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CB51EC" w14:textId="77777777" w:rsidR="000C67F6" w:rsidRPr="001669DF" w:rsidRDefault="000C67F6" w:rsidP="005065C0">
      <w:pPr>
        <w:spacing w:before="240"/>
        <w:rPr>
          <w:rFonts w:eastAsia="MS PGothic"/>
          <w:color w:val="auto"/>
          <w:sz w:val="36"/>
          <w:szCs w:val="24"/>
        </w:rPr>
        <w:sectPr w:rsidR="000C67F6" w:rsidRPr="001669DF" w:rsidSect="00D93A0B">
          <w:headerReference w:type="even" r:id="rId7"/>
          <w:headerReference w:type="default" r:id="rId8"/>
          <w:footerReference w:type="even" r:id="rId9"/>
          <w:footerReference w:type="default" r:id="rId10"/>
          <w:headerReference w:type="first" r:id="rId11"/>
          <w:footerReference w:type="first" r:id="rId12"/>
          <w:pgSz w:w="11907" w:h="16840" w:code="9"/>
          <w:pgMar w:top="1440" w:right="1440" w:bottom="1440" w:left="1440" w:header="576" w:footer="431" w:gutter="0"/>
          <w:cols w:space="720"/>
          <w:titlePg/>
          <w:docGrid w:linePitch="360"/>
        </w:sectPr>
      </w:pPr>
      <w:r w:rsidRPr="001669DF">
        <w:rPr>
          <w:rFonts w:eastAsia="MS PGothic"/>
          <w:color w:val="auto"/>
          <w:sz w:val="36"/>
          <w:szCs w:val="24"/>
          <w:lang w:val="ja-JP"/>
        </w:rPr>
        <w:t>マイクロソフト</w:t>
      </w:r>
      <w:r w:rsidRPr="001669DF">
        <w:rPr>
          <w:rFonts w:eastAsia="MS PGothic"/>
          <w:color w:val="auto"/>
          <w:sz w:val="36"/>
          <w:szCs w:val="24"/>
          <w:lang w:val="ja-JP"/>
        </w:rPr>
        <w:t xml:space="preserve"> </w:t>
      </w:r>
      <w:r w:rsidRPr="001669DF">
        <w:rPr>
          <w:rFonts w:eastAsia="MS PGothic"/>
          <w:color w:val="auto"/>
          <w:sz w:val="36"/>
          <w:szCs w:val="24"/>
          <w:lang w:val="ja-JP"/>
        </w:rPr>
        <w:t>ソフトウェア</w:t>
      </w:r>
      <w:r w:rsidRPr="001669DF">
        <w:rPr>
          <w:rFonts w:eastAsia="MS PGothic"/>
          <w:color w:val="auto"/>
          <w:sz w:val="36"/>
          <w:szCs w:val="24"/>
          <w:lang w:val="ja-JP"/>
        </w:rPr>
        <w:t xml:space="preserve"> </w:t>
      </w:r>
      <w:r w:rsidRPr="001669DF">
        <w:rPr>
          <w:rFonts w:eastAsia="MS PGothic"/>
          <w:color w:val="auto"/>
          <w:sz w:val="36"/>
          <w:szCs w:val="24"/>
          <w:lang w:val="ja-JP"/>
        </w:rPr>
        <w:t>アシュアランスによるライセンス</w:t>
      </w:r>
      <w:r w:rsidRPr="001669DF">
        <w:rPr>
          <w:rFonts w:eastAsia="MS PGothic"/>
          <w:color w:val="auto"/>
          <w:sz w:val="36"/>
          <w:szCs w:val="24"/>
          <w:lang w:val="ja-JP"/>
        </w:rPr>
        <w:t xml:space="preserve"> </w:t>
      </w:r>
      <w:r w:rsidRPr="001669DF">
        <w:rPr>
          <w:rFonts w:eastAsia="MS PGothic"/>
          <w:color w:val="auto"/>
          <w:sz w:val="36"/>
          <w:szCs w:val="24"/>
          <w:lang w:val="ja-JP"/>
        </w:rPr>
        <w:t>モビリティおよび</w:t>
      </w:r>
      <w:r w:rsidRPr="001669DF">
        <w:rPr>
          <w:rFonts w:eastAsia="MS PGothic"/>
          <w:color w:val="auto"/>
          <w:sz w:val="36"/>
          <w:szCs w:val="24"/>
          <w:lang w:val="ja-JP"/>
        </w:rPr>
        <w:t xml:space="preserve"> RDS User Client Access License </w:t>
      </w:r>
      <w:r w:rsidRPr="001669DF">
        <w:rPr>
          <w:rFonts w:eastAsia="MS PGothic"/>
          <w:color w:val="auto"/>
          <w:sz w:val="36"/>
          <w:szCs w:val="24"/>
          <w:lang w:val="ja-JP"/>
        </w:rPr>
        <w:t>の拡張された権利確認フォーム</w:t>
      </w:r>
    </w:p>
    <w:p w14:paraId="1812AF11" w14:textId="77777777" w:rsidR="003D1FFF" w:rsidRPr="001669DF" w:rsidRDefault="003D1FFF" w:rsidP="003D1FFF">
      <w:pPr>
        <w:spacing w:before="360"/>
        <w:jc w:val="both"/>
        <w:rPr>
          <w:rFonts w:eastAsia="MS PGothic"/>
          <w:color w:val="auto"/>
          <w:szCs w:val="24"/>
        </w:rPr>
      </w:pPr>
      <w:r w:rsidRPr="001669DF">
        <w:rPr>
          <w:rFonts w:eastAsia="MS PGothic"/>
          <w:color w:val="auto"/>
          <w:szCs w:val="24"/>
          <w:lang w:val="ja-JP"/>
        </w:rPr>
        <w:t>本ライセンス確認フォーム</w:t>
      </w:r>
      <w:r w:rsidRPr="001669DF">
        <w:rPr>
          <w:rFonts w:eastAsia="MS PGothic"/>
          <w:color w:val="auto"/>
          <w:szCs w:val="24"/>
        </w:rPr>
        <w:t xml:space="preserve"> (</w:t>
      </w:r>
      <w:r w:rsidRPr="001669DF">
        <w:rPr>
          <w:rFonts w:eastAsia="MS PGothic"/>
          <w:color w:val="auto"/>
          <w:szCs w:val="24"/>
          <w:lang w:val="ja-JP"/>
        </w:rPr>
        <w:t>以下「本フォーム」といいます</w:t>
      </w:r>
      <w:r w:rsidRPr="001669DF">
        <w:rPr>
          <w:rFonts w:eastAsia="MS PGothic"/>
          <w:color w:val="auto"/>
          <w:szCs w:val="24"/>
        </w:rPr>
        <w:t xml:space="preserve">) </w:t>
      </w:r>
      <w:r w:rsidRPr="001669DF">
        <w:rPr>
          <w:rFonts w:eastAsia="MS PGothic"/>
          <w:color w:val="auto"/>
          <w:szCs w:val="24"/>
          <w:lang w:val="ja-JP"/>
        </w:rPr>
        <w:t>の目的は、以下に記載のマイクロソフト</w:t>
      </w:r>
      <w:r w:rsidRPr="001669DF">
        <w:rPr>
          <w:rFonts w:eastAsia="MS PGothic"/>
          <w:color w:val="auto"/>
          <w:szCs w:val="24"/>
        </w:rPr>
        <w:t xml:space="preserve"> </w:t>
      </w:r>
      <w:r w:rsidRPr="001669DF">
        <w:rPr>
          <w:rFonts w:eastAsia="MS PGothic"/>
          <w:color w:val="auto"/>
          <w:szCs w:val="24"/>
          <w:lang w:val="ja-JP"/>
        </w:rPr>
        <w:t>ボリューム</w:t>
      </w:r>
      <w:r w:rsidRPr="001669DF">
        <w:rPr>
          <w:rFonts w:eastAsia="MS PGothic"/>
          <w:color w:val="auto"/>
          <w:szCs w:val="24"/>
        </w:rPr>
        <w:t xml:space="preserve"> </w:t>
      </w:r>
      <w:r w:rsidRPr="001669DF">
        <w:rPr>
          <w:rFonts w:eastAsia="MS PGothic"/>
          <w:color w:val="auto"/>
          <w:szCs w:val="24"/>
          <w:lang w:val="ja-JP"/>
        </w:rPr>
        <w:t>ライセンスを取得している貴社が、下記のソフトウェア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モビリティの認定パートナー</w:t>
      </w:r>
      <w:r w:rsidRPr="001669DF">
        <w:rPr>
          <w:rFonts w:eastAsia="MS PGothic"/>
          <w:color w:val="auto"/>
          <w:szCs w:val="24"/>
        </w:rPr>
        <w:t xml:space="preserve"> (</w:t>
      </w:r>
      <w:r w:rsidRPr="001669DF">
        <w:rPr>
          <w:rFonts w:eastAsia="MS PGothic"/>
          <w:color w:val="auto"/>
          <w:szCs w:val="24"/>
          <w:lang w:val="ja-JP"/>
        </w:rPr>
        <w:t>以下、「認定モビリティ</w:t>
      </w:r>
      <w:r w:rsidRPr="001669DF">
        <w:rPr>
          <w:rFonts w:eastAsia="MS PGothic"/>
          <w:color w:val="auto"/>
          <w:szCs w:val="24"/>
        </w:rPr>
        <w:t xml:space="preserve"> </w:t>
      </w:r>
      <w:r w:rsidRPr="001669DF">
        <w:rPr>
          <w:rFonts w:eastAsia="MS PGothic"/>
          <w:color w:val="auto"/>
          <w:szCs w:val="24"/>
          <w:lang w:val="ja-JP"/>
        </w:rPr>
        <w:t>パートナー」といいます</w:t>
      </w:r>
      <w:r w:rsidRPr="001669DF">
        <w:rPr>
          <w:rFonts w:eastAsia="MS PGothic"/>
          <w:color w:val="auto"/>
          <w:szCs w:val="24"/>
        </w:rPr>
        <w:t xml:space="preserve">) </w:t>
      </w:r>
      <w:r w:rsidRPr="001669DF">
        <w:rPr>
          <w:rFonts w:eastAsia="MS PGothic"/>
          <w:color w:val="auto"/>
          <w:szCs w:val="24"/>
          <w:lang w:val="ja-JP"/>
        </w:rPr>
        <w:t>によって展開されるマイクロソフトのソフトウェア製品について、正規のライセンスを取得していることを確認することです</w:t>
      </w:r>
      <w:r w:rsidR="00494217" w:rsidRPr="001669DF">
        <w:rPr>
          <w:rFonts w:eastAsia="MS PGothic"/>
          <w:color w:val="auto"/>
          <w:szCs w:val="24"/>
          <w:lang w:val="ja-JP"/>
        </w:rPr>
        <w:t>。</w:t>
      </w:r>
      <w:r w:rsidRPr="001669DF">
        <w:rPr>
          <w:rFonts w:eastAsia="MS PGothic"/>
          <w:color w:val="auto"/>
          <w:szCs w:val="24"/>
          <w:lang w:val="ja-JP"/>
        </w:rPr>
        <w:t>本フォームにおいて、「貴社」とは、以下に記載のボリューム</w:t>
      </w:r>
      <w:r w:rsidRPr="001669DF">
        <w:rPr>
          <w:rFonts w:eastAsia="MS PGothic"/>
          <w:color w:val="auto"/>
          <w:szCs w:val="24"/>
          <w:lang w:val="ja-JP"/>
        </w:rPr>
        <w:t xml:space="preserve"> </w:t>
      </w:r>
      <w:r w:rsidRPr="001669DF">
        <w:rPr>
          <w:rFonts w:eastAsia="MS PGothic"/>
          <w:color w:val="auto"/>
          <w:szCs w:val="24"/>
          <w:lang w:val="ja-JP"/>
        </w:rPr>
        <w:t>ライセンス契約を締結したお客様、加入契約関連会社、政府機関パートナー、貴機関、またはその他の当事者を意味します。</w:t>
      </w:r>
    </w:p>
    <w:p w14:paraId="1FD2DAF9" w14:textId="77777777" w:rsidR="005065C0" w:rsidRPr="001669DF" w:rsidRDefault="005065C0" w:rsidP="005065C0">
      <w:pPr>
        <w:spacing w:before="360"/>
        <w:rPr>
          <w:rFonts w:eastAsia="MS PGothic"/>
          <w:b/>
          <w:i/>
          <w:color w:val="auto"/>
          <w:sz w:val="26"/>
          <w:szCs w:val="24"/>
        </w:rPr>
      </w:pPr>
      <w:r w:rsidRPr="001669DF">
        <w:rPr>
          <w:rFonts w:eastAsia="MS PGothic"/>
          <w:b/>
          <w:i/>
          <w:color w:val="auto"/>
          <w:sz w:val="26"/>
          <w:szCs w:val="24"/>
          <w:lang w:val="ja-JP"/>
        </w:rPr>
        <w:t>ご記入方法</w:t>
      </w:r>
    </w:p>
    <w:p w14:paraId="772733FB" w14:textId="77777777" w:rsidR="005065C0" w:rsidRPr="001669DF" w:rsidRDefault="005065C0" w:rsidP="005065C0">
      <w:pPr>
        <w:jc w:val="both"/>
        <w:rPr>
          <w:rFonts w:eastAsia="MS PGothic"/>
          <w:color w:val="auto"/>
          <w:szCs w:val="24"/>
        </w:rPr>
      </w:pPr>
      <w:bookmarkStart w:id="0" w:name="_Hlt459119727"/>
      <w:bookmarkStart w:id="1" w:name="_Hlt459119728"/>
      <w:r w:rsidRPr="001669DF">
        <w:rPr>
          <w:rFonts w:eastAsia="MS PGothic"/>
          <w:color w:val="auto"/>
          <w:szCs w:val="24"/>
          <w:lang w:val="ja-JP"/>
        </w:rPr>
        <w:t>貴社は、ソフトウェア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モビリティおよびソフトウェア</w:t>
      </w:r>
      <w:r w:rsidRPr="001669DF">
        <w:rPr>
          <w:rFonts w:eastAsia="MS PGothic"/>
          <w:color w:val="auto"/>
          <w:szCs w:val="24"/>
        </w:rPr>
        <w:t xml:space="preserve"> </w:t>
      </w:r>
      <w:r w:rsidRPr="001669DF">
        <w:rPr>
          <w:rFonts w:eastAsia="MS PGothic"/>
          <w:color w:val="auto"/>
          <w:szCs w:val="24"/>
          <w:lang w:val="ja-JP"/>
        </w:rPr>
        <w:t>アシュアランスに基づく</w:t>
      </w:r>
      <w:r w:rsidRPr="001669DF">
        <w:rPr>
          <w:rFonts w:eastAsia="MS PGothic"/>
          <w:color w:val="auto"/>
          <w:szCs w:val="24"/>
        </w:rPr>
        <w:t xml:space="preserve"> RDS User Client Access License (CAL) </w:t>
      </w:r>
      <w:r w:rsidRPr="001669DF">
        <w:rPr>
          <w:rFonts w:eastAsia="MS PGothic"/>
          <w:color w:val="auto"/>
          <w:szCs w:val="24"/>
          <w:lang w:val="ja-JP"/>
        </w:rPr>
        <w:t>の拡張された権利に基づいて展開されるライセンスの確認のため、本フォームに必要事項を記入してマイクロソフトに提出しなければなりません。アスタリスク</w:t>
      </w:r>
      <w:r w:rsidRPr="001669DF">
        <w:rPr>
          <w:rFonts w:eastAsia="MS PGothic"/>
          <w:color w:val="auto"/>
          <w:szCs w:val="24"/>
          <w:lang w:val="ja-JP"/>
        </w:rPr>
        <w:t xml:space="preserve"> (*) </w:t>
      </w:r>
      <w:r w:rsidRPr="001669DF">
        <w:rPr>
          <w:rFonts w:eastAsia="MS PGothic"/>
          <w:color w:val="auto"/>
          <w:szCs w:val="24"/>
          <w:lang w:val="ja-JP"/>
        </w:rPr>
        <w:t>は必須項目です。認定モビリティ</w:t>
      </w:r>
      <w:r w:rsidRPr="001669DF">
        <w:rPr>
          <w:rFonts w:eastAsia="MS PGothic"/>
          <w:color w:val="auto"/>
          <w:szCs w:val="24"/>
          <w:lang w:val="ja-JP"/>
        </w:rPr>
        <w:t xml:space="preserve"> </w:t>
      </w:r>
      <w:r w:rsidRPr="001669DF">
        <w:rPr>
          <w:rFonts w:eastAsia="MS PGothic"/>
          <w:color w:val="auto"/>
          <w:szCs w:val="24"/>
          <w:lang w:val="ja-JP"/>
        </w:rPr>
        <w:t>パートナーの施設においてライセンスを展開している間、貴社は以下の義務を負います。</w:t>
      </w:r>
    </w:p>
    <w:bookmarkEnd w:id="0"/>
    <w:bookmarkEnd w:id="1"/>
    <w:p w14:paraId="360226DC" w14:textId="77777777" w:rsidR="005065C0" w:rsidRPr="001669DF" w:rsidRDefault="005065C0" w:rsidP="005065C0">
      <w:pPr>
        <w:pStyle w:val="ListParagraph"/>
        <w:numPr>
          <w:ilvl w:val="0"/>
          <w:numId w:val="1"/>
        </w:numPr>
        <w:ind w:left="1080"/>
        <w:contextualSpacing w:val="0"/>
        <w:jc w:val="both"/>
        <w:rPr>
          <w:rFonts w:eastAsia="MS PGothic"/>
          <w:szCs w:val="24"/>
        </w:rPr>
      </w:pPr>
      <w:r w:rsidRPr="001669DF">
        <w:rPr>
          <w:rFonts w:eastAsia="MS PGothic"/>
          <w:szCs w:val="24"/>
          <w:lang w:val="ja-JP"/>
        </w:rPr>
        <w:fldChar w:fldCharType="begin"/>
      </w:r>
      <w:r w:rsidRPr="001669DF">
        <w:rPr>
          <w:rFonts w:eastAsia="MS PGothic"/>
          <w:szCs w:val="24"/>
        </w:rPr>
        <w:instrText>HYPERLINK "http://www.microsoft.com/ja-jp/licensing/product-licensing/products.aspx"</w:instrText>
      </w:r>
      <w:r w:rsidRPr="001669DF">
        <w:rPr>
          <w:rFonts w:eastAsia="MS PGothic"/>
          <w:szCs w:val="24"/>
          <w:lang w:val="ja-JP"/>
        </w:rPr>
        <w:fldChar w:fldCharType="separate"/>
      </w:r>
      <w:r w:rsidRPr="001669DF">
        <w:rPr>
          <w:rStyle w:val="Hyperlink"/>
          <w:rFonts w:eastAsia="MS PGothic"/>
          <w:szCs w:val="24"/>
        </w:rPr>
        <w:t>http://www.microsoft.com/ja-jp/licensing/product-licensing/products.aspx</w:t>
      </w:r>
      <w:r w:rsidRPr="001669DF">
        <w:rPr>
          <w:rFonts w:eastAsia="MS PGothic"/>
          <w:szCs w:val="24"/>
          <w:lang w:val="ja-JP"/>
        </w:rPr>
        <w:fldChar w:fldCharType="end"/>
      </w:r>
      <w:r w:rsidRPr="001669DF">
        <w:rPr>
          <w:rFonts w:eastAsia="MS PGothic"/>
          <w:color w:val="auto"/>
          <w:szCs w:val="24"/>
        </w:rPr>
        <w:t xml:space="preserve"> </w:t>
      </w:r>
      <w:r w:rsidRPr="001669DF">
        <w:rPr>
          <w:rFonts w:eastAsia="MS PGothic"/>
          <w:color w:val="auto"/>
          <w:szCs w:val="24"/>
          <w:lang w:val="ja-JP"/>
        </w:rPr>
        <w:t>に掲示される製品条項</w:t>
      </w:r>
      <w:r w:rsidRPr="001669DF">
        <w:rPr>
          <w:rFonts w:eastAsia="MS PGothic"/>
          <w:szCs w:val="24"/>
        </w:rPr>
        <w:t xml:space="preserve"> (PT) </w:t>
      </w:r>
      <w:r w:rsidRPr="001669DF">
        <w:rPr>
          <w:rFonts w:eastAsia="MS PGothic"/>
          <w:color w:val="auto"/>
          <w:szCs w:val="24"/>
          <w:lang w:val="ja-JP"/>
        </w:rPr>
        <w:t>に規定された、ソフトウェア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モビリティおよび</w:t>
      </w:r>
      <w:r w:rsidRPr="001669DF">
        <w:rPr>
          <w:rFonts w:eastAsia="MS PGothic"/>
          <w:color w:val="auto"/>
          <w:szCs w:val="24"/>
        </w:rPr>
        <w:t xml:space="preserve"> RDS User CAL </w:t>
      </w: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アシュアランスの拡張された権利の使用権を遵守する。</w:t>
      </w:r>
    </w:p>
    <w:p w14:paraId="0B99975F" w14:textId="77777777" w:rsidR="005065C0" w:rsidRPr="001669DF" w:rsidRDefault="005065C0" w:rsidP="005065C0">
      <w:pPr>
        <w:pStyle w:val="ListParagraph"/>
        <w:numPr>
          <w:ilvl w:val="0"/>
          <w:numId w:val="1"/>
        </w:numPr>
        <w:ind w:left="1080"/>
        <w:contextualSpacing w:val="0"/>
        <w:jc w:val="both"/>
        <w:rPr>
          <w:rFonts w:eastAsia="MS PGothic"/>
          <w:color w:val="auto"/>
          <w:szCs w:val="24"/>
        </w:rPr>
      </w:pPr>
      <w:r w:rsidRPr="001669DF">
        <w:rPr>
          <w:rFonts w:eastAsia="MS PGothic"/>
          <w:color w:val="auto"/>
          <w:szCs w:val="24"/>
          <w:lang w:val="ja-JP"/>
        </w:rPr>
        <w:t>以下に記載の貴社のボリューム</w:t>
      </w:r>
      <w:r w:rsidRPr="001669DF">
        <w:rPr>
          <w:rFonts w:eastAsia="MS PGothic"/>
          <w:color w:val="auto"/>
          <w:szCs w:val="24"/>
        </w:rPr>
        <w:t xml:space="preserve"> </w:t>
      </w:r>
      <w:r w:rsidRPr="001669DF">
        <w:rPr>
          <w:rFonts w:eastAsia="MS PGothic"/>
          <w:color w:val="auto"/>
          <w:szCs w:val="24"/>
          <w:lang w:val="ja-JP"/>
        </w:rPr>
        <w:t>ライセンス契約で必要とされる十分な数のライセンスおよびソフトウェア</w:t>
      </w:r>
      <w:r w:rsidRPr="001669DF">
        <w:rPr>
          <w:rFonts w:eastAsia="MS PGothic"/>
          <w:color w:val="auto"/>
          <w:szCs w:val="24"/>
        </w:rPr>
        <w:t xml:space="preserve"> </w:t>
      </w:r>
      <w:r w:rsidRPr="001669DF">
        <w:rPr>
          <w:rFonts w:eastAsia="MS PGothic"/>
          <w:color w:val="auto"/>
          <w:szCs w:val="24"/>
          <w:lang w:val="ja-JP"/>
        </w:rPr>
        <w:t>アシュアランスを購入し維持する。</w:t>
      </w:r>
    </w:p>
    <w:p w14:paraId="1E50DC00" w14:textId="77777777" w:rsidR="005065C0" w:rsidRPr="001669DF" w:rsidRDefault="005065C0" w:rsidP="005065C0">
      <w:pPr>
        <w:jc w:val="both"/>
        <w:rPr>
          <w:rFonts w:eastAsia="MS PGothic"/>
          <w:color w:val="auto"/>
          <w:szCs w:val="24"/>
        </w:rPr>
      </w:pPr>
      <w:r w:rsidRPr="001669DF">
        <w:rPr>
          <w:rFonts w:eastAsia="MS PGothic"/>
          <w:color w:val="auto"/>
          <w:szCs w:val="24"/>
          <w:lang w:val="ja-JP"/>
        </w:rPr>
        <w:t>確認処理の完了後、マイクロソフトは、本フォームの提出者およびその認定モビリティ</w:t>
      </w:r>
      <w:r w:rsidRPr="001669DF">
        <w:rPr>
          <w:rFonts w:eastAsia="MS PGothic"/>
          <w:color w:val="auto"/>
          <w:szCs w:val="24"/>
        </w:rPr>
        <w:t xml:space="preserve"> </w:t>
      </w:r>
      <w:r w:rsidRPr="001669DF">
        <w:rPr>
          <w:rFonts w:eastAsia="MS PGothic"/>
          <w:color w:val="auto"/>
          <w:szCs w:val="24"/>
          <w:lang w:val="ja-JP"/>
        </w:rPr>
        <w:t>パートナーに確認電子メールを送信します</w:t>
      </w:r>
      <w:r w:rsidR="00494217" w:rsidRPr="001669DF">
        <w:rPr>
          <w:rFonts w:eastAsia="MS PGothic"/>
          <w:color w:val="auto"/>
          <w:szCs w:val="24"/>
          <w:lang w:val="ja-JP"/>
        </w:rPr>
        <w:t>。</w:t>
      </w:r>
      <w:r w:rsidRPr="001669DF">
        <w:rPr>
          <w:rFonts w:eastAsia="MS PGothic"/>
          <w:color w:val="auto"/>
          <w:szCs w:val="24"/>
          <w:lang w:val="ja-JP"/>
        </w:rPr>
        <w:t>マイクロソフトが本フォームを確認しても、貴社がボリューム</w:t>
      </w:r>
      <w:r w:rsidRPr="001669DF">
        <w:rPr>
          <w:rFonts w:eastAsia="MS PGothic"/>
          <w:color w:val="auto"/>
          <w:szCs w:val="24"/>
          <w:lang w:val="ja-JP"/>
        </w:rPr>
        <w:t xml:space="preserve"> </w:t>
      </w:r>
      <w:r w:rsidRPr="001669DF">
        <w:rPr>
          <w:rFonts w:eastAsia="MS PGothic"/>
          <w:color w:val="auto"/>
          <w:szCs w:val="24"/>
          <w:lang w:val="ja-JP"/>
        </w:rPr>
        <w:t>ライセンス契約を遵守していることを確認したことを示すものではありません。本フォームは、貴社のボリューム</w:t>
      </w:r>
      <w:r w:rsidRPr="001669DF">
        <w:rPr>
          <w:rFonts w:eastAsia="MS PGothic"/>
          <w:color w:val="auto"/>
          <w:szCs w:val="24"/>
          <w:lang w:val="ja-JP"/>
        </w:rPr>
        <w:t xml:space="preserve"> </w:t>
      </w:r>
      <w:r w:rsidRPr="001669DF">
        <w:rPr>
          <w:rFonts w:eastAsia="MS PGothic"/>
          <w:color w:val="auto"/>
          <w:szCs w:val="24"/>
          <w:lang w:val="ja-JP"/>
        </w:rPr>
        <w:t>ライセンス契約の契約期間中有効です。</w:t>
      </w:r>
    </w:p>
    <w:p w14:paraId="1F14A03A" w14:textId="77777777" w:rsidR="005065C0" w:rsidRPr="001669DF" w:rsidRDefault="005065C0" w:rsidP="005065C0">
      <w:pPr>
        <w:spacing w:before="360"/>
        <w:rPr>
          <w:rFonts w:eastAsia="MS PGothic"/>
          <w:color w:val="auto"/>
          <w:szCs w:val="24"/>
        </w:rPr>
      </w:pPr>
      <w:r w:rsidRPr="001669DF">
        <w:rPr>
          <w:rFonts w:eastAsia="MS PGothic"/>
          <w:color w:val="auto"/>
          <w:szCs w:val="24"/>
        </w:rPr>
        <w:t xml:space="preserve">RDS User CAL </w:t>
      </w:r>
      <w:r w:rsidRPr="001669DF">
        <w:rPr>
          <w:rFonts w:eastAsia="MS PGothic"/>
          <w:color w:val="auto"/>
          <w:szCs w:val="24"/>
          <w:lang w:val="ja-JP"/>
        </w:rPr>
        <w:t>の拡張された権利は、</w:t>
      </w:r>
      <w:r w:rsidRPr="001669DF">
        <w:rPr>
          <w:rFonts w:eastAsia="MS PGothic"/>
          <w:color w:val="auto"/>
          <w:szCs w:val="24"/>
        </w:rPr>
        <w:t xml:space="preserve">RDS User CAL </w:t>
      </w:r>
      <w:r w:rsidRPr="001669DF">
        <w:rPr>
          <w:rFonts w:eastAsia="MS PGothic"/>
          <w:color w:val="auto"/>
          <w:szCs w:val="24"/>
          <w:lang w:val="ja-JP"/>
        </w:rPr>
        <w:t>のみに適用され、</w:t>
      </w:r>
      <w:r w:rsidRPr="001669DF">
        <w:rPr>
          <w:rFonts w:eastAsia="MS PGothic"/>
          <w:color w:val="auto"/>
          <w:szCs w:val="24"/>
        </w:rPr>
        <w:t xml:space="preserve">Windows CAL </w:t>
      </w:r>
      <w:r w:rsidRPr="001669DF">
        <w:rPr>
          <w:rFonts w:eastAsia="MS PGothic"/>
          <w:color w:val="auto"/>
          <w:szCs w:val="24"/>
          <w:lang w:val="ja-JP"/>
        </w:rPr>
        <w:t>または</w:t>
      </w:r>
      <w:r w:rsidRPr="001669DF">
        <w:rPr>
          <w:rFonts w:eastAsia="MS PGothic"/>
          <w:color w:val="auto"/>
          <w:szCs w:val="24"/>
        </w:rPr>
        <w:t xml:space="preserve"> Windows Server </w:t>
      </w:r>
      <w:r w:rsidRPr="001669DF">
        <w:rPr>
          <w:rFonts w:eastAsia="MS PGothic"/>
          <w:color w:val="auto"/>
          <w:szCs w:val="24"/>
          <w:lang w:val="ja-JP"/>
        </w:rPr>
        <w:t>には適用されません。ソフトウェア</w:t>
      </w:r>
      <w:r w:rsidRPr="001669DF">
        <w:rPr>
          <w:rFonts w:eastAsia="MS PGothic"/>
          <w:color w:val="auto"/>
          <w:szCs w:val="24"/>
          <w:lang w:val="ja-JP"/>
        </w:rPr>
        <w:t xml:space="preserve"> </w:t>
      </w:r>
      <w:r w:rsidRPr="001669DF">
        <w:rPr>
          <w:rFonts w:eastAsia="MS PGothic"/>
          <w:color w:val="auto"/>
          <w:szCs w:val="24"/>
          <w:lang w:val="ja-JP"/>
        </w:rPr>
        <w:t>アシュアランスによるライセンス</w:t>
      </w:r>
      <w:r w:rsidRPr="001669DF">
        <w:rPr>
          <w:rFonts w:eastAsia="MS PGothic"/>
          <w:color w:val="auto"/>
          <w:szCs w:val="24"/>
          <w:lang w:val="ja-JP"/>
        </w:rPr>
        <w:t xml:space="preserve"> </w:t>
      </w:r>
      <w:r w:rsidRPr="001669DF">
        <w:rPr>
          <w:rFonts w:eastAsia="MS PGothic"/>
          <w:color w:val="auto"/>
          <w:szCs w:val="24"/>
          <w:lang w:val="ja-JP"/>
        </w:rPr>
        <w:t>モビリティも</w:t>
      </w:r>
      <w:r w:rsidRPr="001669DF">
        <w:rPr>
          <w:rFonts w:eastAsia="MS PGothic"/>
          <w:color w:val="auto"/>
          <w:szCs w:val="24"/>
          <w:lang w:val="ja-JP"/>
        </w:rPr>
        <w:t xml:space="preserve"> RDS User CAL </w:t>
      </w:r>
      <w:r w:rsidRPr="001669DF">
        <w:rPr>
          <w:rFonts w:eastAsia="MS PGothic"/>
          <w:color w:val="auto"/>
          <w:szCs w:val="24"/>
          <w:lang w:val="ja-JP"/>
        </w:rPr>
        <w:t>の拡張された権利も、第三者サーバー上の</w:t>
      </w:r>
      <w:r w:rsidRPr="001669DF">
        <w:rPr>
          <w:rFonts w:eastAsia="MS PGothic"/>
          <w:color w:val="auto"/>
          <w:szCs w:val="24"/>
          <w:lang w:val="ja-JP"/>
        </w:rPr>
        <w:t xml:space="preserve"> Windows Server </w:t>
      </w:r>
      <w:r w:rsidRPr="001669DF">
        <w:rPr>
          <w:rFonts w:eastAsia="MS PGothic"/>
          <w:color w:val="auto"/>
          <w:szCs w:val="24"/>
          <w:lang w:val="ja-JP"/>
        </w:rPr>
        <w:t>へのアクセスまたは使用を許可するものではありません。</w:t>
      </w:r>
    </w:p>
    <w:p w14:paraId="75539BB2" w14:textId="77777777" w:rsidR="005065C0" w:rsidRPr="001669DF" w:rsidRDefault="005065C0" w:rsidP="005065C0">
      <w:pPr>
        <w:spacing w:before="360"/>
        <w:rPr>
          <w:rFonts w:eastAsia="MS PGothic"/>
          <w:b/>
          <w:i/>
          <w:color w:val="auto"/>
          <w:sz w:val="26"/>
          <w:szCs w:val="24"/>
        </w:rPr>
      </w:pPr>
      <w:r w:rsidRPr="001669DF">
        <w:rPr>
          <w:rFonts w:eastAsia="MS PGothic"/>
          <w:b/>
          <w:i/>
          <w:color w:val="auto"/>
          <w:sz w:val="26"/>
          <w:szCs w:val="24"/>
          <w:lang w:val="ja-JP"/>
        </w:rPr>
        <w:t>本フォームの記入が必要になる場合</w:t>
      </w:r>
    </w:p>
    <w:p w14:paraId="2388F892" w14:textId="77777777" w:rsidR="005065C0" w:rsidRPr="001669DF" w:rsidRDefault="005065C0" w:rsidP="005065C0">
      <w:pPr>
        <w:jc w:val="both"/>
        <w:rPr>
          <w:rFonts w:eastAsia="MS PGothic"/>
          <w:color w:val="auto"/>
          <w:szCs w:val="24"/>
        </w:rPr>
      </w:pPr>
      <w:r w:rsidRPr="001669DF">
        <w:rPr>
          <w:rFonts w:eastAsia="MS PGothic"/>
          <w:color w:val="auto"/>
          <w:szCs w:val="24"/>
          <w:lang w:val="ja-JP"/>
        </w:rPr>
        <w:t>貴社は、下記のいずれかの場合には、</w:t>
      </w:r>
      <w:r w:rsidRPr="001669DF">
        <w:rPr>
          <w:rFonts w:eastAsia="MS PGothic"/>
          <w:color w:val="auto"/>
          <w:szCs w:val="24"/>
        </w:rPr>
        <w:t xml:space="preserve">10 </w:t>
      </w:r>
      <w:r w:rsidRPr="001669DF">
        <w:rPr>
          <w:rFonts w:eastAsia="MS PGothic"/>
          <w:color w:val="auto"/>
          <w:szCs w:val="24"/>
          <w:lang w:val="ja-JP"/>
        </w:rPr>
        <w:t>暦日以内にマイクロソフトに本フォームを提出する必要があります。</w:t>
      </w:r>
    </w:p>
    <w:p w14:paraId="58B4CB16" w14:textId="77777777" w:rsidR="00620239" w:rsidRPr="001669DF" w:rsidRDefault="00620239" w:rsidP="00620239">
      <w:pPr>
        <w:pStyle w:val="ListParagraph"/>
        <w:numPr>
          <w:ilvl w:val="0"/>
          <w:numId w:val="3"/>
        </w:numPr>
        <w:ind w:left="1080"/>
        <w:contextualSpacing w:val="0"/>
        <w:jc w:val="both"/>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モビリティに基づいてライセンスされた製品を最初に展開する場合</w:t>
      </w:r>
    </w:p>
    <w:p w14:paraId="2ADFE0DD" w14:textId="77777777" w:rsidR="00620239" w:rsidRPr="001669DF" w:rsidRDefault="00620239" w:rsidP="00620239">
      <w:pPr>
        <w:pStyle w:val="ListParagraph"/>
        <w:numPr>
          <w:ilvl w:val="0"/>
          <w:numId w:val="3"/>
        </w:numPr>
        <w:ind w:left="1080"/>
        <w:contextualSpacing w:val="0"/>
        <w:jc w:val="both"/>
        <w:rPr>
          <w:rFonts w:eastAsia="MS PGothic"/>
          <w:color w:val="auto"/>
          <w:szCs w:val="24"/>
        </w:rPr>
      </w:pPr>
      <w:r w:rsidRPr="001669DF">
        <w:rPr>
          <w:rFonts w:eastAsia="MS PGothic"/>
          <w:color w:val="auto"/>
          <w:szCs w:val="24"/>
        </w:rPr>
        <w:t xml:space="preserve">RDS User CAL </w:t>
      </w:r>
      <w:r w:rsidRPr="001669DF">
        <w:rPr>
          <w:rFonts w:eastAsia="MS PGothic"/>
          <w:color w:val="auto"/>
          <w:szCs w:val="24"/>
          <w:lang w:val="ja-JP"/>
        </w:rPr>
        <w:t>の拡張された権利に基づいて</w:t>
      </w:r>
      <w:r w:rsidRPr="001669DF">
        <w:rPr>
          <w:rFonts w:eastAsia="MS PGothic"/>
          <w:color w:val="auto"/>
          <w:szCs w:val="24"/>
        </w:rPr>
        <w:t xml:space="preserve"> RDS User CAL </w:t>
      </w:r>
      <w:r w:rsidRPr="001669DF">
        <w:rPr>
          <w:rFonts w:eastAsia="MS PGothic"/>
          <w:color w:val="auto"/>
          <w:szCs w:val="24"/>
          <w:lang w:val="ja-JP"/>
        </w:rPr>
        <w:t>を最初に使用する場合</w:t>
      </w:r>
    </w:p>
    <w:p w14:paraId="69C237E7" w14:textId="77777777" w:rsidR="00620239" w:rsidRPr="001669DF" w:rsidRDefault="00620239" w:rsidP="00620239">
      <w:pPr>
        <w:pStyle w:val="ListParagraph"/>
        <w:numPr>
          <w:ilvl w:val="0"/>
          <w:numId w:val="3"/>
        </w:numPr>
        <w:ind w:left="1080"/>
        <w:contextualSpacing w:val="0"/>
        <w:jc w:val="both"/>
        <w:rPr>
          <w:rFonts w:eastAsia="MS PGothic"/>
          <w:color w:val="auto"/>
          <w:szCs w:val="24"/>
        </w:rPr>
      </w:pPr>
      <w:r w:rsidRPr="001669DF">
        <w:rPr>
          <w:rFonts w:eastAsia="MS PGothic"/>
          <w:color w:val="auto"/>
          <w:szCs w:val="24"/>
          <w:lang w:val="ja-JP"/>
        </w:rPr>
        <w:t>以前に本フォームを通じて確認されていないソフトウェア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モビリティに基づいて製品を展開し、または</w:t>
      </w:r>
      <w:r w:rsidRPr="001669DF">
        <w:rPr>
          <w:rFonts w:eastAsia="MS PGothic"/>
          <w:color w:val="auto"/>
          <w:szCs w:val="24"/>
        </w:rPr>
        <w:t xml:space="preserve"> RDS User CAL </w:t>
      </w:r>
      <w:r w:rsidRPr="001669DF">
        <w:rPr>
          <w:rFonts w:eastAsia="MS PGothic"/>
          <w:color w:val="auto"/>
          <w:szCs w:val="24"/>
          <w:lang w:val="ja-JP"/>
        </w:rPr>
        <w:t>の拡張された権利に基づいて</w:t>
      </w:r>
      <w:r w:rsidRPr="001669DF">
        <w:rPr>
          <w:rFonts w:eastAsia="MS PGothic"/>
          <w:color w:val="auto"/>
          <w:szCs w:val="24"/>
        </w:rPr>
        <w:t xml:space="preserve"> RDS User CAL </w:t>
      </w:r>
      <w:r w:rsidRPr="001669DF">
        <w:rPr>
          <w:rFonts w:eastAsia="MS PGothic"/>
          <w:color w:val="auto"/>
          <w:szCs w:val="24"/>
          <w:lang w:val="ja-JP"/>
        </w:rPr>
        <w:t>を使用する場合</w:t>
      </w:r>
    </w:p>
    <w:p w14:paraId="5AE78CE8" w14:textId="77777777" w:rsidR="00620239" w:rsidRPr="001669DF" w:rsidRDefault="00620239" w:rsidP="00620239">
      <w:pPr>
        <w:pStyle w:val="ListParagraph"/>
        <w:numPr>
          <w:ilvl w:val="0"/>
          <w:numId w:val="3"/>
        </w:numPr>
        <w:ind w:left="1080"/>
        <w:contextualSpacing w:val="0"/>
        <w:jc w:val="both"/>
        <w:rPr>
          <w:rFonts w:eastAsia="MS PGothic"/>
          <w:color w:val="auto"/>
          <w:szCs w:val="24"/>
        </w:rPr>
      </w:pPr>
      <w:r w:rsidRPr="001669DF">
        <w:rPr>
          <w:rFonts w:eastAsia="MS PGothic"/>
          <w:color w:val="auto"/>
          <w:szCs w:val="24"/>
          <w:lang w:val="ja-JP"/>
        </w:rPr>
        <w:t>別のまたは追加の認定モビリティ</w:t>
      </w:r>
      <w:r w:rsidRPr="001669DF">
        <w:rPr>
          <w:rFonts w:eastAsia="MS PGothic"/>
          <w:color w:val="auto"/>
          <w:szCs w:val="24"/>
        </w:rPr>
        <w:t xml:space="preserve"> </w:t>
      </w:r>
      <w:r w:rsidRPr="001669DF">
        <w:rPr>
          <w:rFonts w:eastAsia="MS PGothic"/>
          <w:color w:val="auto"/>
          <w:szCs w:val="24"/>
          <w:lang w:val="ja-JP"/>
        </w:rPr>
        <w:t>パートナーを使用して、ソフトウェア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モビリティに基づいて製品を展開し、または</w:t>
      </w:r>
      <w:r w:rsidRPr="001669DF">
        <w:rPr>
          <w:rFonts w:eastAsia="MS PGothic"/>
          <w:color w:val="auto"/>
          <w:szCs w:val="24"/>
        </w:rPr>
        <w:t xml:space="preserve"> RDS User CAL </w:t>
      </w:r>
      <w:r w:rsidRPr="001669DF">
        <w:rPr>
          <w:rFonts w:eastAsia="MS PGothic"/>
          <w:color w:val="auto"/>
          <w:szCs w:val="24"/>
          <w:lang w:val="ja-JP"/>
        </w:rPr>
        <w:t>の拡張された権利に基づいて</w:t>
      </w:r>
      <w:r w:rsidRPr="001669DF">
        <w:rPr>
          <w:rFonts w:eastAsia="MS PGothic"/>
          <w:color w:val="auto"/>
          <w:szCs w:val="24"/>
        </w:rPr>
        <w:t xml:space="preserve"> RDS User CAL </w:t>
      </w:r>
      <w:r w:rsidRPr="001669DF">
        <w:rPr>
          <w:rFonts w:eastAsia="MS PGothic"/>
          <w:color w:val="auto"/>
          <w:szCs w:val="24"/>
          <w:lang w:val="ja-JP"/>
        </w:rPr>
        <w:t>を使用する場合</w:t>
      </w:r>
    </w:p>
    <w:p w14:paraId="00158105" w14:textId="77777777" w:rsidR="004E1A73" w:rsidRPr="001669DF" w:rsidRDefault="004E1A73" w:rsidP="004E1A73">
      <w:pPr>
        <w:pStyle w:val="ListParagraph"/>
        <w:numPr>
          <w:ilvl w:val="0"/>
          <w:numId w:val="3"/>
        </w:numPr>
        <w:ind w:left="1080"/>
        <w:contextualSpacing w:val="0"/>
        <w:jc w:val="both"/>
        <w:rPr>
          <w:rFonts w:eastAsia="MS PGothic"/>
          <w:color w:val="auto"/>
          <w:szCs w:val="24"/>
        </w:rPr>
      </w:pPr>
      <w:r w:rsidRPr="001669DF">
        <w:rPr>
          <w:rFonts w:eastAsia="MS PGothic"/>
          <w:color w:val="auto"/>
          <w:szCs w:val="24"/>
          <w:lang w:val="ja-JP"/>
        </w:rPr>
        <w:lastRenderedPageBreak/>
        <w:t>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モビリティを選択した製品または</w:t>
      </w:r>
      <w:r w:rsidRPr="001669DF">
        <w:rPr>
          <w:rFonts w:eastAsia="MS PGothic"/>
          <w:color w:val="auto"/>
          <w:szCs w:val="24"/>
        </w:rPr>
        <w:t xml:space="preserve"> RDS User CAL </w:t>
      </w:r>
      <w:r w:rsidRPr="001669DF">
        <w:rPr>
          <w:rFonts w:eastAsia="MS PGothic"/>
          <w:color w:val="auto"/>
          <w:szCs w:val="24"/>
          <w:lang w:val="ja-JP"/>
        </w:rPr>
        <w:t>の拡張された権利に基づいて使用される</w:t>
      </w:r>
      <w:r w:rsidRPr="001669DF">
        <w:rPr>
          <w:rFonts w:eastAsia="MS PGothic"/>
          <w:color w:val="auto"/>
          <w:szCs w:val="24"/>
        </w:rPr>
        <w:t xml:space="preserve"> RDS User CAL </w:t>
      </w:r>
      <w:r w:rsidRPr="001669DF">
        <w:rPr>
          <w:rFonts w:eastAsia="MS PGothic"/>
          <w:color w:val="auto"/>
          <w:szCs w:val="24"/>
          <w:lang w:val="ja-JP"/>
        </w:rPr>
        <w:t>に対する貴社のソフトウェア</w:t>
      </w:r>
      <w:r w:rsidRPr="001669DF">
        <w:rPr>
          <w:rFonts w:eastAsia="MS PGothic"/>
          <w:color w:val="auto"/>
          <w:szCs w:val="24"/>
        </w:rPr>
        <w:t xml:space="preserve"> </w:t>
      </w:r>
      <w:r w:rsidRPr="001669DF">
        <w:rPr>
          <w:rFonts w:eastAsia="MS PGothic"/>
          <w:color w:val="auto"/>
          <w:szCs w:val="24"/>
          <w:lang w:val="ja-JP"/>
        </w:rPr>
        <w:t>アシュアランスを更新する場合</w:t>
      </w:r>
    </w:p>
    <w:p w14:paraId="54033D09" w14:textId="77777777" w:rsidR="000C67F6" w:rsidRPr="001669DF" w:rsidRDefault="000C67F6">
      <w:pPr>
        <w:keepNext/>
        <w:spacing w:before="360"/>
        <w:rPr>
          <w:rFonts w:eastAsia="MS PGothic"/>
          <w:b/>
          <w:i/>
          <w:color w:val="auto"/>
          <w:sz w:val="26"/>
          <w:szCs w:val="24"/>
        </w:rPr>
      </w:pPr>
      <w:r w:rsidRPr="001669DF">
        <w:rPr>
          <w:rFonts w:eastAsia="MS PGothic"/>
          <w:b/>
          <w:i/>
          <w:color w:val="auto"/>
          <w:sz w:val="26"/>
          <w:szCs w:val="24"/>
          <w:lang w:val="ja-JP"/>
        </w:rPr>
        <w:t>貴社の情報</w:t>
      </w:r>
    </w:p>
    <w:p w14:paraId="1B496029" w14:textId="77777777" w:rsidR="0033306E" w:rsidRPr="001669DF" w:rsidRDefault="0033306E" w:rsidP="0033306E">
      <w:pPr>
        <w:keepNext/>
        <w:jc w:val="both"/>
        <w:rPr>
          <w:rFonts w:eastAsia="MS PGothic"/>
          <w:color w:val="auto"/>
          <w:szCs w:val="24"/>
        </w:rPr>
      </w:pPr>
      <w:r w:rsidRPr="001669DF">
        <w:rPr>
          <w:rFonts w:eastAsia="MS PGothic"/>
          <w:color w:val="auto"/>
          <w:szCs w:val="24"/>
          <w:lang w:val="ja-JP"/>
        </w:rPr>
        <w:t>貴社は、該当するライセンスおよびソフトウェア</w:t>
      </w:r>
      <w:r w:rsidRPr="001669DF">
        <w:rPr>
          <w:rFonts w:eastAsia="MS PGothic"/>
          <w:color w:val="auto"/>
          <w:szCs w:val="24"/>
        </w:rPr>
        <w:t xml:space="preserve"> </w:t>
      </w:r>
      <w:r w:rsidRPr="001669DF">
        <w:rPr>
          <w:rFonts w:eastAsia="MS PGothic"/>
          <w:color w:val="auto"/>
          <w:szCs w:val="24"/>
          <w:lang w:val="ja-JP"/>
        </w:rPr>
        <w:t>アシュアランスを取得したボリューム</w:t>
      </w:r>
      <w:r w:rsidRPr="001669DF">
        <w:rPr>
          <w:rFonts w:eastAsia="MS PGothic"/>
          <w:color w:val="auto"/>
          <w:szCs w:val="24"/>
        </w:rPr>
        <w:t xml:space="preserve"> </w:t>
      </w:r>
      <w:r w:rsidRPr="001669DF">
        <w:rPr>
          <w:rFonts w:eastAsia="MS PGothic"/>
          <w:color w:val="auto"/>
          <w:szCs w:val="24"/>
          <w:lang w:val="ja-JP"/>
        </w:rPr>
        <w:t>ライセンス契約に関する詳細情報を提供しなければなりません。貴社が本フォームに記入できるボリューム</w:t>
      </w:r>
      <w:r w:rsidRPr="001669DF">
        <w:rPr>
          <w:rFonts w:eastAsia="MS PGothic"/>
          <w:color w:val="auto"/>
          <w:szCs w:val="24"/>
          <w:lang w:val="ja-JP"/>
        </w:rPr>
        <w:t xml:space="preserve"> </w:t>
      </w:r>
      <w:r w:rsidRPr="001669DF">
        <w:rPr>
          <w:rFonts w:eastAsia="MS PGothic"/>
          <w:color w:val="auto"/>
          <w:szCs w:val="24"/>
          <w:lang w:val="ja-JP"/>
        </w:rPr>
        <w:t>ライセンス契約は</w:t>
      </w:r>
      <w:r w:rsidRPr="001669DF">
        <w:rPr>
          <w:rFonts w:eastAsia="MS PGothic"/>
          <w:color w:val="auto"/>
          <w:szCs w:val="24"/>
          <w:lang w:val="ja-JP"/>
        </w:rPr>
        <w:t xml:space="preserve"> 1 </w:t>
      </w:r>
      <w:r w:rsidRPr="001669DF">
        <w:rPr>
          <w:rFonts w:eastAsia="MS PGothic"/>
          <w:color w:val="auto"/>
          <w:szCs w:val="24"/>
          <w:lang w:val="ja-JP"/>
        </w:rPr>
        <w:t>件のみです</w:t>
      </w:r>
      <w:r w:rsidR="00494217" w:rsidRPr="001669DF">
        <w:rPr>
          <w:rFonts w:eastAsia="MS PGothic"/>
          <w:color w:val="auto"/>
          <w:szCs w:val="24"/>
          <w:lang w:val="ja-JP"/>
        </w:rPr>
        <w:t>。</w:t>
      </w:r>
      <w:r w:rsidRPr="001669DF">
        <w:rPr>
          <w:rFonts w:eastAsia="MS PGothic"/>
          <w:color w:val="auto"/>
          <w:szCs w:val="24"/>
          <w:lang w:val="ja-JP"/>
        </w:rPr>
        <w:t>ただし、本フォームには、同じチャネル</w:t>
      </w:r>
      <w:r w:rsidRPr="001669DF">
        <w:rPr>
          <w:rFonts w:eastAsia="MS PGothic"/>
          <w:color w:val="auto"/>
          <w:szCs w:val="24"/>
          <w:lang w:val="ja-JP"/>
        </w:rPr>
        <w:t xml:space="preserve"> </w:t>
      </w:r>
      <w:r w:rsidRPr="001669DF">
        <w:rPr>
          <w:rFonts w:eastAsia="MS PGothic"/>
          <w:color w:val="auto"/>
          <w:szCs w:val="24"/>
          <w:lang w:val="ja-JP"/>
        </w:rPr>
        <w:t>パートナーがサポートしていることを条件として、複数の加入契約</w:t>
      </w:r>
      <w:r w:rsidRPr="001669DF">
        <w:rPr>
          <w:rFonts w:eastAsia="MS PGothic"/>
          <w:color w:val="auto"/>
          <w:szCs w:val="24"/>
          <w:lang w:val="ja-JP"/>
        </w:rPr>
        <w:t xml:space="preserve"> (</w:t>
      </w:r>
      <w:r w:rsidRPr="001669DF">
        <w:rPr>
          <w:rFonts w:eastAsia="MS PGothic"/>
          <w:color w:val="auto"/>
          <w:szCs w:val="24"/>
          <w:lang w:val="ja-JP"/>
        </w:rPr>
        <w:t>契約</w:t>
      </w:r>
      <w:r w:rsidRPr="001669DF">
        <w:rPr>
          <w:rFonts w:eastAsia="MS PGothic"/>
          <w:color w:val="auto"/>
          <w:szCs w:val="24"/>
          <w:lang w:val="ja-JP"/>
        </w:rPr>
        <w:t xml:space="preserve">) </w:t>
      </w:r>
      <w:r w:rsidRPr="001669DF">
        <w:rPr>
          <w:rFonts w:eastAsia="MS PGothic"/>
          <w:color w:val="auto"/>
          <w:szCs w:val="24"/>
          <w:lang w:val="ja-JP"/>
        </w:rPr>
        <w:t>またはライセンス番号を記入することができます。</w:t>
      </w:r>
      <w:r w:rsidRPr="00D84C70">
        <w:rPr>
          <w:rFonts w:eastAsia="MS PGothic"/>
          <w:color w:val="auto"/>
          <w:szCs w:val="24"/>
          <w:lang w:val="ja-JP"/>
        </w:rPr>
        <w:t>ただし、</w:t>
      </w:r>
      <w:r w:rsidRPr="00D84C70">
        <w:rPr>
          <w:rFonts w:eastAsia="MS PGothic"/>
          <w:color w:val="auto"/>
          <w:szCs w:val="24"/>
          <w:lang w:val="ja-JP"/>
        </w:rPr>
        <w:t xml:space="preserve">MPSA </w:t>
      </w:r>
      <w:r w:rsidRPr="00D84C70">
        <w:rPr>
          <w:rFonts w:eastAsia="MS PGothic"/>
          <w:color w:val="auto"/>
          <w:szCs w:val="24"/>
          <w:lang w:val="ja-JP"/>
        </w:rPr>
        <w:t>契約は例外とし、</w:t>
      </w:r>
      <w:r w:rsidRPr="00D84C70">
        <w:rPr>
          <w:rFonts w:eastAsia="MS PGothic"/>
          <w:color w:val="auto"/>
          <w:szCs w:val="24"/>
          <w:lang w:val="ja-JP"/>
        </w:rPr>
        <w:t xml:space="preserve">MPSA </w:t>
      </w:r>
      <w:r w:rsidRPr="00D84C70">
        <w:rPr>
          <w:rFonts w:eastAsia="MS PGothic"/>
          <w:color w:val="auto"/>
          <w:szCs w:val="24"/>
          <w:lang w:val="ja-JP"/>
        </w:rPr>
        <w:t>契約では単一の購入アカウントについて複数のチャネル</w:t>
      </w:r>
      <w:r w:rsidRPr="00D84C70">
        <w:rPr>
          <w:rFonts w:eastAsia="MS PGothic"/>
          <w:color w:val="auto"/>
          <w:szCs w:val="24"/>
          <w:lang w:val="ja-JP"/>
        </w:rPr>
        <w:t xml:space="preserve"> </w:t>
      </w:r>
      <w:r w:rsidRPr="00D84C70">
        <w:rPr>
          <w:rFonts w:eastAsia="MS PGothic"/>
          <w:color w:val="auto"/>
          <w:szCs w:val="24"/>
          <w:lang w:val="ja-JP"/>
        </w:rPr>
        <w:t>パートナーを登録することができます。</w:t>
      </w:r>
    </w:p>
    <w:p w14:paraId="68FAB67F" w14:textId="77777777" w:rsidR="004E1A73" w:rsidRPr="001669DF" w:rsidRDefault="004E1A73" w:rsidP="004E1A73">
      <w:pPr>
        <w:keepNext/>
        <w:jc w:val="both"/>
        <w:rPr>
          <w:rFonts w:eastAsia="MS PGothic"/>
          <w:color w:val="auto"/>
          <w:szCs w:val="24"/>
        </w:rPr>
      </w:pPr>
      <w:r w:rsidRPr="001669DF">
        <w:rPr>
          <w:rFonts w:eastAsia="MS PGothic"/>
          <w:b/>
          <w:color w:val="auto"/>
          <w:szCs w:val="24"/>
          <w:lang w:val="ja-JP"/>
        </w:rPr>
        <w:t>貴社の名称</w:t>
      </w:r>
      <w:r w:rsidRPr="001669DF">
        <w:rPr>
          <w:rFonts w:eastAsia="MS PGothic"/>
          <w:b/>
          <w:color w:val="auto"/>
          <w:szCs w:val="24"/>
        </w:rPr>
        <w:t xml:space="preserve"> (</w:t>
      </w:r>
      <w:r w:rsidRPr="001669DF">
        <w:rPr>
          <w:rFonts w:eastAsia="MS PGothic"/>
          <w:b/>
          <w:color w:val="auto"/>
          <w:szCs w:val="24"/>
          <w:lang w:val="ja-JP"/>
        </w:rPr>
        <w:t>正式名称を記入してください</w:t>
      </w:r>
      <w:r w:rsidRPr="001669DF">
        <w:rPr>
          <w:rFonts w:eastAsia="MS PGothic"/>
          <w:b/>
          <w:color w:val="auto"/>
          <w:szCs w:val="24"/>
        </w:rPr>
        <w:t>)*</w:t>
      </w:r>
      <w:r w:rsidRPr="001669DF">
        <w:rPr>
          <w:rFonts w:eastAsia="MS PGothic"/>
          <w:color w:val="auto"/>
          <w:szCs w:val="24"/>
        </w:rPr>
        <w:t xml:space="preserve"> </w:t>
      </w:r>
      <w:r w:rsidRPr="001669DF">
        <w:rPr>
          <w:rFonts w:eastAsia="MS PGothic"/>
          <w:color w:val="auto"/>
          <w:szCs w:val="24"/>
          <w:lang w:val="ja-JP"/>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lang w:val="ja-JP"/>
        </w:rPr>
      </w:r>
      <w:r w:rsidRPr="001669DF">
        <w:rPr>
          <w:rFonts w:eastAsia="MS PGothic"/>
          <w:color w:val="auto"/>
          <w:szCs w:val="24"/>
          <w:lang w:val="ja-JP"/>
        </w:rPr>
        <w:fldChar w:fldCharType="separate"/>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color w:val="auto"/>
          <w:szCs w:val="24"/>
          <w:lang w:val="ja-JP"/>
        </w:rPr>
        <w:fldChar w:fldCharType="end"/>
      </w:r>
    </w:p>
    <w:p w14:paraId="7538096A" w14:textId="77777777" w:rsidR="0005048F" w:rsidRDefault="0005048F" w:rsidP="0005048F">
      <w:pPr>
        <w:keepNext/>
        <w:spacing w:before="0"/>
        <w:jc w:val="both"/>
      </w:pPr>
      <w:r w:rsidRPr="009F5977">
        <w:rPr>
          <w:b/>
          <w:bCs/>
        </w:rPr>
        <w:t>Name of entity (must be legal entity name)*</w:t>
      </w:r>
      <w: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CE1B34" w14:textId="77777777" w:rsidR="000C67F6" w:rsidRPr="001669DF" w:rsidRDefault="004E1A73" w:rsidP="004E1A73">
      <w:pPr>
        <w:keepNext/>
        <w:spacing w:after="120"/>
        <w:jc w:val="both"/>
        <w:rPr>
          <w:rFonts w:eastAsia="MS PGothic"/>
          <w:color w:val="auto"/>
          <w:szCs w:val="24"/>
        </w:rPr>
      </w:pPr>
      <w:r w:rsidRPr="001669DF">
        <w:rPr>
          <w:rFonts w:eastAsia="MS PGothic"/>
          <w:color w:val="auto"/>
          <w:szCs w:val="24"/>
          <w:lang w:val="ja-JP"/>
        </w:rPr>
        <w:t>表を</w:t>
      </w:r>
      <w:r w:rsidRPr="001669DF">
        <w:rPr>
          <w:rFonts w:eastAsia="MS PGothic"/>
          <w:color w:val="auto"/>
          <w:szCs w:val="24"/>
          <w:lang w:val="ja-JP"/>
        </w:rPr>
        <w:t xml:space="preserve"> 1 </w:t>
      </w:r>
      <w:r w:rsidRPr="001669DF">
        <w:rPr>
          <w:rFonts w:eastAsia="MS PGothic"/>
          <w:color w:val="auto"/>
          <w:szCs w:val="24"/>
          <w:lang w:val="ja-JP"/>
        </w:rPr>
        <w:t>つだけ選択し、必要事項をすべて記入してください。</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6"/>
        <w:gridCol w:w="1773"/>
        <w:gridCol w:w="1679"/>
        <w:gridCol w:w="2082"/>
      </w:tblGrid>
      <w:tr w:rsidR="00D84C70" w:rsidRPr="001669DF" w14:paraId="2CC19D7A" w14:textId="77777777" w:rsidTr="00004ADC">
        <w:trPr>
          <w:cantSplit/>
          <w:jc w:val="center"/>
        </w:trPr>
        <w:tc>
          <w:tcPr>
            <w:tcW w:w="3691" w:type="dxa"/>
            <w:shd w:val="clear" w:color="auto" w:fill="BFBFBF"/>
          </w:tcPr>
          <w:p w14:paraId="5AF63863"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ボリューム</w:t>
            </w:r>
            <w:r w:rsidRPr="001669DF">
              <w:rPr>
                <w:rFonts w:eastAsia="MS PGothic"/>
                <w:color w:val="auto"/>
                <w:szCs w:val="24"/>
                <w:lang w:val="ja-JP"/>
              </w:rPr>
              <w:t xml:space="preserve"> </w:t>
            </w:r>
            <w:r w:rsidRPr="001669DF">
              <w:rPr>
                <w:rFonts w:eastAsia="MS PGothic"/>
                <w:color w:val="auto"/>
                <w:szCs w:val="24"/>
                <w:lang w:val="ja-JP"/>
              </w:rPr>
              <w:t>ライセンス契約プログラム</w:t>
            </w:r>
          </w:p>
          <w:p w14:paraId="32DE0509"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w:t>
            </w:r>
            <w:r w:rsidRPr="001669DF">
              <w:rPr>
                <w:rFonts w:eastAsia="MS PGothic"/>
                <w:color w:val="auto"/>
                <w:szCs w:val="24"/>
                <w:lang w:val="ja-JP"/>
              </w:rPr>
              <w:t>プログラム名を選択してください</w:t>
            </w:r>
            <w:r w:rsidRPr="001669DF">
              <w:rPr>
                <w:rFonts w:eastAsia="MS PGothic"/>
                <w:color w:val="auto"/>
                <w:szCs w:val="24"/>
                <w:lang w:val="ja-JP"/>
              </w:rPr>
              <w:t>)</w:t>
            </w:r>
          </w:p>
        </w:tc>
        <w:tc>
          <w:tcPr>
            <w:tcW w:w="1710" w:type="dxa"/>
            <w:shd w:val="clear" w:color="auto" w:fill="BFBFBF"/>
          </w:tcPr>
          <w:p w14:paraId="0A73F74D"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契約番号</w:t>
            </w:r>
            <w:r w:rsidRPr="001669DF">
              <w:rPr>
                <w:rFonts w:eastAsia="MS PGothic"/>
                <w:color w:val="auto"/>
                <w:szCs w:val="24"/>
                <w:lang w:val="ja-JP"/>
              </w:rPr>
              <w:t>*</w:t>
            </w:r>
          </w:p>
        </w:tc>
        <w:tc>
          <w:tcPr>
            <w:tcW w:w="1620" w:type="dxa"/>
            <w:shd w:val="clear" w:color="auto" w:fill="BFBFBF"/>
          </w:tcPr>
          <w:p w14:paraId="1DE2EDF6"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加入契約番号</w:t>
            </w:r>
            <w:r w:rsidRPr="001669DF">
              <w:rPr>
                <w:rFonts w:eastAsia="MS PGothic"/>
                <w:color w:val="auto"/>
                <w:szCs w:val="24"/>
              </w:rPr>
              <w:t>*</w:t>
            </w:r>
          </w:p>
        </w:tc>
        <w:tc>
          <w:tcPr>
            <w:tcW w:w="2008" w:type="dxa"/>
            <w:shd w:val="clear" w:color="auto" w:fill="BFBFBF"/>
          </w:tcPr>
          <w:p w14:paraId="25CFB78F"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lang w:val="ja-JP"/>
              </w:rPr>
              <w:t xml:space="preserve"> </w:t>
            </w:r>
            <w:r w:rsidRPr="001669DF">
              <w:rPr>
                <w:rFonts w:eastAsia="MS PGothic"/>
                <w:color w:val="auto"/>
                <w:szCs w:val="24"/>
                <w:lang w:val="ja-JP"/>
              </w:rPr>
              <w:t>アシュアランスの満了日</w:t>
            </w:r>
            <w:r w:rsidRPr="001669DF">
              <w:rPr>
                <w:rFonts w:eastAsia="MS PGothic"/>
                <w:color w:val="auto"/>
                <w:szCs w:val="24"/>
                <w:lang w:val="ja-JP"/>
              </w:rPr>
              <w:t>*</w:t>
            </w:r>
          </w:p>
        </w:tc>
      </w:tr>
      <w:tr w:rsidR="00D84C70" w:rsidRPr="001669DF" w14:paraId="70277A9A" w14:textId="77777777" w:rsidTr="00004ADC">
        <w:trPr>
          <w:cantSplit/>
          <w:jc w:val="center"/>
        </w:trPr>
        <w:tc>
          <w:tcPr>
            <w:tcW w:w="3691" w:type="dxa"/>
          </w:tcPr>
          <w:p w14:paraId="1AC31176" w14:textId="77777777" w:rsidR="000C67F6" w:rsidRPr="001669DF" w:rsidRDefault="00B30486">
            <w:pPr>
              <w:spacing w:before="0"/>
              <w:jc w:val="both"/>
              <w:rPr>
                <w:rFonts w:eastAsia="MS PGothic"/>
                <w:color w:val="auto"/>
                <w:szCs w:val="24"/>
              </w:rPr>
            </w:pPr>
            <w:r>
              <w:rPr>
                <w:rFonts w:eastAsia="MS PGothic"/>
                <w:color w:val="auto"/>
                <w:szCs w:val="24"/>
              </w:rPr>
              <w:fldChar w:fldCharType="begin">
                <w:ffData>
                  <w:name w:val=""/>
                  <w:enabled/>
                  <w:calcOnExit w:val="0"/>
                  <w:ddList>
                    <w:listEntry w:val="&lt;契約を選択してください&gt;"/>
                    <w:listEntry w:val="エンタープライズ契約"/>
                    <w:listEntry w:val="エンタープライズ サブスクリプション契約"/>
                    <w:listEntry w:val="セレクト契約"/>
                    <w:listEntry w:val="アカデミック セレクト契約"/>
                    <w:listEntry w:val="キャンパスおよびスクール アグリーメント基本契約"/>
                  </w:ddList>
                </w:ffData>
              </w:fldChar>
            </w:r>
            <w:r>
              <w:rPr>
                <w:rFonts w:eastAsia="MS PGothic"/>
                <w:color w:val="auto"/>
                <w:szCs w:val="24"/>
              </w:rPr>
              <w:instrText xml:space="preserve"> FORMDROPDOWN </w:instrText>
            </w:r>
            <w:r w:rsidR="00134A4E">
              <w:rPr>
                <w:rFonts w:eastAsia="MS PGothic"/>
                <w:color w:val="auto"/>
                <w:szCs w:val="24"/>
              </w:rPr>
            </w:r>
            <w:r w:rsidR="00134A4E">
              <w:rPr>
                <w:rFonts w:eastAsia="MS PGothic"/>
                <w:color w:val="auto"/>
                <w:szCs w:val="24"/>
              </w:rPr>
              <w:fldChar w:fldCharType="separate"/>
            </w:r>
            <w:r>
              <w:rPr>
                <w:rFonts w:eastAsia="MS PGothic"/>
                <w:color w:val="auto"/>
                <w:szCs w:val="24"/>
              </w:rPr>
              <w:fldChar w:fldCharType="end"/>
            </w:r>
          </w:p>
        </w:tc>
        <w:tc>
          <w:tcPr>
            <w:tcW w:w="1710" w:type="dxa"/>
            <w:vAlign w:val="center"/>
          </w:tcPr>
          <w:p w14:paraId="4881A1ED"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1620" w:type="dxa"/>
            <w:vAlign w:val="center"/>
          </w:tcPr>
          <w:p w14:paraId="302DD492"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2008" w:type="dxa"/>
            <w:vAlign w:val="center"/>
          </w:tcPr>
          <w:p w14:paraId="6940A5DA"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r>
    </w:tbl>
    <w:p w14:paraId="3597610E" w14:textId="77777777" w:rsidR="000C67F6" w:rsidRPr="001669DF" w:rsidRDefault="000C67F6">
      <w:pPr>
        <w:spacing w:before="0"/>
        <w:jc w:val="both"/>
        <w:rPr>
          <w:rFonts w:eastAsia="MS PGothic"/>
          <w:color w:val="auto"/>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6"/>
        <w:gridCol w:w="1773"/>
        <w:gridCol w:w="1679"/>
        <w:gridCol w:w="2082"/>
      </w:tblGrid>
      <w:tr w:rsidR="00D84C70" w:rsidRPr="001669DF" w14:paraId="08D47FEB" w14:textId="77777777" w:rsidTr="00004ADC">
        <w:trPr>
          <w:cantSplit/>
          <w:jc w:val="center"/>
        </w:trPr>
        <w:tc>
          <w:tcPr>
            <w:tcW w:w="3691" w:type="dxa"/>
            <w:shd w:val="clear" w:color="auto" w:fill="BFBFBF"/>
          </w:tcPr>
          <w:p w14:paraId="0B731A59"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マイクロソフト製品</w:t>
            </w:r>
            <w:r w:rsidRPr="001669DF">
              <w:rPr>
                <w:rFonts w:eastAsia="MS PGothic"/>
                <w:color w:val="auto"/>
                <w:szCs w:val="24"/>
                <w:lang w:val="ja-JP"/>
              </w:rPr>
              <w:t>/</w:t>
            </w:r>
            <w:r w:rsidRPr="001669DF">
              <w:rPr>
                <w:rFonts w:eastAsia="MS PGothic"/>
                <w:color w:val="auto"/>
                <w:szCs w:val="24"/>
                <w:lang w:val="ja-JP"/>
              </w:rPr>
              <w:t>サービス契約</w:t>
            </w:r>
          </w:p>
        </w:tc>
        <w:tc>
          <w:tcPr>
            <w:tcW w:w="1710" w:type="dxa"/>
            <w:shd w:val="clear" w:color="auto" w:fill="BFBFBF"/>
          </w:tcPr>
          <w:p w14:paraId="59C68E04" w14:textId="77777777" w:rsidR="000C67F6" w:rsidRPr="001669DF" w:rsidRDefault="004E1A73" w:rsidP="004E1A73">
            <w:pPr>
              <w:keepNext/>
              <w:spacing w:before="0"/>
              <w:jc w:val="center"/>
              <w:rPr>
                <w:rFonts w:eastAsia="MS PGothic"/>
                <w:color w:val="auto"/>
                <w:szCs w:val="24"/>
              </w:rPr>
            </w:pPr>
            <w:r w:rsidRPr="001669DF">
              <w:rPr>
                <w:rFonts w:eastAsia="MS PGothic"/>
                <w:color w:val="auto"/>
                <w:szCs w:val="24"/>
                <w:lang w:val="ja-JP"/>
              </w:rPr>
              <w:t xml:space="preserve">MPSA </w:t>
            </w:r>
            <w:r w:rsidRPr="001669DF">
              <w:rPr>
                <w:rFonts w:eastAsia="MS PGothic"/>
                <w:color w:val="auto"/>
                <w:szCs w:val="24"/>
                <w:lang w:val="ja-JP"/>
              </w:rPr>
              <w:t>番号</w:t>
            </w:r>
            <w:r w:rsidRPr="001669DF">
              <w:rPr>
                <w:rFonts w:eastAsia="MS PGothic"/>
                <w:color w:val="auto"/>
                <w:szCs w:val="24"/>
                <w:lang w:val="ja-JP"/>
              </w:rPr>
              <w:t>*</w:t>
            </w:r>
          </w:p>
        </w:tc>
        <w:tc>
          <w:tcPr>
            <w:tcW w:w="1620" w:type="dxa"/>
            <w:shd w:val="clear" w:color="auto" w:fill="BFBFBF"/>
          </w:tcPr>
          <w:p w14:paraId="31430672" w14:textId="77777777" w:rsidR="000C67F6" w:rsidRPr="001669DF" w:rsidRDefault="004E1A73" w:rsidP="004E1A73">
            <w:pPr>
              <w:keepNext/>
              <w:spacing w:before="0"/>
              <w:jc w:val="center"/>
              <w:rPr>
                <w:rFonts w:eastAsia="MS PGothic"/>
                <w:color w:val="auto"/>
                <w:szCs w:val="24"/>
              </w:rPr>
            </w:pPr>
            <w:r w:rsidRPr="001669DF">
              <w:rPr>
                <w:rFonts w:eastAsia="MS PGothic"/>
                <w:color w:val="auto"/>
                <w:szCs w:val="24"/>
                <w:lang w:val="ja-JP"/>
              </w:rPr>
              <w:t>購入アカウント</w:t>
            </w:r>
            <w:r w:rsidR="00004ADC">
              <w:rPr>
                <w:rFonts w:eastAsia="MS PGothic"/>
                <w:color w:val="auto"/>
                <w:szCs w:val="24"/>
                <w:lang w:val="ja-JP"/>
              </w:rPr>
              <w:br/>
            </w:r>
            <w:r w:rsidRPr="001669DF">
              <w:rPr>
                <w:rFonts w:eastAsia="MS PGothic"/>
                <w:color w:val="auto"/>
                <w:szCs w:val="24"/>
                <w:lang w:val="ja-JP"/>
              </w:rPr>
              <w:t>番号</w:t>
            </w:r>
            <w:r w:rsidRPr="001669DF">
              <w:rPr>
                <w:rFonts w:eastAsia="MS PGothic"/>
                <w:color w:val="auto"/>
                <w:szCs w:val="24"/>
                <w:lang w:val="ja-JP"/>
              </w:rPr>
              <w:t>*</w:t>
            </w:r>
          </w:p>
        </w:tc>
        <w:tc>
          <w:tcPr>
            <w:tcW w:w="2008" w:type="dxa"/>
            <w:shd w:val="clear" w:color="auto" w:fill="BFBFBF"/>
          </w:tcPr>
          <w:p w14:paraId="735B18D4"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lang w:val="ja-JP"/>
              </w:rPr>
              <w:t xml:space="preserve"> </w:t>
            </w:r>
            <w:r w:rsidRPr="001669DF">
              <w:rPr>
                <w:rFonts w:eastAsia="MS PGothic"/>
                <w:color w:val="auto"/>
                <w:szCs w:val="24"/>
                <w:lang w:val="ja-JP"/>
              </w:rPr>
              <w:t>アシュアランスの満了日</w:t>
            </w:r>
            <w:r w:rsidRPr="001669DF">
              <w:rPr>
                <w:rFonts w:eastAsia="MS PGothic"/>
                <w:color w:val="auto"/>
                <w:szCs w:val="24"/>
                <w:lang w:val="ja-JP"/>
              </w:rPr>
              <w:t>*</w:t>
            </w:r>
          </w:p>
        </w:tc>
      </w:tr>
      <w:tr w:rsidR="00D84C70" w:rsidRPr="001669DF" w14:paraId="1F1B41DA" w14:textId="77777777" w:rsidTr="00004ADC">
        <w:trPr>
          <w:cantSplit/>
          <w:jc w:val="center"/>
        </w:trPr>
        <w:tc>
          <w:tcPr>
            <w:tcW w:w="3691" w:type="dxa"/>
          </w:tcPr>
          <w:p w14:paraId="5B3C1A6F" w14:textId="77777777" w:rsidR="000C67F6" w:rsidRPr="001669DF" w:rsidRDefault="000C67F6">
            <w:pPr>
              <w:spacing w:before="0"/>
              <w:jc w:val="both"/>
              <w:rPr>
                <w:rFonts w:eastAsia="MS PGothic"/>
                <w:color w:val="auto"/>
                <w:szCs w:val="24"/>
              </w:rPr>
            </w:pPr>
            <w:r w:rsidRPr="001669DF">
              <w:rPr>
                <w:rFonts w:eastAsia="MS PGothic"/>
                <w:color w:val="auto"/>
                <w:szCs w:val="24"/>
                <w:lang w:val="ja-JP"/>
              </w:rPr>
              <w:t>MPSA</w:t>
            </w:r>
          </w:p>
        </w:tc>
        <w:tc>
          <w:tcPr>
            <w:tcW w:w="1710" w:type="dxa"/>
            <w:vAlign w:val="center"/>
          </w:tcPr>
          <w:p w14:paraId="2BCEF9C7"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1620" w:type="dxa"/>
            <w:vAlign w:val="center"/>
          </w:tcPr>
          <w:p w14:paraId="3E511EE2"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2008" w:type="dxa"/>
            <w:vAlign w:val="center"/>
          </w:tcPr>
          <w:p w14:paraId="491AAAE7"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r>
    </w:tbl>
    <w:p w14:paraId="73BA0B2E" w14:textId="77777777" w:rsidR="000C67F6" w:rsidRPr="001669DF" w:rsidRDefault="000C67F6">
      <w:pPr>
        <w:spacing w:before="0"/>
        <w:jc w:val="both"/>
        <w:rPr>
          <w:rFonts w:eastAsia="MS PGothic"/>
          <w:color w:val="auto"/>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6"/>
        <w:gridCol w:w="1773"/>
        <w:gridCol w:w="1679"/>
        <w:gridCol w:w="2082"/>
      </w:tblGrid>
      <w:tr w:rsidR="00D84C70" w:rsidRPr="001669DF" w14:paraId="723C9362" w14:textId="77777777" w:rsidTr="00004ADC">
        <w:trPr>
          <w:cantSplit/>
          <w:jc w:val="center"/>
        </w:trPr>
        <w:tc>
          <w:tcPr>
            <w:tcW w:w="3691" w:type="dxa"/>
            <w:shd w:val="clear" w:color="auto" w:fill="BFBFBF"/>
          </w:tcPr>
          <w:p w14:paraId="434BCC63"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オープン</w:t>
            </w:r>
            <w:r w:rsidRPr="001669DF">
              <w:rPr>
                <w:rFonts w:eastAsia="MS PGothic"/>
                <w:color w:val="auto"/>
                <w:szCs w:val="24"/>
              </w:rPr>
              <w:t xml:space="preserve"> </w:t>
            </w:r>
            <w:r w:rsidRPr="001669DF">
              <w:rPr>
                <w:rFonts w:eastAsia="MS PGothic"/>
                <w:color w:val="auto"/>
                <w:szCs w:val="24"/>
                <w:lang w:val="ja-JP"/>
              </w:rPr>
              <w:t>ライセンス</w:t>
            </w:r>
            <w:r w:rsidRPr="001669DF">
              <w:rPr>
                <w:rFonts w:eastAsia="MS PGothic"/>
                <w:color w:val="auto"/>
                <w:szCs w:val="24"/>
              </w:rPr>
              <w:t xml:space="preserve"> </w:t>
            </w:r>
            <w:r w:rsidRPr="001669DF">
              <w:rPr>
                <w:rFonts w:eastAsia="MS PGothic"/>
                <w:color w:val="auto"/>
                <w:szCs w:val="24"/>
                <w:lang w:val="ja-JP"/>
              </w:rPr>
              <w:t>プログラム</w:t>
            </w:r>
          </w:p>
          <w:p w14:paraId="4DECC25D" w14:textId="77777777" w:rsidR="000C67F6" w:rsidRPr="001669DF" w:rsidRDefault="000C67F6">
            <w:pPr>
              <w:keepNext/>
              <w:spacing w:before="0"/>
              <w:rPr>
                <w:rFonts w:eastAsia="MS PGothic"/>
                <w:color w:val="auto"/>
                <w:szCs w:val="24"/>
              </w:rPr>
            </w:pPr>
            <w:r w:rsidRPr="001669DF">
              <w:rPr>
                <w:rFonts w:eastAsia="MS PGothic"/>
                <w:color w:val="auto"/>
                <w:szCs w:val="24"/>
              </w:rPr>
              <w:t>(</w:t>
            </w:r>
            <w:r w:rsidRPr="001669DF">
              <w:rPr>
                <w:rFonts w:eastAsia="MS PGothic"/>
                <w:color w:val="auto"/>
                <w:szCs w:val="24"/>
                <w:lang w:val="ja-JP"/>
              </w:rPr>
              <w:t>オープン</w:t>
            </w:r>
            <w:r w:rsidRPr="001669DF">
              <w:rPr>
                <w:rFonts w:eastAsia="MS PGothic"/>
                <w:color w:val="auto"/>
                <w:szCs w:val="24"/>
              </w:rPr>
              <w:t xml:space="preserve"> </w:t>
            </w:r>
            <w:r w:rsidRPr="001669DF">
              <w:rPr>
                <w:rFonts w:eastAsia="MS PGothic"/>
                <w:color w:val="auto"/>
                <w:szCs w:val="24"/>
                <w:lang w:val="ja-JP"/>
              </w:rPr>
              <w:t>ライセンス</w:t>
            </w:r>
            <w:r w:rsidRPr="001669DF">
              <w:rPr>
                <w:rFonts w:eastAsia="MS PGothic"/>
                <w:color w:val="auto"/>
                <w:szCs w:val="24"/>
              </w:rPr>
              <w:t xml:space="preserve"> </w:t>
            </w:r>
            <w:r w:rsidRPr="001669DF">
              <w:rPr>
                <w:rFonts w:eastAsia="MS PGothic"/>
                <w:color w:val="auto"/>
                <w:szCs w:val="24"/>
                <w:lang w:val="ja-JP"/>
              </w:rPr>
              <w:t>プログラムについてのみ記入してください</w:t>
            </w:r>
            <w:r w:rsidRPr="001669DF">
              <w:rPr>
                <w:rFonts w:eastAsia="MS PGothic"/>
                <w:color w:val="auto"/>
                <w:szCs w:val="24"/>
              </w:rPr>
              <w:t>)</w:t>
            </w:r>
          </w:p>
        </w:tc>
        <w:tc>
          <w:tcPr>
            <w:tcW w:w="1710" w:type="dxa"/>
            <w:shd w:val="clear" w:color="auto" w:fill="BFBFBF"/>
          </w:tcPr>
          <w:p w14:paraId="0EE93FCE"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ライセンス</w:t>
            </w:r>
            <w:r w:rsidR="00004ADC">
              <w:rPr>
                <w:rFonts w:eastAsia="MS PGothic"/>
                <w:color w:val="auto"/>
                <w:szCs w:val="24"/>
                <w:lang w:val="ja-JP"/>
              </w:rPr>
              <w:br/>
            </w:r>
            <w:r w:rsidRPr="001669DF">
              <w:rPr>
                <w:rFonts w:eastAsia="MS PGothic"/>
                <w:color w:val="auto"/>
                <w:szCs w:val="24"/>
                <w:lang w:val="ja-JP"/>
              </w:rPr>
              <w:t>認証番号</w:t>
            </w:r>
            <w:r w:rsidRPr="001669DF">
              <w:rPr>
                <w:rFonts w:eastAsia="MS PGothic"/>
                <w:color w:val="auto"/>
                <w:szCs w:val="24"/>
                <w:lang w:val="ja-JP"/>
              </w:rPr>
              <w:t>*</w:t>
            </w:r>
          </w:p>
        </w:tc>
        <w:tc>
          <w:tcPr>
            <w:tcW w:w="1620" w:type="dxa"/>
            <w:shd w:val="clear" w:color="auto" w:fill="BFBFBF"/>
          </w:tcPr>
          <w:p w14:paraId="25418965"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ライセンス番号</w:t>
            </w:r>
            <w:r w:rsidRPr="001669DF">
              <w:rPr>
                <w:rFonts w:eastAsia="MS PGothic"/>
                <w:color w:val="auto"/>
                <w:szCs w:val="24"/>
                <w:lang w:val="ja-JP"/>
              </w:rPr>
              <w:t>*</w:t>
            </w:r>
          </w:p>
        </w:tc>
        <w:tc>
          <w:tcPr>
            <w:tcW w:w="2008" w:type="dxa"/>
            <w:shd w:val="clear" w:color="auto" w:fill="BFBFBF"/>
          </w:tcPr>
          <w:p w14:paraId="5E40AD13"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lang w:val="ja-JP"/>
              </w:rPr>
              <w:t xml:space="preserve"> </w:t>
            </w:r>
            <w:r w:rsidRPr="001669DF">
              <w:rPr>
                <w:rFonts w:eastAsia="MS PGothic"/>
                <w:color w:val="auto"/>
                <w:szCs w:val="24"/>
                <w:lang w:val="ja-JP"/>
              </w:rPr>
              <w:t>アシュアランスの満了日</w:t>
            </w:r>
            <w:r w:rsidRPr="001669DF">
              <w:rPr>
                <w:rFonts w:eastAsia="MS PGothic"/>
                <w:color w:val="auto"/>
                <w:szCs w:val="24"/>
                <w:lang w:val="ja-JP"/>
              </w:rPr>
              <w:t>*</w:t>
            </w:r>
          </w:p>
        </w:tc>
      </w:tr>
      <w:tr w:rsidR="00D84C70" w:rsidRPr="001669DF" w14:paraId="27EB845D" w14:textId="77777777" w:rsidTr="00004ADC">
        <w:trPr>
          <w:cantSplit/>
          <w:jc w:val="center"/>
        </w:trPr>
        <w:tc>
          <w:tcPr>
            <w:tcW w:w="3691" w:type="dxa"/>
          </w:tcPr>
          <w:p w14:paraId="18EEFC82" w14:textId="77777777" w:rsidR="000C67F6" w:rsidRPr="001669DF" w:rsidRDefault="00B30486">
            <w:pPr>
              <w:spacing w:before="0"/>
              <w:jc w:val="both"/>
              <w:rPr>
                <w:rFonts w:eastAsia="MS PGothic"/>
                <w:color w:val="auto"/>
                <w:szCs w:val="24"/>
              </w:rPr>
            </w:pPr>
            <w:r>
              <w:rPr>
                <w:rFonts w:eastAsia="MS PGothic"/>
                <w:color w:val="auto"/>
                <w:szCs w:val="24"/>
              </w:rPr>
              <w:fldChar w:fldCharType="begin">
                <w:ffData>
                  <w:name w:val="Dropdown1"/>
                  <w:enabled/>
                  <w:calcOnExit w:val="0"/>
                  <w:ddList>
                    <w:listEntry w:val="&lt;契約を選択してください&gt;"/>
                    <w:listEntry w:val="オープン ライセンス契約"/>
                    <w:listEntry w:val="アカデミック オープン ライセンス契約"/>
                    <w:listEntry w:val="慈善団体向けオープン ライセンス契約"/>
                    <w:listEntry w:val="政府機関向けオープン ライセンス契約"/>
                  </w:ddList>
                </w:ffData>
              </w:fldChar>
            </w:r>
            <w:bookmarkStart w:id="2" w:name="Dropdown1"/>
            <w:r>
              <w:rPr>
                <w:rFonts w:eastAsia="MS PGothic"/>
                <w:color w:val="auto"/>
                <w:szCs w:val="24"/>
              </w:rPr>
              <w:instrText xml:space="preserve"> FORMDROPDOWN </w:instrText>
            </w:r>
            <w:r w:rsidR="00134A4E">
              <w:rPr>
                <w:rFonts w:eastAsia="MS PGothic"/>
                <w:color w:val="auto"/>
                <w:szCs w:val="24"/>
              </w:rPr>
            </w:r>
            <w:r w:rsidR="00134A4E">
              <w:rPr>
                <w:rFonts w:eastAsia="MS PGothic"/>
                <w:color w:val="auto"/>
                <w:szCs w:val="24"/>
              </w:rPr>
              <w:fldChar w:fldCharType="separate"/>
            </w:r>
            <w:r>
              <w:rPr>
                <w:rFonts w:eastAsia="MS PGothic"/>
                <w:color w:val="auto"/>
                <w:szCs w:val="24"/>
              </w:rPr>
              <w:fldChar w:fldCharType="end"/>
            </w:r>
            <w:bookmarkEnd w:id="2"/>
          </w:p>
        </w:tc>
        <w:tc>
          <w:tcPr>
            <w:tcW w:w="1710" w:type="dxa"/>
            <w:vAlign w:val="center"/>
          </w:tcPr>
          <w:p w14:paraId="2359BBE7"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1620" w:type="dxa"/>
            <w:vAlign w:val="center"/>
          </w:tcPr>
          <w:p w14:paraId="448A5AFE"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2008" w:type="dxa"/>
            <w:vAlign w:val="center"/>
          </w:tcPr>
          <w:p w14:paraId="0AD1A675"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r>
    </w:tbl>
    <w:p w14:paraId="11419D8F" w14:textId="77777777" w:rsidR="000C67F6" w:rsidRPr="001669DF" w:rsidRDefault="000C67F6">
      <w:pPr>
        <w:spacing w:before="0"/>
        <w:jc w:val="both"/>
        <w:rPr>
          <w:rFonts w:eastAsia="MS PGothic"/>
          <w:color w:val="auto"/>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6"/>
        <w:gridCol w:w="1773"/>
        <w:gridCol w:w="3761"/>
      </w:tblGrid>
      <w:tr w:rsidR="00D84C70" w:rsidRPr="001669DF" w14:paraId="1642262D" w14:textId="77777777" w:rsidTr="00004ADC">
        <w:trPr>
          <w:cantSplit/>
          <w:jc w:val="center"/>
        </w:trPr>
        <w:tc>
          <w:tcPr>
            <w:tcW w:w="3691" w:type="dxa"/>
            <w:shd w:val="clear" w:color="auto" w:fill="BFBFBF"/>
          </w:tcPr>
          <w:p w14:paraId="1D462C27"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オープン</w:t>
            </w:r>
            <w:r w:rsidRPr="001669DF">
              <w:rPr>
                <w:rFonts w:eastAsia="MS PGothic"/>
                <w:color w:val="auto"/>
                <w:szCs w:val="24"/>
              </w:rPr>
              <w:t xml:space="preserve"> </w:t>
            </w:r>
            <w:r w:rsidRPr="001669DF">
              <w:rPr>
                <w:rFonts w:eastAsia="MS PGothic"/>
                <w:color w:val="auto"/>
                <w:szCs w:val="24"/>
                <w:lang w:val="ja-JP"/>
              </w:rPr>
              <w:t>バリュー</w:t>
            </w:r>
            <w:r w:rsidRPr="001669DF">
              <w:rPr>
                <w:rFonts w:eastAsia="MS PGothic"/>
                <w:color w:val="auto"/>
                <w:szCs w:val="24"/>
              </w:rPr>
              <w:t xml:space="preserve"> </w:t>
            </w:r>
            <w:r w:rsidRPr="001669DF">
              <w:rPr>
                <w:rFonts w:eastAsia="MS PGothic"/>
                <w:color w:val="auto"/>
                <w:szCs w:val="24"/>
                <w:lang w:val="ja-JP"/>
              </w:rPr>
              <w:t>プログラム</w:t>
            </w:r>
          </w:p>
          <w:p w14:paraId="2818864C" w14:textId="77777777" w:rsidR="000C67F6" w:rsidRPr="001669DF" w:rsidRDefault="000C67F6">
            <w:pPr>
              <w:keepNext/>
              <w:spacing w:before="0"/>
              <w:rPr>
                <w:rFonts w:eastAsia="MS PGothic"/>
                <w:color w:val="auto"/>
                <w:szCs w:val="24"/>
              </w:rPr>
            </w:pPr>
            <w:r w:rsidRPr="001669DF">
              <w:rPr>
                <w:rFonts w:eastAsia="MS PGothic"/>
                <w:color w:val="auto"/>
                <w:szCs w:val="24"/>
              </w:rPr>
              <w:t>(</w:t>
            </w:r>
            <w:r w:rsidRPr="001669DF">
              <w:rPr>
                <w:rFonts w:eastAsia="MS PGothic"/>
                <w:color w:val="auto"/>
                <w:szCs w:val="24"/>
                <w:lang w:val="ja-JP"/>
              </w:rPr>
              <w:t>オープン</w:t>
            </w:r>
            <w:r w:rsidRPr="001669DF">
              <w:rPr>
                <w:rFonts w:eastAsia="MS PGothic"/>
                <w:color w:val="auto"/>
                <w:szCs w:val="24"/>
              </w:rPr>
              <w:t xml:space="preserve"> </w:t>
            </w:r>
            <w:r w:rsidRPr="001669DF">
              <w:rPr>
                <w:rFonts w:eastAsia="MS PGothic"/>
                <w:color w:val="auto"/>
                <w:szCs w:val="24"/>
                <w:lang w:val="ja-JP"/>
              </w:rPr>
              <w:t>バリュー</w:t>
            </w:r>
            <w:r w:rsidRPr="001669DF">
              <w:rPr>
                <w:rFonts w:eastAsia="MS PGothic"/>
                <w:color w:val="auto"/>
                <w:szCs w:val="24"/>
              </w:rPr>
              <w:t xml:space="preserve"> </w:t>
            </w:r>
            <w:r w:rsidRPr="001669DF">
              <w:rPr>
                <w:rFonts w:eastAsia="MS PGothic"/>
                <w:color w:val="auto"/>
                <w:szCs w:val="24"/>
                <w:lang w:val="ja-JP"/>
              </w:rPr>
              <w:t>プログラムについてのみ記入してください</w:t>
            </w:r>
            <w:r w:rsidRPr="001669DF">
              <w:rPr>
                <w:rFonts w:eastAsia="MS PGothic"/>
                <w:color w:val="auto"/>
                <w:szCs w:val="24"/>
              </w:rPr>
              <w:t>)</w:t>
            </w:r>
          </w:p>
        </w:tc>
        <w:tc>
          <w:tcPr>
            <w:tcW w:w="1710" w:type="dxa"/>
            <w:shd w:val="clear" w:color="auto" w:fill="BFBFBF"/>
          </w:tcPr>
          <w:p w14:paraId="4FE4D8F1"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契約番号</w:t>
            </w:r>
            <w:r w:rsidRPr="001669DF">
              <w:rPr>
                <w:rFonts w:eastAsia="MS PGothic"/>
                <w:color w:val="auto"/>
                <w:szCs w:val="24"/>
                <w:lang w:val="ja-JP"/>
              </w:rPr>
              <w:t>*</w:t>
            </w:r>
          </w:p>
        </w:tc>
        <w:tc>
          <w:tcPr>
            <w:tcW w:w="3628" w:type="dxa"/>
            <w:shd w:val="clear" w:color="auto" w:fill="BFBFBF"/>
          </w:tcPr>
          <w:p w14:paraId="19636C65"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lang w:val="ja-JP"/>
              </w:rPr>
              <w:t xml:space="preserve"> </w:t>
            </w:r>
            <w:r w:rsidRPr="001669DF">
              <w:rPr>
                <w:rFonts w:eastAsia="MS PGothic"/>
                <w:color w:val="auto"/>
                <w:szCs w:val="24"/>
                <w:lang w:val="ja-JP"/>
              </w:rPr>
              <w:t>アシュアランスの満了日</w:t>
            </w:r>
            <w:r w:rsidRPr="001669DF">
              <w:rPr>
                <w:rFonts w:eastAsia="MS PGothic"/>
                <w:color w:val="auto"/>
                <w:szCs w:val="24"/>
                <w:lang w:val="ja-JP"/>
              </w:rPr>
              <w:t>*</w:t>
            </w:r>
          </w:p>
        </w:tc>
      </w:tr>
      <w:tr w:rsidR="00D84C70" w:rsidRPr="001669DF" w14:paraId="2E352754" w14:textId="77777777" w:rsidTr="00004ADC">
        <w:trPr>
          <w:cantSplit/>
          <w:jc w:val="center"/>
        </w:trPr>
        <w:tc>
          <w:tcPr>
            <w:tcW w:w="3691" w:type="dxa"/>
          </w:tcPr>
          <w:p w14:paraId="02BF4AC4" w14:textId="77777777" w:rsidR="000C67F6" w:rsidRPr="001669DF" w:rsidRDefault="00B30486">
            <w:pPr>
              <w:spacing w:before="0"/>
              <w:jc w:val="both"/>
              <w:rPr>
                <w:rFonts w:eastAsia="MS PGothic"/>
                <w:color w:val="auto"/>
                <w:szCs w:val="24"/>
              </w:rPr>
            </w:pPr>
            <w:r>
              <w:rPr>
                <w:rFonts w:eastAsia="MS PGothic"/>
                <w:color w:val="auto"/>
                <w:szCs w:val="24"/>
              </w:rPr>
              <w:fldChar w:fldCharType="begin">
                <w:ffData>
                  <w:name w:val=""/>
                  <w:enabled/>
                  <w:calcOnExit w:val="0"/>
                  <w:ddList>
                    <w:listEntry w:val="&lt;契約を選択してください&gt;"/>
                    <w:listEntry w:val="オープン バリュー契約"/>
                    <w:listEntry w:val="オープン バリュー サブスクリプション契約"/>
                    <w:listEntry w:val="OVS 契約 (教育機関向けソリューション用)"/>
                  </w:ddList>
                </w:ffData>
              </w:fldChar>
            </w:r>
            <w:r>
              <w:rPr>
                <w:rFonts w:eastAsia="MS PGothic"/>
                <w:color w:val="auto"/>
                <w:szCs w:val="24"/>
              </w:rPr>
              <w:instrText xml:space="preserve"> FORMDROPDOWN </w:instrText>
            </w:r>
            <w:r w:rsidR="00134A4E">
              <w:rPr>
                <w:rFonts w:eastAsia="MS PGothic"/>
                <w:color w:val="auto"/>
                <w:szCs w:val="24"/>
              </w:rPr>
            </w:r>
            <w:r w:rsidR="00134A4E">
              <w:rPr>
                <w:rFonts w:eastAsia="MS PGothic"/>
                <w:color w:val="auto"/>
                <w:szCs w:val="24"/>
              </w:rPr>
              <w:fldChar w:fldCharType="separate"/>
            </w:r>
            <w:r>
              <w:rPr>
                <w:rFonts w:eastAsia="MS PGothic"/>
                <w:color w:val="auto"/>
                <w:szCs w:val="24"/>
              </w:rPr>
              <w:fldChar w:fldCharType="end"/>
            </w:r>
          </w:p>
        </w:tc>
        <w:tc>
          <w:tcPr>
            <w:tcW w:w="1710" w:type="dxa"/>
            <w:vAlign w:val="center"/>
          </w:tcPr>
          <w:p w14:paraId="7FA40070"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3628" w:type="dxa"/>
            <w:vAlign w:val="center"/>
          </w:tcPr>
          <w:p w14:paraId="51B1D495"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r>
    </w:tbl>
    <w:p w14:paraId="48329B21" w14:textId="77777777" w:rsidR="000C67F6" w:rsidRPr="001669DF" w:rsidRDefault="000C67F6">
      <w:pPr>
        <w:spacing w:before="0"/>
        <w:jc w:val="both"/>
        <w:rPr>
          <w:rFonts w:eastAsia="MS PGothic"/>
          <w:color w:val="auto"/>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6"/>
        <w:gridCol w:w="1773"/>
        <w:gridCol w:w="3761"/>
      </w:tblGrid>
      <w:tr w:rsidR="00D84C70" w:rsidRPr="001669DF" w14:paraId="37F3D388" w14:textId="77777777" w:rsidTr="00004ADC">
        <w:trPr>
          <w:cantSplit/>
          <w:jc w:val="center"/>
        </w:trPr>
        <w:tc>
          <w:tcPr>
            <w:tcW w:w="3691" w:type="dxa"/>
            <w:shd w:val="clear" w:color="auto" w:fill="BFBFBF"/>
          </w:tcPr>
          <w:p w14:paraId="5876241E"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セレクト</w:t>
            </w:r>
            <w:r w:rsidRPr="001669DF">
              <w:rPr>
                <w:rFonts w:eastAsia="MS PGothic"/>
                <w:color w:val="auto"/>
                <w:szCs w:val="24"/>
                <w:lang w:val="ja-JP"/>
              </w:rPr>
              <w:t xml:space="preserve"> </w:t>
            </w:r>
            <w:r w:rsidRPr="001669DF">
              <w:rPr>
                <w:rFonts w:eastAsia="MS PGothic"/>
                <w:color w:val="auto"/>
                <w:szCs w:val="24"/>
                <w:lang w:val="ja-JP"/>
              </w:rPr>
              <w:t>プログラム</w:t>
            </w:r>
          </w:p>
          <w:p w14:paraId="475478A7" w14:textId="77777777" w:rsidR="000C67F6" w:rsidRPr="001669DF" w:rsidRDefault="000C67F6">
            <w:pPr>
              <w:keepNext/>
              <w:spacing w:before="0"/>
              <w:rPr>
                <w:rFonts w:eastAsia="MS PGothic"/>
                <w:color w:val="auto"/>
                <w:szCs w:val="24"/>
              </w:rPr>
            </w:pPr>
            <w:r w:rsidRPr="001669DF">
              <w:rPr>
                <w:rFonts w:eastAsia="MS PGothic"/>
                <w:color w:val="auto"/>
                <w:szCs w:val="24"/>
                <w:lang w:val="ja-JP"/>
              </w:rPr>
              <w:t>(</w:t>
            </w:r>
            <w:r w:rsidRPr="001669DF">
              <w:rPr>
                <w:rFonts w:eastAsia="MS PGothic"/>
                <w:color w:val="auto"/>
                <w:szCs w:val="24"/>
                <w:lang w:val="ja-JP"/>
              </w:rPr>
              <w:t>セレクト</w:t>
            </w:r>
            <w:r w:rsidRPr="001669DF">
              <w:rPr>
                <w:rFonts w:eastAsia="MS PGothic"/>
                <w:color w:val="auto"/>
                <w:szCs w:val="24"/>
                <w:lang w:val="ja-JP"/>
              </w:rPr>
              <w:t xml:space="preserve"> </w:t>
            </w:r>
            <w:r w:rsidRPr="001669DF">
              <w:rPr>
                <w:rFonts w:eastAsia="MS PGothic"/>
                <w:color w:val="auto"/>
                <w:szCs w:val="24"/>
                <w:lang w:val="ja-JP"/>
              </w:rPr>
              <w:t>プラス</w:t>
            </w:r>
            <w:r w:rsidRPr="001669DF">
              <w:rPr>
                <w:rFonts w:eastAsia="MS PGothic"/>
                <w:color w:val="auto"/>
                <w:szCs w:val="24"/>
                <w:lang w:val="ja-JP"/>
              </w:rPr>
              <w:t xml:space="preserve"> </w:t>
            </w:r>
            <w:r w:rsidRPr="001669DF">
              <w:rPr>
                <w:rFonts w:eastAsia="MS PGothic"/>
                <w:color w:val="auto"/>
                <w:szCs w:val="24"/>
                <w:lang w:val="ja-JP"/>
              </w:rPr>
              <w:t>プログラムについてのみ記入してください</w:t>
            </w:r>
            <w:r w:rsidRPr="001669DF">
              <w:rPr>
                <w:rFonts w:eastAsia="MS PGothic"/>
                <w:color w:val="auto"/>
                <w:szCs w:val="24"/>
                <w:lang w:val="ja-JP"/>
              </w:rPr>
              <w:t>)</w:t>
            </w:r>
          </w:p>
        </w:tc>
        <w:tc>
          <w:tcPr>
            <w:tcW w:w="1710" w:type="dxa"/>
            <w:shd w:val="clear" w:color="auto" w:fill="BFBFBF"/>
          </w:tcPr>
          <w:p w14:paraId="0EA56BC6"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パブリック</w:t>
            </w:r>
            <w:r w:rsidRPr="001669DF">
              <w:rPr>
                <w:rFonts w:eastAsia="MS PGothic"/>
                <w:color w:val="auto"/>
                <w:szCs w:val="24"/>
                <w:lang w:val="ja-JP"/>
              </w:rPr>
              <w:t xml:space="preserve"> </w:t>
            </w:r>
            <w:r w:rsidR="00004ADC">
              <w:rPr>
                <w:rFonts w:eastAsia="MS PGothic"/>
                <w:color w:val="auto"/>
                <w:szCs w:val="24"/>
                <w:lang w:val="ja-JP"/>
              </w:rPr>
              <w:br/>
            </w:r>
            <w:r w:rsidRPr="001669DF">
              <w:rPr>
                <w:rFonts w:eastAsia="MS PGothic"/>
                <w:color w:val="auto"/>
                <w:szCs w:val="24"/>
                <w:lang w:val="ja-JP"/>
              </w:rPr>
              <w:t>カスタマー番号</w:t>
            </w:r>
            <w:r w:rsidRPr="001669DF">
              <w:rPr>
                <w:rFonts w:eastAsia="MS PGothic"/>
                <w:color w:val="auto"/>
                <w:szCs w:val="24"/>
                <w:lang w:val="ja-JP"/>
              </w:rPr>
              <w:t>*</w:t>
            </w:r>
          </w:p>
        </w:tc>
        <w:tc>
          <w:tcPr>
            <w:tcW w:w="3628" w:type="dxa"/>
            <w:shd w:val="clear" w:color="auto" w:fill="BFBFBF"/>
          </w:tcPr>
          <w:p w14:paraId="7B243AE1" w14:textId="77777777" w:rsidR="000C67F6" w:rsidRPr="001669DF" w:rsidRDefault="000C67F6">
            <w:pPr>
              <w:keepNext/>
              <w:spacing w:before="0"/>
              <w:jc w:val="center"/>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lang w:val="ja-JP"/>
              </w:rPr>
              <w:t xml:space="preserve"> </w:t>
            </w:r>
            <w:r w:rsidRPr="001669DF">
              <w:rPr>
                <w:rFonts w:eastAsia="MS PGothic"/>
                <w:color w:val="auto"/>
                <w:szCs w:val="24"/>
                <w:lang w:val="ja-JP"/>
              </w:rPr>
              <w:t>アシュアランスの満了日</w:t>
            </w:r>
            <w:r w:rsidRPr="001669DF">
              <w:rPr>
                <w:rFonts w:eastAsia="MS PGothic"/>
                <w:color w:val="auto"/>
                <w:szCs w:val="24"/>
                <w:lang w:val="ja-JP"/>
              </w:rPr>
              <w:t>*</w:t>
            </w:r>
          </w:p>
        </w:tc>
      </w:tr>
      <w:tr w:rsidR="00D84C70" w:rsidRPr="001669DF" w14:paraId="06F422E4" w14:textId="77777777" w:rsidTr="00004ADC">
        <w:trPr>
          <w:cantSplit/>
          <w:jc w:val="center"/>
        </w:trPr>
        <w:tc>
          <w:tcPr>
            <w:tcW w:w="3691" w:type="dxa"/>
          </w:tcPr>
          <w:p w14:paraId="2006E3BF" w14:textId="77777777" w:rsidR="000C67F6" w:rsidRPr="001669DF" w:rsidRDefault="00B30486">
            <w:pPr>
              <w:spacing w:before="0"/>
              <w:jc w:val="both"/>
              <w:rPr>
                <w:rFonts w:eastAsia="MS PGothic"/>
                <w:color w:val="auto"/>
                <w:szCs w:val="24"/>
              </w:rPr>
            </w:pPr>
            <w:r>
              <w:rPr>
                <w:rFonts w:eastAsia="MS PGothic"/>
                <w:color w:val="auto"/>
                <w:szCs w:val="24"/>
              </w:rPr>
              <w:fldChar w:fldCharType="begin">
                <w:ffData>
                  <w:name w:val=""/>
                  <w:enabled/>
                  <w:calcOnExit w:val="0"/>
                  <w:ddList>
                    <w:listEntry w:val="&lt;契約を選択してください&gt;"/>
                    <w:listEntry w:val="セレクト プラス契約"/>
                    <w:listEntry w:val="アカデミック セレクト プラス契約"/>
                  </w:ddList>
                </w:ffData>
              </w:fldChar>
            </w:r>
            <w:r>
              <w:rPr>
                <w:rFonts w:eastAsia="MS PGothic"/>
                <w:color w:val="auto"/>
                <w:szCs w:val="24"/>
              </w:rPr>
              <w:instrText xml:space="preserve"> FORMDROPDOWN </w:instrText>
            </w:r>
            <w:r w:rsidR="00134A4E">
              <w:rPr>
                <w:rFonts w:eastAsia="MS PGothic"/>
                <w:color w:val="auto"/>
                <w:szCs w:val="24"/>
              </w:rPr>
            </w:r>
            <w:r w:rsidR="00134A4E">
              <w:rPr>
                <w:rFonts w:eastAsia="MS PGothic"/>
                <w:color w:val="auto"/>
                <w:szCs w:val="24"/>
              </w:rPr>
              <w:fldChar w:fldCharType="separate"/>
            </w:r>
            <w:r>
              <w:rPr>
                <w:rFonts w:eastAsia="MS PGothic"/>
                <w:color w:val="auto"/>
                <w:szCs w:val="24"/>
              </w:rPr>
              <w:fldChar w:fldCharType="end"/>
            </w:r>
          </w:p>
        </w:tc>
        <w:tc>
          <w:tcPr>
            <w:tcW w:w="1710" w:type="dxa"/>
            <w:vAlign w:val="center"/>
          </w:tcPr>
          <w:p w14:paraId="435BD9F9"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c>
          <w:tcPr>
            <w:tcW w:w="3628" w:type="dxa"/>
            <w:vAlign w:val="center"/>
          </w:tcPr>
          <w:p w14:paraId="35C5F927" w14:textId="77777777" w:rsidR="000C67F6" w:rsidRPr="001669DF" w:rsidRDefault="000C67F6">
            <w:pPr>
              <w:spacing w:before="0"/>
              <w:rPr>
                <w:rFonts w:eastAsia="MS PGothic"/>
                <w:color w:val="auto"/>
                <w:szCs w:val="24"/>
              </w:rPr>
            </w:pPr>
            <w:r w:rsidRPr="001669DF">
              <w:rPr>
                <w:rFonts w:eastAsia="MS PGothic"/>
                <w:color w:val="auto"/>
                <w:szCs w:val="24"/>
              </w:rPr>
              <w:fldChar w:fldCharType="begin">
                <w:ffData>
                  <w:name w:val=""/>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rPr>
            </w:r>
            <w:r w:rsidRPr="001669DF">
              <w:rPr>
                <w:rFonts w:eastAsia="MS PGothic"/>
                <w:color w:val="auto"/>
                <w:szCs w:val="24"/>
              </w:rPr>
              <w:fldChar w:fldCharType="separate"/>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noProof/>
                <w:color w:val="auto"/>
                <w:szCs w:val="24"/>
              </w:rPr>
              <w:t> </w:t>
            </w:r>
            <w:r w:rsidRPr="001669DF">
              <w:rPr>
                <w:rFonts w:eastAsia="MS PGothic"/>
                <w:color w:val="auto"/>
                <w:szCs w:val="24"/>
              </w:rPr>
              <w:fldChar w:fldCharType="end"/>
            </w:r>
          </w:p>
        </w:tc>
      </w:tr>
    </w:tbl>
    <w:p w14:paraId="5EEB3082" w14:textId="77777777" w:rsidR="000C67F6" w:rsidRPr="001669DF" w:rsidRDefault="000C67F6">
      <w:pPr>
        <w:spacing w:before="360"/>
        <w:jc w:val="both"/>
        <w:rPr>
          <w:rFonts w:eastAsia="MS PGothic"/>
          <w:b/>
          <w:i/>
          <w:color w:val="auto"/>
          <w:sz w:val="26"/>
          <w:szCs w:val="24"/>
        </w:rPr>
      </w:pPr>
      <w:r w:rsidRPr="001669DF">
        <w:rPr>
          <w:rFonts w:eastAsia="MS PGothic"/>
          <w:b/>
          <w:i/>
          <w:color w:val="auto"/>
          <w:sz w:val="26"/>
          <w:szCs w:val="24"/>
          <w:lang w:val="ja-JP"/>
        </w:rPr>
        <w:t>認定モビリティ</w:t>
      </w:r>
      <w:r w:rsidRPr="001669DF">
        <w:rPr>
          <w:rFonts w:eastAsia="MS PGothic"/>
          <w:b/>
          <w:i/>
          <w:color w:val="auto"/>
          <w:sz w:val="26"/>
          <w:szCs w:val="24"/>
        </w:rPr>
        <w:t xml:space="preserve"> </w:t>
      </w:r>
      <w:r w:rsidRPr="001669DF">
        <w:rPr>
          <w:rFonts w:eastAsia="MS PGothic"/>
          <w:b/>
          <w:i/>
          <w:color w:val="auto"/>
          <w:sz w:val="26"/>
          <w:szCs w:val="24"/>
          <w:lang w:val="ja-JP"/>
        </w:rPr>
        <w:t>パートナーの情報</w:t>
      </w:r>
    </w:p>
    <w:p w14:paraId="7FB0E774"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貴社は、</w:t>
      </w:r>
      <w:hyperlink r:id="rId13" w:anchor="tab=2" w:history="1">
        <w:r w:rsidRPr="001669DF">
          <w:rPr>
            <w:rStyle w:val="Hyperlink"/>
            <w:rFonts w:eastAsia="MS PGothic"/>
            <w:szCs w:val="24"/>
          </w:rPr>
          <w:t>http://www.microsoft.com/ja-jp/licensing/software-assurance/license-mobility.aspx#tab=2</w:t>
        </w:r>
      </w:hyperlink>
      <w:r w:rsidRPr="001669DF">
        <w:rPr>
          <w:rFonts w:eastAsia="MS PGothic"/>
          <w:color w:val="auto"/>
          <w:szCs w:val="24"/>
        </w:rPr>
        <w:t xml:space="preserve"> </w:t>
      </w:r>
      <w:r w:rsidRPr="001669DF">
        <w:rPr>
          <w:rFonts w:eastAsia="MS PGothic"/>
          <w:color w:val="auto"/>
          <w:szCs w:val="24"/>
          <w:lang w:val="ja-JP"/>
        </w:rPr>
        <w:t>またはマイクロソフトが指定する後継サイトに掲示される一覧から、</w:t>
      </w:r>
      <w:r w:rsidRPr="001669DF">
        <w:rPr>
          <w:rFonts w:eastAsia="MS PGothic"/>
          <w:color w:val="auto"/>
          <w:szCs w:val="24"/>
        </w:rPr>
        <w:t xml:space="preserve">Microsoft Azure </w:t>
      </w:r>
      <w:r w:rsidRPr="001669DF">
        <w:rPr>
          <w:rFonts w:eastAsia="MS PGothic"/>
          <w:color w:val="auto"/>
          <w:szCs w:val="24"/>
          <w:lang w:val="ja-JP"/>
        </w:rPr>
        <w:t>または認定モビリティ</w:t>
      </w:r>
      <w:r w:rsidRPr="001669DF">
        <w:rPr>
          <w:rFonts w:eastAsia="MS PGothic"/>
          <w:color w:val="auto"/>
          <w:szCs w:val="24"/>
        </w:rPr>
        <w:t xml:space="preserve"> </w:t>
      </w:r>
      <w:r w:rsidRPr="001669DF">
        <w:rPr>
          <w:rFonts w:eastAsia="MS PGothic"/>
          <w:color w:val="auto"/>
          <w:szCs w:val="24"/>
          <w:lang w:val="ja-JP"/>
        </w:rPr>
        <w:t>パートナーを選択する必要があります。貴社が認定されていないサービス</w:t>
      </w:r>
      <w:r w:rsidRPr="001669DF">
        <w:rPr>
          <w:rFonts w:eastAsia="MS PGothic"/>
          <w:color w:val="auto"/>
          <w:szCs w:val="24"/>
          <w:lang w:val="ja-JP"/>
        </w:rPr>
        <w:t xml:space="preserve"> </w:t>
      </w:r>
      <w:r w:rsidRPr="001669DF">
        <w:rPr>
          <w:rFonts w:eastAsia="MS PGothic"/>
          <w:color w:val="auto"/>
          <w:szCs w:val="24"/>
          <w:lang w:val="ja-JP"/>
        </w:rPr>
        <w:t>プロバイダーを選択した場合、または記入内容に不備があった場合、マイクロソフトは本フォームを受け入れません。</w:t>
      </w:r>
    </w:p>
    <w:p w14:paraId="40AC537D"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以下の欄をチェックすることにより、</w:t>
      </w:r>
      <w:r w:rsidRPr="001669DF">
        <w:rPr>
          <w:rFonts w:eastAsia="MS PGothic"/>
          <w:color w:val="auto"/>
          <w:szCs w:val="24"/>
        </w:rPr>
        <w:t xml:space="preserve">Microsoft Azure </w:t>
      </w:r>
      <w:r w:rsidRPr="001669DF">
        <w:rPr>
          <w:rFonts w:eastAsia="MS PGothic"/>
          <w:color w:val="auto"/>
          <w:szCs w:val="24"/>
          <w:lang w:val="ja-JP"/>
        </w:rPr>
        <w:t>と認定モビリティ</w:t>
      </w:r>
      <w:r w:rsidRPr="001669DF">
        <w:rPr>
          <w:rFonts w:eastAsia="MS PGothic"/>
          <w:color w:val="auto"/>
          <w:szCs w:val="24"/>
        </w:rPr>
        <w:t xml:space="preserve"> </w:t>
      </w:r>
      <w:r w:rsidRPr="001669DF">
        <w:rPr>
          <w:rFonts w:eastAsia="MS PGothic"/>
          <w:color w:val="auto"/>
          <w:szCs w:val="24"/>
          <w:lang w:val="ja-JP"/>
        </w:rPr>
        <w:t>パートナーのいずれかを選択してください。</w:t>
      </w:r>
    </w:p>
    <w:p w14:paraId="2E0BB01D" w14:textId="77777777" w:rsidR="00113D7F" w:rsidRPr="001669DF" w:rsidRDefault="00113D7F" w:rsidP="00113D7F">
      <w:pPr>
        <w:jc w:val="both"/>
        <w:rPr>
          <w:rFonts w:eastAsia="MS PGothic"/>
          <w:color w:val="auto"/>
          <w:szCs w:val="24"/>
        </w:rPr>
      </w:pPr>
      <w:r w:rsidRPr="001669DF">
        <w:rPr>
          <w:rFonts w:eastAsia="MS PGothic"/>
          <w:color w:val="auto"/>
          <w:szCs w:val="24"/>
        </w:rPr>
        <w:fldChar w:fldCharType="begin">
          <w:ffData>
            <w:name w:val=""/>
            <w:enabled/>
            <w:calcOnExit w:val="0"/>
            <w:checkBox>
              <w:size w:val="20"/>
              <w:default w:val="0"/>
            </w:checkBox>
          </w:ffData>
        </w:fldChar>
      </w:r>
      <w:r w:rsidRPr="001669DF">
        <w:rPr>
          <w:rFonts w:eastAsia="MS PGothic"/>
          <w:color w:val="auto"/>
          <w:szCs w:val="24"/>
        </w:rPr>
        <w:instrText xml:space="preserve"> FORMCHECKBOX </w:instrText>
      </w:r>
      <w:r w:rsidR="00134A4E">
        <w:rPr>
          <w:rFonts w:eastAsia="MS PGothic"/>
          <w:color w:val="auto"/>
          <w:szCs w:val="24"/>
        </w:rPr>
      </w:r>
      <w:r w:rsidR="00134A4E">
        <w:rPr>
          <w:rFonts w:eastAsia="MS PGothic"/>
          <w:color w:val="auto"/>
          <w:szCs w:val="24"/>
        </w:rPr>
        <w:fldChar w:fldCharType="separate"/>
      </w:r>
      <w:r w:rsidRPr="001669DF">
        <w:rPr>
          <w:rFonts w:eastAsia="MS PGothic"/>
          <w:color w:val="auto"/>
          <w:szCs w:val="24"/>
        </w:rPr>
        <w:fldChar w:fldCharType="end"/>
      </w:r>
      <w:r w:rsidRPr="001669DF">
        <w:rPr>
          <w:rFonts w:eastAsia="MS PGothic"/>
          <w:color w:val="auto"/>
          <w:szCs w:val="24"/>
        </w:rPr>
        <w:t xml:space="preserve"> </w:t>
      </w:r>
      <w:r w:rsidRPr="001669DF">
        <w:rPr>
          <w:rFonts w:eastAsia="MS PGothic"/>
          <w:color w:val="auto"/>
          <w:szCs w:val="24"/>
          <w:lang w:val="ja-JP"/>
        </w:rPr>
        <w:t>Microsoft Azure</w:t>
      </w:r>
    </w:p>
    <w:p w14:paraId="117009E0" w14:textId="77777777" w:rsidR="00113D7F" w:rsidRPr="001669DF" w:rsidRDefault="00113D7F" w:rsidP="00113D7F">
      <w:pPr>
        <w:jc w:val="both"/>
        <w:rPr>
          <w:rFonts w:eastAsia="MS PGothic"/>
          <w:color w:val="auto"/>
          <w:szCs w:val="24"/>
        </w:rPr>
      </w:pPr>
      <w:r w:rsidRPr="001669DF">
        <w:rPr>
          <w:rFonts w:eastAsia="MS PGothic"/>
          <w:color w:val="auto"/>
          <w:szCs w:val="24"/>
        </w:rPr>
        <w:fldChar w:fldCharType="begin">
          <w:ffData>
            <w:name w:val=""/>
            <w:enabled/>
            <w:calcOnExit w:val="0"/>
            <w:checkBox>
              <w:size w:val="20"/>
              <w:default w:val="0"/>
            </w:checkBox>
          </w:ffData>
        </w:fldChar>
      </w:r>
      <w:r w:rsidRPr="001669DF">
        <w:rPr>
          <w:rFonts w:eastAsia="MS PGothic"/>
          <w:color w:val="auto"/>
          <w:szCs w:val="24"/>
        </w:rPr>
        <w:instrText xml:space="preserve"> FORMCHECKBOX </w:instrText>
      </w:r>
      <w:r w:rsidR="00134A4E">
        <w:rPr>
          <w:rFonts w:eastAsia="MS PGothic"/>
          <w:color w:val="auto"/>
          <w:szCs w:val="24"/>
        </w:rPr>
      </w:r>
      <w:r w:rsidR="00134A4E">
        <w:rPr>
          <w:rFonts w:eastAsia="MS PGothic"/>
          <w:color w:val="auto"/>
          <w:szCs w:val="24"/>
        </w:rPr>
        <w:fldChar w:fldCharType="separate"/>
      </w:r>
      <w:r w:rsidRPr="001669DF">
        <w:rPr>
          <w:rFonts w:eastAsia="MS PGothic"/>
          <w:color w:val="auto"/>
          <w:szCs w:val="24"/>
        </w:rPr>
        <w:fldChar w:fldCharType="end"/>
      </w:r>
      <w:r w:rsidRPr="001669DF">
        <w:rPr>
          <w:rFonts w:eastAsia="MS PGothic"/>
          <w:color w:val="auto"/>
          <w:szCs w:val="24"/>
        </w:rPr>
        <w:t xml:space="preserve"> </w:t>
      </w:r>
      <w:r w:rsidRPr="001669DF">
        <w:rPr>
          <w:rFonts w:eastAsia="MS PGothic"/>
          <w:color w:val="auto"/>
          <w:szCs w:val="24"/>
          <w:lang w:val="ja-JP"/>
        </w:rPr>
        <w:t>認定モビリティ</w:t>
      </w:r>
      <w:r w:rsidRPr="001669DF">
        <w:rPr>
          <w:rFonts w:eastAsia="MS PGothic"/>
          <w:color w:val="auto"/>
          <w:szCs w:val="24"/>
          <w:lang w:val="ja-JP"/>
        </w:rPr>
        <w:t xml:space="preserve"> </w:t>
      </w:r>
      <w:r w:rsidRPr="001669DF">
        <w:rPr>
          <w:rFonts w:eastAsia="MS PGothic"/>
          <w:color w:val="auto"/>
          <w:szCs w:val="24"/>
          <w:lang w:val="ja-JP"/>
        </w:rPr>
        <w:t>パートナー</w:t>
      </w:r>
    </w:p>
    <w:p w14:paraId="123798D7" w14:textId="77777777" w:rsidR="000C67F6" w:rsidRPr="001669DF" w:rsidRDefault="000C67F6">
      <w:pPr>
        <w:tabs>
          <w:tab w:val="left" w:pos="7540"/>
        </w:tabs>
        <w:jc w:val="both"/>
        <w:rPr>
          <w:rFonts w:eastAsia="MS PGothic"/>
          <w:color w:val="auto"/>
          <w:szCs w:val="24"/>
        </w:rPr>
      </w:pPr>
    </w:p>
    <w:p w14:paraId="79EF2800"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貴社は、認定モビリティ</w:t>
      </w:r>
      <w:r w:rsidRPr="001669DF">
        <w:rPr>
          <w:rFonts w:eastAsia="MS PGothic"/>
          <w:color w:val="auto"/>
          <w:szCs w:val="24"/>
        </w:rPr>
        <w:t xml:space="preserve"> </w:t>
      </w:r>
      <w:r w:rsidRPr="001669DF">
        <w:rPr>
          <w:rFonts w:eastAsia="MS PGothic"/>
          <w:color w:val="auto"/>
          <w:szCs w:val="24"/>
          <w:lang w:val="ja-JP"/>
        </w:rPr>
        <w:t>パートナーを選択した場合、以下のパートナー情報に必要な情報を記入しなければなりません</w:t>
      </w:r>
      <w:r w:rsidRPr="001669DF">
        <w:rPr>
          <w:rFonts w:eastAsia="MS PGothic"/>
          <w:color w:val="auto"/>
          <w:szCs w:val="24"/>
        </w:rPr>
        <w:t xml:space="preserve"> (Microsoft Azure </w:t>
      </w:r>
      <w:r w:rsidRPr="001669DF">
        <w:rPr>
          <w:rFonts w:eastAsia="MS PGothic"/>
          <w:color w:val="auto"/>
          <w:szCs w:val="24"/>
          <w:lang w:val="ja-JP"/>
        </w:rPr>
        <w:t>を選択した場合は不要です</w:t>
      </w:r>
      <w:r w:rsidRPr="001669DF">
        <w:rPr>
          <w:rFonts w:eastAsia="MS PGothic"/>
          <w:color w:val="auto"/>
          <w:szCs w:val="24"/>
        </w:rPr>
        <w:t>)</w:t>
      </w:r>
      <w:r w:rsidRPr="001669DF">
        <w:rPr>
          <w:rFonts w:eastAsia="MS PGothic"/>
          <w:color w:val="auto"/>
          <w:szCs w:val="24"/>
          <w:lang w:val="ja-JP"/>
        </w:rPr>
        <w:t>。</w:t>
      </w:r>
    </w:p>
    <w:p w14:paraId="66DE752B" w14:textId="77777777" w:rsidR="00113D7F" w:rsidRPr="001669DF" w:rsidRDefault="00113D7F" w:rsidP="00113D7F">
      <w:pPr>
        <w:jc w:val="both"/>
        <w:rPr>
          <w:rFonts w:eastAsia="MS PGothic"/>
          <w:b/>
          <w:color w:val="auto"/>
          <w:szCs w:val="24"/>
        </w:rPr>
      </w:pPr>
      <w:r w:rsidRPr="001669DF">
        <w:rPr>
          <w:rFonts w:eastAsia="MS PGothic"/>
          <w:b/>
          <w:color w:val="auto"/>
          <w:szCs w:val="24"/>
          <w:lang w:val="ja-JP"/>
        </w:rPr>
        <w:lastRenderedPageBreak/>
        <w:t>認定モビリティ</w:t>
      </w:r>
      <w:r w:rsidRPr="001669DF">
        <w:rPr>
          <w:rFonts w:eastAsia="MS PGothic"/>
          <w:b/>
          <w:color w:val="auto"/>
          <w:szCs w:val="24"/>
        </w:rPr>
        <w:t xml:space="preserve"> </w:t>
      </w:r>
      <w:r w:rsidRPr="001669DF">
        <w:rPr>
          <w:rFonts w:eastAsia="MS PGothic"/>
          <w:b/>
          <w:color w:val="auto"/>
          <w:szCs w:val="24"/>
          <w:lang w:val="ja-JP"/>
        </w:rPr>
        <w:t>パートナーの名称</w:t>
      </w:r>
      <w:r w:rsidRPr="001669DF">
        <w:rPr>
          <w:rFonts w:eastAsia="MS PGothic"/>
          <w:b/>
          <w:color w:val="auto"/>
          <w:szCs w:val="24"/>
        </w:rPr>
        <w:t xml:space="preserve"> </w:t>
      </w:r>
      <w:r w:rsidRPr="001669DF">
        <w:rPr>
          <w:rFonts w:eastAsia="MS PGothic"/>
          <w:color w:val="auto"/>
          <w:szCs w:val="24"/>
          <w:lang w:val="ja-JP"/>
        </w:rPr>
        <w:fldChar w:fldCharType="begin">
          <w:ffData>
            <w:name w:val="Text5"/>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lang w:val="ja-JP"/>
        </w:rPr>
      </w:r>
      <w:r w:rsidRPr="001669DF">
        <w:rPr>
          <w:rFonts w:eastAsia="MS PGothic"/>
          <w:color w:val="auto"/>
          <w:szCs w:val="24"/>
          <w:lang w:val="ja-JP"/>
        </w:rPr>
        <w:fldChar w:fldCharType="separate"/>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color w:val="auto"/>
          <w:szCs w:val="24"/>
          <w:lang w:val="ja-JP"/>
        </w:rPr>
        <w:fldChar w:fldCharType="end"/>
      </w:r>
    </w:p>
    <w:p w14:paraId="7F41E57C" w14:textId="77777777" w:rsidR="00102819" w:rsidRPr="004606E8" w:rsidRDefault="00102819" w:rsidP="00102819">
      <w:pPr>
        <w:spacing w:before="0"/>
        <w:jc w:val="both"/>
        <w:rPr>
          <w:b/>
          <w:bCs/>
        </w:rPr>
      </w:pPr>
      <w:r w:rsidRPr="004606E8">
        <w:rPr>
          <w:b/>
          <w:bCs/>
        </w:rPr>
        <w:t xml:space="preserve">Authorized Mobility Partner Name </w:t>
      </w:r>
      <w:r w:rsidRPr="00F82110">
        <w:fldChar w:fldCharType="begin">
          <w:ffData>
            <w:name w:val="Text5"/>
            <w:enabled/>
            <w:calcOnExit w:val="0"/>
            <w:textInput/>
          </w:ffData>
        </w:fldChar>
      </w:r>
      <w:r w:rsidRPr="00F82110">
        <w:instrText xml:space="preserve"> FORMTEXT </w:instrText>
      </w:r>
      <w:r w:rsidRPr="00F82110">
        <w:fldChar w:fldCharType="separate"/>
      </w:r>
      <w:r w:rsidRPr="00F82110">
        <w:rPr>
          <w:noProof/>
        </w:rPr>
        <w:t> </w:t>
      </w:r>
      <w:r w:rsidRPr="00F82110">
        <w:rPr>
          <w:noProof/>
        </w:rPr>
        <w:t> </w:t>
      </w:r>
      <w:r w:rsidRPr="00F82110">
        <w:rPr>
          <w:noProof/>
        </w:rPr>
        <w:t> </w:t>
      </w:r>
      <w:r w:rsidRPr="00F82110">
        <w:rPr>
          <w:noProof/>
        </w:rPr>
        <w:t> </w:t>
      </w:r>
      <w:r w:rsidRPr="00F82110">
        <w:rPr>
          <w:noProof/>
        </w:rPr>
        <w:t> </w:t>
      </w:r>
      <w:r w:rsidRPr="00F82110">
        <w:fldChar w:fldCharType="end"/>
      </w:r>
    </w:p>
    <w:p w14:paraId="1E0DB159" w14:textId="77777777" w:rsidR="00113D7F" w:rsidRPr="001669DF" w:rsidRDefault="00113D7F" w:rsidP="00113D7F">
      <w:pPr>
        <w:jc w:val="both"/>
        <w:rPr>
          <w:rFonts w:eastAsia="MS PGothic"/>
          <w:b/>
          <w:color w:val="auto"/>
          <w:szCs w:val="24"/>
        </w:rPr>
      </w:pPr>
      <w:r w:rsidRPr="001669DF">
        <w:rPr>
          <w:rFonts w:eastAsia="MS PGothic"/>
          <w:b/>
          <w:color w:val="auto"/>
          <w:szCs w:val="24"/>
          <w:lang w:val="ja-JP"/>
        </w:rPr>
        <w:t>認定モビリティ</w:t>
      </w:r>
      <w:r w:rsidRPr="001669DF">
        <w:rPr>
          <w:rFonts w:eastAsia="MS PGothic"/>
          <w:b/>
          <w:color w:val="auto"/>
          <w:szCs w:val="24"/>
        </w:rPr>
        <w:t xml:space="preserve"> </w:t>
      </w:r>
      <w:r w:rsidRPr="001669DF">
        <w:rPr>
          <w:rFonts w:eastAsia="MS PGothic"/>
          <w:b/>
          <w:color w:val="auto"/>
          <w:szCs w:val="24"/>
          <w:lang w:val="ja-JP"/>
        </w:rPr>
        <w:t>パートナーの</w:t>
      </w:r>
      <w:r w:rsidRPr="001669DF">
        <w:rPr>
          <w:rFonts w:eastAsia="MS PGothic"/>
          <w:b/>
          <w:color w:val="auto"/>
          <w:szCs w:val="24"/>
        </w:rPr>
        <w:t xml:space="preserve"> Web </w:t>
      </w:r>
      <w:r w:rsidRPr="001669DF">
        <w:rPr>
          <w:rFonts w:eastAsia="MS PGothic"/>
          <w:b/>
          <w:color w:val="auto"/>
          <w:szCs w:val="24"/>
          <w:lang w:val="ja-JP"/>
        </w:rPr>
        <w:t>サイトの</w:t>
      </w:r>
      <w:r w:rsidRPr="001669DF">
        <w:rPr>
          <w:rFonts w:eastAsia="MS PGothic"/>
          <w:b/>
          <w:color w:val="auto"/>
          <w:szCs w:val="24"/>
        </w:rPr>
        <w:t xml:space="preserve"> URL </w:t>
      </w:r>
      <w:r w:rsidRPr="001669DF">
        <w:rPr>
          <w:rFonts w:eastAsia="MS PGothic"/>
          <w:color w:val="auto"/>
          <w:szCs w:val="24"/>
          <w:lang w:val="ja-JP"/>
        </w:rPr>
        <w:fldChar w:fldCharType="begin">
          <w:ffData>
            <w:name w:val="Text5"/>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lang w:val="ja-JP"/>
        </w:rPr>
      </w:r>
      <w:r w:rsidRPr="001669DF">
        <w:rPr>
          <w:rFonts w:eastAsia="MS PGothic"/>
          <w:color w:val="auto"/>
          <w:szCs w:val="24"/>
          <w:lang w:val="ja-JP"/>
        </w:rPr>
        <w:fldChar w:fldCharType="separate"/>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color w:val="auto"/>
          <w:szCs w:val="24"/>
          <w:lang w:val="ja-JP"/>
        </w:rPr>
        <w:fldChar w:fldCharType="end"/>
      </w:r>
    </w:p>
    <w:p w14:paraId="0E595B02" w14:textId="77777777" w:rsidR="00102819" w:rsidRPr="004606E8" w:rsidRDefault="00102819" w:rsidP="00102819">
      <w:pPr>
        <w:spacing w:before="0"/>
        <w:jc w:val="both"/>
        <w:rPr>
          <w:b/>
          <w:bCs/>
        </w:rPr>
      </w:pPr>
      <w:r w:rsidRPr="004606E8">
        <w:rPr>
          <w:b/>
          <w:bCs/>
        </w:rPr>
        <w:t xml:space="preserve">Authorized Mobility Partner Website URL </w:t>
      </w:r>
      <w:r w:rsidRPr="00F82110">
        <w:fldChar w:fldCharType="begin">
          <w:ffData>
            <w:name w:val="Text5"/>
            <w:enabled/>
            <w:calcOnExit w:val="0"/>
            <w:textInput/>
          </w:ffData>
        </w:fldChar>
      </w:r>
      <w:r w:rsidRPr="00F82110">
        <w:instrText xml:space="preserve"> FORMTEXT </w:instrText>
      </w:r>
      <w:r w:rsidRPr="00F82110">
        <w:fldChar w:fldCharType="separate"/>
      </w:r>
      <w:r w:rsidRPr="00F82110">
        <w:rPr>
          <w:noProof/>
        </w:rPr>
        <w:t> </w:t>
      </w:r>
      <w:r w:rsidRPr="00F82110">
        <w:rPr>
          <w:noProof/>
        </w:rPr>
        <w:t> </w:t>
      </w:r>
      <w:r w:rsidRPr="00F82110">
        <w:rPr>
          <w:noProof/>
        </w:rPr>
        <w:t> </w:t>
      </w:r>
      <w:r w:rsidRPr="00F82110">
        <w:rPr>
          <w:noProof/>
        </w:rPr>
        <w:t> </w:t>
      </w:r>
      <w:r w:rsidRPr="00F82110">
        <w:rPr>
          <w:noProof/>
        </w:rPr>
        <w:t> </w:t>
      </w:r>
      <w:r w:rsidRPr="00F82110">
        <w:fldChar w:fldCharType="end"/>
      </w:r>
    </w:p>
    <w:p w14:paraId="15050DA2" w14:textId="77777777" w:rsidR="00113D7F" w:rsidRPr="001669DF" w:rsidRDefault="00113D7F" w:rsidP="00113D7F">
      <w:pPr>
        <w:jc w:val="both"/>
        <w:rPr>
          <w:rFonts w:eastAsia="MS PGothic"/>
          <w:color w:val="auto"/>
          <w:szCs w:val="24"/>
        </w:rPr>
      </w:pPr>
      <w:r w:rsidRPr="001669DF">
        <w:rPr>
          <w:rFonts w:eastAsia="MS PGothic"/>
          <w:b/>
          <w:color w:val="auto"/>
          <w:szCs w:val="24"/>
          <w:lang w:val="ja-JP"/>
        </w:rPr>
        <w:t>認定モビリティ</w:t>
      </w:r>
      <w:r w:rsidRPr="001669DF">
        <w:rPr>
          <w:rFonts w:eastAsia="MS PGothic"/>
          <w:b/>
          <w:color w:val="auto"/>
          <w:szCs w:val="24"/>
        </w:rPr>
        <w:t xml:space="preserve"> </w:t>
      </w:r>
      <w:r w:rsidRPr="001669DF">
        <w:rPr>
          <w:rFonts w:eastAsia="MS PGothic"/>
          <w:b/>
          <w:color w:val="auto"/>
          <w:szCs w:val="24"/>
          <w:lang w:val="ja-JP"/>
        </w:rPr>
        <w:t>パートナーの電子メール</w:t>
      </w:r>
      <w:r w:rsidRPr="001669DF">
        <w:rPr>
          <w:rFonts w:eastAsia="MS PGothic"/>
          <w:b/>
          <w:color w:val="auto"/>
          <w:szCs w:val="24"/>
        </w:rPr>
        <w:t xml:space="preserve"> </w:t>
      </w:r>
      <w:r w:rsidRPr="001669DF">
        <w:rPr>
          <w:rFonts w:eastAsia="MS PGothic"/>
          <w:b/>
          <w:color w:val="auto"/>
          <w:szCs w:val="24"/>
          <w:lang w:val="ja-JP"/>
        </w:rPr>
        <w:t>アドレス</w:t>
      </w:r>
      <w:r w:rsidRPr="001669DF">
        <w:rPr>
          <w:rFonts w:eastAsia="MS PGothic"/>
          <w:b/>
          <w:color w:val="auto"/>
          <w:szCs w:val="24"/>
        </w:rPr>
        <w:t xml:space="preserve"> </w:t>
      </w:r>
      <w:r w:rsidRPr="001669DF">
        <w:rPr>
          <w:rFonts w:eastAsia="MS PGothic"/>
          <w:color w:val="auto"/>
          <w:szCs w:val="24"/>
          <w:lang w:val="ja-JP"/>
        </w:rPr>
        <w:fldChar w:fldCharType="begin">
          <w:ffData>
            <w:name w:val="Text5"/>
            <w:enabled/>
            <w:calcOnExit w:val="0"/>
            <w:textInput/>
          </w:ffData>
        </w:fldChar>
      </w:r>
      <w:r w:rsidRPr="001669DF">
        <w:rPr>
          <w:rFonts w:eastAsia="MS PGothic"/>
          <w:color w:val="auto"/>
          <w:szCs w:val="24"/>
        </w:rPr>
        <w:instrText xml:space="preserve"> FORMTEXT </w:instrText>
      </w:r>
      <w:r w:rsidRPr="001669DF">
        <w:rPr>
          <w:rFonts w:eastAsia="MS PGothic"/>
          <w:color w:val="auto"/>
          <w:szCs w:val="24"/>
          <w:lang w:val="ja-JP"/>
        </w:rPr>
      </w:r>
      <w:r w:rsidRPr="001669DF">
        <w:rPr>
          <w:rFonts w:eastAsia="MS PGothic"/>
          <w:color w:val="auto"/>
          <w:szCs w:val="24"/>
          <w:lang w:val="ja-JP"/>
        </w:rPr>
        <w:fldChar w:fldCharType="separate"/>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noProof/>
          <w:color w:val="auto"/>
          <w:szCs w:val="24"/>
          <w:lang w:val="ja-JP"/>
        </w:rPr>
        <w:t> </w:t>
      </w:r>
      <w:r w:rsidRPr="001669DF">
        <w:rPr>
          <w:rFonts w:eastAsia="MS PGothic"/>
          <w:color w:val="auto"/>
          <w:szCs w:val="24"/>
          <w:lang w:val="ja-JP"/>
        </w:rPr>
        <w:fldChar w:fldCharType="end"/>
      </w:r>
    </w:p>
    <w:p w14:paraId="7DE8B246" w14:textId="77777777" w:rsidR="00102819" w:rsidRDefault="00102819" w:rsidP="00102819">
      <w:pPr>
        <w:spacing w:before="0"/>
        <w:jc w:val="both"/>
      </w:pPr>
      <w:r w:rsidRPr="004606E8">
        <w:rPr>
          <w:b/>
          <w:bCs/>
        </w:rPr>
        <w:t>Authorized Mobility Partner Email Address</w:t>
      </w:r>
      <w:r>
        <w:rPr>
          <w:b/>
          <w:bCs/>
        </w:rPr>
        <w:t xml:space="preserve"> </w:t>
      </w:r>
      <w:r>
        <w:t xml:space="preserve"> </w:t>
      </w:r>
      <w:r w:rsidRPr="00F82110">
        <w:fldChar w:fldCharType="begin">
          <w:ffData>
            <w:name w:val="Text5"/>
            <w:enabled/>
            <w:calcOnExit w:val="0"/>
            <w:textInput/>
          </w:ffData>
        </w:fldChar>
      </w:r>
      <w:r w:rsidRPr="00F82110">
        <w:instrText xml:space="preserve"> FORMTEXT </w:instrText>
      </w:r>
      <w:r w:rsidRPr="00F82110">
        <w:fldChar w:fldCharType="separate"/>
      </w:r>
      <w:r w:rsidRPr="00F82110">
        <w:rPr>
          <w:noProof/>
        </w:rPr>
        <w:t> </w:t>
      </w:r>
      <w:r w:rsidRPr="00F82110">
        <w:rPr>
          <w:noProof/>
        </w:rPr>
        <w:t> </w:t>
      </w:r>
      <w:r w:rsidRPr="00F82110">
        <w:rPr>
          <w:noProof/>
        </w:rPr>
        <w:t> </w:t>
      </w:r>
      <w:r w:rsidRPr="00F82110">
        <w:rPr>
          <w:noProof/>
        </w:rPr>
        <w:t> </w:t>
      </w:r>
      <w:r w:rsidRPr="00F82110">
        <w:rPr>
          <w:noProof/>
        </w:rPr>
        <w:t> </w:t>
      </w:r>
      <w:r w:rsidRPr="00F82110">
        <w:fldChar w:fldCharType="end"/>
      </w:r>
    </w:p>
    <w:p w14:paraId="630C30FF" w14:textId="77777777" w:rsidR="00113D7F" w:rsidRPr="001669DF" w:rsidRDefault="00113D7F" w:rsidP="00113D7F">
      <w:pPr>
        <w:spacing w:before="360"/>
        <w:jc w:val="both"/>
        <w:rPr>
          <w:rFonts w:eastAsia="MS PGothic"/>
          <w:b/>
          <w:i/>
          <w:color w:val="auto"/>
          <w:sz w:val="26"/>
          <w:szCs w:val="24"/>
        </w:rPr>
      </w:pPr>
      <w:r w:rsidRPr="001669DF">
        <w:rPr>
          <w:rFonts w:eastAsia="MS PGothic"/>
          <w:b/>
          <w:i/>
          <w:color w:val="auto"/>
          <w:sz w:val="26"/>
          <w:szCs w:val="24"/>
          <w:lang w:val="ja-JP"/>
        </w:rPr>
        <w:t>展開可能なライセンス</w:t>
      </w:r>
      <w:r w:rsidRPr="001669DF">
        <w:rPr>
          <w:rFonts w:eastAsia="MS PGothic"/>
          <w:b/>
          <w:i/>
          <w:color w:val="auto"/>
          <w:sz w:val="26"/>
          <w:szCs w:val="24"/>
        </w:rPr>
        <w:t xml:space="preserve"> (</w:t>
      </w:r>
      <w:r w:rsidRPr="001669DF">
        <w:rPr>
          <w:rFonts w:eastAsia="MS PGothic"/>
          <w:b/>
          <w:i/>
          <w:color w:val="auto"/>
          <w:sz w:val="26"/>
          <w:szCs w:val="24"/>
          <w:lang w:val="ja-JP"/>
        </w:rPr>
        <w:t>別紙</w:t>
      </w:r>
      <w:r w:rsidRPr="001669DF">
        <w:rPr>
          <w:rFonts w:eastAsia="MS PGothic"/>
          <w:b/>
          <w:i/>
          <w:color w:val="auto"/>
          <w:sz w:val="26"/>
          <w:szCs w:val="24"/>
        </w:rPr>
        <w:t xml:space="preserve"> A </w:t>
      </w:r>
      <w:r w:rsidRPr="001669DF">
        <w:rPr>
          <w:rFonts w:eastAsia="MS PGothic"/>
          <w:b/>
          <w:i/>
          <w:color w:val="auto"/>
          <w:sz w:val="26"/>
          <w:szCs w:val="24"/>
          <w:lang w:val="ja-JP"/>
        </w:rPr>
        <w:t>および</w:t>
      </w:r>
      <w:r w:rsidRPr="001669DF">
        <w:rPr>
          <w:rFonts w:eastAsia="MS PGothic"/>
          <w:b/>
          <w:i/>
          <w:color w:val="auto"/>
          <w:sz w:val="26"/>
          <w:szCs w:val="24"/>
        </w:rPr>
        <w:t xml:space="preserve"> B </w:t>
      </w:r>
      <w:r w:rsidRPr="001669DF">
        <w:rPr>
          <w:rFonts w:eastAsia="MS PGothic"/>
          <w:b/>
          <w:i/>
          <w:color w:val="auto"/>
          <w:sz w:val="26"/>
          <w:szCs w:val="24"/>
          <w:lang w:val="ja-JP"/>
        </w:rPr>
        <w:t>の表を参照</w:t>
      </w:r>
      <w:r w:rsidRPr="001669DF">
        <w:rPr>
          <w:rFonts w:eastAsia="MS PGothic"/>
          <w:b/>
          <w:i/>
          <w:color w:val="auto"/>
          <w:sz w:val="26"/>
          <w:szCs w:val="24"/>
        </w:rPr>
        <w:t>)</w:t>
      </w:r>
    </w:p>
    <w:p w14:paraId="65C0935B"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貴社は、別紙</w:t>
      </w:r>
      <w:r w:rsidRPr="001669DF">
        <w:rPr>
          <w:rFonts w:eastAsia="MS PGothic"/>
          <w:color w:val="auto"/>
          <w:szCs w:val="24"/>
        </w:rPr>
        <w:t xml:space="preserve"> A </w:t>
      </w:r>
      <w:r w:rsidRPr="001669DF">
        <w:rPr>
          <w:rFonts w:eastAsia="MS PGothic"/>
          <w:color w:val="auto"/>
          <w:szCs w:val="24"/>
          <w:lang w:val="ja-JP"/>
        </w:rPr>
        <w:t>の表に、貴社が認定モビリティ</w:t>
      </w:r>
      <w:r w:rsidRPr="001669DF">
        <w:rPr>
          <w:rFonts w:eastAsia="MS PGothic"/>
          <w:color w:val="auto"/>
          <w:szCs w:val="24"/>
        </w:rPr>
        <w:t xml:space="preserve"> </w:t>
      </w:r>
      <w:r w:rsidRPr="001669DF">
        <w:rPr>
          <w:rFonts w:eastAsia="MS PGothic"/>
          <w:color w:val="auto"/>
          <w:szCs w:val="24"/>
          <w:lang w:val="ja-JP"/>
        </w:rPr>
        <w:t>パートナーと協力して展開するソフトウェア</w:t>
      </w:r>
      <w:r w:rsidRPr="001669DF">
        <w:rPr>
          <w:rFonts w:eastAsia="MS PGothic"/>
          <w:color w:val="auto"/>
          <w:szCs w:val="24"/>
        </w:rPr>
        <w:t xml:space="preserve"> </w:t>
      </w:r>
      <w:r w:rsidRPr="001669DF">
        <w:rPr>
          <w:rFonts w:eastAsia="MS PGothic"/>
          <w:color w:val="auto"/>
          <w:szCs w:val="24"/>
          <w:lang w:val="ja-JP"/>
        </w:rPr>
        <w:t>アシュアランスが有効な製品およびその数量を指定する必要があります。表に記載されていない製品については、ソフトウェア</w:t>
      </w:r>
      <w:r w:rsidRPr="001669DF">
        <w:rPr>
          <w:rFonts w:eastAsia="MS PGothic"/>
          <w:color w:val="auto"/>
          <w:szCs w:val="24"/>
          <w:lang w:val="ja-JP"/>
        </w:rPr>
        <w:t xml:space="preserve"> </w:t>
      </w:r>
      <w:r w:rsidRPr="001669DF">
        <w:rPr>
          <w:rFonts w:eastAsia="MS PGothic"/>
          <w:color w:val="auto"/>
          <w:szCs w:val="24"/>
          <w:lang w:val="ja-JP"/>
        </w:rPr>
        <w:t>アシュアランスによるライセンス</w:t>
      </w:r>
      <w:r w:rsidRPr="001669DF">
        <w:rPr>
          <w:rFonts w:eastAsia="MS PGothic"/>
          <w:color w:val="auto"/>
          <w:szCs w:val="24"/>
          <w:lang w:val="ja-JP"/>
        </w:rPr>
        <w:t xml:space="preserve"> </w:t>
      </w:r>
      <w:r w:rsidRPr="001669DF">
        <w:rPr>
          <w:rFonts w:eastAsia="MS PGothic"/>
          <w:color w:val="auto"/>
          <w:szCs w:val="24"/>
          <w:lang w:val="ja-JP"/>
        </w:rPr>
        <w:t>モビリティを利用できません。貴社が選択しなかった製品については、マイクロソフトはソフトウェア</w:t>
      </w:r>
      <w:r w:rsidRPr="001669DF">
        <w:rPr>
          <w:rFonts w:eastAsia="MS PGothic"/>
          <w:color w:val="auto"/>
          <w:szCs w:val="24"/>
          <w:lang w:val="ja-JP"/>
        </w:rPr>
        <w:t xml:space="preserve"> </w:t>
      </w:r>
      <w:r w:rsidRPr="001669DF">
        <w:rPr>
          <w:rFonts w:eastAsia="MS PGothic"/>
          <w:color w:val="auto"/>
          <w:szCs w:val="24"/>
          <w:lang w:val="ja-JP"/>
        </w:rPr>
        <w:t>アシュアランスによるライセンス</w:t>
      </w:r>
      <w:r w:rsidRPr="001669DF">
        <w:rPr>
          <w:rFonts w:eastAsia="MS PGothic"/>
          <w:color w:val="auto"/>
          <w:szCs w:val="24"/>
          <w:lang w:val="ja-JP"/>
        </w:rPr>
        <w:t xml:space="preserve"> </w:t>
      </w:r>
      <w:r w:rsidRPr="001669DF">
        <w:rPr>
          <w:rFonts w:eastAsia="MS PGothic"/>
          <w:color w:val="auto"/>
          <w:szCs w:val="24"/>
          <w:lang w:val="ja-JP"/>
        </w:rPr>
        <w:t>モビリティの確認を行いません。</w:t>
      </w:r>
    </w:p>
    <w:p w14:paraId="27E1F967"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貴社は、</w:t>
      </w:r>
      <w:r w:rsidRPr="001669DF">
        <w:rPr>
          <w:rFonts w:eastAsia="MS PGothic"/>
          <w:color w:val="auto"/>
          <w:szCs w:val="24"/>
        </w:rPr>
        <w:t xml:space="preserve">RDS CAL </w:t>
      </w:r>
      <w:r w:rsidRPr="001669DF">
        <w:rPr>
          <w:rFonts w:eastAsia="MS PGothic"/>
          <w:color w:val="auto"/>
          <w:szCs w:val="24"/>
          <w:lang w:val="ja-JP"/>
        </w:rPr>
        <w:t>の拡張された権利を使用する場合、別紙</w:t>
      </w:r>
      <w:r w:rsidRPr="001669DF">
        <w:rPr>
          <w:rFonts w:eastAsia="MS PGothic"/>
          <w:color w:val="auto"/>
          <w:szCs w:val="24"/>
        </w:rPr>
        <w:t xml:space="preserve"> B </w:t>
      </w:r>
      <w:r w:rsidRPr="001669DF">
        <w:rPr>
          <w:rFonts w:eastAsia="MS PGothic"/>
          <w:color w:val="auto"/>
          <w:szCs w:val="24"/>
          <w:lang w:val="ja-JP"/>
        </w:rPr>
        <w:t>の表に、貴社が認定モビリティ</w:t>
      </w:r>
      <w:r w:rsidRPr="001669DF">
        <w:rPr>
          <w:rFonts w:eastAsia="MS PGothic"/>
          <w:color w:val="auto"/>
          <w:szCs w:val="24"/>
        </w:rPr>
        <w:t xml:space="preserve"> </w:t>
      </w:r>
      <w:r w:rsidRPr="001669DF">
        <w:rPr>
          <w:rFonts w:eastAsia="MS PGothic"/>
          <w:color w:val="auto"/>
          <w:szCs w:val="24"/>
          <w:lang w:val="ja-JP"/>
        </w:rPr>
        <w:t>パートナーと協力して使用するソフトウェア</w:t>
      </w:r>
      <w:r w:rsidRPr="001669DF">
        <w:rPr>
          <w:rFonts w:eastAsia="MS PGothic"/>
          <w:color w:val="auto"/>
          <w:szCs w:val="24"/>
        </w:rPr>
        <w:t xml:space="preserve"> </w:t>
      </w:r>
      <w:r w:rsidRPr="001669DF">
        <w:rPr>
          <w:rFonts w:eastAsia="MS PGothic"/>
          <w:color w:val="auto"/>
          <w:szCs w:val="24"/>
          <w:lang w:val="ja-JP"/>
        </w:rPr>
        <w:t>アシュアランスが有効な</w:t>
      </w:r>
      <w:r w:rsidRPr="001669DF">
        <w:rPr>
          <w:rFonts w:eastAsia="MS PGothic"/>
          <w:color w:val="auto"/>
          <w:szCs w:val="24"/>
        </w:rPr>
        <w:t xml:space="preserve"> RDS User CAL </w:t>
      </w:r>
      <w:r w:rsidRPr="001669DF">
        <w:rPr>
          <w:rFonts w:eastAsia="MS PGothic"/>
          <w:color w:val="auto"/>
          <w:szCs w:val="24"/>
          <w:lang w:val="ja-JP"/>
        </w:rPr>
        <w:t>の数量を指定する必要があります。</w:t>
      </w:r>
    </w:p>
    <w:p w14:paraId="2329BB1D"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貴社が指定した製品のいずれかについてマイクロソフトが確認を完了できない場合、貴社はソフトウェア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モビリティまたは</w:t>
      </w:r>
      <w:r w:rsidRPr="001669DF">
        <w:rPr>
          <w:rFonts w:eastAsia="MS PGothic"/>
          <w:color w:val="auto"/>
          <w:szCs w:val="24"/>
        </w:rPr>
        <w:t xml:space="preserve"> RDS CAL </w:t>
      </w: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アシュアランスの拡張された権利の要件を満たすために必要なライセンスおよびソフトウェア</w:t>
      </w:r>
      <w:r w:rsidRPr="001669DF">
        <w:rPr>
          <w:rFonts w:eastAsia="MS PGothic"/>
          <w:color w:val="auto"/>
          <w:szCs w:val="24"/>
        </w:rPr>
        <w:t xml:space="preserve"> </w:t>
      </w:r>
      <w:r w:rsidRPr="001669DF">
        <w:rPr>
          <w:rFonts w:eastAsia="MS PGothic"/>
          <w:color w:val="auto"/>
          <w:szCs w:val="24"/>
          <w:lang w:val="ja-JP"/>
        </w:rPr>
        <w:t>アシュアランスを購入し、新しい本フォームを提出しなければなりません。貴社の認定モビリティ</w:t>
      </w:r>
      <w:r w:rsidRPr="001669DF">
        <w:rPr>
          <w:rFonts w:eastAsia="MS PGothic"/>
          <w:color w:val="auto"/>
          <w:szCs w:val="24"/>
          <w:lang w:val="ja-JP"/>
        </w:rPr>
        <w:t xml:space="preserve"> </w:t>
      </w:r>
      <w:r w:rsidRPr="001669DF">
        <w:rPr>
          <w:rFonts w:eastAsia="MS PGothic"/>
          <w:color w:val="auto"/>
          <w:szCs w:val="24"/>
          <w:lang w:val="ja-JP"/>
        </w:rPr>
        <w:t>パートナーが別途ソフトウェア</w:t>
      </w:r>
      <w:r w:rsidRPr="001669DF">
        <w:rPr>
          <w:rFonts w:eastAsia="MS PGothic"/>
          <w:color w:val="auto"/>
          <w:szCs w:val="24"/>
          <w:lang w:val="ja-JP"/>
        </w:rPr>
        <w:t xml:space="preserve"> </w:t>
      </w:r>
      <w:r w:rsidRPr="001669DF">
        <w:rPr>
          <w:rFonts w:eastAsia="MS PGothic"/>
          <w:color w:val="auto"/>
          <w:szCs w:val="24"/>
          <w:lang w:val="ja-JP"/>
        </w:rPr>
        <w:t>サービスを提供している場合、貴社はそれを購入することもできます。貴社は、前述のいずれも選択しない場合には、上記のボリューム</w:t>
      </w:r>
      <w:r w:rsidRPr="001669DF">
        <w:rPr>
          <w:rFonts w:eastAsia="MS PGothic"/>
          <w:color w:val="auto"/>
          <w:szCs w:val="24"/>
          <w:lang w:val="ja-JP"/>
        </w:rPr>
        <w:t xml:space="preserve"> </w:t>
      </w:r>
      <w:r w:rsidRPr="001669DF">
        <w:rPr>
          <w:rFonts w:eastAsia="MS PGothic"/>
          <w:color w:val="auto"/>
          <w:szCs w:val="24"/>
          <w:lang w:val="ja-JP"/>
        </w:rPr>
        <w:t>ライセンス契約の条件を遵守していないものとみなされます。</w:t>
      </w:r>
    </w:p>
    <w:p w14:paraId="12FC0115" w14:textId="77777777" w:rsidR="00113D7F" w:rsidRPr="001669DF" w:rsidRDefault="00113D7F" w:rsidP="00113D7F">
      <w:pPr>
        <w:jc w:val="both"/>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モビリティまたは</w:t>
      </w:r>
      <w:r w:rsidRPr="001669DF">
        <w:rPr>
          <w:rFonts w:eastAsia="MS PGothic"/>
          <w:color w:val="auto"/>
          <w:szCs w:val="24"/>
        </w:rPr>
        <w:t xml:space="preserve"> RDS CAL </w:t>
      </w:r>
      <w:r w:rsidRPr="001669DF">
        <w:rPr>
          <w:rFonts w:eastAsia="MS PGothic"/>
          <w:color w:val="auto"/>
          <w:szCs w:val="24"/>
          <w:lang w:val="ja-JP"/>
        </w:rPr>
        <w:t>の拡張された権利に参加することで、貴社は以下に同意されたものとします。</w:t>
      </w:r>
    </w:p>
    <w:p w14:paraId="68C24949" w14:textId="77777777" w:rsidR="00113D7F" w:rsidRPr="001669DF" w:rsidRDefault="00113D7F" w:rsidP="00113D7F">
      <w:pPr>
        <w:pStyle w:val="ListParagraph"/>
        <w:numPr>
          <w:ilvl w:val="0"/>
          <w:numId w:val="5"/>
        </w:numPr>
        <w:ind w:left="1080"/>
        <w:contextualSpacing w:val="0"/>
        <w:jc w:val="both"/>
        <w:rPr>
          <w:rFonts w:eastAsia="MS PGothic"/>
          <w:color w:val="auto"/>
          <w:szCs w:val="24"/>
        </w:rPr>
      </w:pPr>
      <w:r w:rsidRPr="001669DF">
        <w:rPr>
          <w:rFonts w:eastAsia="MS PGothic"/>
          <w:color w:val="auto"/>
          <w:szCs w:val="24"/>
          <w:lang w:val="ja-JP"/>
        </w:rPr>
        <w:t>本フォームに記載の情報を貴社の認定モビリティ</w:t>
      </w:r>
      <w:r w:rsidRPr="001669DF">
        <w:rPr>
          <w:rFonts w:eastAsia="MS PGothic"/>
          <w:color w:val="auto"/>
          <w:szCs w:val="24"/>
        </w:rPr>
        <w:t xml:space="preserve"> </w:t>
      </w:r>
      <w:r w:rsidRPr="001669DF">
        <w:rPr>
          <w:rFonts w:eastAsia="MS PGothic"/>
          <w:color w:val="auto"/>
          <w:szCs w:val="24"/>
          <w:lang w:val="ja-JP"/>
        </w:rPr>
        <w:t>パートナーに開示すること。</w:t>
      </w:r>
    </w:p>
    <w:p w14:paraId="00825A61" w14:textId="77777777" w:rsidR="000C67F6" w:rsidRPr="001669DF" w:rsidRDefault="000C67F6">
      <w:pPr>
        <w:pStyle w:val="ListParagraph"/>
        <w:numPr>
          <w:ilvl w:val="0"/>
          <w:numId w:val="5"/>
        </w:numPr>
        <w:ind w:left="1080"/>
        <w:contextualSpacing w:val="0"/>
        <w:jc w:val="both"/>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モビリティまたは</w:t>
      </w:r>
      <w:r w:rsidRPr="001669DF">
        <w:rPr>
          <w:rFonts w:eastAsia="MS PGothic"/>
          <w:color w:val="auto"/>
          <w:szCs w:val="24"/>
        </w:rPr>
        <w:t xml:space="preserve"> RDS User CAL </w:t>
      </w:r>
      <w:r w:rsidRPr="001669DF">
        <w:rPr>
          <w:rFonts w:eastAsia="MS PGothic"/>
          <w:color w:val="auto"/>
          <w:szCs w:val="24"/>
          <w:lang w:val="ja-JP"/>
        </w:rPr>
        <w:t>の拡張された権利に関連する自発的な調査要請および連絡。</w:t>
      </w:r>
    </w:p>
    <w:p w14:paraId="23D1DB16" w14:textId="77777777" w:rsidR="000C67F6" w:rsidRPr="001669DF" w:rsidRDefault="000C67F6">
      <w:pPr>
        <w:pStyle w:val="ListParagraph"/>
        <w:numPr>
          <w:ilvl w:val="0"/>
          <w:numId w:val="5"/>
        </w:numPr>
        <w:ind w:left="1080"/>
        <w:contextualSpacing w:val="0"/>
        <w:jc w:val="both"/>
        <w:rPr>
          <w:rFonts w:eastAsia="MS PGothic"/>
          <w:color w:val="auto"/>
          <w:szCs w:val="24"/>
        </w:rPr>
      </w:pPr>
      <w:r w:rsidRPr="001669DF">
        <w:rPr>
          <w:rFonts w:eastAsia="MS PGothic"/>
          <w:color w:val="auto"/>
          <w:szCs w:val="24"/>
          <w:lang w:val="ja-JP"/>
        </w:rPr>
        <w:t>遵守状況を確認するため、貴社がソフトウェア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モビリティに基づいて展開し、または</w:t>
      </w:r>
      <w:r w:rsidRPr="001669DF">
        <w:rPr>
          <w:rFonts w:eastAsia="MS PGothic"/>
          <w:color w:val="auto"/>
          <w:szCs w:val="24"/>
        </w:rPr>
        <w:t xml:space="preserve"> RDS User CAL </w:t>
      </w:r>
      <w:r w:rsidRPr="001669DF">
        <w:rPr>
          <w:rFonts w:eastAsia="MS PGothic"/>
          <w:color w:val="auto"/>
          <w:szCs w:val="24"/>
          <w:lang w:val="ja-JP"/>
        </w:rPr>
        <w:t>の拡張された権利に基づいてアクセスした製品に関する情報を、貴社の認定モビリティ</w:t>
      </w:r>
      <w:r w:rsidRPr="001669DF">
        <w:rPr>
          <w:rFonts w:eastAsia="MS PGothic"/>
          <w:color w:val="auto"/>
          <w:szCs w:val="24"/>
        </w:rPr>
        <w:t xml:space="preserve"> </w:t>
      </w:r>
      <w:r w:rsidRPr="001669DF">
        <w:rPr>
          <w:rFonts w:eastAsia="MS PGothic"/>
          <w:color w:val="auto"/>
          <w:szCs w:val="24"/>
          <w:lang w:val="ja-JP"/>
        </w:rPr>
        <w:t>パートナーが要請に応じてマイクロソフトに提供すること。</w:t>
      </w:r>
    </w:p>
    <w:p w14:paraId="44CE9609" w14:textId="7F1571FD" w:rsidR="000C67F6" w:rsidRPr="003D4BE1" w:rsidRDefault="000C67F6">
      <w:pPr>
        <w:pStyle w:val="ListParagraph"/>
        <w:numPr>
          <w:ilvl w:val="0"/>
          <w:numId w:val="5"/>
        </w:numPr>
        <w:ind w:left="1080"/>
        <w:contextualSpacing w:val="0"/>
        <w:jc w:val="both"/>
        <w:rPr>
          <w:rFonts w:eastAsia="MS PGothic"/>
          <w:color w:val="auto"/>
          <w:szCs w:val="24"/>
        </w:rPr>
      </w:pPr>
      <w:r w:rsidRPr="001669DF">
        <w:rPr>
          <w:rFonts w:eastAsia="MS PGothic"/>
          <w:color w:val="auto"/>
          <w:szCs w:val="24"/>
          <w:lang w:val="ja-JP"/>
        </w:rPr>
        <w:t>ソフトウェア</w:t>
      </w:r>
      <w:r w:rsidRPr="001669DF">
        <w:rPr>
          <w:rFonts w:eastAsia="MS PGothic"/>
          <w:color w:val="auto"/>
          <w:szCs w:val="24"/>
        </w:rPr>
        <w:t xml:space="preserve"> </w:t>
      </w:r>
      <w:r w:rsidRPr="001669DF">
        <w:rPr>
          <w:rFonts w:eastAsia="MS PGothic"/>
          <w:color w:val="auto"/>
          <w:szCs w:val="24"/>
          <w:lang w:val="ja-JP"/>
        </w:rPr>
        <w:t>アシュアランスによるライセンス</w:t>
      </w:r>
      <w:r w:rsidRPr="001669DF">
        <w:rPr>
          <w:rFonts w:eastAsia="MS PGothic"/>
          <w:color w:val="auto"/>
          <w:szCs w:val="24"/>
        </w:rPr>
        <w:t xml:space="preserve"> </w:t>
      </w:r>
      <w:r w:rsidRPr="001669DF">
        <w:rPr>
          <w:rFonts w:eastAsia="MS PGothic"/>
          <w:color w:val="auto"/>
          <w:szCs w:val="24"/>
          <w:lang w:val="ja-JP"/>
        </w:rPr>
        <w:t>モビリティまたは</w:t>
      </w:r>
      <w:r w:rsidRPr="001669DF">
        <w:rPr>
          <w:rFonts w:eastAsia="MS PGothic"/>
          <w:color w:val="auto"/>
          <w:szCs w:val="24"/>
        </w:rPr>
        <w:t xml:space="preserve"> RDS CAL </w:t>
      </w:r>
      <w:r w:rsidRPr="001669DF">
        <w:rPr>
          <w:rFonts w:eastAsia="MS PGothic"/>
          <w:color w:val="auto"/>
          <w:szCs w:val="24"/>
          <w:lang w:val="ja-JP"/>
        </w:rPr>
        <w:t>の拡張された権利に基づく製品の展開が要件を遵守していないと判断された場合に、マイクロソフトによる貴社への通知後、貴社の認定モビリティ</w:t>
      </w:r>
      <w:r w:rsidRPr="001669DF">
        <w:rPr>
          <w:rFonts w:eastAsia="MS PGothic"/>
          <w:color w:val="auto"/>
          <w:szCs w:val="24"/>
        </w:rPr>
        <w:t xml:space="preserve"> </w:t>
      </w:r>
      <w:r w:rsidRPr="001669DF">
        <w:rPr>
          <w:rFonts w:eastAsia="MS PGothic"/>
          <w:color w:val="auto"/>
          <w:szCs w:val="24"/>
          <w:lang w:val="ja-JP"/>
        </w:rPr>
        <w:t>パートナーがかかる展開を終了すること。</w:t>
      </w:r>
    </w:p>
    <w:p w14:paraId="74C2F2C4" w14:textId="77777777" w:rsidR="003D4BE1" w:rsidRPr="001669DF" w:rsidRDefault="003D4BE1" w:rsidP="003D4BE1">
      <w:pPr>
        <w:pStyle w:val="ListParagraph"/>
        <w:ind w:left="1080"/>
        <w:contextualSpacing w:val="0"/>
        <w:jc w:val="both"/>
        <w:rPr>
          <w:rFonts w:eastAsia="MS PGothic"/>
          <w:color w:val="auto"/>
          <w:szCs w:val="24"/>
        </w:rPr>
      </w:pPr>
    </w:p>
    <w:tbl>
      <w:tblPr>
        <w:tblStyle w:val="TableGrid"/>
        <w:tblW w:w="0" w:type="auto"/>
        <w:tblLook w:val="04A0" w:firstRow="1" w:lastRow="0" w:firstColumn="1" w:lastColumn="0" w:noHBand="0" w:noVBand="1"/>
      </w:tblPr>
      <w:tblGrid>
        <w:gridCol w:w="8997"/>
      </w:tblGrid>
      <w:tr w:rsidR="00A73850" w14:paraId="10B1BF45" w14:textId="77777777" w:rsidTr="003D4BE1">
        <w:tc>
          <w:tcPr>
            <w:tcW w:w="9017" w:type="dxa"/>
            <w:tcBorders>
              <w:top w:val="single" w:sz="12" w:space="0" w:color="auto"/>
              <w:left w:val="single" w:sz="12" w:space="0" w:color="auto"/>
              <w:bottom w:val="single" w:sz="12" w:space="0" w:color="auto"/>
              <w:right w:val="single" w:sz="12" w:space="0" w:color="auto"/>
            </w:tcBorders>
          </w:tcPr>
          <w:p w14:paraId="17B580B4" w14:textId="77777777" w:rsidR="00A73850" w:rsidRPr="001669DF" w:rsidRDefault="00A73850" w:rsidP="000F6C8A">
            <w:pPr>
              <w:keepNext/>
              <w:jc w:val="both"/>
              <w:rPr>
                <w:rFonts w:eastAsia="MS PGothic"/>
                <w:color w:val="auto"/>
                <w:szCs w:val="24"/>
              </w:rPr>
            </w:pPr>
            <w:bookmarkStart w:id="3" w:name="_Hlt459202540"/>
            <w:bookmarkStart w:id="4" w:name="_Hlt459202541"/>
            <w:r w:rsidRPr="001669DF">
              <w:rPr>
                <w:rFonts w:eastAsia="MS PGothic"/>
                <w:b/>
                <w:color w:val="auto"/>
                <w:szCs w:val="24"/>
                <w:lang w:val="ja-JP"/>
              </w:rPr>
              <w:lastRenderedPageBreak/>
              <w:t xml:space="preserve">貴社　　</w:t>
            </w:r>
            <w:r w:rsidRPr="001669DF">
              <w:rPr>
                <w:rFonts w:eastAsia="MS PGothic"/>
                <w:color w:val="auto"/>
                <w:szCs w:val="24"/>
                <w:lang w:val="ja-JP"/>
              </w:rPr>
              <w:t>記入済みの本フォームを、下記の電子メール</w:t>
            </w:r>
            <w:r w:rsidRPr="001669DF">
              <w:rPr>
                <w:rFonts w:eastAsia="MS PGothic"/>
                <w:color w:val="auto"/>
                <w:szCs w:val="24"/>
              </w:rPr>
              <w:t xml:space="preserve"> </w:t>
            </w:r>
            <w:r w:rsidRPr="001669DF">
              <w:rPr>
                <w:rFonts w:eastAsia="MS PGothic"/>
                <w:color w:val="auto"/>
                <w:szCs w:val="24"/>
                <w:lang w:val="ja-JP"/>
              </w:rPr>
              <w:t>エイリアス、または貴社のボリューム</w:t>
            </w:r>
            <w:r w:rsidRPr="001669DF">
              <w:rPr>
                <w:rFonts w:eastAsia="MS PGothic"/>
                <w:color w:val="auto"/>
                <w:szCs w:val="24"/>
              </w:rPr>
              <w:t xml:space="preserve"> </w:t>
            </w:r>
            <w:r w:rsidRPr="001669DF">
              <w:rPr>
                <w:rFonts w:eastAsia="MS PGothic"/>
                <w:color w:val="auto"/>
                <w:szCs w:val="24"/>
                <w:lang w:val="ja-JP"/>
              </w:rPr>
              <w:t>ライセンス</w:t>
            </w:r>
            <w:r w:rsidRPr="001669DF">
              <w:rPr>
                <w:rFonts w:eastAsia="MS PGothic"/>
                <w:color w:val="auto"/>
                <w:szCs w:val="24"/>
              </w:rPr>
              <w:t xml:space="preserve"> </w:t>
            </w:r>
            <w:r w:rsidRPr="001669DF">
              <w:rPr>
                <w:rFonts w:eastAsia="MS PGothic"/>
                <w:color w:val="auto"/>
                <w:szCs w:val="24"/>
                <w:lang w:val="ja-JP"/>
              </w:rPr>
              <w:t>チャネル</w:t>
            </w:r>
            <w:r w:rsidRPr="001669DF">
              <w:rPr>
                <w:rFonts w:eastAsia="MS PGothic"/>
                <w:color w:val="auto"/>
                <w:szCs w:val="24"/>
              </w:rPr>
              <w:t xml:space="preserve"> </w:t>
            </w:r>
            <w:r w:rsidRPr="001669DF">
              <w:rPr>
                <w:rFonts w:eastAsia="MS PGothic"/>
                <w:color w:val="auto"/>
                <w:szCs w:val="24"/>
                <w:lang w:val="ja-JP"/>
              </w:rPr>
              <w:t>パートナー、マイクロソフト担当者</w:t>
            </w:r>
            <w:r w:rsidRPr="001669DF">
              <w:rPr>
                <w:rFonts w:eastAsia="MS PGothic"/>
                <w:color w:val="auto"/>
                <w:szCs w:val="24"/>
              </w:rPr>
              <w:t xml:space="preserve"> (</w:t>
            </w:r>
            <w:r w:rsidRPr="001669DF">
              <w:rPr>
                <w:rFonts w:eastAsia="MS PGothic"/>
                <w:color w:val="auto"/>
                <w:szCs w:val="24"/>
                <w:lang w:val="ja-JP"/>
              </w:rPr>
              <w:t>該当する場合</w:t>
            </w:r>
            <w:r w:rsidRPr="001669DF">
              <w:rPr>
                <w:rFonts w:eastAsia="MS PGothic"/>
                <w:color w:val="auto"/>
                <w:szCs w:val="24"/>
              </w:rPr>
              <w:t xml:space="preserve">) </w:t>
            </w:r>
            <w:r w:rsidRPr="001669DF">
              <w:rPr>
                <w:rFonts w:eastAsia="MS PGothic"/>
                <w:color w:val="auto"/>
                <w:szCs w:val="24"/>
                <w:lang w:val="ja-JP"/>
              </w:rPr>
              <w:t>もしくは認定モビリティ</w:t>
            </w:r>
            <w:r w:rsidRPr="001669DF">
              <w:rPr>
                <w:rFonts w:eastAsia="MS PGothic"/>
                <w:color w:val="auto"/>
                <w:szCs w:val="24"/>
              </w:rPr>
              <w:t xml:space="preserve"> </w:t>
            </w:r>
            <w:r w:rsidRPr="001669DF">
              <w:rPr>
                <w:rFonts w:eastAsia="MS PGothic"/>
                <w:color w:val="auto"/>
                <w:szCs w:val="24"/>
                <w:lang w:val="ja-JP"/>
              </w:rPr>
              <w:t>パートナーに送付してください。</w:t>
            </w:r>
          </w:p>
          <w:p w14:paraId="29174ACD" w14:textId="77777777" w:rsidR="00A73850" w:rsidRPr="001669DF" w:rsidRDefault="00A73850" w:rsidP="000F6C8A">
            <w:pPr>
              <w:keepNext/>
              <w:jc w:val="both"/>
              <w:rPr>
                <w:rFonts w:eastAsia="MS PGothic"/>
                <w:szCs w:val="24"/>
              </w:rPr>
            </w:pPr>
            <w:r w:rsidRPr="001669DF">
              <w:rPr>
                <w:rFonts w:eastAsia="MS PGothic"/>
                <w:b/>
                <w:szCs w:val="24"/>
                <w:lang w:val="ja-JP"/>
              </w:rPr>
              <w:t>チャネル</w:t>
            </w:r>
            <w:r w:rsidRPr="001669DF">
              <w:rPr>
                <w:rFonts w:eastAsia="MS PGothic"/>
                <w:b/>
                <w:szCs w:val="24"/>
              </w:rPr>
              <w:t xml:space="preserve"> </w:t>
            </w:r>
            <w:r w:rsidRPr="001669DF">
              <w:rPr>
                <w:rFonts w:eastAsia="MS PGothic"/>
                <w:b/>
                <w:szCs w:val="24"/>
                <w:lang w:val="ja-JP"/>
              </w:rPr>
              <w:t>パートナー</w:t>
            </w:r>
            <w:r w:rsidRPr="001669DF">
              <w:rPr>
                <w:rFonts w:eastAsia="MS PGothic"/>
                <w:b/>
                <w:szCs w:val="24"/>
              </w:rPr>
              <w:t>/</w:t>
            </w:r>
            <w:r w:rsidRPr="001669DF">
              <w:rPr>
                <w:rFonts w:eastAsia="MS PGothic"/>
                <w:b/>
                <w:szCs w:val="24"/>
                <w:lang w:val="ja-JP"/>
              </w:rPr>
              <w:t>担当者</w:t>
            </w:r>
            <w:r w:rsidRPr="001669DF">
              <w:rPr>
                <w:rFonts w:eastAsia="MS PGothic"/>
                <w:b/>
                <w:szCs w:val="24"/>
              </w:rPr>
              <w:t>/</w:t>
            </w:r>
            <w:r w:rsidRPr="001669DF">
              <w:rPr>
                <w:rFonts w:eastAsia="MS PGothic"/>
                <w:b/>
                <w:szCs w:val="24"/>
                <w:lang w:val="ja-JP"/>
              </w:rPr>
              <w:t>認定モビリティ</w:t>
            </w:r>
            <w:r w:rsidRPr="001669DF">
              <w:rPr>
                <w:rFonts w:eastAsia="MS PGothic"/>
                <w:b/>
                <w:szCs w:val="24"/>
              </w:rPr>
              <w:t xml:space="preserve"> </w:t>
            </w:r>
            <w:r w:rsidRPr="001669DF">
              <w:rPr>
                <w:rFonts w:eastAsia="MS PGothic"/>
                <w:b/>
                <w:szCs w:val="24"/>
                <w:lang w:val="ja-JP"/>
              </w:rPr>
              <w:t xml:space="preserve">パートナー　　</w:t>
            </w:r>
            <w:r w:rsidRPr="001669DF">
              <w:rPr>
                <w:rFonts w:eastAsia="MS PGothic"/>
                <w:szCs w:val="24"/>
                <w:lang w:val="ja-JP"/>
              </w:rPr>
              <w:t>確認のため、記入済みの本フォームをマイクロソフトの下記の電子メール</w:t>
            </w:r>
            <w:r w:rsidRPr="001669DF">
              <w:rPr>
                <w:rFonts w:eastAsia="MS PGothic"/>
                <w:szCs w:val="24"/>
              </w:rPr>
              <w:t xml:space="preserve"> </w:t>
            </w:r>
            <w:r w:rsidRPr="001669DF">
              <w:rPr>
                <w:rFonts w:eastAsia="MS PGothic"/>
                <w:szCs w:val="24"/>
                <w:lang w:val="ja-JP"/>
              </w:rPr>
              <w:t>エイリアス宛に提出してください。</w:t>
            </w:r>
          </w:p>
          <w:p w14:paraId="7D9D6EA7" w14:textId="77777777" w:rsidR="00A73850" w:rsidRPr="001669DF" w:rsidRDefault="00A73850" w:rsidP="000F6C8A">
            <w:pPr>
              <w:keepNext/>
              <w:autoSpaceDE w:val="0"/>
              <w:autoSpaceDN w:val="0"/>
              <w:rPr>
                <w:rFonts w:eastAsia="MS PGothic"/>
                <w:szCs w:val="24"/>
                <w:shd w:val="pct15" w:color="auto" w:fill="FFFFFF"/>
              </w:rPr>
            </w:pPr>
            <w:r w:rsidRPr="001669DF">
              <w:rPr>
                <w:rFonts w:eastAsia="MS PGothic"/>
                <w:b/>
                <w:i/>
                <w:sz w:val="22"/>
                <w:szCs w:val="24"/>
                <w:lang w:val="ja-JP"/>
              </w:rPr>
              <w:t>マイクロソフト地域オペレーション</w:t>
            </w:r>
            <w:r w:rsidRPr="001669DF">
              <w:rPr>
                <w:rFonts w:eastAsia="MS PGothic"/>
                <w:b/>
                <w:i/>
                <w:sz w:val="22"/>
                <w:szCs w:val="24"/>
                <w:lang w:val="ja-JP"/>
              </w:rPr>
              <w:t xml:space="preserve"> </w:t>
            </w:r>
            <w:r w:rsidRPr="001669DF">
              <w:rPr>
                <w:rFonts w:eastAsia="MS PGothic"/>
                <w:b/>
                <w:i/>
                <w:sz w:val="22"/>
                <w:szCs w:val="24"/>
                <w:lang w:val="ja-JP"/>
              </w:rPr>
              <w:t>センター</w:t>
            </w:r>
            <w:r w:rsidRPr="001669DF">
              <w:rPr>
                <w:rFonts w:eastAsia="MS PGothic"/>
                <w:b/>
                <w:i/>
                <w:sz w:val="22"/>
                <w:szCs w:val="24"/>
                <w:lang w:val="ja-JP"/>
              </w:rPr>
              <w:t xml:space="preserve"> </w:t>
            </w:r>
            <w:hyperlink r:id="rId14" w:history="1">
              <w:r w:rsidRPr="007910CF">
                <w:rPr>
                  <w:rStyle w:val="Hyperlink"/>
                  <w:rFonts w:eastAsia="MS PGothic"/>
                  <w:b/>
                  <w:szCs w:val="24"/>
                </w:rPr>
                <w:t>aplquest</w:t>
              </w:r>
              <w:r w:rsidRPr="007910CF">
                <w:rPr>
                  <w:rStyle w:val="Hyperlink"/>
                  <w:rFonts w:eastAsia="MS PGothic"/>
                  <w:szCs w:val="24"/>
                  <w:lang w:val="ja-JP"/>
                </w:rPr>
                <w:t>@microsoft.com</w:t>
              </w:r>
            </w:hyperlink>
          </w:p>
          <w:p w14:paraId="1BAAEC80" w14:textId="77777777" w:rsidR="00A73850" w:rsidRPr="001669DF" w:rsidRDefault="00A73850" w:rsidP="000F6C8A">
            <w:pPr>
              <w:keepNext/>
              <w:autoSpaceDE w:val="0"/>
              <w:autoSpaceDN w:val="0"/>
              <w:rPr>
                <w:rFonts w:eastAsia="MS PGothic"/>
                <w:szCs w:val="24"/>
                <w:shd w:val="pct15" w:color="auto" w:fill="FFFFFF"/>
              </w:rPr>
            </w:pPr>
          </w:p>
          <w:p w14:paraId="073FB50F" w14:textId="77777777" w:rsidR="00A73850" w:rsidRPr="001669DF" w:rsidRDefault="00A73850" w:rsidP="000F6C8A">
            <w:pPr>
              <w:keepNext/>
              <w:spacing w:before="0" w:after="120"/>
              <w:jc w:val="both"/>
              <w:rPr>
                <w:rFonts w:eastAsia="MS PGothic"/>
                <w:szCs w:val="24"/>
                <w:shd w:val="pct15" w:color="auto" w:fill="FFFFFF"/>
              </w:rPr>
            </w:pPr>
            <w:r w:rsidRPr="001669DF">
              <w:rPr>
                <w:rFonts w:eastAsia="MS PGothic"/>
                <w:szCs w:val="24"/>
                <w:lang w:val="ja-JP"/>
              </w:rPr>
              <w:t>マイクロソフトが本フォー</w:t>
            </w:r>
            <w:bookmarkStart w:id="5" w:name="_GoBack"/>
            <w:bookmarkEnd w:id="5"/>
            <w:r w:rsidRPr="001669DF">
              <w:rPr>
                <w:rFonts w:eastAsia="MS PGothic"/>
                <w:szCs w:val="24"/>
                <w:lang w:val="ja-JP"/>
              </w:rPr>
              <w:t>ムを確認した後、貴社と認定モビリティ</w:t>
            </w:r>
            <w:r w:rsidRPr="001669DF">
              <w:rPr>
                <w:rFonts w:eastAsia="MS PGothic"/>
                <w:szCs w:val="24"/>
              </w:rPr>
              <w:t xml:space="preserve"> </w:t>
            </w:r>
            <w:r w:rsidRPr="001669DF">
              <w:rPr>
                <w:rFonts w:eastAsia="MS PGothic"/>
                <w:szCs w:val="24"/>
                <w:lang w:val="ja-JP"/>
              </w:rPr>
              <w:t>パートナーに確認電子メールが送信されます。</w:t>
            </w:r>
          </w:p>
          <w:p w14:paraId="3211A9A9" w14:textId="77777777" w:rsidR="00A73850" w:rsidRPr="0007399C" w:rsidRDefault="00A73850" w:rsidP="000F6C8A">
            <w:pPr>
              <w:pStyle w:val="ListParagraph"/>
              <w:keepNext/>
              <w:numPr>
                <w:ilvl w:val="0"/>
                <w:numId w:val="9"/>
              </w:numPr>
              <w:autoSpaceDE w:val="0"/>
              <w:autoSpaceDN w:val="0"/>
              <w:rPr>
                <w:rFonts w:eastAsia="MS PGothic"/>
                <w:b/>
                <w:szCs w:val="24"/>
              </w:rPr>
            </w:pPr>
            <w:r w:rsidRPr="0007399C">
              <w:rPr>
                <w:rFonts w:eastAsia="MS PGothic"/>
                <w:b/>
                <w:szCs w:val="24"/>
                <w:lang w:val="ja-JP"/>
              </w:rPr>
              <w:t>本フォームの提出方法</w:t>
            </w:r>
            <w:r w:rsidRPr="0007399C">
              <w:rPr>
                <w:rFonts w:eastAsia="MS PGothic"/>
                <w:b/>
                <w:szCs w:val="24"/>
              </w:rPr>
              <w:t>:</w:t>
            </w:r>
          </w:p>
          <w:p w14:paraId="6AA68E7C" w14:textId="77777777" w:rsidR="00A73850" w:rsidRPr="0007399C" w:rsidRDefault="00A73850" w:rsidP="000F6C8A">
            <w:pPr>
              <w:pStyle w:val="ListParagraph"/>
              <w:keepNext/>
              <w:numPr>
                <w:ilvl w:val="0"/>
                <w:numId w:val="9"/>
              </w:numPr>
              <w:autoSpaceDE w:val="0"/>
              <w:autoSpaceDN w:val="0"/>
              <w:spacing w:before="0"/>
              <w:rPr>
                <w:rFonts w:eastAsia="MS PGothic"/>
                <w:szCs w:val="24"/>
              </w:rPr>
            </w:pPr>
            <w:r w:rsidRPr="0007399C">
              <w:rPr>
                <w:rFonts w:eastAsia="MS PGothic"/>
                <w:szCs w:val="24"/>
                <w:lang w:val="ja-JP"/>
              </w:rPr>
              <w:t>電子メールの送信</w:t>
            </w:r>
            <w:r w:rsidRPr="0007399C">
              <w:rPr>
                <w:rFonts w:eastAsia="MS PGothic"/>
                <w:szCs w:val="24"/>
              </w:rPr>
              <w:t xml:space="preserve"> 1 </w:t>
            </w:r>
            <w:r w:rsidRPr="0007399C">
              <w:rPr>
                <w:rFonts w:eastAsia="MS PGothic"/>
                <w:szCs w:val="24"/>
                <w:lang w:val="ja-JP"/>
              </w:rPr>
              <w:t>回につき本フォームを</w:t>
            </w:r>
            <w:r w:rsidRPr="0007399C">
              <w:rPr>
                <w:rFonts w:eastAsia="MS PGothic"/>
                <w:szCs w:val="24"/>
              </w:rPr>
              <w:t xml:space="preserve"> 1 </w:t>
            </w:r>
            <w:r w:rsidRPr="0007399C">
              <w:rPr>
                <w:rFonts w:eastAsia="MS PGothic"/>
                <w:szCs w:val="24"/>
                <w:lang w:val="ja-JP"/>
              </w:rPr>
              <w:t>通のみ提出してください。</w:t>
            </w:r>
          </w:p>
          <w:p w14:paraId="12B51FF0" w14:textId="77777777" w:rsidR="00A73850" w:rsidRPr="0007399C" w:rsidRDefault="00A73850" w:rsidP="000F6C8A">
            <w:pPr>
              <w:pStyle w:val="ListParagraph"/>
              <w:keepNext/>
              <w:numPr>
                <w:ilvl w:val="0"/>
                <w:numId w:val="9"/>
              </w:numPr>
              <w:autoSpaceDE w:val="0"/>
              <w:autoSpaceDN w:val="0"/>
              <w:spacing w:before="0"/>
              <w:rPr>
                <w:rFonts w:eastAsia="MS PGothic"/>
                <w:szCs w:val="24"/>
              </w:rPr>
            </w:pPr>
            <w:r w:rsidRPr="0007399C">
              <w:rPr>
                <w:rFonts w:eastAsia="MS PGothic"/>
                <w:szCs w:val="24"/>
                <w:lang w:val="ja-JP"/>
              </w:rPr>
              <w:t>電子メールの件名は「</w:t>
            </w:r>
            <w:r w:rsidRPr="0007399C">
              <w:rPr>
                <w:rFonts w:eastAsia="MS PGothic"/>
                <w:szCs w:val="24"/>
              </w:rPr>
              <w:t>LM Submission "</w:t>
            </w:r>
            <w:r w:rsidRPr="0007399C">
              <w:rPr>
                <w:rFonts w:eastAsia="MS PGothic"/>
                <w:i/>
                <w:szCs w:val="24"/>
                <w:lang w:val="ja-JP"/>
              </w:rPr>
              <w:t>貴社の名称</w:t>
            </w:r>
            <w:r w:rsidRPr="0007399C">
              <w:rPr>
                <w:rFonts w:eastAsia="MS PGothic"/>
                <w:szCs w:val="24"/>
              </w:rPr>
              <w:t>"</w:t>
            </w:r>
            <w:r w:rsidRPr="0007399C">
              <w:rPr>
                <w:rFonts w:eastAsia="MS PGothic"/>
                <w:szCs w:val="24"/>
                <w:lang w:val="ja-JP"/>
              </w:rPr>
              <w:t>」としてください。</w:t>
            </w:r>
          </w:p>
          <w:p w14:paraId="4996FB73" w14:textId="77777777" w:rsidR="00A73850" w:rsidRPr="0007399C" w:rsidRDefault="00A73850" w:rsidP="000F6C8A">
            <w:pPr>
              <w:pStyle w:val="ListParagraph"/>
              <w:keepNext/>
              <w:numPr>
                <w:ilvl w:val="0"/>
                <w:numId w:val="9"/>
              </w:numPr>
              <w:autoSpaceDE w:val="0"/>
              <w:autoSpaceDN w:val="0"/>
              <w:spacing w:before="0"/>
              <w:rPr>
                <w:rFonts w:eastAsia="MS PGothic"/>
                <w:szCs w:val="24"/>
              </w:rPr>
            </w:pPr>
            <w:r w:rsidRPr="0007399C">
              <w:rPr>
                <w:rFonts w:eastAsia="MS PGothic"/>
                <w:szCs w:val="24"/>
                <w:lang w:val="ja-JP"/>
              </w:rPr>
              <w:t>すべての欄に必要事項を正確に記入してください。</w:t>
            </w:r>
          </w:p>
          <w:p w14:paraId="40394CA2" w14:textId="77777777" w:rsidR="00A73850" w:rsidRPr="00D84C70" w:rsidRDefault="00A73850" w:rsidP="000F6C8A">
            <w:pPr>
              <w:keepNext/>
              <w:autoSpaceDE w:val="0"/>
              <w:autoSpaceDN w:val="0"/>
              <w:rPr>
                <w:rFonts w:eastAsia="MS PGothic"/>
                <w:szCs w:val="24"/>
              </w:rPr>
            </w:pPr>
          </w:p>
          <w:p w14:paraId="35CCE674" w14:textId="72E067E0" w:rsidR="003D4BE1" w:rsidRPr="00A65EA7" w:rsidRDefault="00A73850" w:rsidP="000F6C8A">
            <w:pPr>
              <w:keepNext/>
              <w:autoSpaceDE w:val="0"/>
              <w:autoSpaceDN w:val="0"/>
              <w:spacing w:before="0" w:after="120"/>
              <w:rPr>
                <w:rFonts w:eastAsia="MS PGothic"/>
                <w:noProof/>
                <w:color w:val="0000FF"/>
                <w:szCs w:val="24"/>
                <w:u w:val="single"/>
              </w:rPr>
            </w:pPr>
            <w:r w:rsidRPr="00D84C70">
              <w:rPr>
                <w:rFonts w:eastAsia="MS PGothic"/>
                <w:szCs w:val="24"/>
                <w:lang w:val="ja-JP"/>
              </w:rPr>
              <w:t>本フォームの記入方法については、次の場所にあるライセンス</w:t>
            </w:r>
            <w:r w:rsidRPr="00D84C70">
              <w:rPr>
                <w:rFonts w:eastAsia="MS PGothic"/>
                <w:szCs w:val="24"/>
              </w:rPr>
              <w:t xml:space="preserve"> </w:t>
            </w:r>
            <w:r w:rsidRPr="00D84C70">
              <w:rPr>
                <w:rFonts w:eastAsia="MS PGothic"/>
                <w:szCs w:val="24"/>
                <w:lang w:val="ja-JP"/>
              </w:rPr>
              <w:t>モビリティの確認に関するガイドを参照してください。</w:t>
            </w:r>
            <w:r w:rsidRPr="00D84C70">
              <w:rPr>
                <w:rFonts w:eastAsia="MS PGothic"/>
                <w:szCs w:val="24"/>
              </w:rPr>
              <w:br/>
            </w:r>
            <w:hyperlink r:id="rId15" w:history="1">
              <w:r w:rsidRPr="00D84C70">
                <w:rPr>
                  <w:rStyle w:val="Hyperlink"/>
                  <w:rFonts w:eastAsia="MS PGothic"/>
                  <w:noProof/>
                  <w:szCs w:val="24"/>
                </w:rPr>
                <w:t>http://download.microsoft.com/download/7/9/b/79bd917e-760b-48b6-a266-796b3e47c47a/License_Mobility_Customer_Verification_Guide.pdf</w:t>
              </w:r>
            </w:hyperlink>
          </w:p>
        </w:tc>
      </w:tr>
    </w:tbl>
    <w:p w14:paraId="70B2D49E" w14:textId="5F66BEE1" w:rsidR="003E372F" w:rsidRPr="001669DF" w:rsidRDefault="003E372F" w:rsidP="003E372F">
      <w:pPr>
        <w:autoSpaceDE w:val="0"/>
        <w:autoSpaceDN w:val="0"/>
        <w:rPr>
          <w:rFonts w:eastAsia="MS PGothic"/>
          <w:szCs w:val="24"/>
        </w:rPr>
      </w:pPr>
      <w:r w:rsidRPr="001669DF">
        <w:rPr>
          <w:rFonts w:eastAsia="MS PGothic"/>
          <w:szCs w:val="24"/>
        </w:rPr>
        <w:br w:type="page"/>
      </w:r>
    </w:p>
    <w:bookmarkEnd w:id="3"/>
    <w:bookmarkEnd w:id="4"/>
    <w:p w14:paraId="17939A9A" w14:textId="77777777" w:rsidR="000C67F6" w:rsidRPr="001669DF" w:rsidRDefault="000C67F6">
      <w:pPr>
        <w:spacing w:before="0"/>
        <w:jc w:val="center"/>
        <w:rPr>
          <w:rFonts w:eastAsia="MS PGothic"/>
          <w:b/>
          <w:color w:val="auto"/>
          <w:sz w:val="22"/>
          <w:szCs w:val="24"/>
        </w:rPr>
      </w:pPr>
      <w:r w:rsidRPr="001669DF">
        <w:rPr>
          <w:rFonts w:eastAsia="MS PGothic"/>
          <w:b/>
          <w:color w:val="auto"/>
          <w:sz w:val="22"/>
          <w:szCs w:val="24"/>
          <w:lang w:val="ja-JP"/>
        </w:rPr>
        <w:lastRenderedPageBreak/>
        <w:t>別紙</w:t>
      </w:r>
      <w:r w:rsidRPr="001669DF">
        <w:rPr>
          <w:rFonts w:eastAsia="MS PGothic"/>
          <w:b/>
          <w:color w:val="auto"/>
          <w:sz w:val="22"/>
          <w:szCs w:val="24"/>
        </w:rPr>
        <w:t xml:space="preserve"> A</w:t>
      </w:r>
    </w:p>
    <w:p w14:paraId="149EBA53" w14:textId="77777777" w:rsidR="000C67F6" w:rsidRPr="001669DF" w:rsidRDefault="000C67F6">
      <w:pPr>
        <w:spacing w:after="120"/>
        <w:jc w:val="both"/>
        <w:rPr>
          <w:rFonts w:eastAsia="MS PGothic"/>
          <w:color w:val="auto"/>
          <w:szCs w:val="24"/>
        </w:rPr>
      </w:pPr>
      <w:r w:rsidRPr="001669DF">
        <w:rPr>
          <w:rFonts w:eastAsia="MS PGothic"/>
          <w:color w:val="auto"/>
          <w:szCs w:val="24"/>
          <w:u w:val="single"/>
          <w:lang w:val="ja-JP"/>
        </w:rPr>
        <w:t>展開可能なライセンス</w:t>
      </w:r>
      <w:r w:rsidRPr="001669DF">
        <w:rPr>
          <w:rFonts w:eastAsia="MS PGothic"/>
          <w:color w:val="auto"/>
          <w:szCs w:val="24"/>
          <w:u w:val="single"/>
        </w:rPr>
        <w:t xml:space="preserve">: </w:t>
      </w:r>
      <w:r w:rsidRPr="001669DF">
        <w:rPr>
          <w:rFonts w:eastAsia="MS PGothic"/>
          <w:color w:val="auto"/>
          <w:szCs w:val="24"/>
          <w:lang w:val="ja-JP"/>
        </w:rPr>
        <w:t>以下の表には、貴社が認定モビリティ</w:t>
      </w:r>
      <w:r w:rsidRPr="001669DF">
        <w:rPr>
          <w:rFonts w:eastAsia="MS PGothic"/>
          <w:color w:val="auto"/>
          <w:szCs w:val="24"/>
        </w:rPr>
        <w:t xml:space="preserve"> </w:t>
      </w:r>
      <w:r w:rsidRPr="001669DF">
        <w:rPr>
          <w:rFonts w:eastAsia="MS PGothic"/>
          <w:color w:val="auto"/>
          <w:szCs w:val="24"/>
          <w:lang w:val="ja-JP"/>
        </w:rPr>
        <w:t>パートナーと協力して展開するソフトウェア</w:t>
      </w:r>
      <w:r w:rsidRPr="001669DF">
        <w:rPr>
          <w:rFonts w:eastAsia="MS PGothic"/>
          <w:color w:val="auto"/>
          <w:szCs w:val="24"/>
        </w:rPr>
        <w:t xml:space="preserve"> </w:t>
      </w:r>
      <w:r w:rsidRPr="001669DF">
        <w:rPr>
          <w:rFonts w:eastAsia="MS PGothic"/>
          <w:color w:val="auto"/>
          <w:szCs w:val="24"/>
          <w:lang w:val="ja-JP"/>
        </w:rPr>
        <w:t>アシュアランスが有効な製品およびその数量を指定してください。</w:t>
      </w:r>
    </w:p>
    <w:p w14:paraId="285EB45B" w14:textId="77777777" w:rsidR="000C67F6" w:rsidRPr="001669DF" w:rsidRDefault="000C67F6">
      <w:pPr>
        <w:spacing w:after="120"/>
        <w:jc w:val="both"/>
        <w:rPr>
          <w:rFonts w:eastAsia="MS PGothic"/>
          <w:color w:val="auto"/>
          <w:szCs w:val="24"/>
        </w:rPr>
      </w:pPr>
      <w:r w:rsidRPr="001669DF">
        <w:rPr>
          <w:rFonts w:eastAsia="MS PGothic"/>
          <w:color w:val="auto"/>
          <w:szCs w:val="24"/>
        </w:rPr>
        <w:t xml:space="preserve">SKU </w:t>
      </w:r>
      <w:r w:rsidRPr="001669DF">
        <w:rPr>
          <w:rFonts w:eastAsia="MS PGothic"/>
          <w:color w:val="auto"/>
          <w:szCs w:val="24"/>
          <w:lang w:val="ja-JP"/>
        </w:rPr>
        <w:t>によっては、複数のライセンスを含むものもあります</w:t>
      </w:r>
      <w:r w:rsidRPr="001669DF">
        <w:rPr>
          <w:rFonts w:eastAsia="MS PGothic"/>
          <w:color w:val="auto"/>
          <w:szCs w:val="24"/>
        </w:rPr>
        <w:t xml:space="preserve"> (</w:t>
      </w:r>
      <w:r w:rsidRPr="001669DF">
        <w:rPr>
          <w:rFonts w:eastAsia="MS PGothic"/>
          <w:color w:val="auto"/>
          <w:szCs w:val="24"/>
          <w:lang w:val="ja-JP"/>
        </w:rPr>
        <w:t>例</w:t>
      </w:r>
      <w:r w:rsidRPr="001669DF">
        <w:rPr>
          <w:rFonts w:eastAsia="MS PGothic"/>
          <w:color w:val="auto"/>
          <w:szCs w:val="24"/>
        </w:rPr>
        <w:t>: SQL Server 2-pack)</w:t>
      </w:r>
      <w:r w:rsidRPr="001669DF">
        <w:rPr>
          <w:rFonts w:eastAsia="MS PGothic"/>
          <w:color w:val="auto"/>
          <w:szCs w:val="24"/>
          <w:lang w:val="ja-JP"/>
        </w:rPr>
        <w:t>。かかる</w:t>
      </w:r>
      <w:r w:rsidRPr="001669DF">
        <w:rPr>
          <w:rFonts w:eastAsia="MS PGothic"/>
          <w:color w:val="auto"/>
          <w:szCs w:val="24"/>
          <w:lang w:val="ja-JP"/>
        </w:rPr>
        <w:t xml:space="preserve"> SKU </w:t>
      </w:r>
      <w:r w:rsidRPr="001669DF">
        <w:rPr>
          <w:rFonts w:eastAsia="MS PGothic"/>
          <w:color w:val="auto"/>
          <w:szCs w:val="24"/>
          <w:lang w:val="ja-JP"/>
        </w:rPr>
        <w:t>については、</w:t>
      </w:r>
      <w:r w:rsidRPr="001669DF">
        <w:rPr>
          <w:rFonts w:eastAsia="MS PGothic"/>
          <w:color w:val="auto"/>
          <w:szCs w:val="24"/>
          <w:lang w:val="ja-JP"/>
        </w:rPr>
        <w:t xml:space="preserve">SKU </w:t>
      </w:r>
      <w:r w:rsidRPr="001669DF">
        <w:rPr>
          <w:rFonts w:eastAsia="MS PGothic"/>
          <w:color w:val="auto"/>
          <w:szCs w:val="24"/>
          <w:lang w:val="ja-JP"/>
        </w:rPr>
        <w:t>ごとに含まれているライセンスの数によって、以下の表にライセンス数を指定してください</w:t>
      </w:r>
      <w:r w:rsidRPr="001669DF">
        <w:rPr>
          <w:rFonts w:eastAsia="MS PGothic"/>
          <w:color w:val="auto"/>
          <w:szCs w:val="24"/>
          <w:lang w:val="ja-JP"/>
        </w:rPr>
        <w:t xml:space="preserve"> (</w:t>
      </w:r>
      <w:r w:rsidRPr="001669DF">
        <w:rPr>
          <w:rFonts w:eastAsia="MS PGothic"/>
          <w:color w:val="auto"/>
          <w:szCs w:val="24"/>
          <w:lang w:val="ja-JP"/>
        </w:rPr>
        <w:t>例</w:t>
      </w:r>
      <w:r w:rsidRPr="001669DF">
        <w:rPr>
          <w:rFonts w:eastAsia="MS PGothic"/>
          <w:color w:val="auto"/>
          <w:szCs w:val="24"/>
          <w:lang w:val="ja-JP"/>
        </w:rPr>
        <w:t xml:space="preserve">: 2-pack </w:t>
      </w:r>
      <w:r w:rsidRPr="001669DF">
        <w:rPr>
          <w:rFonts w:eastAsia="MS PGothic"/>
          <w:color w:val="auto"/>
          <w:szCs w:val="24"/>
          <w:lang w:val="ja-JP"/>
        </w:rPr>
        <w:t>の場合は</w:t>
      </w:r>
      <w:r w:rsidRPr="001669DF">
        <w:rPr>
          <w:rFonts w:eastAsia="MS PGothic"/>
          <w:color w:val="auto"/>
          <w:szCs w:val="24"/>
          <w:lang w:val="ja-JP"/>
        </w:rPr>
        <w:t xml:space="preserve"> 1 </w:t>
      </w:r>
      <w:r w:rsidRPr="001669DF">
        <w:rPr>
          <w:rFonts w:eastAsia="MS PGothic"/>
          <w:color w:val="auto"/>
          <w:szCs w:val="24"/>
          <w:lang w:val="ja-JP"/>
        </w:rPr>
        <w:t>部ごとに</w:t>
      </w:r>
      <w:r w:rsidRPr="001669DF">
        <w:rPr>
          <w:rFonts w:eastAsia="MS PGothic"/>
          <w:color w:val="auto"/>
          <w:szCs w:val="24"/>
          <w:lang w:val="ja-JP"/>
        </w:rPr>
        <w:t xml:space="preserve"> SQL Server </w:t>
      </w:r>
      <w:r w:rsidRPr="001669DF">
        <w:rPr>
          <w:rFonts w:eastAsia="MS PGothic"/>
          <w:color w:val="auto"/>
          <w:szCs w:val="24"/>
          <w:lang w:val="ja-JP"/>
        </w:rPr>
        <w:t>ライセンスが</w:t>
      </w:r>
      <w:r w:rsidRPr="001669DF">
        <w:rPr>
          <w:rFonts w:eastAsia="MS PGothic"/>
          <w:color w:val="auto"/>
          <w:szCs w:val="24"/>
          <w:lang w:val="ja-JP"/>
        </w:rPr>
        <w:t xml:space="preserve"> 2 </w:t>
      </w:r>
      <w:r w:rsidRPr="001669DF">
        <w:rPr>
          <w:rFonts w:eastAsia="MS PGothic"/>
          <w:color w:val="auto"/>
          <w:szCs w:val="24"/>
          <w:lang w:val="ja-JP"/>
        </w:rPr>
        <w:t>つ</w:t>
      </w:r>
      <w:r w:rsidRPr="001669DF">
        <w:rPr>
          <w:rFonts w:eastAsia="MS PGothic"/>
          <w:color w:val="auto"/>
          <w:szCs w:val="24"/>
          <w:lang w:val="ja-JP"/>
        </w:rPr>
        <w:t>)</w:t>
      </w:r>
      <w:r w:rsidRPr="001669DF">
        <w:rPr>
          <w:rFonts w:eastAsia="MS PGothic"/>
          <w:color w:val="auto"/>
          <w:szCs w:val="24"/>
          <w:lang w:val="ja-JP"/>
        </w:rPr>
        <w:t>。</w:t>
      </w:r>
    </w:p>
    <w:p w14:paraId="5439D55C" w14:textId="77777777" w:rsidR="000C67F6" w:rsidRPr="001669DF" w:rsidRDefault="000C67F6">
      <w:pPr>
        <w:spacing w:after="120"/>
        <w:jc w:val="both"/>
        <w:rPr>
          <w:rFonts w:eastAsia="MS PGothic"/>
          <w:color w:val="auto"/>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6"/>
        <w:gridCol w:w="1543"/>
        <w:gridCol w:w="1388"/>
        <w:gridCol w:w="1183"/>
        <w:gridCol w:w="792"/>
        <w:gridCol w:w="738"/>
      </w:tblGrid>
      <w:tr w:rsidR="00D84C70" w:rsidRPr="001669DF" w14:paraId="013746ED" w14:textId="77777777">
        <w:trPr>
          <w:cantSplit/>
          <w:jc w:val="center"/>
        </w:trPr>
        <w:tc>
          <w:tcPr>
            <w:tcW w:w="3716" w:type="dxa"/>
            <w:tcBorders>
              <w:right w:val="single" w:sz="4" w:space="0" w:color="FFFFFF"/>
            </w:tcBorders>
            <w:shd w:val="clear" w:color="auto" w:fill="000000"/>
            <w:vAlign w:val="center"/>
          </w:tcPr>
          <w:p w14:paraId="49BAFD24"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製品</w:t>
            </w:r>
          </w:p>
        </w:tc>
        <w:tc>
          <w:tcPr>
            <w:tcW w:w="1543" w:type="dxa"/>
            <w:tcBorders>
              <w:top w:val="single" w:sz="4" w:space="0" w:color="000000"/>
              <w:left w:val="single" w:sz="4" w:space="0" w:color="FFFFFF"/>
              <w:right w:val="single" w:sz="4" w:space="0" w:color="FFFFFF"/>
            </w:tcBorders>
            <w:shd w:val="clear" w:color="auto" w:fill="000000"/>
            <w:vAlign w:val="center"/>
          </w:tcPr>
          <w:p w14:paraId="258E3C4D"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エディション</w:t>
            </w:r>
          </w:p>
        </w:tc>
        <w:tc>
          <w:tcPr>
            <w:tcW w:w="1388" w:type="dxa"/>
            <w:tcBorders>
              <w:left w:val="single" w:sz="4" w:space="0" w:color="FFFFFF"/>
              <w:right w:val="single" w:sz="4" w:space="0" w:color="FFFFFF"/>
            </w:tcBorders>
            <w:shd w:val="clear" w:color="auto" w:fill="000000"/>
            <w:vAlign w:val="center"/>
          </w:tcPr>
          <w:p w14:paraId="5CAC10DD"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確認を受ける場合は選択</w:t>
            </w:r>
          </w:p>
        </w:tc>
        <w:tc>
          <w:tcPr>
            <w:tcW w:w="1183" w:type="dxa"/>
            <w:tcBorders>
              <w:left w:val="single" w:sz="4" w:space="0" w:color="FFFFFF"/>
              <w:right w:val="single" w:sz="4" w:space="0" w:color="FFFFFF"/>
            </w:tcBorders>
            <w:shd w:val="clear" w:color="auto" w:fill="000000"/>
            <w:vAlign w:val="center"/>
          </w:tcPr>
          <w:p w14:paraId="500FE5A5"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展開する数量</w:t>
            </w:r>
          </w:p>
        </w:tc>
        <w:tc>
          <w:tcPr>
            <w:tcW w:w="1530" w:type="dxa"/>
            <w:gridSpan w:val="2"/>
            <w:tcBorders>
              <w:left w:val="single" w:sz="4" w:space="0" w:color="FFFFFF"/>
              <w:right w:val="single" w:sz="4" w:space="0" w:color="000000"/>
            </w:tcBorders>
            <w:shd w:val="clear" w:color="auto" w:fill="000000"/>
            <w:vAlign w:val="center"/>
          </w:tcPr>
          <w:p w14:paraId="0CE9D259" w14:textId="77777777" w:rsidR="000C67F6" w:rsidRPr="001669DF" w:rsidRDefault="000C67F6">
            <w:pPr>
              <w:keepNext/>
              <w:spacing w:before="0"/>
              <w:jc w:val="center"/>
              <w:rPr>
                <w:rFonts w:eastAsia="MS PGothic"/>
                <w:b/>
                <w:color w:val="auto"/>
                <w:szCs w:val="24"/>
                <w:lang w:eastAsia="zh-TW"/>
              </w:rPr>
            </w:pPr>
            <w:r w:rsidRPr="001669DF">
              <w:rPr>
                <w:rFonts w:eastAsia="MS PGothic"/>
                <w:b/>
                <w:color w:val="auto"/>
                <w:szCs w:val="24"/>
                <w:lang w:val="ja-JP" w:eastAsia="zh-TW"/>
              </w:rPr>
              <w:t>確認済</w:t>
            </w:r>
            <w:r w:rsidRPr="001669DF">
              <w:rPr>
                <w:rFonts w:eastAsia="MS PGothic"/>
                <w:b/>
                <w:color w:val="auto"/>
                <w:szCs w:val="24"/>
                <w:lang w:eastAsia="zh-TW"/>
              </w:rPr>
              <w:t xml:space="preserve"> (MSFT </w:t>
            </w:r>
            <w:r w:rsidRPr="001669DF">
              <w:rPr>
                <w:rFonts w:eastAsia="MS PGothic"/>
                <w:b/>
                <w:color w:val="auto"/>
                <w:szCs w:val="24"/>
                <w:lang w:val="ja-JP" w:eastAsia="zh-TW"/>
              </w:rPr>
              <w:t>使用欄</w:t>
            </w:r>
            <w:r w:rsidRPr="001669DF">
              <w:rPr>
                <w:rFonts w:eastAsia="MS PGothic"/>
                <w:b/>
                <w:color w:val="auto"/>
                <w:szCs w:val="24"/>
                <w:lang w:eastAsia="zh-TW"/>
              </w:rPr>
              <w:t>)</w:t>
            </w:r>
          </w:p>
        </w:tc>
      </w:tr>
      <w:tr w:rsidR="00D84C70" w:rsidRPr="001669DF" w14:paraId="1E470836" w14:textId="77777777">
        <w:trPr>
          <w:cantSplit/>
          <w:jc w:val="center"/>
        </w:trPr>
        <w:tc>
          <w:tcPr>
            <w:tcW w:w="9360" w:type="dxa"/>
            <w:gridSpan w:val="6"/>
            <w:shd w:val="clear" w:color="auto" w:fill="BFBFBF"/>
            <w:vAlign w:val="center"/>
          </w:tcPr>
          <w:p w14:paraId="40A8941E" w14:textId="77777777" w:rsidR="000C67F6" w:rsidRPr="001669DF" w:rsidRDefault="000C67F6">
            <w:pPr>
              <w:keepNext/>
              <w:spacing w:before="0"/>
              <w:rPr>
                <w:rFonts w:eastAsia="MS PGothic"/>
                <w:b/>
                <w:color w:val="auto"/>
                <w:szCs w:val="24"/>
              </w:rPr>
            </w:pPr>
            <w:r w:rsidRPr="001669DF">
              <w:rPr>
                <w:rFonts w:eastAsia="MS PGothic"/>
                <w:b/>
                <w:color w:val="auto"/>
                <w:szCs w:val="24"/>
                <w:lang w:val="ja-JP"/>
              </w:rPr>
              <w:t>Exchange Server</w:t>
            </w:r>
          </w:p>
        </w:tc>
      </w:tr>
      <w:tr w:rsidR="00D84C70" w:rsidRPr="001669DF" w14:paraId="23C39E9D" w14:textId="77777777">
        <w:trPr>
          <w:cantSplit/>
          <w:jc w:val="center"/>
        </w:trPr>
        <w:tc>
          <w:tcPr>
            <w:tcW w:w="3716" w:type="dxa"/>
            <w:vMerge w:val="restart"/>
            <w:vAlign w:val="center"/>
          </w:tcPr>
          <w:p w14:paraId="2612BF3C"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Exchange Server</w:t>
            </w:r>
          </w:p>
        </w:tc>
        <w:tc>
          <w:tcPr>
            <w:tcW w:w="1543" w:type="dxa"/>
            <w:vAlign w:val="center"/>
          </w:tcPr>
          <w:p w14:paraId="383F1C71" w14:textId="77777777" w:rsidR="000C67F6" w:rsidRPr="001669DF" w:rsidRDefault="00B81C83" w:rsidP="00B81C83">
            <w:pPr>
              <w:spacing w:before="0"/>
              <w:rPr>
                <w:rFonts w:eastAsia="MS PGothic"/>
                <w:color w:val="auto"/>
                <w:szCs w:val="24"/>
              </w:rPr>
            </w:pPr>
            <w:bookmarkStart w:id="6" w:name="Check1"/>
            <w:r w:rsidRPr="001669DF">
              <w:rPr>
                <w:rFonts w:eastAsia="MS PGothic"/>
                <w:color w:val="auto"/>
                <w:sz w:val="18"/>
                <w:szCs w:val="24"/>
              </w:rPr>
              <w:t>Standard</w:t>
            </w:r>
            <w:bookmarkEnd w:id="6"/>
          </w:p>
        </w:tc>
        <w:tc>
          <w:tcPr>
            <w:tcW w:w="1388" w:type="dxa"/>
            <w:vAlign w:val="center"/>
          </w:tcPr>
          <w:p w14:paraId="6832E50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3883BEC"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C6F771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B37B91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59D74D32" w14:textId="77777777">
        <w:trPr>
          <w:cantSplit/>
          <w:jc w:val="center"/>
        </w:trPr>
        <w:tc>
          <w:tcPr>
            <w:tcW w:w="3716" w:type="dxa"/>
            <w:vMerge/>
            <w:vAlign w:val="center"/>
          </w:tcPr>
          <w:p w14:paraId="22A8B3FF" w14:textId="77777777" w:rsidR="000C67F6" w:rsidRPr="001669DF" w:rsidRDefault="000C67F6">
            <w:pPr>
              <w:spacing w:before="0"/>
              <w:rPr>
                <w:rFonts w:eastAsia="MS PGothic"/>
                <w:color w:val="auto"/>
                <w:sz w:val="18"/>
                <w:szCs w:val="24"/>
              </w:rPr>
            </w:pPr>
          </w:p>
        </w:tc>
        <w:tc>
          <w:tcPr>
            <w:tcW w:w="1543" w:type="dxa"/>
            <w:vAlign w:val="center"/>
          </w:tcPr>
          <w:p w14:paraId="3D0DF1A3"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5AFBD64D"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A592AE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9CECA9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D3EB5F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10FAAE5" w14:textId="77777777">
        <w:trPr>
          <w:cantSplit/>
          <w:jc w:val="center"/>
        </w:trPr>
        <w:tc>
          <w:tcPr>
            <w:tcW w:w="3716" w:type="dxa"/>
            <w:vAlign w:val="center"/>
          </w:tcPr>
          <w:p w14:paraId="33B96529" w14:textId="77777777" w:rsidR="000C67F6" w:rsidRPr="001669DF" w:rsidRDefault="000C67F6">
            <w:pPr>
              <w:spacing w:before="0"/>
              <w:rPr>
                <w:rFonts w:eastAsia="MS PGothic"/>
                <w:color w:val="auto"/>
                <w:sz w:val="18"/>
                <w:szCs w:val="24"/>
              </w:rPr>
            </w:pPr>
            <w:r w:rsidRPr="001669DF">
              <w:rPr>
                <w:rFonts w:eastAsia="MS PGothic"/>
                <w:color w:val="auto"/>
                <w:sz w:val="18"/>
                <w:szCs w:val="24"/>
              </w:rPr>
              <w:t>Exchange Server Standard for Small Business</w:t>
            </w:r>
          </w:p>
        </w:tc>
        <w:tc>
          <w:tcPr>
            <w:tcW w:w="1543" w:type="dxa"/>
            <w:vAlign w:val="center"/>
          </w:tcPr>
          <w:p w14:paraId="6A6AA23F" w14:textId="77777777" w:rsidR="000C67F6" w:rsidRPr="001669DF" w:rsidRDefault="000C67F6">
            <w:pPr>
              <w:spacing w:before="0"/>
              <w:rPr>
                <w:rFonts w:eastAsia="MS PGothic"/>
                <w:color w:val="auto"/>
                <w:sz w:val="18"/>
                <w:szCs w:val="24"/>
              </w:rPr>
            </w:pPr>
          </w:p>
        </w:tc>
        <w:tc>
          <w:tcPr>
            <w:tcW w:w="1388" w:type="dxa"/>
            <w:vAlign w:val="center"/>
          </w:tcPr>
          <w:p w14:paraId="17DF2840"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717DF2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9D925C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A8AFCC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3E605AC" w14:textId="77777777">
        <w:trPr>
          <w:cantSplit/>
          <w:jc w:val="center"/>
        </w:trPr>
        <w:tc>
          <w:tcPr>
            <w:tcW w:w="9360" w:type="dxa"/>
            <w:gridSpan w:val="6"/>
            <w:shd w:val="clear" w:color="auto" w:fill="BFBFBF"/>
            <w:vAlign w:val="center"/>
          </w:tcPr>
          <w:p w14:paraId="511BD5CD" w14:textId="77777777" w:rsidR="000C67F6" w:rsidRPr="001669DF" w:rsidRDefault="000C67F6">
            <w:pPr>
              <w:keepNext/>
              <w:spacing w:before="0"/>
              <w:rPr>
                <w:rFonts w:eastAsia="MS PGothic"/>
                <w:b/>
                <w:color w:val="auto"/>
                <w:szCs w:val="24"/>
              </w:rPr>
            </w:pPr>
            <w:r w:rsidRPr="001669DF">
              <w:rPr>
                <w:rFonts w:eastAsia="MS PGothic"/>
                <w:b/>
                <w:color w:val="auto"/>
                <w:szCs w:val="24"/>
                <w:lang w:val="ja-JP"/>
              </w:rPr>
              <w:t>Lync Server</w:t>
            </w:r>
          </w:p>
        </w:tc>
      </w:tr>
      <w:tr w:rsidR="00D84C70" w:rsidRPr="001669DF" w14:paraId="75E2C92A" w14:textId="77777777">
        <w:trPr>
          <w:cantSplit/>
          <w:jc w:val="center"/>
        </w:trPr>
        <w:tc>
          <w:tcPr>
            <w:tcW w:w="3716" w:type="dxa"/>
            <w:vMerge w:val="restart"/>
            <w:vAlign w:val="center"/>
          </w:tcPr>
          <w:p w14:paraId="1A746184"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Lync Server</w:t>
            </w:r>
          </w:p>
        </w:tc>
        <w:tc>
          <w:tcPr>
            <w:tcW w:w="1543" w:type="dxa"/>
            <w:vAlign w:val="center"/>
          </w:tcPr>
          <w:p w14:paraId="7DCDCA1C"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5ACF871C"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67F2F96"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851755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80F815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8DA4AE1" w14:textId="77777777">
        <w:trPr>
          <w:cantSplit/>
          <w:jc w:val="center"/>
        </w:trPr>
        <w:tc>
          <w:tcPr>
            <w:tcW w:w="3716" w:type="dxa"/>
            <w:vMerge/>
            <w:vAlign w:val="center"/>
          </w:tcPr>
          <w:p w14:paraId="184C3E2E" w14:textId="77777777" w:rsidR="000C67F6" w:rsidRPr="001669DF" w:rsidRDefault="000C67F6">
            <w:pPr>
              <w:spacing w:before="0"/>
              <w:rPr>
                <w:rFonts w:eastAsia="MS PGothic"/>
                <w:color w:val="auto"/>
                <w:sz w:val="18"/>
                <w:szCs w:val="24"/>
              </w:rPr>
            </w:pPr>
          </w:p>
        </w:tc>
        <w:tc>
          <w:tcPr>
            <w:tcW w:w="1543" w:type="dxa"/>
            <w:vAlign w:val="center"/>
          </w:tcPr>
          <w:p w14:paraId="3FFA302B"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7C16CA11"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152F653"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6C0834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2790C5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990F251" w14:textId="77777777">
        <w:trPr>
          <w:cantSplit/>
          <w:jc w:val="center"/>
        </w:trPr>
        <w:tc>
          <w:tcPr>
            <w:tcW w:w="3716" w:type="dxa"/>
            <w:vAlign w:val="center"/>
          </w:tcPr>
          <w:p w14:paraId="79777034"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Lync Server</w:t>
            </w:r>
          </w:p>
        </w:tc>
        <w:tc>
          <w:tcPr>
            <w:tcW w:w="1543" w:type="dxa"/>
            <w:vAlign w:val="center"/>
          </w:tcPr>
          <w:p w14:paraId="76186C41" w14:textId="77777777" w:rsidR="000C67F6" w:rsidRPr="001669DF" w:rsidRDefault="000C67F6">
            <w:pPr>
              <w:spacing w:before="0"/>
              <w:rPr>
                <w:rFonts w:eastAsia="MS PGothic"/>
                <w:color w:val="auto"/>
                <w:sz w:val="18"/>
                <w:szCs w:val="24"/>
              </w:rPr>
            </w:pPr>
          </w:p>
        </w:tc>
        <w:tc>
          <w:tcPr>
            <w:tcW w:w="1388" w:type="dxa"/>
            <w:vAlign w:val="center"/>
          </w:tcPr>
          <w:p w14:paraId="21FDF31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662E450"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ADDA4A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4039C5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149F2BD" w14:textId="77777777">
        <w:trPr>
          <w:cantSplit/>
          <w:jc w:val="center"/>
        </w:trPr>
        <w:tc>
          <w:tcPr>
            <w:tcW w:w="9360" w:type="dxa"/>
            <w:gridSpan w:val="6"/>
            <w:shd w:val="clear" w:color="auto" w:fill="BFBFBF"/>
            <w:vAlign w:val="center"/>
          </w:tcPr>
          <w:p w14:paraId="48AD0948" w14:textId="77777777" w:rsidR="000C67F6" w:rsidRPr="001669DF" w:rsidRDefault="000C67F6">
            <w:pPr>
              <w:keepNext/>
              <w:spacing w:before="0"/>
              <w:rPr>
                <w:rFonts w:eastAsia="MS PGothic"/>
                <w:b/>
                <w:color w:val="auto"/>
                <w:szCs w:val="24"/>
              </w:rPr>
            </w:pPr>
            <w:r w:rsidRPr="001669DF">
              <w:rPr>
                <w:rFonts w:eastAsia="MS PGothic"/>
                <w:b/>
                <w:color w:val="auto"/>
                <w:szCs w:val="24"/>
              </w:rPr>
              <w:t>Skype for Business Server</w:t>
            </w:r>
          </w:p>
        </w:tc>
      </w:tr>
      <w:tr w:rsidR="00BE1486" w:rsidRPr="001669DF" w14:paraId="324FB2A4" w14:textId="77777777">
        <w:trPr>
          <w:cantSplit/>
          <w:jc w:val="center"/>
        </w:trPr>
        <w:tc>
          <w:tcPr>
            <w:tcW w:w="3716" w:type="dxa"/>
            <w:vMerge w:val="restart"/>
            <w:vAlign w:val="center"/>
          </w:tcPr>
          <w:p w14:paraId="7CF1FF7E" w14:textId="77777777" w:rsidR="00BE1486" w:rsidRPr="001669DF" w:rsidRDefault="00BE1486" w:rsidP="00BE1486">
            <w:pPr>
              <w:spacing w:before="0"/>
              <w:rPr>
                <w:rFonts w:eastAsia="MS PGothic"/>
                <w:color w:val="auto"/>
                <w:sz w:val="18"/>
                <w:szCs w:val="24"/>
              </w:rPr>
            </w:pPr>
            <w:r w:rsidRPr="001669DF">
              <w:rPr>
                <w:rFonts w:eastAsia="MS PGothic"/>
                <w:color w:val="auto"/>
                <w:sz w:val="18"/>
                <w:szCs w:val="24"/>
              </w:rPr>
              <w:t>Skype for Business Server</w:t>
            </w:r>
          </w:p>
        </w:tc>
        <w:tc>
          <w:tcPr>
            <w:tcW w:w="1543" w:type="dxa"/>
            <w:vAlign w:val="center"/>
          </w:tcPr>
          <w:p w14:paraId="6AE385DF" w14:textId="77777777" w:rsidR="00BE1486" w:rsidRPr="001669DF" w:rsidRDefault="00BE1486" w:rsidP="00BE1486">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3593BB04" w14:textId="77777777" w:rsidR="00BE1486" w:rsidRPr="001669DF" w:rsidRDefault="00BE1486" w:rsidP="00BE148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F7A5DCB" w14:textId="77777777" w:rsidR="00BE1486" w:rsidRPr="001669DF" w:rsidRDefault="00BE1486" w:rsidP="00BE148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46D30AE" w14:textId="77777777" w:rsidR="00BE1486" w:rsidRPr="001669DF" w:rsidRDefault="00BE1486" w:rsidP="00BE148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BF14779" w14:textId="77777777" w:rsidR="00BE1486" w:rsidRPr="001669DF" w:rsidRDefault="00BE1486" w:rsidP="00BE148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BE1486" w:rsidRPr="001669DF" w14:paraId="4B5BBBD3" w14:textId="77777777">
        <w:trPr>
          <w:cantSplit/>
          <w:jc w:val="center"/>
        </w:trPr>
        <w:tc>
          <w:tcPr>
            <w:tcW w:w="3716" w:type="dxa"/>
            <w:vMerge/>
            <w:vAlign w:val="center"/>
          </w:tcPr>
          <w:p w14:paraId="36851492" w14:textId="77777777" w:rsidR="00BE1486" w:rsidRPr="001669DF" w:rsidRDefault="00BE1486" w:rsidP="00BE1486">
            <w:pPr>
              <w:spacing w:before="0"/>
              <w:rPr>
                <w:rFonts w:eastAsia="MS PGothic"/>
                <w:color w:val="auto"/>
                <w:sz w:val="18"/>
                <w:szCs w:val="24"/>
              </w:rPr>
            </w:pPr>
          </w:p>
        </w:tc>
        <w:tc>
          <w:tcPr>
            <w:tcW w:w="1543" w:type="dxa"/>
            <w:vAlign w:val="center"/>
          </w:tcPr>
          <w:p w14:paraId="2A72FA75" w14:textId="77777777" w:rsidR="00BE1486" w:rsidRPr="001669DF" w:rsidRDefault="00BE1486" w:rsidP="00BE1486">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17FF370B" w14:textId="77777777" w:rsidR="00BE1486" w:rsidRPr="001669DF" w:rsidRDefault="00BE1486" w:rsidP="00BE148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4EF60FC" w14:textId="77777777" w:rsidR="00BE1486" w:rsidRPr="001669DF" w:rsidRDefault="00BE1486" w:rsidP="00BE148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E688208" w14:textId="77777777" w:rsidR="00BE1486" w:rsidRPr="001669DF" w:rsidRDefault="00BE1486" w:rsidP="00BE148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A51489E" w14:textId="77777777" w:rsidR="00BE1486" w:rsidRPr="001669DF" w:rsidRDefault="00BE1486" w:rsidP="00BE148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952DB7D" w14:textId="77777777">
        <w:trPr>
          <w:cantSplit/>
          <w:jc w:val="center"/>
        </w:trPr>
        <w:tc>
          <w:tcPr>
            <w:tcW w:w="3716" w:type="dxa"/>
            <w:vAlign w:val="center"/>
          </w:tcPr>
          <w:p w14:paraId="1941731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Skype for Business Server</w:t>
            </w:r>
          </w:p>
        </w:tc>
        <w:tc>
          <w:tcPr>
            <w:tcW w:w="1543" w:type="dxa"/>
            <w:vAlign w:val="center"/>
          </w:tcPr>
          <w:p w14:paraId="7EE9AA65" w14:textId="77777777" w:rsidR="000C67F6" w:rsidRPr="001669DF" w:rsidRDefault="000C67F6">
            <w:pPr>
              <w:spacing w:before="0"/>
              <w:rPr>
                <w:rFonts w:eastAsia="MS PGothic"/>
                <w:color w:val="auto"/>
                <w:sz w:val="18"/>
                <w:szCs w:val="24"/>
              </w:rPr>
            </w:pPr>
          </w:p>
        </w:tc>
        <w:tc>
          <w:tcPr>
            <w:tcW w:w="1388" w:type="dxa"/>
            <w:vAlign w:val="center"/>
          </w:tcPr>
          <w:p w14:paraId="653AF1D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15D407E"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17FE4C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277CF2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C8C4D67" w14:textId="77777777">
        <w:trPr>
          <w:cantSplit/>
          <w:jc w:val="center"/>
        </w:trPr>
        <w:tc>
          <w:tcPr>
            <w:tcW w:w="9360" w:type="dxa"/>
            <w:gridSpan w:val="6"/>
            <w:shd w:val="clear" w:color="auto" w:fill="BFBFBF"/>
            <w:vAlign w:val="center"/>
          </w:tcPr>
          <w:p w14:paraId="7ABB3FD2" w14:textId="77777777" w:rsidR="000C67F6" w:rsidRPr="001669DF" w:rsidRDefault="000C67F6">
            <w:pPr>
              <w:keepNext/>
              <w:spacing w:before="0"/>
              <w:rPr>
                <w:rFonts w:eastAsia="MS PGothic"/>
                <w:b/>
                <w:color w:val="auto"/>
                <w:szCs w:val="24"/>
              </w:rPr>
            </w:pPr>
            <w:r w:rsidRPr="001669DF">
              <w:rPr>
                <w:rFonts w:eastAsia="MS PGothic"/>
                <w:b/>
                <w:color w:val="auto"/>
                <w:szCs w:val="24"/>
                <w:lang w:val="ja-JP"/>
              </w:rPr>
              <w:t>Microsoft Dynamics</w:t>
            </w:r>
          </w:p>
        </w:tc>
      </w:tr>
      <w:tr w:rsidR="00D84C70" w:rsidRPr="001669DF" w14:paraId="794036A9" w14:textId="77777777">
        <w:trPr>
          <w:cantSplit/>
          <w:jc w:val="center"/>
        </w:trPr>
        <w:tc>
          <w:tcPr>
            <w:tcW w:w="3716" w:type="dxa"/>
            <w:vAlign w:val="center"/>
          </w:tcPr>
          <w:p w14:paraId="2D825AD6" w14:textId="77777777" w:rsidR="000C67F6" w:rsidRPr="001669DF" w:rsidRDefault="000C67F6">
            <w:pPr>
              <w:spacing w:before="0"/>
              <w:rPr>
                <w:rFonts w:eastAsia="MS PGothic"/>
                <w:color w:val="auto"/>
                <w:sz w:val="18"/>
                <w:szCs w:val="24"/>
              </w:rPr>
            </w:pPr>
            <w:r w:rsidRPr="001669DF">
              <w:rPr>
                <w:rFonts w:eastAsia="MS PGothic"/>
                <w:color w:val="auto"/>
                <w:sz w:val="18"/>
                <w:szCs w:val="24"/>
              </w:rPr>
              <w:t>Microsoft Dynamics CRM Server</w:t>
            </w:r>
          </w:p>
        </w:tc>
        <w:tc>
          <w:tcPr>
            <w:tcW w:w="1543" w:type="dxa"/>
            <w:vAlign w:val="center"/>
          </w:tcPr>
          <w:p w14:paraId="7CE3854D" w14:textId="77777777" w:rsidR="000C67F6" w:rsidRPr="001669DF" w:rsidRDefault="000C67F6">
            <w:pPr>
              <w:spacing w:before="0"/>
              <w:rPr>
                <w:rFonts w:eastAsia="MS PGothic"/>
                <w:color w:val="auto"/>
                <w:sz w:val="18"/>
                <w:szCs w:val="24"/>
              </w:rPr>
            </w:pPr>
          </w:p>
        </w:tc>
        <w:tc>
          <w:tcPr>
            <w:tcW w:w="1388" w:type="dxa"/>
            <w:vAlign w:val="center"/>
          </w:tcPr>
          <w:p w14:paraId="3F7DD8B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9EF4370"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AFAF58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8AB289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60AAB33" w14:textId="77777777">
        <w:trPr>
          <w:cantSplit/>
          <w:jc w:val="center"/>
        </w:trPr>
        <w:tc>
          <w:tcPr>
            <w:tcW w:w="3716" w:type="dxa"/>
            <w:vAlign w:val="center"/>
          </w:tcPr>
          <w:p w14:paraId="2F7DF87E"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Microsoft Dynamics AX Server</w:t>
            </w:r>
          </w:p>
        </w:tc>
        <w:tc>
          <w:tcPr>
            <w:tcW w:w="1543" w:type="dxa"/>
            <w:vAlign w:val="center"/>
          </w:tcPr>
          <w:p w14:paraId="0EB2C06F" w14:textId="77777777" w:rsidR="000C67F6" w:rsidRPr="001669DF" w:rsidRDefault="000C67F6">
            <w:pPr>
              <w:spacing w:before="0"/>
              <w:rPr>
                <w:rFonts w:eastAsia="MS PGothic"/>
                <w:color w:val="auto"/>
                <w:sz w:val="18"/>
                <w:szCs w:val="24"/>
              </w:rPr>
            </w:pPr>
          </w:p>
        </w:tc>
        <w:tc>
          <w:tcPr>
            <w:tcW w:w="1388" w:type="dxa"/>
            <w:vAlign w:val="center"/>
          </w:tcPr>
          <w:p w14:paraId="7A8D20D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330B823"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F14D1D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CC2BE4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85FC736" w14:textId="77777777">
        <w:trPr>
          <w:cantSplit/>
          <w:jc w:val="center"/>
        </w:trPr>
        <w:tc>
          <w:tcPr>
            <w:tcW w:w="9360" w:type="dxa"/>
            <w:gridSpan w:val="6"/>
            <w:shd w:val="clear" w:color="auto" w:fill="BFBFBF"/>
            <w:vAlign w:val="center"/>
          </w:tcPr>
          <w:p w14:paraId="62566B50" w14:textId="77777777" w:rsidR="000C67F6" w:rsidRPr="001669DF" w:rsidRDefault="000C67F6">
            <w:pPr>
              <w:keepNext/>
              <w:spacing w:before="0"/>
              <w:rPr>
                <w:rFonts w:eastAsia="MS PGothic"/>
                <w:b/>
                <w:color w:val="auto"/>
                <w:szCs w:val="24"/>
              </w:rPr>
            </w:pPr>
            <w:r w:rsidRPr="001669DF">
              <w:rPr>
                <w:rFonts w:eastAsia="MS PGothic"/>
                <w:b/>
                <w:color w:val="auto"/>
                <w:szCs w:val="24"/>
                <w:lang w:val="ja-JP"/>
              </w:rPr>
              <w:t>SharePoint Server</w:t>
            </w:r>
          </w:p>
        </w:tc>
      </w:tr>
      <w:tr w:rsidR="00D84C70" w:rsidRPr="001669DF" w14:paraId="63E37B89" w14:textId="77777777">
        <w:trPr>
          <w:cantSplit/>
          <w:jc w:val="center"/>
        </w:trPr>
        <w:tc>
          <w:tcPr>
            <w:tcW w:w="3716" w:type="dxa"/>
            <w:vMerge w:val="restart"/>
            <w:vAlign w:val="center"/>
          </w:tcPr>
          <w:p w14:paraId="7D6A32B6"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SharePoint Server</w:t>
            </w:r>
          </w:p>
        </w:tc>
        <w:tc>
          <w:tcPr>
            <w:tcW w:w="1543" w:type="dxa"/>
            <w:vAlign w:val="center"/>
          </w:tcPr>
          <w:p w14:paraId="6E2876FC"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21699FF4"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C2A179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5D83F1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3FA498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175798D" w14:textId="77777777">
        <w:trPr>
          <w:cantSplit/>
          <w:jc w:val="center"/>
        </w:trPr>
        <w:tc>
          <w:tcPr>
            <w:tcW w:w="3716" w:type="dxa"/>
            <w:vMerge/>
            <w:vAlign w:val="center"/>
          </w:tcPr>
          <w:p w14:paraId="2907194D" w14:textId="77777777" w:rsidR="000C67F6" w:rsidRPr="001669DF" w:rsidRDefault="000C67F6">
            <w:pPr>
              <w:spacing w:before="0"/>
              <w:rPr>
                <w:rFonts w:eastAsia="MS PGothic"/>
                <w:color w:val="auto"/>
                <w:sz w:val="18"/>
                <w:szCs w:val="24"/>
              </w:rPr>
            </w:pPr>
          </w:p>
        </w:tc>
        <w:tc>
          <w:tcPr>
            <w:tcW w:w="1543" w:type="dxa"/>
            <w:vAlign w:val="center"/>
          </w:tcPr>
          <w:p w14:paraId="10627358"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2BEFBEAD"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772C62B"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92938D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D77369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F306957" w14:textId="77777777">
        <w:trPr>
          <w:cantSplit/>
          <w:jc w:val="center"/>
        </w:trPr>
        <w:tc>
          <w:tcPr>
            <w:tcW w:w="3716" w:type="dxa"/>
            <w:vMerge w:val="restart"/>
            <w:vAlign w:val="center"/>
          </w:tcPr>
          <w:p w14:paraId="32C4C906"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SharePoint Server for Internet Sites</w:t>
            </w:r>
          </w:p>
        </w:tc>
        <w:tc>
          <w:tcPr>
            <w:tcW w:w="1543" w:type="dxa"/>
            <w:vAlign w:val="center"/>
          </w:tcPr>
          <w:p w14:paraId="4260CADD"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16535867"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6733246"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C5C6C8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0BBC98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5ED2BD4" w14:textId="77777777">
        <w:trPr>
          <w:cantSplit/>
          <w:jc w:val="center"/>
        </w:trPr>
        <w:tc>
          <w:tcPr>
            <w:tcW w:w="3716" w:type="dxa"/>
            <w:vMerge/>
            <w:vAlign w:val="center"/>
          </w:tcPr>
          <w:p w14:paraId="1F45E1C9" w14:textId="77777777" w:rsidR="000C67F6" w:rsidRPr="001669DF" w:rsidRDefault="000C67F6">
            <w:pPr>
              <w:spacing w:before="0"/>
              <w:rPr>
                <w:rFonts w:eastAsia="MS PGothic"/>
                <w:color w:val="auto"/>
                <w:sz w:val="18"/>
                <w:szCs w:val="24"/>
              </w:rPr>
            </w:pPr>
          </w:p>
        </w:tc>
        <w:tc>
          <w:tcPr>
            <w:tcW w:w="1543" w:type="dxa"/>
            <w:vAlign w:val="center"/>
          </w:tcPr>
          <w:p w14:paraId="56F391D1"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592DE8CC"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148CD33"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0F4F75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0C2A2D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F25F3B0" w14:textId="77777777">
        <w:trPr>
          <w:cantSplit/>
          <w:jc w:val="center"/>
        </w:trPr>
        <w:tc>
          <w:tcPr>
            <w:tcW w:w="9360" w:type="dxa"/>
            <w:gridSpan w:val="6"/>
            <w:shd w:val="clear" w:color="auto" w:fill="BFBFBF"/>
            <w:vAlign w:val="center"/>
          </w:tcPr>
          <w:p w14:paraId="36B7402E" w14:textId="77777777" w:rsidR="000C67F6" w:rsidRPr="001669DF" w:rsidRDefault="00470328" w:rsidP="00470328">
            <w:pPr>
              <w:keepNext/>
              <w:spacing w:before="0"/>
              <w:rPr>
                <w:rFonts w:eastAsia="MS PGothic"/>
                <w:color w:val="auto"/>
                <w:szCs w:val="24"/>
              </w:rPr>
            </w:pPr>
            <w:r w:rsidRPr="001669DF">
              <w:rPr>
                <w:rFonts w:eastAsia="MS PGothic"/>
                <w:b/>
                <w:color w:val="auto"/>
                <w:szCs w:val="24"/>
                <w:lang w:val="ja-JP"/>
              </w:rPr>
              <w:t>R Server</w:t>
            </w:r>
          </w:p>
        </w:tc>
      </w:tr>
      <w:tr w:rsidR="00D84C70" w:rsidRPr="001669DF" w14:paraId="25CA53C7" w14:textId="77777777">
        <w:trPr>
          <w:cantSplit/>
          <w:jc w:val="center"/>
        </w:trPr>
        <w:tc>
          <w:tcPr>
            <w:tcW w:w="3716" w:type="dxa"/>
            <w:vAlign w:val="center"/>
          </w:tcPr>
          <w:p w14:paraId="5E026BA5" w14:textId="77777777" w:rsidR="000C67F6" w:rsidRPr="001669DF" w:rsidRDefault="00470328" w:rsidP="00470328">
            <w:pPr>
              <w:spacing w:before="0"/>
              <w:rPr>
                <w:rFonts w:eastAsia="MS PGothic"/>
                <w:color w:val="auto"/>
                <w:szCs w:val="24"/>
              </w:rPr>
            </w:pPr>
            <w:r w:rsidRPr="001669DF">
              <w:rPr>
                <w:rFonts w:eastAsia="MS PGothic"/>
                <w:color w:val="auto"/>
                <w:sz w:val="18"/>
                <w:szCs w:val="24"/>
                <w:lang w:val="ja-JP"/>
              </w:rPr>
              <w:t>R Server</w:t>
            </w:r>
          </w:p>
        </w:tc>
        <w:tc>
          <w:tcPr>
            <w:tcW w:w="1543" w:type="dxa"/>
            <w:vAlign w:val="center"/>
          </w:tcPr>
          <w:p w14:paraId="1DE88870" w14:textId="77777777" w:rsidR="000C67F6" w:rsidRPr="001669DF" w:rsidRDefault="000C67F6">
            <w:pPr>
              <w:spacing w:before="0"/>
              <w:rPr>
                <w:rFonts w:eastAsia="MS PGothic"/>
                <w:color w:val="auto"/>
                <w:sz w:val="18"/>
                <w:szCs w:val="24"/>
              </w:rPr>
            </w:pPr>
          </w:p>
        </w:tc>
        <w:tc>
          <w:tcPr>
            <w:tcW w:w="1388" w:type="dxa"/>
            <w:vAlign w:val="center"/>
          </w:tcPr>
          <w:p w14:paraId="7CC6EEF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6C9DE4E"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962444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9E15D7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2AD8588" w14:textId="77777777">
        <w:trPr>
          <w:cantSplit/>
          <w:jc w:val="center"/>
        </w:trPr>
        <w:tc>
          <w:tcPr>
            <w:tcW w:w="9360" w:type="dxa"/>
            <w:gridSpan w:val="6"/>
            <w:shd w:val="clear" w:color="auto" w:fill="BFBFBF"/>
            <w:vAlign w:val="center"/>
          </w:tcPr>
          <w:p w14:paraId="5DFCB4B6" w14:textId="77777777" w:rsidR="000C67F6" w:rsidRPr="001669DF" w:rsidRDefault="000C67F6">
            <w:pPr>
              <w:keepNext/>
              <w:spacing w:before="0"/>
              <w:rPr>
                <w:rFonts w:eastAsia="MS PGothic"/>
                <w:b/>
                <w:color w:val="auto"/>
                <w:szCs w:val="24"/>
              </w:rPr>
            </w:pPr>
            <w:r w:rsidRPr="001669DF">
              <w:rPr>
                <w:rFonts w:eastAsia="MS PGothic"/>
                <w:b/>
                <w:color w:val="auto"/>
                <w:szCs w:val="24"/>
                <w:lang w:val="ja-JP"/>
              </w:rPr>
              <w:t>SQL Server</w:t>
            </w:r>
          </w:p>
        </w:tc>
      </w:tr>
      <w:tr w:rsidR="00D84C70" w:rsidRPr="001669DF" w14:paraId="3DADCAE4" w14:textId="77777777">
        <w:trPr>
          <w:cantSplit/>
          <w:jc w:val="center"/>
        </w:trPr>
        <w:tc>
          <w:tcPr>
            <w:tcW w:w="3716" w:type="dxa"/>
            <w:vMerge w:val="restart"/>
            <w:vAlign w:val="center"/>
          </w:tcPr>
          <w:p w14:paraId="15E87CF6"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SQL Server (</w:t>
            </w:r>
            <w:r w:rsidRPr="001669DF">
              <w:rPr>
                <w:rFonts w:eastAsia="MS PGothic"/>
                <w:color w:val="auto"/>
                <w:sz w:val="18"/>
                <w:szCs w:val="24"/>
                <w:lang w:val="ja-JP"/>
              </w:rPr>
              <w:t>プロセッサ</w:t>
            </w:r>
            <w:r w:rsidRPr="001669DF">
              <w:rPr>
                <w:rFonts w:eastAsia="MS PGothic"/>
                <w:color w:val="auto"/>
                <w:sz w:val="18"/>
                <w:szCs w:val="24"/>
                <w:lang w:val="ja-JP"/>
              </w:rPr>
              <w:t xml:space="preserve"> </w:t>
            </w:r>
            <w:r w:rsidRPr="001669DF">
              <w:rPr>
                <w:rFonts w:eastAsia="MS PGothic"/>
                <w:color w:val="auto"/>
                <w:sz w:val="18"/>
                <w:szCs w:val="24"/>
                <w:lang w:val="ja-JP"/>
              </w:rPr>
              <w:t>ライセンス</w:t>
            </w:r>
            <w:r w:rsidRPr="001669DF">
              <w:rPr>
                <w:rFonts w:eastAsia="MS PGothic"/>
                <w:color w:val="auto"/>
                <w:sz w:val="18"/>
                <w:szCs w:val="24"/>
                <w:lang w:val="ja-JP"/>
              </w:rPr>
              <w:t>)</w:t>
            </w:r>
          </w:p>
        </w:tc>
        <w:tc>
          <w:tcPr>
            <w:tcW w:w="1543" w:type="dxa"/>
            <w:vAlign w:val="center"/>
          </w:tcPr>
          <w:p w14:paraId="130EB8F2"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36D9CBA5"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C664777"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AD087D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CF8BE6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2A596F1" w14:textId="77777777">
        <w:trPr>
          <w:cantSplit/>
          <w:jc w:val="center"/>
        </w:trPr>
        <w:tc>
          <w:tcPr>
            <w:tcW w:w="3716" w:type="dxa"/>
            <w:vMerge/>
            <w:vAlign w:val="center"/>
          </w:tcPr>
          <w:p w14:paraId="4F4D5343" w14:textId="77777777" w:rsidR="000C67F6" w:rsidRPr="001669DF" w:rsidRDefault="000C67F6">
            <w:pPr>
              <w:spacing w:before="0"/>
              <w:rPr>
                <w:rFonts w:eastAsia="MS PGothic"/>
                <w:color w:val="auto"/>
                <w:sz w:val="18"/>
                <w:szCs w:val="24"/>
              </w:rPr>
            </w:pPr>
          </w:p>
        </w:tc>
        <w:tc>
          <w:tcPr>
            <w:tcW w:w="1543" w:type="dxa"/>
            <w:vAlign w:val="center"/>
          </w:tcPr>
          <w:p w14:paraId="64800149"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1DBE4675"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7A1B06D"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0FA08B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32DE48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8B7837B" w14:textId="77777777">
        <w:trPr>
          <w:cantSplit/>
          <w:jc w:val="center"/>
        </w:trPr>
        <w:tc>
          <w:tcPr>
            <w:tcW w:w="3716" w:type="dxa"/>
            <w:vMerge/>
            <w:vAlign w:val="center"/>
          </w:tcPr>
          <w:p w14:paraId="059C76DB" w14:textId="77777777" w:rsidR="000C67F6" w:rsidRPr="001669DF" w:rsidRDefault="000C67F6">
            <w:pPr>
              <w:spacing w:before="0"/>
              <w:rPr>
                <w:rFonts w:eastAsia="MS PGothic"/>
                <w:color w:val="auto"/>
                <w:sz w:val="18"/>
                <w:szCs w:val="24"/>
              </w:rPr>
            </w:pPr>
          </w:p>
        </w:tc>
        <w:tc>
          <w:tcPr>
            <w:tcW w:w="1543" w:type="dxa"/>
            <w:vAlign w:val="center"/>
          </w:tcPr>
          <w:p w14:paraId="5E885C84"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Datacenter</w:t>
            </w:r>
          </w:p>
        </w:tc>
        <w:tc>
          <w:tcPr>
            <w:tcW w:w="1388" w:type="dxa"/>
            <w:vAlign w:val="center"/>
          </w:tcPr>
          <w:p w14:paraId="30520D3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6D0F774"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9B1F12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A7C96F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83DD666" w14:textId="77777777">
        <w:trPr>
          <w:cantSplit/>
          <w:jc w:val="center"/>
        </w:trPr>
        <w:tc>
          <w:tcPr>
            <w:tcW w:w="3716" w:type="dxa"/>
            <w:vMerge w:val="restart"/>
            <w:vAlign w:val="center"/>
          </w:tcPr>
          <w:p w14:paraId="033BB6B1"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SQL Server (</w:t>
            </w:r>
            <w:r w:rsidRPr="001669DF">
              <w:rPr>
                <w:rFonts w:eastAsia="MS PGothic"/>
                <w:color w:val="auto"/>
                <w:sz w:val="18"/>
                <w:szCs w:val="24"/>
                <w:lang w:val="ja-JP"/>
              </w:rPr>
              <w:t>サーバー</w:t>
            </w:r>
            <w:r w:rsidRPr="001669DF">
              <w:rPr>
                <w:rFonts w:eastAsia="MS PGothic"/>
                <w:color w:val="auto"/>
                <w:sz w:val="18"/>
                <w:szCs w:val="24"/>
                <w:lang w:val="ja-JP"/>
              </w:rPr>
              <w:t>/CAL)</w:t>
            </w:r>
          </w:p>
        </w:tc>
        <w:tc>
          <w:tcPr>
            <w:tcW w:w="1543" w:type="dxa"/>
            <w:vAlign w:val="center"/>
          </w:tcPr>
          <w:p w14:paraId="24DC4FD6"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32EF8CAD"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AF4A1B7"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5ECAD4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3C0D87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3BBCD13" w14:textId="77777777">
        <w:trPr>
          <w:cantSplit/>
          <w:jc w:val="center"/>
        </w:trPr>
        <w:tc>
          <w:tcPr>
            <w:tcW w:w="3716" w:type="dxa"/>
            <w:vMerge/>
            <w:vAlign w:val="center"/>
          </w:tcPr>
          <w:p w14:paraId="77570096" w14:textId="77777777" w:rsidR="000C67F6" w:rsidRPr="001669DF" w:rsidRDefault="000C67F6">
            <w:pPr>
              <w:spacing w:before="0"/>
              <w:rPr>
                <w:rFonts w:eastAsia="MS PGothic"/>
                <w:color w:val="auto"/>
                <w:sz w:val="18"/>
                <w:szCs w:val="24"/>
              </w:rPr>
            </w:pPr>
          </w:p>
        </w:tc>
        <w:tc>
          <w:tcPr>
            <w:tcW w:w="1543" w:type="dxa"/>
            <w:vAlign w:val="center"/>
          </w:tcPr>
          <w:p w14:paraId="5FBE6C4F"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274DE93E"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2F9C17E"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280F40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81EE17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F6D9A33" w14:textId="77777777">
        <w:trPr>
          <w:cantSplit/>
          <w:jc w:val="center"/>
        </w:trPr>
        <w:tc>
          <w:tcPr>
            <w:tcW w:w="3716" w:type="dxa"/>
            <w:vMerge/>
            <w:vAlign w:val="center"/>
          </w:tcPr>
          <w:p w14:paraId="46B712A4" w14:textId="77777777" w:rsidR="000C67F6" w:rsidRPr="001669DF" w:rsidRDefault="000C67F6">
            <w:pPr>
              <w:spacing w:before="0"/>
              <w:rPr>
                <w:rFonts w:eastAsia="MS PGothic"/>
                <w:color w:val="auto"/>
                <w:sz w:val="18"/>
                <w:szCs w:val="24"/>
              </w:rPr>
            </w:pPr>
          </w:p>
        </w:tc>
        <w:tc>
          <w:tcPr>
            <w:tcW w:w="1543" w:type="dxa"/>
            <w:vAlign w:val="center"/>
          </w:tcPr>
          <w:p w14:paraId="7852F504"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Datacenter</w:t>
            </w:r>
          </w:p>
        </w:tc>
        <w:tc>
          <w:tcPr>
            <w:tcW w:w="1388" w:type="dxa"/>
            <w:vAlign w:val="center"/>
          </w:tcPr>
          <w:p w14:paraId="218E99A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6AA9288"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8C461F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0EE422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4270556" w14:textId="77777777">
        <w:trPr>
          <w:cantSplit/>
          <w:jc w:val="center"/>
        </w:trPr>
        <w:tc>
          <w:tcPr>
            <w:tcW w:w="3716" w:type="dxa"/>
            <w:vMerge/>
            <w:vAlign w:val="center"/>
          </w:tcPr>
          <w:p w14:paraId="2AC19F6C" w14:textId="77777777" w:rsidR="000C67F6" w:rsidRPr="001669DF" w:rsidRDefault="000C67F6">
            <w:pPr>
              <w:spacing w:before="0"/>
              <w:rPr>
                <w:rFonts w:eastAsia="MS PGothic"/>
                <w:color w:val="auto"/>
                <w:sz w:val="18"/>
                <w:szCs w:val="24"/>
              </w:rPr>
            </w:pPr>
          </w:p>
        </w:tc>
        <w:tc>
          <w:tcPr>
            <w:tcW w:w="1543" w:type="dxa"/>
            <w:vAlign w:val="center"/>
          </w:tcPr>
          <w:p w14:paraId="610DC6AD"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Business Intelligence</w:t>
            </w:r>
          </w:p>
        </w:tc>
        <w:tc>
          <w:tcPr>
            <w:tcW w:w="1388" w:type="dxa"/>
            <w:vAlign w:val="center"/>
          </w:tcPr>
          <w:p w14:paraId="688BCFE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6B306AA"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D13816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056FCA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10EDB3F" w14:textId="77777777">
        <w:trPr>
          <w:cantSplit/>
          <w:jc w:val="center"/>
        </w:trPr>
        <w:tc>
          <w:tcPr>
            <w:tcW w:w="3716" w:type="dxa"/>
            <w:vMerge w:val="restart"/>
            <w:vAlign w:val="center"/>
          </w:tcPr>
          <w:p w14:paraId="68045AFA"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SQL Server (</w:t>
            </w:r>
            <w:r w:rsidRPr="001669DF">
              <w:rPr>
                <w:rFonts w:eastAsia="MS PGothic"/>
                <w:color w:val="auto"/>
                <w:sz w:val="18"/>
                <w:szCs w:val="24"/>
                <w:lang w:val="ja-JP"/>
              </w:rPr>
              <w:t>コア</w:t>
            </w:r>
            <w:r w:rsidRPr="001669DF">
              <w:rPr>
                <w:rFonts w:eastAsia="MS PGothic"/>
                <w:color w:val="auto"/>
                <w:sz w:val="18"/>
                <w:szCs w:val="24"/>
                <w:lang w:val="ja-JP"/>
              </w:rPr>
              <w:t xml:space="preserve"> </w:t>
            </w:r>
            <w:r w:rsidRPr="001669DF">
              <w:rPr>
                <w:rFonts w:eastAsia="MS PGothic"/>
                <w:color w:val="auto"/>
                <w:sz w:val="18"/>
                <w:szCs w:val="24"/>
                <w:lang w:val="ja-JP"/>
              </w:rPr>
              <w:t>ライセンス</w:t>
            </w:r>
            <w:r w:rsidRPr="001669DF">
              <w:rPr>
                <w:rFonts w:eastAsia="MS PGothic"/>
                <w:color w:val="auto"/>
                <w:sz w:val="18"/>
                <w:szCs w:val="24"/>
                <w:lang w:val="ja-JP"/>
              </w:rPr>
              <w:t>)</w:t>
            </w:r>
          </w:p>
        </w:tc>
        <w:tc>
          <w:tcPr>
            <w:tcW w:w="1543" w:type="dxa"/>
            <w:vAlign w:val="center"/>
          </w:tcPr>
          <w:p w14:paraId="0A232581"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016282E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B45BFB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DD8FF2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8C2B7B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A44786B" w14:textId="77777777">
        <w:trPr>
          <w:cantSplit/>
          <w:jc w:val="center"/>
        </w:trPr>
        <w:tc>
          <w:tcPr>
            <w:tcW w:w="3716" w:type="dxa"/>
            <w:vMerge/>
            <w:vAlign w:val="center"/>
          </w:tcPr>
          <w:p w14:paraId="21FDCBB7" w14:textId="77777777" w:rsidR="000C67F6" w:rsidRPr="001669DF" w:rsidRDefault="000C67F6">
            <w:pPr>
              <w:spacing w:before="0"/>
              <w:rPr>
                <w:rFonts w:eastAsia="MS PGothic"/>
                <w:color w:val="auto"/>
                <w:sz w:val="18"/>
                <w:szCs w:val="24"/>
              </w:rPr>
            </w:pPr>
          </w:p>
        </w:tc>
        <w:tc>
          <w:tcPr>
            <w:tcW w:w="1543" w:type="dxa"/>
            <w:vAlign w:val="center"/>
          </w:tcPr>
          <w:p w14:paraId="207CFE6E"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7639785B"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5CB365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FEF93A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4FF1E9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0D49D93" w14:textId="77777777">
        <w:trPr>
          <w:cantSplit/>
          <w:jc w:val="center"/>
        </w:trPr>
        <w:tc>
          <w:tcPr>
            <w:tcW w:w="9360" w:type="dxa"/>
            <w:gridSpan w:val="6"/>
            <w:shd w:val="clear" w:color="auto" w:fill="BFBFBF"/>
            <w:vAlign w:val="center"/>
          </w:tcPr>
          <w:p w14:paraId="4FCC6F3F" w14:textId="77777777" w:rsidR="000C67F6" w:rsidRPr="001669DF" w:rsidRDefault="000C67F6">
            <w:pPr>
              <w:keepNext/>
              <w:spacing w:before="0"/>
              <w:jc w:val="both"/>
              <w:rPr>
                <w:rFonts w:eastAsia="MS PGothic"/>
                <w:b/>
                <w:color w:val="auto"/>
                <w:szCs w:val="24"/>
              </w:rPr>
            </w:pPr>
            <w:r w:rsidRPr="001669DF">
              <w:rPr>
                <w:rFonts w:eastAsia="MS PGothic"/>
                <w:b/>
                <w:color w:val="auto"/>
                <w:szCs w:val="24"/>
                <w:lang w:val="ja-JP"/>
              </w:rPr>
              <w:t>System Center</w:t>
            </w:r>
          </w:p>
        </w:tc>
      </w:tr>
      <w:tr w:rsidR="00D84C70" w:rsidRPr="001669DF" w14:paraId="48EE29D1" w14:textId="77777777">
        <w:trPr>
          <w:cantSplit/>
          <w:jc w:val="center"/>
        </w:trPr>
        <w:tc>
          <w:tcPr>
            <w:tcW w:w="3716" w:type="dxa"/>
            <w:vMerge w:val="restart"/>
            <w:vAlign w:val="center"/>
          </w:tcPr>
          <w:p w14:paraId="27ADFA81"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System Center</w:t>
            </w:r>
          </w:p>
        </w:tc>
        <w:tc>
          <w:tcPr>
            <w:tcW w:w="1543" w:type="dxa"/>
            <w:vAlign w:val="center"/>
          </w:tcPr>
          <w:p w14:paraId="586FE221"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5742FFD4"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05D3AD0"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3A60C6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4360F1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A938016" w14:textId="77777777">
        <w:trPr>
          <w:cantSplit/>
          <w:trHeight w:val="305"/>
          <w:jc w:val="center"/>
        </w:trPr>
        <w:tc>
          <w:tcPr>
            <w:tcW w:w="3716" w:type="dxa"/>
            <w:vMerge/>
            <w:vAlign w:val="center"/>
          </w:tcPr>
          <w:p w14:paraId="73C71ACD" w14:textId="77777777" w:rsidR="000C67F6" w:rsidRPr="001669DF" w:rsidRDefault="000C67F6">
            <w:pPr>
              <w:spacing w:before="0"/>
              <w:rPr>
                <w:rFonts w:eastAsia="MS PGothic"/>
                <w:color w:val="auto"/>
                <w:sz w:val="18"/>
                <w:szCs w:val="24"/>
              </w:rPr>
            </w:pPr>
          </w:p>
        </w:tc>
        <w:tc>
          <w:tcPr>
            <w:tcW w:w="1543" w:type="dxa"/>
            <w:vAlign w:val="center"/>
          </w:tcPr>
          <w:p w14:paraId="385C2F8C"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Datacenter</w:t>
            </w:r>
          </w:p>
        </w:tc>
        <w:tc>
          <w:tcPr>
            <w:tcW w:w="1388" w:type="dxa"/>
            <w:vAlign w:val="center"/>
          </w:tcPr>
          <w:p w14:paraId="4398D81D"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9A7AA9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048962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4BB56FE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7BB574F" w14:textId="77777777">
        <w:trPr>
          <w:cantSplit/>
          <w:jc w:val="center"/>
        </w:trPr>
        <w:tc>
          <w:tcPr>
            <w:tcW w:w="3716" w:type="dxa"/>
            <w:vAlign w:val="center"/>
          </w:tcPr>
          <w:p w14:paraId="57A58D2E"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Data Protection Manager</w:t>
            </w:r>
          </w:p>
        </w:tc>
        <w:tc>
          <w:tcPr>
            <w:tcW w:w="1543" w:type="dxa"/>
            <w:vAlign w:val="center"/>
          </w:tcPr>
          <w:p w14:paraId="0525F89A" w14:textId="77777777" w:rsidR="000C67F6" w:rsidRPr="001669DF" w:rsidRDefault="000C67F6">
            <w:pPr>
              <w:spacing w:before="0"/>
              <w:rPr>
                <w:rFonts w:eastAsia="MS PGothic"/>
                <w:color w:val="auto"/>
                <w:sz w:val="18"/>
                <w:szCs w:val="24"/>
              </w:rPr>
            </w:pPr>
          </w:p>
        </w:tc>
        <w:tc>
          <w:tcPr>
            <w:tcW w:w="1388" w:type="dxa"/>
            <w:vAlign w:val="center"/>
          </w:tcPr>
          <w:p w14:paraId="1CBEEC16"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373CE0C"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CB49C3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7D8EAF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5E1BFD80" w14:textId="77777777">
        <w:trPr>
          <w:cantSplit/>
          <w:jc w:val="center"/>
        </w:trPr>
        <w:tc>
          <w:tcPr>
            <w:tcW w:w="3716" w:type="dxa"/>
            <w:vAlign w:val="center"/>
          </w:tcPr>
          <w:p w14:paraId="3911270D"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System Center Essentials</w:t>
            </w:r>
          </w:p>
        </w:tc>
        <w:tc>
          <w:tcPr>
            <w:tcW w:w="1543" w:type="dxa"/>
            <w:vAlign w:val="center"/>
          </w:tcPr>
          <w:p w14:paraId="6213DDC9" w14:textId="77777777" w:rsidR="000C67F6" w:rsidRPr="001669DF" w:rsidRDefault="000C67F6">
            <w:pPr>
              <w:spacing w:before="0"/>
              <w:rPr>
                <w:rFonts w:eastAsia="MS PGothic"/>
                <w:color w:val="auto"/>
                <w:sz w:val="18"/>
                <w:szCs w:val="24"/>
              </w:rPr>
            </w:pPr>
          </w:p>
        </w:tc>
        <w:tc>
          <w:tcPr>
            <w:tcW w:w="1388" w:type="dxa"/>
            <w:vAlign w:val="center"/>
          </w:tcPr>
          <w:p w14:paraId="2F304D79"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B18F28C"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71DCBA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D1AF45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F58E854" w14:textId="77777777">
        <w:trPr>
          <w:cantSplit/>
          <w:jc w:val="center"/>
        </w:trPr>
        <w:tc>
          <w:tcPr>
            <w:tcW w:w="3716" w:type="dxa"/>
            <w:vAlign w:val="center"/>
          </w:tcPr>
          <w:p w14:paraId="72D9002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Essentials with SQL Server Technology</w:t>
            </w:r>
          </w:p>
        </w:tc>
        <w:tc>
          <w:tcPr>
            <w:tcW w:w="1543" w:type="dxa"/>
            <w:vAlign w:val="center"/>
          </w:tcPr>
          <w:p w14:paraId="09E88EAD" w14:textId="77777777" w:rsidR="000C67F6" w:rsidRPr="001669DF" w:rsidRDefault="000C67F6">
            <w:pPr>
              <w:spacing w:before="0"/>
              <w:rPr>
                <w:rFonts w:eastAsia="MS PGothic"/>
                <w:color w:val="auto"/>
                <w:sz w:val="18"/>
                <w:szCs w:val="24"/>
              </w:rPr>
            </w:pPr>
          </w:p>
        </w:tc>
        <w:tc>
          <w:tcPr>
            <w:tcW w:w="1388" w:type="dxa"/>
            <w:vAlign w:val="center"/>
          </w:tcPr>
          <w:p w14:paraId="39B62B89"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CB0F273"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B51EAC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0A9060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487E8BD" w14:textId="77777777">
        <w:trPr>
          <w:cantSplit/>
          <w:jc w:val="center"/>
        </w:trPr>
        <w:tc>
          <w:tcPr>
            <w:tcW w:w="3716" w:type="dxa"/>
            <w:vAlign w:val="center"/>
          </w:tcPr>
          <w:p w14:paraId="60D59151"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Configuration Manager</w:t>
            </w:r>
          </w:p>
        </w:tc>
        <w:tc>
          <w:tcPr>
            <w:tcW w:w="1543" w:type="dxa"/>
            <w:vAlign w:val="center"/>
          </w:tcPr>
          <w:p w14:paraId="7C34B01B" w14:textId="77777777" w:rsidR="000C67F6" w:rsidRPr="001669DF" w:rsidRDefault="000C67F6">
            <w:pPr>
              <w:spacing w:before="0"/>
              <w:rPr>
                <w:rFonts w:eastAsia="MS PGothic"/>
                <w:color w:val="auto"/>
                <w:sz w:val="18"/>
                <w:szCs w:val="24"/>
              </w:rPr>
            </w:pPr>
          </w:p>
        </w:tc>
        <w:tc>
          <w:tcPr>
            <w:tcW w:w="1388" w:type="dxa"/>
            <w:vAlign w:val="center"/>
          </w:tcPr>
          <w:p w14:paraId="0C54FA4B"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312B3BD"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F861EB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7564B0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5F4E76A" w14:textId="77777777">
        <w:trPr>
          <w:cantSplit/>
          <w:jc w:val="center"/>
        </w:trPr>
        <w:tc>
          <w:tcPr>
            <w:tcW w:w="3716" w:type="dxa"/>
            <w:vAlign w:val="center"/>
          </w:tcPr>
          <w:p w14:paraId="3CF854CE"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Configuration Manager with SQL Server Technology</w:t>
            </w:r>
          </w:p>
        </w:tc>
        <w:tc>
          <w:tcPr>
            <w:tcW w:w="1543" w:type="dxa"/>
            <w:vAlign w:val="center"/>
          </w:tcPr>
          <w:p w14:paraId="1DDA3AE1" w14:textId="77777777" w:rsidR="000C67F6" w:rsidRPr="001669DF" w:rsidRDefault="000C67F6">
            <w:pPr>
              <w:spacing w:before="0"/>
              <w:rPr>
                <w:rFonts w:eastAsia="MS PGothic"/>
                <w:color w:val="auto"/>
                <w:sz w:val="18"/>
                <w:szCs w:val="24"/>
              </w:rPr>
            </w:pPr>
          </w:p>
        </w:tc>
        <w:tc>
          <w:tcPr>
            <w:tcW w:w="1388" w:type="dxa"/>
            <w:vAlign w:val="center"/>
          </w:tcPr>
          <w:p w14:paraId="58118D9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472FC55"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A470E1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2F5421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5A42E1C8" w14:textId="77777777">
        <w:trPr>
          <w:cantSplit/>
          <w:jc w:val="center"/>
        </w:trPr>
        <w:tc>
          <w:tcPr>
            <w:tcW w:w="3716" w:type="dxa"/>
            <w:vAlign w:val="center"/>
          </w:tcPr>
          <w:p w14:paraId="3F5E816F"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System Center Operations Manager</w:t>
            </w:r>
          </w:p>
        </w:tc>
        <w:tc>
          <w:tcPr>
            <w:tcW w:w="1543" w:type="dxa"/>
            <w:vAlign w:val="center"/>
          </w:tcPr>
          <w:p w14:paraId="27985472" w14:textId="77777777" w:rsidR="000C67F6" w:rsidRPr="001669DF" w:rsidRDefault="000C67F6">
            <w:pPr>
              <w:spacing w:before="0"/>
              <w:rPr>
                <w:rFonts w:eastAsia="MS PGothic"/>
                <w:color w:val="auto"/>
                <w:sz w:val="18"/>
                <w:szCs w:val="24"/>
              </w:rPr>
            </w:pPr>
          </w:p>
        </w:tc>
        <w:tc>
          <w:tcPr>
            <w:tcW w:w="1388" w:type="dxa"/>
            <w:vAlign w:val="center"/>
          </w:tcPr>
          <w:p w14:paraId="19EC5A14"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B4881BE"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7A60CA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483FFFB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8AAEE09" w14:textId="77777777">
        <w:trPr>
          <w:cantSplit/>
          <w:jc w:val="center"/>
        </w:trPr>
        <w:tc>
          <w:tcPr>
            <w:tcW w:w="3716" w:type="dxa"/>
            <w:vAlign w:val="center"/>
          </w:tcPr>
          <w:p w14:paraId="52DC939E"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Operations Manager with SQL Server Technology</w:t>
            </w:r>
          </w:p>
        </w:tc>
        <w:tc>
          <w:tcPr>
            <w:tcW w:w="1543" w:type="dxa"/>
            <w:vAlign w:val="center"/>
          </w:tcPr>
          <w:p w14:paraId="7317E5B1" w14:textId="77777777" w:rsidR="000C67F6" w:rsidRPr="001669DF" w:rsidRDefault="000C67F6">
            <w:pPr>
              <w:spacing w:before="0"/>
              <w:rPr>
                <w:rFonts w:eastAsia="MS PGothic"/>
                <w:color w:val="auto"/>
                <w:sz w:val="18"/>
                <w:szCs w:val="24"/>
              </w:rPr>
            </w:pPr>
          </w:p>
        </w:tc>
        <w:tc>
          <w:tcPr>
            <w:tcW w:w="1388" w:type="dxa"/>
            <w:vAlign w:val="center"/>
          </w:tcPr>
          <w:p w14:paraId="76D3BA9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3A97C3C"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80FD3C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23B514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EE5C5D9" w14:textId="77777777">
        <w:trPr>
          <w:cantSplit/>
          <w:jc w:val="center"/>
        </w:trPr>
        <w:tc>
          <w:tcPr>
            <w:tcW w:w="3716" w:type="dxa"/>
            <w:vAlign w:val="center"/>
          </w:tcPr>
          <w:p w14:paraId="707A9ACB"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Service Manager</w:t>
            </w:r>
          </w:p>
        </w:tc>
        <w:tc>
          <w:tcPr>
            <w:tcW w:w="1543" w:type="dxa"/>
            <w:vAlign w:val="center"/>
          </w:tcPr>
          <w:p w14:paraId="2A91618C" w14:textId="77777777" w:rsidR="000C67F6" w:rsidRPr="001669DF" w:rsidRDefault="000C67F6">
            <w:pPr>
              <w:spacing w:before="0"/>
              <w:rPr>
                <w:rFonts w:eastAsia="MS PGothic"/>
                <w:color w:val="auto"/>
                <w:sz w:val="18"/>
                <w:szCs w:val="24"/>
              </w:rPr>
            </w:pPr>
          </w:p>
        </w:tc>
        <w:tc>
          <w:tcPr>
            <w:tcW w:w="1388" w:type="dxa"/>
            <w:vAlign w:val="center"/>
          </w:tcPr>
          <w:p w14:paraId="2657FED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8D7724B"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C485CF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F23790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8C56F45" w14:textId="77777777">
        <w:trPr>
          <w:cantSplit/>
          <w:jc w:val="center"/>
        </w:trPr>
        <w:tc>
          <w:tcPr>
            <w:tcW w:w="3716" w:type="dxa"/>
            <w:vAlign w:val="center"/>
          </w:tcPr>
          <w:p w14:paraId="3FE3EF4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Service Manager with SQL Server Technology</w:t>
            </w:r>
          </w:p>
        </w:tc>
        <w:tc>
          <w:tcPr>
            <w:tcW w:w="1543" w:type="dxa"/>
            <w:vAlign w:val="center"/>
          </w:tcPr>
          <w:p w14:paraId="26600BCE" w14:textId="77777777" w:rsidR="000C67F6" w:rsidRPr="001669DF" w:rsidRDefault="000C67F6">
            <w:pPr>
              <w:spacing w:before="0"/>
              <w:rPr>
                <w:rFonts w:eastAsia="MS PGothic"/>
                <w:color w:val="auto"/>
                <w:sz w:val="18"/>
                <w:szCs w:val="24"/>
              </w:rPr>
            </w:pPr>
          </w:p>
        </w:tc>
        <w:tc>
          <w:tcPr>
            <w:tcW w:w="1388" w:type="dxa"/>
            <w:vAlign w:val="center"/>
          </w:tcPr>
          <w:p w14:paraId="4DB1A578"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325B8F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934F94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04BD8B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D4D5621" w14:textId="77777777">
        <w:trPr>
          <w:cantSplit/>
          <w:jc w:val="center"/>
        </w:trPr>
        <w:tc>
          <w:tcPr>
            <w:tcW w:w="3716" w:type="dxa"/>
            <w:vAlign w:val="center"/>
          </w:tcPr>
          <w:p w14:paraId="594A89E6"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Virtual Machine Manager</w:t>
            </w:r>
          </w:p>
        </w:tc>
        <w:tc>
          <w:tcPr>
            <w:tcW w:w="1543" w:type="dxa"/>
            <w:vAlign w:val="center"/>
          </w:tcPr>
          <w:p w14:paraId="1B99229C" w14:textId="77777777" w:rsidR="000C67F6" w:rsidRPr="001669DF" w:rsidRDefault="000C67F6">
            <w:pPr>
              <w:spacing w:before="0"/>
              <w:rPr>
                <w:rFonts w:eastAsia="MS PGothic"/>
                <w:color w:val="auto"/>
                <w:sz w:val="18"/>
                <w:szCs w:val="24"/>
              </w:rPr>
            </w:pPr>
          </w:p>
        </w:tc>
        <w:tc>
          <w:tcPr>
            <w:tcW w:w="1388" w:type="dxa"/>
            <w:vAlign w:val="center"/>
          </w:tcPr>
          <w:p w14:paraId="5CD17D48"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BC01F5A"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47FA4A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FDB5B6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DD420FB" w14:textId="77777777">
        <w:trPr>
          <w:cantSplit/>
          <w:jc w:val="center"/>
        </w:trPr>
        <w:tc>
          <w:tcPr>
            <w:tcW w:w="3716" w:type="dxa"/>
            <w:vAlign w:val="center"/>
          </w:tcPr>
          <w:p w14:paraId="2AEE0B54" w14:textId="77777777" w:rsidR="000C67F6" w:rsidRPr="001669DF" w:rsidRDefault="000C67F6">
            <w:pPr>
              <w:spacing w:before="0"/>
              <w:rPr>
                <w:rFonts w:eastAsia="MS PGothic"/>
                <w:color w:val="auto"/>
                <w:sz w:val="18"/>
                <w:szCs w:val="24"/>
              </w:rPr>
            </w:pPr>
            <w:r w:rsidRPr="001669DF">
              <w:rPr>
                <w:rFonts w:eastAsia="MS PGothic"/>
                <w:color w:val="auto"/>
                <w:sz w:val="18"/>
                <w:szCs w:val="24"/>
              </w:rPr>
              <w:t>Windows Embedded Device Manager</w:t>
            </w:r>
          </w:p>
        </w:tc>
        <w:tc>
          <w:tcPr>
            <w:tcW w:w="1543" w:type="dxa"/>
            <w:vAlign w:val="center"/>
          </w:tcPr>
          <w:p w14:paraId="0935591B" w14:textId="77777777" w:rsidR="000C67F6" w:rsidRPr="001669DF" w:rsidRDefault="000C67F6">
            <w:pPr>
              <w:spacing w:before="0"/>
              <w:rPr>
                <w:rFonts w:eastAsia="MS PGothic"/>
                <w:color w:val="auto"/>
                <w:sz w:val="18"/>
                <w:szCs w:val="24"/>
              </w:rPr>
            </w:pPr>
          </w:p>
        </w:tc>
        <w:tc>
          <w:tcPr>
            <w:tcW w:w="1388" w:type="dxa"/>
            <w:vAlign w:val="center"/>
          </w:tcPr>
          <w:p w14:paraId="5EA80E23"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03350CB"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BAF742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507F87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2A600CB" w14:textId="77777777">
        <w:trPr>
          <w:cantSplit/>
          <w:jc w:val="center"/>
        </w:trPr>
        <w:tc>
          <w:tcPr>
            <w:tcW w:w="3716" w:type="dxa"/>
            <w:vAlign w:val="center"/>
          </w:tcPr>
          <w:p w14:paraId="7E023404" w14:textId="77777777" w:rsidR="000C67F6" w:rsidRPr="001669DF" w:rsidRDefault="000C67F6">
            <w:pPr>
              <w:spacing w:before="0"/>
              <w:rPr>
                <w:rFonts w:eastAsia="MS PGothic"/>
                <w:color w:val="auto"/>
                <w:sz w:val="18"/>
                <w:szCs w:val="24"/>
              </w:rPr>
            </w:pPr>
            <w:r w:rsidRPr="001669DF">
              <w:rPr>
                <w:rFonts w:eastAsia="MS PGothic"/>
                <w:color w:val="auto"/>
                <w:sz w:val="18"/>
                <w:szCs w:val="24"/>
              </w:rPr>
              <w:t>Windows Embedded Device Manager with SQL Server Technology</w:t>
            </w:r>
          </w:p>
        </w:tc>
        <w:tc>
          <w:tcPr>
            <w:tcW w:w="1543" w:type="dxa"/>
            <w:vAlign w:val="center"/>
          </w:tcPr>
          <w:p w14:paraId="359280F4" w14:textId="77777777" w:rsidR="000C67F6" w:rsidRPr="001669DF" w:rsidRDefault="000C67F6">
            <w:pPr>
              <w:spacing w:before="0"/>
              <w:rPr>
                <w:rFonts w:eastAsia="MS PGothic"/>
                <w:color w:val="auto"/>
                <w:sz w:val="18"/>
                <w:szCs w:val="24"/>
              </w:rPr>
            </w:pPr>
          </w:p>
        </w:tc>
        <w:tc>
          <w:tcPr>
            <w:tcW w:w="1388" w:type="dxa"/>
            <w:vAlign w:val="center"/>
          </w:tcPr>
          <w:p w14:paraId="5069E216"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91350D8"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51122B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D6CD14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71F94AB" w14:textId="77777777">
        <w:trPr>
          <w:cantSplit/>
          <w:jc w:val="center"/>
        </w:trPr>
        <w:tc>
          <w:tcPr>
            <w:tcW w:w="3716" w:type="dxa"/>
            <w:vMerge w:val="restart"/>
            <w:vAlign w:val="center"/>
          </w:tcPr>
          <w:p w14:paraId="0579175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Server Management Suite</w:t>
            </w:r>
          </w:p>
        </w:tc>
        <w:tc>
          <w:tcPr>
            <w:tcW w:w="1543" w:type="dxa"/>
            <w:vAlign w:val="center"/>
          </w:tcPr>
          <w:p w14:paraId="1181CCF6" w14:textId="77777777" w:rsidR="000C67F6" w:rsidRPr="001669DF" w:rsidRDefault="000C67F6">
            <w:pPr>
              <w:spacing w:before="0"/>
              <w:rPr>
                <w:rFonts w:eastAsia="MS PGothic"/>
                <w:color w:val="auto"/>
                <w:sz w:val="18"/>
                <w:szCs w:val="24"/>
              </w:rPr>
            </w:pPr>
          </w:p>
        </w:tc>
        <w:tc>
          <w:tcPr>
            <w:tcW w:w="1388" w:type="dxa"/>
            <w:vAlign w:val="center"/>
          </w:tcPr>
          <w:p w14:paraId="3BA0B71C" w14:textId="77777777" w:rsidR="000C67F6" w:rsidRPr="001669DF" w:rsidRDefault="000C67F6">
            <w:pPr>
              <w:spacing w:before="0"/>
              <w:jc w:val="center"/>
              <w:rPr>
                <w:rFonts w:eastAsia="MS PGothic"/>
                <w:color w:val="auto"/>
                <w:szCs w:val="24"/>
              </w:rPr>
            </w:pPr>
          </w:p>
        </w:tc>
        <w:tc>
          <w:tcPr>
            <w:tcW w:w="1183" w:type="dxa"/>
            <w:vAlign w:val="center"/>
          </w:tcPr>
          <w:p w14:paraId="1F9D7A6D" w14:textId="77777777" w:rsidR="000C67F6" w:rsidRPr="001669DF" w:rsidRDefault="000C67F6">
            <w:pPr>
              <w:spacing w:before="0"/>
              <w:rPr>
                <w:rFonts w:eastAsia="MS PGothic"/>
                <w:color w:val="auto"/>
                <w:szCs w:val="24"/>
              </w:rPr>
            </w:pPr>
          </w:p>
        </w:tc>
        <w:tc>
          <w:tcPr>
            <w:tcW w:w="792" w:type="dxa"/>
            <w:vAlign w:val="center"/>
          </w:tcPr>
          <w:p w14:paraId="776E657C" w14:textId="77777777" w:rsidR="000C67F6" w:rsidRPr="001669DF" w:rsidRDefault="000C67F6">
            <w:pPr>
              <w:spacing w:before="0"/>
              <w:jc w:val="center"/>
              <w:rPr>
                <w:rFonts w:eastAsia="MS PGothic"/>
                <w:color w:val="auto"/>
                <w:sz w:val="18"/>
                <w:szCs w:val="24"/>
              </w:rPr>
            </w:pPr>
          </w:p>
        </w:tc>
        <w:tc>
          <w:tcPr>
            <w:tcW w:w="738" w:type="dxa"/>
            <w:vAlign w:val="center"/>
          </w:tcPr>
          <w:p w14:paraId="61384799" w14:textId="77777777" w:rsidR="000C67F6" w:rsidRPr="001669DF" w:rsidRDefault="000C67F6">
            <w:pPr>
              <w:spacing w:before="0"/>
              <w:jc w:val="center"/>
              <w:rPr>
                <w:rFonts w:eastAsia="MS PGothic"/>
                <w:color w:val="auto"/>
                <w:sz w:val="18"/>
                <w:szCs w:val="24"/>
              </w:rPr>
            </w:pPr>
          </w:p>
        </w:tc>
      </w:tr>
      <w:tr w:rsidR="00D84C70" w:rsidRPr="001669DF" w14:paraId="3B8CC7F5" w14:textId="77777777">
        <w:trPr>
          <w:cantSplit/>
          <w:jc w:val="center"/>
        </w:trPr>
        <w:tc>
          <w:tcPr>
            <w:tcW w:w="3716" w:type="dxa"/>
            <w:vMerge/>
            <w:vAlign w:val="center"/>
          </w:tcPr>
          <w:p w14:paraId="21974707" w14:textId="77777777" w:rsidR="000C67F6" w:rsidRPr="001669DF" w:rsidRDefault="000C67F6">
            <w:pPr>
              <w:spacing w:before="0"/>
              <w:rPr>
                <w:rFonts w:eastAsia="MS PGothic"/>
                <w:color w:val="auto"/>
                <w:sz w:val="18"/>
                <w:szCs w:val="24"/>
              </w:rPr>
            </w:pPr>
          </w:p>
        </w:tc>
        <w:tc>
          <w:tcPr>
            <w:tcW w:w="1543" w:type="dxa"/>
            <w:vAlign w:val="center"/>
          </w:tcPr>
          <w:p w14:paraId="438CA864"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0624DDCC"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F5D89F0"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281AA2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36A996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5B6C9669" w14:textId="77777777">
        <w:trPr>
          <w:cantSplit/>
          <w:jc w:val="center"/>
        </w:trPr>
        <w:tc>
          <w:tcPr>
            <w:tcW w:w="3716" w:type="dxa"/>
            <w:vMerge/>
            <w:vAlign w:val="center"/>
          </w:tcPr>
          <w:p w14:paraId="22DFE848" w14:textId="77777777" w:rsidR="000C67F6" w:rsidRPr="001669DF" w:rsidRDefault="000C67F6">
            <w:pPr>
              <w:spacing w:before="0"/>
              <w:rPr>
                <w:rFonts w:eastAsia="MS PGothic"/>
                <w:color w:val="auto"/>
                <w:sz w:val="18"/>
                <w:szCs w:val="24"/>
              </w:rPr>
            </w:pPr>
          </w:p>
        </w:tc>
        <w:tc>
          <w:tcPr>
            <w:tcW w:w="1543" w:type="dxa"/>
            <w:vAlign w:val="center"/>
          </w:tcPr>
          <w:p w14:paraId="02DEE9AD"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Datacenter</w:t>
            </w:r>
          </w:p>
        </w:tc>
        <w:tc>
          <w:tcPr>
            <w:tcW w:w="1388" w:type="dxa"/>
            <w:vAlign w:val="center"/>
          </w:tcPr>
          <w:p w14:paraId="3CB74B51"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ED1487B"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DD6704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469EF6B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75170AE" w14:textId="77777777">
        <w:trPr>
          <w:cantSplit/>
          <w:jc w:val="center"/>
        </w:trPr>
        <w:tc>
          <w:tcPr>
            <w:tcW w:w="3716" w:type="dxa"/>
            <w:vAlign w:val="center"/>
          </w:tcPr>
          <w:p w14:paraId="6FD32D9B"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Essentials Server Management License</w:t>
            </w:r>
          </w:p>
        </w:tc>
        <w:tc>
          <w:tcPr>
            <w:tcW w:w="1543" w:type="dxa"/>
            <w:vAlign w:val="center"/>
          </w:tcPr>
          <w:p w14:paraId="13898FFE" w14:textId="77777777" w:rsidR="000C67F6" w:rsidRPr="001669DF" w:rsidRDefault="000C67F6">
            <w:pPr>
              <w:spacing w:before="0"/>
              <w:rPr>
                <w:rFonts w:eastAsia="MS PGothic"/>
                <w:color w:val="auto"/>
                <w:sz w:val="18"/>
                <w:szCs w:val="24"/>
              </w:rPr>
            </w:pPr>
          </w:p>
        </w:tc>
        <w:tc>
          <w:tcPr>
            <w:tcW w:w="1388" w:type="dxa"/>
            <w:vAlign w:val="center"/>
          </w:tcPr>
          <w:p w14:paraId="1F65C058"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D90A4DF"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111BBA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057E74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8E46F8D" w14:textId="77777777">
        <w:trPr>
          <w:cantSplit/>
          <w:jc w:val="center"/>
        </w:trPr>
        <w:tc>
          <w:tcPr>
            <w:tcW w:w="3716" w:type="dxa"/>
            <w:vAlign w:val="center"/>
          </w:tcPr>
          <w:p w14:paraId="4A5C98C7"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Essentials Plus Server Management License Suite</w:t>
            </w:r>
          </w:p>
        </w:tc>
        <w:tc>
          <w:tcPr>
            <w:tcW w:w="1543" w:type="dxa"/>
            <w:vAlign w:val="center"/>
          </w:tcPr>
          <w:p w14:paraId="5D5DF4C4" w14:textId="77777777" w:rsidR="000C67F6" w:rsidRPr="001669DF" w:rsidRDefault="000C67F6">
            <w:pPr>
              <w:spacing w:before="0"/>
              <w:rPr>
                <w:rFonts w:eastAsia="MS PGothic"/>
                <w:color w:val="auto"/>
                <w:sz w:val="18"/>
                <w:szCs w:val="24"/>
              </w:rPr>
            </w:pPr>
          </w:p>
        </w:tc>
        <w:tc>
          <w:tcPr>
            <w:tcW w:w="1388" w:type="dxa"/>
            <w:vAlign w:val="center"/>
          </w:tcPr>
          <w:p w14:paraId="7883E14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667994B"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F70CD5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582E05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E64A139" w14:textId="77777777">
        <w:trPr>
          <w:cantSplit/>
          <w:jc w:val="center"/>
        </w:trPr>
        <w:tc>
          <w:tcPr>
            <w:tcW w:w="3716" w:type="dxa"/>
            <w:vMerge w:val="restart"/>
            <w:vAlign w:val="center"/>
          </w:tcPr>
          <w:p w14:paraId="5E982BD1"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Configuration Manager Server Management License</w:t>
            </w:r>
          </w:p>
        </w:tc>
        <w:tc>
          <w:tcPr>
            <w:tcW w:w="1543" w:type="dxa"/>
            <w:vAlign w:val="center"/>
          </w:tcPr>
          <w:p w14:paraId="0ED5E897"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3F489F67"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018153F"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6F4022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A02899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F64B0A4" w14:textId="77777777">
        <w:trPr>
          <w:cantSplit/>
          <w:jc w:val="center"/>
        </w:trPr>
        <w:tc>
          <w:tcPr>
            <w:tcW w:w="3716" w:type="dxa"/>
            <w:vMerge/>
            <w:vAlign w:val="center"/>
          </w:tcPr>
          <w:p w14:paraId="3589D2DC" w14:textId="77777777" w:rsidR="000C67F6" w:rsidRPr="001669DF" w:rsidRDefault="000C67F6">
            <w:pPr>
              <w:spacing w:before="0"/>
              <w:rPr>
                <w:rFonts w:eastAsia="MS PGothic"/>
                <w:color w:val="auto"/>
                <w:sz w:val="18"/>
                <w:szCs w:val="24"/>
              </w:rPr>
            </w:pPr>
          </w:p>
        </w:tc>
        <w:tc>
          <w:tcPr>
            <w:tcW w:w="1543" w:type="dxa"/>
            <w:vAlign w:val="center"/>
          </w:tcPr>
          <w:p w14:paraId="036B22E2"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4025ED3A"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A0A9B9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3FFE1A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A8159F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6AB18B8" w14:textId="77777777">
        <w:trPr>
          <w:cantSplit/>
          <w:jc w:val="center"/>
        </w:trPr>
        <w:tc>
          <w:tcPr>
            <w:tcW w:w="3716" w:type="dxa"/>
            <w:vMerge w:val="restart"/>
            <w:vAlign w:val="center"/>
          </w:tcPr>
          <w:p w14:paraId="04D97CF7"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Data Protection Manager Server Management License</w:t>
            </w:r>
          </w:p>
        </w:tc>
        <w:tc>
          <w:tcPr>
            <w:tcW w:w="1543" w:type="dxa"/>
            <w:vAlign w:val="center"/>
          </w:tcPr>
          <w:p w14:paraId="269BCD19"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421808DB"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F188C0E"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5BC1CE6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5180CA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5362BDF" w14:textId="77777777">
        <w:trPr>
          <w:cantSplit/>
          <w:jc w:val="center"/>
        </w:trPr>
        <w:tc>
          <w:tcPr>
            <w:tcW w:w="3716" w:type="dxa"/>
            <w:vMerge/>
            <w:vAlign w:val="center"/>
          </w:tcPr>
          <w:p w14:paraId="1CE03CD0" w14:textId="77777777" w:rsidR="000C67F6" w:rsidRPr="001669DF" w:rsidRDefault="000C67F6">
            <w:pPr>
              <w:spacing w:before="0"/>
              <w:rPr>
                <w:rFonts w:eastAsia="MS PGothic"/>
                <w:color w:val="auto"/>
                <w:sz w:val="18"/>
                <w:szCs w:val="24"/>
              </w:rPr>
            </w:pPr>
          </w:p>
        </w:tc>
        <w:tc>
          <w:tcPr>
            <w:tcW w:w="1543" w:type="dxa"/>
            <w:vAlign w:val="center"/>
          </w:tcPr>
          <w:p w14:paraId="6189B5AD"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7B0B9DF0"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7B6F634"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10FDFA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9044E2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405E37E" w14:textId="77777777">
        <w:trPr>
          <w:cantSplit/>
          <w:jc w:val="center"/>
        </w:trPr>
        <w:tc>
          <w:tcPr>
            <w:tcW w:w="3716" w:type="dxa"/>
            <w:vMerge w:val="restart"/>
            <w:vAlign w:val="center"/>
          </w:tcPr>
          <w:p w14:paraId="2A3DC25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Operations Manager Server Management License</w:t>
            </w:r>
          </w:p>
        </w:tc>
        <w:tc>
          <w:tcPr>
            <w:tcW w:w="1543" w:type="dxa"/>
            <w:vAlign w:val="center"/>
          </w:tcPr>
          <w:p w14:paraId="1E560DAE"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66577FE9"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5D2F43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8EFFBB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39992AA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F980BBD" w14:textId="77777777">
        <w:trPr>
          <w:cantSplit/>
          <w:jc w:val="center"/>
        </w:trPr>
        <w:tc>
          <w:tcPr>
            <w:tcW w:w="3716" w:type="dxa"/>
            <w:vMerge/>
            <w:vAlign w:val="center"/>
          </w:tcPr>
          <w:p w14:paraId="30F533AA" w14:textId="77777777" w:rsidR="000C67F6" w:rsidRPr="001669DF" w:rsidRDefault="000C67F6">
            <w:pPr>
              <w:spacing w:before="0"/>
              <w:rPr>
                <w:rFonts w:eastAsia="MS PGothic"/>
                <w:color w:val="auto"/>
                <w:sz w:val="18"/>
                <w:szCs w:val="24"/>
              </w:rPr>
            </w:pPr>
          </w:p>
        </w:tc>
        <w:tc>
          <w:tcPr>
            <w:tcW w:w="1543" w:type="dxa"/>
            <w:vAlign w:val="center"/>
          </w:tcPr>
          <w:p w14:paraId="49CBC0E5"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28B3FD9D"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C15438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6CB930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AD4C50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A866A59" w14:textId="77777777">
        <w:trPr>
          <w:cantSplit/>
          <w:jc w:val="center"/>
        </w:trPr>
        <w:tc>
          <w:tcPr>
            <w:tcW w:w="3716" w:type="dxa"/>
            <w:vAlign w:val="center"/>
          </w:tcPr>
          <w:p w14:paraId="17073C49" w14:textId="77777777" w:rsidR="000C67F6" w:rsidRPr="001669DF" w:rsidRDefault="000C67F6">
            <w:pPr>
              <w:spacing w:before="0"/>
              <w:rPr>
                <w:rFonts w:eastAsia="MS PGothic"/>
                <w:color w:val="auto"/>
                <w:sz w:val="18"/>
                <w:szCs w:val="24"/>
              </w:rPr>
            </w:pPr>
            <w:r w:rsidRPr="001669DF">
              <w:rPr>
                <w:rFonts w:eastAsia="MS PGothic"/>
                <w:color w:val="auto"/>
                <w:sz w:val="18"/>
                <w:szCs w:val="24"/>
              </w:rPr>
              <w:lastRenderedPageBreak/>
              <w:t>System Center Service Manager Server Management License</w:t>
            </w:r>
          </w:p>
        </w:tc>
        <w:tc>
          <w:tcPr>
            <w:tcW w:w="1543" w:type="dxa"/>
            <w:vAlign w:val="center"/>
          </w:tcPr>
          <w:p w14:paraId="0BA08235" w14:textId="77777777" w:rsidR="000C67F6" w:rsidRPr="001669DF" w:rsidRDefault="000C67F6">
            <w:pPr>
              <w:spacing w:before="0"/>
              <w:rPr>
                <w:rFonts w:eastAsia="MS PGothic"/>
                <w:color w:val="auto"/>
                <w:sz w:val="18"/>
                <w:szCs w:val="24"/>
              </w:rPr>
            </w:pPr>
          </w:p>
        </w:tc>
        <w:tc>
          <w:tcPr>
            <w:tcW w:w="1388" w:type="dxa"/>
            <w:vAlign w:val="center"/>
          </w:tcPr>
          <w:p w14:paraId="27AFDBE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0934286"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C6BC4D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D6BC58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2A4A352" w14:textId="77777777">
        <w:trPr>
          <w:cantSplit/>
          <w:jc w:val="center"/>
        </w:trPr>
        <w:tc>
          <w:tcPr>
            <w:tcW w:w="3716" w:type="dxa"/>
            <w:vAlign w:val="center"/>
          </w:tcPr>
          <w:p w14:paraId="61AA8DAE" w14:textId="77777777" w:rsidR="000C67F6" w:rsidRPr="001669DF" w:rsidRDefault="000C67F6">
            <w:pPr>
              <w:spacing w:before="0"/>
              <w:rPr>
                <w:rFonts w:eastAsia="MS PGothic"/>
                <w:color w:val="auto"/>
                <w:sz w:val="18"/>
                <w:szCs w:val="24"/>
              </w:rPr>
            </w:pPr>
            <w:r w:rsidRPr="001669DF">
              <w:rPr>
                <w:rFonts w:eastAsia="MS PGothic"/>
                <w:color w:val="auto"/>
                <w:sz w:val="18"/>
                <w:szCs w:val="24"/>
              </w:rPr>
              <w:t>System Center Virtual Machine Manager Server Management License</w:t>
            </w:r>
          </w:p>
        </w:tc>
        <w:tc>
          <w:tcPr>
            <w:tcW w:w="1543" w:type="dxa"/>
            <w:vAlign w:val="center"/>
          </w:tcPr>
          <w:p w14:paraId="670A32A3"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0D457CAC"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DCC83B6"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9E5C3EB"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E99F04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D4CCA8E" w14:textId="77777777">
        <w:trPr>
          <w:cantSplit/>
          <w:jc w:val="center"/>
        </w:trPr>
        <w:tc>
          <w:tcPr>
            <w:tcW w:w="9360" w:type="dxa"/>
            <w:gridSpan w:val="6"/>
            <w:shd w:val="clear" w:color="auto" w:fill="BFBFBF"/>
            <w:vAlign w:val="center"/>
          </w:tcPr>
          <w:p w14:paraId="611A6976" w14:textId="77777777" w:rsidR="000C67F6" w:rsidRPr="001669DF" w:rsidRDefault="008935B5" w:rsidP="008935B5">
            <w:pPr>
              <w:keepNext/>
              <w:spacing w:before="0"/>
              <w:jc w:val="both"/>
              <w:rPr>
                <w:rFonts w:eastAsia="MS PGothic"/>
                <w:color w:val="auto"/>
                <w:szCs w:val="24"/>
              </w:rPr>
            </w:pPr>
            <w:r w:rsidRPr="001669DF">
              <w:rPr>
                <w:rFonts w:eastAsia="MS PGothic"/>
                <w:b/>
                <w:color w:val="auto"/>
                <w:szCs w:val="24"/>
                <w:lang w:val="ja-JP"/>
              </w:rPr>
              <w:t>その他</w:t>
            </w:r>
          </w:p>
        </w:tc>
      </w:tr>
      <w:tr w:rsidR="00D84C70" w:rsidRPr="001669DF" w14:paraId="14E857A7" w14:textId="77777777">
        <w:trPr>
          <w:cantSplit/>
          <w:jc w:val="center"/>
        </w:trPr>
        <w:tc>
          <w:tcPr>
            <w:tcW w:w="3716" w:type="dxa"/>
            <w:vAlign w:val="center"/>
          </w:tcPr>
          <w:p w14:paraId="160378A3" w14:textId="77777777" w:rsidR="000C67F6" w:rsidRPr="001669DF" w:rsidRDefault="000C67F6">
            <w:pPr>
              <w:spacing w:before="0"/>
              <w:rPr>
                <w:rFonts w:eastAsia="MS PGothic"/>
                <w:color w:val="auto"/>
                <w:sz w:val="18"/>
                <w:szCs w:val="24"/>
              </w:rPr>
            </w:pPr>
            <w:r w:rsidRPr="001669DF">
              <w:rPr>
                <w:rFonts w:eastAsia="MS PGothic"/>
                <w:color w:val="auto"/>
                <w:sz w:val="18"/>
                <w:szCs w:val="24"/>
              </w:rPr>
              <w:t>Bing Maps Server</w:t>
            </w:r>
          </w:p>
        </w:tc>
        <w:tc>
          <w:tcPr>
            <w:tcW w:w="1543" w:type="dxa"/>
            <w:vAlign w:val="center"/>
          </w:tcPr>
          <w:p w14:paraId="1E37D0E5" w14:textId="77777777" w:rsidR="000C67F6" w:rsidRPr="001669DF" w:rsidRDefault="000C67F6">
            <w:pPr>
              <w:spacing w:before="0"/>
              <w:rPr>
                <w:rFonts w:eastAsia="MS PGothic"/>
                <w:color w:val="auto"/>
                <w:sz w:val="18"/>
                <w:szCs w:val="24"/>
              </w:rPr>
            </w:pPr>
          </w:p>
        </w:tc>
        <w:tc>
          <w:tcPr>
            <w:tcW w:w="1388" w:type="dxa"/>
            <w:vAlign w:val="center"/>
          </w:tcPr>
          <w:p w14:paraId="5E55A633"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6D5D789"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4BA508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AB10A6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C9CC5B7" w14:textId="77777777">
        <w:trPr>
          <w:cantSplit/>
          <w:jc w:val="center"/>
        </w:trPr>
        <w:tc>
          <w:tcPr>
            <w:tcW w:w="3716" w:type="dxa"/>
            <w:vAlign w:val="center"/>
          </w:tcPr>
          <w:p w14:paraId="3077536C" w14:textId="77777777" w:rsidR="000C67F6" w:rsidRPr="001669DF" w:rsidRDefault="000C67F6">
            <w:pPr>
              <w:spacing w:before="0"/>
              <w:rPr>
                <w:rFonts w:eastAsia="MS PGothic"/>
                <w:color w:val="auto"/>
                <w:sz w:val="18"/>
                <w:szCs w:val="24"/>
              </w:rPr>
            </w:pPr>
            <w:r w:rsidRPr="001669DF">
              <w:rPr>
                <w:rFonts w:eastAsia="MS PGothic"/>
                <w:color w:val="auto"/>
                <w:sz w:val="18"/>
                <w:szCs w:val="24"/>
              </w:rPr>
              <w:t>Bing Maps Server with Enhanced Content Pack</w:t>
            </w:r>
          </w:p>
        </w:tc>
        <w:tc>
          <w:tcPr>
            <w:tcW w:w="1543" w:type="dxa"/>
            <w:vAlign w:val="center"/>
          </w:tcPr>
          <w:p w14:paraId="6CC82116" w14:textId="77777777" w:rsidR="000C67F6" w:rsidRPr="001669DF" w:rsidRDefault="000C67F6">
            <w:pPr>
              <w:spacing w:before="0"/>
              <w:rPr>
                <w:rFonts w:eastAsia="MS PGothic"/>
                <w:color w:val="auto"/>
                <w:sz w:val="18"/>
                <w:szCs w:val="24"/>
              </w:rPr>
            </w:pPr>
          </w:p>
        </w:tc>
        <w:tc>
          <w:tcPr>
            <w:tcW w:w="1388" w:type="dxa"/>
            <w:vAlign w:val="center"/>
          </w:tcPr>
          <w:p w14:paraId="54AA3470"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0AA98D0"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BB51B2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DDFC53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BA12171" w14:textId="77777777">
        <w:trPr>
          <w:cantSplit/>
          <w:jc w:val="center"/>
        </w:trPr>
        <w:tc>
          <w:tcPr>
            <w:tcW w:w="3716" w:type="dxa"/>
            <w:vMerge w:val="restart"/>
            <w:vAlign w:val="center"/>
          </w:tcPr>
          <w:p w14:paraId="7559B9F2"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BizTalk Server (</w:t>
            </w:r>
            <w:r w:rsidRPr="001669DF">
              <w:rPr>
                <w:rFonts w:eastAsia="MS PGothic"/>
                <w:color w:val="auto"/>
                <w:sz w:val="18"/>
                <w:szCs w:val="24"/>
                <w:lang w:val="ja-JP"/>
              </w:rPr>
              <w:t>プロセッサ</w:t>
            </w:r>
            <w:r w:rsidRPr="001669DF">
              <w:rPr>
                <w:rFonts w:eastAsia="MS PGothic"/>
                <w:color w:val="auto"/>
                <w:sz w:val="18"/>
                <w:szCs w:val="24"/>
                <w:lang w:val="ja-JP"/>
              </w:rPr>
              <w:t xml:space="preserve"> </w:t>
            </w:r>
            <w:r w:rsidRPr="001669DF">
              <w:rPr>
                <w:rFonts w:eastAsia="MS PGothic"/>
                <w:color w:val="auto"/>
                <w:sz w:val="18"/>
                <w:szCs w:val="24"/>
                <w:lang w:val="ja-JP"/>
              </w:rPr>
              <w:t>ライセンス</w:t>
            </w:r>
            <w:r w:rsidRPr="001669DF">
              <w:rPr>
                <w:rFonts w:eastAsia="MS PGothic"/>
                <w:color w:val="auto"/>
                <w:sz w:val="18"/>
                <w:szCs w:val="24"/>
                <w:lang w:val="ja-JP"/>
              </w:rPr>
              <w:t>)</w:t>
            </w:r>
          </w:p>
        </w:tc>
        <w:tc>
          <w:tcPr>
            <w:tcW w:w="1543" w:type="dxa"/>
            <w:vAlign w:val="center"/>
          </w:tcPr>
          <w:p w14:paraId="0E3F6929"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Branch</w:t>
            </w:r>
          </w:p>
        </w:tc>
        <w:tc>
          <w:tcPr>
            <w:tcW w:w="1388" w:type="dxa"/>
            <w:vAlign w:val="center"/>
          </w:tcPr>
          <w:p w14:paraId="31B20145"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4E77076"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DD221C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166B10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0590603" w14:textId="77777777">
        <w:trPr>
          <w:cantSplit/>
          <w:jc w:val="center"/>
        </w:trPr>
        <w:tc>
          <w:tcPr>
            <w:tcW w:w="3716" w:type="dxa"/>
            <w:vMerge/>
            <w:vAlign w:val="center"/>
          </w:tcPr>
          <w:p w14:paraId="1F8CE117" w14:textId="77777777" w:rsidR="000C67F6" w:rsidRPr="001669DF" w:rsidRDefault="000C67F6">
            <w:pPr>
              <w:spacing w:before="0"/>
              <w:rPr>
                <w:rFonts w:eastAsia="MS PGothic"/>
                <w:color w:val="auto"/>
                <w:sz w:val="18"/>
                <w:szCs w:val="24"/>
              </w:rPr>
            </w:pPr>
          </w:p>
        </w:tc>
        <w:tc>
          <w:tcPr>
            <w:tcW w:w="1543" w:type="dxa"/>
            <w:vAlign w:val="center"/>
          </w:tcPr>
          <w:p w14:paraId="7AA3FEB4"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006F26F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335C697"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1105CF0"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BCA061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FBA6BF6" w14:textId="77777777">
        <w:trPr>
          <w:cantSplit/>
          <w:jc w:val="center"/>
        </w:trPr>
        <w:tc>
          <w:tcPr>
            <w:tcW w:w="3716" w:type="dxa"/>
            <w:vMerge/>
            <w:vAlign w:val="center"/>
          </w:tcPr>
          <w:p w14:paraId="32487C21" w14:textId="77777777" w:rsidR="000C67F6" w:rsidRPr="001669DF" w:rsidRDefault="000C67F6">
            <w:pPr>
              <w:spacing w:before="0"/>
              <w:rPr>
                <w:rFonts w:eastAsia="MS PGothic"/>
                <w:color w:val="auto"/>
                <w:sz w:val="18"/>
                <w:szCs w:val="24"/>
              </w:rPr>
            </w:pPr>
          </w:p>
        </w:tc>
        <w:tc>
          <w:tcPr>
            <w:tcW w:w="1543" w:type="dxa"/>
            <w:vAlign w:val="center"/>
          </w:tcPr>
          <w:p w14:paraId="21CECC11"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157765F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090957F"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5C3E2E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6E4B9D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41A2C729" w14:textId="77777777">
        <w:trPr>
          <w:cantSplit/>
          <w:jc w:val="center"/>
        </w:trPr>
        <w:tc>
          <w:tcPr>
            <w:tcW w:w="3716" w:type="dxa"/>
            <w:vMerge w:val="restart"/>
            <w:vAlign w:val="center"/>
          </w:tcPr>
          <w:p w14:paraId="1DCC83B4"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BizTalk Server (</w:t>
            </w:r>
            <w:r w:rsidRPr="001669DF">
              <w:rPr>
                <w:rFonts w:eastAsia="MS PGothic"/>
                <w:color w:val="auto"/>
                <w:sz w:val="18"/>
                <w:szCs w:val="24"/>
                <w:lang w:val="ja-JP"/>
              </w:rPr>
              <w:t>コア</w:t>
            </w:r>
            <w:r w:rsidRPr="001669DF">
              <w:rPr>
                <w:rFonts w:eastAsia="MS PGothic"/>
                <w:color w:val="auto"/>
                <w:sz w:val="18"/>
                <w:szCs w:val="24"/>
                <w:lang w:val="ja-JP"/>
              </w:rPr>
              <w:t xml:space="preserve"> </w:t>
            </w:r>
            <w:r w:rsidRPr="001669DF">
              <w:rPr>
                <w:rFonts w:eastAsia="MS PGothic"/>
                <w:color w:val="auto"/>
                <w:sz w:val="18"/>
                <w:szCs w:val="24"/>
                <w:lang w:val="ja-JP"/>
              </w:rPr>
              <w:t>ライセンス</w:t>
            </w:r>
            <w:r w:rsidRPr="001669DF">
              <w:rPr>
                <w:rFonts w:eastAsia="MS PGothic"/>
                <w:color w:val="auto"/>
                <w:sz w:val="18"/>
                <w:szCs w:val="24"/>
                <w:lang w:val="ja-JP"/>
              </w:rPr>
              <w:t>)</w:t>
            </w:r>
          </w:p>
        </w:tc>
        <w:tc>
          <w:tcPr>
            <w:tcW w:w="1543" w:type="dxa"/>
            <w:vAlign w:val="center"/>
          </w:tcPr>
          <w:p w14:paraId="49E540DE"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Branch</w:t>
            </w:r>
          </w:p>
        </w:tc>
        <w:tc>
          <w:tcPr>
            <w:tcW w:w="1388" w:type="dxa"/>
            <w:vAlign w:val="center"/>
          </w:tcPr>
          <w:p w14:paraId="7AF6727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B93308D"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8BA76E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470420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80E659C" w14:textId="77777777">
        <w:trPr>
          <w:cantSplit/>
          <w:jc w:val="center"/>
        </w:trPr>
        <w:tc>
          <w:tcPr>
            <w:tcW w:w="3716" w:type="dxa"/>
            <w:vMerge/>
            <w:vAlign w:val="center"/>
          </w:tcPr>
          <w:p w14:paraId="1CBF52F4" w14:textId="77777777" w:rsidR="000C67F6" w:rsidRPr="001669DF" w:rsidRDefault="000C67F6">
            <w:pPr>
              <w:spacing w:before="0"/>
              <w:rPr>
                <w:rFonts w:eastAsia="MS PGothic"/>
                <w:color w:val="auto"/>
                <w:sz w:val="18"/>
                <w:szCs w:val="24"/>
              </w:rPr>
            </w:pPr>
          </w:p>
        </w:tc>
        <w:tc>
          <w:tcPr>
            <w:tcW w:w="1543" w:type="dxa"/>
            <w:vAlign w:val="center"/>
          </w:tcPr>
          <w:p w14:paraId="72DE130F"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4C8E1E0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3231537"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3F19F9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7836D8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0DC7665" w14:textId="77777777">
        <w:trPr>
          <w:cantSplit/>
          <w:jc w:val="center"/>
        </w:trPr>
        <w:tc>
          <w:tcPr>
            <w:tcW w:w="3716" w:type="dxa"/>
            <w:vMerge/>
            <w:vAlign w:val="center"/>
          </w:tcPr>
          <w:p w14:paraId="4B5CCBAA" w14:textId="77777777" w:rsidR="000C67F6" w:rsidRPr="001669DF" w:rsidRDefault="000C67F6">
            <w:pPr>
              <w:spacing w:before="0"/>
              <w:rPr>
                <w:rFonts w:eastAsia="MS PGothic"/>
                <w:color w:val="auto"/>
                <w:sz w:val="18"/>
                <w:szCs w:val="24"/>
              </w:rPr>
            </w:pPr>
          </w:p>
        </w:tc>
        <w:tc>
          <w:tcPr>
            <w:tcW w:w="1543" w:type="dxa"/>
            <w:vAlign w:val="center"/>
          </w:tcPr>
          <w:p w14:paraId="41FE293A"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4E80623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E4406FC"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2CCBDD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39B1E0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D1FDE16" w14:textId="77777777">
        <w:trPr>
          <w:cantSplit/>
          <w:jc w:val="center"/>
        </w:trPr>
        <w:tc>
          <w:tcPr>
            <w:tcW w:w="3716" w:type="dxa"/>
            <w:vMerge w:val="restart"/>
            <w:vAlign w:val="center"/>
          </w:tcPr>
          <w:p w14:paraId="54B6EED3"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Commerce Server</w:t>
            </w:r>
          </w:p>
        </w:tc>
        <w:tc>
          <w:tcPr>
            <w:tcW w:w="1543" w:type="dxa"/>
            <w:vAlign w:val="center"/>
          </w:tcPr>
          <w:p w14:paraId="08F5062C"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3AFA8094"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37238941"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955542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9898E2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A0C5D58" w14:textId="77777777">
        <w:trPr>
          <w:cantSplit/>
          <w:jc w:val="center"/>
        </w:trPr>
        <w:tc>
          <w:tcPr>
            <w:tcW w:w="3716" w:type="dxa"/>
            <w:vMerge/>
            <w:vAlign w:val="center"/>
          </w:tcPr>
          <w:p w14:paraId="4A97E35C" w14:textId="77777777" w:rsidR="000C67F6" w:rsidRPr="001669DF" w:rsidRDefault="000C67F6">
            <w:pPr>
              <w:spacing w:before="0"/>
              <w:rPr>
                <w:rFonts w:eastAsia="MS PGothic"/>
                <w:color w:val="auto"/>
                <w:sz w:val="18"/>
                <w:szCs w:val="24"/>
              </w:rPr>
            </w:pPr>
          </w:p>
        </w:tc>
        <w:tc>
          <w:tcPr>
            <w:tcW w:w="1543" w:type="dxa"/>
            <w:vAlign w:val="center"/>
          </w:tcPr>
          <w:p w14:paraId="3FFA1385"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77CB99A6"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8D2685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AF8E4B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96BDD0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743E7E8D" w14:textId="77777777">
        <w:trPr>
          <w:cantSplit/>
          <w:jc w:val="center"/>
        </w:trPr>
        <w:tc>
          <w:tcPr>
            <w:tcW w:w="3716" w:type="dxa"/>
            <w:vAlign w:val="center"/>
          </w:tcPr>
          <w:p w14:paraId="6765CB17" w14:textId="77777777" w:rsidR="000C67F6" w:rsidRPr="001669DF" w:rsidRDefault="000C67F6">
            <w:pPr>
              <w:spacing w:before="0"/>
              <w:rPr>
                <w:rFonts w:eastAsia="MS PGothic"/>
                <w:color w:val="auto"/>
                <w:sz w:val="18"/>
                <w:szCs w:val="24"/>
              </w:rPr>
            </w:pPr>
            <w:r w:rsidRPr="001669DF">
              <w:rPr>
                <w:rFonts w:eastAsia="MS PGothic"/>
                <w:color w:val="auto"/>
                <w:sz w:val="18"/>
                <w:szCs w:val="24"/>
              </w:rPr>
              <w:t>Data Protection Manager for System Center Essentials</w:t>
            </w:r>
          </w:p>
        </w:tc>
        <w:tc>
          <w:tcPr>
            <w:tcW w:w="1543" w:type="dxa"/>
            <w:vAlign w:val="center"/>
          </w:tcPr>
          <w:p w14:paraId="472D0E31" w14:textId="77777777" w:rsidR="000C67F6" w:rsidRPr="001669DF" w:rsidRDefault="000C67F6">
            <w:pPr>
              <w:spacing w:before="0"/>
              <w:rPr>
                <w:rFonts w:eastAsia="MS PGothic"/>
                <w:color w:val="auto"/>
                <w:sz w:val="18"/>
                <w:szCs w:val="24"/>
              </w:rPr>
            </w:pPr>
          </w:p>
        </w:tc>
        <w:tc>
          <w:tcPr>
            <w:tcW w:w="1388" w:type="dxa"/>
            <w:vAlign w:val="center"/>
          </w:tcPr>
          <w:p w14:paraId="268649AA"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8C4CCC3" w14:textId="77777777" w:rsidR="000C67F6" w:rsidRPr="001669DF" w:rsidRDefault="000C67F6">
            <w:pPr>
              <w:spacing w:before="0"/>
              <w:rPr>
                <w:rFonts w:eastAsia="MS PGothic"/>
                <w:color w:val="auto"/>
                <w:szCs w:val="24"/>
              </w:rPr>
            </w:pPr>
          </w:p>
        </w:tc>
        <w:tc>
          <w:tcPr>
            <w:tcW w:w="792" w:type="dxa"/>
            <w:vAlign w:val="center"/>
          </w:tcPr>
          <w:p w14:paraId="00F00BB1"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3FD374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50AB09B0" w14:textId="77777777">
        <w:trPr>
          <w:cantSplit/>
          <w:jc w:val="center"/>
        </w:trPr>
        <w:tc>
          <w:tcPr>
            <w:tcW w:w="3716" w:type="dxa"/>
            <w:vAlign w:val="center"/>
          </w:tcPr>
          <w:p w14:paraId="1C89D1D0" w14:textId="77777777" w:rsidR="000C67F6" w:rsidRPr="001669DF" w:rsidRDefault="000C67F6">
            <w:pPr>
              <w:spacing w:before="0"/>
              <w:rPr>
                <w:rFonts w:eastAsia="MS PGothic"/>
                <w:color w:val="auto"/>
                <w:sz w:val="18"/>
                <w:szCs w:val="24"/>
              </w:rPr>
            </w:pPr>
            <w:r w:rsidRPr="001669DF">
              <w:rPr>
                <w:rFonts w:eastAsia="MS PGothic"/>
                <w:color w:val="auto"/>
                <w:sz w:val="18"/>
                <w:szCs w:val="24"/>
              </w:rPr>
              <w:t>Duet Enterprise for Microsoft SharePoint and SAP</w:t>
            </w:r>
          </w:p>
        </w:tc>
        <w:tc>
          <w:tcPr>
            <w:tcW w:w="1543" w:type="dxa"/>
            <w:vAlign w:val="center"/>
          </w:tcPr>
          <w:p w14:paraId="6E42C7B1" w14:textId="77777777" w:rsidR="000C67F6" w:rsidRPr="001669DF" w:rsidRDefault="000C67F6">
            <w:pPr>
              <w:spacing w:before="0"/>
              <w:rPr>
                <w:rFonts w:eastAsia="MS PGothic"/>
                <w:color w:val="auto"/>
                <w:sz w:val="18"/>
                <w:szCs w:val="24"/>
              </w:rPr>
            </w:pPr>
          </w:p>
        </w:tc>
        <w:tc>
          <w:tcPr>
            <w:tcW w:w="1388" w:type="dxa"/>
            <w:vAlign w:val="center"/>
          </w:tcPr>
          <w:p w14:paraId="12F3B4CF"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A6C2512"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1D6DC0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AC41D7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A62357B" w14:textId="77777777">
        <w:trPr>
          <w:cantSplit/>
          <w:jc w:val="center"/>
        </w:trPr>
        <w:tc>
          <w:tcPr>
            <w:tcW w:w="3716" w:type="dxa"/>
            <w:vAlign w:val="center"/>
          </w:tcPr>
          <w:p w14:paraId="4C9F8C43" w14:textId="77777777" w:rsidR="000C67F6" w:rsidRPr="001669DF" w:rsidRDefault="000C67F6">
            <w:pPr>
              <w:spacing w:before="0"/>
              <w:rPr>
                <w:rFonts w:eastAsia="MS PGothic"/>
                <w:color w:val="auto"/>
                <w:sz w:val="18"/>
                <w:szCs w:val="24"/>
              </w:rPr>
            </w:pPr>
            <w:r w:rsidRPr="001669DF">
              <w:rPr>
                <w:rFonts w:eastAsia="MS PGothic"/>
                <w:color w:val="auto"/>
                <w:sz w:val="18"/>
                <w:szCs w:val="24"/>
              </w:rPr>
              <w:t>Duet for Microsoft Office and SAP</w:t>
            </w:r>
          </w:p>
        </w:tc>
        <w:tc>
          <w:tcPr>
            <w:tcW w:w="1543" w:type="dxa"/>
            <w:vAlign w:val="center"/>
          </w:tcPr>
          <w:p w14:paraId="1FD4D2B0" w14:textId="77777777" w:rsidR="000C67F6" w:rsidRPr="001669DF" w:rsidRDefault="000C67F6">
            <w:pPr>
              <w:spacing w:before="0"/>
              <w:rPr>
                <w:rFonts w:eastAsia="MS PGothic"/>
                <w:color w:val="auto"/>
                <w:sz w:val="18"/>
                <w:szCs w:val="24"/>
              </w:rPr>
            </w:pPr>
          </w:p>
        </w:tc>
        <w:tc>
          <w:tcPr>
            <w:tcW w:w="1388" w:type="dxa"/>
            <w:vAlign w:val="center"/>
          </w:tcPr>
          <w:p w14:paraId="42A37670"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40391FD"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8044E9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847826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A8FCA0B" w14:textId="77777777">
        <w:trPr>
          <w:cantSplit/>
          <w:jc w:val="center"/>
        </w:trPr>
        <w:tc>
          <w:tcPr>
            <w:tcW w:w="3716" w:type="dxa"/>
            <w:vAlign w:val="center"/>
          </w:tcPr>
          <w:p w14:paraId="64AA92E3" w14:textId="77777777" w:rsidR="000C67F6" w:rsidRPr="001669DF" w:rsidRDefault="000C67F6">
            <w:pPr>
              <w:spacing w:before="0"/>
              <w:rPr>
                <w:rFonts w:eastAsia="MS PGothic"/>
                <w:color w:val="auto"/>
                <w:sz w:val="18"/>
                <w:szCs w:val="24"/>
              </w:rPr>
            </w:pPr>
            <w:r w:rsidRPr="001669DF">
              <w:rPr>
                <w:rFonts w:eastAsia="MS PGothic"/>
                <w:color w:val="auto"/>
                <w:sz w:val="18"/>
                <w:szCs w:val="24"/>
              </w:rPr>
              <w:t>FAST Search Server for SharePoint</w:t>
            </w:r>
          </w:p>
        </w:tc>
        <w:tc>
          <w:tcPr>
            <w:tcW w:w="1543" w:type="dxa"/>
            <w:vAlign w:val="center"/>
          </w:tcPr>
          <w:p w14:paraId="7ED1FB2F" w14:textId="77777777" w:rsidR="000C67F6" w:rsidRPr="001669DF" w:rsidRDefault="000C67F6">
            <w:pPr>
              <w:spacing w:before="0"/>
              <w:rPr>
                <w:rFonts w:eastAsia="MS PGothic"/>
                <w:color w:val="auto"/>
                <w:sz w:val="18"/>
                <w:szCs w:val="24"/>
              </w:rPr>
            </w:pPr>
          </w:p>
        </w:tc>
        <w:tc>
          <w:tcPr>
            <w:tcW w:w="1388" w:type="dxa"/>
            <w:vAlign w:val="center"/>
          </w:tcPr>
          <w:p w14:paraId="589E296B"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6A7C4B7"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2D3267F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1CB2D26"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68FB9447" w14:textId="77777777">
        <w:trPr>
          <w:cantSplit/>
          <w:jc w:val="center"/>
        </w:trPr>
        <w:tc>
          <w:tcPr>
            <w:tcW w:w="3716" w:type="dxa"/>
            <w:vAlign w:val="center"/>
          </w:tcPr>
          <w:p w14:paraId="2946ED87" w14:textId="77777777" w:rsidR="000C67F6" w:rsidRPr="001669DF" w:rsidRDefault="000C67F6">
            <w:pPr>
              <w:spacing w:before="0"/>
              <w:rPr>
                <w:rFonts w:eastAsia="MS PGothic"/>
                <w:color w:val="auto"/>
                <w:sz w:val="18"/>
                <w:szCs w:val="24"/>
              </w:rPr>
            </w:pPr>
            <w:r w:rsidRPr="001669DF">
              <w:rPr>
                <w:rFonts w:eastAsia="MS PGothic"/>
                <w:color w:val="auto"/>
                <w:sz w:val="18"/>
                <w:szCs w:val="24"/>
              </w:rPr>
              <w:t>Forefront Identity Manager</w:t>
            </w:r>
          </w:p>
        </w:tc>
        <w:tc>
          <w:tcPr>
            <w:tcW w:w="1543" w:type="dxa"/>
            <w:vAlign w:val="center"/>
          </w:tcPr>
          <w:p w14:paraId="2113233F" w14:textId="77777777" w:rsidR="000C67F6" w:rsidRPr="001669DF" w:rsidRDefault="000C67F6">
            <w:pPr>
              <w:spacing w:before="0"/>
              <w:rPr>
                <w:rFonts w:eastAsia="MS PGothic"/>
                <w:color w:val="auto"/>
                <w:sz w:val="18"/>
                <w:szCs w:val="24"/>
              </w:rPr>
            </w:pPr>
          </w:p>
        </w:tc>
        <w:tc>
          <w:tcPr>
            <w:tcW w:w="1388" w:type="dxa"/>
            <w:vAlign w:val="center"/>
          </w:tcPr>
          <w:p w14:paraId="763BDB22"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7152B0D8"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C57344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87E1BC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3FD9D1E" w14:textId="77777777">
        <w:trPr>
          <w:cantSplit/>
          <w:jc w:val="center"/>
        </w:trPr>
        <w:tc>
          <w:tcPr>
            <w:tcW w:w="3716" w:type="dxa"/>
            <w:vMerge w:val="restart"/>
            <w:vAlign w:val="center"/>
          </w:tcPr>
          <w:p w14:paraId="1674477B" w14:textId="77777777" w:rsidR="000C67F6" w:rsidRPr="001669DF" w:rsidRDefault="000C67F6">
            <w:pPr>
              <w:spacing w:before="0"/>
              <w:rPr>
                <w:rFonts w:eastAsia="MS PGothic"/>
                <w:color w:val="auto"/>
                <w:sz w:val="18"/>
                <w:szCs w:val="24"/>
              </w:rPr>
            </w:pPr>
            <w:r w:rsidRPr="001669DF">
              <w:rPr>
                <w:rFonts w:eastAsia="MS PGothic"/>
                <w:color w:val="auto"/>
                <w:sz w:val="18"/>
                <w:szCs w:val="24"/>
              </w:rPr>
              <w:t>Forefront Threat Management Gateway</w:t>
            </w:r>
          </w:p>
        </w:tc>
        <w:tc>
          <w:tcPr>
            <w:tcW w:w="1543" w:type="dxa"/>
            <w:vAlign w:val="center"/>
          </w:tcPr>
          <w:p w14:paraId="05E6EB71"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Standard</w:t>
            </w:r>
          </w:p>
        </w:tc>
        <w:tc>
          <w:tcPr>
            <w:tcW w:w="1388" w:type="dxa"/>
            <w:vAlign w:val="center"/>
          </w:tcPr>
          <w:p w14:paraId="06E2F28B"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4B7F8394"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5E7B0B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47412AF"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28E2846B" w14:textId="77777777">
        <w:trPr>
          <w:cantSplit/>
          <w:jc w:val="center"/>
        </w:trPr>
        <w:tc>
          <w:tcPr>
            <w:tcW w:w="3716" w:type="dxa"/>
            <w:vMerge/>
            <w:vAlign w:val="center"/>
          </w:tcPr>
          <w:p w14:paraId="33813DB3" w14:textId="77777777" w:rsidR="000C67F6" w:rsidRPr="001669DF" w:rsidRDefault="000C67F6">
            <w:pPr>
              <w:spacing w:before="0"/>
              <w:rPr>
                <w:rFonts w:eastAsia="MS PGothic"/>
                <w:color w:val="auto"/>
                <w:sz w:val="18"/>
                <w:szCs w:val="24"/>
              </w:rPr>
            </w:pPr>
          </w:p>
        </w:tc>
        <w:tc>
          <w:tcPr>
            <w:tcW w:w="1543" w:type="dxa"/>
            <w:vAlign w:val="center"/>
          </w:tcPr>
          <w:p w14:paraId="0028BF8B" w14:textId="77777777" w:rsidR="000C67F6" w:rsidRPr="001669DF" w:rsidRDefault="00B81C83" w:rsidP="00B81C83">
            <w:pPr>
              <w:spacing w:before="0"/>
              <w:rPr>
                <w:rFonts w:eastAsia="MS PGothic"/>
                <w:color w:val="auto"/>
                <w:szCs w:val="24"/>
              </w:rPr>
            </w:pPr>
            <w:r w:rsidRPr="001669DF">
              <w:rPr>
                <w:rFonts w:eastAsia="MS PGothic"/>
                <w:color w:val="auto"/>
                <w:sz w:val="18"/>
                <w:szCs w:val="24"/>
              </w:rPr>
              <w:t>Enterprise</w:t>
            </w:r>
          </w:p>
        </w:tc>
        <w:tc>
          <w:tcPr>
            <w:tcW w:w="1388" w:type="dxa"/>
            <w:vAlign w:val="center"/>
          </w:tcPr>
          <w:p w14:paraId="3648DDDC"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4741AC4"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5338AE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5646E2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34AB919" w14:textId="77777777">
        <w:trPr>
          <w:cantSplit/>
          <w:jc w:val="center"/>
        </w:trPr>
        <w:tc>
          <w:tcPr>
            <w:tcW w:w="3716" w:type="dxa"/>
            <w:vAlign w:val="center"/>
          </w:tcPr>
          <w:p w14:paraId="14FEC3D5" w14:textId="77777777" w:rsidR="000C67F6" w:rsidRPr="001669DF" w:rsidRDefault="000C67F6">
            <w:pPr>
              <w:spacing w:before="0"/>
              <w:rPr>
                <w:rFonts w:eastAsia="MS PGothic"/>
                <w:color w:val="auto"/>
                <w:sz w:val="18"/>
                <w:szCs w:val="24"/>
              </w:rPr>
            </w:pPr>
            <w:r w:rsidRPr="001669DF">
              <w:rPr>
                <w:rFonts w:eastAsia="MS PGothic"/>
                <w:color w:val="auto"/>
                <w:sz w:val="18"/>
                <w:szCs w:val="24"/>
              </w:rPr>
              <w:t>Forefront Unified Access Gateway</w:t>
            </w:r>
          </w:p>
        </w:tc>
        <w:tc>
          <w:tcPr>
            <w:tcW w:w="1543" w:type="dxa"/>
            <w:vAlign w:val="center"/>
          </w:tcPr>
          <w:p w14:paraId="0CAB7662" w14:textId="77777777" w:rsidR="000C67F6" w:rsidRPr="001669DF" w:rsidRDefault="000C67F6">
            <w:pPr>
              <w:spacing w:before="0"/>
              <w:rPr>
                <w:rFonts w:eastAsia="MS PGothic"/>
                <w:color w:val="auto"/>
                <w:sz w:val="18"/>
                <w:szCs w:val="24"/>
              </w:rPr>
            </w:pPr>
          </w:p>
        </w:tc>
        <w:tc>
          <w:tcPr>
            <w:tcW w:w="1388" w:type="dxa"/>
            <w:vAlign w:val="center"/>
          </w:tcPr>
          <w:p w14:paraId="28E94354"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17C8AA0F"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830D24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5400871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ED37EC2" w14:textId="77777777">
        <w:trPr>
          <w:cantSplit/>
          <w:jc w:val="center"/>
        </w:trPr>
        <w:tc>
          <w:tcPr>
            <w:tcW w:w="3716" w:type="dxa"/>
            <w:vAlign w:val="center"/>
          </w:tcPr>
          <w:p w14:paraId="54ABBBB6"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Groove Server</w:t>
            </w:r>
          </w:p>
        </w:tc>
        <w:tc>
          <w:tcPr>
            <w:tcW w:w="1543" w:type="dxa"/>
            <w:vAlign w:val="center"/>
          </w:tcPr>
          <w:p w14:paraId="5B4D27D5" w14:textId="77777777" w:rsidR="000C67F6" w:rsidRPr="001669DF" w:rsidRDefault="000C67F6">
            <w:pPr>
              <w:spacing w:before="0"/>
              <w:rPr>
                <w:rFonts w:eastAsia="MS PGothic"/>
                <w:color w:val="auto"/>
                <w:sz w:val="18"/>
                <w:szCs w:val="24"/>
              </w:rPr>
            </w:pPr>
          </w:p>
        </w:tc>
        <w:tc>
          <w:tcPr>
            <w:tcW w:w="1388" w:type="dxa"/>
            <w:vAlign w:val="center"/>
          </w:tcPr>
          <w:p w14:paraId="39FDF3BE"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E7C7FF0"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6944F1B4"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14F9663A"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E9FC13A" w14:textId="77777777">
        <w:trPr>
          <w:cantSplit/>
          <w:jc w:val="center"/>
        </w:trPr>
        <w:tc>
          <w:tcPr>
            <w:tcW w:w="3716" w:type="dxa"/>
            <w:vAlign w:val="center"/>
          </w:tcPr>
          <w:p w14:paraId="52B2C173" w14:textId="77777777" w:rsidR="000C67F6" w:rsidRPr="001669DF" w:rsidRDefault="000C67F6">
            <w:pPr>
              <w:spacing w:before="0"/>
              <w:rPr>
                <w:rFonts w:eastAsia="MS PGothic"/>
                <w:color w:val="auto"/>
                <w:sz w:val="18"/>
                <w:szCs w:val="24"/>
              </w:rPr>
            </w:pPr>
            <w:r w:rsidRPr="001669DF">
              <w:rPr>
                <w:rFonts w:eastAsia="MS PGothic"/>
                <w:color w:val="auto"/>
                <w:sz w:val="18"/>
                <w:szCs w:val="24"/>
              </w:rPr>
              <w:t>Microsoft Office Audit and Control Management Server</w:t>
            </w:r>
          </w:p>
        </w:tc>
        <w:tc>
          <w:tcPr>
            <w:tcW w:w="1543" w:type="dxa"/>
            <w:vAlign w:val="center"/>
          </w:tcPr>
          <w:p w14:paraId="2EB444FA" w14:textId="77777777" w:rsidR="000C67F6" w:rsidRPr="001669DF" w:rsidRDefault="000C67F6">
            <w:pPr>
              <w:spacing w:before="0"/>
              <w:rPr>
                <w:rFonts w:eastAsia="MS PGothic"/>
                <w:color w:val="auto"/>
                <w:sz w:val="18"/>
                <w:szCs w:val="24"/>
              </w:rPr>
            </w:pPr>
          </w:p>
        </w:tc>
        <w:tc>
          <w:tcPr>
            <w:tcW w:w="1388" w:type="dxa"/>
            <w:vAlign w:val="center"/>
          </w:tcPr>
          <w:p w14:paraId="54C6E962"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DF44823"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4F806A5D"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0C7D512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3620C117" w14:textId="77777777">
        <w:trPr>
          <w:cantSplit/>
          <w:jc w:val="center"/>
        </w:trPr>
        <w:tc>
          <w:tcPr>
            <w:tcW w:w="3716" w:type="dxa"/>
            <w:vAlign w:val="center"/>
          </w:tcPr>
          <w:p w14:paraId="11C4A969"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Project Server</w:t>
            </w:r>
          </w:p>
        </w:tc>
        <w:tc>
          <w:tcPr>
            <w:tcW w:w="1543" w:type="dxa"/>
            <w:vAlign w:val="center"/>
          </w:tcPr>
          <w:p w14:paraId="40A3E4BB" w14:textId="77777777" w:rsidR="000C67F6" w:rsidRPr="001669DF" w:rsidRDefault="000C67F6">
            <w:pPr>
              <w:spacing w:before="0"/>
              <w:rPr>
                <w:rFonts w:eastAsia="MS PGothic"/>
                <w:color w:val="auto"/>
                <w:sz w:val="18"/>
                <w:szCs w:val="24"/>
              </w:rPr>
            </w:pPr>
          </w:p>
        </w:tc>
        <w:tc>
          <w:tcPr>
            <w:tcW w:w="1388" w:type="dxa"/>
            <w:vAlign w:val="center"/>
          </w:tcPr>
          <w:p w14:paraId="6A8AADA0"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6533CF34"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0FA0F64E"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2D15BDD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189BFED8" w14:textId="77777777">
        <w:trPr>
          <w:cantSplit/>
          <w:jc w:val="center"/>
        </w:trPr>
        <w:tc>
          <w:tcPr>
            <w:tcW w:w="3716" w:type="dxa"/>
            <w:vAlign w:val="center"/>
          </w:tcPr>
          <w:p w14:paraId="219C5CFC"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Search Server</w:t>
            </w:r>
          </w:p>
        </w:tc>
        <w:tc>
          <w:tcPr>
            <w:tcW w:w="1543" w:type="dxa"/>
            <w:vAlign w:val="center"/>
          </w:tcPr>
          <w:p w14:paraId="06A7E9EB" w14:textId="77777777" w:rsidR="000C67F6" w:rsidRPr="001669DF" w:rsidRDefault="000C67F6">
            <w:pPr>
              <w:spacing w:before="0"/>
              <w:rPr>
                <w:rFonts w:eastAsia="MS PGothic"/>
                <w:color w:val="auto"/>
                <w:sz w:val="18"/>
                <w:szCs w:val="24"/>
              </w:rPr>
            </w:pPr>
          </w:p>
        </w:tc>
        <w:tc>
          <w:tcPr>
            <w:tcW w:w="1388" w:type="dxa"/>
            <w:vAlign w:val="center"/>
          </w:tcPr>
          <w:p w14:paraId="72C5A2F3"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23094887"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36302D73"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714C566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r w:rsidR="00D84C70" w:rsidRPr="001669DF" w14:paraId="013E7567" w14:textId="77777777">
        <w:trPr>
          <w:cantSplit/>
          <w:jc w:val="center"/>
        </w:trPr>
        <w:tc>
          <w:tcPr>
            <w:tcW w:w="3716" w:type="dxa"/>
            <w:vAlign w:val="center"/>
          </w:tcPr>
          <w:p w14:paraId="338C7252" w14:textId="77777777" w:rsidR="000C67F6" w:rsidRPr="001669DF" w:rsidRDefault="000C67F6">
            <w:pPr>
              <w:spacing w:before="0"/>
              <w:rPr>
                <w:rFonts w:eastAsia="MS PGothic"/>
                <w:color w:val="auto"/>
                <w:sz w:val="18"/>
                <w:szCs w:val="24"/>
              </w:rPr>
            </w:pPr>
            <w:r w:rsidRPr="001669DF">
              <w:rPr>
                <w:rFonts w:eastAsia="MS PGothic"/>
                <w:color w:val="auto"/>
                <w:sz w:val="18"/>
                <w:szCs w:val="24"/>
              </w:rPr>
              <w:t>Visual Studio Team Foundation Server with SQL Server Technology</w:t>
            </w:r>
          </w:p>
        </w:tc>
        <w:tc>
          <w:tcPr>
            <w:tcW w:w="1543" w:type="dxa"/>
            <w:vAlign w:val="center"/>
          </w:tcPr>
          <w:p w14:paraId="2E0A8311" w14:textId="77777777" w:rsidR="000C67F6" w:rsidRPr="001669DF" w:rsidRDefault="000C67F6">
            <w:pPr>
              <w:spacing w:before="0"/>
              <w:rPr>
                <w:rFonts w:eastAsia="MS PGothic"/>
                <w:color w:val="auto"/>
                <w:sz w:val="18"/>
                <w:szCs w:val="24"/>
              </w:rPr>
            </w:pPr>
          </w:p>
        </w:tc>
        <w:tc>
          <w:tcPr>
            <w:tcW w:w="1388" w:type="dxa"/>
            <w:vAlign w:val="center"/>
          </w:tcPr>
          <w:p w14:paraId="6452DD65" w14:textId="77777777" w:rsidR="000C67F6" w:rsidRPr="001669DF" w:rsidRDefault="000C67F6">
            <w:pPr>
              <w:spacing w:before="0"/>
              <w:jc w:val="center"/>
              <w:rPr>
                <w:rFonts w:eastAsia="MS PGothic"/>
                <w:color w:val="auto"/>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5A044AB3" w14:textId="77777777" w:rsidR="000C67F6" w:rsidRPr="001669DF" w:rsidRDefault="000C67F6">
            <w:pPr>
              <w:spacing w:before="0"/>
              <w:rPr>
                <w:rFonts w:eastAsia="MS PGothic"/>
                <w:color w:val="auto"/>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71B29B27"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BF7171C"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bl>
    <w:p w14:paraId="542A9701" w14:textId="77777777" w:rsidR="000C67F6" w:rsidRPr="001669DF" w:rsidRDefault="000C67F6">
      <w:pPr>
        <w:spacing w:before="0"/>
        <w:jc w:val="both"/>
        <w:rPr>
          <w:rFonts w:eastAsia="MS PGothic"/>
          <w:color w:val="auto"/>
          <w:szCs w:val="24"/>
        </w:rPr>
      </w:pPr>
    </w:p>
    <w:p w14:paraId="00EFF01D" w14:textId="77777777" w:rsidR="000C67F6" w:rsidRPr="001669DF" w:rsidRDefault="000C67F6">
      <w:pPr>
        <w:rPr>
          <w:rFonts w:eastAsia="MS PGothic"/>
          <w:color w:val="auto"/>
          <w:szCs w:val="24"/>
        </w:rPr>
      </w:pPr>
      <w:r w:rsidRPr="001669DF">
        <w:rPr>
          <w:rFonts w:eastAsia="MS PGothic"/>
          <w:color w:val="auto"/>
          <w:szCs w:val="24"/>
        </w:rPr>
        <w:br w:type="page"/>
      </w:r>
    </w:p>
    <w:p w14:paraId="0FDB32F3" w14:textId="77777777" w:rsidR="000C67F6" w:rsidRPr="001669DF" w:rsidRDefault="000C67F6">
      <w:pPr>
        <w:spacing w:before="0"/>
        <w:jc w:val="center"/>
        <w:rPr>
          <w:rFonts w:eastAsia="MS PGothic"/>
          <w:b/>
          <w:color w:val="auto"/>
          <w:sz w:val="22"/>
          <w:szCs w:val="24"/>
        </w:rPr>
      </w:pPr>
      <w:r w:rsidRPr="001669DF">
        <w:rPr>
          <w:rFonts w:eastAsia="MS PGothic"/>
          <w:b/>
          <w:color w:val="auto"/>
          <w:sz w:val="22"/>
          <w:szCs w:val="24"/>
          <w:lang w:val="ja-JP"/>
        </w:rPr>
        <w:lastRenderedPageBreak/>
        <w:t>別紙</w:t>
      </w:r>
      <w:r w:rsidRPr="001669DF">
        <w:rPr>
          <w:rFonts w:eastAsia="MS PGothic"/>
          <w:b/>
          <w:color w:val="auto"/>
          <w:sz w:val="22"/>
          <w:szCs w:val="24"/>
          <w:lang w:val="ja-JP"/>
        </w:rPr>
        <w:t xml:space="preserve"> B</w:t>
      </w:r>
    </w:p>
    <w:p w14:paraId="673E4069" w14:textId="77777777" w:rsidR="000C67F6" w:rsidRPr="001669DF" w:rsidRDefault="000C67F6">
      <w:pPr>
        <w:spacing w:after="120"/>
        <w:jc w:val="both"/>
        <w:rPr>
          <w:rFonts w:eastAsia="MS PGothic"/>
          <w:color w:val="auto"/>
          <w:szCs w:val="24"/>
        </w:rPr>
      </w:pPr>
      <w:r w:rsidRPr="001669DF">
        <w:rPr>
          <w:rFonts w:eastAsia="MS PGothic"/>
          <w:color w:val="auto"/>
          <w:szCs w:val="24"/>
          <w:lang w:val="ja-JP"/>
        </w:rPr>
        <w:t>利用可能な</w:t>
      </w:r>
      <w:r w:rsidRPr="001669DF">
        <w:rPr>
          <w:rFonts w:eastAsia="MS PGothic"/>
          <w:color w:val="auto"/>
          <w:szCs w:val="24"/>
        </w:rPr>
        <w:t xml:space="preserve"> RDS Client Access License (CAL): </w:t>
      </w:r>
      <w:r w:rsidRPr="001669DF">
        <w:rPr>
          <w:rFonts w:eastAsia="MS PGothic"/>
          <w:color w:val="auto"/>
          <w:szCs w:val="24"/>
          <w:lang w:val="ja-JP"/>
        </w:rPr>
        <w:t>以下の表には、貴社が認定モビリティ</w:t>
      </w:r>
      <w:r w:rsidRPr="001669DF">
        <w:rPr>
          <w:rFonts w:eastAsia="MS PGothic"/>
          <w:color w:val="auto"/>
          <w:szCs w:val="24"/>
        </w:rPr>
        <w:t xml:space="preserve"> </w:t>
      </w:r>
      <w:r w:rsidRPr="001669DF">
        <w:rPr>
          <w:rFonts w:eastAsia="MS PGothic"/>
          <w:color w:val="auto"/>
          <w:szCs w:val="24"/>
          <w:lang w:val="ja-JP"/>
        </w:rPr>
        <w:t>パートナーと協力して使用するソフトウェア</w:t>
      </w:r>
      <w:r w:rsidRPr="001669DF">
        <w:rPr>
          <w:rFonts w:eastAsia="MS PGothic"/>
          <w:color w:val="auto"/>
          <w:szCs w:val="24"/>
        </w:rPr>
        <w:t xml:space="preserve"> </w:t>
      </w:r>
      <w:r w:rsidRPr="001669DF">
        <w:rPr>
          <w:rFonts w:eastAsia="MS PGothic"/>
          <w:color w:val="auto"/>
          <w:szCs w:val="24"/>
          <w:lang w:val="ja-JP"/>
        </w:rPr>
        <w:t>アシュアランスが有効な数量を指定してください。</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16"/>
        <w:gridCol w:w="1543"/>
        <w:gridCol w:w="1388"/>
        <w:gridCol w:w="1183"/>
        <w:gridCol w:w="792"/>
        <w:gridCol w:w="738"/>
      </w:tblGrid>
      <w:tr w:rsidR="00D84C70" w:rsidRPr="001669DF" w14:paraId="24CF674E" w14:textId="77777777">
        <w:trPr>
          <w:cantSplit/>
          <w:jc w:val="center"/>
        </w:trPr>
        <w:tc>
          <w:tcPr>
            <w:tcW w:w="3716" w:type="dxa"/>
            <w:tcBorders>
              <w:right w:val="single" w:sz="4" w:space="0" w:color="FFFFFF"/>
            </w:tcBorders>
            <w:shd w:val="clear" w:color="auto" w:fill="000000"/>
            <w:vAlign w:val="center"/>
          </w:tcPr>
          <w:p w14:paraId="5A39E0F6"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製品</w:t>
            </w:r>
          </w:p>
        </w:tc>
        <w:tc>
          <w:tcPr>
            <w:tcW w:w="1543" w:type="dxa"/>
            <w:tcBorders>
              <w:top w:val="single" w:sz="4" w:space="0" w:color="000000"/>
              <w:left w:val="single" w:sz="4" w:space="0" w:color="FFFFFF"/>
              <w:right w:val="single" w:sz="4" w:space="0" w:color="FFFFFF"/>
            </w:tcBorders>
            <w:shd w:val="clear" w:color="auto" w:fill="000000"/>
            <w:vAlign w:val="center"/>
          </w:tcPr>
          <w:p w14:paraId="7978133B"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エディション</w:t>
            </w:r>
          </w:p>
        </w:tc>
        <w:tc>
          <w:tcPr>
            <w:tcW w:w="1388" w:type="dxa"/>
            <w:tcBorders>
              <w:left w:val="single" w:sz="4" w:space="0" w:color="FFFFFF"/>
              <w:right w:val="single" w:sz="4" w:space="0" w:color="FFFFFF"/>
            </w:tcBorders>
            <w:shd w:val="clear" w:color="auto" w:fill="000000"/>
            <w:vAlign w:val="center"/>
          </w:tcPr>
          <w:p w14:paraId="0E86C4C9"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確認を受ける場合は選択</w:t>
            </w:r>
          </w:p>
        </w:tc>
        <w:tc>
          <w:tcPr>
            <w:tcW w:w="1183" w:type="dxa"/>
            <w:tcBorders>
              <w:left w:val="single" w:sz="4" w:space="0" w:color="FFFFFF"/>
              <w:right w:val="single" w:sz="4" w:space="0" w:color="FFFFFF"/>
            </w:tcBorders>
            <w:shd w:val="clear" w:color="auto" w:fill="000000"/>
            <w:vAlign w:val="center"/>
          </w:tcPr>
          <w:p w14:paraId="6337FA5B" w14:textId="77777777" w:rsidR="000C67F6" w:rsidRPr="001669DF" w:rsidRDefault="000C67F6">
            <w:pPr>
              <w:keepNext/>
              <w:spacing w:before="0"/>
              <w:jc w:val="center"/>
              <w:rPr>
                <w:rFonts w:eastAsia="MS PGothic"/>
                <w:b/>
                <w:color w:val="auto"/>
                <w:szCs w:val="24"/>
              </w:rPr>
            </w:pPr>
            <w:r w:rsidRPr="001669DF">
              <w:rPr>
                <w:rFonts w:eastAsia="MS PGothic"/>
                <w:b/>
                <w:color w:val="auto"/>
                <w:szCs w:val="24"/>
                <w:lang w:val="ja-JP"/>
              </w:rPr>
              <w:t>展開する数量</w:t>
            </w:r>
          </w:p>
        </w:tc>
        <w:tc>
          <w:tcPr>
            <w:tcW w:w="1530" w:type="dxa"/>
            <w:gridSpan w:val="2"/>
            <w:tcBorders>
              <w:left w:val="single" w:sz="4" w:space="0" w:color="FFFFFF"/>
              <w:right w:val="single" w:sz="4" w:space="0" w:color="000000"/>
            </w:tcBorders>
            <w:shd w:val="clear" w:color="auto" w:fill="000000"/>
            <w:vAlign w:val="center"/>
          </w:tcPr>
          <w:p w14:paraId="758C5CC2" w14:textId="77777777" w:rsidR="000C67F6" w:rsidRPr="001669DF" w:rsidRDefault="000C67F6">
            <w:pPr>
              <w:keepNext/>
              <w:spacing w:before="0"/>
              <w:jc w:val="center"/>
              <w:rPr>
                <w:rFonts w:eastAsia="MS PGothic"/>
                <w:b/>
                <w:color w:val="auto"/>
                <w:szCs w:val="24"/>
                <w:lang w:eastAsia="zh-TW"/>
              </w:rPr>
            </w:pPr>
            <w:r w:rsidRPr="001669DF">
              <w:rPr>
                <w:rFonts w:eastAsia="MS PGothic"/>
                <w:b/>
                <w:color w:val="auto"/>
                <w:szCs w:val="24"/>
                <w:lang w:val="ja-JP" w:eastAsia="zh-TW"/>
              </w:rPr>
              <w:t>確認済</w:t>
            </w:r>
            <w:r w:rsidRPr="001669DF">
              <w:rPr>
                <w:rFonts w:eastAsia="MS PGothic"/>
                <w:b/>
                <w:color w:val="auto"/>
                <w:szCs w:val="24"/>
                <w:lang w:eastAsia="zh-TW"/>
              </w:rPr>
              <w:t xml:space="preserve"> (MSFT </w:t>
            </w:r>
            <w:r w:rsidRPr="001669DF">
              <w:rPr>
                <w:rFonts w:eastAsia="MS PGothic"/>
                <w:b/>
                <w:color w:val="auto"/>
                <w:szCs w:val="24"/>
                <w:lang w:val="ja-JP" w:eastAsia="zh-TW"/>
              </w:rPr>
              <w:t>使用欄</w:t>
            </w:r>
            <w:r w:rsidRPr="001669DF">
              <w:rPr>
                <w:rFonts w:eastAsia="MS PGothic"/>
                <w:b/>
                <w:color w:val="auto"/>
                <w:szCs w:val="24"/>
                <w:lang w:eastAsia="zh-TW"/>
              </w:rPr>
              <w:t>)</w:t>
            </w:r>
          </w:p>
        </w:tc>
      </w:tr>
      <w:tr w:rsidR="00D84C70" w:rsidRPr="001669DF" w14:paraId="71494B79" w14:textId="77777777">
        <w:trPr>
          <w:cantSplit/>
          <w:jc w:val="center"/>
        </w:trPr>
        <w:tc>
          <w:tcPr>
            <w:tcW w:w="9360" w:type="dxa"/>
            <w:gridSpan w:val="6"/>
            <w:shd w:val="clear" w:color="auto" w:fill="BFBFBF"/>
            <w:vAlign w:val="center"/>
          </w:tcPr>
          <w:p w14:paraId="43BAD34F" w14:textId="77777777" w:rsidR="000C67F6" w:rsidRPr="001669DF" w:rsidRDefault="000C67F6">
            <w:pPr>
              <w:keepNext/>
              <w:spacing w:before="0"/>
              <w:rPr>
                <w:rFonts w:eastAsia="MS PGothic"/>
                <w:b/>
                <w:color w:val="auto"/>
                <w:szCs w:val="24"/>
              </w:rPr>
            </w:pPr>
            <w:r w:rsidRPr="001669DF">
              <w:rPr>
                <w:rFonts w:eastAsia="MS PGothic"/>
                <w:b/>
                <w:color w:val="auto"/>
                <w:szCs w:val="24"/>
              </w:rPr>
              <w:t>RDS Client Access License</w:t>
            </w:r>
          </w:p>
        </w:tc>
      </w:tr>
      <w:tr w:rsidR="00D84C70" w:rsidRPr="001669DF" w14:paraId="39827403" w14:textId="77777777">
        <w:trPr>
          <w:cantSplit/>
          <w:jc w:val="center"/>
        </w:trPr>
        <w:tc>
          <w:tcPr>
            <w:tcW w:w="3716" w:type="dxa"/>
            <w:vAlign w:val="center"/>
          </w:tcPr>
          <w:p w14:paraId="23E14FA1" w14:textId="77777777" w:rsidR="000C67F6" w:rsidRPr="001669DF" w:rsidRDefault="000C67F6">
            <w:pPr>
              <w:spacing w:before="0"/>
              <w:rPr>
                <w:rFonts w:eastAsia="MS PGothic"/>
                <w:color w:val="auto"/>
                <w:sz w:val="18"/>
                <w:szCs w:val="24"/>
              </w:rPr>
            </w:pPr>
            <w:r w:rsidRPr="001669DF">
              <w:rPr>
                <w:rFonts w:eastAsia="MS PGothic"/>
                <w:color w:val="auto"/>
                <w:sz w:val="18"/>
                <w:szCs w:val="24"/>
                <w:lang w:val="ja-JP"/>
              </w:rPr>
              <w:t>RDS CAL</w:t>
            </w:r>
          </w:p>
        </w:tc>
        <w:tc>
          <w:tcPr>
            <w:tcW w:w="1543" w:type="dxa"/>
            <w:vAlign w:val="center"/>
          </w:tcPr>
          <w:p w14:paraId="15B891E8" w14:textId="77777777" w:rsidR="000C67F6" w:rsidRPr="001669DF" w:rsidRDefault="000C67F6">
            <w:pPr>
              <w:spacing w:before="0"/>
              <w:rPr>
                <w:rFonts w:eastAsia="MS PGothic"/>
                <w:color w:val="auto"/>
                <w:sz w:val="18"/>
                <w:szCs w:val="24"/>
              </w:rPr>
            </w:pPr>
          </w:p>
        </w:tc>
        <w:tc>
          <w:tcPr>
            <w:tcW w:w="1388" w:type="dxa"/>
            <w:vAlign w:val="center"/>
          </w:tcPr>
          <w:p w14:paraId="64C23085"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rPr>
              <w:fldChar w:fldCharType="begin">
                <w:ffData>
                  <w:name w:val=""/>
                  <w:enabled/>
                  <w:calcOnExit w:val="0"/>
                  <w:checkBox>
                    <w:size w:val="18"/>
                    <w:default w:val="0"/>
                  </w:checkBox>
                </w:ffData>
              </w:fldChar>
            </w:r>
            <w:r w:rsidRPr="001669DF">
              <w:rPr>
                <w:rFonts w:eastAsia="MS PGothic"/>
                <w:color w:val="auto"/>
                <w:sz w:val="18"/>
                <w:szCs w:val="24"/>
              </w:rPr>
              <w:instrText xml:space="preserve"> FORMCHECKBOX </w:instrText>
            </w:r>
            <w:r w:rsidR="00134A4E">
              <w:rPr>
                <w:rFonts w:eastAsia="MS PGothic"/>
                <w:color w:val="auto"/>
                <w:sz w:val="18"/>
                <w:szCs w:val="24"/>
              </w:rPr>
            </w:r>
            <w:r w:rsidR="00134A4E">
              <w:rPr>
                <w:rFonts w:eastAsia="MS PGothic"/>
                <w:color w:val="auto"/>
                <w:sz w:val="18"/>
                <w:szCs w:val="24"/>
              </w:rPr>
              <w:fldChar w:fldCharType="separate"/>
            </w:r>
            <w:r w:rsidRPr="001669DF">
              <w:rPr>
                <w:rFonts w:eastAsia="MS PGothic"/>
                <w:color w:val="auto"/>
                <w:sz w:val="18"/>
                <w:szCs w:val="24"/>
              </w:rPr>
              <w:fldChar w:fldCharType="end"/>
            </w:r>
          </w:p>
        </w:tc>
        <w:tc>
          <w:tcPr>
            <w:tcW w:w="1183" w:type="dxa"/>
            <w:vAlign w:val="center"/>
          </w:tcPr>
          <w:p w14:paraId="08CC43D9" w14:textId="77777777" w:rsidR="000C67F6" w:rsidRPr="001669DF" w:rsidRDefault="000C67F6">
            <w:pPr>
              <w:spacing w:before="0"/>
              <w:rPr>
                <w:rFonts w:eastAsia="MS PGothic"/>
                <w:color w:val="auto"/>
                <w:sz w:val="18"/>
                <w:szCs w:val="24"/>
              </w:rPr>
            </w:pPr>
            <w:r w:rsidRPr="001669DF">
              <w:rPr>
                <w:rFonts w:eastAsia="MS PGothic"/>
                <w:color w:val="auto"/>
                <w:sz w:val="18"/>
                <w:szCs w:val="24"/>
              </w:rPr>
              <w:fldChar w:fldCharType="begin">
                <w:ffData>
                  <w:name w:val="Text8"/>
                  <w:enabled/>
                  <w:calcOnExit w:val="0"/>
                  <w:textInput/>
                </w:ffData>
              </w:fldChar>
            </w:r>
            <w:r w:rsidRPr="001669DF">
              <w:rPr>
                <w:rFonts w:eastAsia="MS PGothic"/>
                <w:color w:val="auto"/>
                <w:sz w:val="18"/>
                <w:szCs w:val="24"/>
              </w:rPr>
              <w:instrText xml:space="preserve"> FORMTEXT </w:instrText>
            </w:r>
            <w:r w:rsidRPr="001669DF">
              <w:rPr>
                <w:rFonts w:eastAsia="MS PGothic"/>
                <w:color w:val="auto"/>
                <w:sz w:val="18"/>
                <w:szCs w:val="24"/>
              </w:rPr>
            </w:r>
            <w:r w:rsidRPr="001669DF">
              <w:rPr>
                <w:rFonts w:eastAsia="MS PGothic"/>
                <w:color w:val="auto"/>
                <w:sz w:val="18"/>
                <w:szCs w:val="24"/>
              </w:rPr>
              <w:fldChar w:fldCharType="separate"/>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noProof/>
                <w:color w:val="auto"/>
                <w:sz w:val="18"/>
                <w:szCs w:val="24"/>
              </w:rPr>
              <w:t> </w:t>
            </w:r>
            <w:r w:rsidRPr="001669DF">
              <w:rPr>
                <w:rFonts w:eastAsia="MS PGothic"/>
                <w:color w:val="auto"/>
                <w:sz w:val="18"/>
                <w:szCs w:val="24"/>
              </w:rPr>
              <w:fldChar w:fldCharType="end"/>
            </w:r>
          </w:p>
        </w:tc>
        <w:tc>
          <w:tcPr>
            <w:tcW w:w="792" w:type="dxa"/>
            <w:vAlign w:val="center"/>
          </w:tcPr>
          <w:p w14:paraId="1F539408"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はい</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Check1"/>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c>
          <w:tcPr>
            <w:tcW w:w="738" w:type="dxa"/>
            <w:vAlign w:val="center"/>
          </w:tcPr>
          <w:p w14:paraId="6462B339" w14:textId="77777777" w:rsidR="000C67F6" w:rsidRPr="001669DF" w:rsidRDefault="000C67F6">
            <w:pPr>
              <w:spacing w:before="0"/>
              <w:jc w:val="center"/>
              <w:rPr>
                <w:rFonts w:eastAsia="MS PGothic"/>
                <w:color w:val="auto"/>
                <w:sz w:val="18"/>
                <w:szCs w:val="24"/>
              </w:rPr>
            </w:pPr>
            <w:r w:rsidRPr="001669DF">
              <w:rPr>
                <w:rFonts w:eastAsia="MS PGothic"/>
                <w:color w:val="auto"/>
                <w:sz w:val="18"/>
                <w:szCs w:val="24"/>
                <w:lang w:val="ja-JP"/>
              </w:rPr>
              <w:t>いいえ</w:t>
            </w:r>
            <w:r w:rsidRPr="001669DF">
              <w:rPr>
                <w:rFonts w:eastAsia="MS PGothic"/>
                <w:color w:val="auto"/>
                <w:sz w:val="18"/>
                <w:szCs w:val="24"/>
                <w:lang w:val="ja-JP"/>
              </w:rPr>
              <w:t xml:space="preserve"> </w:t>
            </w:r>
            <w:r w:rsidRPr="001669DF">
              <w:rPr>
                <w:rFonts w:eastAsia="MS PGothic"/>
                <w:color w:val="auto"/>
                <w:sz w:val="18"/>
                <w:szCs w:val="24"/>
                <w:lang w:val="ja-JP"/>
              </w:rPr>
              <w:fldChar w:fldCharType="begin">
                <w:ffData>
                  <w:name w:val=""/>
                  <w:enabled/>
                  <w:calcOnExit w:val="0"/>
                  <w:checkBox>
                    <w:size w:val="18"/>
                    <w:default w:val="0"/>
                  </w:checkBox>
                </w:ffData>
              </w:fldChar>
            </w:r>
            <w:r w:rsidRPr="001669DF">
              <w:rPr>
                <w:rFonts w:eastAsia="MS PGothic"/>
                <w:color w:val="auto"/>
                <w:sz w:val="18"/>
                <w:szCs w:val="24"/>
                <w:lang w:val="ja-JP"/>
              </w:rPr>
              <w:instrText xml:space="preserve"> FORMCHECKBOX </w:instrText>
            </w:r>
            <w:r w:rsidR="00134A4E">
              <w:rPr>
                <w:rFonts w:eastAsia="MS PGothic"/>
                <w:color w:val="auto"/>
                <w:sz w:val="18"/>
                <w:szCs w:val="24"/>
                <w:lang w:val="ja-JP"/>
              </w:rPr>
            </w:r>
            <w:r w:rsidR="00134A4E">
              <w:rPr>
                <w:rFonts w:eastAsia="MS PGothic"/>
                <w:color w:val="auto"/>
                <w:sz w:val="18"/>
                <w:szCs w:val="24"/>
                <w:lang w:val="ja-JP"/>
              </w:rPr>
              <w:fldChar w:fldCharType="separate"/>
            </w:r>
            <w:r w:rsidRPr="001669DF">
              <w:rPr>
                <w:rFonts w:eastAsia="MS PGothic"/>
                <w:color w:val="auto"/>
                <w:sz w:val="18"/>
                <w:szCs w:val="24"/>
                <w:lang w:val="ja-JP"/>
              </w:rPr>
              <w:fldChar w:fldCharType="end"/>
            </w:r>
          </w:p>
        </w:tc>
      </w:tr>
    </w:tbl>
    <w:p w14:paraId="5CA97CEA" w14:textId="77777777" w:rsidR="000C67F6" w:rsidRPr="001669DF" w:rsidRDefault="000C67F6">
      <w:pPr>
        <w:spacing w:before="0"/>
        <w:jc w:val="both"/>
        <w:rPr>
          <w:rFonts w:eastAsia="MS PGothic"/>
          <w:color w:val="auto"/>
          <w:szCs w:val="24"/>
        </w:rPr>
      </w:pPr>
    </w:p>
    <w:sectPr w:rsidR="000C67F6" w:rsidRPr="001669DF" w:rsidSect="00D93A0B">
      <w:type w:val="continuous"/>
      <w:pgSz w:w="11907" w:h="16840" w:code="9"/>
      <w:pgMar w:top="1440" w:right="1440" w:bottom="1440" w:left="1440" w:header="720" w:footer="43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9DD3E4" w14:textId="77777777" w:rsidR="00134A4E" w:rsidRPr="000C67F6" w:rsidRDefault="00134A4E">
      <w:pPr>
        <w:spacing w:before="0"/>
        <w:rPr>
          <w:rFonts w:cs="Times New Roman"/>
          <w:szCs w:val="24"/>
        </w:rPr>
      </w:pPr>
      <w:r w:rsidRPr="000C67F6">
        <w:rPr>
          <w:rFonts w:cs="Times New Roman"/>
          <w:szCs w:val="24"/>
        </w:rPr>
        <w:separator/>
      </w:r>
    </w:p>
  </w:endnote>
  <w:endnote w:type="continuationSeparator" w:id="0">
    <w:p w14:paraId="48E6CEED" w14:textId="77777777" w:rsidR="00134A4E" w:rsidRPr="000C67F6" w:rsidRDefault="00134A4E">
      <w:pPr>
        <w:spacing w:before="0"/>
        <w:rPr>
          <w:rFonts w:cs="Times New Roman"/>
          <w:szCs w:val="24"/>
        </w:rPr>
      </w:pPr>
      <w:r w:rsidRPr="000C67F6">
        <w:rPr>
          <w:rFonts w:cs="Times New Roman"/>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Yu Gothic"/>
    <w:panose1 w:val="020B0500000000000000"/>
    <w:charset w:val="80"/>
    <w:family w:val="roman"/>
    <w:pitch w:val="fixed"/>
    <w:sig w:usb0="E00002FF" w:usb1="6AC7FDFB" w:usb2="00000012" w:usb3="00000000" w:csb0="0002009F" w:csb1="00000000"/>
  </w:font>
  <w:font w:name="MS PGothic">
    <w:altName w:val="ＭＳ Ｐゴシック"/>
    <w:panose1 w:val="020B0500000000000000"/>
    <w:charset w:val="80"/>
    <w:family w:val="swiss"/>
    <w:pitch w:val="variable"/>
    <w:sig w:usb0="E00002FF" w:usb1="6AC7FDFB" w:usb2="08000012" w:usb3="00000000" w:csb0="0002009F" w:csb1="00000000"/>
  </w:font>
  <w:font w:name="MS Gothic">
    <w:altName w:val="ＭＳ ゴシック"/>
    <w:panose1 w:val="020B0500000000000000"/>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7E60CC" w14:textId="77777777" w:rsidR="00A73850" w:rsidRDefault="00A738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60" w:type="dxa"/>
      <w:jc w:val="center"/>
      <w:tblLayout w:type="fixed"/>
      <w:tblLook w:val="04A0" w:firstRow="1" w:lastRow="0" w:firstColumn="1" w:lastColumn="0" w:noHBand="0" w:noVBand="1"/>
    </w:tblPr>
    <w:tblGrid>
      <w:gridCol w:w="4680"/>
      <w:gridCol w:w="4680"/>
    </w:tblGrid>
    <w:tr w:rsidR="00A73850" w:rsidRPr="000C67F6" w14:paraId="30787E20" w14:textId="77777777">
      <w:trPr>
        <w:jc w:val="center"/>
      </w:trPr>
      <w:tc>
        <w:tcPr>
          <w:tcW w:w="4788" w:type="dxa"/>
        </w:tcPr>
        <w:p w14:paraId="70FD20E7" w14:textId="6B1C5486" w:rsidR="00A73850" w:rsidRPr="000C67F6" w:rsidRDefault="00A73850">
          <w:pPr>
            <w:pStyle w:val="Footer"/>
            <w:rPr>
              <w:rFonts w:cs="Times New Roman"/>
              <w:sz w:val="16"/>
              <w:szCs w:val="24"/>
            </w:rPr>
          </w:pPr>
          <w:r w:rsidRPr="000C67F6">
            <w:rPr>
              <w:rFonts w:cs="Times New Roman"/>
              <w:noProof/>
              <w:sz w:val="16"/>
              <w:szCs w:val="24"/>
            </w:rPr>
            <w:t>LicenseMobilityVerif(</w:t>
          </w:r>
          <w:r>
            <w:rPr>
              <w:rFonts w:cs="Times New Roman"/>
              <w:noProof/>
              <w:sz w:val="16"/>
              <w:szCs w:val="24"/>
            </w:rPr>
            <w:t>Asia)ExIND,KOR,PRC</w:t>
          </w:r>
          <w:r w:rsidRPr="000C67F6">
            <w:rPr>
              <w:rFonts w:cs="Times New Roman"/>
              <w:noProof/>
              <w:sz w:val="16"/>
              <w:szCs w:val="24"/>
            </w:rPr>
            <w:t>(</w:t>
          </w:r>
          <w:r>
            <w:rPr>
              <w:rFonts w:cs="Times New Roman" w:hint="eastAsia"/>
              <w:noProof/>
              <w:sz w:val="16"/>
              <w:szCs w:val="24"/>
            </w:rPr>
            <w:t>JPN</w:t>
          </w:r>
          <w:r w:rsidRPr="000C67F6">
            <w:rPr>
              <w:rFonts w:cs="Times New Roman"/>
              <w:noProof/>
              <w:sz w:val="16"/>
              <w:szCs w:val="24"/>
            </w:rPr>
            <w:t>)(Sept2016)</w:t>
          </w:r>
        </w:p>
      </w:tc>
      <w:tc>
        <w:tcPr>
          <w:tcW w:w="4788" w:type="dxa"/>
        </w:tcPr>
        <w:p w14:paraId="39E43727" w14:textId="75FFA58C" w:rsidR="00A73850" w:rsidRPr="000C67F6" w:rsidRDefault="00A73850">
          <w:pPr>
            <w:pStyle w:val="Footer"/>
            <w:jc w:val="right"/>
            <w:rPr>
              <w:rFonts w:cs="Times New Roman"/>
              <w:sz w:val="16"/>
              <w:szCs w:val="24"/>
            </w:rPr>
          </w:pPr>
          <w:r w:rsidRPr="000C67F6">
            <w:rPr>
              <w:rFonts w:cs="Times New Roman"/>
              <w:noProof/>
              <w:sz w:val="16"/>
              <w:szCs w:val="24"/>
            </w:rPr>
            <w:t xml:space="preserve">Page </w:t>
          </w:r>
          <w:r w:rsidRPr="000C67F6">
            <w:rPr>
              <w:rFonts w:cs="Times New Roman"/>
              <w:noProof/>
              <w:sz w:val="16"/>
              <w:szCs w:val="24"/>
            </w:rPr>
            <w:fldChar w:fldCharType="begin"/>
          </w:r>
          <w:r w:rsidRPr="000C67F6">
            <w:rPr>
              <w:rFonts w:cs="Times New Roman"/>
              <w:noProof/>
              <w:sz w:val="16"/>
              <w:szCs w:val="24"/>
            </w:rPr>
            <w:instrText xml:space="preserve"> PAGE  \* Arabic  \* MERGEFORMAT </w:instrText>
          </w:r>
          <w:r w:rsidRPr="000C67F6">
            <w:rPr>
              <w:rFonts w:cs="Times New Roman"/>
              <w:noProof/>
              <w:sz w:val="16"/>
              <w:szCs w:val="24"/>
            </w:rPr>
            <w:fldChar w:fldCharType="separate"/>
          </w:r>
          <w:r w:rsidR="000F6C8A">
            <w:rPr>
              <w:rFonts w:cs="Times New Roman"/>
              <w:noProof/>
              <w:sz w:val="16"/>
              <w:szCs w:val="24"/>
            </w:rPr>
            <w:t>8</w:t>
          </w:r>
          <w:r w:rsidRPr="000C67F6">
            <w:rPr>
              <w:rFonts w:cs="Times New Roman"/>
              <w:noProof/>
              <w:sz w:val="16"/>
              <w:szCs w:val="24"/>
            </w:rPr>
            <w:fldChar w:fldCharType="end"/>
          </w:r>
          <w:r w:rsidRPr="000C67F6">
            <w:rPr>
              <w:rFonts w:cs="Times New Roman"/>
              <w:noProof/>
              <w:sz w:val="16"/>
              <w:szCs w:val="24"/>
            </w:rPr>
            <w:t xml:space="preserve"> of </w:t>
          </w:r>
          <w:r w:rsidRPr="000C67F6">
            <w:rPr>
              <w:rFonts w:cs="Times New Roman"/>
              <w:noProof/>
              <w:sz w:val="16"/>
              <w:szCs w:val="24"/>
            </w:rPr>
            <w:fldChar w:fldCharType="begin"/>
          </w:r>
          <w:r w:rsidRPr="000C67F6">
            <w:rPr>
              <w:rFonts w:cs="Times New Roman"/>
              <w:noProof/>
              <w:sz w:val="16"/>
              <w:szCs w:val="24"/>
            </w:rPr>
            <w:instrText xml:space="preserve"> NUMPAGES  \* Arabic  \* MERGEFORMAT </w:instrText>
          </w:r>
          <w:r w:rsidRPr="000C67F6">
            <w:rPr>
              <w:rFonts w:cs="Times New Roman"/>
              <w:noProof/>
              <w:sz w:val="16"/>
              <w:szCs w:val="24"/>
            </w:rPr>
            <w:fldChar w:fldCharType="separate"/>
          </w:r>
          <w:r w:rsidR="000F6C8A">
            <w:rPr>
              <w:rFonts w:cs="Times New Roman"/>
              <w:noProof/>
              <w:sz w:val="16"/>
              <w:szCs w:val="24"/>
            </w:rPr>
            <w:t>8</w:t>
          </w:r>
          <w:r w:rsidRPr="000C67F6">
            <w:rPr>
              <w:rFonts w:cs="Times New Roman"/>
              <w:noProof/>
              <w:sz w:val="16"/>
              <w:szCs w:val="24"/>
            </w:rPr>
            <w:fldChar w:fldCharType="end"/>
          </w:r>
        </w:p>
        <w:p w14:paraId="0324A91D" w14:textId="77777777" w:rsidR="00A73850" w:rsidRPr="000C67F6" w:rsidRDefault="00A73850">
          <w:pPr>
            <w:pStyle w:val="Footer"/>
            <w:jc w:val="right"/>
            <w:rPr>
              <w:rFonts w:cs="Times New Roman"/>
              <w:sz w:val="16"/>
              <w:szCs w:val="24"/>
            </w:rPr>
          </w:pPr>
        </w:p>
      </w:tc>
    </w:tr>
  </w:tbl>
  <w:p w14:paraId="198B5B22" w14:textId="77777777" w:rsidR="00A73850" w:rsidRPr="000C67F6" w:rsidRDefault="00A73850">
    <w:pPr>
      <w:pStyle w:val="Footer"/>
      <w:rPr>
        <w:rFonts w:cs="Times New Roman"/>
        <w:sz w:val="16"/>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360" w:type="dxa"/>
      <w:jc w:val="center"/>
      <w:tblLayout w:type="fixed"/>
      <w:tblLook w:val="04A0" w:firstRow="1" w:lastRow="0" w:firstColumn="1" w:lastColumn="0" w:noHBand="0" w:noVBand="1"/>
    </w:tblPr>
    <w:tblGrid>
      <w:gridCol w:w="4680"/>
      <w:gridCol w:w="4680"/>
    </w:tblGrid>
    <w:tr w:rsidR="00A73850" w:rsidRPr="000C67F6" w14:paraId="74DF35A0" w14:textId="77777777">
      <w:trPr>
        <w:jc w:val="center"/>
      </w:trPr>
      <w:tc>
        <w:tcPr>
          <w:tcW w:w="4788" w:type="dxa"/>
        </w:tcPr>
        <w:p w14:paraId="3550B3BC" w14:textId="56DC5101" w:rsidR="00A73850" w:rsidRPr="000C67F6" w:rsidRDefault="00A73850">
          <w:pPr>
            <w:pStyle w:val="Footer"/>
            <w:rPr>
              <w:rFonts w:cs="Times New Roman"/>
              <w:noProof/>
              <w:sz w:val="16"/>
              <w:szCs w:val="24"/>
            </w:rPr>
          </w:pPr>
          <w:r w:rsidRPr="000C67F6">
            <w:rPr>
              <w:rFonts w:cs="Times New Roman"/>
              <w:noProof/>
              <w:sz w:val="16"/>
              <w:szCs w:val="24"/>
            </w:rPr>
            <w:t>LicenseMobilityVerif(</w:t>
          </w:r>
          <w:r>
            <w:rPr>
              <w:rFonts w:cs="Times New Roman"/>
              <w:noProof/>
              <w:sz w:val="16"/>
              <w:szCs w:val="24"/>
            </w:rPr>
            <w:t>Asia)ExIND,KOR,PRC</w:t>
          </w:r>
          <w:r w:rsidRPr="000C67F6">
            <w:rPr>
              <w:rFonts w:cs="Times New Roman"/>
              <w:noProof/>
              <w:sz w:val="16"/>
              <w:szCs w:val="24"/>
            </w:rPr>
            <w:t>(</w:t>
          </w:r>
          <w:r>
            <w:rPr>
              <w:rFonts w:cs="Times New Roman" w:hint="eastAsia"/>
              <w:noProof/>
              <w:sz w:val="16"/>
              <w:szCs w:val="24"/>
            </w:rPr>
            <w:t>JPN</w:t>
          </w:r>
          <w:r w:rsidRPr="000C67F6">
            <w:rPr>
              <w:rFonts w:cs="Times New Roman"/>
              <w:noProof/>
              <w:sz w:val="16"/>
              <w:szCs w:val="24"/>
            </w:rPr>
            <w:t>)(Sept2016)</w:t>
          </w:r>
        </w:p>
      </w:tc>
      <w:tc>
        <w:tcPr>
          <w:tcW w:w="4788" w:type="dxa"/>
        </w:tcPr>
        <w:p w14:paraId="740C02B8" w14:textId="419F0E2E" w:rsidR="00A73850" w:rsidRPr="000C67F6" w:rsidRDefault="00A73850">
          <w:pPr>
            <w:pStyle w:val="Footer"/>
            <w:jc w:val="right"/>
            <w:rPr>
              <w:rFonts w:cs="Times New Roman"/>
              <w:noProof/>
              <w:sz w:val="16"/>
              <w:szCs w:val="24"/>
            </w:rPr>
          </w:pPr>
          <w:r w:rsidRPr="000C67F6">
            <w:rPr>
              <w:rFonts w:cs="Times New Roman"/>
              <w:noProof/>
              <w:sz w:val="16"/>
              <w:szCs w:val="24"/>
            </w:rPr>
            <w:t xml:space="preserve">Page </w:t>
          </w:r>
          <w:r w:rsidRPr="000C67F6">
            <w:rPr>
              <w:rFonts w:cs="Times New Roman"/>
              <w:noProof/>
              <w:sz w:val="16"/>
              <w:szCs w:val="24"/>
            </w:rPr>
            <w:fldChar w:fldCharType="begin"/>
          </w:r>
          <w:r w:rsidRPr="000C67F6">
            <w:rPr>
              <w:rFonts w:cs="Times New Roman"/>
              <w:noProof/>
              <w:sz w:val="16"/>
              <w:szCs w:val="24"/>
            </w:rPr>
            <w:instrText xml:space="preserve"> PAGE  \* Arabic  \* MERGEFORMAT </w:instrText>
          </w:r>
          <w:r w:rsidRPr="000C67F6">
            <w:rPr>
              <w:rFonts w:cs="Times New Roman"/>
              <w:noProof/>
              <w:sz w:val="16"/>
              <w:szCs w:val="24"/>
            </w:rPr>
            <w:fldChar w:fldCharType="separate"/>
          </w:r>
          <w:r w:rsidR="000F6C8A">
            <w:rPr>
              <w:rFonts w:cs="Times New Roman"/>
              <w:noProof/>
              <w:sz w:val="16"/>
              <w:szCs w:val="24"/>
            </w:rPr>
            <w:t>1</w:t>
          </w:r>
          <w:r w:rsidRPr="000C67F6">
            <w:rPr>
              <w:rFonts w:cs="Times New Roman"/>
              <w:noProof/>
              <w:sz w:val="16"/>
              <w:szCs w:val="24"/>
            </w:rPr>
            <w:fldChar w:fldCharType="end"/>
          </w:r>
          <w:r w:rsidRPr="000C67F6">
            <w:rPr>
              <w:rFonts w:cs="Times New Roman"/>
              <w:noProof/>
              <w:sz w:val="16"/>
              <w:szCs w:val="24"/>
            </w:rPr>
            <w:t xml:space="preserve"> of </w:t>
          </w:r>
          <w:r w:rsidRPr="000C67F6">
            <w:rPr>
              <w:rFonts w:cs="Times New Roman"/>
              <w:noProof/>
              <w:sz w:val="16"/>
              <w:szCs w:val="24"/>
            </w:rPr>
            <w:fldChar w:fldCharType="begin"/>
          </w:r>
          <w:r w:rsidRPr="000C67F6">
            <w:rPr>
              <w:rFonts w:cs="Times New Roman"/>
              <w:noProof/>
              <w:sz w:val="16"/>
              <w:szCs w:val="24"/>
            </w:rPr>
            <w:instrText xml:space="preserve"> NUMPAGES  \* Arabic  \* MERGEFORMAT </w:instrText>
          </w:r>
          <w:r w:rsidRPr="000C67F6">
            <w:rPr>
              <w:rFonts w:cs="Times New Roman"/>
              <w:noProof/>
              <w:sz w:val="16"/>
              <w:szCs w:val="24"/>
            </w:rPr>
            <w:fldChar w:fldCharType="separate"/>
          </w:r>
          <w:r w:rsidR="000F6C8A">
            <w:rPr>
              <w:rFonts w:cs="Times New Roman"/>
              <w:noProof/>
              <w:sz w:val="16"/>
              <w:szCs w:val="24"/>
            </w:rPr>
            <w:t>8</w:t>
          </w:r>
          <w:r w:rsidRPr="000C67F6">
            <w:rPr>
              <w:rFonts w:cs="Times New Roman"/>
              <w:noProof/>
              <w:sz w:val="16"/>
              <w:szCs w:val="24"/>
            </w:rPr>
            <w:fldChar w:fldCharType="end"/>
          </w:r>
        </w:p>
        <w:p w14:paraId="0BD13B5E" w14:textId="77777777" w:rsidR="00A73850" w:rsidRPr="000C67F6" w:rsidRDefault="00A73850">
          <w:pPr>
            <w:pStyle w:val="Footer"/>
            <w:jc w:val="right"/>
            <w:rPr>
              <w:rFonts w:cs="Times New Roman"/>
              <w:sz w:val="16"/>
              <w:szCs w:val="24"/>
            </w:rPr>
          </w:pPr>
        </w:p>
      </w:tc>
    </w:tr>
  </w:tbl>
  <w:p w14:paraId="321928F9" w14:textId="77777777" w:rsidR="00A73850" w:rsidRPr="000C67F6" w:rsidRDefault="00A73850">
    <w:pPr>
      <w:pStyle w:val="Footer"/>
      <w:rPr>
        <w:rFonts w:cs="Times New Roman"/>
        <w:sz w:val="16"/>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C38EE2" w14:textId="77777777" w:rsidR="00134A4E" w:rsidRPr="000C67F6" w:rsidRDefault="00134A4E">
      <w:pPr>
        <w:spacing w:before="0"/>
        <w:rPr>
          <w:rFonts w:cs="Times New Roman"/>
          <w:szCs w:val="24"/>
        </w:rPr>
      </w:pPr>
      <w:r w:rsidRPr="000C67F6">
        <w:rPr>
          <w:rFonts w:cs="Times New Roman"/>
          <w:szCs w:val="24"/>
        </w:rPr>
        <w:separator/>
      </w:r>
    </w:p>
  </w:footnote>
  <w:footnote w:type="continuationSeparator" w:id="0">
    <w:p w14:paraId="6F8335EE" w14:textId="77777777" w:rsidR="00134A4E" w:rsidRPr="000C67F6" w:rsidRDefault="00134A4E">
      <w:pPr>
        <w:spacing w:before="0"/>
        <w:rPr>
          <w:rFonts w:cs="Times New Roman"/>
          <w:szCs w:val="24"/>
        </w:rPr>
      </w:pPr>
      <w:r w:rsidRPr="000C67F6">
        <w:rPr>
          <w:rFonts w:cs="Times New Roman"/>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52504F" w14:textId="77777777" w:rsidR="00A73850" w:rsidRDefault="00A738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919A6A" w14:textId="77777777" w:rsidR="00A73850" w:rsidRPr="000C67F6" w:rsidRDefault="00134A4E">
    <w:pPr>
      <w:pStyle w:val="Header"/>
      <w:rPr>
        <w:rFonts w:cs="Times New Roman"/>
        <w:szCs w:val="24"/>
      </w:rPr>
    </w:pPr>
    <w:r>
      <w:rPr>
        <w:noProof/>
        <w:snapToGrid/>
      </w:rPr>
      <w:pict w14:anchorId="11C516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margin-left:0;margin-top:0;width:446.4pt;height:251.65pt;z-index:251657216;visibility:visible;mso-position-horizontal:center;mso-position-horizontal-relative:margin;mso-position-vertical:center;mso-position-vertical-relative:margin;mso-width-relative:margin;mso-height-relative:margin">
          <v:imagedata r:id="rId1" o:titl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E81470" w14:textId="77777777" w:rsidR="00A73850" w:rsidRPr="000C67F6" w:rsidRDefault="00A73850">
    <w:pPr>
      <w:pStyle w:val="Header"/>
      <w:jc w:val="right"/>
      <w:rPr>
        <w:rFonts w:cs="Times New Roman"/>
        <w:szCs w:val="24"/>
      </w:rPr>
    </w:pPr>
    <w:r w:rsidRPr="000C67F6">
      <w:rPr>
        <w:rFonts w:cs="Times New Roman"/>
        <w:noProof/>
        <w:szCs w:val="24"/>
        <w:lang w:eastAsia="zh-CN"/>
      </w:rPr>
      <w:drawing>
        <wp:inline distT="0" distB="0" distL="0" distR="0" wp14:anchorId="50F70D47" wp14:editId="30C5386E">
          <wp:extent cx="5705475" cy="561975"/>
          <wp:effectExtent l="0" t="0" r="0" b="9525"/>
          <wp:docPr id="1" name="Picture 2" descr="Description: 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5475" cy="561975"/>
                  </a:xfrm>
                  <a:prstGeom prst="rect">
                    <a:avLst/>
                  </a:prstGeom>
                  <a:noFill/>
                  <a:ln>
                    <a:noFill/>
                  </a:ln>
                </pic:spPr>
              </pic:pic>
            </a:graphicData>
          </a:graphic>
        </wp:inline>
      </w:drawing>
    </w:r>
    <w:r w:rsidR="00134A4E">
      <w:rPr>
        <w:noProof/>
        <w:snapToGrid/>
      </w:rPr>
      <w:pict w14:anchorId="1912B3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left:0;text-align:left;margin-left:0;margin-top:0;width:446.25pt;height:252pt;z-index:251658240;visibility:visible;mso-position-horizontal:center;mso-position-horizontal-relative:margin;mso-position-vertical:center;mso-position-vertical-relative:margin;mso-width-relative:margin;mso-height-relative:margin">
          <v:imagedata r:id="rId2" o:titl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9F68F6"/>
    <w:multiLevelType w:val="hybridMultilevel"/>
    <w:tmpl w:val="FBDE38B2"/>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54663CB"/>
    <w:multiLevelType w:val="hybridMultilevel"/>
    <w:tmpl w:val="9B5E0404"/>
    <w:lvl w:ilvl="0" w:tplc="03427824">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6901E87"/>
    <w:multiLevelType w:val="hybridMultilevel"/>
    <w:tmpl w:val="B0E6F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02399A"/>
    <w:multiLevelType w:val="hybridMultilevel"/>
    <w:tmpl w:val="DF1E343C"/>
    <w:lvl w:ilvl="0" w:tplc="FBD0DD06">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1311B"/>
    <w:multiLevelType w:val="hybridMultilevel"/>
    <w:tmpl w:val="304E79CC"/>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5E357496"/>
    <w:multiLevelType w:val="hybridMultilevel"/>
    <w:tmpl w:val="279877CC"/>
    <w:lvl w:ilvl="0" w:tplc="3E468AD8">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6198438A"/>
    <w:multiLevelType w:val="hybridMultilevel"/>
    <w:tmpl w:val="7C320558"/>
    <w:lvl w:ilvl="0" w:tplc="FF840C62">
      <w:start w:val="1"/>
      <w:numFmt w:val="lowerLetter"/>
      <w:lvlText w:val="%1."/>
      <w:lvlJc w:val="left"/>
      <w:pPr>
        <w:ind w:left="720" w:hanging="360"/>
      </w:pPr>
      <w:rPr>
        <w:rFonts w:cs="Times New Roman" w:hint="default"/>
        <w:b/>
        <w:strike w:val="0"/>
        <w:sz w:val="20"/>
        <w:szCs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64316898"/>
    <w:multiLevelType w:val="hybridMultilevel"/>
    <w:tmpl w:val="E552266E"/>
    <w:lvl w:ilvl="0" w:tplc="BC2C9468">
      <w:start w:val="1"/>
      <w:numFmt w:val="decimal"/>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720E4F3A"/>
    <w:multiLevelType w:val="hybridMultilevel"/>
    <w:tmpl w:val="3A78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5"/>
  </w:num>
  <w:num w:numId="5">
    <w:abstractNumId w:val="0"/>
  </w:num>
  <w:num w:numId="6">
    <w:abstractNumId w:val="7"/>
  </w:num>
  <w:num w:numId="7">
    <w:abstractNumId w:val="3"/>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proofState w:spelling="clean" w:grammar="clean"/>
  <w:defaultTabStop w:val="720"/>
  <w:characterSpacingControl w:val="doNotCompress"/>
  <w:noLineBreaksAfter w:lang="ja-JP" w:val="$([\{‘“〈《「『【〔＄（［｛｢｣･￡￥"/>
  <w:noLineBreaksBefore w:lang="ja-JP" w:val="!%),.:;?]}°’”‰′″℃、。々〉》」』】〕゛゜ゝゞ・ヽヾ！％），．：；？］｝｡｢｣､･ﾞﾟ￠"/>
  <w:hdrShapeDefaults>
    <o:shapedefaults v:ext="edit" spidmax="2051">
      <v:textbox inset="5.85pt,.7pt,5.85pt,.7pt"/>
    </o:shapedefaults>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5977"/>
    <w:rsid w:val="00004ADC"/>
    <w:rsid w:val="00034F1C"/>
    <w:rsid w:val="00043D3E"/>
    <w:rsid w:val="0005048F"/>
    <w:rsid w:val="00054447"/>
    <w:rsid w:val="00057140"/>
    <w:rsid w:val="00072DD6"/>
    <w:rsid w:val="0007399C"/>
    <w:rsid w:val="00075039"/>
    <w:rsid w:val="0008764E"/>
    <w:rsid w:val="00096562"/>
    <w:rsid w:val="000A28F2"/>
    <w:rsid w:val="000B1C21"/>
    <w:rsid w:val="000C67F6"/>
    <w:rsid w:val="000F0A9E"/>
    <w:rsid w:val="000F6C8A"/>
    <w:rsid w:val="00102819"/>
    <w:rsid w:val="00113D7F"/>
    <w:rsid w:val="00115E24"/>
    <w:rsid w:val="00134A4E"/>
    <w:rsid w:val="0014026A"/>
    <w:rsid w:val="001416E6"/>
    <w:rsid w:val="00160497"/>
    <w:rsid w:val="00162683"/>
    <w:rsid w:val="001669DF"/>
    <w:rsid w:val="001815F7"/>
    <w:rsid w:val="001A70AC"/>
    <w:rsid w:val="001B7660"/>
    <w:rsid w:val="001C1F99"/>
    <w:rsid w:val="001D4B90"/>
    <w:rsid w:val="001F0327"/>
    <w:rsid w:val="001F14EF"/>
    <w:rsid w:val="001F70C7"/>
    <w:rsid w:val="00214559"/>
    <w:rsid w:val="0025204A"/>
    <w:rsid w:val="00275A1D"/>
    <w:rsid w:val="00281B11"/>
    <w:rsid w:val="0029406F"/>
    <w:rsid w:val="002A0777"/>
    <w:rsid w:val="002A0DFF"/>
    <w:rsid w:val="002B6A06"/>
    <w:rsid w:val="002D09B3"/>
    <w:rsid w:val="002D2E55"/>
    <w:rsid w:val="00305E83"/>
    <w:rsid w:val="00310174"/>
    <w:rsid w:val="00325ED2"/>
    <w:rsid w:val="00332334"/>
    <w:rsid w:val="0033306E"/>
    <w:rsid w:val="003348E6"/>
    <w:rsid w:val="00342CBD"/>
    <w:rsid w:val="00346014"/>
    <w:rsid w:val="00351FF3"/>
    <w:rsid w:val="003561B6"/>
    <w:rsid w:val="00357B2C"/>
    <w:rsid w:val="00364B1E"/>
    <w:rsid w:val="00383959"/>
    <w:rsid w:val="003D1FFF"/>
    <w:rsid w:val="003D4BE1"/>
    <w:rsid w:val="003E372F"/>
    <w:rsid w:val="003F18A1"/>
    <w:rsid w:val="003F26F4"/>
    <w:rsid w:val="0040039D"/>
    <w:rsid w:val="00401209"/>
    <w:rsid w:val="00403CA5"/>
    <w:rsid w:val="00406452"/>
    <w:rsid w:val="00406497"/>
    <w:rsid w:val="0043239C"/>
    <w:rsid w:val="004606E8"/>
    <w:rsid w:val="00470328"/>
    <w:rsid w:val="004725F6"/>
    <w:rsid w:val="00494217"/>
    <w:rsid w:val="004B5506"/>
    <w:rsid w:val="004D43B0"/>
    <w:rsid w:val="004E1A73"/>
    <w:rsid w:val="005065C0"/>
    <w:rsid w:val="005270D8"/>
    <w:rsid w:val="00556727"/>
    <w:rsid w:val="00582094"/>
    <w:rsid w:val="00583155"/>
    <w:rsid w:val="005841BF"/>
    <w:rsid w:val="00584E8D"/>
    <w:rsid w:val="0059388E"/>
    <w:rsid w:val="00593F9E"/>
    <w:rsid w:val="005951D6"/>
    <w:rsid w:val="005B438C"/>
    <w:rsid w:val="005D128A"/>
    <w:rsid w:val="005D78E0"/>
    <w:rsid w:val="005E0BE7"/>
    <w:rsid w:val="005F09A9"/>
    <w:rsid w:val="00602096"/>
    <w:rsid w:val="00620239"/>
    <w:rsid w:val="00625D06"/>
    <w:rsid w:val="00625E56"/>
    <w:rsid w:val="0062627D"/>
    <w:rsid w:val="00636B7E"/>
    <w:rsid w:val="006552B3"/>
    <w:rsid w:val="00660EE4"/>
    <w:rsid w:val="00661204"/>
    <w:rsid w:val="00665B35"/>
    <w:rsid w:val="006837A3"/>
    <w:rsid w:val="0068698C"/>
    <w:rsid w:val="006A51B9"/>
    <w:rsid w:val="0071125F"/>
    <w:rsid w:val="007125C9"/>
    <w:rsid w:val="00715CDC"/>
    <w:rsid w:val="00730C80"/>
    <w:rsid w:val="0076308C"/>
    <w:rsid w:val="007734CA"/>
    <w:rsid w:val="00792B07"/>
    <w:rsid w:val="007F5CF2"/>
    <w:rsid w:val="00800CE0"/>
    <w:rsid w:val="00820EDC"/>
    <w:rsid w:val="0083011B"/>
    <w:rsid w:val="00830E2F"/>
    <w:rsid w:val="0083644E"/>
    <w:rsid w:val="00872460"/>
    <w:rsid w:val="008804B5"/>
    <w:rsid w:val="00886B8C"/>
    <w:rsid w:val="008935B5"/>
    <w:rsid w:val="008A7D35"/>
    <w:rsid w:val="008C5477"/>
    <w:rsid w:val="008E73D5"/>
    <w:rsid w:val="00904B3C"/>
    <w:rsid w:val="00914311"/>
    <w:rsid w:val="00915739"/>
    <w:rsid w:val="00945737"/>
    <w:rsid w:val="00962CA0"/>
    <w:rsid w:val="00975669"/>
    <w:rsid w:val="009771AF"/>
    <w:rsid w:val="00993A16"/>
    <w:rsid w:val="009A4606"/>
    <w:rsid w:val="009A6B09"/>
    <w:rsid w:val="009C20F9"/>
    <w:rsid w:val="009D1AE0"/>
    <w:rsid w:val="009D3DC1"/>
    <w:rsid w:val="009E0CB3"/>
    <w:rsid w:val="009F5977"/>
    <w:rsid w:val="009F729A"/>
    <w:rsid w:val="00A0367C"/>
    <w:rsid w:val="00A26755"/>
    <w:rsid w:val="00A27E5A"/>
    <w:rsid w:val="00A621B1"/>
    <w:rsid w:val="00A65EA7"/>
    <w:rsid w:val="00A73850"/>
    <w:rsid w:val="00A844F9"/>
    <w:rsid w:val="00A90B99"/>
    <w:rsid w:val="00A9384B"/>
    <w:rsid w:val="00A94EE1"/>
    <w:rsid w:val="00AB060C"/>
    <w:rsid w:val="00AB30E3"/>
    <w:rsid w:val="00AD1B50"/>
    <w:rsid w:val="00AD726A"/>
    <w:rsid w:val="00AF0A53"/>
    <w:rsid w:val="00AF3C34"/>
    <w:rsid w:val="00AF4050"/>
    <w:rsid w:val="00AF7E57"/>
    <w:rsid w:val="00B13FBB"/>
    <w:rsid w:val="00B151D1"/>
    <w:rsid w:val="00B30486"/>
    <w:rsid w:val="00B36F29"/>
    <w:rsid w:val="00B45DE8"/>
    <w:rsid w:val="00B47973"/>
    <w:rsid w:val="00B54A9E"/>
    <w:rsid w:val="00B63FC4"/>
    <w:rsid w:val="00B70CA6"/>
    <w:rsid w:val="00B73C31"/>
    <w:rsid w:val="00B81C83"/>
    <w:rsid w:val="00BB3AC6"/>
    <w:rsid w:val="00BC2434"/>
    <w:rsid w:val="00BC7CF8"/>
    <w:rsid w:val="00BD4358"/>
    <w:rsid w:val="00BE1486"/>
    <w:rsid w:val="00BE6C0E"/>
    <w:rsid w:val="00BF4E9F"/>
    <w:rsid w:val="00C02E98"/>
    <w:rsid w:val="00C05916"/>
    <w:rsid w:val="00C13494"/>
    <w:rsid w:val="00C22579"/>
    <w:rsid w:val="00C36E26"/>
    <w:rsid w:val="00C42893"/>
    <w:rsid w:val="00C45629"/>
    <w:rsid w:val="00C57779"/>
    <w:rsid w:val="00C60250"/>
    <w:rsid w:val="00C669B6"/>
    <w:rsid w:val="00C67FD4"/>
    <w:rsid w:val="00C73E83"/>
    <w:rsid w:val="00C74D33"/>
    <w:rsid w:val="00C845CA"/>
    <w:rsid w:val="00CB1691"/>
    <w:rsid w:val="00CB24BB"/>
    <w:rsid w:val="00D00CA3"/>
    <w:rsid w:val="00D019A8"/>
    <w:rsid w:val="00D3224F"/>
    <w:rsid w:val="00D33B3E"/>
    <w:rsid w:val="00D55C19"/>
    <w:rsid w:val="00D67753"/>
    <w:rsid w:val="00D83FAD"/>
    <w:rsid w:val="00D84C70"/>
    <w:rsid w:val="00D93A0B"/>
    <w:rsid w:val="00DA2310"/>
    <w:rsid w:val="00DC39D3"/>
    <w:rsid w:val="00DE3514"/>
    <w:rsid w:val="00DE6B0A"/>
    <w:rsid w:val="00E16F26"/>
    <w:rsid w:val="00E25BBD"/>
    <w:rsid w:val="00E433BD"/>
    <w:rsid w:val="00E93F8A"/>
    <w:rsid w:val="00EB44BE"/>
    <w:rsid w:val="00EE4306"/>
    <w:rsid w:val="00F05C4A"/>
    <w:rsid w:val="00F72EDB"/>
    <w:rsid w:val="00F94887"/>
    <w:rsid w:val="00FC1468"/>
    <w:rsid w:val="00FC2DE6"/>
    <w:rsid w:val="00FE0F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1"/>
    </o:shapelayout>
  </w:shapeDefaults>
  <w:decimalSymbol w:val="."/>
  <w:listSeparator w:val=","/>
  <w14:docId w14:val="4B6361A1"/>
  <w15:chartTrackingRefBased/>
  <w:documentProtection w:edit="forms" w:enforcement="true" w:cryptProviderType="rsaFull" w:cryptAlgorithmClass="hash" w:cryptAlgorithmType="typeAny" w:cryptAlgorithmSid="4" w:cryptSpinCount="50000" w:hash="r0rOTd6y8aO6w4rD2aPEf8za4Hg=" w:salt="FpiXze8B2TS+rDfq5vSdL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Mincho" w:hAnsi="Arial" w:cs="Times New Roman"/>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before="120"/>
    </w:pPr>
    <w:rPr>
      <w:rFonts w:cs="Arial"/>
      <w:snapToGrid w:val="0"/>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680"/>
        <w:tab w:val="right" w:pos="9360"/>
      </w:tabs>
      <w:spacing w:before="0"/>
    </w:pPr>
  </w:style>
  <w:style w:type="character" w:customStyle="1" w:styleId="HeaderChar">
    <w:name w:val="Header Char"/>
    <w:link w:val="Header"/>
    <w:uiPriority w:val="99"/>
    <w:locked/>
    <w:rPr>
      <w:rFonts w:cs="Times New Roman"/>
    </w:rPr>
  </w:style>
  <w:style w:type="paragraph" w:styleId="Footer">
    <w:name w:val="footer"/>
    <w:basedOn w:val="Normal"/>
    <w:uiPriority w:val="99"/>
    <w:pPr>
      <w:tabs>
        <w:tab w:val="center" w:pos="4680"/>
        <w:tab w:val="right" w:pos="9360"/>
      </w:tabs>
      <w:spacing w:before="0"/>
    </w:pPr>
  </w:style>
  <w:style w:type="character" w:customStyle="1" w:styleId="a">
    <w:name w:val="フッター (文字)"/>
    <w:uiPriority w:val="99"/>
    <w:locked/>
    <w:rPr>
      <w:rFonts w:cs="Times New Roman"/>
    </w:rPr>
  </w:style>
  <w:style w:type="paragraph" w:styleId="BalloonText">
    <w:name w:val="Balloon Text"/>
    <w:basedOn w:val="Normal"/>
    <w:uiPriority w:val="99"/>
    <w:semiHidden/>
    <w:pPr>
      <w:spacing w:before="0"/>
    </w:pPr>
    <w:rPr>
      <w:rFonts w:ascii="Times New Roman" w:hAnsi="Times New Roman" w:cs="Times New Roman"/>
      <w:sz w:val="16"/>
      <w:szCs w:val="16"/>
    </w:rPr>
  </w:style>
  <w:style w:type="character" w:customStyle="1" w:styleId="a0">
    <w:name w:val="吹き出し (文字)"/>
    <w:uiPriority w:val="99"/>
    <w:semiHidden/>
    <w:locked/>
    <w:rPr>
      <w:rFonts w:ascii="Times New Roman" w:hAnsi="Times New Roman"/>
      <w:sz w:val="16"/>
    </w:rPr>
  </w:style>
  <w:style w:type="table" w:styleId="TableGrid">
    <w:name w:val="Table Grid"/>
    <w:basedOn w:val="TableNormal"/>
    <w:uiPriority w:val="59"/>
    <w:rPr>
      <w:rFonts w:cs="Arial"/>
      <w:snapToGrid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styleId="Hyperlink">
    <w:name w:val="Hyperlink"/>
    <w:uiPriority w:val="99"/>
    <w:rPr>
      <w:color w:val="0000FF"/>
      <w:u w:val="single"/>
    </w:rPr>
  </w:style>
  <w:style w:type="character" w:styleId="CommentReference">
    <w:name w:val="annotation reference"/>
    <w:uiPriority w:val="99"/>
    <w:semiHidden/>
    <w:rPr>
      <w:sz w:val="16"/>
    </w:rPr>
  </w:style>
  <w:style w:type="paragraph" w:styleId="CommentText">
    <w:name w:val="annotation text"/>
    <w:basedOn w:val="Normal"/>
    <w:link w:val="CommentTextChar"/>
    <w:uiPriority w:val="99"/>
    <w:semiHidden/>
  </w:style>
  <w:style w:type="character" w:customStyle="1" w:styleId="CommentTextChar">
    <w:name w:val="Comment Text Char"/>
    <w:link w:val="CommentText"/>
    <w:uiPriority w:val="99"/>
    <w:semiHidden/>
    <w:locked/>
    <w:rPr>
      <w:rFonts w:cs="Times New Roman"/>
    </w:rPr>
  </w:style>
  <w:style w:type="paragraph" w:styleId="CommentSubject">
    <w:name w:val="annotation subject"/>
    <w:basedOn w:val="CommentText"/>
    <w:next w:val="CommentText"/>
    <w:link w:val="CommentSubjectChar"/>
    <w:uiPriority w:val="99"/>
    <w:semiHidden/>
    <w:rPr>
      <w:b/>
      <w:bCs/>
    </w:rPr>
  </w:style>
  <w:style w:type="character" w:customStyle="1" w:styleId="CommentSubjectChar">
    <w:name w:val="Comment Subject Char"/>
    <w:link w:val="CommentSubject"/>
    <w:uiPriority w:val="99"/>
    <w:semiHidden/>
    <w:locked/>
    <w:rPr>
      <w:rFonts w:cs="Times New Roman"/>
      <w:b/>
    </w:rPr>
  </w:style>
  <w:style w:type="paragraph" w:styleId="Revision">
    <w:name w:val="Revision"/>
    <w:hidden/>
    <w:uiPriority w:val="99"/>
    <w:semiHidden/>
    <w:rPr>
      <w:rFonts w:cs="Arial"/>
      <w:snapToGrid w:val="0"/>
      <w:color w:val="000000"/>
    </w:rPr>
  </w:style>
  <w:style w:type="character" w:styleId="FollowedHyperlink">
    <w:name w:val="FollowedHyperlink"/>
    <w:uiPriority w:val="99"/>
    <w:semiHidden/>
    <w:rPr>
      <w:color w:val="800080"/>
      <w:u w:val="single"/>
    </w:rPr>
  </w:style>
  <w:style w:type="character" w:customStyle="1" w:styleId="tw4winMark">
    <w:name w:val="tw4winMark"/>
    <w:uiPriority w:val="99"/>
    <w:rPr>
      <w:rFonts w:ascii="Courier New" w:hAnsi="Courier New"/>
      <w:vanish/>
      <w:color w:val="800080"/>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8440784">
      <w:marLeft w:val="0"/>
      <w:marRight w:val="0"/>
      <w:marTop w:val="0"/>
      <w:marBottom w:val="0"/>
      <w:divBdr>
        <w:top w:val="none" w:sz="0" w:space="0" w:color="auto"/>
        <w:left w:val="none" w:sz="0" w:space="0" w:color="auto"/>
        <w:bottom w:val="none" w:sz="0" w:space="0" w:color="auto"/>
        <w:right w:val="none" w:sz="0" w:space="0" w:color="auto"/>
      </w:divBdr>
    </w:div>
    <w:div w:id="268440785">
      <w:marLeft w:val="0"/>
      <w:marRight w:val="0"/>
      <w:marTop w:val="0"/>
      <w:marBottom w:val="0"/>
      <w:divBdr>
        <w:top w:val="none" w:sz="0" w:space="0" w:color="auto"/>
        <w:left w:val="none" w:sz="0" w:space="0" w:color="auto"/>
        <w:bottom w:val="none" w:sz="0" w:space="0" w:color="auto"/>
        <w:right w:val="none" w:sz="0" w:space="0" w:color="auto"/>
      </w:divBdr>
    </w:div>
    <w:div w:id="1195457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microsoft.com/ja-jp/licensing/software-assurance/license-mobility.aspx"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download.microsoft.com/download/7/9/b/79bd917e-760b-48b6-a266-796b3e47c47a/License_Mobility_Customer_Verification_Guide.pdf"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mailto:aplquest@microsoft.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2237</Words>
  <Characters>12754</Characters>
  <Application>Microsoft Office Word</Application>
  <DocSecurity>0</DocSecurity>
  <Lines>106</Lines>
  <Paragraphs>29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14962</CharactersWithSpaces>
  <SharedDoc>false</SharedDoc>
  <HLinks>
    <vt:vector size="42" baseType="variant">
      <vt:variant>
        <vt:i4>3145774</vt:i4>
      </vt:variant>
      <vt:variant>
        <vt:i4>93</vt:i4>
      </vt:variant>
      <vt:variant>
        <vt:i4>0</vt:i4>
      </vt:variant>
      <vt:variant>
        <vt:i4>5</vt:i4>
      </vt:variant>
      <vt:variant>
        <vt:lpwstr>http://download.microsoft.com/download/7/9/b/79bd917e-760b-48b6-a266-796b3e47c47a/License_Mobility_Customer_Verification_Guide.pdf</vt:lpwstr>
      </vt:variant>
      <vt:variant>
        <vt:lpwstr/>
      </vt:variant>
      <vt:variant>
        <vt:i4>8257615</vt:i4>
      </vt:variant>
      <vt:variant>
        <vt:i4>90</vt:i4>
      </vt:variant>
      <vt:variant>
        <vt:i4>0</vt:i4>
      </vt:variant>
      <vt:variant>
        <vt:i4>5</vt:i4>
      </vt:variant>
      <vt:variant>
        <vt:lpwstr>mailto:electagr@microsoft.com</vt:lpwstr>
      </vt:variant>
      <vt:variant>
        <vt:lpwstr/>
      </vt:variant>
      <vt:variant>
        <vt:i4>8257615</vt:i4>
      </vt:variant>
      <vt:variant>
        <vt:i4>87</vt:i4>
      </vt:variant>
      <vt:variant>
        <vt:i4>0</vt:i4>
      </vt:variant>
      <vt:variant>
        <vt:i4>5</vt:i4>
      </vt:variant>
      <vt:variant>
        <vt:lpwstr>mailto:electagr@microsoft.com</vt:lpwstr>
      </vt:variant>
      <vt:variant>
        <vt:lpwstr/>
      </vt:variant>
      <vt:variant>
        <vt:i4>1572870</vt:i4>
      </vt:variant>
      <vt:variant>
        <vt:i4>62</vt:i4>
      </vt:variant>
      <vt:variant>
        <vt:i4>0</vt:i4>
      </vt:variant>
      <vt:variant>
        <vt:i4>5</vt:i4>
      </vt:variant>
      <vt:variant>
        <vt:lpwstr>http://www.microsoft.com/ja-jp/licensing/software-assurance/license-mobility.aspx</vt:lpwstr>
      </vt:variant>
      <vt:variant>
        <vt:lpwstr>tab=2</vt:lpwstr>
      </vt:variant>
      <vt:variant>
        <vt:i4>3080226</vt:i4>
      </vt:variant>
      <vt:variant>
        <vt:i4>59</vt:i4>
      </vt:variant>
      <vt:variant>
        <vt:i4>0</vt:i4>
      </vt:variant>
      <vt:variant>
        <vt:i4>5</vt:i4>
      </vt:variant>
      <vt:variant>
        <vt:lpwstr>http://www.microsoft.com/licensing/software-assurance/license-mobility.aspx</vt:lpwstr>
      </vt:variant>
      <vt:variant>
        <vt:lpwstr>tab=2</vt:lpwstr>
      </vt:variant>
      <vt:variant>
        <vt:i4>5046363</vt:i4>
      </vt:variant>
      <vt:variant>
        <vt:i4>3</vt:i4>
      </vt:variant>
      <vt:variant>
        <vt:i4>0</vt:i4>
      </vt:variant>
      <vt:variant>
        <vt:i4>5</vt:i4>
      </vt:variant>
      <vt:variant>
        <vt:lpwstr>http://www.microsoft.com/ja-jp/licensing/product-licensing/products.aspx</vt:lpwstr>
      </vt:variant>
      <vt:variant>
        <vt:lpwstr/>
      </vt:variant>
      <vt:variant>
        <vt:i4>4522014</vt:i4>
      </vt:variant>
      <vt:variant>
        <vt:i4>0</vt:i4>
      </vt:variant>
      <vt:variant>
        <vt:i4>0</vt:i4>
      </vt:variant>
      <vt:variant>
        <vt:i4>5</vt:i4>
      </vt:variant>
      <vt:variant>
        <vt:lpwstr>http://www.microsoft.com/licensing/about-licensing/product-licensing.aspx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2016-08-30T18:51:00Z</dcterms:created>
  <dcterms:modified xsi:type="dcterms:W3CDTF">2016-12-14T19:05:00Z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