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16172112"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t>1</w:t>
      </w:r>
      <w:r>
        <w:rPr>
          <w:rFonts w:asciiTheme="majorHAnsi" w:hAnsiTheme="majorHAnsi"/>
          <w:color w:val="FFFFFF" w:themeColor="background1"/>
          <w:sz w:val="72"/>
          <w:szCs w:val="72"/>
          <w:rtl/>
        </w:rPr>
        <w:t xml:space="preserve"> </w:t>
      </w:r>
      <w:r w:rsidR="001F5D27" w:rsidRPr="00C44BAB">
        <w:rPr>
          <w:rFonts w:ascii="Arial" w:hAnsi="Arial" w:cs="Arial"/>
          <w:color w:val="FFFFFF" w:themeColor="background1"/>
          <w:sz w:val="72"/>
          <w:szCs w:val="72"/>
          <w:rtl/>
        </w:rPr>
        <w:t>أغسطس</w:t>
      </w:r>
      <w:r>
        <w:rPr>
          <w:rFonts w:asciiTheme="majorHAnsi" w:hAnsiTheme="majorHAnsi"/>
          <w:color w:val="FFFFFF" w:themeColor="background1"/>
          <w:sz w:val="72"/>
          <w:szCs w:val="72"/>
          <w:rtl/>
        </w:rPr>
        <w:t xml:space="preserve"> </w:t>
      </w:r>
      <w:r>
        <w:rPr>
          <w:rFonts w:asciiTheme="majorHAnsi" w:hAnsiTheme="majorHAnsi"/>
          <w:color w:val="FFFFFF" w:themeColor="background1"/>
          <w:sz w:val="72"/>
          <w:szCs w:val="72"/>
          <w:lang w:bidi=""/>
        </w:rPr>
        <w:t>2019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bookmarkStart w:id="3" w:name="_GoBack"/>
    <w:bookmarkEnd w:id="3"/>
    <w:p w14:paraId="18FAF1FC" w14:textId="1CF630A5" w:rsidR="00094B39"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15473158" w:history="1">
        <w:r w:rsidR="00094B39" w:rsidRPr="00565E87">
          <w:rPr>
            <w:rStyle w:val="Hyperlink"/>
            <w:rFonts w:cs="Arial"/>
            <w:rtl/>
          </w:rPr>
          <w:t>مقدمة</w:t>
        </w:r>
        <w:r w:rsidR="00094B39">
          <w:rPr>
            <w:webHidden/>
          </w:rPr>
          <w:tab/>
        </w:r>
        <w:r w:rsidR="00094B39">
          <w:rPr>
            <w:webHidden/>
          </w:rPr>
          <w:fldChar w:fldCharType="begin"/>
        </w:r>
        <w:r w:rsidR="00094B39">
          <w:rPr>
            <w:webHidden/>
          </w:rPr>
          <w:instrText xml:space="preserve"> PAGEREF _Toc15473158 \h </w:instrText>
        </w:r>
        <w:r w:rsidR="00094B39">
          <w:rPr>
            <w:webHidden/>
          </w:rPr>
        </w:r>
        <w:r w:rsidR="00094B39">
          <w:rPr>
            <w:webHidden/>
          </w:rPr>
          <w:fldChar w:fldCharType="separate"/>
        </w:r>
        <w:r w:rsidR="00094B39">
          <w:rPr>
            <w:webHidden/>
          </w:rPr>
          <w:t>3</w:t>
        </w:r>
        <w:r w:rsidR="00094B39">
          <w:rPr>
            <w:webHidden/>
          </w:rPr>
          <w:fldChar w:fldCharType="end"/>
        </w:r>
      </w:hyperlink>
    </w:p>
    <w:p w14:paraId="6E2202BF" w14:textId="61315167" w:rsidR="00094B39" w:rsidRDefault="00094B39">
      <w:pPr>
        <w:pStyle w:val="TOC5"/>
        <w:rPr>
          <w:rFonts w:eastAsiaTheme="minorEastAsia"/>
          <w:smallCaps w:val="0"/>
          <w:sz w:val="22"/>
          <w:szCs w:val="22"/>
          <w:lang w:eastAsia="en-US"/>
        </w:rPr>
      </w:pPr>
      <w:hyperlink w:anchor="_Toc15473159" w:history="1">
        <w:r w:rsidRPr="00565E87">
          <w:rPr>
            <w:rStyle w:val="Hyperlink"/>
            <w:rFonts w:cs="Arial"/>
            <w:bCs/>
            <w:rtl/>
          </w:rPr>
          <w:t>اتفاقيات مستوى الخدمة</w:t>
        </w:r>
        <w:r>
          <w:rPr>
            <w:webHidden/>
          </w:rPr>
          <w:tab/>
        </w:r>
        <w:r>
          <w:rPr>
            <w:webHidden/>
          </w:rPr>
          <w:fldChar w:fldCharType="begin"/>
        </w:r>
        <w:r>
          <w:rPr>
            <w:webHidden/>
          </w:rPr>
          <w:instrText xml:space="preserve"> PAGEREF _Toc15473159 \h </w:instrText>
        </w:r>
        <w:r>
          <w:rPr>
            <w:webHidden/>
          </w:rPr>
        </w:r>
        <w:r>
          <w:rPr>
            <w:webHidden/>
          </w:rPr>
          <w:fldChar w:fldCharType="separate"/>
        </w:r>
        <w:r>
          <w:rPr>
            <w:webHidden/>
          </w:rPr>
          <w:t>3</w:t>
        </w:r>
        <w:r>
          <w:rPr>
            <w:webHidden/>
          </w:rPr>
          <w:fldChar w:fldCharType="end"/>
        </w:r>
      </w:hyperlink>
    </w:p>
    <w:p w14:paraId="29D04E0D" w14:textId="5929A09B" w:rsidR="00094B39" w:rsidRDefault="00094B39">
      <w:pPr>
        <w:pStyle w:val="TOC5"/>
        <w:rPr>
          <w:rFonts w:eastAsiaTheme="minorEastAsia"/>
          <w:smallCaps w:val="0"/>
          <w:sz w:val="22"/>
          <w:szCs w:val="22"/>
          <w:lang w:eastAsia="en-US"/>
        </w:rPr>
      </w:pPr>
      <w:hyperlink w:anchor="_Toc15473160" w:history="1">
        <w:r w:rsidRPr="00565E87">
          <w:rPr>
            <w:rStyle w:val="Hyperlink"/>
            <w:rFonts w:cs="Arial"/>
            <w:bCs/>
            <w:rtl/>
          </w:rPr>
          <w:t>التحديثات والشروط المطبقة على الخدمات عبر الإنترنت</w:t>
        </w:r>
        <w:r>
          <w:rPr>
            <w:webHidden/>
          </w:rPr>
          <w:tab/>
        </w:r>
        <w:r>
          <w:rPr>
            <w:webHidden/>
          </w:rPr>
          <w:fldChar w:fldCharType="begin"/>
        </w:r>
        <w:r>
          <w:rPr>
            <w:webHidden/>
          </w:rPr>
          <w:instrText xml:space="preserve"> PAGEREF _Toc15473160 \h </w:instrText>
        </w:r>
        <w:r>
          <w:rPr>
            <w:webHidden/>
          </w:rPr>
        </w:r>
        <w:r>
          <w:rPr>
            <w:webHidden/>
          </w:rPr>
          <w:fldChar w:fldCharType="separate"/>
        </w:r>
        <w:r>
          <w:rPr>
            <w:webHidden/>
          </w:rPr>
          <w:t>3</w:t>
        </w:r>
        <w:r>
          <w:rPr>
            <w:webHidden/>
          </w:rPr>
          <w:fldChar w:fldCharType="end"/>
        </w:r>
      </w:hyperlink>
    </w:p>
    <w:p w14:paraId="374F1B85" w14:textId="0A660320" w:rsidR="00094B39" w:rsidRDefault="00094B39">
      <w:pPr>
        <w:pStyle w:val="TOC5"/>
        <w:rPr>
          <w:rFonts w:eastAsiaTheme="minorEastAsia"/>
          <w:smallCaps w:val="0"/>
          <w:sz w:val="22"/>
          <w:szCs w:val="22"/>
          <w:lang w:eastAsia="en-US"/>
        </w:rPr>
      </w:pPr>
      <w:hyperlink w:anchor="_Toc15473161" w:history="1">
        <w:r w:rsidRPr="00565E87">
          <w:rPr>
            <w:rStyle w:val="Hyperlink"/>
            <w:rFonts w:cs="Arial"/>
            <w:bCs/>
            <w:rtl/>
          </w:rPr>
          <w:t>الإشعارات الإلكترونية</w:t>
        </w:r>
        <w:r>
          <w:rPr>
            <w:webHidden/>
          </w:rPr>
          <w:tab/>
        </w:r>
        <w:r>
          <w:rPr>
            <w:webHidden/>
          </w:rPr>
          <w:fldChar w:fldCharType="begin"/>
        </w:r>
        <w:r>
          <w:rPr>
            <w:webHidden/>
          </w:rPr>
          <w:instrText xml:space="preserve"> PAGEREF _Toc15473161 \h </w:instrText>
        </w:r>
        <w:r>
          <w:rPr>
            <w:webHidden/>
          </w:rPr>
        </w:r>
        <w:r>
          <w:rPr>
            <w:webHidden/>
          </w:rPr>
          <w:fldChar w:fldCharType="separate"/>
        </w:r>
        <w:r>
          <w:rPr>
            <w:webHidden/>
          </w:rPr>
          <w:t>3</w:t>
        </w:r>
        <w:r>
          <w:rPr>
            <w:webHidden/>
          </w:rPr>
          <w:fldChar w:fldCharType="end"/>
        </w:r>
      </w:hyperlink>
    </w:p>
    <w:p w14:paraId="70DF8C23" w14:textId="074DD18D" w:rsidR="00094B39" w:rsidRDefault="00094B39">
      <w:pPr>
        <w:pStyle w:val="TOC5"/>
        <w:rPr>
          <w:rFonts w:eastAsiaTheme="minorEastAsia"/>
          <w:smallCaps w:val="0"/>
          <w:sz w:val="22"/>
          <w:szCs w:val="22"/>
          <w:lang w:eastAsia="en-US"/>
        </w:rPr>
      </w:pPr>
      <w:hyperlink w:anchor="_Toc15473162" w:history="1">
        <w:r w:rsidRPr="00565E87">
          <w:rPr>
            <w:rStyle w:val="Hyperlink"/>
            <w:rFonts w:cs="Arial"/>
            <w:bCs/>
            <w:rtl/>
          </w:rPr>
          <w:t>الإصدارات السابقة</w:t>
        </w:r>
        <w:r>
          <w:rPr>
            <w:webHidden/>
          </w:rPr>
          <w:tab/>
        </w:r>
        <w:r>
          <w:rPr>
            <w:webHidden/>
          </w:rPr>
          <w:fldChar w:fldCharType="begin"/>
        </w:r>
        <w:r>
          <w:rPr>
            <w:webHidden/>
          </w:rPr>
          <w:instrText xml:space="preserve"> PAGEREF _Toc15473162 \h </w:instrText>
        </w:r>
        <w:r>
          <w:rPr>
            <w:webHidden/>
          </w:rPr>
        </w:r>
        <w:r>
          <w:rPr>
            <w:webHidden/>
          </w:rPr>
          <w:fldChar w:fldCharType="separate"/>
        </w:r>
        <w:r>
          <w:rPr>
            <w:webHidden/>
          </w:rPr>
          <w:t>3</w:t>
        </w:r>
        <w:r>
          <w:rPr>
            <w:webHidden/>
          </w:rPr>
          <w:fldChar w:fldCharType="end"/>
        </w:r>
      </w:hyperlink>
    </w:p>
    <w:p w14:paraId="4B101E37" w14:textId="2C23FDEE" w:rsidR="00094B39" w:rsidRDefault="00094B39">
      <w:pPr>
        <w:pStyle w:val="TOC3"/>
        <w:rPr>
          <w:rFonts w:eastAsiaTheme="minorEastAsia" w:cstheme="minorBidi"/>
          <w:b w:val="0"/>
          <w:bCs w:val="0"/>
          <w:sz w:val="22"/>
          <w:szCs w:val="22"/>
          <w:lang w:eastAsia="en-US"/>
        </w:rPr>
      </w:pPr>
      <w:hyperlink w:anchor="_Toc15473163" w:history="1">
        <w:r w:rsidRPr="00565E87">
          <w:rPr>
            <w:rStyle w:val="Hyperlink"/>
            <w:rtl/>
          </w:rPr>
          <w:t>التوضيحات وملخص التغييرات</w:t>
        </w:r>
        <w:r>
          <w:rPr>
            <w:webHidden/>
          </w:rPr>
          <w:tab/>
        </w:r>
        <w:r>
          <w:rPr>
            <w:webHidden/>
          </w:rPr>
          <w:fldChar w:fldCharType="begin"/>
        </w:r>
        <w:r>
          <w:rPr>
            <w:webHidden/>
          </w:rPr>
          <w:instrText xml:space="preserve"> PAGEREF _Toc15473163 \h </w:instrText>
        </w:r>
        <w:r>
          <w:rPr>
            <w:webHidden/>
          </w:rPr>
        </w:r>
        <w:r>
          <w:rPr>
            <w:webHidden/>
          </w:rPr>
          <w:fldChar w:fldCharType="separate"/>
        </w:r>
        <w:r>
          <w:rPr>
            <w:webHidden/>
          </w:rPr>
          <w:t>3</w:t>
        </w:r>
        <w:r>
          <w:rPr>
            <w:webHidden/>
          </w:rPr>
          <w:fldChar w:fldCharType="end"/>
        </w:r>
      </w:hyperlink>
    </w:p>
    <w:p w14:paraId="4463F56D" w14:textId="351CDE4F" w:rsidR="00094B39" w:rsidRDefault="00094B39">
      <w:pPr>
        <w:pStyle w:val="TOC1"/>
        <w:rPr>
          <w:rFonts w:eastAsiaTheme="minorEastAsia"/>
          <w:b w:val="0"/>
          <w:bCs w:val="0"/>
          <w:caps w:val="0"/>
          <w:sz w:val="22"/>
          <w:szCs w:val="22"/>
          <w:lang w:eastAsia="en-US"/>
        </w:rPr>
      </w:pPr>
      <w:hyperlink w:anchor="_Toc15473164" w:history="1">
        <w:r w:rsidRPr="00565E87">
          <w:rPr>
            <w:rStyle w:val="Hyperlink"/>
            <w:rFonts w:cs="Arial"/>
            <w:rtl/>
          </w:rPr>
          <w:t>التعريفات</w:t>
        </w:r>
        <w:r>
          <w:rPr>
            <w:webHidden/>
          </w:rPr>
          <w:tab/>
        </w:r>
        <w:r>
          <w:rPr>
            <w:webHidden/>
          </w:rPr>
          <w:fldChar w:fldCharType="begin"/>
        </w:r>
        <w:r>
          <w:rPr>
            <w:webHidden/>
          </w:rPr>
          <w:instrText xml:space="preserve"> PAGEREF _Toc15473164 \h </w:instrText>
        </w:r>
        <w:r>
          <w:rPr>
            <w:webHidden/>
          </w:rPr>
        </w:r>
        <w:r>
          <w:rPr>
            <w:webHidden/>
          </w:rPr>
          <w:fldChar w:fldCharType="separate"/>
        </w:r>
        <w:r>
          <w:rPr>
            <w:webHidden/>
          </w:rPr>
          <w:t>4</w:t>
        </w:r>
        <w:r>
          <w:rPr>
            <w:webHidden/>
          </w:rPr>
          <w:fldChar w:fldCharType="end"/>
        </w:r>
      </w:hyperlink>
    </w:p>
    <w:p w14:paraId="49CB4172" w14:textId="136FABBA" w:rsidR="00094B39" w:rsidRDefault="00094B39">
      <w:pPr>
        <w:pStyle w:val="TOC1"/>
        <w:rPr>
          <w:rFonts w:eastAsiaTheme="minorEastAsia"/>
          <w:b w:val="0"/>
          <w:bCs w:val="0"/>
          <w:caps w:val="0"/>
          <w:sz w:val="22"/>
          <w:szCs w:val="22"/>
          <w:lang w:eastAsia="en-US"/>
        </w:rPr>
      </w:pPr>
      <w:hyperlink w:anchor="_Toc15473165" w:history="1">
        <w:r w:rsidRPr="00565E87">
          <w:rPr>
            <w:rStyle w:val="Hyperlink"/>
            <w:rFonts w:cs="Arial"/>
            <w:rtl/>
          </w:rPr>
          <w:t>الشروط العامة</w:t>
        </w:r>
        <w:r>
          <w:rPr>
            <w:webHidden/>
          </w:rPr>
          <w:tab/>
        </w:r>
        <w:r>
          <w:rPr>
            <w:webHidden/>
          </w:rPr>
          <w:fldChar w:fldCharType="begin"/>
        </w:r>
        <w:r>
          <w:rPr>
            <w:webHidden/>
          </w:rPr>
          <w:instrText xml:space="preserve"> PAGEREF _Toc15473165 \h </w:instrText>
        </w:r>
        <w:r>
          <w:rPr>
            <w:webHidden/>
          </w:rPr>
        </w:r>
        <w:r>
          <w:rPr>
            <w:webHidden/>
          </w:rPr>
          <w:fldChar w:fldCharType="separate"/>
        </w:r>
        <w:r>
          <w:rPr>
            <w:webHidden/>
          </w:rPr>
          <w:t>5</w:t>
        </w:r>
        <w:r>
          <w:rPr>
            <w:webHidden/>
          </w:rPr>
          <w:fldChar w:fldCharType="end"/>
        </w:r>
      </w:hyperlink>
    </w:p>
    <w:p w14:paraId="159A8D01" w14:textId="7F6A0D90" w:rsidR="00094B39" w:rsidRDefault="00094B39">
      <w:pPr>
        <w:pStyle w:val="TOC5"/>
        <w:rPr>
          <w:rFonts w:eastAsiaTheme="minorEastAsia"/>
          <w:smallCaps w:val="0"/>
          <w:sz w:val="22"/>
          <w:szCs w:val="22"/>
          <w:lang w:eastAsia="en-US"/>
        </w:rPr>
      </w:pPr>
      <w:hyperlink w:anchor="_Toc15473166" w:history="1">
        <w:r w:rsidRPr="00565E87">
          <w:rPr>
            <w:rStyle w:val="Hyperlink"/>
            <w:rFonts w:cs="Arial"/>
            <w:bCs/>
            <w:rtl/>
          </w:rPr>
          <w:t>ترخيص الخدمات عبر الإنترنت</w:t>
        </w:r>
        <w:r>
          <w:rPr>
            <w:webHidden/>
          </w:rPr>
          <w:tab/>
        </w:r>
        <w:r>
          <w:rPr>
            <w:webHidden/>
          </w:rPr>
          <w:fldChar w:fldCharType="begin"/>
        </w:r>
        <w:r>
          <w:rPr>
            <w:webHidden/>
          </w:rPr>
          <w:instrText xml:space="preserve"> PAGEREF _Toc15473166 \h </w:instrText>
        </w:r>
        <w:r>
          <w:rPr>
            <w:webHidden/>
          </w:rPr>
        </w:r>
        <w:r>
          <w:rPr>
            <w:webHidden/>
          </w:rPr>
          <w:fldChar w:fldCharType="separate"/>
        </w:r>
        <w:r>
          <w:rPr>
            <w:webHidden/>
          </w:rPr>
          <w:t>5</w:t>
        </w:r>
        <w:r>
          <w:rPr>
            <w:webHidden/>
          </w:rPr>
          <w:fldChar w:fldCharType="end"/>
        </w:r>
      </w:hyperlink>
    </w:p>
    <w:p w14:paraId="652029FD" w14:textId="377C07E7" w:rsidR="00094B39" w:rsidRDefault="00094B39">
      <w:pPr>
        <w:pStyle w:val="TOC5"/>
        <w:rPr>
          <w:rFonts w:eastAsiaTheme="minorEastAsia"/>
          <w:smallCaps w:val="0"/>
          <w:sz w:val="22"/>
          <w:szCs w:val="22"/>
          <w:lang w:eastAsia="en-US"/>
        </w:rPr>
      </w:pPr>
      <w:hyperlink w:anchor="_Toc15473167" w:history="1">
        <w:r w:rsidRPr="00565E87">
          <w:rPr>
            <w:rStyle w:val="Hyperlink"/>
            <w:rFonts w:cs="Arial"/>
            <w:bCs/>
            <w:rtl/>
          </w:rPr>
          <w:t>استخدام الخدمات عبر الإنترنت</w:t>
        </w:r>
        <w:r>
          <w:rPr>
            <w:webHidden/>
          </w:rPr>
          <w:tab/>
        </w:r>
        <w:r>
          <w:rPr>
            <w:webHidden/>
          </w:rPr>
          <w:fldChar w:fldCharType="begin"/>
        </w:r>
        <w:r>
          <w:rPr>
            <w:webHidden/>
          </w:rPr>
          <w:instrText xml:space="preserve"> PAGEREF _Toc15473167 \h </w:instrText>
        </w:r>
        <w:r>
          <w:rPr>
            <w:webHidden/>
          </w:rPr>
        </w:r>
        <w:r>
          <w:rPr>
            <w:webHidden/>
          </w:rPr>
          <w:fldChar w:fldCharType="separate"/>
        </w:r>
        <w:r>
          <w:rPr>
            <w:webHidden/>
          </w:rPr>
          <w:t>5</w:t>
        </w:r>
        <w:r>
          <w:rPr>
            <w:webHidden/>
          </w:rPr>
          <w:fldChar w:fldCharType="end"/>
        </w:r>
      </w:hyperlink>
    </w:p>
    <w:p w14:paraId="1DF7CBD1" w14:textId="05D598D9" w:rsidR="00094B39" w:rsidRDefault="00094B39">
      <w:pPr>
        <w:pStyle w:val="TOC5"/>
        <w:rPr>
          <w:rFonts w:eastAsiaTheme="minorEastAsia"/>
          <w:smallCaps w:val="0"/>
          <w:sz w:val="22"/>
          <w:szCs w:val="22"/>
          <w:lang w:eastAsia="en-US"/>
        </w:rPr>
      </w:pPr>
      <w:hyperlink w:anchor="_Toc15473168" w:history="1">
        <w:r w:rsidRPr="00565E87">
          <w:rPr>
            <w:rStyle w:val="Hyperlink"/>
            <w:rFonts w:cs="Arial"/>
            <w:bCs/>
            <w:rtl/>
          </w:rPr>
          <w:t>استخدام البرامج مع الخدمة عبر الإنترنت</w:t>
        </w:r>
        <w:r>
          <w:rPr>
            <w:webHidden/>
          </w:rPr>
          <w:tab/>
        </w:r>
        <w:r>
          <w:rPr>
            <w:webHidden/>
          </w:rPr>
          <w:fldChar w:fldCharType="begin"/>
        </w:r>
        <w:r>
          <w:rPr>
            <w:webHidden/>
          </w:rPr>
          <w:instrText xml:space="preserve"> PAGEREF _Toc15473168 \h </w:instrText>
        </w:r>
        <w:r>
          <w:rPr>
            <w:webHidden/>
          </w:rPr>
        </w:r>
        <w:r>
          <w:rPr>
            <w:webHidden/>
          </w:rPr>
          <w:fldChar w:fldCharType="separate"/>
        </w:r>
        <w:r>
          <w:rPr>
            <w:webHidden/>
          </w:rPr>
          <w:t>5</w:t>
        </w:r>
        <w:r>
          <w:rPr>
            <w:webHidden/>
          </w:rPr>
          <w:fldChar w:fldCharType="end"/>
        </w:r>
      </w:hyperlink>
    </w:p>
    <w:p w14:paraId="4652E2E6" w14:textId="35402260" w:rsidR="00094B39" w:rsidRDefault="00094B39">
      <w:pPr>
        <w:pStyle w:val="TOC5"/>
        <w:rPr>
          <w:rFonts w:eastAsiaTheme="minorEastAsia"/>
          <w:smallCaps w:val="0"/>
          <w:sz w:val="22"/>
          <w:szCs w:val="22"/>
          <w:lang w:eastAsia="en-US"/>
        </w:rPr>
      </w:pPr>
      <w:hyperlink w:anchor="_Toc15473169" w:history="1">
        <w:r w:rsidRPr="00565E87">
          <w:rPr>
            <w:rStyle w:val="Hyperlink"/>
            <w:rFonts w:cs="Arial"/>
            <w:bCs/>
            <w:rtl/>
          </w:rPr>
          <w:t>القيود الفنية</w:t>
        </w:r>
        <w:r>
          <w:rPr>
            <w:webHidden/>
          </w:rPr>
          <w:tab/>
        </w:r>
        <w:r>
          <w:rPr>
            <w:webHidden/>
          </w:rPr>
          <w:fldChar w:fldCharType="begin"/>
        </w:r>
        <w:r>
          <w:rPr>
            <w:webHidden/>
          </w:rPr>
          <w:instrText xml:space="preserve"> PAGEREF _Toc15473169 \h </w:instrText>
        </w:r>
        <w:r>
          <w:rPr>
            <w:webHidden/>
          </w:rPr>
        </w:r>
        <w:r>
          <w:rPr>
            <w:webHidden/>
          </w:rPr>
          <w:fldChar w:fldCharType="separate"/>
        </w:r>
        <w:r>
          <w:rPr>
            <w:webHidden/>
          </w:rPr>
          <w:t>6</w:t>
        </w:r>
        <w:r>
          <w:rPr>
            <w:webHidden/>
          </w:rPr>
          <w:fldChar w:fldCharType="end"/>
        </w:r>
      </w:hyperlink>
    </w:p>
    <w:p w14:paraId="74D76074" w14:textId="1FD83026" w:rsidR="00094B39" w:rsidRDefault="00094B39">
      <w:pPr>
        <w:pStyle w:val="TOC5"/>
        <w:rPr>
          <w:rFonts w:eastAsiaTheme="minorEastAsia"/>
          <w:smallCaps w:val="0"/>
          <w:sz w:val="22"/>
          <w:szCs w:val="22"/>
          <w:lang w:eastAsia="en-US"/>
        </w:rPr>
      </w:pPr>
      <w:hyperlink w:anchor="_Toc15473170" w:history="1">
        <w:r w:rsidRPr="00565E87">
          <w:rPr>
            <w:rStyle w:val="Hyperlink"/>
            <w:rFonts w:cs="Arial"/>
            <w:bCs/>
            <w:rtl/>
          </w:rPr>
          <w:t>خدمات الاستيراد/التصدير</w:t>
        </w:r>
        <w:r>
          <w:rPr>
            <w:webHidden/>
          </w:rPr>
          <w:tab/>
        </w:r>
        <w:r>
          <w:rPr>
            <w:webHidden/>
          </w:rPr>
          <w:fldChar w:fldCharType="begin"/>
        </w:r>
        <w:r>
          <w:rPr>
            <w:webHidden/>
          </w:rPr>
          <w:instrText xml:space="preserve"> PAGEREF _Toc15473170 \h </w:instrText>
        </w:r>
        <w:r>
          <w:rPr>
            <w:webHidden/>
          </w:rPr>
        </w:r>
        <w:r>
          <w:rPr>
            <w:webHidden/>
          </w:rPr>
          <w:fldChar w:fldCharType="separate"/>
        </w:r>
        <w:r>
          <w:rPr>
            <w:webHidden/>
          </w:rPr>
          <w:t>6</w:t>
        </w:r>
        <w:r>
          <w:rPr>
            <w:webHidden/>
          </w:rPr>
          <w:fldChar w:fldCharType="end"/>
        </w:r>
      </w:hyperlink>
    </w:p>
    <w:p w14:paraId="059C2640" w14:textId="79ED4293" w:rsidR="00094B39" w:rsidRDefault="00094B39">
      <w:pPr>
        <w:pStyle w:val="TOC5"/>
        <w:rPr>
          <w:rFonts w:eastAsiaTheme="minorEastAsia"/>
          <w:smallCaps w:val="0"/>
          <w:sz w:val="22"/>
          <w:szCs w:val="22"/>
          <w:lang w:eastAsia="en-US"/>
        </w:rPr>
      </w:pPr>
      <w:hyperlink w:anchor="_Toc15473171" w:history="1">
        <w:r w:rsidRPr="00565E87">
          <w:rPr>
            <w:rStyle w:val="Hyperlink"/>
            <w:rFonts w:cs="Arial"/>
            <w:bCs/>
            <w:rtl/>
          </w:rPr>
          <w:t>مكونات الخطوط</w:t>
        </w:r>
        <w:r>
          <w:rPr>
            <w:webHidden/>
          </w:rPr>
          <w:tab/>
        </w:r>
        <w:r>
          <w:rPr>
            <w:webHidden/>
          </w:rPr>
          <w:fldChar w:fldCharType="begin"/>
        </w:r>
        <w:r>
          <w:rPr>
            <w:webHidden/>
          </w:rPr>
          <w:instrText xml:space="preserve"> PAGEREF _Toc15473171 \h </w:instrText>
        </w:r>
        <w:r>
          <w:rPr>
            <w:webHidden/>
          </w:rPr>
        </w:r>
        <w:r>
          <w:rPr>
            <w:webHidden/>
          </w:rPr>
          <w:fldChar w:fldCharType="separate"/>
        </w:r>
        <w:r>
          <w:rPr>
            <w:webHidden/>
          </w:rPr>
          <w:t>6</w:t>
        </w:r>
        <w:r>
          <w:rPr>
            <w:webHidden/>
          </w:rPr>
          <w:fldChar w:fldCharType="end"/>
        </w:r>
      </w:hyperlink>
    </w:p>
    <w:p w14:paraId="52740C23" w14:textId="66AE1E54" w:rsidR="00094B39" w:rsidRDefault="00094B39">
      <w:pPr>
        <w:pStyle w:val="TOC5"/>
        <w:rPr>
          <w:rFonts w:eastAsiaTheme="minorEastAsia"/>
          <w:smallCaps w:val="0"/>
          <w:sz w:val="22"/>
          <w:szCs w:val="22"/>
          <w:lang w:eastAsia="en-US"/>
        </w:rPr>
      </w:pPr>
      <w:hyperlink w:anchor="_Toc15473172" w:history="1">
        <w:r w:rsidRPr="00565E87">
          <w:rPr>
            <w:rStyle w:val="Hyperlink"/>
            <w:rFonts w:cs="Arial"/>
            <w:bCs/>
            <w:rtl/>
          </w:rPr>
          <w:t>تغييرات الخدمات عبر الإنترنت وتوفرها</w:t>
        </w:r>
        <w:r w:rsidRPr="00565E87">
          <w:rPr>
            <w:rStyle w:val="Hyperlink"/>
            <w:rFonts w:cs="Arial"/>
            <w:bCs/>
            <w:rtl/>
          </w:rPr>
          <w:t>‬</w:t>
        </w:r>
        <w:r>
          <w:rPr>
            <w:webHidden/>
          </w:rPr>
          <w:tab/>
        </w:r>
        <w:r>
          <w:rPr>
            <w:webHidden/>
          </w:rPr>
          <w:fldChar w:fldCharType="begin"/>
        </w:r>
        <w:r>
          <w:rPr>
            <w:webHidden/>
          </w:rPr>
          <w:instrText xml:space="preserve"> PAGEREF _Toc15473172 \h </w:instrText>
        </w:r>
        <w:r>
          <w:rPr>
            <w:webHidden/>
          </w:rPr>
        </w:r>
        <w:r>
          <w:rPr>
            <w:webHidden/>
          </w:rPr>
          <w:fldChar w:fldCharType="separate"/>
        </w:r>
        <w:r>
          <w:rPr>
            <w:webHidden/>
          </w:rPr>
          <w:t>6</w:t>
        </w:r>
        <w:r>
          <w:rPr>
            <w:webHidden/>
          </w:rPr>
          <w:fldChar w:fldCharType="end"/>
        </w:r>
      </w:hyperlink>
    </w:p>
    <w:p w14:paraId="49027EF8" w14:textId="6CF660C3" w:rsidR="00094B39" w:rsidRDefault="00094B39">
      <w:pPr>
        <w:pStyle w:val="TOC5"/>
        <w:rPr>
          <w:rFonts w:eastAsiaTheme="minorEastAsia"/>
          <w:smallCaps w:val="0"/>
          <w:sz w:val="22"/>
          <w:szCs w:val="22"/>
          <w:lang w:eastAsia="en-US"/>
        </w:rPr>
      </w:pPr>
      <w:hyperlink w:anchor="_Toc15473173" w:history="1">
        <w:r w:rsidRPr="00565E87">
          <w:rPr>
            <w:rStyle w:val="Hyperlink"/>
            <w:rFonts w:cs="Arial"/>
            <w:bCs/>
            <w:rtl/>
          </w:rPr>
          <w:t>الامتثال للقوانين</w:t>
        </w:r>
        <w:r>
          <w:rPr>
            <w:webHidden/>
          </w:rPr>
          <w:tab/>
        </w:r>
        <w:r>
          <w:rPr>
            <w:webHidden/>
          </w:rPr>
          <w:fldChar w:fldCharType="begin"/>
        </w:r>
        <w:r>
          <w:rPr>
            <w:webHidden/>
          </w:rPr>
          <w:instrText xml:space="preserve"> PAGEREF _Toc15473173 \h </w:instrText>
        </w:r>
        <w:r>
          <w:rPr>
            <w:webHidden/>
          </w:rPr>
        </w:r>
        <w:r>
          <w:rPr>
            <w:webHidden/>
          </w:rPr>
          <w:fldChar w:fldCharType="separate"/>
        </w:r>
        <w:r>
          <w:rPr>
            <w:webHidden/>
          </w:rPr>
          <w:t>6</w:t>
        </w:r>
        <w:r>
          <w:rPr>
            <w:webHidden/>
          </w:rPr>
          <w:fldChar w:fldCharType="end"/>
        </w:r>
      </w:hyperlink>
    </w:p>
    <w:p w14:paraId="7FCDCB47" w14:textId="08840410" w:rsidR="00094B39" w:rsidRDefault="00094B39">
      <w:pPr>
        <w:pStyle w:val="TOC5"/>
        <w:rPr>
          <w:rFonts w:eastAsiaTheme="minorEastAsia"/>
          <w:smallCaps w:val="0"/>
          <w:sz w:val="22"/>
          <w:szCs w:val="22"/>
          <w:lang w:eastAsia="en-US"/>
        </w:rPr>
      </w:pPr>
      <w:hyperlink w:anchor="_Toc15473174" w:history="1">
        <w:r w:rsidRPr="00565E87">
          <w:rPr>
            <w:rStyle w:val="Hyperlink"/>
            <w:rFonts w:cs="Arial"/>
            <w:bCs/>
            <w:rtl/>
          </w:rPr>
          <w:t>أخرى</w:t>
        </w:r>
        <w:r>
          <w:rPr>
            <w:webHidden/>
          </w:rPr>
          <w:tab/>
        </w:r>
        <w:r>
          <w:rPr>
            <w:webHidden/>
          </w:rPr>
          <w:fldChar w:fldCharType="begin"/>
        </w:r>
        <w:r>
          <w:rPr>
            <w:webHidden/>
          </w:rPr>
          <w:instrText xml:space="preserve"> PAGEREF _Toc15473174 \h </w:instrText>
        </w:r>
        <w:r>
          <w:rPr>
            <w:webHidden/>
          </w:rPr>
        </w:r>
        <w:r>
          <w:rPr>
            <w:webHidden/>
          </w:rPr>
          <w:fldChar w:fldCharType="separate"/>
        </w:r>
        <w:r>
          <w:rPr>
            <w:webHidden/>
          </w:rPr>
          <w:t>6</w:t>
        </w:r>
        <w:r>
          <w:rPr>
            <w:webHidden/>
          </w:rPr>
          <w:fldChar w:fldCharType="end"/>
        </w:r>
      </w:hyperlink>
    </w:p>
    <w:p w14:paraId="14FC652C" w14:textId="17FF9BB9" w:rsidR="00094B39" w:rsidRDefault="00094B39">
      <w:pPr>
        <w:pStyle w:val="TOC1"/>
        <w:rPr>
          <w:rFonts w:eastAsiaTheme="minorEastAsia"/>
          <w:b w:val="0"/>
          <w:bCs w:val="0"/>
          <w:caps w:val="0"/>
          <w:sz w:val="22"/>
          <w:szCs w:val="22"/>
          <w:lang w:eastAsia="en-US"/>
        </w:rPr>
      </w:pPr>
      <w:hyperlink w:anchor="_Toc15473175" w:history="1">
        <w:r w:rsidRPr="00565E87">
          <w:rPr>
            <w:rStyle w:val="Hyperlink"/>
            <w:rFonts w:cs="Arial"/>
            <w:rtl/>
          </w:rPr>
          <w:t>شروط حماية البيانات</w:t>
        </w:r>
        <w:r>
          <w:rPr>
            <w:webHidden/>
          </w:rPr>
          <w:tab/>
        </w:r>
        <w:r>
          <w:rPr>
            <w:webHidden/>
          </w:rPr>
          <w:fldChar w:fldCharType="begin"/>
        </w:r>
        <w:r>
          <w:rPr>
            <w:webHidden/>
          </w:rPr>
          <w:instrText xml:space="preserve"> PAGEREF _Toc15473175 \h </w:instrText>
        </w:r>
        <w:r>
          <w:rPr>
            <w:webHidden/>
          </w:rPr>
        </w:r>
        <w:r>
          <w:rPr>
            <w:webHidden/>
          </w:rPr>
          <w:fldChar w:fldCharType="separate"/>
        </w:r>
        <w:r>
          <w:rPr>
            <w:webHidden/>
          </w:rPr>
          <w:t>8</w:t>
        </w:r>
        <w:r>
          <w:rPr>
            <w:webHidden/>
          </w:rPr>
          <w:fldChar w:fldCharType="end"/>
        </w:r>
      </w:hyperlink>
    </w:p>
    <w:p w14:paraId="31C1FE8F" w14:textId="1052901B" w:rsidR="00094B39" w:rsidRDefault="00094B39">
      <w:pPr>
        <w:pStyle w:val="TOC5"/>
        <w:rPr>
          <w:rFonts w:eastAsiaTheme="minorEastAsia"/>
          <w:smallCaps w:val="0"/>
          <w:sz w:val="22"/>
          <w:szCs w:val="22"/>
          <w:lang w:eastAsia="en-US"/>
        </w:rPr>
      </w:pPr>
      <w:hyperlink w:anchor="_Toc15473176" w:history="1">
        <w:r w:rsidRPr="00565E87">
          <w:rPr>
            <w:rStyle w:val="Hyperlink"/>
            <w:rFonts w:cs="Arial"/>
            <w:bCs/>
            <w:rtl/>
          </w:rPr>
          <w:t>النطاق</w:t>
        </w:r>
        <w:r>
          <w:rPr>
            <w:webHidden/>
          </w:rPr>
          <w:tab/>
        </w:r>
        <w:r>
          <w:rPr>
            <w:webHidden/>
          </w:rPr>
          <w:fldChar w:fldCharType="begin"/>
        </w:r>
        <w:r>
          <w:rPr>
            <w:webHidden/>
          </w:rPr>
          <w:instrText xml:space="preserve"> PAGEREF _Toc15473176 \h </w:instrText>
        </w:r>
        <w:r>
          <w:rPr>
            <w:webHidden/>
          </w:rPr>
        </w:r>
        <w:r>
          <w:rPr>
            <w:webHidden/>
          </w:rPr>
          <w:fldChar w:fldCharType="separate"/>
        </w:r>
        <w:r>
          <w:rPr>
            <w:webHidden/>
          </w:rPr>
          <w:t>8</w:t>
        </w:r>
        <w:r>
          <w:rPr>
            <w:webHidden/>
          </w:rPr>
          <w:fldChar w:fldCharType="end"/>
        </w:r>
      </w:hyperlink>
    </w:p>
    <w:p w14:paraId="7A4F88EA" w14:textId="3100DC68" w:rsidR="00094B39" w:rsidRDefault="00094B39">
      <w:pPr>
        <w:pStyle w:val="TOC5"/>
        <w:rPr>
          <w:rFonts w:eastAsiaTheme="minorEastAsia"/>
          <w:smallCaps w:val="0"/>
          <w:sz w:val="22"/>
          <w:szCs w:val="22"/>
          <w:lang w:eastAsia="en-US"/>
        </w:rPr>
      </w:pPr>
      <w:hyperlink w:anchor="_Toc15473177" w:history="1">
        <w:r w:rsidRPr="00565E87">
          <w:rPr>
            <w:rStyle w:val="Hyperlink"/>
            <w:rFonts w:cs="Arial"/>
            <w:bCs/>
            <w:rtl/>
          </w:rPr>
          <w:t>معالجة بيانات العميل؛ الملكية</w:t>
        </w:r>
        <w:r>
          <w:rPr>
            <w:webHidden/>
          </w:rPr>
          <w:tab/>
        </w:r>
        <w:r>
          <w:rPr>
            <w:webHidden/>
          </w:rPr>
          <w:fldChar w:fldCharType="begin"/>
        </w:r>
        <w:r>
          <w:rPr>
            <w:webHidden/>
          </w:rPr>
          <w:instrText xml:space="preserve"> PAGEREF _Toc15473177 \h </w:instrText>
        </w:r>
        <w:r>
          <w:rPr>
            <w:webHidden/>
          </w:rPr>
        </w:r>
        <w:r>
          <w:rPr>
            <w:webHidden/>
          </w:rPr>
          <w:fldChar w:fldCharType="separate"/>
        </w:r>
        <w:r>
          <w:rPr>
            <w:webHidden/>
          </w:rPr>
          <w:t>8</w:t>
        </w:r>
        <w:r>
          <w:rPr>
            <w:webHidden/>
          </w:rPr>
          <w:fldChar w:fldCharType="end"/>
        </w:r>
      </w:hyperlink>
    </w:p>
    <w:p w14:paraId="58447876" w14:textId="25F7AEE2" w:rsidR="00094B39" w:rsidRDefault="00094B39">
      <w:pPr>
        <w:pStyle w:val="TOC5"/>
        <w:rPr>
          <w:rFonts w:eastAsiaTheme="minorEastAsia"/>
          <w:smallCaps w:val="0"/>
          <w:sz w:val="22"/>
          <w:szCs w:val="22"/>
          <w:lang w:eastAsia="en-US"/>
        </w:rPr>
      </w:pPr>
      <w:hyperlink w:anchor="_Toc15473178" w:history="1">
        <w:r w:rsidRPr="00565E87">
          <w:rPr>
            <w:rStyle w:val="Hyperlink"/>
            <w:rFonts w:cs="Arial"/>
            <w:bCs/>
            <w:rtl/>
          </w:rPr>
          <w:t>معالجة البيانات الشخصية؛ القانون العام لحماية البيانات</w:t>
        </w:r>
        <w:r>
          <w:rPr>
            <w:webHidden/>
          </w:rPr>
          <w:tab/>
        </w:r>
        <w:r>
          <w:rPr>
            <w:webHidden/>
          </w:rPr>
          <w:fldChar w:fldCharType="begin"/>
        </w:r>
        <w:r>
          <w:rPr>
            <w:webHidden/>
          </w:rPr>
          <w:instrText xml:space="preserve"> PAGEREF _Toc15473178 \h </w:instrText>
        </w:r>
        <w:r>
          <w:rPr>
            <w:webHidden/>
          </w:rPr>
        </w:r>
        <w:r>
          <w:rPr>
            <w:webHidden/>
          </w:rPr>
          <w:fldChar w:fldCharType="separate"/>
        </w:r>
        <w:r>
          <w:rPr>
            <w:webHidden/>
          </w:rPr>
          <w:t>8</w:t>
        </w:r>
        <w:r>
          <w:rPr>
            <w:webHidden/>
          </w:rPr>
          <w:fldChar w:fldCharType="end"/>
        </w:r>
      </w:hyperlink>
    </w:p>
    <w:p w14:paraId="55CE1FA8" w14:textId="7A0A926E" w:rsidR="00094B39" w:rsidRDefault="00094B39">
      <w:pPr>
        <w:pStyle w:val="TOC5"/>
        <w:rPr>
          <w:rFonts w:eastAsiaTheme="minorEastAsia"/>
          <w:smallCaps w:val="0"/>
          <w:sz w:val="22"/>
          <w:szCs w:val="22"/>
          <w:lang w:eastAsia="en-US"/>
        </w:rPr>
      </w:pPr>
      <w:hyperlink w:anchor="_Toc15473179" w:history="1">
        <w:r w:rsidRPr="00565E87">
          <w:rPr>
            <w:rStyle w:val="Hyperlink"/>
            <w:rFonts w:cs="Arial"/>
            <w:bCs/>
            <w:rtl/>
          </w:rPr>
          <w:t>أمان البيانات</w:t>
        </w:r>
        <w:r>
          <w:rPr>
            <w:webHidden/>
          </w:rPr>
          <w:tab/>
        </w:r>
        <w:r>
          <w:rPr>
            <w:webHidden/>
          </w:rPr>
          <w:fldChar w:fldCharType="begin"/>
        </w:r>
        <w:r>
          <w:rPr>
            <w:webHidden/>
          </w:rPr>
          <w:instrText xml:space="preserve"> PAGEREF _Toc15473179 \h </w:instrText>
        </w:r>
        <w:r>
          <w:rPr>
            <w:webHidden/>
          </w:rPr>
        </w:r>
        <w:r>
          <w:rPr>
            <w:webHidden/>
          </w:rPr>
          <w:fldChar w:fldCharType="separate"/>
        </w:r>
        <w:r>
          <w:rPr>
            <w:webHidden/>
          </w:rPr>
          <w:t>9</w:t>
        </w:r>
        <w:r>
          <w:rPr>
            <w:webHidden/>
          </w:rPr>
          <w:fldChar w:fldCharType="end"/>
        </w:r>
      </w:hyperlink>
    </w:p>
    <w:p w14:paraId="5FA1533C" w14:textId="717194F2" w:rsidR="00094B39" w:rsidRDefault="00094B39">
      <w:pPr>
        <w:pStyle w:val="TOC5"/>
        <w:rPr>
          <w:rFonts w:eastAsiaTheme="minorEastAsia"/>
          <w:smallCaps w:val="0"/>
          <w:sz w:val="22"/>
          <w:szCs w:val="22"/>
          <w:lang w:eastAsia="en-US"/>
        </w:rPr>
      </w:pPr>
      <w:hyperlink w:anchor="_Toc15473180" w:history="1">
        <w:r w:rsidRPr="00565E87">
          <w:rPr>
            <w:rStyle w:val="Hyperlink"/>
            <w:rFonts w:cs="Arial"/>
            <w:bCs/>
            <w:rtl/>
          </w:rPr>
          <w:t>الإخطار بالحادث الأمني</w:t>
        </w:r>
        <w:r>
          <w:rPr>
            <w:webHidden/>
          </w:rPr>
          <w:tab/>
        </w:r>
        <w:r>
          <w:rPr>
            <w:webHidden/>
          </w:rPr>
          <w:fldChar w:fldCharType="begin"/>
        </w:r>
        <w:r>
          <w:rPr>
            <w:webHidden/>
          </w:rPr>
          <w:instrText xml:space="preserve"> PAGEREF _Toc15473180 \h </w:instrText>
        </w:r>
        <w:r>
          <w:rPr>
            <w:webHidden/>
          </w:rPr>
        </w:r>
        <w:r>
          <w:rPr>
            <w:webHidden/>
          </w:rPr>
          <w:fldChar w:fldCharType="separate"/>
        </w:r>
        <w:r>
          <w:rPr>
            <w:webHidden/>
          </w:rPr>
          <w:t>10</w:t>
        </w:r>
        <w:r>
          <w:rPr>
            <w:webHidden/>
          </w:rPr>
          <w:fldChar w:fldCharType="end"/>
        </w:r>
      </w:hyperlink>
    </w:p>
    <w:p w14:paraId="4B031184" w14:textId="6A46C45D" w:rsidR="00094B39" w:rsidRDefault="00094B39">
      <w:pPr>
        <w:pStyle w:val="TOC5"/>
        <w:rPr>
          <w:rFonts w:eastAsiaTheme="minorEastAsia"/>
          <w:smallCaps w:val="0"/>
          <w:sz w:val="22"/>
          <w:szCs w:val="22"/>
          <w:lang w:eastAsia="en-US"/>
        </w:rPr>
      </w:pPr>
      <w:hyperlink w:anchor="_Toc15473181" w:history="1">
        <w:r w:rsidRPr="00565E87">
          <w:rPr>
            <w:rStyle w:val="Hyperlink"/>
            <w:rFonts w:cs="Arial"/>
            <w:bCs/>
            <w:rtl/>
          </w:rPr>
          <w:t>عمليات نقل البيانات والموقع</w:t>
        </w:r>
        <w:r>
          <w:rPr>
            <w:webHidden/>
          </w:rPr>
          <w:tab/>
        </w:r>
        <w:r>
          <w:rPr>
            <w:webHidden/>
          </w:rPr>
          <w:fldChar w:fldCharType="begin"/>
        </w:r>
        <w:r>
          <w:rPr>
            <w:webHidden/>
          </w:rPr>
          <w:instrText xml:space="preserve"> PAGEREF _Toc15473181 \h </w:instrText>
        </w:r>
        <w:r>
          <w:rPr>
            <w:webHidden/>
          </w:rPr>
        </w:r>
        <w:r>
          <w:rPr>
            <w:webHidden/>
          </w:rPr>
          <w:fldChar w:fldCharType="separate"/>
        </w:r>
        <w:r>
          <w:rPr>
            <w:webHidden/>
          </w:rPr>
          <w:t>10</w:t>
        </w:r>
        <w:r>
          <w:rPr>
            <w:webHidden/>
          </w:rPr>
          <w:fldChar w:fldCharType="end"/>
        </w:r>
      </w:hyperlink>
    </w:p>
    <w:p w14:paraId="4FC3E44C" w14:textId="3DCF7703" w:rsidR="00094B39" w:rsidRDefault="00094B39">
      <w:pPr>
        <w:pStyle w:val="TOC5"/>
        <w:rPr>
          <w:rFonts w:eastAsiaTheme="minorEastAsia"/>
          <w:smallCaps w:val="0"/>
          <w:sz w:val="22"/>
          <w:szCs w:val="22"/>
          <w:lang w:eastAsia="en-US"/>
        </w:rPr>
      </w:pPr>
      <w:hyperlink w:anchor="_Toc15473182" w:history="1">
        <w:r w:rsidRPr="00565E87">
          <w:rPr>
            <w:rStyle w:val="Hyperlink"/>
            <w:rFonts w:cs="Arial"/>
            <w:bCs/>
            <w:rtl/>
          </w:rPr>
          <w:t>الاحتفاظ بالبيانات وحذفها</w:t>
        </w:r>
        <w:r>
          <w:rPr>
            <w:webHidden/>
          </w:rPr>
          <w:tab/>
        </w:r>
        <w:r>
          <w:rPr>
            <w:webHidden/>
          </w:rPr>
          <w:fldChar w:fldCharType="begin"/>
        </w:r>
        <w:r>
          <w:rPr>
            <w:webHidden/>
          </w:rPr>
          <w:instrText xml:space="preserve"> PAGEREF _Toc15473182 \h </w:instrText>
        </w:r>
        <w:r>
          <w:rPr>
            <w:webHidden/>
          </w:rPr>
        </w:r>
        <w:r>
          <w:rPr>
            <w:webHidden/>
          </w:rPr>
          <w:fldChar w:fldCharType="separate"/>
        </w:r>
        <w:r>
          <w:rPr>
            <w:webHidden/>
          </w:rPr>
          <w:t>11</w:t>
        </w:r>
        <w:r>
          <w:rPr>
            <w:webHidden/>
          </w:rPr>
          <w:fldChar w:fldCharType="end"/>
        </w:r>
      </w:hyperlink>
    </w:p>
    <w:p w14:paraId="291A0E4E" w14:textId="04ADFA4C" w:rsidR="00094B39" w:rsidRDefault="00094B39">
      <w:pPr>
        <w:pStyle w:val="TOC5"/>
        <w:rPr>
          <w:rFonts w:eastAsiaTheme="minorEastAsia"/>
          <w:smallCaps w:val="0"/>
          <w:sz w:val="22"/>
          <w:szCs w:val="22"/>
          <w:lang w:eastAsia="en-US"/>
        </w:rPr>
      </w:pPr>
      <w:hyperlink w:anchor="_Toc15473183" w:history="1">
        <w:r w:rsidRPr="00565E87">
          <w:rPr>
            <w:rStyle w:val="Hyperlink"/>
            <w:rFonts w:cs="Arial"/>
            <w:bCs/>
            <w:rtl/>
          </w:rPr>
          <w:t>التزام المعالج بالسرية</w:t>
        </w:r>
        <w:r>
          <w:rPr>
            <w:webHidden/>
          </w:rPr>
          <w:tab/>
        </w:r>
        <w:r>
          <w:rPr>
            <w:webHidden/>
          </w:rPr>
          <w:fldChar w:fldCharType="begin"/>
        </w:r>
        <w:r>
          <w:rPr>
            <w:webHidden/>
          </w:rPr>
          <w:instrText xml:space="preserve"> PAGEREF _Toc15473183 \h </w:instrText>
        </w:r>
        <w:r>
          <w:rPr>
            <w:webHidden/>
          </w:rPr>
        </w:r>
        <w:r>
          <w:rPr>
            <w:webHidden/>
          </w:rPr>
          <w:fldChar w:fldCharType="separate"/>
        </w:r>
        <w:r>
          <w:rPr>
            <w:webHidden/>
          </w:rPr>
          <w:t>11</w:t>
        </w:r>
        <w:r>
          <w:rPr>
            <w:webHidden/>
          </w:rPr>
          <w:fldChar w:fldCharType="end"/>
        </w:r>
      </w:hyperlink>
    </w:p>
    <w:p w14:paraId="67A37FE1" w14:textId="3DAAB8B5" w:rsidR="00094B39" w:rsidRDefault="00094B39">
      <w:pPr>
        <w:pStyle w:val="TOC5"/>
        <w:rPr>
          <w:rFonts w:eastAsiaTheme="minorEastAsia"/>
          <w:smallCaps w:val="0"/>
          <w:sz w:val="22"/>
          <w:szCs w:val="22"/>
          <w:lang w:eastAsia="en-US"/>
        </w:rPr>
      </w:pPr>
      <w:hyperlink w:anchor="_Toc15473184" w:history="1">
        <w:r w:rsidRPr="00565E87">
          <w:rPr>
            <w:rStyle w:val="Hyperlink"/>
            <w:rFonts w:cs="Arial"/>
            <w:bCs/>
            <w:rtl/>
          </w:rPr>
          <w:t>إشعار وضوابط حول الاستعانة بالمعالجين الفرعيين</w:t>
        </w:r>
        <w:r>
          <w:rPr>
            <w:webHidden/>
          </w:rPr>
          <w:tab/>
        </w:r>
        <w:r>
          <w:rPr>
            <w:webHidden/>
          </w:rPr>
          <w:fldChar w:fldCharType="begin"/>
        </w:r>
        <w:r>
          <w:rPr>
            <w:webHidden/>
          </w:rPr>
          <w:instrText xml:space="preserve"> PAGEREF _Toc15473184 \h </w:instrText>
        </w:r>
        <w:r>
          <w:rPr>
            <w:webHidden/>
          </w:rPr>
        </w:r>
        <w:r>
          <w:rPr>
            <w:webHidden/>
          </w:rPr>
          <w:fldChar w:fldCharType="separate"/>
        </w:r>
        <w:r>
          <w:rPr>
            <w:webHidden/>
          </w:rPr>
          <w:t>11</w:t>
        </w:r>
        <w:r>
          <w:rPr>
            <w:webHidden/>
          </w:rPr>
          <w:fldChar w:fldCharType="end"/>
        </w:r>
      </w:hyperlink>
    </w:p>
    <w:p w14:paraId="066DC7C3" w14:textId="4BD3D09D" w:rsidR="00094B39" w:rsidRDefault="00094B39">
      <w:pPr>
        <w:pStyle w:val="TOC5"/>
        <w:rPr>
          <w:rFonts w:eastAsiaTheme="minorEastAsia"/>
          <w:smallCaps w:val="0"/>
          <w:sz w:val="22"/>
          <w:szCs w:val="22"/>
          <w:lang w:eastAsia="en-US"/>
        </w:rPr>
      </w:pPr>
      <w:hyperlink w:anchor="_Toc15473185" w:history="1">
        <w:r w:rsidRPr="00565E87">
          <w:rPr>
            <w:rStyle w:val="Hyperlink"/>
            <w:rFonts w:cs="Arial"/>
            <w:bCs/>
            <w:rtl/>
          </w:rPr>
          <w:t>المؤسسات التعليمية</w:t>
        </w:r>
        <w:r>
          <w:rPr>
            <w:webHidden/>
          </w:rPr>
          <w:tab/>
        </w:r>
        <w:r>
          <w:rPr>
            <w:webHidden/>
          </w:rPr>
          <w:fldChar w:fldCharType="begin"/>
        </w:r>
        <w:r>
          <w:rPr>
            <w:webHidden/>
          </w:rPr>
          <w:instrText xml:space="preserve"> PAGEREF _Toc15473185 \h </w:instrText>
        </w:r>
        <w:r>
          <w:rPr>
            <w:webHidden/>
          </w:rPr>
        </w:r>
        <w:r>
          <w:rPr>
            <w:webHidden/>
          </w:rPr>
          <w:fldChar w:fldCharType="separate"/>
        </w:r>
        <w:r>
          <w:rPr>
            <w:webHidden/>
          </w:rPr>
          <w:t>11</w:t>
        </w:r>
        <w:r>
          <w:rPr>
            <w:webHidden/>
          </w:rPr>
          <w:fldChar w:fldCharType="end"/>
        </w:r>
      </w:hyperlink>
    </w:p>
    <w:p w14:paraId="3C954255" w14:textId="68B87013" w:rsidR="00094B39" w:rsidRDefault="00094B39">
      <w:pPr>
        <w:pStyle w:val="TOC5"/>
        <w:rPr>
          <w:rFonts w:eastAsiaTheme="minorEastAsia"/>
          <w:smallCaps w:val="0"/>
          <w:sz w:val="22"/>
          <w:szCs w:val="22"/>
          <w:lang w:eastAsia="en-US"/>
        </w:rPr>
      </w:pPr>
      <w:hyperlink w:anchor="_Toc15473186" w:history="1">
        <w:r w:rsidRPr="00565E87">
          <w:rPr>
            <w:rStyle w:val="Hyperlink"/>
            <w:rFonts w:ascii="Calibri" w:hAnsi="Calibri" w:cs="Arial"/>
            <w:bCs/>
            <w:rtl/>
          </w:rPr>
          <w:t xml:space="preserve">اتفاقية شراكة الأعمال </w:t>
        </w:r>
        <w:r w:rsidRPr="00565E87">
          <w:rPr>
            <w:rStyle w:val="Hyperlink"/>
            <w:rFonts w:ascii="Calibri" w:hAnsi="Calibri" w:cs="Arial"/>
            <w:bCs/>
          </w:rPr>
          <w:t>(BAA)</w:t>
        </w:r>
        <w:r w:rsidRPr="00565E87">
          <w:rPr>
            <w:rStyle w:val="Hyperlink"/>
            <w:rFonts w:ascii="Calibri" w:hAnsi="Calibri" w:cs="Arial"/>
            <w:bCs/>
            <w:rtl/>
          </w:rPr>
          <w:t xml:space="preserve"> الخاصة بقانون </w:t>
        </w:r>
        <w:r w:rsidRPr="00565E87">
          <w:rPr>
            <w:rStyle w:val="Hyperlink"/>
            <w:rFonts w:ascii="Calibri" w:hAnsi="Calibri" w:cs="Arial"/>
            <w:bCs/>
          </w:rPr>
          <w:t>HIPAA</w:t>
        </w:r>
        <w:r>
          <w:rPr>
            <w:webHidden/>
          </w:rPr>
          <w:tab/>
        </w:r>
        <w:r>
          <w:rPr>
            <w:webHidden/>
          </w:rPr>
          <w:fldChar w:fldCharType="begin"/>
        </w:r>
        <w:r>
          <w:rPr>
            <w:webHidden/>
          </w:rPr>
          <w:instrText xml:space="preserve"> PAGEREF _Toc15473186 \h </w:instrText>
        </w:r>
        <w:r>
          <w:rPr>
            <w:webHidden/>
          </w:rPr>
        </w:r>
        <w:r>
          <w:rPr>
            <w:webHidden/>
          </w:rPr>
          <w:fldChar w:fldCharType="separate"/>
        </w:r>
        <w:r>
          <w:rPr>
            <w:webHidden/>
          </w:rPr>
          <w:t>12</w:t>
        </w:r>
        <w:r>
          <w:rPr>
            <w:webHidden/>
          </w:rPr>
          <w:fldChar w:fldCharType="end"/>
        </w:r>
      </w:hyperlink>
    </w:p>
    <w:p w14:paraId="451E7D16" w14:textId="6B1E42A1" w:rsidR="00094B39" w:rsidRDefault="00094B39">
      <w:pPr>
        <w:pStyle w:val="TOC5"/>
        <w:rPr>
          <w:rFonts w:eastAsiaTheme="minorEastAsia"/>
          <w:smallCaps w:val="0"/>
          <w:sz w:val="22"/>
          <w:szCs w:val="22"/>
          <w:lang w:eastAsia="en-US"/>
        </w:rPr>
      </w:pPr>
      <w:hyperlink w:anchor="_Toc15473187" w:history="1">
        <w:r w:rsidRPr="00565E87">
          <w:rPr>
            <w:rStyle w:val="Hyperlink"/>
            <w:rFonts w:cs="Arial"/>
            <w:bCs/>
            <w:rtl/>
          </w:rPr>
          <w:t xml:space="preserve">كيفية الاتصال بـ </w:t>
        </w:r>
        <w:r w:rsidRPr="00565E87">
          <w:rPr>
            <w:rStyle w:val="Hyperlink"/>
            <w:rFonts w:cs="Arial"/>
            <w:bCs/>
          </w:rPr>
          <w:t>Microsoft</w:t>
        </w:r>
        <w:r>
          <w:rPr>
            <w:webHidden/>
          </w:rPr>
          <w:tab/>
        </w:r>
        <w:r>
          <w:rPr>
            <w:webHidden/>
          </w:rPr>
          <w:fldChar w:fldCharType="begin"/>
        </w:r>
        <w:r>
          <w:rPr>
            <w:webHidden/>
          </w:rPr>
          <w:instrText xml:space="preserve"> PAGEREF _Toc15473187 \h </w:instrText>
        </w:r>
        <w:r>
          <w:rPr>
            <w:webHidden/>
          </w:rPr>
        </w:r>
        <w:r>
          <w:rPr>
            <w:webHidden/>
          </w:rPr>
          <w:fldChar w:fldCharType="separate"/>
        </w:r>
        <w:r>
          <w:rPr>
            <w:webHidden/>
          </w:rPr>
          <w:t>12</w:t>
        </w:r>
        <w:r>
          <w:rPr>
            <w:webHidden/>
          </w:rPr>
          <w:fldChar w:fldCharType="end"/>
        </w:r>
      </w:hyperlink>
    </w:p>
    <w:p w14:paraId="3DB19666" w14:textId="657304D4" w:rsidR="00094B39" w:rsidRDefault="00094B39">
      <w:pPr>
        <w:pStyle w:val="TOC1"/>
        <w:rPr>
          <w:rFonts w:eastAsiaTheme="minorEastAsia"/>
          <w:b w:val="0"/>
          <w:bCs w:val="0"/>
          <w:caps w:val="0"/>
          <w:sz w:val="22"/>
          <w:szCs w:val="22"/>
          <w:lang w:eastAsia="en-US"/>
        </w:rPr>
      </w:pPr>
      <w:hyperlink w:anchor="_Toc15473188" w:history="1">
        <w:r w:rsidRPr="00565E87">
          <w:rPr>
            <w:rStyle w:val="Hyperlink"/>
            <w:rFonts w:cs="Arial"/>
            <w:rtl/>
          </w:rPr>
          <w:t>الملحق أ – الخدمات عبر الإنترنت الأساسية</w:t>
        </w:r>
        <w:r>
          <w:rPr>
            <w:webHidden/>
          </w:rPr>
          <w:tab/>
        </w:r>
        <w:r>
          <w:rPr>
            <w:webHidden/>
          </w:rPr>
          <w:fldChar w:fldCharType="begin"/>
        </w:r>
        <w:r>
          <w:rPr>
            <w:webHidden/>
          </w:rPr>
          <w:instrText xml:space="preserve"> PAGEREF _Toc15473188 \h </w:instrText>
        </w:r>
        <w:r>
          <w:rPr>
            <w:webHidden/>
          </w:rPr>
        </w:r>
        <w:r>
          <w:rPr>
            <w:webHidden/>
          </w:rPr>
          <w:fldChar w:fldCharType="separate"/>
        </w:r>
        <w:r>
          <w:rPr>
            <w:webHidden/>
          </w:rPr>
          <w:t>13</w:t>
        </w:r>
        <w:r>
          <w:rPr>
            <w:webHidden/>
          </w:rPr>
          <w:fldChar w:fldCharType="end"/>
        </w:r>
      </w:hyperlink>
    </w:p>
    <w:p w14:paraId="60E3A5FD" w14:textId="0311BC4D" w:rsidR="00094B39" w:rsidRDefault="00094B39">
      <w:pPr>
        <w:pStyle w:val="TOC1"/>
        <w:rPr>
          <w:rFonts w:eastAsiaTheme="minorEastAsia"/>
          <w:b w:val="0"/>
          <w:bCs w:val="0"/>
          <w:caps w:val="0"/>
          <w:sz w:val="22"/>
          <w:szCs w:val="22"/>
          <w:lang w:eastAsia="en-US"/>
        </w:rPr>
      </w:pPr>
      <w:hyperlink w:anchor="_Toc15473189" w:history="1">
        <w:r w:rsidRPr="00565E87">
          <w:rPr>
            <w:rStyle w:val="Hyperlink"/>
            <w:rFonts w:cs="Arial"/>
            <w:rtl/>
          </w:rPr>
          <w:t>الملحق ب – تدابير الأمان</w:t>
        </w:r>
        <w:r>
          <w:rPr>
            <w:webHidden/>
          </w:rPr>
          <w:tab/>
        </w:r>
        <w:r>
          <w:rPr>
            <w:webHidden/>
          </w:rPr>
          <w:fldChar w:fldCharType="begin"/>
        </w:r>
        <w:r>
          <w:rPr>
            <w:webHidden/>
          </w:rPr>
          <w:instrText xml:space="preserve"> PAGEREF _Toc15473189 \h </w:instrText>
        </w:r>
        <w:r>
          <w:rPr>
            <w:webHidden/>
          </w:rPr>
        </w:r>
        <w:r>
          <w:rPr>
            <w:webHidden/>
          </w:rPr>
          <w:fldChar w:fldCharType="separate"/>
        </w:r>
        <w:r>
          <w:rPr>
            <w:webHidden/>
          </w:rPr>
          <w:t>13</w:t>
        </w:r>
        <w:r>
          <w:rPr>
            <w:webHidden/>
          </w:rPr>
          <w:fldChar w:fldCharType="end"/>
        </w:r>
      </w:hyperlink>
    </w:p>
    <w:p w14:paraId="1863BA12" w14:textId="1566F4A1" w:rsidR="00094B39" w:rsidRDefault="00094B39">
      <w:pPr>
        <w:pStyle w:val="TOC1"/>
        <w:rPr>
          <w:rFonts w:eastAsiaTheme="minorEastAsia"/>
          <w:b w:val="0"/>
          <w:bCs w:val="0"/>
          <w:caps w:val="0"/>
          <w:sz w:val="22"/>
          <w:szCs w:val="22"/>
          <w:lang w:eastAsia="en-US"/>
        </w:rPr>
      </w:pPr>
      <w:hyperlink w:anchor="_Toc15473190" w:history="1">
        <w:r w:rsidRPr="00565E87">
          <w:rPr>
            <w:rStyle w:val="Hyperlink"/>
            <w:rFonts w:cs="Arial"/>
            <w:rtl/>
          </w:rPr>
          <w:t>الشروط الخاصة بالخدمة عبر الإنترنت</w:t>
        </w:r>
        <w:r>
          <w:rPr>
            <w:webHidden/>
          </w:rPr>
          <w:tab/>
        </w:r>
        <w:r>
          <w:rPr>
            <w:webHidden/>
          </w:rPr>
          <w:fldChar w:fldCharType="begin"/>
        </w:r>
        <w:r>
          <w:rPr>
            <w:webHidden/>
          </w:rPr>
          <w:instrText xml:space="preserve"> PAGEREF _Toc15473190 \h </w:instrText>
        </w:r>
        <w:r>
          <w:rPr>
            <w:webHidden/>
          </w:rPr>
        </w:r>
        <w:r>
          <w:rPr>
            <w:webHidden/>
          </w:rPr>
          <w:fldChar w:fldCharType="separate"/>
        </w:r>
        <w:r>
          <w:rPr>
            <w:webHidden/>
          </w:rPr>
          <w:t>16</w:t>
        </w:r>
        <w:r>
          <w:rPr>
            <w:webHidden/>
          </w:rPr>
          <w:fldChar w:fldCharType="end"/>
        </w:r>
      </w:hyperlink>
    </w:p>
    <w:p w14:paraId="44E6123D" w14:textId="6A9B1640" w:rsidR="00094B39" w:rsidRDefault="00094B39">
      <w:pPr>
        <w:pStyle w:val="TOC3"/>
        <w:rPr>
          <w:rFonts w:eastAsiaTheme="minorEastAsia" w:cstheme="minorBidi"/>
          <w:b w:val="0"/>
          <w:bCs w:val="0"/>
          <w:sz w:val="22"/>
          <w:szCs w:val="22"/>
          <w:lang w:eastAsia="en-US"/>
        </w:rPr>
      </w:pPr>
      <w:hyperlink w:anchor="_Toc15473191" w:history="1">
        <w:r w:rsidRPr="00565E87">
          <w:rPr>
            <w:rStyle w:val="Hyperlink"/>
            <w:rtl/>
          </w:rPr>
          <w:t xml:space="preserve">خدمات </w:t>
        </w:r>
        <w:r w:rsidRPr="00565E87">
          <w:rPr>
            <w:rStyle w:val="Hyperlink"/>
          </w:rPr>
          <w:t>Microsoft Azure</w:t>
        </w:r>
        <w:r>
          <w:rPr>
            <w:webHidden/>
          </w:rPr>
          <w:tab/>
        </w:r>
        <w:r>
          <w:rPr>
            <w:webHidden/>
          </w:rPr>
          <w:fldChar w:fldCharType="begin"/>
        </w:r>
        <w:r>
          <w:rPr>
            <w:webHidden/>
          </w:rPr>
          <w:instrText xml:space="preserve"> PAGEREF _Toc15473191 \h </w:instrText>
        </w:r>
        <w:r>
          <w:rPr>
            <w:webHidden/>
          </w:rPr>
        </w:r>
        <w:r>
          <w:rPr>
            <w:webHidden/>
          </w:rPr>
          <w:fldChar w:fldCharType="separate"/>
        </w:r>
        <w:r>
          <w:rPr>
            <w:webHidden/>
          </w:rPr>
          <w:t>16</w:t>
        </w:r>
        <w:r>
          <w:rPr>
            <w:webHidden/>
          </w:rPr>
          <w:fldChar w:fldCharType="end"/>
        </w:r>
      </w:hyperlink>
    </w:p>
    <w:p w14:paraId="495695DC" w14:textId="7F6457E2" w:rsidR="00094B39" w:rsidRDefault="00094B39">
      <w:pPr>
        <w:pStyle w:val="TOC4"/>
        <w:rPr>
          <w:rFonts w:eastAsiaTheme="minorEastAsia" w:cstheme="minorBidi"/>
          <w:smallCaps w:val="0"/>
          <w:sz w:val="22"/>
          <w:szCs w:val="22"/>
          <w:lang w:eastAsia="en-US"/>
        </w:rPr>
      </w:pPr>
      <w:hyperlink w:anchor="_Toc15473192" w:history="1">
        <w:r w:rsidRPr="00565E87">
          <w:rPr>
            <w:rStyle w:val="Hyperlink"/>
            <w:rFonts w:ascii="Arial" w:hAnsi="Arial" w:cs="Arial"/>
            <w:bCs/>
            <w:rtl/>
          </w:rPr>
          <w:t>معامل</w:t>
        </w:r>
        <w:r w:rsidRPr="00565E87">
          <w:rPr>
            <w:rStyle w:val="Hyperlink"/>
            <w:bCs/>
            <w:rtl/>
          </w:rPr>
          <w:t xml:space="preserve"> </w:t>
        </w:r>
        <w:r w:rsidRPr="00565E87">
          <w:rPr>
            <w:rStyle w:val="Hyperlink"/>
            <w:bCs/>
          </w:rPr>
          <w:t>Azure DevTest</w:t>
        </w:r>
        <w:r>
          <w:rPr>
            <w:webHidden/>
          </w:rPr>
          <w:tab/>
        </w:r>
        <w:r>
          <w:rPr>
            <w:webHidden/>
          </w:rPr>
          <w:fldChar w:fldCharType="begin"/>
        </w:r>
        <w:r>
          <w:rPr>
            <w:webHidden/>
          </w:rPr>
          <w:instrText xml:space="preserve"> PAGEREF _Toc15473192 \h </w:instrText>
        </w:r>
        <w:r>
          <w:rPr>
            <w:webHidden/>
          </w:rPr>
        </w:r>
        <w:r>
          <w:rPr>
            <w:webHidden/>
          </w:rPr>
          <w:fldChar w:fldCharType="separate"/>
        </w:r>
        <w:r>
          <w:rPr>
            <w:webHidden/>
          </w:rPr>
          <w:t>17</w:t>
        </w:r>
        <w:r>
          <w:rPr>
            <w:webHidden/>
          </w:rPr>
          <w:fldChar w:fldCharType="end"/>
        </w:r>
      </w:hyperlink>
    </w:p>
    <w:p w14:paraId="19C001C0" w14:textId="7A98DD73" w:rsidR="00094B39" w:rsidRDefault="00094B39">
      <w:pPr>
        <w:pStyle w:val="TOC4"/>
        <w:rPr>
          <w:rFonts w:eastAsiaTheme="minorEastAsia" w:cstheme="minorBidi"/>
          <w:smallCaps w:val="0"/>
          <w:sz w:val="22"/>
          <w:szCs w:val="22"/>
          <w:lang w:eastAsia="en-US"/>
        </w:rPr>
      </w:pPr>
      <w:hyperlink w:anchor="_Toc15473193" w:history="1">
        <w:r w:rsidRPr="00565E87">
          <w:rPr>
            <w:rStyle w:val="Hyperlink"/>
            <w:rFonts w:ascii="Calibri" w:hAnsi="Calibri" w:cs="Arial"/>
            <w:rtl/>
          </w:rPr>
          <w:t xml:space="preserve">خدمات </w:t>
        </w:r>
        <w:r w:rsidRPr="00565E87">
          <w:rPr>
            <w:rStyle w:val="Hyperlink"/>
            <w:rFonts w:cstheme="majorHAnsi"/>
          </w:rPr>
          <w:t>Azure Lab</w:t>
        </w:r>
        <w:r>
          <w:rPr>
            <w:webHidden/>
          </w:rPr>
          <w:tab/>
        </w:r>
        <w:r>
          <w:rPr>
            <w:webHidden/>
          </w:rPr>
          <w:fldChar w:fldCharType="begin"/>
        </w:r>
        <w:r>
          <w:rPr>
            <w:webHidden/>
          </w:rPr>
          <w:instrText xml:space="preserve"> PAGEREF _Toc15473193 \h </w:instrText>
        </w:r>
        <w:r>
          <w:rPr>
            <w:webHidden/>
          </w:rPr>
        </w:r>
        <w:r>
          <w:rPr>
            <w:webHidden/>
          </w:rPr>
          <w:fldChar w:fldCharType="separate"/>
        </w:r>
        <w:r>
          <w:rPr>
            <w:webHidden/>
          </w:rPr>
          <w:t>17</w:t>
        </w:r>
        <w:r>
          <w:rPr>
            <w:webHidden/>
          </w:rPr>
          <w:fldChar w:fldCharType="end"/>
        </w:r>
      </w:hyperlink>
    </w:p>
    <w:p w14:paraId="760FDAA5" w14:textId="30E121A7" w:rsidR="00094B39" w:rsidRDefault="00094B39">
      <w:pPr>
        <w:pStyle w:val="TOC4"/>
        <w:rPr>
          <w:rFonts w:eastAsiaTheme="minorEastAsia" w:cstheme="minorBidi"/>
          <w:smallCaps w:val="0"/>
          <w:sz w:val="22"/>
          <w:szCs w:val="22"/>
          <w:lang w:eastAsia="en-US"/>
        </w:rPr>
      </w:pPr>
      <w:hyperlink w:anchor="_Toc15473194" w:history="1">
        <w:r w:rsidRPr="00565E87">
          <w:rPr>
            <w:rStyle w:val="Hyperlink"/>
            <w:rFonts w:ascii="Calibri Light" w:hAnsi="Calibri Light" w:cs="Calibri Light"/>
            <w:rtl/>
          </w:rPr>
          <w:t xml:space="preserve">خدمة </w:t>
        </w:r>
        <w:r w:rsidRPr="00565E87">
          <w:rPr>
            <w:rStyle w:val="Hyperlink"/>
            <w:rFonts w:ascii="Calibri Light" w:hAnsi="Calibri Light" w:cs="Calibri Light"/>
          </w:rPr>
          <w:t>Azure Machine Learning</w:t>
        </w:r>
        <w:r>
          <w:rPr>
            <w:webHidden/>
          </w:rPr>
          <w:tab/>
        </w:r>
        <w:r>
          <w:rPr>
            <w:webHidden/>
          </w:rPr>
          <w:fldChar w:fldCharType="begin"/>
        </w:r>
        <w:r>
          <w:rPr>
            <w:webHidden/>
          </w:rPr>
          <w:instrText xml:space="preserve"> PAGEREF _Toc15473194 \h </w:instrText>
        </w:r>
        <w:r>
          <w:rPr>
            <w:webHidden/>
          </w:rPr>
        </w:r>
        <w:r>
          <w:rPr>
            <w:webHidden/>
          </w:rPr>
          <w:fldChar w:fldCharType="separate"/>
        </w:r>
        <w:r>
          <w:rPr>
            <w:webHidden/>
          </w:rPr>
          <w:t>17</w:t>
        </w:r>
        <w:r>
          <w:rPr>
            <w:webHidden/>
          </w:rPr>
          <w:fldChar w:fldCharType="end"/>
        </w:r>
      </w:hyperlink>
    </w:p>
    <w:p w14:paraId="5943D91C" w14:textId="01EA01D3" w:rsidR="00094B39" w:rsidRDefault="00094B39">
      <w:pPr>
        <w:pStyle w:val="TOC4"/>
        <w:rPr>
          <w:rFonts w:eastAsiaTheme="minorEastAsia" w:cstheme="minorBidi"/>
          <w:smallCaps w:val="0"/>
          <w:sz w:val="22"/>
          <w:szCs w:val="22"/>
          <w:lang w:eastAsia="en-US"/>
        </w:rPr>
      </w:pPr>
      <w:hyperlink w:anchor="_Toc15473195" w:history="1">
        <w:r w:rsidRPr="00565E87">
          <w:rPr>
            <w:rStyle w:val="Hyperlink"/>
            <w:rFonts w:ascii="Calibri Light" w:hAnsi="Calibri Light" w:cs="Arial"/>
            <w:bCs/>
            <w:rtl/>
          </w:rPr>
          <w:t xml:space="preserve">خرائط </w:t>
        </w:r>
        <w:r w:rsidRPr="00565E87">
          <w:rPr>
            <w:rStyle w:val="Hyperlink"/>
            <w:rFonts w:ascii="Calibri Light" w:hAnsi="Calibri Light" w:cs="Arial"/>
            <w:bCs/>
          </w:rPr>
          <w:t>Azure</w:t>
        </w:r>
        <w:r>
          <w:rPr>
            <w:webHidden/>
          </w:rPr>
          <w:tab/>
        </w:r>
        <w:r>
          <w:rPr>
            <w:webHidden/>
          </w:rPr>
          <w:fldChar w:fldCharType="begin"/>
        </w:r>
        <w:r>
          <w:rPr>
            <w:webHidden/>
          </w:rPr>
          <w:instrText xml:space="preserve"> PAGEREF _Toc15473195 \h </w:instrText>
        </w:r>
        <w:r>
          <w:rPr>
            <w:webHidden/>
          </w:rPr>
        </w:r>
        <w:r>
          <w:rPr>
            <w:webHidden/>
          </w:rPr>
          <w:fldChar w:fldCharType="separate"/>
        </w:r>
        <w:r>
          <w:rPr>
            <w:webHidden/>
          </w:rPr>
          <w:t>18</w:t>
        </w:r>
        <w:r>
          <w:rPr>
            <w:webHidden/>
          </w:rPr>
          <w:fldChar w:fldCharType="end"/>
        </w:r>
      </w:hyperlink>
    </w:p>
    <w:p w14:paraId="1AECFA0A" w14:textId="4A9B4EE3" w:rsidR="00094B39" w:rsidRDefault="00094B39">
      <w:pPr>
        <w:pStyle w:val="TOC4"/>
        <w:rPr>
          <w:rFonts w:eastAsiaTheme="minorEastAsia" w:cstheme="minorBidi"/>
          <w:smallCaps w:val="0"/>
          <w:sz w:val="22"/>
          <w:szCs w:val="22"/>
          <w:lang w:eastAsia="en-US"/>
        </w:rPr>
      </w:pPr>
      <w:hyperlink w:anchor="_Toc15473196" w:history="1">
        <w:r w:rsidRPr="00565E87">
          <w:rPr>
            <w:rStyle w:val="Hyperlink"/>
            <w:rtl/>
          </w:rPr>
          <w:t xml:space="preserve">مكدس </w:t>
        </w:r>
        <w:r w:rsidRPr="00565E87">
          <w:rPr>
            <w:rStyle w:val="Hyperlink"/>
          </w:rPr>
          <w:t>Microsoft Azure</w:t>
        </w:r>
        <w:r>
          <w:rPr>
            <w:webHidden/>
          </w:rPr>
          <w:tab/>
        </w:r>
        <w:r>
          <w:rPr>
            <w:webHidden/>
          </w:rPr>
          <w:fldChar w:fldCharType="begin"/>
        </w:r>
        <w:r>
          <w:rPr>
            <w:webHidden/>
          </w:rPr>
          <w:instrText xml:space="preserve"> PAGEREF _Toc15473196 \h </w:instrText>
        </w:r>
        <w:r>
          <w:rPr>
            <w:webHidden/>
          </w:rPr>
        </w:r>
        <w:r>
          <w:rPr>
            <w:webHidden/>
          </w:rPr>
          <w:fldChar w:fldCharType="separate"/>
        </w:r>
        <w:r>
          <w:rPr>
            <w:webHidden/>
          </w:rPr>
          <w:t>18</w:t>
        </w:r>
        <w:r>
          <w:rPr>
            <w:webHidden/>
          </w:rPr>
          <w:fldChar w:fldCharType="end"/>
        </w:r>
      </w:hyperlink>
    </w:p>
    <w:p w14:paraId="10411692" w14:textId="2C3D58A9" w:rsidR="00094B39" w:rsidRDefault="00094B39">
      <w:pPr>
        <w:pStyle w:val="TOC4"/>
        <w:rPr>
          <w:rFonts w:eastAsiaTheme="minorEastAsia" w:cstheme="minorBidi"/>
          <w:smallCaps w:val="0"/>
          <w:sz w:val="22"/>
          <w:szCs w:val="22"/>
          <w:lang w:eastAsia="en-US"/>
        </w:rPr>
      </w:pPr>
      <w:hyperlink w:anchor="_Toc15473197" w:history="1">
        <w:r w:rsidRPr="00565E87">
          <w:rPr>
            <w:rStyle w:val="Hyperlink"/>
            <w:rFonts w:ascii="Calibri Light" w:hAnsi="Calibri Light" w:cs="Arial"/>
            <w:bCs/>
            <w:rtl/>
          </w:rPr>
          <w:t xml:space="preserve">خدمات بحث </w:t>
        </w:r>
        <w:r w:rsidRPr="00565E87">
          <w:rPr>
            <w:rStyle w:val="Hyperlink"/>
            <w:rFonts w:ascii="Calibri Light" w:hAnsi="Calibri Light" w:cs="Arial"/>
            <w:bCs/>
          </w:rPr>
          <w:t>Bing</w:t>
        </w:r>
        <w:r>
          <w:rPr>
            <w:webHidden/>
          </w:rPr>
          <w:tab/>
        </w:r>
        <w:r>
          <w:rPr>
            <w:webHidden/>
          </w:rPr>
          <w:fldChar w:fldCharType="begin"/>
        </w:r>
        <w:r>
          <w:rPr>
            <w:webHidden/>
          </w:rPr>
          <w:instrText xml:space="preserve"> PAGEREF _Toc15473197 \h </w:instrText>
        </w:r>
        <w:r>
          <w:rPr>
            <w:webHidden/>
          </w:rPr>
        </w:r>
        <w:r>
          <w:rPr>
            <w:webHidden/>
          </w:rPr>
          <w:fldChar w:fldCharType="separate"/>
        </w:r>
        <w:r>
          <w:rPr>
            <w:webHidden/>
          </w:rPr>
          <w:t>19</w:t>
        </w:r>
        <w:r>
          <w:rPr>
            <w:webHidden/>
          </w:rPr>
          <w:fldChar w:fldCharType="end"/>
        </w:r>
      </w:hyperlink>
    </w:p>
    <w:p w14:paraId="2C0B96B6" w14:textId="119E07E4" w:rsidR="00094B39" w:rsidRDefault="00094B39">
      <w:pPr>
        <w:pStyle w:val="TOC4"/>
        <w:rPr>
          <w:rFonts w:eastAsiaTheme="minorEastAsia" w:cstheme="minorBidi"/>
          <w:smallCaps w:val="0"/>
          <w:sz w:val="22"/>
          <w:szCs w:val="22"/>
          <w:lang w:eastAsia="en-US"/>
        </w:rPr>
      </w:pPr>
      <w:hyperlink w:anchor="_Toc15473198" w:history="1">
        <w:r w:rsidRPr="00565E87">
          <w:rPr>
            <w:rStyle w:val="Hyperlink"/>
            <w:rFonts w:ascii="Arial" w:hAnsi="Arial" w:cs="Arial"/>
            <w:bCs/>
            <w:rtl/>
          </w:rPr>
          <w:t>الخدمات المعرفية</w:t>
        </w:r>
        <w:r>
          <w:rPr>
            <w:webHidden/>
          </w:rPr>
          <w:tab/>
        </w:r>
        <w:r>
          <w:rPr>
            <w:webHidden/>
          </w:rPr>
          <w:fldChar w:fldCharType="begin"/>
        </w:r>
        <w:r>
          <w:rPr>
            <w:webHidden/>
          </w:rPr>
          <w:instrText xml:space="preserve"> PAGEREF _Toc15473198 \h </w:instrText>
        </w:r>
        <w:r>
          <w:rPr>
            <w:webHidden/>
          </w:rPr>
        </w:r>
        <w:r>
          <w:rPr>
            <w:webHidden/>
          </w:rPr>
          <w:fldChar w:fldCharType="separate"/>
        </w:r>
        <w:r>
          <w:rPr>
            <w:webHidden/>
          </w:rPr>
          <w:t>19</w:t>
        </w:r>
        <w:r>
          <w:rPr>
            <w:webHidden/>
          </w:rPr>
          <w:fldChar w:fldCharType="end"/>
        </w:r>
      </w:hyperlink>
    </w:p>
    <w:p w14:paraId="53A19C62" w14:textId="4287BD86" w:rsidR="00094B39" w:rsidRDefault="00094B39">
      <w:pPr>
        <w:pStyle w:val="TOC4"/>
        <w:rPr>
          <w:rFonts w:eastAsiaTheme="minorEastAsia" w:cstheme="minorBidi"/>
          <w:smallCaps w:val="0"/>
          <w:sz w:val="22"/>
          <w:szCs w:val="22"/>
          <w:lang w:eastAsia="en-US"/>
        </w:rPr>
      </w:pPr>
      <w:hyperlink w:anchor="_Toc15473199" w:history="1">
        <w:r w:rsidRPr="00565E87">
          <w:rPr>
            <w:rStyle w:val="Hyperlink"/>
            <w:rFonts w:cs="Arial"/>
          </w:rPr>
          <w:t>Microsoft Genomics</w:t>
        </w:r>
        <w:r>
          <w:rPr>
            <w:webHidden/>
          </w:rPr>
          <w:tab/>
        </w:r>
        <w:r>
          <w:rPr>
            <w:webHidden/>
          </w:rPr>
          <w:fldChar w:fldCharType="begin"/>
        </w:r>
        <w:r>
          <w:rPr>
            <w:webHidden/>
          </w:rPr>
          <w:instrText xml:space="preserve"> PAGEREF _Toc15473199 \h </w:instrText>
        </w:r>
        <w:r>
          <w:rPr>
            <w:webHidden/>
          </w:rPr>
        </w:r>
        <w:r>
          <w:rPr>
            <w:webHidden/>
          </w:rPr>
          <w:fldChar w:fldCharType="separate"/>
        </w:r>
        <w:r>
          <w:rPr>
            <w:webHidden/>
          </w:rPr>
          <w:t>20</w:t>
        </w:r>
        <w:r>
          <w:rPr>
            <w:webHidden/>
          </w:rPr>
          <w:fldChar w:fldCharType="end"/>
        </w:r>
      </w:hyperlink>
    </w:p>
    <w:p w14:paraId="79F93463" w14:textId="38E56A28" w:rsidR="00094B39" w:rsidRDefault="00094B39">
      <w:pPr>
        <w:pStyle w:val="TOC4"/>
        <w:rPr>
          <w:rFonts w:eastAsiaTheme="minorEastAsia" w:cstheme="minorBidi"/>
          <w:smallCaps w:val="0"/>
          <w:sz w:val="22"/>
          <w:szCs w:val="22"/>
          <w:lang w:eastAsia="en-US"/>
        </w:rPr>
      </w:pPr>
      <w:hyperlink w:anchor="_Toc15473200" w:history="1">
        <w:r w:rsidRPr="00565E87">
          <w:rPr>
            <w:rStyle w:val="Hyperlink"/>
            <w:rFonts w:cs="Arial"/>
          </w:rPr>
          <w:t>Visual Studio App Center</w:t>
        </w:r>
        <w:r>
          <w:rPr>
            <w:webHidden/>
          </w:rPr>
          <w:tab/>
        </w:r>
        <w:r>
          <w:rPr>
            <w:webHidden/>
          </w:rPr>
          <w:fldChar w:fldCharType="begin"/>
        </w:r>
        <w:r>
          <w:rPr>
            <w:webHidden/>
          </w:rPr>
          <w:instrText xml:space="preserve"> PAGEREF _Toc15473200 \h </w:instrText>
        </w:r>
        <w:r>
          <w:rPr>
            <w:webHidden/>
          </w:rPr>
        </w:r>
        <w:r>
          <w:rPr>
            <w:webHidden/>
          </w:rPr>
          <w:fldChar w:fldCharType="separate"/>
        </w:r>
        <w:r>
          <w:rPr>
            <w:webHidden/>
          </w:rPr>
          <w:t>20</w:t>
        </w:r>
        <w:r>
          <w:rPr>
            <w:webHidden/>
          </w:rPr>
          <w:fldChar w:fldCharType="end"/>
        </w:r>
      </w:hyperlink>
    </w:p>
    <w:p w14:paraId="685BC388" w14:textId="6364BBF2" w:rsidR="00094B39" w:rsidRDefault="00094B39">
      <w:pPr>
        <w:pStyle w:val="TOC2"/>
        <w:rPr>
          <w:rFonts w:eastAsiaTheme="minorEastAsia"/>
          <w:b w:val="0"/>
          <w:bCs w:val="0"/>
          <w:sz w:val="22"/>
          <w:szCs w:val="22"/>
          <w:lang w:eastAsia="en-US"/>
        </w:rPr>
      </w:pPr>
      <w:hyperlink w:anchor="_Toc15473201" w:history="1">
        <w:r w:rsidRPr="00565E87">
          <w:rPr>
            <w:rStyle w:val="Hyperlink"/>
            <w:rFonts w:cs="Arial"/>
            <w:rtl/>
          </w:rPr>
          <w:t xml:space="preserve">خطط </w:t>
        </w:r>
        <w:r w:rsidRPr="00565E87">
          <w:rPr>
            <w:rStyle w:val="Hyperlink"/>
            <w:rFonts w:cs="Arial"/>
          </w:rPr>
          <w:t>Microsoft Azure</w:t>
        </w:r>
        <w:r>
          <w:rPr>
            <w:webHidden/>
          </w:rPr>
          <w:tab/>
        </w:r>
        <w:r>
          <w:rPr>
            <w:webHidden/>
          </w:rPr>
          <w:fldChar w:fldCharType="begin"/>
        </w:r>
        <w:r>
          <w:rPr>
            <w:webHidden/>
          </w:rPr>
          <w:instrText xml:space="preserve"> PAGEREF _Toc15473201 \h </w:instrText>
        </w:r>
        <w:r>
          <w:rPr>
            <w:webHidden/>
          </w:rPr>
        </w:r>
        <w:r>
          <w:rPr>
            <w:webHidden/>
          </w:rPr>
          <w:fldChar w:fldCharType="separate"/>
        </w:r>
        <w:r>
          <w:rPr>
            <w:webHidden/>
          </w:rPr>
          <w:t>20</w:t>
        </w:r>
        <w:r>
          <w:rPr>
            <w:webHidden/>
          </w:rPr>
          <w:fldChar w:fldCharType="end"/>
        </w:r>
      </w:hyperlink>
    </w:p>
    <w:p w14:paraId="23692521" w14:textId="4BBE6521" w:rsidR="00094B39" w:rsidRDefault="00094B39">
      <w:pPr>
        <w:pStyle w:val="TOC4"/>
        <w:rPr>
          <w:rFonts w:eastAsiaTheme="minorEastAsia" w:cstheme="minorBidi"/>
          <w:smallCaps w:val="0"/>
          <w:sz w:val="22"/>
          <w:szCs w:val="22"/>
          <w:lang w:eastAsia="en-US"/>
        </w:rPr>
      </w:pPr>
      <w:hyperlink w:anchor="_Toc15473202" w:history="1">
        <w:r w:rsidRPr="00565E87">
          <w:rPr>
            <w:rStyle w:val="Hyperlink"/>
            <w:rFonts w:cs="Arial"/>
          </w:rPr>
          <w:t>Azure Active Directory Basic</w:t>
        </w:r>
        <w:r>
          <w:rPr>
            <w:webHidden/>
          </w:rPr>
          <w:tab/>
        </w:r>
        <w:r>
          <w:rPr>
            <w:webHidden/>
          </w:rPr>
          <w:fldChar w:fldCharType="begin"/>
        </w:r>
        <w:r>
          <w:rPr>
            <w:webHidden/>
          </w:rPr>
          <w:instrText xml:space="preserve"> PAGEREF _Toc15473202 \h </w:instrText>
        </w:r>
        <w:r>
          <w:rPr>
            <w:webHidden/>
          </w:rPr>
        </w:r>
        <w:r>
          <w:rPr>
            <w:webHidden/>
          </w:rPr>
          <w:fldChar w:fldCharType="separate"/>
        </w:r>
        <w:r>
          <w:rPr>
            <w:webHidden/>
          </w:rPr>
          <w:t>20</w:t>
        </w:r>
        <w:r>
          <w:rPr>
            <w:webHidden/>
          </w:rPr>
          <w:fldChar w:fldCharType="end"/>
        </w:r>
      </w:hyperlink>
    </w:p>
    <w:p w14:paraId="13C22BF9" w14:textId="46C0BD5A" w:rsidR="00094B39" w:rsidRDefault="00094B39">
      <w:pPr>
        <w:pStyle w:val="TOC4"/>
        <w:rPr>
          <w:rFonts w:eastAsiaTheme="minorEastAsia" w:cstheme="minorBidi"/>
          <w:smallCaps w:val="0"/>
          <w:sz w:val="22"/>
          <w:szCs w:val="22"/>
          <w:lang w:eastAsia="en-US"/>
        </w:rPr>
      </w:pPr>
      <w:hyperlink w:anchor="_Toc15473203" w:history="1">
        <w:r w:rsidRPr="00565E87">
          <w:rPr>
            <w:rStyle w:val="Hyperlink"/>
            <w:rFonts w:cs="Arial"/>
          </w:rPr>
          <w:t>Azure Active Directory Premium</w:t>
        </w:r>
        <w:r>
          <w:rPr>
            <w:webHidden/>
          </w:rPr>
          <w:tab/>
        </w:r>
        <w:r>
          <w:rPr>
            <w:webHidden/>
          </w:rPr>
          <w:fldChar w:fldCharType="begin"/>
        </w:r>
        <w:r>
          <w:rPr>
            <w:webHidden/>
          </w:rPr>
          <w:instrText xml:space="preserve"> PAGEREF _Toc15473203 \h </w:instrText>
        </w:r>
        <w:r>
          <w:rPr>
            <w:webHidden/>
          </w:rPr>
        </w:r>
        <w:r>
          <w:rPr>
            <w:webHidden/>
          </w:rPr>
          <w:fldChar w:fldCharType="separate"/>
        </w:r>
        <w:r>
          <w:rPr>
            <w:webHidden/>
          </w:rPr>
          <w:t>21</w:t>
        </w:r>
        <w:r>
          <w:rPr>
            <w:webHidden/>
          </w:rPr>
          <w:fldChar w:fldCharType="end"/>
        </w:r>
      </w:hyperlink>
    </w:p>
    <w:p w14:paraId="1B1D9FCA" w14:textId="1227EF64" w:rsidR="00094B39" w:rsidRDefault="00094B39">
      <w:pPr>
        <w:pStyle w:val="TOC4"/>
        <w:rPr>
          <w:rFonts w:eastAsiaTheme="minorEastAsia" w:cstheme="minorBidi"/>
          <w:smallCaps w:val="0"/>
          <w:sz w:val="22"/>
          <w:szCs w:val="22"/>
          <w:lang w:eastAsia="en-US"/>
        </w:rPr>
      </w:pPr>
      <w:hyperlink w:anchor="_Toc15473204" w:history="1">
        <w:r w:rsidRPr="00565E87">
          <w:rPr>
            <w:rStyle w:val="Hyperlink"/>
            <w:rFonts w:cs="Arial"/>
          </w:rPr>
          <w:t>Azure Information Protection Premium</w:t>
        </w:r>
        <w:r>
          <w:rPr>
            <w:webHidden/>
          </w:rPr>
          <w:tab/>
        </w:r>
        <w:r>
          <w:rPr>
            <w:webHidden/>
          </w:rPr>
          <w:fldChar w:fldCharType="begin"/>
        </w:r>
        <w:r>
          <w:rPr>
            <w:webHidden/>
          </w:rPr>
          <w:instrText xml:space="preserve"> PAGEREF _Toc15473204 \h </w:instrText>
        </w:r>
        <w:r>
          <w:rPr>
            <w:webHidden/>
          </w:rPr>
        </w:r>
        <w:r>
          <w:rPr>
            <w:webHidden/>
          </w:rPr>
          <w:fldChar w:fldCharType="separate"/>
        </w:r>
        <w:r>
          <w:rPr>
            <w:webHidden/>
          </w:rPr>
          <w:t>21</w:t>
        </w:r>
        <w:r>
          <w:rPr>
            <w:webHidden/>
          </w:rPr>
          <w:fldChar w:fldCharType="end"/>
        </w:r>
      </w:hyperlink>
    </w:p>
    <w:p w14:paraId="5A87C1ED" w14:textId="5F30140B" w:rsidR="00094B39" w:rsidRDefault="00094B39">
      <w:pPr>
        <w:pStyle w:val="TOC3"/>
        <w:rPr>
          <w:rFonts w:eastAsiaTheme="minorEastAsia" w:cstheme="minorBidi"/>
          <w:b w:val="0"/>
          <w:bCs w:val="0"/>
          <w:sz w:val="22"/>
          <w:szCs w:val="22"/>
          <w:lang w:eastAsia="en-US"/>
        </w:rPr>
      </w:pPr>
      <w:hyperlink w:anchor="_Toc15473205" w:history="1">
        <w:r w:rsidRPr="00565E87">
          <w:rPr>
            <w:rStyle w:val="Hyperlink"/>
          </w:rPr>
          <w:t>Microsoft Dynamics 365 Services</w:t>
        </w:r>
        <w:r>
          <w:rPr>
            <w:webHidden/>
          </w:rPr>
          <w:tab/>
        </w:r>
        <w:r>
          <w:rPr>
            <w:webHidden/>
          </w:rPr>
          <w:fldChar w:fldCharType="begin"/>
        </w:r>
        <w:r>
          <w:rPr>
            <w:webHidden/>
          </w:rPr>
          <w:instrText xml:space="preserve"> PAGEREF _Toc15473205 \h </w:instrText>
        </w:r>
        <w:r>
          <w:rPr>
            <w:webHidden/>
          </w:rPr>
        </w:r>
        <w:r>
          <w:rPr>
            <w:webHidden/>
          </w:rPr>
          <w:fldChar w:fldCharType="separate"/>
        </w:r>
        <w:r>
          <w:rPr>
            <w:webHidden/>
          </w:rPr>
          <w:t>21</w:t>
        </w:r>
        <w:r>
          <w:rPr>
            <w:webHidden/>
          </w:rPr>
          <w:fldChar w:fldCharType="end"/>
        </w:r>
      </w:hyperlink>
    </w:p>
    <w:p w14:paraId="25278E1F" w14:textId="0B310ED3" w:rsidR="00094B39" w:rsidRDefault="00094B39">
      <w:pPr>
        <w:pStyle w:val="TOC2"/>
        <w:rPr>
          <w:rFonts w:eastAsiaTheme="minorEastAsia"/>
          <w:b w:val="0"/>
          <w:bCs w:val="0"/>
          <w:sz w:val="22"/>
          <w:szCs w:val="22"/>
          <w:lang w:eastAsia="en-US"/>
        </w:rPr>
      </w:pPr>
      <w:hyperlink w:anchor="_Toc15473206" w:history="1">
        <w:r w:rsidRPr="00565E87">
          <w:rPr>
            <w:rStyle w:val="Hyperlink"/>
            <w:rFonts w:cs="Arial"/>
            <w:rtl/>
          </w:rPr>
          <w:t xml:space="preserve">خدمات </w:t>
        </w:r>
        <w:r w:rsidRPr="00565E87">
          <w:rPr>
            <w:rStyle w:val="Hyperlink"/>
            <w:rFonts w:cs="Arial"/>
            <w:lang w:bidi="en-US"/>
          </w:rPr>
          <w:t>Office 365</w:t>
        </w:r>
        <w:r>
          <w:rPr>
            <w:webHidden/>
          </w:rPr>
          <w:tab/>
        </w:r>
        <w:r>
          <w:rPr>
            <w:webHidden/>
          </w:rPr>
          <w:fldChar w:fldCharType="begin"/>
        </w:r>
        <w:r>
          <w:rPr>
            <w:webHidden/>
          </w:rPr>
          <w:instrText xml:space="preserve"> PAGEREF _Toc15473206 \h </w:instrText>
        </w:r>
        <w:r>
          <w:rPr>
            <w:webHidden/>
          </w:rPr>
        </w:r>
        <w:r>
          <w:rPr>
            <w:webHidden/>
          </w:rPr>
          <w:fldChar w:fldCharType="separate"/>
        </w:r>
        <w:r>
          <w:rPr>
            <w:webHidden/>
          </w:rPr>
          <w:t>23</w:t>
        </w:r>
        <w:r>
          <w:rPr>
            <w:webHidden/>
          </w:rPr>
          <w:fldChar w:fldCharType="end"/>
        </w:r>
      </w:hyperlink>
    </w:p>
    <w:p w14:paraId="7983F9C0" w14:textId="3F93435F" w:rsidR="00094B39" w:rsidRDefault="00094B39">
      <w:pPr>
        <w:pStyle w:val="TOC4"/>
        <w:rPr>
          <w:rFonts w:eastAsiaTheme="minorEastAsia" w:cstheme="minorBidi"/>
          <w:smallCaps w:val="0"/>
          <w:sz w:val="22"/>
          <w:szCs w:val="22"/>
          <w:lang w:eastAsia="en-US"/>
        </w:rPr>
      </w:pPr>
      <w:hyperlink w:anchor="_Toc15473207" w:history="1">
        <w:r w:rsidRPr="00565E87">
          <w:rPr>
            <w:rStyle w:val="Hyperlink"/>
            <w:rFonts w:ascii="Arial" w:hAnsi="Arial" w:cs="Arial"/>
            <w:rtl/>
          </w:rPr>
          <w:t>الخدمات</w:t>
        </w:r>
        <w:r w:rsidRPr="00565E87">
          <w:rPr>
            <w:rStyle w:val="Hyperlink"/>
            <w:rtl/>
          </w:rPr>
          <w:t xml:space="preserve"> </w:t>
        </w:r>
        <w:r w:rsidRPr="00565E87">
          <w:rPr>
            <w:rStyle w:val="Hyperlink"/>
            <w:rFonts w:ascii="Arial" w:hAnsi="Arial" w:cs="Arial"/>
            <w:rtl/>
          </w:rPr>
          <w:t>الصوتية</w:t>
        </w:r>
        <w:r>
          <w:rPr>
            <w:webHidden/>
          </w:rPr>
          <w:tab/>
        </w:r>
        <w:r>
          <w:rPr>
            <w:webHidden/>
          </w:rPr>
          <w:fldChar w:fldCharType="begin"/>
        </w:r>
        <w:r>
          <w:rPr>
            <w:webHidden/>
          </w:rPr>
          <w:instrText xml:space="preserve"> PAGEREF _Toc15473207 \h </w:instrText>
        </w:r>
        <w:r>
          <w:rPr>
            <w:webHidden/>
          </w:rPr>
        </w:r>
        <w:r>
          <w:rPr>
            <w:webHidden/>
          </w:rPr>
          <w:fldChar w:fldCharType="separate"/>
        </w:r>
        <w:r>
          <w:rPr>
            <w:webHidden/>
          </w:rPr>
          <w:t>24</w:t>
        </w:r>
        <w:r>
          <w:rPr>
            <w:webHidden/>
          </w:rPr>
          <w:fldChar w:fldCharType="end"/>
        </w:r>
      </w:hyperlink>
    </w:p>
    <w:p w14:paraId="57112752" w14:textId="3A2E92D6" w:rsidR="00094B39" w:rsidRDefault="00094B39">
      <w:pPr>
        <w:pStyle w:val="TOC4"/>
        <w:rPr>
          <w:rFonts w:eastAsiaTheme="minorEastAsia" w:cstheme="minorBidi"/>
          <w:smallCaps w:val="0"/>
          <w:sz w:val="22"/>
          <w:szCs w:val="22"/>
          <w:lang w:eastAsia="en-US"/>
        </w:rPr>
      </w:pPr>
      <w:hyperlink w:anchor="_Toc15473208" w:history="1">
        <w:r w:rsidRPr="00565E87">
          <w:rPr>
            <w:rStyle w:val="Hyperlink"/>
          </w:rPr>
          <w:t>Exchange Online</w:t>
        </w:r>
        <w:r>
          <w:rPr>
            <w:webHidden/>
          </w:rPr>
          <w:tab/>
        </w:r>
        <w:r>
          <w:rPr>
            <w:webHidden/>
          </w:rPr>
          <w:fldChar w:fldCharType="begin"/>
        </w:r>
        <w:r>
          <w:rPr>
            <w:webHidden/>
          </w:rPr>
          <w:instrText xml:space="preserve"> PAGEREF _Toc15473208 \h </w:instrText>
        </w:r>
        <w:r>
          <w:rPr>
            <w:webHidden/>
          </w:rPr>
        </w:r>
        <w:r>
          <w:rPr>
            <w:webHidden/>
          </w:rPr>
          <w:fldChar w:fldCharType="separate"/>
        </w:r>
        <w:r>
          <w:rPr>
            <w:webHidden/>
          </w:rPr>
          <w:t>24</w:t>
        </w:r>
        <w:r>
          <w:rPr>
            <w:webHidden/>
          </w:rPr>
          <w:fldChar w:fldCharType="end"/>
        </w:r>
      </w:hyperlink>
    </w:p>
    <w:p w14:paraId="481E5645" w14:textId="7C6B231B" w:rsidR="00094B39" w:rsidRDefault="00094B39">
      <w:pPr>
        <w:pStyle w:val="TOC4"/>
        <w:rPr>
          <w:rFonts w:eastAsiaTheme="minorEastAsia" w:cstheme="minorBidi"/>
          <w:smallCaps w:val="0"/>
          <w:sz w:val="22"/>
          <w:szCs w:val="22"/>
          <w:lang w:eastAsia="en-US"/>
        </w:rPr>
      </w:pPr>
      <w:hyperlink w:anchor="_Toc15473209" w:history="1">
        <w:r w:rsidRPr="00565E87">
          <w:rPr>
            <w:rStyle w:val="Hyperlink"/>
            <w:rtl/>
          </w:rPr>
          <w:t xml:space="preserve">تطبيقات </w:t>
        </w:r>
        <w:r w:rsidRPr="00565E87">
          <w:rPr>
            <w:rStyle w:val="Hyperlink"/>
            <w:lang w:bidi=""/>
          </w:rPr>
          <w:t>Office 365</w:t>
        </w:r>
        <w:r>
          <w:rPr>
            <w:webHidden/>
          </w:rPr>
          <w:tab/>
        </w:r>
        <w:r>
          <w:rPr>
            <w:webHidden/>
          </w:rPr>
          <w:fldChar w:fldCharType="begin"/>
        </w:r>
        <w:r>
          <w:rPr>
            <w:webHidden/>
          </w:rPr>
          <w:instrText xml:space="preserve"> PAGEREF _Toc15473209 \h </w:instrText>
        </w:r>
        <w:r>
          <w:rPr>
            <w:webHidden/>
          </w:rPr>
        </w:r>
        <w:r>
          <w:rPr>
            <w:webHidden/>
          </w:rPr>
          <w:fldChar w:fldCharType="separate"/>
        </w:r>
        <w:r>
          <w:rPr>
            <w:webHidden/>
          </w:rPr>
          <w:t>26</w:t>
        </w:r>
        <w:r>
          <w:rPr>
            <w:webHidden/>
          </w:rPr>
          <w:fldChar w:fldCharType="end"/>
        </w:r>
      </w:hyperlink>
    </w:p>
    <w:p w14:paraId="4EE07AF8" w14:textId="3A0ABC66" w:rsidR="00094B39" w:rsidRDefault="00094B39">
      <w:pPr>
        <w:pStyle w:val="TOC4"/>
        <w:rPr>
          <w:rFonts w:eastAsiaTheme="minorEastAsia" w:cstheme="minorBidi"/>
          <w:smallCaps w:val="0"/>
          <w:sz w:val="22"/>
          <w:szCs w:val="22"/>
          <w:lang w:eastAsia="en-US"/>
        </w:rPr>
      </w:pPr>
      <w:hyperlink w:anchor="_Toc15473210" w:history="1">
        <w:r w:rsidRPr="00565E87">
          <w:rPr>
            <w:rStyle w:val="Hyperlink"/>
            <w:rFonts w:cs="Arial"/>
          </w:rPr>
          <w:t xml:space="preserve">Office </w:t>
        </w:r>
        <w:r w:rsidRPr="00565E87">
          <w:rPr>
            <w:rStyle w:val="Hyperlink"/>
            <w:rFonts w:ascii="Calibri Light" w:hAnsi="Calibri Light" w:cs="Calibri Light"/>
          </w:rPr>
          <w:t>for the web</w:t>
        </w:r>
        <w:r>
          <w:rPr>
            <w:webHidden/>
          </w:rPr>
          <w:tab/>
        </w:r>
        <w:r>
          <w:rPr>
            <w:webHidden/>
          </w:rPr>
          <w:fldChar w:fldCharType="begin"/>
        </w:r>
        <w:r>
          <w:rPr>
            <w:webHidden/>
          </w:rPr>
          <w:instrText xml:space="preserve"> PAGEREF _Toc15473210 \h </w:instrText>
        </w:r>
        <w:r>
          <w:rPr>
            <w:webHidden/>
          </w:rPr>
        </w:r>
        <w:r>
          <w:rPr>
            <w:webHidden/>
          </w:rPr>
          <w:fldChar w:fldCharType="separate"/>
        </w:r>
        <w:r>
          <w:rPr>
            <w:webHidden/>
          </w:rPr>
          <w:t>26</w:t>
        </w:r>
        <w:r>
          <w:rPr>
            <w:webHidden/>
          </w:rPr>
          <w:fldChar w:fldCharType="end"/>
        </w:r>
      </w:hyperlink>
    </w:p>
    <w:p w14:paraId="14DA5722" w14:textId="0A603BB8" w:rsidR="00094B39" w:rsidRDefault="00094B39">
      <w:pPr>
        <w:pStyle w:val="TOC4"/>
        <w:rPr>
          <w:rFonts w:eastAsiaTheme="minorEastAsia" w:cstheme="minorBidi"/>
          <w:smallCaps w:val="0"/>
          <w:sz w:val="22"/>
          <w:szCs w:val="22"/>
          <w:lang w:eastAsia="en-US"/>
        </w:rPr>
      </w:pPr>
      <w:hyperlink w:anchor="_Toc15473211" w:history="1">
        <w:r w:rsidRPr="00565E87">
          <w:rPr>
            <w:rStyle w:val="Hyperlink"/>
            <w:rFonts w:cs="Arial"/>
          </w:rPr>
          <w:t>OneDrive for Business</w:t>
        </w:r>
        <w:r>
          <w:rPr>
            <w:webHidden/>
          </w:rPr>
          <w:tab/>
        </w:r>
        <w:r>
          <w:rPr>
            <w:webHidden/>
          </w:rPr>
          <w:fldChar w:fldCharType="begin"/>
        </w:r>
        <w:r>
          <w:rPr>
            <w:webHidden/>
          </w:rPr>
          <w:instrText xml:space="preserve"> PAGEREF _Toc15473211 \h </w:instrText>
        </w:r>
        <w:r>
          <w:rPr>
            <w:webHidden/>
          </w:rPr>
        </w:r>
        <w:r>
          <w:rPr>
            <w:webHidden/>
          </w:rPr>
          <w:fldChar w:fldCharType="separate"/>
        </w:r>
        <w:r>
          <w:rPr>
            <w:webHidden/>
          </w:rPr>
          <w:t>26</w:t>
        </w:r>
        <w:r>
          <w:rPr>
            <w:webHidden/>
          </w:rPr>
          <w:fldChar w:fldCharType="end"/>
        </w:r>
      </w:hyperlink>
    </w:p>
    <w:p w14:paraId="174D816E" w14:textId="71773BB8" w:rsidR="00094B39" w:rsidRDefault="00094B39">
      <w:pPr>
        <w:pStyle w:val="TOC4"/>
        <w:rPr>
          <w:rFonts w:eastAsiaTheme="minorEastAsia" w:cstheme="minorBidi"/>
          <w:smallCaps w:val="0"/>
          <w:sz w:val="22"/>
          <w:szCs w:val="22"/>
          <w:lang w:eastAsia="en-US"/>
        </w:rPr>
      </w:pPr>
      <w:hyperlink w:anchor="_Toc15473212" w:history="1">
        <w:r w:rsidRPr="00565E87">
          <w:rPr>
            <w:rStyle w:val="Hyperlink"/>
            <w:rFonts w:ascii="Calibri Light" w:hAnsi="Calibri Light" w:cs="Arial"/>
          </w:rPr>
          <w:t>Project Online</w:t>
        </w:r>
        <w:r>
          <w:rPr>
            <w:webHidden/>
          </w:rPr>
          <w:tab/>
        </w:r>
        <w:r>
          <w:rPr>
            <w:webHidden/>
          </w:rPr>
          <w:fldChar w:fldCharType="begin"/>
        </w:r>
        <w:r>
          <w:rPr>
            <w:webHidden/>
          </w:rPr>
          <w:instrText xml:space="preserve"> PAGEREF _Toc15473212 \h </w:instrText>
        </w:r>
        <w:r>
          <w:rPr>
            <w:webHidden/>
          </w:rPr>
        </w:r>
        <w:r>
          <w:rPr>
            <w:webHidden/>
          </w:rPr>
          <w:fldChar w:fldCharType="separate"/>
        </w:r>
        <w:r>
          <w:rPr>
            <w:webHidden/>
          </w:rPr>
          <w:t>27</w:t>
        </w:r>
        <w:r>
          <w:rPr>
            <w:webHidden/>
          </w:rPr>
          <w:fldChar w:fldCharType="end"/>
        </w:r>
      </w:hyperlink>
    </w:p>
    <w:p w14:paraId="136B16C8" w14:textId="36797BAF" w:rsidR="00094B39" w:rsidRDefault="00094B39">
      <w:pPr>
        <w:pStyle w:val="TOC4"/>
        <w:rPr>
          <w:rFonts w:eastAsiaTheme="minorEastAsia" w:cstheme="minorBidi"/>
          <w:smallCaps w:val="0"/>
          <w:sz w:val="22"/>
          <w:szCs w:val="22"/>
          <w:lang w:eastAsia="en-US"/>
        </w:rPr>
      </w:pPr>
      <w:hyperlink w:anchor="_Toc15473213" w:history="1">
        <w:r w:rsidRPr="00565E87">
          <w:rPr>
            <w:rStyle w:val="Hyperlink"/>
          </w:rPr>
          <w:t>SharePoint Online</w:t>
        </w:r>
        <w:r>
          <w:rPr>
            <w:webHidden/>
          </w:rPr>
          <w:tab/>
        </w:r>
        <w:r>
          <w:rPr>
            <w:webHidden/>
          </w:rPr>
          <w:fldChar w:fldCharType="begin"/>
        </w:r>
        <w:r>
          <w:rPr>
            <w:webHidden/>
          </w:rPr>
          <w:instrText xml:space="preserve"> PAGEREF _Toc15473213 \h </w:instrText>
        </w:r>
        <w:r>
          <w:rPr>
            <w:webHidden/>
          </w:rPr>
        </w:r>
        <w:r>
          <w:rPr>
            <w:webHidden/>
          </w:rPr>
          <w:fldChar w:fldCharType="separate"/>
        </w:r>
        <w:r>
          <w:rPr>
            <w:webHidden/>
          </w:rPr>
          <w:t>27</w:t>
        </w:r>
        <w:r>
          <w:rPr>
            <w:webHidden/>
          </w:rPr>
          <w:fldChar w:fldCharType="end"/>
        </w:r>
      </w:hyperlink>
    </w:p>
    <w:p w14:paraId="0E55A484" w14:textId="222FB925" w:rsidR="00094B39" w:rsidRDefault="00094B39">
      <w:pPr>
        <w:pStyle w:val="TOC4"/>
        <w:rPr>
          <w:rFonts w:eastAsiaTheme="minorEastAsia" w:cstheme="minorBidi"/>
          <w:smallCaps w:val="0"/>
          <w:sz w:val="22"/>
          <w:szCs w:val="22"/>
          <w:lang w:eastAsia="en-US"/>
        </w:rPr>
      </w:pPr>
      <w:hyperlink w:anchor="_Toc15473214" w:history="1">
        <w:r w:rsidRPr="00565E87">
          <w:rPr>
            <w:rStyle w:val="Hyperlink"/>
          </w:rPr>
          <w:t>Microsoft Stream</w:t>
        </w:r>
        <w:r>
          <w:rPr>
            <w:webHidden/>
          </w:rPr>
          <w:tab/>
        </w:r>
        <w:r>
          <w:rPr>
            <w:webHidden/>
          </w:rPr>
          <w:fldChar w:fldCharType="begin"/>
        </w:r>
        <w:r>
          <w:rPr>
            <w:webHidden/>
          </w:rPr>
          <w:instrText xml:space="preserve"> PAGEREF _Toc15473214 \h </w:instrText>
        </w:r>
        <w:r>
          <w:rPr>
            <w:webHidden/>
          </w:rPr>
        </w:r>
        <w:r>
          <w:rPr>
            <w:webHidden/>
          </w:rPr>
          <w:fldChar w:fldCharType="separate"/>
        </w:r>
        <w:r>
          <w:rPr>
            <w:webHidden/>
          </w:rPr>
          <w:t>27</w:t>
        </w:r>
        <w:r>
          <w:rPr>
            <w:webHidden/>
          </w:rPr>
          <w:fldChar w:fldCharType="end"/>
        </w:r>
      </w:hyperlink>
    </w:p>
    <w:p w14:paraId="069515BA" w14:textId="7CDB119C" w:rsidR="00094B39" w:rsidRDefault="00094B39">
      <w:pPr>
        <w:pStyle w:val="TOC2"/>
        <w:rPr>
          <w:rFonts w:eastAsiaTheme="minorEastAsia"/>
          <w:b w:val="0"/>
          <w:bCs w:val="0"/>
          <w:sz w:val="22"/>
          <w:szCs w:val="22"/>
          <w:lang w:eastAsia="en-US"/>
        </w:rPr>
      </w:pPr>
      <w:hyperlink w:anchor="_Toc15473215" w:history="1">
        <w:r w:rsidRPr="00565E87">
          <w:rPr>
            <w:rStyle w:val="Hyperlink"/>
            <w:rFonts w:cs="Arial"/>
            <w:rtl/>
          </w:rPr>
          <w:t>خدمات أخرى عبر الإنترنت</w:t>
        </w:r>
        <w:r>
          <w:rPr>
            <w:webHidden/>
          </w:rPr>
          <w:tab/>
        </w:r>
        <w:r>
          <w:rPr>
            <w:webHidden/>
          </w:rPr>
          <w:fldChar w:fldCharType="begin"/>
        </w:r>
        <w:r>
          <w:rPr>
            <w:webHidden/>
          </w:rPr>
          <w:instrText xml:space="preserve"> PAGEREF _Toc15473215 \h </w:instrText>
        </w:r>
        <w:r>
          <w:rPr>
            <w:webHidden/>
          </w:rPr>
        </w:r>
        <w:r>
          <w:rPr>
            <w:webHidden/>
          </w:rPr>
          <w:fldChar w:fldCharType="separate"/>
        </w:r>
        <w:r>
          <w:rPr>
            <w:webHidden/>
          </w:rPr>
          <w:t>28</w:t>
        </w:r>
        <w:r>
          <w:rPr>
            <w:webHidden/>
          </w:rPr>
          <w:fldChar w:fldCharType="end"/>
        </w:r>
      </w:hyperlink>
    </w:p>
    <w:p w14:paraId="206F35C6" w14:textId="47300698" w:rsidR="00094B39" w:rsidRDefault="00094B39">
      <w:pPr>
        <w:pStyle w:val="TOC4"/>
        <w:rPr>
          <w:rFonts w:eastAsiaTheme="minorEastAsia" w:cstheme="minorBidi"/>
          <w:smallCaps w:val="0"/>
          <w:sz w:val="22"/>
          <w:szCs w:val="22"/>
          <w:lang w:eastAsia="en-US"/>
        </w:rPr>
      </w:pPr>
      <w:hyperlink w:anchor="_Toc15473216" w:history="1">
        <w:r w:rsidRPr="00565E87">
          <w:rPr>
            <w:rStyle w:val="Hyperlink"/>
            <w:lang w:eastAsia="en-US"/>
          </w:rPr>
          <w:t>Bing Maps Mobile Asset Management Platform</w:t>
        </w:r>
        <w:r>
          <w:rPr>
            <w:webHidden/>
          </w:rPr>
          <w:tab/>
        </w:r>
        <w:r>
          <w:rPr>
            <w:webHidden/>
          </w:rPr>
          <w:fldChar w:fldCharType="begin"/>
        </w:r>
        <w:r>
          <w:rPr>
            <w:webHidden/>
          </w:rPr>
          <w:instrText xml:space="preserve"> PAGEREF _Toc15473216 \h </w:instrText>
        </w:r>
        <w:r>
          <w:rPr>
            <w:webHidden/>
          </w:rPr>
        </w:r>
        <w:r>
          <w:rPr>
            <w:webHidden/>
          </w:rPr>
          <w:fldChar w:fldCharType="separate"/>
        </w:r>
        <w:r>
          <w:rPr>
            <w:webHidden/>
          </w:rPr>
          <w:t>28</w:t>
        </w:r>
        <w:r>
          <w:rPr>
            <w:webHidden/>
          </w:rPr>
          <w:fldChar w:fldCharType="end"/>
        </w:r>
      </w:hyperlink>
    </w:p>
    <w:p w14:paraId="656E9F0E" w14:textId="33CDD0A0" w:rsidR="00094B39" w:rsidRDefault="00094B39">
      <w:pPr>
        <w:pStyle w:val="TOC4"/>
        <w:rPr>
          <w:rFonts w:eastAsiaTheme="minorEastAsia" w:cstheme="minorBidi"/>
          <w:smallCaps w:val="0"/>
          <w:sz w:val="22"/>
          <w:szCs w:val="22"/>
          <w:lang w:eastAsia="en-US"/>
        </w:rPr>
      </w:pPr>
      <w:hyperlink w:anchor="_Toc15473217" w:history="1">
        <w:r w:rsidRPr="00565E87">
          <w:rPr>
            <w:rStyle w:val="Hyperlink"/>
            <w:rFonts w:ascii="Calibri Light" w:hAnsi="Calibri Light" w:cs="Arial"/>
          </w:rPr>
          <w:t>Business Maps Transactions and Users</w:t>
        </w:r>
        <w:r>
          <w:rPr>
            <w:webHidden/>
          </w:rPr>
          <w:tab/>
        </w:r>
        <w:r>
          <w:rPr>
            <w:webHidden/>
          </w:rPr>
          <w:fldChar w:fldCharType="begin"/>
        </w:r>
        <w:r>
          <w:rPr>
            <w:webHidden/>
          </w:rPr>
          <w:instrText xml:space="preserve"> PAGEREF _Toc15473217 \h </w:instrText>
        </w:r>
        <w:r>
          <w:rPr>
            <w:webHidden/>
          </w:rPr>
        </w:r>
        <w:r>
          <w:rPr>
            <w:webHidden/>
          </w:rPr>
          <w:fldChar w:fldCharType="separate"/>
        </w:r>
        <w:r>
          <w:rPr>
            <w:webHidden/>
          </w:rPr>
          <w:t>28</w:t>
        </w:r>
        <w:r>
          <w:rPr>
            <w:webHidden/>
          </w:rPr>
          <w:fldChar w:fldCharType="end"/>
        </w:r>
      </w:hyperlink>
    </w:p>
    <w:p w14:paraId="5FD8C9C8" w14:textId="39B426B9" w:rsidR="00094B39" w:rsidRDefault="00094B39">
      <w:pPr>
        <w:pStyle w:val="TOC4"/>
        <w:rPr>
          <w:rFonts w:eastAsiaTheme="minorEastAsia" w:cstheme="minorBidi"/>
          <w:smallCaps w:val="0"/>
          <w:sz w:val="22"/>
          <w:szCs w:val="22"/>
          <w:lang w:eastAsia="en-US"/>
        </w:rPr>
      </w:pPr>
      <w:hyperlink w:anchor="_Toc15473218" w:history="1">
        <w:r w:rsidRPr="00565E87">
          <w:rPr>
            <w:rStyle w:val="Hyperlink"/>
            <w:bCs/>
          </w:rPr>
          <w:t>Microsoft Power Platform</w:t>
        </w:r>
        <w:r>
          <w:rPr>
            <w:webHidden/>
          </w:rPr>
          <w:tab/>
        </w:r>
        <w:r>
          <w:rPr>
            <w:webHidden/>
          </w:rPr>
          <w:fldChar w:fldCharType="begin"/>
        </w:r>
        <w:r>
          <w:rPr>
            <w:webHidden/>
          </w:rPr>
          <w:instrText xml:space="preserve"> PAGEREF _Toc15473218 \h </w:instrText>
        </w:r>
        <w:r>
          <w:rPr>
            <w:webHidden/>
          </w:rPr>
        </w:r>
        <w:r>
          <w:rPr>
            <w:webHidden/>
          </w:rPr>
          <w:fldChar w:fldCharType="separate"/>
        </w:r>
        <w:r>
          <w:rPr>
            <w:webHidden/>
          </w:rPr>
          <w:t>28</w:t>
        </w:r>
        <w:r>
          <w:rPr>
            <w:webHidden/>
          </w:rPr>
          <w:fldChar w:fldCharType="end"/>
        </w:r>
      </w:hyperlink>
    </w:p>
    <w:p w14:paraId="1AC1D480" w14:textId="2ADA23EC" w:rsidR="00094B39" w:rsidRDefault="00094B39">
      <w:pPr>
        <w:pStyle w:val="TOC4"/>
        <w:rPr>
          <w:rFonts w:eastAsiaTheme="minorEastAsia" w:cstheme="minorBidi"/>
          <w:smallCaps w:val="0"/>
          <w:sz w:val="22"/>
          <w:szCs w:val="22"/>
          <w:lang w:eastAsia="en-US"/>
        </w:rPr>
      </w:pPr>
      <w:hyperlink w:anchor="_Toc15473219" w:history="1">
        <w:r w:rsidRPr="00565E87">
          <w:rPr>
            <w:rStyle w:val="Hyperlink"/>
          </w:rPr>
          <w:t>GitHub Enterprise</w:t>
        </w:r>
        <w:r>
          <w:rPr>
            <w:webHidden/>
          </w:rPr>
          <w:tab/>
        </w:r>
        <w:r>
          <w:rPr>
            <w:webHidden/>
          </w:rPr>
          <w:fldChar w:fldCharType="begin"/>
        </w:r>
        <w:r>
          <w:rPr>
            <w:webHidden/>
          </w:rPr>
          <w:instrText xml:space="preserve"> PAGEREF _Toc15473219 \h </w:instrText>
        </w:r>
        <w:r>
          <w:rPr>
            <w:webHidden/>
          </w:rPr>
        </w:r>
        <w:r>
          <w:rPr>
            <w:webHidden/>
          </w:rPr>
          <w:fldChar w:fldCharType="separate"/>
        </w:r>
        <w:r>
          <w:rPr>
            <w:webHidden/>
          </w:rPr>
          <w:t>29</w:t>
        </w:r>
        <w:r>
          <w:rPr>
            <w:webHidden/>
          </w:rPr>
          <w:fldChar w:fldCharType="end"/>
        </w:r>
      </w:hyperlink>
    </w:p>
    <w:p w14:paraId="1901F9FC" w14:textId="0678F036" w:rsidR="00094B39" w:rsidRDefault="00094B39">
      <w:pPr>
        <w:pStyle w:val="TOC4"/>
        <w:rPr>
          <w:rFonts w:eastAsiaTheme="minorEastAsia" w:cstheme="minorBidi"/>
          <w:smallCaps w:val="0"/>
          <w:sz w:val="22"/>
          <w:szCs w:val="22"/>
          <w:lang w:eastAsia="en-US"/>
        </w:rPr>
      </w:pPr>
      <w:hyperlink w:anchor="_Toc15473220" w:history="1">
        <w:r w:rsidRPr="00565E87">
          <w:rPr>
            <w:rStyle w:val="Hyperlink"/>
          </w:rPr>
          <w:t>Microsoft Cloud App Security</w:t>
        </w:r>
        <w:r>
          <w:rPr>
            <w:webHidden/>
          </w:rPr>
          <w:tab/>
        </w:r>
        <w:r>
          <w:rPr>
            <w:webHidden/>
          </w:rPr>
          <w:fldChar w:fldCharType="begin"/>
        </w:r>
        <w:r>
          <w:rPr>
            <w:webHidden/>
          </w:rPr>
          <w:instrText xml:space="preserve"> PAGEREF _Toc15473220 \h </w:instrText>
        </w:r>
        <w:r>
          <w:rPr>
            <w:webHidden/>
          </w:rPr>
        </w:r>
        <w:r>
          <w:rPr>
            <w:webHidden/>
          </w:rPr>
          <w:fldChar w:fldCharType="separate"/>
        </w:r>
        <w:r>
          <w:rPr>
            <w:webHidden/>
          </w:rPr>
          <w:t>29</w:t>
        </w:r>
        <w:r>
          <w:rPr>
            <w:webHidden/>
          </w:rPr>
          <w:fldChar w:fldCharType="end"/>
        </w:r>
      </w:hyperlink>
    </w:p>
    <w:p w14:paraId="7BDFF6F5" w14:textId="72989119" w:rsidR="00094B39" w:rsidRDefault="00094B39">
      <w:pPr>
        <w:pStyle w:val="TOC4"/>
        <w:rPr>
          <w:rFonts w:eastAsiaTheme="minorEastAsia" w:cstheme="minorBidi"/>
          <w:smallCaps w:val="0"/>
          <w:sz w:val="22"/>
          <w:szCs w:val="22"/>
          <w:lang w:eastAsia="en-US"/>
        </w:rPr>
      </w:pPr>
      <w:hyperlink w:anchor="_Toc15473221" w:history="1">
        <w:r w:rsidRPr="00565E87">
          <w:rPr>
            <w:rStyle w:val="Hyperlink"/>
            <w:rFonts w:cs="Arial"/>
            <w:rtl/>
          </w:rPr>
          <w:t xml:space="preserve">توصيل بيانات </w:t>
        </w:r>
        <w:r w:rsidRPr="00565E87">
          <w:rPr>
            <w:rStyle w:val="Hyperlink"/>
            <w:lang w:eastAsia="en-US"/>
          </w:rPr>
          <w:t>Microsoft Graph</w:t>
        </w:r>
        <w:r w:rsidRPr="00565E87">
          <w:rPr>
            <w:rStyle w:val="Hyperlink"/>
            <w:rFonts w:cs="Arial"/>
            <w:rtl/>
          </w:rPr>
          <w:t xml:space="preserve"> لموردي البرامج المستقلين</w:t>
        </w:r>
        <w:r w:rsidRPr="00565E87">
          <w:rPr>
            <w:rStyle w:val="Hyperlink"/>
            <w:rtl/>
            <w:lang w:eastAsia="en-US"/>
          </w:rPr>
          <w:t xml:space="preserve"> </w:t>
        </w:r>
        <w:r w:rsidRPr="00565E87">
          <w:rPr>
            <w:rStyle w:val="Hyperlink"/>
            <w:lang w:eastAsia="en-US"/>
          </w:rPr>
          <w:t>(ISV)</w:t>
        </w:r>
        <w:r>
          <w:rPr>
            <w:webHidden/>
          </w:rPr>
          <w:tab/>
        </w:r>
        <w:r>
          <w:rPr>
            <w:webHidden/>
          </w:rPr>
          <w:fldChar w:fldCharType="begin"/>
        </w:r>
        <w:r>
          <w:rPr>
            <w:webHidden/>
          </w:rPr>
          <w:instrText xml:space="preserve"> PAGEREF _Toc15473221 \h </w:instrText>
        </w:r>
        <w:r>
          <w:rPr>
            <w:webHidden/>
          </w:rPr>
        </w:r>
        <w:r>
          <w:rPr>
            <w:webHidden/>
          </w:rPr>
          <w:fldChar w:fldCharType="separate"/>
        </w:r>
        <w:r>
          <w:rPr>
            <w:webHidden/>
          </w:rPr>
          <w:t>29</w:t>
        </w:r>
        <w:r>
          <w:rPr>
            <w:webHidden/>
          </w:rPr>
          <w:fldChar w:fldCharType="end"/>
        </w:r>
      </w:hyperlink>
    </w:p>
    <w:p w14:paraId="5A1220F8" w14:textId="00EAEB5D" w:rsidR="00094B39" w:rsidRDefault="00094B39">
      <w:pPr>
        <w:pStyle w:val="TOC4"/>
        <w:rPr>
          <w:rFonts w:eastAsiaTheme="minorEastAsia" w:cstheme="minorBidi"/>
          <w:smallCaps w:val="0"/>
          <w:sz w:val="22"/>
          <w:szCs w:val="22"/>
          <w:lang w:eastAsia="en-US"/>
        </w:rPr>
      </w:pPr>
      <w:hyperlink w:anchor="_Toc15473222" w:history="1">
        <w:r w:rsidRPr="00565E87">
          <w:rPr>
            <w:rStyle w:val="Hyperlink"/>
            <w:rFonts w:cstheme="majorHAnsi"/>
          </w:rPr>
          <w:t>Microsoft Healthcare Bot Service</w:t>
        </w:r>
        <w:r>
          <w:rPr>
            <w:webHidden/>
          </w:rPr>
          <w:tab/>
        </w:r>
        <w:r>
          <w:rPr>
            <w:webHidden/>
          </w:rPr>
          <w:fldChar w:fldCharType="begin"/>
        </w:r>
        <w:r>
          <w:rPr>
            <w:webHidden/>
          </w:rPr>
          <w:instrText xml:space="preserve"> PAGEREF _Toc15473222 \h </w:instrText>
        </w:r>
        <w:r>
          <w:rPr>
            <w:webHidden/>
          </w:rPr>
        </w:r>
        <w:r>
          <w:rPr>
            <w:webHidden/>
          </w:rPr>
          <w:fldChar w:fldCharType="separate"/>
        </w:r>
        <w:r>
          <w:rPr>
            <w:webHidden/>
          </w:rPr>
          <w:t>30</w:t>
        </w:r>
        <w:r>
          <w:rPr>
            <w:webHidden/>
          </w:rPr>
          <w:fldChar w:fldCharType="end"/>
        </w:r>
      </w:hyperlink>
    </w:p>
    <w:p w14:paraId="0487AFA0" w14:textId="49E6CEDD" w:rsidR="00094B39" w:rsidRDefault="00094B39">
      <w:pPr>
        <w:pStyle w:val="TOC4"/>
        <w:rPr>
          <w:rFonts w:eastAsiaTheme="minorEastAsia" w:cstheme="minorBidi"/>
          <w:smallCaps w:val="0"/>
          <w:sz w:val="22"/>
          <w:szCs w:val="22"/>
          <w:lang w:eastAsia="en-US"/>
        </w:rPr>
      </w:pPr>
      <w:hyperlink w:anchor="_Toc15473223" w:history="1">
        <w:r w:rsidRPr="00565E87">
          <w:rPr>
            <w:rStyle w:val="Hyperlink"/>
          </w:rPr>
          <w:t>Microsoft Intune</w:t>
        </w:r>
        <w:r>
          <w:rPr>
            <w:webHidden/>
          </w:rPr>
          <w:tab/>
        </w:r>
        <w:r>
          <w:rPr>
            <w:webHidden/>
          </w:rPr>
          <w:fldChar w:fldCharType="begin"/>
        </w:r>
        <w:r>
          <w:rPr>
            <w:webHidden/>
          </w:rPr>
          <w:instrText xml:space="preserve"> PAGEREF _Toc15473223 \h </w:instrText>
        </w:r>
        <w:r>
          <w:rPr>
            <w:webHidden/>
          </w:rPr>
        </w:r>
        <w:r>
          <w:rPr>
            <w:webHidden/>
          </w:rPr>
          <w:fldChar w:fldCharType="separate"/>
        </w:r>
        <w:r>
          <w:rPr>
            <w:webHidden/>
          </w:rPr>
          <w:t>30</w:t>
        </w:r>
        <w:r>
          <w:rPr>
            <w:webHidden/>
          </w:rPr>
          <w:fldChar w:fldCharType="end"/>
        </w:r>
      </w:hyperlink>
    </w:p>
    <w:p w14:paraId="64694552" w14:textId="1E64C95A" w:rsidR="00094B39" w:rsidRDefault="00094B39">
      <w:pPr>
        <w:pStyle w:val="TOC4"/>
        <w:rPr>
          <w:rFonts w:eastAsiaTheme="minorEastAsia" w:cstheme="minorBidi"/>
          <w:smallCaps w:val="0"/>
          <w:sz w:val="22"/>
          <w:szCs w:val="22"/>
          <w:lang w:eastAsia="en-US"/>
        </w:rPr>
      </w:pPr>
      <w:hyperlink w:anchor="_Toc15473224" w:history="1">
        <w:r w:rsidRPr="00565E87">
          <w:rPr>
            <w:rStyle w:val="Hyperlink"/>
            <w:rFonts w:ascii="Calibri Light" w:hAnsi="Calibri Light" w:cs="Arial"/>
          </w:rPr>
          <w:t>Microsoft Learning</w:t>
        </w:r>
        <w:r>
          <w:rPr>
            <w:webHidden/>
          </w:rPr>
          <w:tab/>
        </w:r>
        <w:r>
          <w:rPr>
            <w:webHidden/>
          </w:rPr>
          <w:fldChar w:fldCharType="begin"/>
        </w:r>
        <w:r>
          <w:rPr>
            <w:webHidden/>
          </w:rPr>
          <w:instrText xml:space="preserve"> PAGEREF _Toc15473224 \h </w:instrText>
        </w:r>
        <w:r>
          <w:rPr>
            <w:webHidden/>
          </w:rPr>
        </w:r>
        <w:r>
          <w:rPr>
            <w:webHidden/>
          </w:rPr>
          <w:fldChar w:fldCharType="separate"/>
        </w:r>
        <w:r>
          <w:rPr>
            <w:webHidden/>
          </w:rPr>
          <w:t>31</w:t>
        </w:r>
        <w:r>
          <w:rPr>
            <w:webHidden/>
          </w:rPr>
          <w:fldChar w:fldCharType="end"/>
        </w:r>
      </w:hyperlink>
    </w:p>
    <w:p w14:paraId="35953D78" w14:textId="30DFA4F3" w:rsidR="00094B39" w:rsidRDefault="00094B39">
      <w:pPr>
        <w:pStyle w:val="TOC4"/>
        <w:rPr>
          <w:rFonts w:eastAsiaTheme="minorEastAsia" w:cstheme="minorBidi"/>
          <w:smallCaps w:val="0"/>
          <w:sz w:val="22"/>
          <w:szCs w:val="22"/>
          <w:lang w:eastAsia="en-US"/>
        </w:rPr>
      </w:pPr>
      <w:hyperlink w:anchor="_Toc15473225" w:history="1">
        <w:r w:rsidRPr="00565E87">
          <w:rPr>
            <w:rStyle w:val="Hyperlink"/>
            <w:lang w:eastAsia="en-US"/>
          </w:rPr>
          <w:t>Microsoft Search in Bing</w:t>
        </w:r>
        <w:r>
          <w:rPr>
            <w:webHidden/>
          </w:rPr>
          <w:tab/>
        </w:r>
        <w:r>
          <w:rPr>
            <w:webHidden/>
          </w:rPr>
          <w:fldChar w:fldCharType="begin"/>
        </w:r>
        <w:r>
          <w:rPr>
            <w:webHidden/>
          </w:rPr>
          <w:instrText xml:space="preserve"> PAGEREF _Toc15473225 \h </w:instrText>
        </w:r>
        <w:r>
          <w:rPr>
            <w:webHidden/>
          </w:rPr>
        </w:r>
        <w:r>
          <w:rPr>
            <w:webHidden/>
          </w:rPr>
          <w:fldChar w:fldCharType="separate"/>
        </w:r>
        <w:r>
          <w:rPr>
            <w:webHidden/>
          </w:rPr>
          <w:t>31</w:t>
        </w:r>
        <w:r>
          <w:rPr>
            <w:webHidden/>
          </w:rPr>
          <w:fldChar w:fldCharType="end"/>
        </w:r>
      </w:hyperlink>
    </w:p>
    <w:p w14:paraId="396406E7" w14:textId="1FB0E069" w:rsidR="00094B39" w:rsidRDefault="00094B39">
      <w:pPr>
        <w:pStyle w:val="TOC4"/>
        <w:rPr>
          <w:rFonts w:eastAsiaTheme="minorEastAsia" w:cstheme="minorBidi"/>
          <w:smallCaps w:val="0"/>
          <w:sz w:val="22"/>
          <w:szCs w:val="22"/>
          <w:lang w:eastAsia="en-US"/>
        </w:rPr>
      </w:pPr>
      <w:hyperlink w:anchor="_Toc15473226" w:history="1">
        <w:r w:rsidRPr="00565E87">
          <w:rPr>
            <w:rStyle w:val="Hyperlink"/>
            <w:rFonts w:cs="Arial"/>
            <w:bCs/>
          </w:rPr>
          <w:t>Minecraft: Education Edition</w:t>
        </w:r>
        <w:r>
          <w:rPr>
            <w:webHidden/>
          </w:rPr>
          <w:tab/>
        </w:r>
        <w:r>
          <w:rPr>
            <w:webHidden/>
          </w:rPr>
          <w:fldChar w:fldCharType="begin"/>
        </w:r>
        <w:r>
          <w:rPr>
            <w:webHidden/>
          </w:rPr>
          <w:instrText xml:space="preserve"> PAGEREF _Toc15473226 \h </w:instrText>
        </w:r>
        <w:r>
          <w:rPr>
            <w:webHidden/>
          </w:rPr>
        </w:r>
        <w:r>
          <w:rPr>
            <w:webHidden/>
          </w:rPr>
          <w:fldChar w:fldCharType="separate"/>
        </w:r>
        <w:r>
          <w:rPr>
            <w:webHidden/>
          </w:rPr>
          <w:t>31</w:t>
        </w:r>
        <w:r>
          <w:rPr>
            <w:webHidden/>
          </w:rPr>
          <w:fldChar w:fldCharType="end"/>
        </w:r>
      </w:hyperlink>
    </w:p>
    <w:p w14:paraId="4D698B62" w14:textId="7D480156" w:rsidR="00094B39" w:rsidRDefault="00094B39">
      <w:pPr>
        <w:pStyle w:val="TOC4"/>
        <w:rPr>
          <w:rFonts w:eastAsiaTheme="minorEastAsia" w:cstheme="minorBidi"/>
          <w:smallCaps w:val="0"/>
          <w:sz w:val="22"/>
          <w:szCs w:val="22"/>
          <w:lang w:eastAsia="en-US"/>
        </w:rPr>
      </w:pPr>
      <w:hyperlink w:anchor="_Toc15473227" w:history="1">
        <w:r w:rsidRPr="00565E87">
          <w:rPr>
            <w:rStyle w:val="Hyperlink"/>
            <w:rFonts w:cs="Arial"/>
          </w:rPr>
          <w:t>Office 365 Developer</w:t>
        </w:r>
        <w:r>
          <w:rPr>
            <w:webHidden/>
          </w:rPr>
          <w:tab/>
        </w:r>
        <w:r>
          <w:rPr>
            <w:webHidden/>
          </w:rPr>
          <w:fldChar w:fldCharType="begin"/>
        </w:r>
        <w:r>
          <w:rPr>
            <w:webHidden/>
          </w:rPr>
          <w:instrText xml:space="preserve"> PAGEREF _Toc15473227 \h </w:instrText>
        </w:r>
        <w:r>
          <w:rPr>
            <w:webHidden/>
          </w:rPr>
        </w:r>
        <w:r>
          <w:rPr>
            <w:webHidden/>
          </w:rPr>
          <w:fldChar w:fldCharType="separate"/>
        </w:r>
        <w:r>
          <w:rPr>
            <w:webHidden/>
          </w:rPr>
          <w:t>31</w:t>
        </w:r>
        <w:r>
          <w:rPr>
            <w:webHidden/>
          </w:rPr>
          <w:fldChar w:fldCharType="end"/>
        </w:r>
      </w:hyperlink>
    </w:p>
    <w:p w14:paraId="651502AB" w14:textId="2582EEA9" w:rsidR="00094B39" w:rsidRDefault="00094B39">
      <w:pPr>
        <w:pStyle w:val="TOC4"/>
        <w:rPr>
          <w:rFonts w:eastAsiaTheme="minorEastAsia" w:cstheme="minorBidi"/>
          <w:smallCaps w:val="0"/>
          <w:sz w:val="22"/>
          <w:szCs w:val="22"/>
          <w:lang w:eastAsia="en-US"/>
        </w:rPr>
      </w:pPr>
      <w:hyperlink w:anchor="_Toc15473228" w:history="1">
        <w:r w:rsidRPr="00565E87">
          <w:rPr>
            <w:rStyle w:val="Hyperlink"/>
            <w:rFonts w:asciiTheme="minorBidi" w:hAnsiTheme="minorBidi"/>
            <w:rtl/>
          </w:rPr>
          <w:t>الحماية المتقدمة من المخاطر لـ</w:t>
        </w:r>
        <w:r w:rsidRPr="00565E87">
          <w:rPr>
            <w:rStyle w:val="Hyperlink"/>
            <w:rFonts w:ascii="Calibri Light" w:hAnsi="Calibri Light" w:cs="Calibri Light"/>
            <w:rtl/>
          </w:rPr>
          <w:t xml:space="preserve"> </w:t>
        </w:r>
        <w:r w:rsidRPr="00565E87">
          <w:rPr>
            <w:rStyle w:val="Hyperlink"/>
            <w:rFonts w:ascii="Calibri Light" w:hAnsi="Calibri Light" w:cs="Calibri Light"/>
          </w:rPr>
          <w:t>Microsoft Defender</w:t>
        </w:r>
        <w:r>
          <w:rPr>
            <w:webHidden/>
          </w:rPr>
          <w:tab/>
        </w:r>
        <w:r>
          <w:rPr>
            <w:webHidden/>
          </w:rPr>
          <w:fldChar w:fldCharType="begin"/>
        </w:r>
        <w:r>
          <w:rPr>
            <w:webHidden/>
          </w:rPr>
          <w:instrText xml:space="preserve"> PAGEREF _Toc15473228 \h </w:instrText>
        </w:r>
        <w:r>
          <w:rPr>
            <w:webHidden/>
          </w:rPr>
        </w:r>
        <w:r>
          <w:rPr>
            <w:webHidden/>
          </w:rPr>
          <w:fldChar w:fldCharType="separate"/>
        </w:r>
        <w:r>
          <w:rPr>
            <w:webHidden/>
          </w:rPr>
          <w:t>31</w:t>
        </w:r>
        <w:r>
          <w:rPr>
            <w:webHidden/>
          </w:rPr>
          <w:fldChar w:fldCharType="end"/>
        </w:r>
      </w:hyperlink>
    </w:p>
    <w:p w14:paraId="721452AE" w14:textId="323B2ED9" w:rsidR="00094B39" w:rsidRDefault="00094B39">
      <w:pPr>
        <w:pStyle w:val="TOC1"/>
        <w:rPr>
          <w:rFonts w:eastAsiaTheme="minorEastAsia"/>
          <w:b w:val="0"/>
          <w:bCs w:val="0"/>
          <w:caps w:val="0"/>
          <w:sz w:val="22"/>
          <w:szCs w:val="22"/>
          <w:lang w:eastAsia="en-US"/>
        </w:rPr>
      </w:pPr>
      <w:hyperlink w:anchor="_Toc15473229" w:history="1">
        <w:r w:rsidRPr="00565E87">
          <w:rPr>
            <w:rStyle w:val="Hyperlink"/>
            <w:rFonts w:cs="Arial"/>
            <w:rtl/>
          </w:rPr>
          <w:t xml:space="preserve">المرفق </w:t>
        </w:r>
        <w:r w:rsidRPr="00565E87">
          <w:rPr>
            <w:rStyle w:val="Hyperlink"/>
            <w:rFonts w:cs="Arial"/>
            <w:lang w:bidi="en-US"/>
          </w:rPr>
          <w:t>1</w:t>
        </w:r>
        <w:r w:rsidRPr="00565E87">
          <w:rPr>
            <w:rStyle w:val="Hyperlink"/>
            <w:rFonts w:cs="Arial"/>
            <w:rtl/>
          </w:rPr>
          <w:t xml:space="preserve"> – الإشعارات</w:t>
        </w:r>
        <w:r>
          <w:rPr>
            <w:webHidden/>
          </w:rPr>
          <w:tab/>
        </w:r>
        <w:r>
          <w:rPr>
            <w:webHidden/>
          </w:rPr>
          <w:fldChar w:fldCharType="begin"/>
        </w:r>
        <w:r>
          <w:rPr>
            <w:webHidden/>
          </w:rPr>
          <w:instrText xml:space="preserve"> PAGEREF _Toc15473229 \h </w:instrText>
        </w:r>
        <w:r>
          <w:rPr>
            <w:webHidden/>
          </w:rPr>
        </w:r>
        <w:r>
          <w:rPr>
            <w:webHidden/>
          </w:rPr>
          <w:fldChar w:fldCharType="separate"/>
        </w:r>
        <w:r>
          <w:rPr>
            <w:webHidden/>
          </w:rPr>
          <w:t>32</w:t>
        </w:r>
        <w:r>
          <w:rPr>
            <w:webHidden/>
          </w:rPr>
          <w:fldChar w:fldCharType="end"/>
        </w:r>
      </w:hyperlink>
    </w:p>
    <w:p w14:paraId="10B4C105" w14:textId="1E9905E5" w:rsidR="00094B39" w:rsidRDefault="00094B39">
      <w:pPr>
        <w:pStyle w:val="TOC3"/>
        <w:rPr>
          <w:rFonts w:eastAsiaTheme="minorEastAsia" w:cstheme="minorBidi"/>
          <w:b w:val="0"/>
          <w:bCs w:val="0"/>
          <w:sz w:val="22"/>
          <w:szCs w:val="22"/>
          <w:lang w:eastAsia="en-US"/>
        </w:rPr>
      </w:pPr>
      <w:hyperlink w:anchor="_Toc15473230" w:history="1">
        <w:r w:rsidRPr="00565E87">
          <w:rPr>
            <w:rStyle w:val="Hyperlink"/>
          </w:rPr>
          <w:t>Bing Maps</w:t>
        </w:r>
        <w:r>
          <w:rPr>
            <w:webHidden/>
          </w:rPr>
          <w:tab/>
        </w:r>
        <w:r>
          <w:rPr>
            <w:webHidden/>
          </w:rPr>
          <w:fldChar w:fldCharType="begin"/>
        </w:r>
        <w:r>
          <w:rPr>
            <w:webHidden/>
          </w:rPr>
          <w:instrText xml:space="preserve"> PAGEREF _Toc15473230 \h </w:instrText>
        </w:r>
        <w:r>
          <w:rPr>
            <w:webHidden/>
          </w:rPr>
        </w:r>
        <w:r>
          <w:rPr>
            <w:webHidden/>
          </w:rPr>
          <w:fldChar w:fldCharType="separate"/>
        </w:r>
        <w:r>
          <w:rPr>
            <w:webHidden/>
          </w:rPr>
          <w:t>32</w:t>
        </w:r>
        <w:r>
          <w:rPr>
            <w:webHidden/>
          </w:rPr>
          <w:fldChar w:fldCharType="end"/>
        </w:r>
      </w:hyperlink>
    </w:p>
    <w:p w14:paraId="015D8E33" w14:textId="1C77ACB6" w:rsidR="00094B39" w:rsidRDefault="00094B39">
      <w:pPr>
        <w:pStyle w:val="TOC3"/>
        <w:rPr>
          <w:rFonts w:eastAsiaTheme="minorEastAsia" w:cstheme="minorBidi"/>
          <w:b w:val="0"/>
          <w:bCs w:val="0"/>
          <w:sz w:val="22"/>
          <w:szCs w:val="22"/>
          <w:lang w:eastAsia="en-US"/>
        </w:rPr>
      </w:pPr>
      <w:hyperlink w:anchor="_Toc15473231" w:history="1">
        <w:r w:rsidRPr="00565E87">
          <w:rPr>
            <w:rStyle w:val="Hyperlink"/>
            <w:cs/>
          </w:rPr>
          <w:t>‎</w:t>
        </w:r>
        <w:r w:rsidRPr="00565E87">
          <w:rPr>
            <w:rStyle w:val="Hyperlink"/>
            <w:rFonts w:ascii="Arial" w:hAnsi="Arial"/>
            <w:rtl/>
          </w:rPr>
          <w:t>الخدمات</w:t>
        </w:r>
        <w:r w:rsidRPr="00565E87">
          <w:rPr>
            <w:rStyle w:val="Hyperlink"/>
            <w:rFonts w:cstheme="minorHAnsi"/>
            <w:rtl/>
          </w:rPr>
          <w:t xml:space="preserve"> </w:t>
        </w:r>
        <w:r w:rsidRPr="00565E87">
          <w:rPr>
            <w:rStyle w:val="Hyperlink"/>
            <w:rFonts w:ascii="Arial" w:hAnsi="Arial"/>
            <w:rtl/>
          </w:rPr>
          <w:t>الاحترافية</w:t>
        </w:r>
        <w:r>
          <w:rPr>
            <w:webHidden/>
          </w:rPr>
          <w:tab/>
        </w:r>
        <w:r>
          <w:rPr>
            <w:webHidden/>
          </w:rPr>
          <w:fldChar w:fldCharType="begin"/>
        </w:r>
        <w:r>
          <w:rPr>
            <w:webHidden/>
          </w:rPr>
          <w:instrText xml:space="preserve"> PAGEREF _Toc15473231 \h </w:instrText>
        </w:r>
        <w:r>
          <w:rPr>
            <w:webHidden/>
          </w:rPr>
        </w:r>
        <w:r>
          <w:rPr>
            <w:webHidden/>
          </w:rPr>
          <w:fldChar w:fldCharType="separate"/>
        </w:r>
        <w:r>
          <w:rPr>
            <w:webHidden/>
          </w:rPr>
          <w:t>32</w:t>
        </w:r>
        <w:r>
          <w:rPr>
            <w:webHidden/>
          </w:rPr>
          <w:fldChar w:fldCharType="end"/>
        </w:r>
      </w:hyperlink>
    </w:p>
    <w:p w14:paraId="7D24E289" w14:textId="45A72C8D" w:rsidR="00094B39" w:rsidRDefault="00094B39">
      <w:pPr>
        <w:pStyle w:val="TOC3"/>
        <w:rPr>
          <w:rFonts w:eastAsiaTheme="minorEastAsia" w:cstheme="minorBidi"/>
          <w:b w:val="0"/>
          <w:bCs w:val="0"/>
          <w:sz w:val="22"/>
          <w:szCs w:val="22"/>
          <w:lang w:eastAsia="en-US"/>
        </w:rPr>
      </w:pPr>
      <w:hyperlink w:anchor="_Toc15473232" w:history="1">
        <w:r w:rsidRPr="00565E87">
          <w:rPr>
            <w:rStyle w:val="Hyperlink"/>
            <w:spacing w:val="-2"/>
            <w:rtl/>
          </w:rPr>
          <w:t xml:space="preserve">إشعار حول ترميز </w:t>
        </w:r>
        <w:r w:rsidRPr="00565E87">
          <w:rPr>
            <w:rStyle w:val="Hyperlink"/>
            <w:spacing w:val="-2"/>
          </w:rPr>
          <w:t>H.265/HEVC</w:t>
        </w:r>
        <w:r w:rsidRPr="00565E87">
          <w:rPr>
            <w:rStyle w:val="Hyperlink"/>
            <w:spacing w:val="-2"/>
            <w:rtl/>
          </w:rPr>
          <w:t xml:space="preserve"> لخدمات وسائط </w:t>
        </w:r>
        <w:r w:rsidRPr="00565E87">
          <w:rPr>
            <w:rStyle w:val="Hyperlink"/>
            <w:spacing w:val="-2"/>
          </w:rPr>
          <w:t>Azure</w:t>
        </w:r>
        <w:r>
          <w:rPr>
            <w:webHidden/>
          </w:rPr>
          <w:tab/>
        </w:r>
        <w:r>
          <w:rPr>
            <w:webHidden/>
          </w:rPr>
          <w:fldChar w:fldCharType="begin"/>
        </w:r>
        <w:r>
          <w:rPr>
            <w:webHidden/>
          </w:rPr>
          <w:instrText xml:space="preserve"> PAGEREF _Toc15473232 \h </w:instrText>
        </w:r>
        <w:r>
          <w:rPr>
            <w:webHidden/>
          </w:rPr>
        </w:r>
        <w:r>
          <w:rPr>
            <w:webHidden/>
          </w:rPr>
          <w:fldChar w:fldCharType="separate"/>
        </w:r>
        <w:r>
          <w:rPr>
            <w:webHidden/>
          </w:rPr>
          <w:t>35</w:t>
        </w:r>
        <w:r>
          <w:rPr>
            <w:webHidden/>
          </w:rPr>
          <w:fldChar w:fldCharType="end"/>
        </w:r>
      </w:hyperlink>
    </w:p>
    <w:p w14:paraId="0B13A1D4" w14:textId="14312EFB" w:rsidR="00094B39" w:rsidRDefault="00094B39">
      <w:pPr>
        <w:pStyle w:val="TOC3"/>
        <w:rPr>
          <w:rFonts w:eastAsiaTheme="minorEastAsia" w:cstheme="minorBidi"/>
          <w:b w:val="0"/>
          <w:bCs w:val="0"/>
          <w:sz w:val="22"/>
          <w:szCs w:val="22"/>
          <w:lang w:eastAsia="en-US"/>
        </w:rPr>
      </w:pPr>
      <w:hyperlink w:anchor="_Toc15473233" w:history="1">
        <w:r w:rsidRPr="00565E87">
          <w:rPr>
            <w:rStyle w:val="Hyperlink"/>
            <w:rFonts w:ascii="Calibri Light" w:hAnsi="Calibri Light"/>
            <w:rtl/>
          </w:rPr>
          <w:t xml:space="preserve">إشعار بشأن </w:t>
        </w:r>
        <w:r w:rsidRPr="00565E87">
          <w:rPr>
            <w:rStyle w:val="Hyperlink"/>
            <w:rFonts w:ascii="Calibri Light" w:hAnsi="Calibri Light"/>
          </w:rPr>
          <w:t>Adobe Flash Player</w:t>
        </w:r>
        <w:r>
          <w:rPr>
            <w:webHidden/>
          </w:rPr>
          <w:tab/>
        </w:r>
        <w:r>
          <w:rPr>
            <w:webHidden/>
          </w:rPr>
          <w:fldChar w:fldCharType="begin"/>
        </w:r>
        <w:r>
          <w:rPr>
            <w:webHidden/>
          </w:rPr>
          <w:instrText xml:space="preserve"> PAGEREF _Toc15473233 \h </w:instrText>
        </w:r>
        <w:r>
          <w:rPr>
            <w:webHidden/>
          </w:rPr>
        </w:r>
        <w:r>
          <w:rPr>
            <w:webHidden/>
          </w:rPr>
          <w:fldChar w:fldCharType="separate"/>
        </w:r>
        <w:r>
          <w:rPr>
            <w:webHidden/>
          </w:rPr>
          <w:t>35</w:t>
        </w:r>
        <w:r>
          <w:rPr>
            <w:webHidden/>
          </w:rPr>
          <w:fldChar w:fldCharType="end"/>
        </w:r>
      </w:hyperlink>
    </w:p>
    <w:p w14:paraId="0B33EB01" w14:textId="62CCFED5" w:rsidR="00094B39" w:rsidRDefault="00094B39">
      <w:pPr>
        <w:pStyle w:val="TOC3"/>
        <w:rPr>
          <w:rFonts w:eastAsiaTheme="minorEastAsia" w:cstheme="minorBidi"/>
          <w:b w:val="0"/>
          <w:bCs w:val="0"/>
          <w:sz w:val="22"/>
          <w:szCs w:val="22"/>
          <w:lang w:eastAsia="en-US"/>
        </w:rPr>
      </w:pPr>
      <w:hyperlink w:anchor="_Toc15473234" w:history="1">
        <w:r w:rsidRPr="00565E87">
          <w:rPr>
            <w:rStyle w:val="Hyperlink"/>
            <w:spacing w:val="-2"/>
            <w:rtl/>
          </w:rPr>
          <w:t xml:space="preserve">إشعار حول المعيار المرئي </w:t>
        </w:r>
        <w:r w:rsidRPr="00565E87">
          <w:rPr>
            <w:rStyle w:val="Hyperlink"/>
            <w:spacing w:val="-2"/>
            <w:lang w:bidi="en-US"/>
          </w:rPr>
          <w:t>H.264/AVC</w:t>
        </w:r>
        <w:r w:rsidRPr="00565E87">
          <w:rPr>
            <w:rStyle w:val="Hyperlink"/>
            <w:spacing w:val="-2"/>
            <w:rtl/>
          </w:rPr>
          <w:t xml:space="preserve"> ومعيار الفيديو </w:t>
        </w:r>
        <w:r w:rsidRPr="00565E87">
          <w:rPr>
            <w:rStyle w:val="Hyperlink"/>
            <w:spacing w:val="-2"/>
            <w:lang w:bidi="en-US"/>
          </w:rPr>
          <w:t>VC-1</w:t>
        </w:r>
        <w:r w:rsidRPr="00565E87">
          <w:rPr>
            <w:rStyle w:val="Hyperlink"/>
            <w:spacing w:val="-2"/>
            <w:rtl/>
          </w:rPr>
          <w:t xml:space="preserve"> والمعيار المرئي </w:t>
        </w:r>
        <w:r w:rsidRPr="00565E87">
          <w:rPr>
            <w:rStyle w:val="Hyperlink"/>
            <w:spacing w:val="-2"/>
            <w:lang w:bidi="en-US"/>
          </w:rPr>
          <w:t>MPEG-4 Part 2</w:t>
        </w:r>
        <w:r w:rsidRPr="00565E87">
          <w:rPr>
            <w:rStyle w:val="Hyperlink"/>
            <w:spacing w:val="-2"/>
            <w:rtl/>
          </w:rPr>
          <w:t xml:space="preserve"> ومعيار الفيديو </w:t>
        </w:r>
        <w:r w:rsidRPr="00565E87">
          <w:rPr>
            <w:rStyle w:val="Hyperlink"/>
            <w:spacing w:val="-2"/>
            <w:lang w:bidi="en-US"/>
          </w:rPr>
          <w:t>MPEG-2</w:t>
        </w:r>
        <w:r>
          <w:rPr>
            <w:webHidden/>
          </w:rPr>
          <w:tab/>
        </w:r>
        <w:r>
          <w:rPr>
            <w:webHidden/>
          </w:rPr>
          <w:fldChar w:fldCharType="begin"/>
        </w:r>
        <w:r>
          <w:rPr>
            <w:webHidden/>
          </w:rPr>
          <w:instrText xml:space="preserve"> PAGEREF _Toc15473234 \h </w:instrText>
        </w:r>
        <w:r>
          <w:rPr>
            <w:webHidden/>
          </w:rPr>
        </w:r>
        <w:r>
          <w:rPr>
            <w:webHidden/>
          </w:rPr>
          <w:fldChar w:fldCharType="separate"/>
        </w:r>
        <w:r>
          <w:rPr>
            <w:webHidden/>
          </w:rPr>
          <w:t>35</w:t>
        </w:r>
        <w:r>
          <w:rPr>
            <w:webHidden/>
          </w:rPr>
          <w:fldChar w:fldCharType="end"/>
        </w:r>
      </w:hyperlink>
    </w:p>
    <w:p w14:paraId="61CB468D" w14:textId="78360D10" w:rsidR="00094B39" w:rsidRDefault="00094B39">
      <w:pPr>
        <w:pStyle w:val="TOC1"/>
        <w:rPr>
          <w:rFonts w:eastAsiaTheme="minorEastAsia"/>
          <w:b w:val="0"/>
          <w:bCs w:val="0"/>
          <w:caps w:val="0"/>
          <w:sz w:val="22"/>
          <w:szCs w:val="22"/>
          <w:lang w:eastAsia="en-US"/>
        </w:rPr>
      </w:pPr>
      <w:hyperlink w:anchor="_Toc15473235" w:history="1">
        <w:r w:rsidRPr="00565E87">
          <w:rPr>
            <w:rStyle w:val="Hyperlink"/>
            <w:rtl/>
          </w:rPr>
          <w:t xml:space="preserve">مرفق </w:t>
        </w:r>
        <w:r w:rsidRPr="00565E87">
          <w:rPr>
            <w:rStyle w:val="Hyperlink"/>
            <w:lang w:bidi=""/>
          </w:rPr>
          <w:t>2</w:t>
        </w:r>
        <w:r w:rsidRPr="00565E87">
          <w:rPr>
            <w:rStyle w:val="Hyperlink"/>
            <w:rtl/>
          </w:rPr>
          <w:t xml:space="preserve"> - مجموعات تراخيص الاشتراك</w:t>
        </w:r>
        <w:r>
          <w:rPr>
            <w:webHidden/>
          </w:rPr>
          <w:tab/>
        </w:r>
        <w:r>
          <w:rPr>
            <w:webHidden/>
          </w:rPr>
          <w:fldChar w:fldCharType="begin"/>
        </w:r>
        <w:r>
          <w:rPr>
            <w:webHidden/>
          </w:rPr>
          <w:instrText xml:space="preserve"> PAGEREF _Toc15473235 \h </w:instrText>
        </w:r>
        <w:r>
          <w:rPr>
            <w:webHidden/>
          </w:rPr>
        </w:r>
        <w:r>
          <w:rPr>
            <w:webHidden/>
          </w:rPr>
          <w:fldChar w:fldCharType="separate"/>
        </w:r>
        <w:r>
          <w:rPr>
            <w:webHidden/>
          </w:rPr>
          <w:t>36</w:t>
        </w:r>
        <w:r>
          <w:rPr>
            <w:webHidden/>
          </w:rPr>
          <w:fldChar w:fldCharType="end"/>
        </w:r>
      </w:hyperlink>
    </w:p>
    <w:p w14:paraId="4E5E6A1C" w14:textId="3057C434" w:rsidR="00094B39" w:rsidRDefault="00094B39">
      <w:pPr>
        <w:pStyle w:val="TOC3"/>
        <w:rPr>
          <w:rFonts w:eastAsiaTheme="minorEastAsia" w:cstheme="minorBidi"/>
          <w:b w:val="0"/>
          <w:bCs w:val="0"/>
          <w:sz w:val="22"/>
          <w:szCs w:val="22"/>
          <w:lang w:eastAsia="en-US"/>
        </w:rPr>
      </w:pPr>
      <w:hyperlink w:anchor="_Toc15473236" w:history="1">
        <w:r w:rsidRPr="00565E87">
          <w:rPr>
            <w:rStyle w:val="Hyperlink"/>
            <w:rtl/>
          </w:rPr>
          <w:t>القطاع العام</w:t>
        </w:r>
        <w:r>
          <w:rPr>
            <w:webHidden/>
          </w:rPr>
          <w:tab/>
        </w:r>
        <w:r>
          <w:rPr>
            <w:webHidden/>
          </w:rPr>
          <w:fldChar w:fldCharType="begin"/>
        </w:r>
        <w:r>
          <w:rPr>
            <w:webHidden/>
          </w:rPr>
          <w:instrText xml:space="preserve"> PAGEREF _Toc15473236 \h </w:instrText>
        </w:r>
        <w:r>
          <w:rPr>
            <w:webHidden/>
          </w:rPr>
        </w:r>
        <w:r>
          <w:rPr>
            <w:webHidden/>
          </w:rPr>
          <w:fldChar w:fldCharType="separate"/>
        </w:r>
        <w:r>
          <w:rPr>
            <w:webHidden/>
          </w:rPr>
          <w:t>37</w:t>
        </w:r>
        <w:r>
          <w:rPr>
            <w:webHidden/>
          </w:rPr>
          <w:fldChar w:fldCharType="end"/>
        </w:r>
      </w:hyperlink>
    </w:p>
    <w:p w14:paraId="17199AAD" w14:textId="300CF98A" w:rsidR="00094B39" w:rsidRDefault="00094B39">
      <w:pPr>
        <w:pStyle w:val="TOC1"/>
        <w:rPr>
          <w:rFonts w:eastAsiaTheme="minorEastAsia"/>
          <w:b w:val="0"/>
          <w:bCs w:val="0"/>
          <w:caps w:val="0"/>
          <w:sz w:val="22"/>
          <w:szCs w:val="22"/>
          <w:lang w:eastAsia="en-US"/>
        </w:rPr>
      </w:pPr>
      <w:hyperlink w:anchor="_Toc15473237" w:history="1">
        <w:r w:rsidRPr="00565E87">
          <w:rPr>
            <w:rStyle w:val="Hyperlink"/>
            <w:rFonts w:cs="Arial"/>
            <w:rtl/>
          </w:rPr>
          <w:t xml:space="preserve">المرفق </w:t>
        </w:r>
        <w:r w:rsidRPr="00565E87">
          <w:rPr>
            <w:rStyle w:val="Hyperlink"/>
            <w:rFonts w:cs="Arial"/>
            <w:lang w:bidi="en-US"/>
          </w:rPr>
          <w:t>3</w:t>
        </w:r>
        <w:r w:rsidRPr="00565E87">
          <w:rPr>
            <w:rStyle w:val="Hyperlink"/>
            <w:rFonts w:cs="Arial"/>
            <w:rtl/>
          </w:rPr>
          <w:t xml:space="preserve"> – البنود التعاقدية القياسية (شركات المعالجة)</w:t>
        </w:r>
        <w:r>
          <w:rPr>
            <w:webHidden/>
          </w:rPr>
          <w:tab/>
        </w:r>
        <w:r>
          <w:rPr>
            <w:webHidden/>
          </w:rPr>
          <w:fldChar w:fldCharType="begin"/>
        </w:r>
        <w:r>
          <w:rPr>
            <w:webHidden/>
          </w:rPr>
          <w:instrText xml:space="preserve"> PAGEREF _Toc15473237 \h </w:instrText>
        </w:r>
        <w:r>
          <w:rPr>
            <w:webHidden/>
          </w:rPr>
        </w:r>
        <w:r>
          <w:rPr>
            <w:webHidden/>
          </w:rPr>
          <w:fldChar w:fldCharType="separate"/>
        </w:r>
        <w:r>
          <w:rPr>
            <w:webHidden/>
          </w:rPr>
          <w:t>38</w:t>
        </w:r>
        <w:r>
          <w:rPr>
            <w:webHidden/>
          </w:rPr>
          <w:fldChar w:fldCharType="end"/>
        </w:r>
      </w:hyperlink>
    </w:p>
    <w:p w14:paraId="4C4FA4E8" w14:textId="41642572" w:rsidR="00094B39" w:rsidRDefault="00094B39">
      <w:pPr>
        <w:pStyle w:val="TOC1"/>
        <w:rPr>
          <w:rFonts w:eastAsiaTheme="minorEastAsia"/>
          <w:b w:val="0"/>
          <w:bCs w:val="0"/>
          <w:caps w:val="0"/>
          <w:sz w:val="22"/>
          <w:szCs w:val="22"/>
          <w:lang w:eastAsia="en-US"/>
        </w:rPr>
      </w:pPr>
      <w:hyperlink w:anchor="_Toc15473238" w:history="1">
        <w:r w:rsidRPr="00565E87">
          <w:rPr>
            <w:rStyle w:val="Hyperlink"/>
            <w:rFonts w:ascii="Calibri" w:hAnsi="Calibri" w:cs="Arial"/>
            <w:rtl/>
          </w:rPr>
          <w:t xml:space="preserve">المرفق </w:t>
        </w:r>
        <w:r w:rsidRPr="00565E87">
          <w:rPr>
            <w:rStyle w:val="Hyperlink"/>
            <w:rFonts w:ascii="Calibri" w:hAnsi="Calibri" w:cs="Arial"/>
            <w:lang w:bidi=""/>
          </w:rPr>
          <w:t>4</w:t>
        </w:r>
        <w:r w:rsidRPr="00565E87">
          <w:rPr>
            <w:rStyle w:val="Hyperlink"/>
            <w:rFonts w:ascii="Calibri" w:hAnsi="Calibri" w:cs="Arial"/>
            <w:rtl/>
          </w:rPr>
          <w:t xml:space="preserve"> – بنود لوائح حماية البيانات العامة للاتحاد الأوروبي</w:t>
        </w:r>
        <w:r>
          <w:rPr>
            <w:webHidden/>
          </w:rPr>
          <w:tab/>
        </w:r>
        <w:r>
          <w:rPr>
            <w:webHidden/>
          </w:rPr>
          <w:fldChar w:fldCharType="begin"/>
        </w:r>
        <w:r>
          <w:rPr>
            <w:webHidden/>
          </w:rPr>
          <w:instrText xml:space="preserve"> PAGEREF _Toc15473238 \h </w:instrText>
        </w:r>
        <w:r>
          <w:rPr>
            <w:webHidden/>
          </w:rPr>
        </w:r>
        <w:r>
          <w:rPr>
            <w:webHidden/>
          </w:rPr>
          <w:fldChar w:fldCharType="separate"/>
        </w:r>
        <w:r>
          <w:rPr>
            <w:webHidden/>
          </w:rPr>
          <w:t>43</w:t>
        </w:r>
        <w:r>
          <w:rPr>
            <w:webHidden/>
          </w:rPr>
          <w:fldChar w:fldCharType="end"/>
        </w:r>
      </w:hyperlink>
    </w:p>
    <w:p w14:paraId="092C9288" w14:textId="166AC457" w:rsidR="004D27A6" w:rsidRPr="00A0317E" w:rsidRDefault="00A430D3" w:rsidP="00422B6D">
      <w:pPr>
        <w:pStyle w:val="TOC1"/>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15473158"/>
      <w:r w:rsidRPr="004139D2">
        <w:rPr>
          <w:rFonts w:cs="Arial"/>
          <w:bCs/>
          <w:szCs w:val="40"/>
          <w:rtl/>
        </w:rPr>
        <w:lastRenderedPageBreak/>
        <w:t>مقدمة</w:t>
      </w:r>
      <w:bookmarkEnd w:id="4"/>
      <w:bookmarkEnd w:id="5"/>
      <w:bookmarkEnd w:id="6"/>
      <w:bookmarkEnd w:id="7"/>
    </w:p>
    <w:p w14:paraId="05FD2FAC" w14:textId="77777777" w:rsidR="001F5D27" w:rsidRPr="00C44BAB" w:rsidRDefault="001F5D27" w:rsidP="001F5D27">
      <w:pPr>
        <w:pStyle w:val="ProductList-Body"/>
        <w:spacing w:after="240"/>
        <w:rPr>
          <w:rFonts w:cstheme="minorHAnsi"/>
          <w:szCs w:val="18"/>
        </w:rPr>
      </w:pPr>
      <w:bookmarkStart w:id="8" w:name="_Toc507768532"/>
      <w:r w:rsidRPr="00C44BAB">
        <w:rPr>
          <w:rFonts w:ascii="Arial" w:hAnsi="Arial" w:cs="Arial" w:hint="cs"/>
          <w:szCs w:val="18"/>
          <w:rtl/>
        </w:rPr>
        <w:t>يوافق</w:t>
      </w:r>
      <w:r w:rsidRPr="00C44BAB">
        <w:rPr>
          <w:rFonts w:cstheme="minorHAnsi"/>
          <w:szCs w:val="18"/>
          <w:rtl/>
        </w:rPr>
        <w:t xml:space="preserve"> </w:t>
      </w:r>
      <w:r w:rsidRPr="00C44BAB">
        <w:rPr>
          <w:rFonts w:ascii="Arial" w:hAnsi="Arial" w:cs="Arial" w:hint="cs"/>
          <w:szCs w:val="18"/>
          <w:rtl/>
        </w:rPr>
        <w:t>الطرفان</w:t>
      </w:r>
      <w:r w:rsidRPr="00C44BAB">
        <w:rPr>
          <w:rFonts w:cstheme="minorHAnsi"/>
          <w:szCs w:val="18"/>
          <w:rtl/>
        </w:rPr>
        <w:t xml:space="preserve"> </w:t>
      </w:r>
      <w:r w:rsidRPr="00C44BAB">
        <w:rPr>
          <w:rFonts w:ascii="Arial" w:hAnsi="Arial" w:cs="Arial" w:hint="cs"/>
          <w:szCs w:val="18"/>
          <w:rtl/>
        </w:rPr>
        <w:t>على</w:t>
      </w:r>
      <w:r w:rsidRPr="00C44BAB">
        <w:rPr>
          <w:rFonts w:cstheme="minorHAnsi"/>
          <w:szCs w:val="18"/>
          <w:rtl/>
        </w:rPr>
        <w:t xml:space="preserve"> </w:t>
      </w:r>
      <w:r w:rsidRPr="00C44BAB">
        <w:rPr>
          <w:rFonts w:ascii="Arial" w:hAnsi="Arial" w:cs="Arial" w:hint="cs"/>
          <w:szCs w:val="18"/>
          <w:rtl/>
        </w:rPr>
        <w:t>أن</w:t>
      </w:r>
      <w:r w:rsidRPr="00C44BAB">
        <w:rPr>
          <w:rFonts w:cstheme="minorHAnsi"/>
          <w:szCs w:val="18"/>
          <w:rtl/>
        </w:rPr>
        <w:t xml:space="preserve"> </w:t>
      </w:r>
      <w:r w:rsidRPr="00C44BAB">
        <w:rPr>
          <w:rFonts w:ascii="Arial" w:hAnsi="Arial" w:cs="Arial" w:hint="cs"/>
          <w:szCs w:val="18"/>
          <w:rtl/>
        </w:rPr>
        <w:t>شروط</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هذه</w:t>
      </w:r>
      <w:r w:rsidRPr="00C44BAB">
        <w:rPr>
          <w:rFonts w:cstheme="minorHAnsi"/>
          <w:szCs w:val="18"/>
          <w:rtl/>
        </w:rPr>
        <w:t xml:space="preserve"> </w:t>
      </w:r>
      <w:r w:rsidRPr="00C44BAB">
        <w:rPr>
          <w:rFonts w:ascii="Arial" w:hAnsi="Arial" w:cs="Arial" w:hint="cs"/>
          <w:szCs w:val="18"/>
          <w:rtl/>
        </w:rPr>
        <w:t>تحكم</w:t>
      </w:r>
      <w:r w:rsidRPr="00C44BAB">
        <w:rPr>
          <w:rFonts w:cstheme="minorHAnsi"/>
          <w:szCs w:val="18"/>
          <w:rtl/>
        </w:rPr>
        <w:t xml:space="preserve"> </w:t>
      </w:r>
      <w:r w:rsidRPr="00C44BAB">
        <w:rPr>
          <w:rFonts w:ascii="Arial" w:hAnsi="Arial" w:cs="Arial" w:hint="cs"/>
          <w:szCs w:val="18"/>
          <w:rtl/>
        </w:rPr>
        <w:t>استخدام</w:t>
      </w:r>
      <w:r w:rsidRPr="00C44BAB">
        <w:rPr>
          <w:rFonts w:cstheme="minorHAnsi"/>
          <w:szCs w:val="18"/>
          <w:rtl/>
        </w:rPr>
        <w:t xml:space="preserve"> </w:t>
      </w:r>
      <w:r w:rsidRPr="00C44BAB">
        <w:rPr>
          <w:rFonts w:ascii="Arial" w:hAnsi="Arial" w:cs="Arial" w:hint="cs"/>
          <w:szCs w:val="18"/>
          <w:rtl/>
        </w:rPr>
        <w:t>العميل</w:t>
      </w:r>
      <w:r w:rsidRPr="00C44BAB">
        <w:rPr>
          <w:rFonts w:cstheme="minorHAnsi"/>
          <w:szCs w:val="18"/>
          <w:rtl/>
        </w:rPr>
        <w:t xml:space="preserve"> </w:t>
      </w:r>
      <w:r w:rsidRPr="00C44BAB">
        <w:rPr>
          <w:rFonts w:ascii="Arial" w:hAnsi="Arial" w:cs="Arial" w:hint="cs"/>
          <w:szCs w:val="18"/>
          <w:rtl/>
        </w:rPr>
        <w:t>للخدمات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وتوضح</w:t>
      </w:r>
      <w:r w:rsidRPr="00C44BAB">
        <w:rPr>
          <w:rFonts w:cstheme="minorHAnsi"/>
          <w:szCs w:val="18"/>
          <w:rtl/>
        </w:rPr>
        <w:t xml:space="preserve"> </w:t>
      </w:r>
      <w:r w:rsidRPr="00C44BAB">
        <w:rPr>
          <w:rFonts w:ascii="Arial" w:hAnsi="Arial" w:cs="Arial" w:hint="cs"/>
          <w:szCs w:val="18"/>
          <w:rtl/>
        </w:rPr>
        <w:t>التزاماته</w:t>
      </w:r>
      <w:r w:rsidRPr="00C44BAB">
        <w:rPr>
          <w:rFonts w:cstheme="minorHAnsi"/>
          <w:szCs w:val="18"/>
          <w:rtl/>
        </w:rPr>
        <w:t xml:space="preserve"> </w:t>
      </w:r>
      <w:r w:rsidRPr="00C44BAB">
        <w:rPr>
          <w:rFonts w:ascii="Arial" w:hAnsi="Arial" w:cs="Arial" w:hint="cs"/>
          <w:szCs w:val="18"/>
          <w:rtl/>
        </w:rPr>
        <w:t>فيما</w:t>
      </w:r>
      <w:r w:rsidRPr="00C44BAB">
        <w:rPr>
          <w:rFonts w:cstheme="minorHAnsi"/>
          <w:szCs w:val="18"/>
          <w:rtl/>
        </w:rPr>
        <w:t xml:space="preserve"> </w:t>
      </w:r>
      <w:r w:rsidRPr="00C44BAB">
        <w:rPr>
          <w:rFonts w:ascii="Arial" w:hAnsi="Arial" w:cs="Arial" w:hint="cs"/>
          <w:szCs w:val="18"/>
          <w:rtl/>
        </w:rPr>
        <w:t>يتعلق</w:t>
      </w:r>
      <w:r w:rsidRPr="00C44BAB">
        <w:rPr>
          <w:rFonts w:cstheme="minorHAnsi"/>
          <w:szCs w:val="18"/>
          <w:rtl/>
        </w:rPr>
        <w:t xml:space="preserve"> </w:t>
      </w:r>
      <w:r w:rsidRPr="00C44BAB">
        <w:rPr>
          <w:rFonts w:ascii="Arial" w:hAnsi="Arial" w:cs="Arial" w:hint="cs"/>
          <w:szCs w:val="18"/>
          <w:rtl/>
        </w:rPr>
        <w:t>بمعالجة</w:t>
      </w:r>
      <w:r w:rsidRPr="00C44BAB">
        <w:rPr>
          <w:rFonts w:cstheme="minorHAnsi"/>
          <w:szCs w:val="18"/>
          <w:rtl/>
        </w:rPr>
        <w:t xml:space="preserve"> </w:t>
      </w:r>
      <w:r w:rsidRPr="00C44BAB">
        <w:rPr>
          <w:rFonts w:ascii="Arial" w:hAnsi="Arial" w:cs="Arial" w:hint="cs"/>
          <w:szCs w:val="18"/>
          <w:rtl/>
        </w:rPr>
        <w:t>وتأمين</w:t>
      </w:r>
      <w:r w:rsidRPr="00C44BAB">
        <w:rPr>
          <w:rFonts w:cstheme="minorHAnsi"/>
          <w:szCs w:val="18"/>
          <w:rtl/>
        </w:rPr>
        <w:t xml:space="preserve"> </w:t>
      </w:r>
      <w:r w:rsidRPr="00C44BAB">
        <w:rPr>
          <w:rFonts w:ascii="Arial" w:hAnsi="Arial" w:cs="Arial" w:hint="cs"/>
          <w:szCs w:val="18"/>
          <w:rtl/>
        </w:rPr>
        <w:t>بيانات</w:t>
      </w:r>
      <w:r w:rsidRPr="00C44BAB">
        <w:rPr>
          <w:rFonts w:cstheme="minorHAnsi"/>
          <w:szCs w:val="18"/>
          <w:rtl/>
        </w:rPr>
        <w:t xml:space="preserve"> </w:t>
      </w:r>
      <w:r w:rsidRPr="00C44BAB">
        <w:rPr>
          <w:rFonts w:ascii="Arial" w:hAnsi="Arial" w:cs="Arial" w:hint="cs"/>
          <w:szCs w:val="18"/>
          <w:rtl/>
        </w:rPr>
        <w:t>العميل</w:t>
      </w:r>
      <w:r w:rsidRPr="00C44BAB">
        <w:rPr>
          <w:rFonts w:cstheme="minorHAnsi"/>
          <w:szCs w:val="18"/>
          <w:rtl/>
        </w:rPr>
        <w:t xml:space="preserve"> </w:t>
      </w:r>
      <w:r w:rsidRPr="00C44BAB">
        <w:rPr>
          <w:rFonts w:ascii="Arial" w:hAnsi="Arial" w:cs="Arial" w:hint="cs"/>
          <w:szCs w:val="18"/>
          <w:rtl/>
        </w:rPr>
        <w:t>وبياناته</w:t>
      </w:r>
      <w:r w:rsidRPr="00C44BAB">
        <w:rPr>
          <w:rFonts w:cstheme="minorHAnsi"/>
          <w:szCs w:val="18"/>
          <w:rtl/>
        </w:rPr>
        <w:t xml:space="preserve"> </w:t>
      </w:r>
      <w:r w:rsidRPr="00C44BAB">
        <w:rPr>
          <w:rFonts w:ascii="Arial" w:hAnsi="Arial" w:cs="Arial" w:hint="cs"/>
          <w:szCs w:val="18"/>
          <w:rtl/>
        </w:rPr>
        <w:t>الشخصية</w:t>
      </w:r>
      <w:r w:rsidRPr="00C44BAB">
        <w:rPr>
          <w:rFonts w:cstheme="minorHAnsi"/>
          <w:szCs w:val="18"/>
          <w:rtl/>
        </w:rPr>
        <w:t xml:space="preserve"> </w:t>
      </w:r>
      <w:r w:rsidRPr="00C44BAB">
        <w:rPr>
          <w:rFonts w:ascii="Arial" w:hAnsi="Arial" w:cs="Arial" w:hint="cs"/>
          <w:szCs w:val="18"/>
          <w:rtl/>
        </w:rPr>
        <w:t>بواسطة</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يوافق</w:t>
      </w:r>
      <w:r w:rsidRPr="00C44BAB">
        <w:rPr>
          <w:rFonts w:cstheme="minorHAnsi"/>
          <w:szCs w:val="18"/>
          <w:rtl/>
        </w:rPr>
        <w:t xml:space="preserve"> </w:t>
      </w:r>
      <w:r w:rsidRPr="00C44BAB">
        <w:rPr>
          <w:rFonts w:ascii="Arial" w:hAnsi="Arial" w:cs="Arial" w:hint="cs"/>
          <w:szCs w:val="18"/>
          <w:rtl/>
        </w:rPr>
        <w:t>الطرفان</w:t>
      </w:r>
      <w:r w:rsidRPr="00C44BAB">
        <w:rPr>
          <w:rFonts w:cstheme="minorHAnsi"/>
          <w:szCs w:val="18"/>
          <w:rtl/>
        </w:rPr>
        <w:t xml:space="preserve"> </w:t>
      </w:r>
      <w:r w:rsidRPr="00C44BAB">
        <w:rPr>
          <w:rFonts w:ascii="Arial" w:hAnsi="Arial" w:cs="Arial" w:hint="cs"/>
          <w:szCs w:val="18"/>
          <w:rtl/>
        </w:rPr>
        <w:t>أيضًا</w:t>
      </w:r>
      <w:r w:rsidRPr="00C44BAB">
        <w:rPr>
          <w:rFonts w:cstheme="minorHAnsi"/>
          <w:szCs w:val="18"/>
          <w:rtl/>
        </w:rPr>
        <w:t xml:space="preserve"> - </w:t>
      </w:r>
      <w:r w:rsidRPr="00C44BAB">
        <w:rPr>
          <w:rFonts w:ascii="Arial" w:hAnsi="Arial" w:cs="Arial" w:hint="cs"/>
          <w:szCs w:val="18"/>
          <w:rtl/>
        </w:rPr>
        <w:t>ما</w:t>
      </w:r>
      <w:r w:rsidRPr="00C44BAB">
        <w:rPr>
          <w:rFonts w:cstheme="minorHAnsi"/>
          <w:szCs w:val="18"/>
          <w:rtl/>
        </w:rPr>
        <w:t xml:space="preserve"> </w:t>
      </w:r>
      <w:r w:rsidRPr="00C44BAB">
        <w:rPr>
          <w:rFonts w:ascii="Arial" w:hAnsi="Arial" w:cs="Arial" w:hint="cs"/>
          <w:szCs w:val="18"/>
          <w:rtl/>
        </w:rPr>
        <w:t>لم</w:t>
      </w:r>
      <w:r w:rsidRPr="00C44BAB">
        <w:rPr>
          <w:rFonts w:cstheme="minorHAnsi"/>
          <w:szCs w:val="18"/>
          <w:rtl/>
        </w:rPr>
        <w:t xml:space="preserve"> </w:t>
      </w:r>
      <w:r w:rsidRPr="00C44BAB">
        <w:rPr>
          <w:rFonts w:ascii="Arial" w:hAnsi="Arial" w:cs="Arial" w:hint="cs"/>
          <w:szCs w:val="18"/>
          <w:rtl/>
        </w:rPr>
        <w:t>توجد</w:t>
      </w:r>
      <w:r w:rsidRPr="00C44BAB">
        <w:rPr>
          <w:rFonts w:cstheme="minorHAnsi"/>
          <w:szCs w:val="18"/>
          <w:rtl/>
        </w:rPr>
        <w:t xml:space="preserve"> </w:t>
      </w:r>
      <w:r w:rsidRPr="00C44BAB">
        <w:rPr>
          <w:rFonts w:ascii="Arial" w:hAnsi="Arial" w:cs="Arial" w:hint="cs"/>
          <w:szCs w:val="18"/>
          <w:rtl/>
        </w:rPr>
        <w:t>اتفاقية</w:t>
      </w:r>
      <w:r w:rsidRPr="00C44BAB">
        <w:rPr>
          <w:rFonts w:cstheme="minorHAnsi"/>
          <w:szCs w:val="18"/>
          <w:rtl/>
        </w:rPr>
        <w:t xml:space="preserve"> </w:t>
      </w:r>
      <w:r w:rsidRPr="00C44BAB">
        <w:rPr>
          <w:rFonts w:ascii="Arial" w:hAnsi="Arial" w:cs="Arial" w:hint="cs"/>
          <w:szCs w:val="18"/>
          <w:rtl/>
        </w:rPr>
        <w:t>منفصلة</w:t>
      </w:r>
      <w:r w:rsidRPr="00C44BAB">
        <w:rPr>
          <w:rFonts w:cstheme="minorHAnsi"/>
          <w:szCs w:val="18"/>
          <w:rtl/>
        </w:rPr>
        <w:t xml:space="preserve"> </w:t>
      </w:r>
      <w:r w:rsidRPr="00C44BAB">
        <w:rPr>
          <w:rFonts w:ascii="Arial" w:hAnsi="Arial" w:cs="Arial" w:hint="cs"/>
          <w:szCs w:val="18"/>
          <w:rtl/>
        </w:rPr>
        <w:t>بخصوص</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الاحترافية</w:t>
      </w:r>
      <w:r w:rsidRPr="00C44BAB">
        <w:rPr>
          <w:rFonts w:cstheme="minorHAnsi"/>
          <w:szCs w:val="18"/>
          <w:rtl/>
        </w:rPr>
        <w:t xml:space="preserve"> - </w:t>
      </w:r>
      <w:r w:rsidRPr="00C44BAB">
        <w:rPr>
          <w:rFonts w:ascii="Arial" w:hAnsi="Arial" w:cs="Arial" w:hint="cs"/>
          <w:szCs w:val="18"/>
          <w:rtl/>
        </w:rPr>
        <w:t>على</w:t>
      </w:r>
      <w:r w:rsidRPr="00C44BAB">
        <w:rPr>
          <w:rFonts w:cstheme="minorHAnsi"/>
          <w:szCs w:val="18"/>
          <w:rtl/>
        </w:rPr>
        <w:t xml:space="preserve"> </w:t>
      </w:r>
      <w:r w:rsidRPr="00C44BAB">
        <w:rPr>
          <w:rFonts w:ascii="Arial" w:hAnsi="Arial" w:cs="Arial" w:hint="cs"/>
          <w:szCs w:val="18"/>
          <w:rtl/>
        </w:rPr>
        <w:t>أن</w:t>
      </w:r>
      <w:r w:rsidRPr="00C44BAB">
        <w:rPr>
          <w:rFonts w:cstheme="minorHAnsi"/>
          <w:szCs w:val="18"/>
          <w:rtl/>
        </w:rPr>
        <w:t xml:space="preserve"> </w:t>
      </w:r>
      <w:r w:rsidRPr="00C44BAB">
        <w:rPr>
          <w:rFonts w:ascii="Arial" w:hAnsi="Arial" w:cs="Arial" w:hint="cs"/>
          <w:szCs w:val="18"/>
          <w:rtl/>
        </w:rPr>
        <w:t>شروط</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عبر</w:t>
      </w:r>
      <w:r w:rsidRPr="00C44BAB">
        <w:rPr>
          <w:rFonts w:cstheme="minorHAnsi"/>
          <w:szCs w:val="18"/>
          <w:rtl/>
        </w:rPr>
        <w:t xml:space="preserve"> </w:t>
      </w:r>
      <w:r w:rsidRPr="00C44BAB">
        <w:rPr>
          <w:rFonts w:ascii="Arial" w:hAnsi="Arial" w:cs="Arial" w:hint="cs"/>
          <w:szCs w:val="18"/>
          <w:rtl/>
        </w:rPr>
        <w:t>الإنترنت</w:t>
      </w:r>
      <w:r w:rsidRPr="00C44BAB">
        <w:rPr>
          <w:rFonts w:cstheme="minorHAnsi"/>
          <w:szCs w:val="18"/>
          <w:rtl/>
        </w:rPr>
        <w:t xml:space="preserve"> </w:t>
      </w:r>
      <w:r w:rsidRPr="00C44BAB">
        <w:rPr>
          <w:rFonts w:ascii="Arial" w:hAnsi="Arial" w:cs="Arial" w:hint="cs"/>
          <w:szCs w:val="18"/>
          <w:rtl/>
        </w:rPr>
        <w:t>هذه</w:t>
      </w:r>
      <w:r w:rsidRPr="00C44BAB">
        <w:rPr>
          <w:rFonts w:cstheme="minorHAnsi"/>
          <w:szCs w:val="18"/>
          <w:rtl/>
        </w:rPr>
        <w:t xml:space="preserve"> </w:t>
      </w:r>
      <w:r w:rsidRPr="00C44BAB">
        <w:rPr>
          <w:rFonts w:ascii="Arial" w:hAnsi="Arial" w:cs="Arial" w:hint="cs"/>
          <w:szCs w:val="18"/>
          <w:rtl/>
        </w:rPr>
        <w:t>تحكم</w:t>
      </w:r>
      <w:r w:rsidRPr="00C44BAB">
        <w:rPr>
          <w:rFonts w:cstheme="minorHAnsi"/>
          <w:szCs w:val="18"/>
          <w:rtl/>
        </w:rPr>
        <w:t xml:space="preserve"> </w:t>
      </w:r>
      <w:r w:rsidRPr="00C44BAB">
        <w:rPr>
          <w:rFonts w:ascii="Arial" w:hAnsi="Arial" w:cs="Arial" w:hint="cs"/>
          <w:szCs w:val="18"/>
          <w:rtl/>
        </w:rPr>
        <w:t>تقديم</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الاحترافية</w:t>
      </w:r>
      <w:r w:rsidRPr="00C44BAB">
        <w:rPr>
          <w:rFonts w:cstheme="minorHAnsi"/>
          <w:szCs w:val="18"/>
          <w:rtl/>
        </w:rPr>
        <w:t xml:space="preserve"> </w:t>
      </w:r>
      <w:r w:rsidRPr="00C44BAB">
        <w:rPr>
          <w:rFonts w:ascii="Arial" w:hAnsi="Arial" w:cs="Arial" w:hint="cs"/>
          <w:szCs w:val="18"/>
          <w:rtl/>
        </w:rPr>
        <w:t>ومعالجة</w:t>
      </w:r>
      <w:r w:rsidRPr="00C44BAB">
        <w:rPr>
          <w:rFonts w:cstheme="minorHAnsi"/>
          <w:szCs w:val="18"/>
          <w:rtl/>
        </w:rPr>
        <w:t xml:space="preserve"> </w:t>
      </w:r>
      <w:r w:rsidRPr="00C44BAB">
        <w:rPr>
          <w:rFonts w:ascii="Arial" w:hAnsi="Arial" w:cs="Arial" w:hint="cs"/>
          <w:szCs w:val="18"/>
          <w:rtl/>
        </w:rPr>
        <w:t>بيانات</w:t>
      </w:r>
      <w:r w:rsidRPr="00C44BAB">
        <w:rPr>
          <w:rFonts w:cstheme="minorHAnsi"/>
          <w:szCs w:val="18"/>
          <w:rtl/>
        </w:rPr>
        <w:t xml:space="preserve"> </w:t>
      </w:r>
      <w:r w:rsidRPr="00C44BAB">
        <w:rPr>
          <w:rFonts w:ascii="Arial" w:hAnsi="Arial" w:cs="Arial" w:hint="cs"/>
          <w:szCs w:val="18"/>
          <w:rtl/>
        </w:rPr>
        <w:t>الخدمات</w:t>
      </w:r>
      <w:r w:rsidRPr="00C44BAB">
        <w:rPr>
          <w:rFonts w:cstheme="minorHAnsi"/>
          <w:szCs w:val="18"/>
          <w:rtl/>
        </w:rPr>
        <w:t xml:space="preserve"> </w:t>
      </w:r>
      <w:r w:rsidRPr="00C44BAB">
        <w:rPr>
          <w:rFonts w:ascii="Arial" w:hAnsi="Arial" w:cs="Arial" w:hint="cs"/>
          <w:szCs w:val="18"/>
          <w:rtl/>
        </w:rPr>
        <w:t>الاحترافية</w:t>
      </w:r>
      <w:r w:rsidRPr="00C44BAB">
        <w:rPr>
          <w:rFonts w:cstheme="minorHAnsi"/>
          <w:szCs w:val="18"/>
          <w:rtl/>
        </w:rPr>
        <w:t xml:space="preserve"> </w:t>
      </w:r>
      <w:r w:rsidRPr="00C44BAB">
        <w:rPr>
          <w:rFonts w:ascii="Arial" w:hAnsi="Arial" w:cs="Arial" w:hint="cs"/>
          <w:szCs w:val="18"/>
          <w:rtl/>
        </w:rPr>
        <w:t>وتأمينها،</w:t>
      </w:r>
      <w:r w:rsidRPr="00C44BAB">
        <w:rPr>
          <w:rFonts w:cstheme="minorHAnsi"/>
          <w:szCs w:val="18"/>
          <w:rtl/>
        </w:rPr>
        <w:t xml:space="preserve"> </w:t>
      </w:r>
      <w:r w:rsidRPr="00C44BAB">
        <w:rPr>
          <w:rFonts w:ascii="Arial" w:hAnsi="Arial" w:cs="Arial" w:hint="cs"/>
          <w:szCs w:val="18"/>
          <w:rtl/>
        </w:rPr>
        <w:t>بما</w:t>
      </w:r>
      <w:r w:rsidRPr="00C44BAB">
        <w:rPr>
          <w:rFonts w:cstheme="minorHAnsi"/>
          <w:szCs w:val="18"/>
          <w:rtl/>
        </w:rPr>
        <w:t xml:space="preserve"> </w:t>
      </w:r>
      <w:r w:rsidRPr="00C44BAB">
        <w:rPr>
          <w:rFonts w:ascii="Arial" w:hAnsi="Arial" w:cs="Arial" w:hint="cs"/>
          <w:szCs w:val="18"/>
          <w:rtl/>
        </w:rPr>
        <w:t>في</w:t>
      </w:r>
      <w:r w:rsidRPr="00C44BAB">
        <w:rPr>
          <w:rFonts w:cstheme="minorHAnsi"/>
          <w:szCs w:val="18"/>
          <w:rtl/>
        </w:rPr>
        <w:t xml:space="preserve"> </w:t>
      </w:r>
      <w:r w:rsidRPr="00C44BAB">
        <w:rPr>
          <w:rFonts w:ascii="Arial" w:hAnsi="Arial" w:cs="Arial" w:hint="cs"/>
          <w:szCs w:val="18"/>
          <w:rtl/>
        </w:rPr>
        <w:t>ذلك،</w:t>
      </w:r>
      <w:r w:rsidRPr="00C44BAB">
        <w:rPr>
          <w:rFonts w:cstheme="minorHAnsi"/>
          <w:szCs w:val="18"/>
          <w:rtl/>
        </w:rPr>
        <w:t xml:space="preserve"> </w:t>
      </w:r>
      <w:r w:rsidRPr="00C44BAB">
        <w:rPr>
          <w:rFonts w:ascii="Arial" w:hAnsi="Arial" w:cs="Arial" w:hint="cs"/>
          <w:szCs w:val="18"/>
          <w:rtl/>
        </w:rPr>
        <w:t>على</w:t>
      </w:r>
      <w:r w:rsidRPr="00C44BAB">
        <w:rPr>
          <w:rFonts w:cstheme="minorHAnsi"/>
          <w:szCs w:val="18"/>
          <w:rtl/>
        </w:rPr>
        <w:t xml:space="preserve"> </w:t>
      </w:r>
      <w:r w:rsidRPr="00C44BAB">
        <w:rPr>
          <w:rFonts w:ascii="Arial" w:hAnsi="Arial" w:cs="Arial" w:hint="cs"/>
          <w:szCs w:val="18"/>
          <w:rtl/>
        </w:rPr>
        <w:t>سبيل</w:t>
      </w:r>
      <w:r w:rsidRPr="00C44BAB">
        <w:rPr>
          <w:rFonts w:cstheme="minorHAnsi"/>
          <w:szCs w:val="18"/>
          <w:rtl/>
        </w:rPr>
        <w:t xml:space="preserve"> </w:t>
      </w:r>
      <w:r w:rsidRPr="00C44BAB">
        <w:rPr>
          <w:rFonts w:ascii="Arial" w:hAnsi="Arial" w:cs="Arial" w:hint="cs"/>
          <w:szCs w:val="18"/>
          <w:rtl/>
        </w:rPr>
        <w:t>المثال</w:t>
      </w:r>
      <w:r w:rsidRPr="00C44BAB">
        <w:rPr>
          <w:rFonts w:cstheme="minorHAnsi"/>
          <w:szCs w:val="18"/>
          <w:rtl/>
        </w:rPr>
        <w:t xml:space="preserve"> </w:t>
      </w:r>
      <w:r w:rsidRPr="00C44BAB">
        <w:rPr>
          <w:rFonts w:ascii="Arial" w:hAnsi="Arial" w:cs="Arial" w:hint="cs"/>
          <w:szCs w:val="18"/>
          <w:rtl/>
        </w:rPr>
        <w:t>لا</w:t>
      </w:r>
      <w:r w:rsidRPr="00C44BAB">
        <w:rPr>
          <w:rFonts w:cstheme="minorHAnsi"/>
          <w:szCs w:val="18"/>
          <w:rtl/>
        </w:rPr>
        <w:t xml:space="preserve"> </w:t>
      </w:r>
      <w:r w:rsidRPr="00C44BAB">
        <w:rPr>
          <w:rFonts w:ascii="Arial" w:hAnsi="Arial" w:cs="Arial" w:hint="cs"/>
          <w:szCs w:val="18"/>
          <w:rtl/>
        </w:rPr>
        <w:t>الحصر،</w:t>
      </w:r>
      <w:r w:rsidRPr="00C44BAB">
        <w:rPr>
          <w:rFonts w:cstheme="minorHAnsi"/>
          <w:szCs w:val="18"/>
          <w:rtl/>
        </w:rPr>
        <w:t xml:space="preserve"> </w:t>
      </w:r>
      <w:r w:rsidRPr="00C44BAB">
        <w:rPr>
          <w:rFonts w:ascii="Arial" w:hAnsi="Arial" w:cs="Arial" w:hint="cs"/>
          <w:szCs w:val="18"/>
          <w:rtl/>
        </w:rPr>
        <w:t>بيانات</w:t>
      </w:r>
      <w:r w:rsidRPr="00C44BAB">
        <w:rPr>
          <w:rFonts w:cstheme="minorHAnsi"/>
          <w:szCs w:val="18"/>
          <w:rtl/>
        </w:rPr>
        <w:t xml:space="preserve"> </w:t>
      </w:r>
      <w:r w:rsidRPr="00C44BAB">
        <w:rPr>
          <w:rFonts w:ascii="Arial" w:hAnsi="Arial" w:cs="Arial" w:hint="cs"/>
          <w:szCs w:val="18"/>
          <w:rtl/>
        </w:rPr>
        <w:t>الدعم</w:t>
      </w:r>
      <w:r w:rsidRPr="00C44BAB">
        <w:rPr>
          <w:rFonts w:cstheme="minorHAnsi"/>
          <w:szCs w:val="18"/>
          <w:rtl/>
        </w:rPr>
        <w:t xml:space="preserve"> </w:t>
      </w:r>
      <w:r w:rsidRPr="00C44BAB">
        <w:rPr>
          <w:rFonts w:ascii="Arial" w:hAnsi="Arial" w:cs="Arial" w:hint="cs"/>
          <w:szCs w:val="18"/>
          <w:rtl/>
        </w:rPr>
        <w:t>والبيانات</w:t>
      </w:r>
      <w:r w:rsidRPr="00C44BAB">
        <w:rPr>
          <w:rFonts w:cstheme="minorHAnsi"/>
          <w:szCs w:val="18"/>
          <w:rtl/>
        </w:rPr>
        <w:t xml:space="preserve"> </w:t>
      </w:r>
      <w:r w:rsidRPr="00C44BAB">
        <w:rPr>
          <w:rFonts w:ascii="Arial" w:hAnsi="Arial" w:cs="Arial" w:hint="cs"/>
          <w:szCs w:val="18"/>
          <w:rtl/>
        </w:rPr>
        <w:t>الشخصية</w:t>
      </w:r>
      <w:r w:rsidRPr="00C44BAB">
        <w:rPr>
          <w:rFonts w:cstheme="minorHAnsi"/>
          <w:szCs w:val="18"/>
          <w:rtl/>
        </w:rPr>
        <w:t xml:space="preserve"> </w:t>
      </w:r>
      <w:r w:rsidRPr="00C44BAB">
        <w:rPr>
          <w:rFonts w:ascii="Arial" w:hAnsi="Arial" w:cs="Arial" w:hint="cs"/>
          <w:szCs w:val="18"/>
          <w:rtl/>
        </w:rPr>
        <w:t>المتعلقة</w:t>
      </w:r>
      <w:r w:rsidRPr="00C44BAB">
        <w:rPr>
          <w:rFonts w:cstheme="minorHAnsi"/>
          <w:szCs w:val="18"/>
          <w:rtl/>
        </w:rPr>
        <w:t xml:space="preserve"> </w:t>
      </w:r>
      <w:r w:rsidRPr="00C44BAB">
        <w:rPr>
          <w:rFonts w:ascii="Arial" w:hAnsi="Arial" w:cs="Arial" w:hint="cs"/>
          <w:szCs w:val="18"/>
          <w:rtl/>
        </w:rPr>
        <w:t>بتقديم</w:t>
      </w:r>
      <w:r w:rsidRPr="00C44BAB">
        <w:rPr>
          <w:rFonts w:cstheme="minorHAnsi"/>
          <w:szCs w:val="18"/>
          <w:rtl/>
        </w:rPr>
        <w:t xml:space="preserve"> </w:t>
      </w:r>
      <w:r w:rsidRPr="00C44BAB">
        <w:rPr>
          <w:rFonts w:ascii="Arial" w:hAnsi="Arial" w:cs="Arial" w:hint="cs"/>
          <w:szCs w:val="18"/>
          <w:rtl/>
        </w:rPr>
        <w:t>الخدمة</w:t>
      </w:r>
      <w:r w:rsidRPr="00C44BAB">
        <w:rPr>
          <w:rFonts w:cstheme="minorHAnsi"/>
          <w:szCs w:val="18"/>
          <w:rtl/>
        </w:rPr>
        <w:t xml:space="preserve">. </w:t>
      </w:r>
      <w:r w:rsidRPr="00C44BAB">
        <w:rPr>
          <w:rFonts w:ascii="Arial" w:hAnsi="Arial" w:cs="Arial" w:hint="cs"/>
          <w:szCs w:val="18"/>
          <w:rtl/>
        </w:rPr>
        <w:t>تحكم</w:t>
      </w:r>
      <w:r w:rsidRPr="00C44BAB">
        <w:rPr>
          <w:rFonts w:cstheme="minorHAnsi"/>
          <w:szCs w:val="18"/>
          <w:rtl/>
        </w:rPr>
        <w:t xml:space="preserve"> </w:t>
      </w:r>
      <w:r w:rsidRPr="00C44BAB">
        <w:rPr>
          <w:rFonts w:ascii="Arial" w:hAnsi="Arial" w:cs="Arial" w:hint="cs"/>
          <w:szCs w:val="18"/>
          <w:rtl/>
        </w:rPr>
        <w:t>الشروط</w:t>
      </w:r>
      <w:r w:rsidRPr="00C44BAB">
        <w:rPr>
          <w:rFonts w:cstheme="minorHAnsi"/>
          <w:szCs w:val="18"/>
          <w:rtl/>
        </w:rPr>
        <w:t xml:space="preserve"> </w:t>
      </w:r>
      <w:r w:rsidRPr="00C44BAB">
        <w:rPr>
          <w:rFonts w:ascii="Arial" w:hAnsi="Arial" w:cs="Arial" w:hint="cs"/>
          <w:szCs w:val="18"/>
          <w:rtl/>
        </w:rPr>
        <w:t>المنفصلة،</w:t>
      </w:r>
      <w:r w:rsidRPr="00C44BAB">
        <w:rPr>
          <w:rFonts w:cstheme="minorHAnsi"/>
          <w:szCs w:val="18"/>
          <w:rtl/>
        </w:rPr>
        <w:t xml:space="preserve"> </w:t>
      </w:r>
      <w:r w:rsidRPr="00C44BAB">
        <w:rPr>
          <w:rFonts w:ascii="Arial" w:hAnsi="Arial" w:cs="Arial" w:hint="cs"/>
          <w:szCs w:val="18"/>
          <w:rtl/>
        </w:rPr>
        <w:t>بما</w:t>
      </w:r>
      <w:r w:rsidRPr="00C44BAB">
        <w:rPr>
          <w:rFonts w:cstheme="minorHAnsi"/>
          <w:szCs w:val="18"/>
          <w:rtl/>
        </w:rPr>
        <w:t xml:space="preserve"> </w:t>
      </w:r>
      <w:r w:rsidRPr="00C44BAB">
        <w:rPr>
          <w:rFonts w:ascii="Arial" w:hAnsi="Arial" w:cs="Arial" w:hint="cs"/>
          <w:szCs w:val="18"/>
          <w:rtl/>
        </w:rPr>
        <w:t>في</w:t>
      </w:r>
      <w:r w:rsidRPr="00C44BAB">
        <w:rPr>
          <w:rFonts w:cstheme="minorHAnsi"/>
          <w:szCs w:val="18"/>
          <w:rtl/>
        </w:rPr>
        <w:t xml:space="preserve"> </w:t>
      </w:r>
      <w:r w:rsidRPr="00C44BAB">
        <w:rPr>
          <w:rFonts w:ascii="Arial" w:hAnsi="Arial" w:cs="Arial" w:hint="cs"/>
          <w:szCs w:val="18"/>
          <w:rtl/>
        </w:rPr>
        <w:t>ذلك</w:t>
      </w:r>
      <w:r w:rsidRPr="00C44BAB">
        <w:rPr>
          <w:rFonts w:cstheme="minorHAnsi"/>
          <w:szCs w:val="18"/>
          <w:rtl/>
        </w:rPr>
        <w:t xml:space="preserve"> </w:t>
      </w:r>
      <w:r w:rsidRPr="00C44BAB">
        <w:rPr>
          <w:rFonts w:ascii="Arial" w:hAnsi="Arial" w:cs="Arial" w:hint="cs"/>
          <w:szCs w:val="18"/>
          <w:rtl/>
        </w:rPr>
        <w:t>شروط</w:t>
      </w:r>
      <w:r w:rsidRPr="00C44BAB">
        <w:rPr>
          <w:rFonts w:cstheme="minorHAnsi"/>
          <w:szCs w:val="18"/>
          <w:rtl/>
        </w:rPr>
        <w:t xml:space="preserve"> </w:t>
      </w:r>
      <w:r w:rsidRPr="00C44BAB">
        <w:rPr>
          <w:rFonts w:ascii="Arial" w:hAnsi="Arial" w:cs="Arial" w:hint="cs"/>
          <w:szCs w:val="18"/>
          <w:rtl/>
        </w:rPr>
        <w:t>الخصوصية</w:t>
      </w:r>
      <w:r w:rsidRPr="00C44BAB">
        <w:rPr>
          <w:rFonts w:cstheme="minorHAnsi"/>
          <w:szCs w:val="18"/>
          <w:rtl/>
        </w:rPr>
        <w:t xml:space="preserve"> </w:t>
      </w:r>
      <w:r w:rsidRPr="00C44BAB">
        <w:rPr>
          <w:rFonts w:ascii="Arial" w:hAnsi="Arial" w:cs="Arial" w:hint="cs"/>
          <w:szCs w:val="18"/>
          <w:rtl/>
        </w:rPr>
        <w:t>والأمان</w:t>
      </w:r>
      <w:r w:rsidRPr="00C44BAB">
        <w:rPr>
          <w:rFonts w:cstheme="minorHAnsi"/>
          <w:szCs w:val="18"/>
          <w:rtl/>
        </w:rPr>
        <w:t xml:space="preserve"> </w:t>
      </w:r>
      <w:r w:rsidRPr="00C44BAB">
        <w:rPr>
          <w:rFonts w:ascii="Arial" w:hAnsi="Arial" w:cs="Arial" w:hint="cs"/>
          <w:szCs w:val="18"/>
          <w:rtl/>
        </w:rPr>
        <w:t>المختلفة،</w:t>
      </w:r>
      <w:r w:rsidRPr="00C44BAB">
        <w:rPr>
          <w:rFonts w:cstheme="minorHAnsi"/>
          <w:szCs w:val="18"/>
          <w:rtl/>
        </w:rPr>
        <w:t xml:space="preserve"> </w:t>
      </w:r>
      <w:r w:rsidRPr="00C44BAB">
        <w:rPr>
          <w:rFonts w:ascii="Arial" w:hAnsi="Arial" w:cs="Arial" w:hint="cs"/>
          <w:szCs w:val="18"/>
          <w:rtl/>
        </w:rPr>
        <w:t>استخدام</w:t>
      </w:r>
      <w:r w:rsidRPr="00C44BAB">
        <w:rPr>
          <w:rFonts w:cstheme="minorHAnsi"/>
          <w:szCs w:val="18"/>
          <w:rtl/>
        </w:rPr>
        <w:t xml:space="preserve"> </w:t>
      </w:r>
      <w:r w:rsidRPr="00C44BAB">
        <w:rPr>
          <w:rFonts w:ascii="Arial" w:hAnsi="Arial" w:cs="Arial" w:hint="cs"/>
          <w:szCs w:val="18"/>
          <w:rtl/>
        </w:rPr>
        <w:t>العميل</w:t>
      </w:r>
      <w:r w:rsidRPr="00C44BAB">
        <w:rPr>
          <w:rFonts w:cstheme="minorHAnsi"/>
          <w:szCs w:val="18"/>
          <w:rtl/>
        </w:rPr>
        <w:t xml:space="preserve"> </w:t>
      </w:r>
      <w:r w:rsidRPr="00C44BAB">
        <w:rPr>
          <w:rFonts w:ascii="Arial" w:hAnsi="Arial" w:cs="Arial" w:hint="cs"/>
          <w:szCs w:val="18"/>
          <w:rtl/>
        </w:rPr>
        <w:t>للمنتجات</w:t>
      </w:r>
      <w:r w:rsidRPr="00C44BAB">
        <w:rPr>
          <w:rFonts w:cstheme="minorHAnsi"/>
          <w:szCs w:val="18"/>
          <w:rtl/>
        </w:rPr>
        <w:t xml:space="preserve"> </w:t>
      </w:r>
      <w:r w:rsidRPr="00C44BAB">
        <w:rPr>
          <w:rFonts w:ascii="Arial" w:hAnsi="Arial" w:cs="Arial" w:hint="cs"/>
          <w:szCs w:val="18"/>
          <w:rtl/>
        </w:rPr>
        <w:t>غير</w:t>
      </w:r>
      <w:r w:rsidRPr="00C44BAB">
        <w:rPr>
          <w:rFonts w:cstheme="minorHAnsi"/>
          <w:szCs w:val="18"/>
          <w:rtl/>
        </w:rPr>
        <w:t xml:space="preserve"> </w:t>
      </w:r>
      <w:r w:rsidRPr="00C44BAB">
        <w:rPr>
          <w:rFonts w:ascii="Arial" w:hAnsi="Arial" w:cs="Arial" w:hint="cs"/>
          <w:szCs w:val="18"/>
          <w:rtl/>
        </w:rPr>
        <w:t>التابعة</w:t>
      </w:r>
      <w:r w:rsidRPr="00C44BAB">
        <w:rPr>
          <w:rFonts w:cstheme="minorHAnsi"/>
          <w:szCs w:val="18"/>
          <w:rtl/>
        </w:rPr>
        <w:t xml:space="preserve"> </w:t>
      </w:r>
      <w:r w:rsidRPr="00C44BAB">
        <w:rPr>
          <w:rFonts w:ascii="Arial" w:hAnsi="Arial" w:cs="Arial" w:hint="cs"/>
          <w:szCs w:val="18"/>
          <w:rtl/>
        </w:rPr>
        <w:t>لـ</w:t>
      </w:r>
      <w:r w:rsidRPr="00C44BAB">
        <w:rPr>
          <w:rFonts w:cstheme="minorHAnsi"/>
          <w:szCs w:val="18"/>
          <w:rtl/>
        </w:rPr>
        <w:t xml:space="preserve"> </w:t>
      </w:r>
      <w:r w:rsidRPr="00C44BAB">
        <w:rPr>
          <w:rFonts w:cstheme="minorHAnsi"/>
          <w:szCs w:val="18"/>
        </w:rPr>
        <w:t>Microsoft</w:t>
      </w:r>
      <w:r w:rsidRPr="00C44BAB">
        <w:rPr>
          <w:rFonts w:cstheme="minorHAnsi"/>
          <w:szCs w:val="18"/>
          <w:rtl/>
        </w:rPr>
        <w:t xml:space="preserve"> (</w:t>
      </w:r>
      <w:r w:rsidRPr="00C44BAB">
        <w:rPr>
          <w:rFonts w:ascii="Arial" w:hAnsi="Arial" w:cs="Arial" w:hint="cs"/>
          <w:szCs w:val="18"/>
          <w:rtl/>
        </w:rPr>
        <w:t>كما</w:t>
      </w:r>
      <w:r w:rsidRPr="00C44BAB">
        <w:rPr>
          <w:rFonts w:cstheme="minorHAnsi"/>
          <w:szCs w:val="18"/>
          <w:rtl/>
        </w:rPr>
        <w:t xml:space="preserve"> </w:t>
      </w:r>
      <w:r w:rsidRPr="00C44BAB">
        <w:rPr>
          <w:rFonts w:ascii="Arial" w:hAnsi="Arial" w:cs="Arial" w:hint="cs"/>
          <w:szCs w:val="18"/>
          <w:rtl/>
        </w:rPr>
        <w:t>هو</w:t>
      </w:r>
      <w:r w:rsidRPr="00C44BAB">
        <w:rPr>
          <w:rFonts w:cstheme="minorHAnsi"/>
          <w:szCs w:val="18"/>
          <w:rtl/>
        </w:rPr>
        <w:t xml:space="preserve"> </w:t>
      </w:r>
      <w:r w:rsidRPr="00C44BAB">
        <w:rPr>
          <w:rFonts w:ascii="Arial" w:hAnsi="Arial" w:cs="Arial" w:hint="cs"/>
          <w:szCs w:val="18"/>
          <w:rtl/>
        </w:rPr>
        <w:t>محدد</w:t>
      </w:r>
      <w:r w:rsidRPr="00C44BAB">
        <w:rPr>
          <w:rFonts w:cstheme="minorHAnsi"/>
          <w:szCs w:val="18"/>
          <w:rtl/>
        </w:rPr>
        <w:t xml:space="preserve"> </w:t>
      </w:r>
      <w:r w:rsidRPr="00C44BAB">
        <w:rPr>
          <w:rFonts w:ascii="Arial" w:hAnsi="Arial" w:cs="Arial" w:hint="cs"/>
          <w:szCs w:val="18"/>
          <w:rtl/>
        </w:rPr>
        <w:t>أدناه</w:t>
      </w:r>
      <w:r w:rsidRPr="00C44BAB">
        <w:rPr>
          <w:rFonts w:cstheme="minorHAnsi"/>
          <w:szCs w:val="18"/>
          <w:rtl/>
        </w:rPr>
        <w:t>).</w:t>
      </w:r>
    </w:p>
    <w:p w14:paraId="7DA54916" w14:textId="77777777" w:rsidR="004A27A9" w:rsidRPr="00990445" w:rsidRDefault="004A27A9" w:rsidP="004A27A9">
      <w:pPr>
        <w:pStyle w:val="ProductList-SubSubSectionHeading"/>
        <w:outlineLvl w:val="1"/>
        <w:rPr>
          <w:rFonts w:cs="Arial"/>
          <w:bCs/>
          <w:szCs w:val="18"/>
        </w:rPr>
      </w:pPr>
      <w:bookmarkStart w:id="9" w:name="_Toc15473159"/>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r w:rsidR="00643AE6">
        <w:fldChar w:fldCharType="begin"/>
      </w:r>
      <w:r w:rsidR="00643AE6">
        <w:instrText xml:space="preserve"> HYPERLINK "http://microsoft.com/licensing/contracts" </w:instrText>
      </w:r>
      <w:r w:rsidR="00643AE6">
        <w:fldChar w:fldCharType="separate"/>
      </w:r>
      <w:r w:rsidRPr="00F52200">
        <w:rPr>
          <w:rStyle w:val="Hyperlink"/>
          <w:rFonts w:cs="Arial"/>
          <w:szCs w:val="18"/>
        </w:rPr>
        <w:t>http://microsoft.com/licensing/contracts</w:t>
      </w:r>
      <w:r w:rsidR="00643AE6">
        <w:rPr>
          <w:rStyle w:val="Hyperlink"/>
          <w:rFonts w:cs="Arial"/>
          <w:szCs w:val="18"/>
        </w:rPr>
        <w:fldChar w:fldCharType="end"/>
      </w:r>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15473160"/>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15473161"/>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15473162"/>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r w:rsidR="00643AE6">
        <w:fldChar w:fldCharType="begin"/>
      </w:r>
      <w:r w:rsidR="00643AE6">
        <w:instrText xml:space="preserve"> HYPERLINK "http://go.microsoft.com/?linkid=9840733" </w:instrText>
      </w:r>
      <w:r w:rsidR="00643AE6">
        <w:fldChar w:fldCharType="separate"/>
      </w:r>
      <w:r w:rsidRPr="005D0602">
        <w:rPr>
          <w:rStyle w:val="Hyperlink"/>
          <w:rFonts w:cs="Arial"/>
          <w:szCs w:val="18"/>
          <w:lang w:bidi=""/>
        </w:rPr>
        <w:t>http://go.microsoft.com/?linkid=9840733</w:t>
      </w:r>
      <w:r w:rsidR="00643AE6">
        <w:rPr>
          <w:rStyle w:val="Hyperlink"/>
          <w:rFonts w:cs="Arial"/>
          <w:szCs w:val="18"/>
          <w:lang w:bidi=""/>
        </w:rPr>
        <w:fldChar w:fldCharType="end"/>
      </w:r>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73163"/>
      <w:r w:rsidRPr="00331C73">
        <w:rPr>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tbl>
      <w:tblPr>
        <w:tblStyle w:val="TableGrid"/>
        <w:bidiVisual/>
        <w:tblW w:w="10790" w:type="dxa"/>
        <w:tblInd w:w="-5" w:type="dxa"/>
        <w:tblLook w:val="04A0" w:firstRow="1" w:lastRow="0" w:firstColumn="1" w:lastColumn="0" w:noHBand="0" w:noVBand="1"/>
      </w:tblPr>
      <w:tblGrid>
        <w:gridCol w:w="5395"/>
        <w:gridCol w:w="5395"/>
      </w:tblGrid>
      <w:tr w:rsidR="0011099D" w:rsidRPr="00AD6DB4" w14:paraId="1D4F74A3" w14:textId="77777777" w:rsidTr="0011099D">
        <w:trPr>
          <w:tblHeader/>
        </w:trPr>
        <w:tc>
          <w:tcPr>
            <w:tcW w:w="5395" w:type="dxa"/>
            <w:shd w:val="clear" w:color="auto" w:fill="0072C6"/>
          </w:tcPr>
          <w:p w14:paraId="2F7F127A" w14:textId="77777777" w:rsidR="0011099D" w:rsidRPr="00231971" w:rsidRDefault="0011099D" w:rsidP="0011099D">
            <w:pPr>
              <w:pStyle w:val="ProductList-Body"/>
              <w:spacing w:before="20" w:after="20"/>
              <w:rPr>
                <w:color w:val="FFFFFF" w:themeColor="background1"/>
                <w:sz w:val="16"/>
                <w:szCs w:val="16"/>
              </w:rPr>
            </w:pPr>
            <w:r>
              <w:rPr>
                <w:rFonts w:cs="Calibri"/>
                <w:color w:val="FFFFFF" w:themeColor="background1"/>
                <w:sz w:val="16"/>
                <w:szCs w:val="16"/>
                <w:cs/>
              </w:rPr>
              <w:t>‎</w:t>
            </w:r>
            <w:r>
              <w:rPr>
                <w:color w:val="FFFFFF" w:themeColor="background1"/>
                <w:sz w:val="16"/>
                <w:szCs w:val="16"/>
                <w:rtl/>
              </w:rPr>
              <w:t>الإضافات</w:t>
            </w:r>
          </w:p>
        </w:tc>
        <w:tc>
          <w:tcPr>
            <w:tcW w:w="5395" w:type="dxa"/>
            <w:shd w:val="clear" w:color="auto" w:fill="0072C6"/>
          </w:tcPr>
          <w:p w14:paraId="38F4AAF6" w14:textId="77777777" w:rsidR="0011099D" w:rsidRPr="00231971" w:rsidRDefault="0011099D" w:rsidP="0011099D">
            <w:pPr>
              <w:pStyle w:val="ProductList-Body"/>
              <w:spacing w:before="20" w:after="20"/>
              <w:rPr>
                <w:color w:val="FFFFFF" w:themeColor="background1"/>
                <w:sz w:val="16"/>
                <w:szCs w:val="16"/>
              </w:rPr>
            </w:pPr>
            <w:r>
              <w:rPr>
                <w:color w:val="FFFFFF" w:themeColor="background1"/>
                <w:sz w:val="16"/>
                <w:szCs w:val="16"/>
                <w:rtl/>
              </w:rPr>
              <w:t>المحذوفات</w:t>
            </w:r>
          </w:p>
        </w:tc>
      </w:tr>
      <w:tr w:rsidR="0011099D" w:rsidRPr="00A47BC4" w14:paraId="7BA824FF" w14:textId="77777777" w:rsidTr="0011099D">
        <w:tc>
          <w:tcPr>
            <w:tcW w:w="5395" w:type="dxa"/>
            <w:vAlign w:val="bottom"/>
          </w:tcPr>
          <w:p w14:paraId="2CC74476" w14:textId="66D5A841" w:rsidR="0011099D" w:rsidRDefault="0011099D" w:rsidP="0011099D">
            <w:pPr>
              <w:pStyle w:val="ProductList-Body"/>
              <w:rPr>
                <w:rFonts w:cstheme="minorHAnsi"/>
                <w:sz w:val="16"/>
                <w:szCs w:val="16"/>
              </w:rPr>
            </w:pPr>
            <w:bookmarkStart w:id="33" w:name="_Hlk494736247"/>
          </w:p>
        </w:tc>
        <w:tc>
          <w:tcPr>
            <w:tcW w:w="5395" w:type="dxa"/>
            <w:vAlign w:val="bottom"/>
          </w:tcPr>
          <w:p w14:paraId="739A25C6" w14:textId="77777777" w:rsidR="0011099D" w:rsidRPr="00E92AA5" w:rsidRDefault="0011099D" w:rsidP="0011099D">
            <w:pPr>
              <w:pStyle w:val="ProductList-Body"/>
              <w:rPr>
                <w:rFonts w:cstheme="minorHAnsi"/>
                <w:sz w:val="16"/>
                <w:szCs w:val="16"/>
              </w:rPr>
            </w:pPr>
          </w:p>
        </w:tc>
      </w:tr>
    </w:tbl>
    <w:p w14:paraId="7CA04571" w14:textId="77777777" w:rsidR="0011099D" w:rsidRDefault="0011099D" w:rsidP="0011099D">
      <w:pPr>
        <w:pStyle w:val="ProductList-Body"/>
      </w:pPr>
    </w:p>
    <w:p w14:paraId="15141F30" w14:textId="77777777" w:rsidR="001F5D27" w:rsidRPr="003E0BC9" w:rsidRDefault="001F5D27" w:rsidP="001F5D2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b/>
          <w:bCs/>
          <w:color w:val="00188F"/>
          <w:sz w:val="18"/>
          <w:szCs w:val="18"/>
          <w:rtl/>
          <w:lang w:val="en-IN" w:eastAsia="en-IN"/>
        </w:rPr>
        <w:t>شروط</w:t>
      </w:r>
      <w:r w:rsidRPr="003E0BC9">
        <w:rPr>
          <w:rFonts w:ascii="Calibri" w:eastAsia="Times New Roman" w:hAnsi="Calibri" w:cs="Times New Roman"/>
          <w:b/>
          <w:bCs/>
          <w:color w:val="00188F"/>
          <w:sz w:val="18"/>
          <w:szCs w:val="18"/>
          <w:rtl/>
          <w:lang w:val="en-IN" w:eastAsia="en-IN"/>
        </w:rPr>
        <w:t xml:space="preserve"> </w:t>
      </w:r>
      <w:r w:rsidRPr="003E0BC9">
        <w:rPr>
          <w:rFonts w:ascii="Arial" w:eastAsia="Times New Roman" w:hAnsi="Arial" w:cs="Arial"/>
          <w:b/>
          <w:bCs/>
          <w:color w:val="00188F"/>
          <w:sz w:val="18"/>
          <w:szCs w:val="18"/>
          <w:rtl/>
          <w:lang w:val="en-IN" w:eastAsia="en-IN"/>
        </w:rPr>
        <w:t>حماية</w:t>
      </w:r>
      <w:r w:rsidRPr="003E0BC9">
        <w:rPr>
          <w:rFonts w:ascii="Calibri" w:eastAsia="Times New Roman" w:hAnsi="Calibri" w:cs="Times New Roman"/>
          <w:b/>
          <w:bCs/>
          <w:color w:val="00188F"/>
          <w:sz w:val="18"/>
          <w:szCs w:val="18"/>
          <w:rtl/>
          <w:lang w:val="en-IN" w:eastAsia="en-IN"/>
        </w:rPr>
        <w:t xml:space="preserve"> </w:t>
      </w:r>
      <w:r w:rsidRPr="003E0BC9">
        <w:rPr>
          <w:rFonts w:ascii="Arial" w:eastAsia="Times New Roman" w:hAnsi="Arial" w:cs="Arial"/>
          <w:b/>
          <w:bCs/>
          <w:color w:val="00188F"/>
          <w:sz w:val="18"/>
          <w:szCs w:val="18"/>
          <w:rtl/>
          <w:lang w:val="en-IN" w:eastAsia="en-IN"/>
        </w:rPr>
        <w:t>البيانات</w:t>
      </w:r>
    </w:p>
    <w:p w14:paraId="3FFD2ECF" w14:textId="77777777" w:rsidR="001F5D27" w:rsidRPr="00C42401" w:rsidRDefault="00643AE6" w:rsidP="001F5D27">
      <w:pPr>
        <w:pStyle w:val="ProductList-Body"/>
        <w:rPr>
          <w:rFonts w:cstheme="minorHAnsi"/>
          <w:szCs w:val="18"/>
        </w:rPr>
      </w:pPr>
      <w:hyperlink w:anchor="موقع حفظ بيانات العميل غير النشطة" w:history="1">
        <w:r w:rsidR="001F5D27" w:rsidRPr="00C42401">
          <w:rPr>
            <w:rStyle w:val="Hyperlink"/>
            <w:rFonts w:cstheme="minorHAnsi"/>
            <w:szCs w:val="18"/>
            <w:rtl/>
          </w:rPr>
          <w:t>‏</w:t>
        </w:r>
        <w:dir w:val="rtl">
          <w:r w:rsidR="001F5D27" w:rsidRPr="00C42401">
            <w:rPr>
              <w:rStyle w:val="Hyperlink"/>
              <w:rFonts w:ascii="Arial" w:hAnsi="Arial" w:cs="Arial" w:hint="cs"/>
              <w:szCs w:val="18"/>
              <w:rtl/>
            </w:rPr>
            <w:t>موقع</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حفظ</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بيانات</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العميل</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غير</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النشطة</w:t>
          </w:r>
          <w:r w:rsidR="001F5D27" w:rsidRPr="00C42401">
            <w:rPr>
              <w:rStyle w:val="Hyperlink"/>
              <w:rFonts w:ascii="Arial" w:hAnsi="Arial" w:cs="Arial" w:hint="cs"/>
              <w:szCs w:val="18"/>
              <w:rtl/>
            </w:rPr>
            <w:t>‬</w:t>
          </w:r>
          <w:r w:rsidR="001F5D27">
            <w:t>‬</w:t>
          </w:r>
          <w:r w:rsidR="001F5D27">
            <w:t>‬</w:t>
          </w:r>
          <w:r w:rsidR="001F5D27">
            <w:t>‬</w:t>
          </w:r>
          <w:r w:rsidR="001F5D27">
            <w:t>‬</w:t>
          </w:r>
          <w:r>
            <w:t>‬</w:t>
          </w:r>
        </w:dir>
      </w:hyperlink>
      <w:r w:rsidR="001F5D27" w:rsidRPr="00C42401">
        <w:rPr>
          <w:rFonts w:cstheme="minorHAnsi"/>
          <w:szCs w:val="18"/>
          <w:rtl/>
        </w:rPr>
        <w:t xml:space="preserve"> </w:t>
      </w:r>
      <w:r w:rsidR="001F5D27" w:rsidRPr="00C42401">
        <w:rPr>
          <w:rFonts w:ascii="Arial" w:hAnsi="Arial" w:cs="Arial" w:hint="cs"/>
          <w:szCs w:val="18"/>
          <w:rtl/>
        </w:rPr>
        <w:t>تمت</w:t>
      </w:r>
      <w:r w:rsidR="001F5D27" w:rsidRPr="00C42401">
        <w:rPr>
          <w:rFonts w:cstheme="minorHAnsi"/>
          <w:szCs w:val="18"/>
          <w:rtl/>
        </w:rPr>
        <w:t xml:space="preserve"> </w:t>
      </w:r>
      <w:r w:rsidR="001F5D27" w:rsidRPr="00C42401">
        <w:rPr>
          <w:rFonts w:ascii="Arial" w:hAnsi="Arial" w:cs="Arial" w:hint="cs"/>
          <w:szCs w:val="18"/>
          <w:rtl/>
        </w:rPr>
        <w:t>إضافة</w:t>
      </w:r>
      <w:r w:rsidR="001F5D27" w:rsidRPr="00C42401">
        <w:rPr>
          <w:rFonts w:cstheme="minorHAnsi"/>
          <w:szCs w:val="18"/>
          <w:rtl/>
        </w:rPr>
        <w:t xml:space="preserve"> </w:t>
      </w:r>
      <w:r w:rsidR="001F5D27" w:rsidRPr="00C42401">
        <w:rPr>
          <w:rFonts w:ascii="Arial" w:hAnsi="Arial" w:cs="Arial" w:hint="cs"/>
          <w:szCs w:val="18"/>
          <w:rtl/>
        </w:rPr>
        <w:t>جنوب</w:t>
      </w:r>
      <w:r w:rsidR="001F5D27" w:rsidRPr="00C42401">
        <w:rPr>
          <w:rFonts w:cstheme="minorHAnsi"/>
          <w:szCs w:val="18"/>
          <w:rtl/>
        </w:rPr>
        <w:t xml:space="preserve"> </w:t>
      </w:r>
      <w:r w:rsidR="001F5D27" w:rsidRPr="00C42401">
        <w:rPr>
          <w:rFonts w:ascii="Arial" w:hAnsi="Arial" w:cs="Arial" w:hint="cs"/>
          <w:szCs w:val="18"/>
          <w:rtl/>
        </w:rPr>
        <w:t>إفريقيا</w:t>
      </w:r>
      <w:r w:rsidR="001F5D27" w:rsidRPr="00C42401">
        <w:rPr>
          <w:rFonts w:cstheme="minorHAnsi"/>
          <w:szCs w:val="18"/>
          <w:rtl/>
        </w:rPr>
        <w:t xml:space="preserve"> </w:t>
      </w:r>
      <w:r w:rsidR="001F5D27" w:rsidRPr="00C42401">
        <w:rPr>
          <w:rFonts w:ascii="Arial" w:hAnsi="Arial" w:cs="Arial" w:hint="cs"/>
          <w:szCs w:val="18"/>
          <w:rtl/>
        </w:rPr>
        <w:t>إلى</w:t>
      </w:r>
      <w:r w:rsidR="001F5D27" w:rsidRPr="00C42401">
        <w:rPr>
          <w:rFonts w:cstheme="minorHAnsi"/>
          <w:szCs w:val="18"/>
          <w:rtl/>
        </w:rPr>
        <w:t xml:space="preserve"> </w:t>
      </w:r>
      <w:r w:rsidR="001F5D27" w:rsidRPr="00C42401">
        <w:rPr>
          <w:rFonts w:ascii="Arial" w:hAnsi="Arial" w:cs="Arial" w:hint="cs"/>
          <w:szCs w:val="18"/>
          <w:rtl/>
        </w:rPr>
        <w:t>قائمة</w:t>
      </w:r>
      <w:r w:rsidR="001F5D27" w:rsidRPr="00C42401">
        <w:rPr>
          <w:rFonts w:cstheme="minorHAnsi"/>
          <w:szCs w:val="18"/>
          <w:rtl/>
        </w:rPr>
        <w:t xml:space="preserve"> </w:t>
      </w:r>
      <w:r w:rsidR="001F5D27" w:rsidRPr="00C42401">
        <w:rPr>
          <w:rFonts w:ascii="Arial" w:hAnsi="Arial" w:cs="Arial" w:hint="cs"/>
          <w:szCs w:val="18"/>
          <w:rtl/>
        </w:rPr>
        <w:t>البلدان</w:t>
      </w:r>
      <w:r w:rsidR="001F5D27" w:rsidRPr="00C42401">
        <w:rPr>
          <w:rFonts w:cstheme="minorHAnsi"/>
          <w:szCs w:val="18"/>
          <w:rtl/>
        </w:rPr>
        <w:t>/</w:t>
      </w:r>
      <w:r w:rsidR="001F5D27" w:rsidRPr="00C42401">
        <w:rPr>
          <w:rFonts w:ascii="Arial" w:hAnsi="Arial" w:cs="Arial" w:hint="cs"/>
          <w:szCs w:val="18"/>
          <w:rtl/>
        </w:rPr>
        <w:t>المناطق</w:t>
      </w:r>
      <w:r w:rsidR="001F5D27" w:rsidRPr="00C42401">
        <w:rPr>
          <w:rFonts w:cstheme="minorHAnsi"/>
          <w:szCs w:val="18"/>
          <w:rtl/>
        </w:rPr>
        <w:t xml:space="preserve"> </w:t>
      </w:r>
      <w:r w:rsidR="001F5D27" w:rsidRPr="00C42401">
        <w:rPr>
          <w:rFonts w:ascii="Arial" w:hAnsi="Arial" w:cs="Arial" w:hint="cs"/>
          <w:szCs w:val="18"/>
          <w:rtl/>
        </w:rPr>
        <w:t>الجغرافية</w:t>
      </w:r>
      <w:r w:rsidR="001F5D27" w:rsidRPr="00C42401">
        <w:rPr>
          <w:rFonts w:cstheme="minorHAnsi"/>
          <w:szCs w:val="18"/>
          <w:rtl/>
        </w:rPr>
        <w:t xml:space="preserve"> </w:t>
      </w:r>
      <w:r w:rsidR="001F5D27" w:rsidRPr="00C42401">
        <w:rPr>
          <w:rFonts w:ascii="Arial" w:hAnsi="Arial" w:cs="Arial" w:hint="cs"/>
          <w:szCs w:val="18"/>
          <w:rtl/>
        </w:rPr>
        <w:t>التي</w:t>
      </w:r>
      <w:r w:rsidR="001F5D27" w:rsidRPr="00C42401">
        <w:rPr>
          <w:rFonts w:cstheme="minorHAnsi"/>
          <w:szCs w:val="18"/>
          <w:rtl/>
        </w:rPr>
        <w:t xml:space="preserve"> </w:t>
      </w:r>
      <w:r w:rsidR="001F5D27" w:rsidRPr="00C42401">
        <w:rPr>
          <w:rFonts w:ascii="Arial" w:hAnsi="Arial" w:cs="Arial" w:hint="cs"/>
          <w:szCs w:val="18"/>
          <w:rtl/>
        </w:rPr>
        <w:t>يمكن</w:t>
      </w:r>
      <w:r w:rsidR="001F5D27" w:rsidRPr="00C42401">
        <w:rPr>
          <w:rFonts w:cstheme="minorHAnsi"/>
          <w:szCs w:val="18"/>
          <w:rtl/>
        </w:rPr>
        <w:t xml:space="preserve"> </w:t>
      </w:r>
      <w:r w:rsidR="001F5D27" w:rsidRPr="00C42401">
        <w:rPr>
          <w:rFonts w:ascii="Arial" w:hAnsi="Arial" w:cs="Arial" w:hint="cs"/>
          <w:szCs w:val="18"/>
          <w:rtl/>
        </w:rPr>
        <w:t>تخزين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العميل</w:t>
      </w:r>
      <w:r w:rsidR="001F5D27" w:rsidRPr="00C42401">
        <w:rPr>
          <w:rFonts w:cstheme="minorHAnsi"/>
          <w:szCs w:val="18"/>
          <w:rtl/>
        </w:rPr>
        <w:t xml:space="preserve"> </w:t>
      </w:r>
      <w:r w:rsidR="001F5D27" w:rsidRPr="00C42401">
        <w:rPr>
          <w:rFonts w:ascii="Arial" w:hAnsi="Arial" w:cs="Arial" w:hint="cs"/>
          <w:szCs w:val="18"/>
          <w:rtl/>
        </w:rPr>
        <w:t>غير</w:t>
      </w:r>
      <w:r w:rsidR="001F5D27" w:rsidRPr="00C42401">
        <w:rPr>
          <w:rFonts w:cstheme="minorHAnsi"/>
          <w:szCs w:val="18"/>
          <w:rtl/>
        </w:rPr>
        <w:t xml:space="preserve"> </w:t>
      </w:r>
      <w:r w:rsidR="001F5D27" w:rsidRPr="00C42401">
        <w:rPr>
          <w:rFonts w:ascii="Arial" w:hAnsi="Arial" w:cs="Arial" w:hint="cs"/>
          <w:szCs w:val="18"/>
          <w:rtl/>
        </w:rPr>
        <w:t>النشطة</w:t>
      </w:r>
      <w:r w:rsidR="001F5D27" w:rsidRPr="00C42401">
        <w:rPr>
          <w:rFonts w:cstheme="minorHAnsi"/>
          <w:szCs w:val="18"/>
          <w:rtl/>
        </w:rPr>
        <w:t xml:space="preserve"> </w:t>
      </w:r>
      <w:r w:rsidR="001F5D27" w:rsidRPr="00C42401">
        <w:rPr>
          <w:rFonts w:ascii="Arial" w:hAnsi="Arial" w:cs="Arial" w:hint="cs"/>
          <w:szCs w:val="18"/>
          <w:rtl/>
        </w:rPr>
        <w:t>فيها</w:t>
      </w:r>
      <w:r w:rsidR="001F5D27" w:rsidRPr="00C42401">
        <w:rPr>
          <w:rFonts w:cstheme="minorHAnsi"/>
          <w:szCs w:val="18"/>
          <w:rtl/>
        </w:rPr>
        <w:t>.</w:t>
      </w:r>
    </w:p>
    <w:p w14:paraId="6EF981C7" w14:textId="77777777" w:rsidR="001F5D27" w:rsidRPr="00F617DF" w:rsidRDefault="001F5D27" w:rsidP="001F5D27">
      <w:pPr>
        <w:pStyle w:val="ProductList-Body"/>
        <w:bidi w:val="0"/>
        <w:jc w:val="right"/>
        <w:rPr>
          <w:lang w:eastAsia="en-US"/>
        </w:rPr>
      </w:pPr>
    </w:p>
    <w:p w14:paraId="74F4B38A" w14:textId="77777777" w:rsidR="001F5D27" w:rsidRPr="003E0BC9" w:rsidRDefault="001F5D27" w:rsidP="001F5D2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الشروط</w:t>
      </w:r>
      <w:r w:rsidRPr="003E0BC9">
        <w:rPr>
          <w:rFonts w:ascii="Arial" w:eastAsia="Times New Roman" w:hAnsi="Arial" w:cs="Arial"/>
          <w:b/>
          <w:bCs/>
          <w:color w:val="00188F"/>
          <w:sz w:val="18"/>
          <w:szCs w:val="18"/>
          <w:rtl/>
          <w:lang w:val="en-IN" w:eastAsia="en-IN"/>
        </w:rPr>
        <w:t xml:space="preserve"> </w:t>
      </w:r>
      <w:r w:rsidRPr="003E0BC9">
        <w:rPr>
          <w:rFonts w:ascii="Arial" w:eastAsia="Times New Roman" w:hAnsi="Arial" w:cs="Arial" w:hint="cs"/>
          <w:b/>
          <w:bCs/>
          <w:color w:val="00188F"/>
          <w:sz w:val="18"/>
          <w:szCs w:val="18"/>
          <w:rtl/>
          <w:lang w:val="en-IN" w:eastAsia="en-IN"/>
        </w:rPr>
        <w:t>الخاصة</w:t>
      </w:r>
      <w:r w:rsidRPr="003E0BC9">
        <w:rPr>
          <w:rFonts w:ascii="Arial" w:eastAsia="Times New Roman" w:hAnsi="Arial" w:cs="Arial"/>
          <w:b/>
          <w:bCs/>
          <w:color w:val="00188F"/>
          <w:sz w:val="18"/>
          <w:szCs w:val="18"/>
          <w:rtl/>
          <w:lang w:val="en-IN" w:eastAsia="en-IN"/>
        </w:rPr>
        <w:t xml:space="preserve"> </w:t>
      </w:r>
      <w:r w:rsidRPr="003E0BC9">
        <w:rPr>
          <w:rFonts w:ascii="Arial" w:eastAsia="Times New Roman" w:hAnsi="Arial" w:cs="Arial" w:hint="cs"/>
          <w:b/>
          <w:bCs/>
          <w:color w:val="00188F"/>
          <w:sz w:val="18"/>
          <w:szCs w:val="18"/>
          <w:rtl/>
          <w:lang w:val="en-IN" w:eastAsia="en-IN"/>
        </w:rPr>
        <w:t>بالخدمة</w:t>
      </w:r>
      <w:r w:rsidRPr="003E0BC9">
        <w:rPr>
          <w:rFonts w:ascii="Arial" w:eastAsia="Times New Roman" w:hAnsi="Arial" w:cs="Arial"/>
          <w:b/>
          <w:bCs/>
          <w:color w:val="00188F"/>
          <w:sz w:val="18"/>
          <w:szCs w:val="18"/>
          <w:rtl/>
          <w:lang w:val="en-IN" w:eastAsia="en-IN"/>
        </w:rPr>
        <w:t xml:space="preserve"> </w:t>
      </w:r>
      <w:r w:rsidRPr="003E0BC9">
        <w:rPr>
          <w:rFonts w:ascii="Arial" w:eastAsia="Times New Roman" w:hAnsi="Arial" w:cs="Arial" w:hint="cs"/>
          <w:b/>
          <w:bCs/>
          <w:color w:val="00188F"/>
          <w:sz w:val="18"/>
          <w:szCs w:val="18"/>
          <w:rtl/>
          <w:lang w:val="en-IN" w:eastAsia="en-IN"/>
        </w:rPr>
        <w:t>عبر</w:t>
      </w:r>
      <w:r w:rsidRPr="003E0BC9">
        <w:rPr>
          <w:rFonts w:ascii="Arial" w:eastAsia="Times New Roman" w:hAnsi="Arial" w:cs="Arial"/>
          <w:b/>
          <w:bCs/>
          <w:color w:val="00188F"/>
          <w:sz w:val="18"/>
          <w:szCs w:val="18"/>
          <w:rtl/>
          <w:lang w:val="en-IN" w:eastAsia="en-IN"/>
        </w:rPr>
        <w:t xml:space="preserve"> </w:t>
      </w:r>
      <w:r w:rsidRPr="003E0BC9">
        <w:rPr>
          <w:rFonts w:ascii="Arial" w:eastAsia="Times New Roman" w:hAnsi="Arial" w:cs="Arial" w:hint="cs"/>
          <w:b/>
          <w:bCs/>
          <w:color w:val="00188F"/>
          <w:sz w:val="18"/>
          <w:szCs w:val="18"/>
          <w:rtl/>
          <w:lang w:val="en-IN" w:eastAsia="en-IN"/>
        </w:rPr>
        <w:t>الإنترنت</w:t>
      </w:r>
    </w:p>
    <w:p w14:paraId="6A98A5E6" w14:textId="77777777" w:rsidR="001F5D27" w:rsidRPr="00C42401" w:rsidRDefault="00643AE6" w:rsidP="001F5D27">
      <w:pPr>
        <w:pStyle w:val="ProductList-Body"/>
        <w:rPr>
          <w:rFonts w:cstheme="minorHAnsi"/>
          <w:szCs w:val="18"/>
        </w:rPr>
      </w:pPr>
      <w:hyperlink w:anchor="AzureMachineLearningService" w:history="1">
        <w:r w:rsidR="001F5D27" w:rsidRPr="00C42401">
          <w:rPr>
            <w:rStyle w:val="Hyperlink"/>
            <w:rFonts w:cstheme="minorHAnsi"/>
            <w:szCs w:val="18"/>
          </w:rPr>
          <w:t>Azure Machine Learning Service</w:t>
        </w:r>
      </w:hyperlink>
      <w:r w:rsidR="001F5D27" w:rsidRPr="00C42401">
        <w:rPr>
          <w:rFonts w:cstheme="minorHAnsi"/>
          <w:szCs w:val="18"/>
          <w:rtl/>
        </w:rPr>
        <w:t xml:space="preserve">: </w:t>
      </w:r>
      <w:r w:rsidR="001F5D27" w:rsidRPr="00C42401">
        <w:rPr>
          <w:rFonts w:ascii="Arial" w:hAnsi="Arial" w:cs="Arial" w:hint="cs"/>
          <w:szCs w:val="18"/>
          <w:rtl/>
        </w:rPr>
        <w:t>تمت</w:t>
      </w:r>
      <w:r w:rsidR="001F5D27" w:rsidRPr="00C42401">
        <w:rPr>
          <w:rFonts w:cstheme="minorHAnsi"/>
          <w:szCs w:val="18"/>
          <w:rtl/>
        </w:rPr>
        <w:t xml:space="preserve"> </w:t>
      </w:r>
      <w:r w:rsidR="001F5D27" w:rsidRPr="00C42401">
        <w:rPr>
          <w:rFonts w:ascii="Arial" w:hAnsi="Arial" w:cs="Arial" w:hint="cs"/>
          <w:szCs w:val="18"/>
          <w:rtl/>
        </w:rPr>
        <w:t>إضافة</w:t>
      </w:r>
      <w:r w:rsidR="001F5D27" w:rsidRPr="00C42401">
        <w:rPr>
          <w:rFonts w:cstheme="minorHAnsi"/>
          <w:szCs w:val="18"/>
          <w:rtl/>
        </w:rPr>
        <w:t xml:space="preserve"> </w:t>
      </w:r>
      <w:r w:rsidR="001F5D27" w:rsidRPr="00C42401">
        <w:rPr>
          <w:rFonts w:ascii="Arial" w:hAnsi="Arial" w:cs="Arial" w:hint="cs"/>
          <w:szCs w:val="18"/>
          <w:rtl/>
        </w:rPr>
        <w:t>شروط</w:t>
      </w:r>
      <w:r w:rsidR="001F5D27" w:rsidRPr="00C42401">
        <w:rPr>
          <w:rFonts w:cstheme="minorHAnsi"/>
          <w:szCs w:val="18"/>
          <w:rtl/>
        </w:rPr>
        <w:t xml:space="preserve"> </w:t>
      </w:r>
      <w:r w:rsidR="001F5D27" w:rsidRPr="00C42401">
        <w:rPr>
          <w:rFonts w:ascii="Arial" w:hAnsi="Arial" w:cs="Arial" w:hint="cs"/>
          <w:szCs w:val="18"/>
          <w:rtl/>
        </w:rPr>
        <w:t>تغطي</w:t>
      </w:r>
      <w:r w:rsidR="001F5D27" w:rsidRPr="00C42401">
        <w:rPr>
          <w:rFonts w:cstheme="minorHAnsi"/>
          <w:szCs w:val="18"/>
          <w:rtl/>
        </w:rPr>
        <w:t xml:space="preserve"> </w:t>
      </w:r>
      <w:r w:rsidR="001F5D27" w:rsidRPr="00C42401">
        <w:rPr>
          <w:rFonts w:ascii="Arial" w:hAnsi="Arial" w:cs="Arial" w:hint="cs"/>
          <w:szCs w:val="18"/>
          <w:rtl/>
        </w:rPr>
        <w:t>استخدام</w:t>
      </w:r>
      <w:r w:rsidR="001F5D27" w:rsidRPr="00C42401">
        <w:rPr>
          <w:rFonts w:cstheme="minorHAnsi"/>
          <w:szCs w:val="18"/>
          <w:rtl/>
        </w:rPr>
        <w:t xml:space="preserve"> </w:t>
      </w:r>
      <w:r w:rsidR="001F5D27" w:rsidRPr="00C42401">
        <w:rPr>
          <w:rFonts w:ascii="Arial" w:hAnsi="Arial" w:cs="Arial" w:hint="cs"/>
          <w:szCs w:val="18"/>
          <w:rtl/>
        </w:rPr>
        <w:t>مكونات</w:t>
      </w:r>
      <w:r w:rsidR="001F5D27" w:rsidRPr="00C42401">
        <w:rPr>
          <w:rFonts w:cstheme="minorHAnsi"/>
          <w:szCs w:val="18"/>
          <w:rtl/>
        </w:rPr>
        <w:t xml:space="preserve"> </w:t>
      </w:r>
      <w:r w:rsidR="001F5D27" w:rsidRPr="00C42401">
        <w:rPr>
          <w:rFonts w:cstheme="minorHAnsi"/>
          <w:szCs w:val="18"/>
        </w:rPr>
        <w:t>NVIDIA</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cstheme="minorHAnsi"/>
          <w:szCs w:val="18"/>
        </w:rPr>
        <w:t>Azure Machine Learning Service</w:t>
      </w:r>
      <w:r w:rsidR="001F5D27" w:rsidRPr="00C42401">
        <w:rPr>
          <w:rFonts w:cstheme="minorHAnsi"/>
          <w:szCs w:val="18"/>
          <w:rtl/>
        </w:rPr>
        <w:t>.</w:t>
      </w:r>
    </w:p>
    <w:p w14:paraId="7D2150A0" w14:textId="77777777" w:rsidR="001F5D27" w:rsidRPr="00C42401" w:rsidRDefault="00643AE6" w:rsidP="001F5D27">
      <w:pPr>
        <w:pStyle w:val="ProductList-Body"/>
        <w:rPr>
          <w:rFonts w:cstheme="minorHAnsi"/>
          <w:szCs w:val="18"/>
        </w:rPr>
      </w:pPr>
      <w:hyperlink w:anchor="MDATP" w:history="1">
        <w:r w:rsidR="001F5D27" w:rsidRPr="00C42401">
          <w:rPr>
            <w:rStyle w:val="Hyperlink"/>
            <w:rFonts w:ascii="Arial" w:hAnsi="Arial" w:cs="Arial" w:hint="cs"/>
            <w:szCs w:val="18"/>
            <w:rtl/>
          </w:rPr>
          <w:t>الحماية</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المتقدمة</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من</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المخاطر</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لـ</w:t>
        </w:r>
        <w:r w:rsidR="001F5D27" w:rsidRPr="00C42401">
          <w:rPr>
            <w:rStyle w:val="Hyperlink"/>
            <w:rFonts w:cstheme="minorHAnsi"/>
            <w:szCs w:val="18"/>
            <w:rtl/>
          </w:rPr>
          <w:t xml:space="preserve"> </w:t>
        </w:r>
        <w:r w:rsidR="001F5D27" w:rsidRPr="00C42401">
          <w:rPr>
            <w:rStyle w:val="Hyperlink"/>
            <w:rFonts w:cstheme="minorHAnsi"/>
            <w:szCs w:val="18"/>
          </w:rPr>
          <w:t>Microsoft Defender</w:t>
        </w:r>
      </w:hyperlink>
      <w:r w:rsidR="001F5D27" w:rsidRPr="00C42401">
        <w:rPr>
          <w:rFonts w:cstheme="minorHAnsi"/>
          <w:szCs w:val="18"/>
          <w:rtl/>
        </w:rPr>
        <w:t xml:space="preserve">: </w:t>
      </w:r>
      <w:r w:rsidR="001F5D27" w:rsidRPr="00C42401">
        <w:rPr>
          <w:rFonts w:ascii="Arial" w:hAnsi="Arial" w:cs="Arial" w:hint="cs"/>
          <w:szCs w:val="18"/>
          <w:rtl/>
        </w:rPr>
        <w:t>قسم</w:t>
      </w:r>
      <w:r w:rsidR="001F5D27" w:rsidRPr="00C42401">
        <w:rPr>
          <w:rFonts w:cstheme="minorHAnsi"/>
          <w:szCs w:val="18"/>
          <w:rtl/>
        </w:rPr>
        <w:t xml:space="preserve"> </w:t>
      </w:r>
      <w:r w:rsidR="001F5D27" w:rsidRPr="00C42401">
        <w:rPr>
          <w:rFonts w:ascii="Arial" w:hAnsi="Arial" w:cs="Arial" w:hint="cs"/>
          <w:szCs w:val="18"/>
          <w:rtl/>
        </w:rPr>
        <w:t>معاد</w:t>
      </w:r>
      <w:r w:rsidR="001F5D27" w:rsidRPr="00C42401">
        <w:rPr>
          <w:rFonts w:cstheme="minorHAnsi"/>
          <w:szCs w:val="18"/>
          <w:rtl/>
        </w:rPr>
        <w:t xml:space="preserve"> </w:t>
      </w:r>
      <w:r w:rsidR="001F5D27" w:rsidRPr="00C42401">
        <w:rPr>
          <w:rFonts w:ascii="Arial" w:hAnsi="Arial" w:cs="Arial" w:hint="cs"/>
          <w:szCs w:val="18"/>
          <w:rtl/>
        </w:rPr>
        <w:t>تسميته</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نظام</w:t>
      </w:r>
      <w:r w:rsidR="001F5D27" w:rsidRPr="00C42401">
        <w:rPr>
          <w:rFonts w:cstheme="minorHAnsi"/>
          <w:szCs w:val="18"/>
          <w:rtl/>
        </w:rPr>
        <w:t xml:space="preserve"> </w:t>
      </w:r>
      <w:r w:rsidR="001F5D27" w:rsidRPr="00C42401">
        <w:rPr>
          <w:rFonts w:ascii="Arial" w:hAnsi="Arial" w:cs="Arial" w:hint="cs"/>
          <w:szCs w:val="18"/>
          <w:rtl/>
        </w:rPr>
        <w:t>تشغيل</w:t>
      </w:r>
      <w:r w:rsidR="001F5D27" w:rsidRPr="00C42401">
        <w:rPr>
          <w:rFonts w:cstheme="minorHAnsi"/>
          <w:szCs w:val="18"/>
          <w:rtl/>
        </w:rPr>
        <w:t xml:space="preserve"> </w:t>
      </w:r>
      <w:r w:rsidR="001F5D27" w:rsidRPr="00C42401">
        <w:rPr>
          <w:rFonts w:ascii="Arial" w:hAnsi="Arial" w:cs="Arial" w:hint="cs"/>
          <w:szCs w:val="18"/>
          <w:rtl/>
        </w:rPr>
        <w:t>جهاز</w:t>
      </w:r>
      <w:r w:rsidR="001F5D27" w:rsidRPr="00C42401">
        <w:rPr>
          <w:rFonts w:cstheme="minorHAnsi"/>
          <w:szCs w:val="18"/>
          <w:rtl/>
        </w:rPr>
        <w:t xml:space="preserve"> </w:t>
      </w:r>
      <w:r w:rsidR="001F5D27" w:rsidRPr="00C42401">
        <w:rPr>
          <w:rFonts w:ascii="Arial" w:hAnsi="Arial" w:cs="Arial" w:hint="cs"/>
          <w:szCs w:val="18"/>
          <w:rtl/>
        </w:rPr>
        <w:t>سطح</w:t>
      </w:r>
      <w:r w:rsidR="001F5D27" w:rsidRPr="00C42401">
        <w:rPr>
          <w:rFonts w:cstheme="minorHAnsi"/>
          <w:szCs w:val="18"/>
          <w:rtl/>
        </w:rPr>
        <w:t xml:space="preserve"> </w:t>
      </w:r>
      <w:r w:rsidR="001F5D27" w:rsidRPr="00C42401">
        <w:rPr>
          <w:rFonts w:ascii="Arial" w:hAnsi="Arial" w:cs="Arial" w:hint="cs"/>
          <w:szCs w:val="18"/>
          <w:rtl/>
        </w:rPr>
        <w:t>مكتب</w:t>
      </w:r>
      <w:r w:rsidR="001F5D27" w:rsidRPr="00C42401">
        <w:rPr>
          <w:rFonts w:cstheme="minorHAnsi"/>
          <w:szCs w:val="18"/>
          <w:rtl/>
        </w:rPr>
        <w:t xml:space="preserve"> </w:t>
      </w:r>
      <w:r w:rsidR="001F5D27" w:rsidRPr="00C42401">
        <w:rPr>
          <w:rFonts w:cstheme="minorHAnsi"/>
          <w:szCs w:val="18"/>
        </w:rPr>
        <w:t>Windows</w:t>
      </w:r>
      <w:r w:rsidR="001F5D27" w:rsidRPr="00C42401">
        <w:rPr>
          <w:rFonts w:cstheme="minorHAnsi"/>
          <w:szCs w:val="18"/>
          <w:rtl/>
        </w:rPr>
        <w:t>".</w:t>
      </w:r>
    </w:p>
    <w:p w14:paraId="021F15CC" w14:textId="77777777" w:rsidR="001F5D27" w:rsidRPr="00C42401" w:rsidRDefault="00643AE6" w:rsidP="001F5D27">
      <w:pPr>
        <w:pStyle w:val="ProductList-Body"/>
        <w:rPr>
          <w:rFonts w:cstheme="minorHAnsi"/>
          <w:szCs w:val="18"/>
        </w:rPr>
      </w:pPr>
      <w:hyperlink w:anchor="Officefortheweb" w:history="1">
        <w:r w:rsidR="001F5D27" w:rsidRPr="00C42401">
          <w:rPr>
            <w:rStyle w:val="Hyperlink"/>
            <w:rFonts w:cstheme="minorHAnsi"/>
            <w:szCs w:val="18"/>
          </w:rPr>
          <w:t>Office for the web</w:t>
        </w:r>
      </w:hyperlink>
      <w:r w:rsidR="001F5D27" w:rsidRPr="00C42401">
        <w:rPr>
          <w:rFonts w:cstheme="minorHAnsi"/>
          <w:szCs w:val="18"/>
          <w:rtl/>
        </w:rPr>
        <w:t xml:space="preserve">: </w:t>
      </w:r>
      <w:r w:rsidR="001F5D27" w:rsidRPr="00C42401">
        <w:rPr>
          <w:rFonts w:ascii="Arial" w:hAnsi="Arial" w:cs="Arial" w:hint="cs"/>
          <w:szCs w:val="18"/>
          <w:rtl/>
        </w:rPr>
        <w:t>تم</w:t>
      </w:r>
      <w:r w:rsidR="001F5D27" w:rsidRPr="00C42401">
        <w:rPr>
          <w:rFonts w:cstheme="minorHAnsi"/>
          <w:szCs w:val="18"/>
          <w:rtl/>
        </w:rPr>
        <w:t xml:space="preserve"> </w:t>
      </w:r>
      <w:r w:rsidR="001F5D27" w:rsidRPr="00C42401">
        <w:rPr>
          <w:rFonts w:ascii="Arial" w:hAnsi="Arial" w:cs="Arial" w:hint="cs"/>
          <w:szCs w:val="18"/>
          <w:rtl/>
        </w:rPr>
        <w:t>تغيير</w:t>
      </w:r>
      <w:r w:rsidR="001F5D27" w:rsidRPr="00C42401">
        <w:rPr>
          <w:rFonts w:cstheme="minorHAnsi"/>
          <w:szCs w:val="18"/>
          <w:rtl/>
        </w:rPr>
        <w:t xml:space="preserve"> </w:t>
      </w:r>
      <w:r w:rsidR="001F5D27" w:rsidRPr="00C42401">
        <w:rPr>
          <w:rFonts w:ascii="Arial" w:hAnsi="Arial" w:cs="Arial" w:hint="cs"/>
          <w:szCs w:val="18"/>
          <w:rtl/>
        </w:rPr>
        <w:t>اسم</w:t>
      </w:r>
      <w:r w:rsidR="001F5D27" w:rsidRPr="00C42401">
        <w:rPr>
          <w:rFonts w:cstheme="minorHAnsi"/>
          <w:szCs w:val="18"/>
          <w:rtl/>
        </w:rPr>
        <w:t xml:space="preserve"> </w:t>
      </w:r>
      <w:r w:rsidR="001F5D27" w:rsidRPr="00C42401">
        <w:rPr>
          <w:rFonts w:ascii="Arial" w:hAnsi="Arial" w:cs="Arial" w:hint="cs"/>
          <w:szCs w:val="18"/>
          <w:rtl/>
        </w:rPr>
        <w:t>قسم</w:t>
      </w:r>
      <w:r w:rsidR="001F5D27" w:rsidRPr="00C42401">
        <w:rPr>
          <w:rFonts w:cstheme="minorHAnsi"/>
          <w:szCs w:val="18"/>
          <w:rtl/>
        </w:rPr>
        <w:t xml:space="preserve"> </w:t>
      </w:r>
      <w:r w:rsidR="001F5D27" w:rsidRPr="00C42401">
        <w:rPr>
          <w:rFonts w:cstheme="minorHAnsi"/>
          <w:szCs w:val="18"/>
        </w:rPr>
        <w:t>Office Online</w:t>
      </w:r>
      <w:r w:rsidR="001F5D27" w:rsidRPr="00C42401">
        <w:rPr>
          <w:rFonts w:cstheme="minorHAnsi"/>
          <w:szCs w:val="18"/>
          <w:rtl/>
        </w:rPr>
        <w:t xml:space="preserve"> </w:t>
      </w:r>
      <w:r w:rsidR="001F5D27" w:rsidRPr="00C42401">
        <w:rPr>
          <w:rFonts w:ascii="Arial" w:hAnsi="Arial" w:cs="Arial" w:hint="cs"/>
          <w:szCs w:val="18"/>
          <w:rtl/>
        </w:rPr>
        <w:t>إلى</w:t>
      </w:r>
      <w:r w:rsidR="001F5D27" w:rsidRPr="00C42401">
        <w:rPr>
          <w:rFonts w:cstheme="minorHAnsi"/>
          <w:szCs w:val="18"/>
          <w:rtl/>
        </w:rPr>
        <w:t xml:space="preserve"> </w:t>
      </w:r>
      <w:r w:rsidR="001F5D27" w:rsidRPr="00C42401">
        <w:rPr>
          <w:rFonts w:cstheme="minorHAnsi"/>
          <w:szCs w:val="18"/>
        </w:rPr>
        <w:t>Office for the web</w:t>
      </w:r>
      <w:r w:rsidR="001F5D27" w:rsidRPr="00C42401">
        <w:rPr>
          <w:rFonts w:cstheme="minorHAnsi"/>
          <w:szCs w:val="18"/>
          <w:rtl/>
        </w:rPr>
        <w:t>.</w:t>
      </w:r>
    </w:p>
    <w:p w14:paraId="7D93D666" w14:textId="77777777" w:rsidR="001F5D27" w:rsidRPr="00F617DF" w:rsidRDefault="001F5D27" w:rsidP="001F5D27">
      <w:pPr>
        <w:pStyle w:val="ProductList-Body"/>
        <w:bidi w:val="0"/>
        <w:jc w:val="right"/>
        <w:rPr>
          <w:lang w:eastAsia="en-US"/>
        </w:rPr>
      </w:pPr>
    </w:p>
    <w:p w14:paraId="2B94F61A" w14:textId="77777777" w:rsidR="001F5D27" w:rsidRPr="003E0BC9" w:rsidRDefault="001F5D27" w:rsidP="001F5D2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المرفق</w:t>
      </w:r>
      <w:r w:rsidRPr="003E0BC9">
        <w:rPr>
          <w:rFonts w:ascii="Arial" w:eastAsia="Times New Roman" w:hAnsi="Arial" w:cs="Arial"/>
          <w:b/>
          <w:bCs/>
          <w:color w:val="00188F"/>
          <w:sz w:val="18"/>
          <w:szCs w:val="18"/>
          <w:rtl/>
          <w:lang w:val="en-IN" w:eastAsia="en-IN"/>
        </w:rPr>
        <w:t xml:space="preserve"> </w:t>
      </w:r>
      <w:r w:rsidRPr="003E0BC9">
        <w:rPr>
          <w:rFonts w:ascii="Arial" w:eastAsia="Times New Roman" w:hAnsi="Arial" w:cs="Arial"/>
          <w:b/>
          <w:bCs/>
          <w:color w:val="00188F"/>
          <w:sz w:val="18"/>
          <w:szCs w:val="18"/>
          <w:lang w:val="en-IN" w:eastAsia="en-IN"/>
        </w:rPr>
        <w:t>1</w:t>
      </w:r>
      <w:r w:rsidRPr="003E0BC9">
        <w:rPr>
          <w:rFonts w:ascii="Arial" w:eastAsia="Times New Roman" w:hAnsi="Arial" w:cs="Arial"/>
          <w:b/>
          <w:bCs/>
          <w:color w:val="00188F"/>
          <w:sz w:val="18"/>
          <w:szCs w:val="18"/>
          <w:rtl/>
          <w:lang w:val="en-IN" w:eastAsia="en-IN"/>
        </w:rPr>
        <w:t xml:space="preserve"> – </w:t>
      </w:r>
      <w:r w:rsidRPr="003E0BC9">
        <w:rPr>
          <w:rFonts w:ascii="Arial" w:eastAsia="Times New Roman" w:hAnsi="Arial" w:cs="Arial" w:hint="cs"/>
          <w:b/>
          <w:bCs/>
          <w:color w:val="00188F"/>
          <w:sz w:val="18"/>
          <w:szCs w:val="18"/>
          <w:rtl/>
          <w:lang w:val="en-IN" w:eastAsia="en-IN"/>
        </w:rPr>
        <w:t>الإشعارات</w:t>
      </w:r>
    </w:p>
    <w:p w14:paraId="4A5B1078" w14:textId="0CB21558" w:rsidR="0011099D" w:rsidRPr="00331C73" w:rsidRDefault="00643AE6" w:rsidP="001F5D27">
      <w:pPr>
        <w:pStyle w:val="ProductList-Body"/>
        <w:rPr>
          <w:szCs w:val="18"/>
        </w:rPr>
      </w:pPr>
      <w:hyperlink w:anchor="المرفق 1" w:history="1">
        <w:r w:rsidR="001F5D27" w:rsidRPr="00C42401">
          <w:rPr>
            <w:rStyle w:val="Hyperlink"/>
            <w:rFonts w:ascii="Arial" w:hAnsi="Arial" w:cs="Arial" w:hint="cs"/>
            <w:szCs w:val="18"/>
            <w:rtl/>
          </w:rPr>
          <w:t>الخدمات</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الاحترافية</w:t>
        </w:r>
      </w:hyperlink>
      <w:r w:rsidR="001F5D27" w:rsidRPr="00C42401">
        <w:rPr>
          <w:rFonts w:cstheme="minorHAnsi"/>
          <w:szCs w:val="18"/>
          <w:rtl/>
        </w:rPr>
        <w:t xml:space="preserve">: </w:t>
      </w:r>
      <w:r w:rsidR="001F5D27" w:rsidRPr="00C42401">
        <w:rPr>
          <w:rFonts w:ascii="Arial" w:hAnsi="Arial" w:cs="Arial" w:hint="cs"/>
          <w:szCs w:val="18"/>
          <w:rtl/>
        </w:rPr>
        <w:t>تحديثات</w:t>
      </w:r>
      <w:r w:rsidR="001F5D27" w:rsidRPr="00C42401">
        <w:rPr>
          <w:rFonts w:cstheme="minorHAnsi"/>
          <w:szCs w:val="18"/>
          <w:rtl/>
        </w:rPr>
        <w:t xml:space="preserve"> </w:t>
      </w:r>
      <w:r w:rsidR="001F5D27" w:rsidRPr="00C42401">
        <w:rPr>
          <w:rFonts w:ascii="Arial" w:hAnsi="Arial" w:cs="Arial" w:hint="cs"/>
          <w:szCs w:val="18"/>
          <w:rtl/>
        </w:rPr>
        <w:t>عامة</w:t>
      </w:r>
      <w:r w:rsidR="001F5D27" w:rsidRPr="00C42401">
        <w:rPr>
          <w:rFonts w:cstheme="minorHAnsi"/>
          <w:szCs w:val="18"/>
          <w:rtl/>
        </w:rPr>
        <w:t xml:space="preserve"> </w:t>
      </w:r>
      <w:r w:rsidR="001F5D27" w:rsidRPr="00C42401">
        <w:rPr>
          <w:rFonts w:ascii="Arial" w:hAnsi="Arial" w:cs="Arial" w:hint="cs"/>
          <w:szCs w:val="18"/>
          <w:rtl/>
        </w:rPr>
        <w:t>لمعالجة</w:t>
      </w:r>
      <w:r w:rsidR="001F5D27" w:rsidRPr="00C42401">
        <w:rPr>
          <w:rFonts w:cstheme="minorHAnsi"/>
          <w:szCs w:val="18"/>
          <w:rtl/>
        </w:rPr>
        <w:t xml:space="preserve"> </w:t>
      </w:r>
      <w:r w:rsidR="001F5D27" w:rsidRPr="00C42401">
        <w:rPr>
          <w:rFonts w:ascii="Arial" w:hAnsi="Arial" w:cs="Arial" w:hint="cs"/>
          <w:szCs w:val="18"/>
          <w:rtl/>
        </w:rPr>
        <w:t>أكثر</w:t>
      </w:r>
      <w:r w:rsidR="001F5D27" w:rsidRPr="00C42401">
        <w:rPr>
          <w:rFonts w:cstheme="minorHAnsi"/>
          <w:szCs w:val="18"/>
          <w:rtl/>
        </w:rPr>
        <w:t xml:space="preserve"> </w:t>
      </w:r>
      <w:r w:rsidR="001F5D27" w:rsidRPr="00C42401">
        <w:rPr>
          <w:rFonts w:ascii="Arial" w:hAnsi="Arial" w:cs="Arial" w:hint="cs"/>
          <w:szCs w:val="18"/>
          <w:rtl/>
        </w:rPr>
        <w:t>شمولية</w:t>
      </w:r>
      <w:r w:rsidR="001F5D27" w:rsidRPr="00C42401">
        <w:rPr>
          <w:rFonts w:cstheme="minorHAnsi"/>
          <w:szCs w:val="18"/>
          <w:rtl/>
        </w:rPr>
        <w:t xml:space="preserve"> </w:t>
      </w:r>
      <w:r w:rsidR="001F5D27" w:rsidRPr="00C42401">
        <w:rPr>
          <w:rFonts w:ascii="Arial" w:hAnsi="Arial" w:cs="Arial" w:hint="cs"/>
          <w:szCs w:val="18"/>
          <w:rtl/>
        </w:rPr>
        <w:t>لحماية</w:t>
      </w:r>
      <w:r w:rsidR="001F5D27" w:rsidRPr="00C42401">
        <w:rPr>
          <w:rFonts w:cstheme="minorHAnsi"/>
          <w:szCs w:val="18"/>
          <w:rtl/>
        </w:rPr>
        <w:t xml:space="preserve"> </w:t>
      </w:r>
      <w:r w:rsidR="001F5D27" w:rsidRPr="00C42401">
        <w:rPr>
          <w:rFonts w:ascii="Arial" w:hAnsi="Arial" w:cs="Arial" w:hint="cs"/>
          <w:szCs w:val="18"/>
          <w:rtl/>
        </w:rPr>
        <w:t>البيانات</w:t>
      </w:r>
      <w:r w:rsidR="001F5D27" w:rsidRPr="00C42401">
        <w:rPr>
          <w:rFonts w:cstheme="minorHAnsi"/>
          <w:szCs w:val="18"/>
          <w:rtl/>
        </w:rPr>
        <w:t xml:space="preserve"> </w:t>
      </w:r>
      <w:r w:rsidR="001F5D27" w:rsidRPr="00C42401">
        <w:rPr>
          <w:rFonts w:ascii="Arial" w:hAnsi="Arial" w:cs="Arial" w:hint="cs"/>
          <w:szCs w:val="18"/>
          <w:rtl/>
        </w:rPr>
        <w:t>والشروط</w:t>
      </w:r>
      <w:r w:rsidR="001F5D27" w:rsidRPr="00C42401">
        <w:rPr>
          <w:rFonts w:cstheme="minorHAnsi"/>
          <w:szCs w:val="18"/>
          <w:rtl/>
        </w:rPr>
        <w:t xml:space="preserve"> </w:t>
      </w:r>
      <w:r w:rsidR="001F5D27" w:rsidRPr="00C42401">
        <w:rPr>
          <w:rFonts w:ascii="Arial" w:hAnsi="Arial" w:cs="Arial" w:hint="cs"/>
          <w:szCs w:val="18"/>
          <w:rtl/>
        </w:rPr>
        <w:t>الأخرى</w:t>
      </w:r>
      <w:r w:rsidR="001F5D27" w:rsidRPr="00C42401">
        <w:rPr>
          <w:rFonts w:cstheme="minorHAnsi"/>
          <w:szCs w:val="18"/>
          <w:rtl/>
        </w:rPr>
        <w:t xml:space="preserve"> </w:t>
      </w:r>
      <w:r w:rsidR="001F5D27" w:rsidRPr="00C42401">
        <w:rPr>
          <w:rFonts w:ascii="Arial" w:hAnsi="Arial" w:cs="Arial" w:hint="cs"/>
          <w:szCs w:val="18"/>
          <w:rtl/>
        </w:rPr>
        <w:t>التي</w:t>
      </w:r>
      <w:r w:rsidR="001F5D27" w:rsidRPr="00C42401">
        <w:rPr>
          <w:rFonts w:cstheme="minorHAnsi"/>
          <w:szCs w:val="18"/>
          <w:rtl/>
        </w:rPr>
        <w:t xml:space="preserve"> </w:t>
      </w:r>
      <w:r w:rsidR="001F5D27" w:rsidRPr="00C42401">
        <w:rPr>
          <w:rFonts w:ascii="Arial" w:hAnsi="Arial" w:cs="Arial" w:hint="cs"/>
          <w:szCs w:val="18"/>
          <w:rtl/>
        </w:rPr>
        <w:t>قد</w:t>
      </w:r>
      <w:r w:rsidR="001F5D27" w:rsidRPr="00C42401">
        <w:rPr>
          <w:rFonts w:cstheme="minorHAnsi"/>
          <w:szCs w:val="18"/>
          <w:rtl/>
        </w:rPr>
        <w:t xml:space="preserve"> </w:t>
      </w:r>
      <w:r w:rsidR="001F5D27" w:rsidRPr="00C42401">
        <w:rPr>
          <w:rFonts w:ascii="Arial" w:hAnsi="Arial" w:cs="Arial" w:hint="cs"/>
          <w:szCs w:val="18"/>
          <w:rtl/>
        </w:rPr>
        <w:t>تنطبق</w:t>
      </w:r>
      <w:r w:rsidR="001F5D27" w:rsidRPr="00C42401">
        <w:rPr>
          <w:rFonts w:cstheme="minorHAnsi"/>
          <w:szCs w:val="18"/>
          <w:rtl/>
        </w:rPr>
        <w:t xml:space="preserve"> </w:t>
      </w:r>
      <w:r w:rsidR="001F5D27" w:rsidRPr="00C42401">
        <w:rPr>
          <w:rFonts w:ascii="Arial" w:hAnsi="Arial" w:cs="Arial" w:hint="cs"/>
          <w:szCs w:val="18"/>
          <w:rtl/>
        </w:rPr>
        <w:t>عندما</w:t>
      </w:r>
      <w:r w:rsidR="001F5D27" w:rsidRPr="00C42401">
        <w:rPr>
          <w:rFonts w:cstheme="minorHAnsi"/>
          <w:szCs w:val="18"/>
          <w:rtl/>
        </w:rPr>
        <w:t xml:space="preserve"> </w:t>
      </w:r>
      <w:r w:rsidR="001F5D27" w:rsidRPr="00C42401">
        <w:rPr>
          <w:rFonts w:ascii="Arial" w:hAnsi="Arial" w:cs="Arial" w:hint="cs"/>
          <w:szCs w:val="18"/>
          <w:rtl/>
        </w:rPr>
        <w:t>تقدم</w:t>
      </w:r>
      <w:r w:rsidR="001F5D27" w:rsidRPr="00C42401">
        <w:rPr>
          <w:rFonts w:cstheme="minorHAnsi"/>
          <w:szCs w:val="18"/>
          <w:rtl/>
        </w:rPr>
        <w:t xml:space="preserve"> </w:t>
      </w:r>
      <w:r w:rsidR="001F5D27" w:rsidRPr="00C42401">
        <w:rPr>
          <w:rFonts w:cstheme="minorHAnsi"/>
          <w:szCs w:val="18"/>
        </w:rPr>
        <w:t>Microsoft</w:t>
      </w:r>
      <w:r w:rsidR="001F5D27" w:rsidRPr="00C42401">
        <w:rPr>
          <w:rFonts w:cstheme="minorHAnsi"/>
          <w:szCs w:val="18"/>
          <w:rtl/>
        </w:rPr>
        <w:t xml:space="preserve"> </w:t>
      </w:r>
      <w:r w:rsidR="001F5D27" w:rsidRPr="00C42401">
        <w:rPr>
          <w:rFonts w:ascii="Arial" w:hAnsi="Arial" w:cs="Arial" w:hint="cs"/>
          <w:szCs w:val="18"/>
          <w:rtl/>
        </w:rPr>
        <w:t>خدمات</w:t>
      </w:r>
      <w:r w:rsidR="001F5D27" w:rsidRPr="00C42401">
        <w:rPr>
          <w:rFonts w:cstheme="minorHAnsi"/>
          <w:szCs w:val="18"/>
          <w:rtl/>
        </w:rPr>
        <w:t xml:space="preserve"> </w:t>
      </w:r>
      <w:r w:rsidR="001F5D27" w:rsidRPr="00C42401">
        <w:rPr>
          <w:rFonts w:ascii="Arial" w:hAnsi="Arial" w:cs="Arial" w:hint="cs"/>
          <w:szCs w:val="18"/>
          <w:rtl/>
        </w:rPr>
        <w:t>فنية</w:t>
      </w:r>
      <w:r w:rsidR="001F5D27" w:rsidRPr="00C42401">
        <w:rPr>
          <w:rFonts w:cstheme="minorHAnsi"/>
          <w:szCs w:val="18"/>
          <w:rtl/>
        </w:rPr>
        <w:t xml:space="preserve"> </w:t>
      </w:r>
      <w:r w:rsidR="001F5D27" w:rsidRPr="00C42401">
        <w:rPr>
          <w:rFonts w:ascii="Arial" w:hAnsi="Arial" w:cs="Arial" w:hint="cs"/>
          <w:szCs w:val="18"/>
          <w:rtl/>
        </w:rPr>
        <w:t>دون</w:t>
      </w:r>
      <w:r w:rsidR="001F5D27" w:rsidRPr="00C42401">
        <w:rPr>
          <w:rFonts w:cstheme="minorHAnsi"/>
          <w:szCs w:val="18"/>
          <w:rtl/>
        </w:rPr>
        <w:t xml:space="preserve"> </w:t>
      </w:r>
      <w:r w:rsidR="001F5D27" w:rsidRPr="00C42401">
        <w:rPr>
          <w:rFonts w:ascii="Arial" w:hAnsi="Arial" w:cs="Arial" w:hint="cs"/>
          <w:szCs w:val="18"/>
          <w:rtl/>
        </w:rPr>
        <w:t>أي</w:t>
      </w:r>
      <w:r w:rsidR="001F5D27" w:rsidRPr="00C42401">
        <w:rPr>
          <w:rFonts w:cstheme="minorHAnsi"/>
          <w:szCs w:val="18"/>
          <w:rtl/>
        </w:rPr>
        <w:t xml:space="preserve"> </w:t>
      </w:r>
      <w:r w:rsidR="001F5D27" w:rsidRPr="00C42401">
        <w:rPr>
          <w:rFonts w:ascii="Arial" w:hAnsi="Arial" w:cs="Arial" w:hint="cs"/>
          <w:szCs w:val="18"/>
          <w:rtl/>
        </w:rPr>
        <w:t>تكلفة</w:t>
      </w:r>
      <w:r w:rsidR="001F5D27" w:rsidRPr="00C42401">
        <w:rPr>
          <w:rFonts w:cstheme="minorHAnsi"/>
          <w:szCs w:val="18"/>
          <w:rtl/>
        </w:rPr>
        <w:t xml:space="preserve"> </w:t>
      </w:r>
      <w:r w:rsidR="001F5D27" w:rsidRPr="00C42401">
        <w:rPr>
          <w:rFonts w:ascii="Arial" w:hAnsi="Arial" w:cs="Arial" w:hint="cs"/>
          <w:szCs w:val="18"/>
          <w:rtl/>
        </w:rPr>
        <w:t>لعملائنا</w:t>
      </w:r>
      <w:r w:rsidR="001F5D27" w:rsidRPr="00C42401">
        <w:rPr>
          <w:rFonts w:cstheme="minorHAnsi"/>
          <w:szCs w:val="18"/>
          <w:rtl/>
        </w:rPr>
        <w:t xml:space="preserve"> </w:t>
      </w:r>
      <w:r w:rsidR="001F5D27" w:rsidRPr="00C42401">
        <w:rPr>
          <w:rFonts w:ascii="Arial" w:hAnsi="Arial" w:cs="Arial" w:hint="cs"/>
          <w:szCs w:val="18"/>
          <w:rtl/>
        </w:rPr>
        <w:t>وشركائنا</w:t>
      </w:r>
      <w:r w:rsidR="001F5D27" w:rsidRPr="00C42401">
        <w:rPr>
          <w:rFonts w:cstheme="minorHAnsi"/>
          <w:szCs w:val="18"/>
          <w:rtl/>
        </w:rPr>
        <w:t xml:space="preserve">. </w:t>
      </w:r>
      <w:r w:rsidR="001F5D27" w:rsidRPr="00C42401">
        <w:rPr>
          <w:rFonts w:ascii="Arial" w:hAnsi="Arial" w:cs="Arial" w:hint="cs"/>
          <w:szCs w:val="18"/>
          <w:rtl/>
        </w:rPr>
        <w:t>قمنا</w:t>
      </w:r>
      <w:r w:rsidR="001F5D27" w:rsidRPr="00C42401">
        <w:rPr>
          <w:rFonts w:cstheme="minorHAnsi"/>
          <w:szCs w:val="18"/>
          <w:rtl/>
        </w:rPr>
        <w:t xml:space="preserve"> </w:t>
      </w:r>
      <w:r w:rsidR="001F5D27" w:rsidRPr="00C42401">
        <w:rPr>
          <w:rFonts w:ascii="Arial" w:hAnsi="Arial" w:cs="Arial" w:hint="cs"/>
          <w:szCs w:val="18"/>
          <w:rtl/>
        </w:rPr>
        <w:t>أيضًا</w:t>
      </w:r>
      <w:r w:rsidR="001F5D27" w:rsidRPr="00C42401">
        <w:rPr>
          <w:rFonts w:cstheme="minorHAnsi"/>
          <w:szCs w:val="18"/>
          <w:rtl/>
        </w:rPr>
        <w:t xml:space="preserve"> </w:t>
      </w:r>
      <w:r w:rsidR="001F5D27" w:rsidRPr="00C42401">
        <w:rPr>
          <w:rFonts w:ascii="Arial" w:hAnsi="Arial" w:cs="Arial" w:hint="cs"/>
          <w:szCs w:val="18"/>
          <w:rtl/>
        </w:rPr>
        <w:t>بتنظيم</w:t>
      </w:r>
      <w:r w:rsidR="001F5D27" w:rsidRPr="00C42401">
        <w:rPr>
          <w:rFonts w:cstheme="minorHAnsi"/>
          <w:szCs w:val="18"/>
          <w:rtl/>
        </w:rPr>
        <w:t xml:space="preserve"> </w:t>
      </w:r>
      <w:r w:rsidR="001F5D27" w:rsidRPr="00C42401">
        <w:rPr>
          <w:rFonts w:ascii="Arial" w:hAnsi="Arial" w:cs="Arial" w:hint="cs"/>
          <w:szCs w:val="18"/>
          <w:rtl/>
        </w:rPr>
        <w:t>شروط</w:t>
      </w:r>
      <w:r w:rsidR="001F5D27" w:rsidRPr="00C42401">
        <w:rPr>
          <w:rFonts w:cstheme="minorHAnsi"/>
          <w:szCs w:val="18"/>
          <w:rtl/>
        </w:rPr>
        <w:t xml:space="preserve"> </w:t>
      </w:r>
      <w:r w:rsidR="001F5D27" w:rsidRPr="00C42401">
        <w:rPr>
          <w:rFonts w:ascii="Arial" w:hAnsi="Arial" w:cs="Arial" w:hint="cs"/>
          <w:szCs w:val="18"/>
          <w:rtl/>
        </w:rPr>
        <w:t>حماية</w:t>
      </w:r>
      <w:r w:rsidR="001F5D27" w:rsidRPr="00C42401">
        <w:rPr>
          <w:rFonts w:cstheme="minorHAnsi"/>
          <w:szCs w:val="18"/>
          <w:rtl/>
        </w:rPr>
        <w:t xml:space="preserve"> </w:t>
      </w:r>
      <w:r w:rsidR="001F5D27" w:rsidRPr="00C42401">
        <w:rPr>
          <w:rFonts w:ascii="Arial" w:hAnsi="Arial" w:cs="Arial" w:hint="cs"/>
          <w:szCs w:val="18"/>
          <w:rtl/>
        </w:rPr>
        <w:t>البيانات</w:t>
      </w:r>
      <w:r w:rsidR="001F5D27" w:rsidRPr="00C42401">
        <w:rPr>
          <w:rFonts w:cstheme="minorHAnsi"/>
          <w:szCs w:val="18"/>
          <w:rtl/>
        </w:rPr>
        <w:t xml:space="preserve"> </w:t>
      </w:r>
      <w:r w:rsidR="001F5D27" w:rsidRPr="00C42401">
        <w:rPr>
          <w:rFonts w:ascii="Arial" w:hAnsi="Arial" w:cs="Arial" w:hint="cs"/>
          <w:szCs w:val="18"/>
          <w:rtl/>
        </w:rPr>
        <w:t>عبر</w:t>
      </w:r>
      <w:r w:rsidR="001F5D27" w:rsidRPr="00C42401">
        <w:rPr>
          <w:rFonts w:cstheme="minorHAnsi"/>
          <w:szCs w:val="18"/>
          <w:rtl/>
        </w:rPr>
        <w:t xml:space="preserve"> </w:t>
      </w:r>
      <w:r w:rsidR="001F5D27" w:rsidRPr="00C42401">
        <w:rPr>
          <w:rFonts w:ascii="Arial" w:hAnsi="Arial" w:cs="Arial" w:hint="cs"/>
          <w:szCs w:val="18"/>
          <w:rtl/>
        </w:rPr>
        <w:t>المرفق</w:t>
      </w:r>
      <w:r w:rsidR="001F5D27" w:rsidRPr="00C42401">
        <w:rPr>
          <w:rFonts w:cstheme="minorHAnsi"/>
          <w:szCs w:val="18"/>
          <w:rtl/>
        </w:rPr>
        <w:t xml:space="preserve"> </w:t>
      </w:r>
      <w:r w:rsidR="001F5D27" w:rsidRPr="00C42401">
        <w:rPr>
          <w:rFonts w:cstheme="minorHAnsi"/>
          <w:szCs w:val="18"/>
          <w:lang w:bidi=""/>
        </w:rPr>
        <w:t>1</w:t>
      </w:r>
      <w:r w:rsidR="001F5D27" w:rsidRPr="00C42401">
        <w:rPr>
          <w:rFonts w:cstheme="minorHAnsi"/>
          <w:szCs w:val="18"/>
          <w:rtl/>
        </w:rPr>
        <w:t xml:space="preserve"> </w:t>
      </w:r>
      <w:r w:rsidR="001F5D27" w:rsidRPr="00C42401">
        <w:rPr>
          <w:rFonts w:ascii="Arial" w:hAnsi="Arial" w:cs="Arial" w:hint="cs"/>
          <w:szCs w:val="18"/>
          <w:rtl/>
        </w:rPr>
        <w:t>وشروط</w:t>
      </w:r>
      <w:r w:rsidR="001F5D27" w:rsidRPr="00C42401">
        <w:rPr>
          <w:rFonts w:cstheme="minorHAnsi"/>
          <w:szCs w:val="18"/>
          <w:rtl/>
        </w:rPr>
        <w:t xml:space="preserve"> </w:t>
      </w:r>
      <w:r w:rsidR="001F5D27" w:rsidRPr="00C42401">
        <w:rPr>
          <w:rFonts w:ascii="Arial" w:hAnsi="Arial" w:cs="Arial" w:hint="cs"/>
          <w:szCs w:val="18"/>
          <w:rtl/>
        </w:rPr>
        <w:t>حماية</w:t>
      </w:r>
      <w:r w:rsidR="001F5D27" w:rsidRPr="00C42401">
        <w:rPr>
          <w:rFonts w:cstheme="minorHAnsi"/>
          <w:szCs w:val="18"/>
          <w:rtl/>
        </w:rPr>
        <w:t xml:space="preserve"> </w:t>
      </w:r>
      <w:r w:rsidR="001F5D27" w:rsidRPr="00C42401">
        <w:rPr>
          <w:rFonts w:ascii="Arial" w:hAnsi="Arial" w:cs="Arial" w:hint="cs"/>
          <w:szCs w:val="18"/>
          <w:rtl/>
        </w:rPr>
        <w:t>البيانات</w:t>
      </w:r>
      <w:r w:rsidR="001F5D27" w:rsidRPr="00C42401">
        <w:rPr>
          <w:rFonts w:cstheme="minorHAnsi"/>
          <w:szCs w:val="18"/>
          <w:rtl/>
        </w:rPr>
        <w:t xml:space="preserve"> </w:t>
      </w:r>
      <w:r w:rsidR="001F5D27" w:rsidRPr="00C42401">
        <w:rPr>
          <w:rFonts w:ascii="Arial" w:hAnsi="Arial" w:cs="Arial" w:hint="cs"/>
          <w:szCs w:val="18"/>
          <w:rtl/>
        </w:rPr>
        <w:t>الأخرى</w:t>
      </w:r>
      <w:r w:rsidR="001F5D27" w:rsidRPr="00C42401">
        <w:rPr>
          <w:rFonts w:cstheme="minorHAnsi"/>
          <w:szCs w:val="18"/>
          <w:rtl/>
        </w:rPr>
        <w:t xml:space="preserve"> </w:t>
      </w:r>
      <w:r w:rsidR="001F5D27" w:rsidRPr="00C42401">
        <w:rPr>
          <w:rFonts w:ascii="Arial" w:hAnsi="Arial" w:cs="Arial" w:hint="cs"/>
          <w:szCs w:val="18"/>
          <w:rtl/>
        </w:rPr>
        <w:t>الواردة</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ascii="Arial" w:hAnsi="Arial" w:cs="Arial" w:hint="cs"/>
          <w:szCs w:val="18"/>
          <w:rtl/>
        </w:rPr>
        <w:t>مكان</w:t>
      </w:r>
      <w:r w:rsidR="001F5D27" w:rsidRPr="00C42401">
        <w:rPr>
          <w:rFonts w:cstheme="minorHAnsi"/>
          <w:szCs w:val="18"/>
          <w:rtl/>
        </w:rPr>
        <w:t xml:space="preserve"> </w:t>
      </w:r>
      <w:r w:rsidR="001F5D27" w:rsidRPr="00C42401">
        <w:rPr>
          <w:rFonts w:ascii="Arial" w:hAnsi="Arial" w:cs="Arial" w:hint="cs"/>
          <w:szCs w:val="18"/>
          <w:rtl/>
        </w:rPr>
        <w:t>آخر</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cstheme="minorHAnsi"/>
          <w:szCs w:val="18"/>
        </w:rPr>
        <w:t>OST</w:t>
      </w:r>
      <w:r w:rsidR="001F5D27" w:rsidRPr="00C42401">
        <w:rPr>
          <w:rFonts w:cstheme="minorHAnsi"/>
          <w:szCs w:val="18"/>
          <w:rtl/>
        </w:rPr>
        <w:t xml:space="preserve">. </w:t>
      </w:r>
      <w:r w:rsidR="001F5D27" w:rsidRPr="00C42401">
        <w:rPr>
          <w:rFonts w:ascii="Arial" w:hAnsi="Arial" w:cs="Arial" w:hint="cs"/>
          <w:szCs w:val="18"/>
          <w:rtl/>
        </w:rPr>
        <w:t>أخيرًا،</w:t>
      </w:r>
      <w:r w:rsidR="001F5D27" w:rsidRPr="00C42401">
        <w:rPr>
          <w:rFonts w:cstheme="minorHAnsi"/>
          <w:szCs w:val="18"/>
          <w:rtl/>
        </w:rPr>
        <w:t xml:space="preserve"> </w:t>
      </w:r>
      <w:r w:rsidR="001F5D27" w:rsidRPr="00C42401">
        <w:rPr>
          <w:rFonts w:ascii="Arial" w:hAnsi="Arial" w:cs="Arial" w:hint="cs"/>
          <w:szCs w:val="18"/>
          <w:rtl/>
        </w:rPr>
        <w:t>توضح</w:t>
      </w:r>
      <w:r w:rsidR="001F5D27" w:rsidRPr="00C42401">
        <w:rPr>
          <w:rFonts w:cstheme="minorHAnsi"/>
          <w:szCs w:val="18"/>
          <w:rtl/>
        </w:rPr>
        <w:t xml:space="preserve"> </w:t>
      </w:r>
      <w:r w:rsidR="001F5D27" w:rsidRPr="00C42401">
        <w:rPr>
          <w:rFonts w:ascii="Arial" w:hAnsi="Arial" w:cs="Arial" w:hint="cs"/>
          <w:szCs w:val="18"/>
          <w:rtl/>
        </w:rPr>
        <w:t>مراجعات</w:t>
      </w:r>
      <w:r w:rsidR="001F5D27" w:rsidRPr="00C42401">
        <w:rPr>
          <w:rFonts w:cstheme="minorHAnsi"/>
          <w:szCs w:val="18"/>
          <w:rtl/>
        </w:rPr>
        <w:t xml:space="preserve"> </w:t>
      </w:r>
      <w:r w:rsidR="001F5D27" w:rsidRPr="00C42401">
        <w:rPr>
          <w:rFonts w:ascii="Arial" w:hAnsi="Arial" w:cs="Arial" w:hint="cs"/>
          <w:szCs w:val="18"/>
          <w:rtl/>
        </w:rPr>
        <w:t>المرفق</w:t>
      </w:r>
      <w:r w:rsidR="001F5D27" w:rsidRPr="00C42401">
        <w:rPr>
          <w:rFonts w:cstheme="minorHAnsi"/>
          <w:szCs w:val="18"/>
          <w:rtl/>
        </w:rPr>
        <w:t xml:space="preserve"> </w:t>
      </w:r>
      <w:r w:rsidR="001F5D27" w:rsidRPr="00C42401">
        <w:rPr>
          <w:rFonts w:cstheme="minorHAnsi"/>
          <w:szCs w:val="18"/>
          <w:lang w:bidi=""/>
        </w:rPr>
        <w:t>1</w:t>
      </w:r>
      <w:r w:rsidR="001F5D27" w:rsidRPr="00C42401">
        <w:rPr>
          <w:rFonts w:cstheme="minorHAnsi"/>
          <w:szCs w:val="18"/>
          <w:rtl/>
        </w:rPr>
        <w:t xml:space="preserve"> </w:t>
      </w:r>
      <w:r w:rsidR="001F5D27" w:rsidRPr="00C42401">
        <w:rPr>
          <w:rFonts w:ascii="Arial" w:hAnsi="Arial" w:cs="Arial" w:hint="cs"/>
          <w:szCs w:val="18"/>
          <w:rtl/>
        </w:rPr>
        <w:t>الشروط</w:t>
      </w:r>
      <w:r w:rsidR="001F5D27" w:rsidRPr="00C42401">
        <w:rPr>
          <w:rFonts w:cstheme="minorHAnsi"/>
          <w:szCs w:val="18"/>
          <w:rtl/>
        </w:rPr>
        <w:t xml:space="preserve"> </w:t>
      </w:r>
      <w:r w:rsidR="001F5D27" w:rsidRPr="00C42401">
        <w:rPr>
          <w:rFonts w:ascii="Arial" w:hAnsi="Arial" w:cs="Arial" w:hint="cs"/>
          <w:szCs w:val="18"/>
          <w:rtl/>
        </w:rPr>
        <w:t>التي</w:t>
      </w:r>
      <w:r w:rsidR="001F5D27" w:rsidRPr="00C42401">
        <w:rPr>
          <w:rFonts w:cstheme="minorHAnsi"/>
          <w:szCs w:val="18"/>
          <w:rtl/>
        </w:rPr>
        <w:t xml:space="preserve"> </w:t>
      </w:r>
      <w:r w:rsidR="001F5D27" w:rsidRPr="00C42401">
        <w:rPr>
          <w:rFonts w:ascii="Arial" w:hAnsi="Arial" w:cs="Arial" w:hint="cs"/>
          <w:szCs w:val="18"/>
          <w:rtl/>
        </w:rPr>
        <w:t>تنطبق</w:t>
      </w:r>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بعض</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الفنية،</w:t>
      </w:r>
      <w:r w:rsidR="001F5D27" w:rsidRPr="00C42401">
        <w:rPr>
          <w:rFonts w:cstheme="minorHAnsi"/>
          <w:szCs w:val="18"/>
          <w:rtl/>
        </w:rPr>
        <w:t xml:space="preserve"> </w:t>
      </w:r>
      <w:r w:rsidR="001F5D27" w:rsidRPr="00C42401">
        <w:rPr>
          <w:rFonts w:ascii="Arial" w:hAnsi="Arial" w:cs="Arial" w:hint="cs"/>
          <w:szCs w:val="18"/>
          <w:rtl/>
        </w:rPr>
        <w:t>مثل</w:t>
      </w:r>
      <w:r w:rsidR="001F5D27" w:rsidRPr="00C42401">
        <w:rPr>
          <w:rFonts w:cstheme="minorHAnsi"/>
          <w:szCs w:val="18"/>
          <w:rtl/>
        </w:rPr>
        <w:t xml:space="preserve"> </w:t>
      </w:r>
      <w:r w:rsidR="001F5D27" w:rsidRPr="00C42401">
        <w:rPr>
          <w:rFonts w:ascii="Arial" w:hAnsi="Arial" w:cs="Arial" w:hint="cs"/>
          <w:szCs w:val="18"/>
          <w:rtl/>
        </w:rPr>
        <w:t>التعليمات</w:t>
      </w:r>
      <w:r w:rsidR="001F5D27" w:rsidRPr="00C42401">
        <w:rPr>
          <w:rFonts w:cstheme="minorHAnsi"/>
          <w:szCs w:val="18"/>
          <w:rtl/>
        </w:rPr>
        <w:t xml:space="preserve"> </w:t>
      </w:r>
      <w:r w:rsidR="001F5D27" w:rsidRPr="00C42401">
        <w:rPr>
          <w:rFonts w:ascii="Arial" w:hAnsi="Arial" w:cs="Arial" w:hint="cs"/>
          <w:szCs w:val="18"/>
          <w:rtl/>
        </w:rPr>
        <w:t>البرمجية</w:t>
      </w:r>
      <w:r w:rsidR="001F5D27" w:rsidRPr="00C42401">
        <w:rPr>
          <w:rFonts w:cstheme="minorHAnsi"/>
          <w:szCs w:val="18"/>
          <w:rtl/>
        </w:rPr>
        <w:t xml:space="preserve"> </w:t>
      </w:r>
      <w:r w:rsidR="001F5D27" w:rsidRPr="00C42401">
        <w:rPr>
          <w:rFonts w:ascii="Arial" w:hAnsi="Arial" w:cs="Arial" w:hint="cs"/>
          <w:szCs w:val="18"/>
          <w:rtl/>
        </w:rPr>
        <w:t>المخصصة</w:t>
      </w:r>
      <w:r w:rsidR="001F5D27" w:rsidRPr="00C42401">
        <w:rPr>
          <w:rFonts w:cstheme="minorHAnsi"/>
          <w:szCs w:val="18"/>
          <w:rtl/>
        </w:rPr>
        <w:t xml:space="preserve"> </w:t>
      </w:r>
      <w:r w:rsidR="001F5D27" w:rsidRPr="00C42401">
        <w:rPr>
          <w:rFonts w:ascii="Arial" w:hAnsi="Arial" w:cs="Arial" w:hint="cs"/>
          <w:szCs w:val="18"/>
          <w:rtl/>
        </w:rPr>
        <w:t>ونماذج</w:t>
      </w:r>
      <w:r w:rsidR="001F5D27" w:rsidRPr="00C42401">
        <w:rPr>
          <w:rFonts w:cstheme="minorHAnsi"/>
          <w:szCs w:val="18"/>
          <w:rtl/>
        </w:rPr>
        <w:t xml:space="preserve"> </w:t>
      </w:r>
      <w:r w:rsidR="001F5D27" w:rsidRPr="00C42401">
        <w:rPr>
          <w:rFonts w:ascii="Arial" w:hAnsi="Arial" w:cs="Arial" w:hint="cs"/>
          <w:szCs w:val="18"/>
          <w:rtl/>
        </w:rPr>
        <w:t>تعلم</w:t>
      </w:r>
      <w:r w:rsidR="001F5D27" w:rsidRPr="00C42401">
        <w:rPr>
          <w:rFonts w:cstheme="minorHAnsi"/>
          <w:szCs w:val="18"/>
          <w:rtl/>
        </w:rPr>
        <w:t xml:space="preserve"> </w:t>
      </w:r>
      <w:r w:rsidR="001F5D27" w:rsidRPr="00C42401">
        <w:rPr>
          <w:rFonts w:ascii="Arial" w:hAnsi="Arial" w:cs="Arial" w:hint="cs"/>
          <w:szCs w:val="18"/>
          <w:rtl/>
        </w:rPr>
        <w:t>الآلة</w:t>
      </w:r>
      <w:r w:rsidR="001F5D27" w:rsidRPr="00C42401">
        <w:rPr>
          <w:rFonts w:cstheme="minorHAnsi"/>
          <w:szCs w:val="18"/>
          <w:rtl/>
        </w:rPr>
        <w:t xml:space="preserve"> </w:t>
      </w:r>
      <w:r w:rsidR="001F5D27" w:rsidRPr="00C42401">
        <w:rPr>
          <w:rFonts w:ascii="Arial" w:hAnsi="Arial" w:cs="Arial" w:hint="cs"/>
          <w:szCs w:val="18"/>
          <w:rtl/>
        </w:rPr>
        <w:t>المدربة،</w:t>
      </w:r>
      <w:r w:rsidR="001F5D27" w:rsidRPr="00C42401">
        <w:rPr>
          <w:rFonts w:cstheme="minorHAnsi"/>
          <w:szCs w:val="18"/>
          <w:rtl/>
        </w:rPr>
        <w:t xml:space="preserve"> </w:t>
      </w:r>
      <w:r w:rsidR="001F5D27" w:rsidRPr="00C42401">
        <w:rPr>
          <w:rFonts w:ascii="Arial" w:hAnsi="Arial" w:cs="Arial" w:hint="cs"/>
          <w:szCs w:val="18"/>
          <w:rtl/>
        </w:rPr>
        <w:t>التي</w:t>
      </w:r>
      <w:r w:rsidR="001F5D27" w:rsidRPr="00C42401">
        <w:rPr>
          <w:rFonts w:cstheme="minorHAnsi"/>
          <w:szCs w:val="18"/>
          <w:rtl/>
        </w:rPr>
        <w:t xml:space="preserve"> </w:t>
      </w:r>
      <w:r w:rsidR="001F5D27" w:rsidRPr="00C42401">
        <w:rPr>
          <w:rFonts w:ascii="Arial" w:hAnsi="Arial" w:cs="Arial" w:hint="cs"/>
          <w:szCs w:val="18"/>
          <w:rtl/>
        </w:rPr>
        <w:t>تقدمها</w:t>
      </w:r>
      <w:r w:rsidR="001F5D27" w:rsidRPr="00C42401">
        <w:rPr>
          <w:rFonts w:cstheme="minorHAnsi"/>
          <w:szCs w:val="18"/>
          <w:rtl/>
        </w:rPr>
        <w:t xml:space="preserve"> </w:t>
      </w:r>
      <w:r w:rsidR="001F5D27" w:rsidRPr="00C42401">
        <w:rPr>
          <w:rFonts w:cstheme="minorHAnsi"/>
          <w:szCs w:val="18"/>
        </w:rPr>
        <w:t>Microsoft</w:t>
      </w:r>
      <w:r w:rsidR="001F5D27" w:rsidRPr="00C42401">
        <w:rPr>
          <w:rFonts w:cstheme="minorHAnsi"/>
          <w:szCs w:val="18"/>
          <w:rtl/>
        </w:rPr>
        <w:t xml:space="preserve"> </w:t>
      </w:r>
      <w:r w:rsidR="001F5D27" w:rsidRPr="00C42401">
        <w:rPr>
          <w:rFonts w:ascii="Arial" w:hAnsi="Arial" w:cs="Arial" w:hint="cs"/>
          <w:szCs w:val="18"/>
          <w:rtl/>
        </w:rPr>
        <w:t>بدون</w:t>
      </w:r>
      <w:r w:rsidR="001F5D27" w:rsidRPr="00C42401">
        <w:rPr>
          <w:rFonts w:cstheme="minorHAnsi"/>
          <w:szCs w:val="18"/>
          <w:rtl/>
        </w:rPr>
        <w:t xml:space="preserve"> </w:t>
      </w:r>
      <w:r w:rsidR="001F5D27" w:rsidRPr="00C42401">
        <w:rPr>
          <w:rFonts w:ascii="Arial" w:hAnsi="Arial" w:cs="Arial" w:hint="cs"/>
          <w:szCs w:val="18"/>
          <w:rtl/>
        </w:rPr>
        <w:t>أي</w:t>
      </w:r>
      <w:r w:rsidR="001F5D27" w:rsidRPr="00C42401">
        <w:rPr>
          <w:rFonts w:cstheme="minorHAnsi"/>
          <w:szCs w:val="18"/>
          <w:rtl/>
        </w:rPr>
        <w:t xml:space="preserve"> </w:t>
      </w:r>
      <w:r w:rsidR="001F5D27" w:rsidRPr="00C42401">
        <w:rPr>
          <w:rFonts w:ascii="Arial" w:hAnsi="Arial" w:cs="Arial" w:hint="cs"/>
          <w:szCs w:val="18"/>
          <w:rtl/>
        </w:rPr>
        <w:t>تكلفة</w:t>
      </w:r>
      <w:r w:rsidR="001F5D27" w:rsidRPr="00C42401">
        <w:rPr>
          <w:rFonts w:cstheme="minorHAnsi"/>
          <w:szCs w:val="18"/>
          <w:rtl/>
        </w:rPr>
        <w:t xml:space="preserve"> </w:t>
      </w:r>
      <w:r w:rsidR="001F5D27" w:rsidRPr="00C42401">
        <w:rPr>
          <w:rFonts w:ascii="Arial" w:hAnsi="Arial" w:cs="Arial" w:hint="cs"/>
          <w:szCs w:val="18"/>
          <w:rtl/>
        </w:rPr>
        <w:t>لتعزيز</w:t>
      </w:r>
      <w:r w:rsidR="001F5D27" w:rsidRPr="00C42401">
        <w:rPr>
          <w:rFonts w:cstheme="minorHAnsi"/>
          <w:szCs w:val="18"/>
          <w:rtl/>
        </w:rPr>
        <w:t xml:space="preserve"> </w:t>
      </w:r>
      <w:r w:rsidR="001F5D27" w:rsidRPr="00C42401">
        <w:rPr>
          <w:rFonts w:ascii="Arial" w:hAnsi="Arial" w:cs="Arial" w:hint="cs"/>
          <w:szCs w:val="18"/>
          <w:rtl/>
        </w:rPr>
        <w:t>استخدام</w:t>
      </w:r>
      <w:r w:rsidR="001F5D27" w:rsidRPr="00C42401">
        <w:rPr>
          <w:rFonts w:cstheme="minorHAnsi"/>
          <w:szCs w:val="18"/>
          <w:rtl/>
        </w:rPr>
        <w:t xml:space="preserve"> </w:t>
      </w:r>
      <w:r w:rsidR="001F5D27" w:rsidRPr="00C42401">
        <w:rPr>
          <w:rFonts w:ascii="Arial" w:hAnsi="Arial" w:cs="Arial" w:hint="cs"/>
          <w:szCs w:val="18"/>
          <w:rtl/>
        </w:rPr>
        <w:t>خدماتنا</w:t>
      </w:r>
      <w:r w:rsidR="001F5D27" w:rsidRPr="00C42401">
        <w:rPr>
          <w:rFonts w:cstheme="minorHAnsi"/>
          <w:szCs w:val="18"/>
          <w:rtl/>
        </w:rPr>
        <w:t xml:space="preserve"> </w:t>
      </w:r>
      <w:r w:rsidR="001F5D27" w:rsidRPr="00C42401">
        <w:rPr>
          <w:rFonts w:ascii="Arial" w:hAnsi="Arial" w:cs="Arial" w:hint="cs"/>
          <w:szCs w:val="18"/>
          <w:rtl/>
        </w:rPr>
        <w:t>عبر</w:t>
      </w:r>
      <w:r w:rsidR="001F5D27" w:rsidRPr="00C42401">
        <w:rPr>
          <w:rFonts w:cstheme="minorHAnsi"/>
          <w:szCs w:val="18"/>
          <w:rtl/>
        </w:rPr>
        <w:t xml:space="preserve"> </w:t>
      </w:r>
      <w:r w:rsidR="001F5D27" w:rsidRPr="00C42401">
        <w:rPr>
          <w:rFonts w:ascii="Arial" w:hAnsi="Arial" w:cs="Arial" w:hint="cs"/>
          <w:szCs w:val="18"/>
          <w:rtl/>
        </w:rPr>
        <w:t>الإنترنت</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قِبل</w:t>
      </w:r>
      <w:r w:rsidR="001F5D27" w:rsidRPr="00C42401">
        <w:rPr>
          <w:rFonts w:cstheme="minorHAnsi"/>
          <w:szCs w:val="18"/>
          <w:rtl/>
        </w:rPr>
        <w:t xml:space="preserve"> </w:t>
      </w:r>
      <w:r w:rsidR="001F5D27" w:rsidRPr="00C42401">
        <w:rPr>
          <w:rFonts w:ascii="Arial" w:hAnsi="Arial" w:cs="Arial" w:hint="cs"/>
          <w:szCs w:val="18"/>
          <w:rtl/>
        </w:rPr>
        <w:t>عملائنا</w:t>
      </w:r>
      <w:r w:rsidR="001F5D27" w:rsidRPr="00C42401">
        <w:rPr>
          <w:rFonts w:cstheme="minorHAnsi"/>
          <w:szCs w:val="18"/>
          <w:rtl/>
        </w:rPr>
        <w:t xml:space="preserve"> </w:t>
      </w:r>
      <w:r w:rsidR="001F5D27" w:rsidRPr="00C42401">
        <w:rPr>
          <w:rFonts w:ascii="Arial" w:hAnsi="Arial" w:cs="Arial" w:hint="cs"/>
          <w:szCs w:val="18"/>
          <w:rtl/>
        </w:rPr>
        <w:t>وشركائنا</w:t>
      </w:r>
      <w:r w:rsidR="0011099D" w:rsidRPr="00331C73">
        <w:rPr>
          <w:szCs w:val="18"/>
          <w:rtl/>
        </w:rPr>
        <w:t>.</w:t>
      </w:r>
    </w:p>
    <w:bookmarkEnd w:id="33"/>
    <w:p w14:paraId="2293A489" w14:textId="77777777" w:rsidR="0011099D" w:rsidRDefault="0011099D" w:rsidP="0011099D"/>
    <w:p w14:paraId="696492E9" w14:textId="213E9E7B" w:rsidR="003A0C79" w:rsidRPr="00EF30C3" w:rsidRDefault="00643AE6" w:rsidP="003A0C7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5"/>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4" w:name="_Toc507768537"/>
      <w:bookmarkStart w:id="35" w:name="_Toc507239489"/>
      <w:bookmarkStart w:id="36" w:name="Definitions"/>
      <w:bookmarkStart w:id="37" w:name="_Toc15473164"/>
      <w:r w:rsidRPr="004D34DA">
        <w:rPr>
          <w:rFonts w:cs="Arial"/>
          <w:bCs/>
          <w:szCs w:val="40"/>
          <w:rtl/>
        </w:rPr>
        <w:lastRenderedPageBreak/>
        <w:t>التعريفات</w:t>
      </w:r>
      <w:bookmarkEnd w:id="34"/>
      <w:bookmarkEnd w:id="35"/>
      <w:bookmarkEnd w:id="37"/>
    </w:p>
    <w:bookmarkEnd w:id="36"/>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5B22BF3E"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r w:rsidR="0028072A">
        <w:fldChar w:fldCharType="begin"/>
      </w:r>
      <w:r w:rsidR="0028072A">
        <w:instrText xml:space="preserve"> HYPERLINK \l "DataProcessingTerms" </w:instrText>
      </w:r>
      <w:r w:rsidR="0028072A">
        <w:fldChar w:fldCharType="separate"/>
      </w:r>
      <w:r w:rsidRPr="005D2CEA">
        <w:rPr>
          <w:rStyle w:val="Hyperlink"/>
          <w:rFonts w:cs="Arial"/>
          <w:szCs w:val="18"/>
          <w:rtl/>
        </w:rPr>
        <w:t>الملحق أ</w:t>
      </w:r>
      <w:r w:rsidR="0028072A">
        <w:rPr>
          <w:rStyle w:val="Hyperlink"/>
          <w:rFonts w:cs="Arial"/>
          <w:szCs w:val="18"/>
        </w:rPr>
        <w:fldChar w:fldCharType="end"/>
      </w:r>
      <w:r w:rsidRPr="005D2CEA">
        <w:rPr>
          <w:rFonts w:cs="Arial"/>
          <w:szCs w:val="18"/>
          <w:rtl/>
        </w:rPr>
        <w:t xml:space="preserve"> بشروط حماية البيانات.</w:t>
      </w: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6"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8" w:name="_Toc507239490"/>
      <w:r w:rsidRPr="005D6BF7">
        <w:rPr>
          <w:rFonts w:cs="Arial"/>
          <w:szCs w:val="18"/>
          <w:rtl/>
        </w:rPr>
        <w:t>شروط الخدمات عبر الإنترنت</w:t>
      </w:r>
      <w:bookmarkEnd w:id="38"/>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0F3131B2"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r w:rsidR="0028072A">
        <w:fldChar w:fldCharType="begin"/>
      </w:r>
      <w:r w:rsidR="0028072A">
        <w:instrText xml:space="preserve"> HYPERLINK \l "Attachment3" </w:instrText>
      </w:r>
      <w:r w:rsidR="0028072A">
        <w:fldChar w:fldCharType="separate"/>
      </w:r>
      <w:r w:rsidRPr="005D6BF7">
        <w:rPr>
          <w:rStyle w:val="Hyperlink"/>
          <w:rFonts w:cs="Arial"/>
          <w:szCs w:val="18"/>
          <w:rtl/>
        </w:rPr>
        <w:t xml:space="preserve">المرفق </w:t>
      </w:r>
      <w:r w:rsidRPr="005D6BF7">
        <w:rPr>
          <w:rStyle w:val="Hyperlink"/>
          <w:rFonts w:cs="Arial"/>
          <w:szCs w:val="18"/>
          <w:lang w:bidi=""/>
        </w:rPr>
        <w:t>3</w:t>
      </w:r>
      <w:r w:rsidR="0028072A">
        <w:rPr>
          <w:rStyle w:val="Hyperlink"/>
          <w:rFonts w:cs="Arial"/>
          <w:szCs w:val="18"/>
          <w:lang w:bidi=""/>
        </w:rPr>
        <w:fldChar w:fldCharType="end"/>
      </w:r>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7712C73B"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7"/>
          <w:footerReference w:type="first" r:id="rId18"/>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9" w:name="_Toc507768538"/>
      <w:bookmarkStart w:id="40" w:name="GeneralTerms"/>
      <w:bookmarkStart w:id="41" w:name="_Toc15473165"/>
      <w:r w:rsidRPr="00E13D92">
        <w:rPr>
          <w:rFonts w:cs="Arial"/>
          <w:bCs/>
          <w:szCs w:val="40"/>
          <w:rtl/>
        </w:rPr>
        <w:lastRenderedPageBreak/>
        <w:t>الشروط العامة</w:t>
      </w:r>
      <w:bookmarkEnd w:id="39"/>
      <w:bookmarkEnd w:id="41"/>
    </w:p>
    <w:p w14:paraId="55D731FC" w14:textId="77777777" w:rsidR="004A27A9" w:rsidRPr="00065FD1" w:rsidRDefault="004A27A9" w:rsidP="004A27A9">
      <w:pPr>
        <w:pStyle w:val="ProductList-SubSubSectionHeading"/>
        <w:outlineLvl w:val="1"/>
        <w:rPr>
          <w:rFonts w:cs="Arial"/>
          <w:bCs/>
          <w:szCs w:val="18"/>
        </w:rPr>
      </w:pPr>
      <w:bookmarkStart w:id="42" w:name="_Toc507768539"/>
      <w:bookmarkStart w:id="43" w:name="OnlineServicesChanges"/>
      <w:bookmarkStart w:id="44" w:name="_Toc15473166"/>
      <w:bookmarkEnd w:id="40"/>
      <w:r w:rsidRPr="00065FD1">
        <w:rPr>
          <w:rFonts w:cs="Arial"/>
          <w:bCs/>
          <w:szCs w:val="18"/>
          <w:rtl/>
        </w:rPr>
        <w:t>ترخيص الخدمات عبر الإنترنت</w:t>
      </w:r>
      <w:bookmarkEnd w:id="42"/>
      <w:bookmarkEnd w:id="44"/>
    </w:p>
    <w:bookmarkEnd w:id="43"/>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r w:rsidR="00643AE6">
        <w:fldChar w:fldCharType="begin"/>
      </w:r>
      <w:r w:rsidR="00643AE6">
        <w:instrText xml:space="preserve"> HYPERLINK \l "OnlineServiceSpecificTerms" </w:instrText>
      </w:r>
      <w:r w:rsidR="00643AE6">
        <w:fldChar w:fldCharType="separate"/>
      </w:r>
      <w:r w:rsidRPr="0095324E">
        <w:rPr>
          <w:rStyle w:val="Hyperlink"/>
          <w:rFonts w:cs="Arial"/>
          <w:szCs w:val="18"/>
          <w:rtl/>
        </w:rPr>
        <w:t>الشروط الخاصة بالخدمة عبر الإنترنت</w:t>
      </w:r>
      <w:r w:rsidR="00643AE6">
        <w:rPr>
          <w:rStyle w:val="Hyperlink"/>
          <w:rFonts w:cs="Arial"/>
          <w:szCs w:val="18"/>
        </w:rPr>
        <w:fldChar w:fldCharType="end"/>
      </w:r>
      <w:r w:rsidRPr="0095324E">
        <w:rPr>
          <w:rFonts w:cs="Arial"/>
          <w:szCs w:val="18"/>
          <w:rtl/>
        </w:rPr>
        <w:t xml:space="preserve">. يتناول </w:t>
      </w:r>
      <w:r w:rsidR="0028072A">
        <w:fldChar w:fldCharType="begin"/>
      </w:r>
      <w:r w:rsidR="0028072A">
        <w:instrText xml:space="preserve"> HYPERLINK \l "Attachment2" </w:instrText>
      </w:r>
      <w:r w:rsidR="0028072A">
        <w:fldChar w:fldCharType="separate"/>
      </w:r>
      <w:r w:rsidRPr="0095324E">
        <w:rPr>
          <w:rStyle w:val="Hyperlink"/>
          <w:rFonts w:cs="Arial"/>
          <w:szCs w:val="18"/>
          <w:rtl/>
        </w:rPr>
        <w:t xml:space="preserve">المرفق </w:t>
      </w:r>
      <w:r w:rsidRPr="0095324E">
        <w:rPr>
          <w:rStyle w:val="Hyperlink"/>
          <w:rFonts w:cs="Arial"/>
          <w:szCs w:val="18"/>
          <w:lang w:bidi=""/>
        </w:rPr>
        <w:t>2</w:t>
      </w:r>
      <w:r w:rsidR="0028072A">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r w:rsidR="00643AE6">
        <w:fldChar w:fldCharType="begin"/>
      </w:r>
      <w:r w:rsidR="00643AE6">
        <w:instrText xml:space="preserve"> HYPERLINK \l "OnlineServiceSpecificTerms" </w:instrText>
      </w:r>
      <w:r w:rsidR="00643AE6">
        <w:fldChar w:fldCharType="separate"/>
      </w:r>
      <w:r w:rsidRPr="005C0D3F">
        <w:rPr>
          <w:rStyle w:val="Hyperlink"/>
          <w:rFonts w:cs="Arial"/>
          <w:szCs w:val="18"/>
          <w:rtl/>
        </w:rPr>
        <w:t>الشروط الخاصة بالخدمة عبر الإنترنت</w:t>
      </w:r>
      <w:r w:rsidR="00643AE6">
        <w:rPr>
          <w:rStyle w:val="Hyperlink"/>
          <w:rFonts w:cs="Arial"/>
          <w:szCs w:val="18"/>
        </w:rPr>
        <w:fldChar w:fldCharType="end"/>
      </w:r>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5" w:name="_Toc507768540"/>
      <w:bookmarkStart w:id="46" w:name="_Toc15473167"/>
      <w:r w:rsidRPr="00140183">
        <w:rPr>
          <w:rFonts w:cs="Arial"/>
          <w:bCs/>
          <w:szCs w:val="18"/>
          <w:rtl/>
        </w:rPr>
        <w:t>استخدام الخدمات عبر الإنترنت</w:t>
      </w:r>
      <w:bookmarkEnd w:id="45"/>
      <w:bookmarkEnd w:id="46"/>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7" w:name="_Toc507768541"/>
      <w:bookmarkStart w:id="48" w:name="_Toc507239493"/>
      <w:bookmarkStart w:id="49" w:name="_Toc15473168"/>
      <w:r w:rsidRPr="00C23051">
        <w:rPr>
          <w:rFonts w:cs="Arial"/>
          <w:bCs/>
          <w:szCs w:val="18"/>
          <w:rtl/>
        </w:rPr>
        <w:t>استخدام البرامج مع الخدمة عبر الإنترنت</w:t>
      </w:r>
      <w:bookmarkEnd w:id="47"/>
      <w:bookmarkEnd w:id="48"/>
      <w:bookmarkEnd w:id="49"/>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r w:rsidR="00643AE6">
        <w:fldChar w:fldCharType="begin"/>
      </w:r>
      <w:r w:rsidR="00643AE6">
        <w:instrText xml:space="preserve"> HYPERLINK \l "OnlineServiceSpecificTerms" </w:instrText>
      </w:r>
      <w:r w:rsidR="00643AE6">
        <w:fldChar w:fldCharType="separate"/>
      </w:r>
      <w:r w:rsidRPr="00EF30C3">
        <w:rPr>
          <w:rStyle w:val="Hyperlink"/>
          <w:rFonts w:cs="Arial"/>
          <w:szCs w:val="18"/>
          <w:rtl/>
        </w:rPr>
        <w:t>الشروط الخاصة بالخدمة عبر الإنترنت</w:t>
      </w:r>
      <w:r w:rsidR="00643AE6">
        <w:rPr>
          <w:rStyle w:val="Hyperlink"/>
          <w:rFonts w:cs="Arial"/>
          <w:szCs w:val="18"/>
        </w:rPr>
        <w:fldChar w:fldCharType="end"/>
      </w:r>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0" w:name="_Toc507768542"/>
      <w:bookmarkStart w:id="51" w:name="_Toc15473169"/>
      <w:r w:rsidRPr="00733C92">
        <w:rPr>
          <w:rFonts w:cs="Arial"/>
          <w:bCs/>
          <w:szCs w:val="18"/>
          <w:rtl/>
        </w:rPr>
        <w:lastRenderedPageBreak/>
        <w:t>القيود الفنية</w:t>
      </w:r>
      <w:bookmarkEnd w:id="50"/>
      <w:bookmarkEnd w:id="51"/>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2" w:name="_Toc507768543"/>
      <w:bookmarkStart w:id="53" w:name="_Toc15473170"/>
      <w:r w:rsidRPr="00733C92">
        <w:rPr>
          <w:rFonts w:cs="Arial"/>
          <w:bCs/>
          <w:szCs w:val="18"/>
          <w:rtl/>
        </w:rPr>
        <w:t>خدمات الاستيراد/التصدير</w:t>
      </w:r>
      <w:bookmarkEnd w:id="52"/>
      <w:bookmarkEnd w:id="53"/>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4" w:name="_Toc507768544"/>
      <w:bookmarkStart w:id="55" w:name="_Toc15473171"/>
      <w:r w:rsidRPr="00733C92">
        <w:rPr>
          <w:rFonts w:cs="Arial"/>
          <w:bCs/>
          <w:szCs w:val="18"/>
          <w:rtl/>
        </w:rPr>
        <w:t>مكونات الخطوط</w:t>
      </w:r>
      <w:bookmarkEnd w:id="54"/>
      <w:bookmarkEnd w:id="55"/>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6" w:name="_Toc507768545"/>
      <w:bookmarkStart w:id="57" w:name="_Toc15473172"/>
      <w:r w:rsidRPr="00733C92">
        <w:rPr>
          <w:rFonts w:cs="Arial"/>
          <w:bCs/>
          <w:szCs w:val="18"/>
          <w:rtl/>
        </w:rPr>
        <w:t>تغييرات الخدمات عبر الإنترنت وتوفرها</w:t>
      </w:r>
      <w:r w:rsidRPr="00733C92">
        <w:rPr>
          <w:rFonts w:cs="Arial"/>
          <w:bCs/>
          <w:szCs w:val="18"/>
          <w:rtl/>
        </w:rPr>
        <w:t>‬</w:t>
      </w:r>
      <w:bookmarkEnd w:id="56"/>
      <w:bookmarkEnd w:id="57"/>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r w:rsidR="00643AE6">
        <w:fldChar w:fldCharType="begin"/>
      </w:r>
      <w:r w:rsidR="00643AE6">
        <w:instrText xml:space="preserve"> HYPERLINK "https://go.microsoft.com/fwlink/?linkid=</w:instrText>
      </w:r>
      <w:r w:rsidR="00643AE6">
        <w:instrText xml:space="preserve">870295" </w:instrText>
      </w:r>
      <w:r w:rsidR="00643AE6">
        <w:fldChar w:fldCharType="separate"/>
      </w:r>
      <w:r w:rsidRPr="00D14A2B">
        <w:rPr>
          <w:rStyle w:val="Hyperlink"/>
          <w:rFonts w:ascii="Calibri" w:hAnsi="Calibri" w:cs="Arial"/>
          <w:szCs w:val="18"/>
          <w:lang w:bidi=""/>
        </w:rPr>
        <w:t>https://go.microsoft.com/fwlink/?linkid=870295</w:t>
      </w:r>
      <w:r w:rsidR="00643AE6">
        <w:rPr>
          <w:rStyle w:val="Hyperlink"/>
          <w:rFonts w:ascii="Calibri" w:hAnsi="Calibri" w:cs="Arial"/>
          <w:szCs w:val="18"/>
          <w:lang w:bidi=""/>
        </w:rPr>
        <w:fldChar w:fldCharType="end"/>
      </w:r>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8" w:name="_Toc507768546"/>
      <w:bookmarkStart w:id="59" w:name="_Toc15473173"/>
      <w:r w:rsidRPr="006E6886">
        <w:rPr>
          <w:rFonts w:cs="Arial"/>
          <w:bCs/>
          <w:szCs w:val="18"/>
          <w:rtl/>
        </w:rPr>
        <w:t>الامتثال للقوانين</w:t>
      </w:r>
      <w:bookmarkEnd w:id="58"/>
      <w:bookmarkEnd w:id="59"/>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0" w:name="_Toc507768547"/>
      <w:bookmarkStart w:id="61" w:name="_Toc15473174"/>
      <w:r w:rsidRPr="007836DA">
        <w:rPr>
          <w:rFonts w:cs="Arial"/>
          <w:bCs/>
          <w:szCs w:val="18"/>
          <w:rtl/>
        </w:rPr>
        <w:t>أخرى</w:t>
      </w:r>
      <w:bookmarkEnd w:id="60"/>
      <w:bookmarkEnd w:id="61"/>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5" w:name="GeneralTerms_Previews"/>
      <w:r w:rsidRPr="00331C73">
        <w:rPr>
          <w:b/>
          <w:color w:val="0072C6"/>
          <w:szCs w:val="18"/>
          <w:rtl/>
        </w:rPr>
        <w:t>المعاينات</w:t>
      </w:r>
    </w:p>
    <w:p w14:paraId="76B0A569"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تُقدَّم المعاينات "بالحالة التي عليها" و"على علاتها" و"بالحالة التي تتوفر بها"؛ كما هو موضح هنا. قد لا تتم تغطية المعاينات بواسطة دعم العملاء. وقد نقوم بتغيير المعاينات أو إيقافها في أي وقت دون إشعار. كما يجوز لنا عدم اختيار إتاحة خدمة معاينة بشكل عام تجاريًا.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lastRenderedPageBreak/>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684A2150" w14:textId="77777777" w:rsidR="0011099D" w:rsidRPr="005442E4" w:rsidRDefault="0011099D" w:rsidP="0011099D">
      <w:pPr>
        <w:pStyle w:val="ProductList-Body"/>
        <w:keepNext/>
        <w:ind w:left="158" w:hanging="158"/>
        <w:rPr>
          <w:szCs w:val="18"/>
        </w:rPr>
      </w:pPr>
      <w:r w:rsidRPr="005442E4">
        <w:rPr>
          <w:b/>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5"/>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77777777" w:rsidR="0011099D" w:rsidRPr="005442E4" w:rsidRDefault="0011099D" w:rsidP="004E6A6B">
      <w:pPr>
        <w:pStyle w:val="ProductList-Body"/>
        <w:numPr>
          <w:ilvl w:val="0"/>
          <w:numId w:val="19"/>
        </w:numPr>
        <w:ind w:left="720"/>
        <w:rPr>
          <w:szCs w:val="18"/>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19464DAE" w14:textId="77777777" w:rsidR="0011099D" w:rsidRDefault="0011099D" w:rsidP="0011099D">
      <w:pPr>
        <w:ind w:hanging="158"/>
      </w:pPr>
    </w:p>
    <w:p w14:paraId="26720C16"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F6FD2E0" w14:textId="0A746D6E" w:rsidR="00103924" w:rsidRDefault="00103924" w:rsidP="00D672AD">
      <w:pPr>
        <w:pStyle w:val="ProductList-Body"/>
        <w:rPr>
          <w:rFonts w:cs="Arial"/>
          <w:szCs w:val="18"/>
          <w:rtl/>
        </w:rPr>
      </w:pPr>
    </w:p>
    <w:p w14:paraId="2F96BA47" w14:textId="77777777" w:rsidR="003C43CA" w:rsidRPr="00EF30C3" w:rsidRDefault="003C43CA"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6" w:name="_Toc507239504"/>
      <w:bookmarkStart w:id="67" w:name="_Toc15473175"/>
      <w:r w:rsidRPr="00B77BA8">
        <w:rPr>
          <w:rFonts w:cs="Arial"/>
          <w:szCs w:val="40"/>
          <w:rtl/>
        </w:rPr>
        <w:lastRenderedPageBreak/>
        <w:t>شروط حماية البيانات</w:t>
      </w:r>
      <w:bookmarkEnd w:id="66"/>
      <w:bookmarkEnd w:id="67"/>
    </w:p>
    <w:p w14:paraId="487FAD69" w14:textId="77777777" w:rsidR="00121554" w:rsidRDefault="004A27A9" w:rsidP="004A27A9">
      <w:pPr>
        <w:pStyle w:val="ProductList-Body"/>
        <w:spacing w:after="120"/>
        <w:rPr>
          <w:rFonts w:cs="Arial"/>
          <w:szCs w:val="18"/>
          <w:rtl/>
        </w:rPr>
        <w:sectPr w:rsidR="00121554" w:rsidSect="00A61B2A">
          <w:footerReference w:type="default" r:id="rId19"/>
          <w:footerReference w:type="first" r:id="rId20"/>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8" w:name="_Toc431459502"/>
      <w:bookmarkStart w:id="69" w:name="_Toc507239505"/>
      <w:r w:rsidRPr="00577468">
        <w:rPr>
          <w:rFonts w:cs="Arial"/>
          <w:szCs w:val="18"/>
          <w:rtl/>
        </w:rPr>
        <w:t xml:space="preserve">الملحق ب - تدابير </w:t>
      </w:r>
      <w:bookmarkEnd w:id="68"/>
      <w:bookmarkEnd w:id="69"/>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70" w:name="_Toc507768549"/>
      <w:bookmarkStart w:id="71" w:name="_Toc15473176"/>
      <w:r w:rsidRPr="00457F98">
        <w:rPr>
          <w:rFonts w:cs="Arial"/>
          <w:bCs/>
          <w:szCs w:val="18"/>
          <w:rtl/>
        </w:rPr>
        <w:t>النطاق</w:t>
      </w:r>
      <w:bookmarkEnd w:id="70"/>
      <w:bookmarkEnd w:id="71"/>
    </w:p>
    <w:p w14:paraId="6011BE98" w14:textId="77777777" w:rsidR="00BE2A15" w:rsidRPr="003F6826" w:rsidRDefault="00BE2A15" w:rsidP="00BE2A15">
      <w:pPr>
        <w:pStyle w:val="ProductList-Body"/>
        <w:rPr>
          <w:rFonts w:cs="Arial"/>
          <w:szCs w:val="18"/>
        </w:rPr>
      </w:pPr>
      <w:r w:rsidRPr="003F6826">
        <w:rPr>
          <w:rFonts w:cs="Arial"/>
          <w:szCs w:val="18"/>
          <w:rtl/>
        </w:rPr>
        <w:t xml:space="preserve">تسري الشروط الواردة في هذا البند (”شروط حماية البيانات“) على جميع الخدمات عبر الإنترنت باستثناء </w:t>
      </w:r>
      <w:r w:rsidRPr="003F6826">
        <w:rPr>
          <w:rFonts w:cs="Arial"/>
          <w:szCs w:val="18"/>
        </w:rPr>
        <w:t>Bing Maps Mobile Asset Management Platform</w:t>
      </w:r>
      <w:r w:rsidRPr="003F6826">
        <w:rPr>
          <w:rFonts w:cs="Arial"/>
          <w:szCs w:val="18"/>
          <w:rtl/>
        </w:rPr>
        <w:t xml:space="preserve"> و</w:t>
      </w:r>
      <w:r w:rsidRPr="003F6826">
        <w:rPr>
          <w:rFonts w:cs="Arial"/>
          <w:szCs w:val="18"/>
        </w:rPr>
        <w:t>Bing Maps Transactions and Users</w:t>
      </w:r>
      <w:r w:rsidRPr="003F6826">
        <w:rPr>
          <w:rFonts w:cs="Arial"/>
          <w:szCs w:val="18"/>
          <w:rtl/>
        </w:rPr>
        <w:t xml:space="preserve"> وخدمات بحث </w:t>
      </w:r>
      <w:r w:rsidRPr="003F6826">
        <w:rPr>
          <w:rFonts w:cs="Arial"/>
          <w:szCs w:val="18"/>
        </w:rPr>
        <w:t>Bing</w:t>
      </w:r>
      <w:r w:rsidRPr="003F6826">
        <w:rPr>
          <w:rFonts w:cs="Arial"/>
          <w:szCs w:val="18"/>
          <w:rtl/>
        </w:rPr>
        <w:t xml:space="preserve"> و</w:t>
      </w:r>
      <w:r w:rsidRPr="003F6826">
        <w:rPr>
          <w:rFonts w:cs="Arial"/>
          <w:szCs w:val="18"/>
        </w:rPr>
        <w:t>GitHub Enterprise</w:t>
      </w:r>
      <w:r w:rsidRPr="003F6826">
        <w:rPr>
          <w:rFonts w:cs="Arial"/>
          <w:szCs w:val="18"/>
          <w:rtl/>
        </w:rPr>
        <w:t xml:space="preserve"> و</w:t>
      </w:r>
      <w:r w:rsidRPr="003F6826">
        <w:rPr>
          <w:rFonts w:cs="Arial"/>
          <w:szCs w:val="18"/>
        </w:rPr>
        <w:t>LinkedIn Sales Navigator</w:t>
      </w:r>
      <w:r w:rsidRPr="003F6826">
        <w:rPr>
          <w:rFonts w:cs="Arial"/>
          <w:szCs w:val="18"/>
          <w:rtl/>
        </w:rPr>
        <w:t xml:space="preserve"> و</w:t>
      </w:r>
      <w:r w:rsidRPr="003F6826">
        <w:rPr>
          <w:rFonts w:cs="Arial"/>
          <w:szCs w:val="18"/>
        </w:rPr>
        <w:t>Microsoft Azure Stack</w:t>
      </w:r>
      <w:r w:rsidRPr="003F6826">
        <w:rPr>
          <w:rFonts w:cs="Arial"/>
          <w:szCs w:val="18"/>
          <w:rtl/>
        </w:rPr>
        <w:t xml:space="preserve"> وتوصيل بيانات </w:t>
      </w:r>
      <w:r w:rsidRPr="003F6826">
        <w:rPr>
          <w:rFonts w:cs="Arial"/>
          <w:szCs w:val="18"/>
        </w:rPr>
        <w:t>Microsoft Graph</w:t>
      </w:r>
      <w:r w:rsidRPr="003F6826">
        <w:rPr>
          <w:rFonts w:cs="Arial"/>
          <w:szCs w:val="18"/>
          <w:rtl/>
        </w:rPr>
        <w:t xml:space="preserve"> لتراخيص </w:t>
      </w:r>
      <w:r w:rsidRPr="003F6826">
        <w:rPr>
          <w:rFonts w:cs="Arial"/>
          <w:szCs w:val="18"/>
        </w:rPr>
        <w:t>ISV</w:t>
      </w:r>
      <w:r w:rsidRPr="003F6826">
        <w:rPr>
          <w:rFonts w:cs="Arial"/>
          <w:szCs w:val="18"/>
          <w:rtl/>
        </w:rPr>
        <w:t xml:space="preserve"> و</w:t>
      </w:r>
      <w:r w:rsidRPr="003F6826">
        <w:rPr>
          <w:rFonts w:cs="Arial"/>
          <w:szCs w:val="18"/>
        </w:rPr>
        <w:t>Microsoft Genomics</w:t>
      </w:r>
      <w:r w:rsidRPr="003F6826">
        <w:rPr>
          <w:rFonts w:cs="Arial"/>
          <w:szCs w:val="18"/>
          <w:rtl/>
        </w:rPr>
        <w:t xml:space="preserve"> و</w:t>
      </w:r>
      <w:r w:rsidRPr="003F6826">
        <w:rPr>
          <w:rFonts w:cs="Arial"/>
          <w:szCs w:val="18"/>
        </w:rPr>
        <w:t>Visual Studio App Center</w:t>
      </w:r>
      <w:r w:rsidRPr="003F6826">
        <w:rPr>
          <w:rFonts w:cs="Arial"/>
          <w:szCs w:val="18"/>
          <w:rtl/>
        </w:rPr>
        <w:t xml:space="preserve">، التي تخضع لشروط الخصوصية والأمان المذكورة في </w:t>
      </w:r>
      <w:r w:rsidR="00643AE6">
        <w:fldChar w:fldCharType="begin"/>
      </w:r>
      <w:r w:rsidR="00643AE6">
        <w:instrText xml:space="preserve"> HYPERLINK \l "</w:instrText>
      </w:r>
      <w:r w:rsidR="00643AE6">
        <w:instrText>الشروط</w:instrText>
      </w:r>
      <w:r w:rsidR="00643AE6">
        <w:instrText xml:space="preserve"> </w:instrText>
      </w:r>
      <w:r w:rsidR="00643AE6">
        <w:instrText>الخاصة</w:instrText>
      </w:r>
      <w:r w:rsidR="00643AE6">
        <w:instrText xml:space="preserve"> </w:instrText>
      </w:r>
      <w:r w:rsidR="00643AE6">
        <w:instrText>بالخدمات</w:instrText>
      </w:r>
      <w:r w:rsidR="00643AE6">
        <w:instrText xml:space="preserve"> </w:instrText>
      </w:r>
      <w:r w:rsidR="00643AE6">
        <w:instrText>عبر</w:instrText>
      </w:r>
      <w:r w:rsidR="00643AE6">
        <w:instrText xml:space="preserve"> </w:instrText>
      </w:r>
      <w:r w:rsidR="00643AE6">
        <w:instrText>الإنترنت</w:instrText>
      </w:r>
      <w:r w:rsidR="00643AE6">
        <w:instrText>" \o "</w:instrText>
      </w:r>
      <w:r w:rsidR="00643AE6">
        <w:instrText>الشروط</w:instrText>
      </w:r>
      <w:r w:rsidR="00643AE6">
        <w:instrText xml:space="preserve"> </w:instrText>
      </w:r>
      <w:r w:rsidR="00643AE6">
        <w:instrText>الخاصة</w:instrText>
      </w:r>
      <w:r w:rsidR="00643AE6">
        <w:instrText xml:space="preserve"> </w:instrText>
      </w:r>
      <w:r w:rsidR="00643AE6">
        <w:instrText>بالخدمة</w:instrText>
      </w:r>
      <w:r w:rsidR="00643AE6">
        <w:instrText xml:space="preserve"> </w:instrText>
      </w:r>
      <w:r w:rsidR="00643AE6">
        <w:instrText>عبر</w:instrText>
      </w:r>
      <w:r w:rsidR="00643AE6">
        <w:instrText xml:space="preserve"> </w:instrText>
      </w:r>
      <w:r w:rsidR="00643AE6">
        <w:instrText>الإنترنت</w:instrText>
      </w:r>
      <w:r w:rsidR="00643AE6">
        <w:instrText xml:space="preserve">" </w:instrText>
      </w:r>
      <w:r w:rsidR="00643AE6">
        <w:fldChar w:fldCharType="separate"/>
      </w:r>
      <w:r w:rsidRPr="003F6826">
        <w:rPr>
          <w:rStyle w:val="Hyperlink"/>
          <w:rFonts w:cs="Arial"/>
          <w:szCs w:val="18"/>
          <w:rtl/>
        </w:rPr>
        <w:t>الشروط الخاصة بالخدمة عبر الإنترنت</w:t>
      </w:r>
      <w:r w:rsidR="00643AE6">
        <w:rPr>
          <w:rStyle w:val="Hyperlink"/>
          <w:rFonts w:cs="Arial"/>
          <w:szCs w:val="18"/>
        </w:rPr>
        <w:fldChar w:fldCharType="end"/>
      </w:r>
      <w:r w:rsidRPr="003F6826">
        <w:rPr>
          <w:rFonts w:cs="Arial"/>
          <w:szCs w:val="18"/>
          <w:rtl/>
        </w:rPr>
        <w:t xml:space="preserve"> المعمول بها.</w:t>
      </w:r>
    </w:p>
    <w:p w14:paraId="0E4F9A13" w14:textId="77777777" w:rsidR="004A27A9" w:rsidRPr="00BE2A15"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3C9D9921" w14:textId="77777777" w:rsidR="001F5D27" w:rsidRPr="00C42401" w:rsidRDefault="00643AE6" w:rsidP="001F5D27">
      <w:pPr>
        <w:pStyle w:val="ProductList-Body"/>
        <w:rPr>
          <w:rFonts w:cstheme="minorHAnsi"/>
          <w:szCs w:val="18"/>
        </w:rPr>
      </w:pPr>
      <w:hyperlink w:anchor="_top" w:tooltip="المرفق 1" w:history="1">
        <w:r w:rsidR="001F5D27" w:rsidRPr="00C42401">
          <w:rPr>
            <w:rStyle w:val="Hyperlink"/>
            <w:rFonts w:ascii="Arial" w:hAnsi="Arial" w:cs="Arial" w:hint="cs"/>
            <w:szCs w:val="18"/>
            <w:rtl/>
          </w:rPr>
          <w:t>يشتمل</w:t>
        </w:r>
        <w:r w:rsidR="001F5D27" w:rsidRPr="00C42401">
          <w:rPr>
            <w:rStyle w:val="Hyperlink"/>
            <w:rFonts w:cstheme="minorHAnsi"/>
            <w:szCs w:val="18"/>
            <w:rtl/>
          </w:rPr>
          <w:t xml:space="preserve"> </w:t>
        </w:r>
        <w:r w:rsidR="001F5D27" w:rsidRPr="00C42401">
          <w:rPr>
            <w:rStyle w:val="Hyperlink"/>
            <w:rFonts w:ascii="Arial" w:hAnsi="Arial" w:cs="Arial" w:hint="cs"/>
            <w:szCs w:val="18"/>
            <w:rtl/>
          </w:rPr>
          <w:t>المرفق</w:t>
        </w:r>
        <w:r w:rsidR="001F5D27" w:rsidRPr="00C42401">
          <w:rPr>
            <w:rStyle w:val="Hyperlink"/>
            <w:rFonts w:cstheme="minorHAnsi"/>
            <w:szCs w:val="18"/>
            <w:rtl/>
          </w:rPr>
          <w:t xml:space="preserve"> </w:t>
        </w:r>
        <w:r w:rsidR="001F5D27" w:rsidRPr="00C42401">
          <w:rPr>
            <w:rStyle w:val="Hyperlink"/>
            <w:rFonts w:cstheme="minorHAnsi"/>
            <w:szCs w:val="18"/>
            <w:lang w:bidi=""/>
          </w:rPr>
          <w:t>1</w:t>
        </w:r>
      </w:hyperlink>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الشروط</w:t>
      </w:r>
      <w:r w:rsidR="001F5D27" w:rsidRPr="00C42401">
        <w:rPr>
          <w:rFonts w:cstheme="minorHAnsi"/>
          <w:szCs w:val="18"/>
          <w:rtl/>
        </w:rPr>
        <w:t xml:space="preserve"> </w:t>
      </w:r>
      <w:r w:rsidR="001F5D27" w:rsidRPr="00C42401">
        <w:rPr>
          <w:rFonts w:ascii="Arial" w:hAnsi="Arial" w:cs="Arial" w:hint="cs"/>
          <w:szCs w:val="18"/>
          <w:rtl/>
        </w:rPr>
        <w:t>التي</w:t>
      </w:r>
      <w:r w:rsidR="001F5D27" w:rsidRPr="00C42401">
        <w:rPr>
          <w:rFonts w:cstheme="minorHAnsi"/>
          <w:szCs w:val="18"/>
          <w:rtl/>
        </w:rPr>
        <w:t xml:space="preserve"> </w:t>
      </w:r>
      <w:r w:rsidR="001F5D27" w:rsidRPr="00C42401">
        <w:rPr>
          <w:rFonts w:ascii="Arial" w:hAnsi="Arial" w:cs="Arial" w:hint="cs"/>
          <w:szCs w:val="18"/>
          <w:rtl/>
        </w:rPr>
        <w:t>تسري</w:t>
      </w:r>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sidRPr="00C42401">
        <w:rPr>
          <w:rFonts w:cstheme="minorHAnsi"/>
          <w:szCs w:val="18"/>
          <w:rtl/>
        </w:rPr>
        <w:t xml:space="preserve"> </w:t>
      </w:r>
      <w:r w:rsidR="001F5D27" w:rsidRPr="00C42401">
        <w:rPr>
          <w:rFonts w:ascii="Arial" w:hAnsi="Arial" w:cs="Arial" w:hint="cs"/>
          <w:szCs w:val="18"/>
          <w:rtl/>
        </w:rPr>
        <w:t>والتي</w:t>
      </w:r>
      <w:r w:rsidR="001F5D27" w:rsidRPr="00C42401">
        <w:rPr>
          <w:rFonts w:cstheme="minorHAnsi"/>
          <w:szCs w:val="18"/>
          <w:rtl/>
        </w:rPr>
        <w:t xml:space="preserve"> </w:t>
      </w:r>
      <w:r w:rsidR="001F5D27" w:rsidRPr="00C42401">
        <w:rPr>
          <w:rFonts w:ascii="Arial" w:hAnsi="Arial" w:cs="Arial" w:hint="cs"/>
          <w:szCs w:val="18"/>
          <w:rtl/>
        </w:rPr>
        <w:t>تتضمن</w:t>
      </w:r>
      <w:r w:rsidR="001F5D27" w:rsidRPr="00C42401">
        <w:rPr>
          <w:rFonts w:cstheme="minorHAnsi"/>
          <w:szCs w:val="18"/>
          <w:rtl/>
        </w:rPr>
        <w:t xml:space="preserve"> </w:t>
      </w:r>
      <w:r w:rsidR="001F5D27" w:rsidRPr="00C42401">
        <w:rPr>
          <w:rFonts w:ascii="Arial" w:hAnsi="Arial" w:cs="Arial" w:hint="cs"/>
          <w:szCs w:val="18"/>
          <w:rtl/>
        </w:rPr>
        <w:t>خصوصية</w:t>
      </w:r>
      <w:r w:rsidR="001F5D27" w:rsidRPr="00C42401">
        <w:rPr>
          <w:rFonts w:cstheme="minorHAnsi"/>
          <w:szCs w:val="18"/>
          <w:rtl/>
        </w:rPr>
        <w:t xml:space="preserve"> </w:t>
      </w:r>
      <w:r w:rsidR="001F5D27" w:rsidRPr="00C42401">
        <w:rPr>
          <w:rFonts w:ascii="Arial" w:hAnsi="Arial" w:cs="Arial" w:hint="cs"/>
          <w:szCs w:val="18"/>
          <w:rtl/>
        </w:rPr>
        <w:t>وأمان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sidRPr="00C42401">
        <w:rPr>
          <w:rFonts w:cstheme="minorHAnsi"/>
          <w:szCs w:val="18"/>
          <w:rtl/>
        </w:rPr>
        <w:t xml:space="preserve"> </w:t>
      </w:r>
      <w:r w:rsidR="001F5D27" w:rsidRPr="00C42401">
        <w:rPr>
          <w:rFonts w:ascii="Arial" w:hAnsi="Arial" w:cs="Arial" w:hint="cs"/>
          <w:szCs w:val="18"/>
          <w:rtl/>
        </w:rPr>
        <w:t>والبيانات</w:t>
      </w:r>
      <w:r w:rsidR="001F5D27" w:rsidRPr="00C42401">
        <w:rPr>
          <w:rFonts w:cstheme="minorHAnsi"/>
          <w:szCs w:val="18"/>
          <w:rtl/>
        </w:rPr>
        <w:t xml:space="preserve"> </w:t>
      </w:r>
      <w:r w:rsidR="001F5D27" w:rsidRPr="00C42401">
        <w:rPr>
          <w:rFonts w:ascii="Arial" w:hAnsi="Arial" w:cs="Arial" w:hint="cs"/>
          <w:szCs w:val="18"/>
          <w:rtl/>
        </w:rPr>
        <w:t>الشخصية</w:t>
      </w:r>
      <w:r w:rsidR="001F5D27" w:rsidRPr="00C42401">
        <w:rPr>
          <w:rFonts w:cstheme="minorHAnsi"/>
          <w:szCs w:val="18"/>
          <w:rtl/>
        </w:rPr>
        <w:t xml:space="preserve"> </w:t>
      </w:r>
      <w:r w:rsidR="001F5D27" w:rsidRPr="00C42401">
        <w:rPr>
          <w:rFonts w:ascii="Arial" w:hAnsi="Arial" w:cs="Arial" w:hint="cs"/>
          <w:szCs w:val="18"/>
          <w:rtl/>
        </w:rPr>
        <w:t>فيما</w:t>
      </w:r>
      <w:r w:rsidR="001F5D27" w:rsidRPr="00C42401">
        <w:rPr>
          <w:rFonts w:cstheme="minorHAnsi"/>
          <w:szCs w:val="18"/>
          <w:rtl/>
        </w:rPr>
        <w:t xml:space="preserve"> </w:t>
      </w:r>
      <w:r w:rsidR="001F5D27" w:rsidRPr="00C42401">
        <w:rPr>
          <w:rFonts w:ascii="Arial" w:hAnsi="Arial" w:cs="Arial" w:hint="cs"/>
          <w:szCs w:val="18"/>
          <w:rtl/>
        </w:rPr>
        <w:t>يتعلق</w:t>
      </w:r>
      <w:r w:rsidR="001F5D27" w:rsidRPr="00C42401">
        <w:rPr>
          <w:rFonts w:cstheme="minorHAnsi"/>
          <w:szCs w:val="18"/>
          <w:rtl/>
        </w:rPr>
        <w:t xml:space="preserve"> </w:t>
      </w:r>
      <w:r w:rsidR="001F5D27" w:rsidRPr="00C42401">
        <w:rPr>
          <w:rFonts w:ascii="Arial" w:hAnsi="Arial" w:cs="Arial" w:hint="cs"/>
          <w:szCs w:val="18"/>
          <w:rtl/>
        </w:rPr>
        <w:t>بتوفير</w:t>
      </w:r>
      <w:r w:rsidR="001F5D27" w:rsidRPr="00C42401">
        <w:rPr>
          <w:rFonts w:cstheme="minorHAnsi"/>
          <w:szCs w:val="18"/>
          <w:rtl/>
        </w:rPr>
        <w:t xml:space="preserve"> </w:t>
      </w:r>
      <w:r w:rsidR="001F5D27" w:rsidRPr="00C42401">
        <w:rPr>
          <w:rFonts w:ascii="Arial" w:hAnsi="Arial" w:cs="Arial" w:hint="cs"/>
          <w:szCs w:val="18"/>
          <w:rtl/>
        </w:rPr>
        <w:t>هذه</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ومن</w:t>
      </w:r>
      <w:r w:rsidR="001F5D27" w:rsidRPr="00C42401">
        <w:rPr>
          <w:rFonts w:cstheme="minorHAnsi"/>
          <w:szCs w:val="18"/>
          <w:rtl/>
        </w:rPr>
        <w:t xml:space="preserve"> </w:t>
      </w:r>
      <w:r w:rsidR="001F5D27" w:rsidRPr="00C42401">
        <w:rPr>
          <w:rFonts w:ascii="Arial" w:hAnsi="Arial" w:cs="Arial" w:hint="cs"/>
          <w:szCs w:val="18"/>
          <w:rtl/>
        </w:rPr>
        <w:t>ثمَّ؛</w:t>
      </w:r>
      <w:r w:rsidR="001F5D27" w:rsidRPr="00C42401">
        <w:rPr>
          <w:rFonts w:cstheme="minorHAnsi"/>
          <w:szCs w:val="18"/>
          <w:rtl/>
        </w:rPr>
        <w:t xml:space="preserve"> </w:t>
      </w:r>
      <w:r w:rsidR="001F5D27" w:rsidRPr="00C42401">
        <w:rPr>
          <w:rFonts w:ascii="Arial" w:hAnsi="Arial" w:cs="Arial" w:hint="cs"/>
          <w:szCs w:val="18"/>
          <w:rtl/>
        </w:rPr>
        <w:t>فإن</w:t>
      </w:r>
      <w:r w:rsidR="001F5D27" w:rsidRPr="00C42401">
        <w:rPr>
          <w:rFonts w:cstheme="minorHAnsi"/>
          <w:szCs w:val="18"/>
          <w:rtl/>
        </w:rPr>
        <w:t xml:space="preserve"> </w:t>
      </w:r>
      <w:r w:rsidR="001F5D27" w:rsidRPr="00C42401">
        <w:rPr>
          <w:rFonts w:ascii="Arial" w:hAnsi="Arial" w:cs="Arial" w:hint="cs"/>
          <w:szCs w:val="18"/>
          <w:rtl/>
        </w:rPr>
        <w:t>الشروط</w:t>
      </w:r>
      <w:r w:rsidR="001F5D27" w:rsidRPr="00C42401">
        <w:rPr>
          <w:rFonts w:cstheme="minorHAnsi"/>
          <w:szCs w:val="18"/>
          <w:rtl/>
        </w:rPr>
        <w:t xml:space="preserve"> </w:t>
      </w:r>
      <w:r w:rsidR="001F5D27" w:rsidRPr="00C42401">
        <w:rPr>
          <w:rFonts w:ascii="Arial" w:hAnsi="Arial" w:cs="Arial" w:hint="cs"/>
          <w:szCs w:val="18"/>
          <w:rtl/>
        </w:rPr>
        <w:t>الواردة</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ascii="Arial" w:hAnsi="Arial" w:cs="Arial" w:hint="cs"/>
          <w:szCs w:val="18"/>
          <w:rtl/>
        </w:rPr>
        <w:t>هذا</w:t>
      </w:r>
      <w:r w:rsidR="001F5D27" w:rsidRPr="00C42401">
        <w:rPr>
          <w:rFonts w:cstheme="minorHAnsi"/>
          <w:szCs w:val="18"/>
          <w:rtl/>
        </w:rPr>
        <w:t xml:space="preserve"> </w:t>
      </w:r>
      <w:r w:rsidR="001F5D27" w:rsidRPr="00C42401">
        <w:rPr>
          <w:rFonts w:ascii="Arial" w:hAnsi="Arial" w:cs="Arial" w:hint="cs"/>
          <w:szCs w:val="18"/>
          <w:rtl/>
        </w:rPr>
        <w:t>البند</w:t>
      </w:r>
      <w:r w:rsidR="001F5D27" w:rsidRPr="00C42401">
        <w:rPr>
          <w:rFonts w:cstheme="minorHAnsi"/>
          <w:szCs w:val="18"/>
          <w:rtl/>
        </w:rPr>
        <w:t xml:space="preserve"> ("</w:t>
      </w:r>
      <w:r w:rsidR="001F5D27" w:rsidRPr="00C42401">
        <w:rPr>
          <w:rFonts w:ascii="Arial" w:hAnsi="Arial" w:cs="Arial" w:hint="cs"/>
          <w:szCs w:val="18"/>
          <w:rtl/>
        </w:rPr>
        <w:t>شروط</w:t>
      </w:r>
      <w:r w:rsidR="001F5D27" w:rsidRPr="00C42401">
        <w:rPr>
          <w:rFonts w:cstheme="minorHAnsi"/>
          <w:szCs w:val="18"/>
          <w:rtl/>
        </w:rPr>
        <w:t xml:space="preserve"> </w:t>
      </w:r>
      <w:r w:rsidR="001F5D27" w:rsidRPr="00C42401">
        <w:rPr>
          <w:rFonts w:ascii="Arial" w:hAnsi="Arial" w:cs="Arial" w:hint="cs"/>
          <w:szCs w:val="18"/>
          <w:rtl/>
        </w:rPr>
        <w:t>حماية</w:t>
      </w:r>
      <w:r w:rsidR="001F5D27" w:rsidRPr="00C42401">
        <w:rPr>
          <w:rFonts w:cstheme="minorHAnsi"/>
          <w:szCs w:val="18"/>
          <w:rtl/>
        </w:rPr>
        <w:t xml:space="preserve"> </w:t>
      </w:r>
      <w:r w:rsidR="001F5D27" w:rsidRPr="00C42401">
        <w:rPr>
          <w:rFonts w:ascii="Arial" w:hAnsi="Arial" w:cs="Arial" w:hint="cs"/>
          <w:szCs w:val="18"/>
          <w:rtl/>
        </w:rPr>
        <w:t>البيانات</w:t>
      </w:r>
      <w:r w:rsidR="001F5D27" w:rsidRPr="00C42401">
        <w:rPr>
          <w:rFonts w:cstheme="minorHAnsi"/>
          <w:szCs w:val="18"/>
          <w:rtl/>
        </w:rPr>
        <w:t xml:space="preserve">") </w:t>
      </w:r>
      <w:r w:rsidR="001F5D27" w:rsidRPr="00C42401">
        <w:rPr>
          <w:rFonts w:ascii="Arial" w:hAnsi="Arial" w:cs="Arial" w:hint="cs"/>
          <w:szCs w:val="18"/>
          <w:rtl/>
        </w:rPr>
        <w:t>لا</w:t>
      </w:r>
      <w:r w:rsidR="001F5D27" w:rsidRPr="00C42401">
        <w:rPr>
          <w:rFonts w:cstheme="minorHAnsi"/>
          <w:szCs w:val="18"/>
          <w:rtl/>
        </w:rPr>
        <w:t xml:space="preserve"> </w:t>
      </w:r>
      <w:r w:rsidR="001F5D27" w:rsidRPr="00C42401">
        <w:rPr>
          <w:rFonts w:ascii="Arial" w:hAnsi="Arial" w:cs="Arial" w:hint="cs"/>
          <w:szCs w:val="18"/>
          <w:rtl/>
        </w:rPr>
        <w:t>تسري</w:t>
      </w:r>
      <w:r w:rsidR="001F5D27" w:rsidRPr="00C42401">
        <w:rPr>
          <w:rFonts w:cstheme="minorHAnsi"/>
          <w:szCs w:val="18"/>
          <w:rtl/>
        </w:rPr>
        <w:t xml:space="preserve"> </w:t>
      </w:r>
      <w:r w:rsidR="001F5D27" w:rsidRPr="00C42401">
        <w:rPr>
          <w:rFonts w:ascii="Arial" w:hAnsi="Arial" w:cs="Arial" w:hint="cs"/>
          <w:szCs w:val="18"/>
          <w:rtl/>
        </w:rPr>
        <w:t>على</w:t>
      </w:r>
      <w:r w:rsidR="001F5D27" w:rsidRPr="00C42401">
        <w:rPr>
          <w:rFonts w:cstheme="minorHAnsi"/>
          <w:szCs w:val="18"/>
          <w:rtl/>
        </w:rPr>
        <w:t xml:space="preserve"> </w:t>
      </w:r>
      <w:r w:rsidR="001F5D27" w:rsidRPr="00C42401">
        <w:rPr>
          <w:rFonts w:ascii="Arial" w:hAnsi="Arial" w:cs="Arial" w:hint="cs"/>
          <w:szCs w:val="18"/>
          <w:rtl/>
        </w:rPr>
        <w:t>تقديم</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sidRPr="00C42401">
        <w:rPr>
          <w:rFonts w:cstheme="minorHAnsi"/>
          <w:szCs w:val="18"/>
          <w:rtl/>
        </w:rPr>
        <w:t xml:space="preserve"> </w:t>
      </w:r>
      <w:r w:rsidR="001F5D27" w:rsidRPr="00C42401">
        <w:rPr>
          <w:rFonts w:ascii="Arial" w:hAnsi="Arial" w:cs="Arial" w:hint="cs"/>
          <w:szCs w:val="18"/>
          <w:rtl/>
        </w:rPr>
        <w:t>ما</w:t>
      </w:r>
      <w:r w:rsidR="001F5D27" w:rsidRPr="00C42401">
        <w:rPr>
          <w:rFonts w:cstheme="minorHAnsi"/>
          <w:szCs w:val="18"/>
          <w:rtl/>
        </w:rPr>
        <w:t xml:space="preserve"> </w:t>
      </w:r>
      <w:hyperlink w:anchor="المرفق 1" w:tooltip="المرفق 1" w:history="1"/>
      <w:r w:rsidR="001F5D27" w:rsidRPr="00C42401">
        <w:rPr>
          <w:rFonts w:ascii="Arial" w:hAnsi="Arial" w:cs="Arial" w:hint="cs"/>
          <w:szCs w:val="18"/>
          <w:rtl/>
        </w:rPr>
        <w:t>لم</w:t>
      </w:r>
      <w:r w:rsidR="001F5D27" w:rsidRPr="00C42401">
        <w:rPr>
          <w:rFonts w:cstheme="minorHAnsi"/>
          <w:szCs w:val="18"/>
          <w:rtl/>
        </w:rPr>
        <w:t xml:space="preserve"> </w:t>
      </w:r>
      <w:r w:rsidR="001F5D27" w:rsidRPr="00C42401">
        <w:rPr>
          <w:rFonts w:ascii="Arial" w:hAnsi="Arial" w:cs="Arial" w:hint="cs"/>
          <w:szCs w:val="18"/>
          <w:rtl/>
        </w:rPr>
        <w:t>يُعبَّر</w:t>
      </w:r>
      <w:r w:rsidR="001F5D27" w:rsidRPr="00C42401">
        <w:rPr>
          <w:rFonts w:cstheme="minorHAnsi"/>
          <w:szCs w:val="18"/>
          <w:rtl/>
        </w:rPr>
        <w:t xml:space="preserve"> </w:t>
      </w:r>
      <w:r w:rsidR="001F5D27" w:rsidRPr="00C42401">
        <w:rPr>
          <w:rFonts w:ascii="Arial" w:hAnsi="Arial" w:cs="Arial" w:hint="cs"/>
          <w:szCs w:val="18"/>
          <w:rtl/>
        </w:rPr>
        <w:t>صراحة</w:t>
      </w:r>
      <w:r w:rsidR="001F5D27" w:rsidRPr="00C42401">
        <w:rPr>
          <w:rFonts w:cstheme="minorHAnsi"/>
          <w:szCs w:val="18"/>
          <w:rtl/>
        </w:rPr>
        <w:t xml:space="preserve"> </w:t>
      </w:r>
      <w:r w:rsidR="001F5D27" w:rsidRPr="00C42401">
        <w:rPr>
          <w:rFonts w:ascii="Arial" w:hAnsi="Arial" w:cs="Arial" w:hint="cs"/>
          <w:szCs w:val="18"/>
          <w:rtl/>
        </w:rPr>
        <w:t>عن</w:t>
      </w:r>
      <w:r w:rsidR="001F5D27" w:rsidRPr="00C42401">
        <w:rPr>
          <w:rFonts w:cstheme="minorHAnsi"/>
          <w:szCs w:val="18"/>
          <w:rtl/>
        </w:rPr>
        <w:t xml:space="preserve"> </w:t>
      </w:r>
      <w:r w:rsidR="001F5D27" w:rsidRPr="00C42401">
        <w:rPr>
          <w:rFonts w:ascii="Arial" w:hAnsi="Arial" w:cs="Arial" w:hint="cs"/>
          <w:szCs w:val="18"/>
          <w:rtl/>
        </w:rPr>
        <w:t>أنها</w:t>
      </w:r>
      <w:r w:rsidR="001F5D27" w:rsidRPr="00C42401">
        <w:rPr>
          <w:rFonts w:cstheme="minorHAnsi"/>
          <w:szCs w:val="18"/>
          <w:rtl/>
        </w:rPr>
        <w:t xml:space="preserve"> </w:t>
      </w:r>
      <w:r w:rsidR="001F5D27" w:rsidRPr="00C42401">
        <w:rPr>
          <w:rFonts w:ascii="Arial" w:hAnsi="Arial" w:cs="Arial" w:hint="cs"/>
          <w:szCs w:val="18"/>
          <w:rtl/>
        </w:rPr>
        <w:t>سارية</w:t>
      </w:r>
      <w:r w:rsidR="001F5D27" w:rsidRPr="00C42401">
        <w:rPr>
          <w:rFonts w:cstheme="minorHAnsi"/>
          <w:szCs w:val="18"/>
          <w:rtl/>
        </w:rPr>
        <w:t xml:space="preserve"> </w:t>
      </w:r>
      <w:r w:rsidR="001F5D27" w:rsidRPr="00C42401">
        <w:rPr>
          <w:rFonts w:ascii="Arial" w:hAnsi="Arial" w:cs="Arial" w:hint="cs"/>
          <w:szCs w:val="18"/>
          <w:rtl/>
        </w:rPr>
        <w:t>في</w:t>
      </w:r>
      <w:r w:rsidR="001F5D27" w:rsidRPr="00C42401">
        <w:rPr>
          <w:rFonts w:cstheme="minorHAnsi"/>
          <w:szCs w:val="18"/>
          <w:rtl/>
        </w:rPr>
        <w:t xml:space="preserve"> </w:t>
      </w:r>
      <w:r w:rsidR="001F5D27" w:rsidRPr="00C42401">
        <w:rPr>
          <w:rFonts w:ascii="Arial" w:hAnsi="Arial" w:cs="Arial" w:hint="cs"/>
          <w:szCs w:val="18"/>
          <w:rtl/>
        </w:rPr>
        <w:t>المرفق</w:t>
      </w:r>
      <w:r w:rsidR="001F5D27" w:rsidRPr="00C42401">
        <w:rPr>
          <w:rFonts w:cstheme="minorHAnsi"/>
          <w:szCs w:val="18"/>
          <w:rtl/>
        </w:rPr>
        <w:t xml:space="preserve"> </w:t>
      </w:r>
      <w:r w:rsidR="001F5D27" w:rsidRPr="00C42401">
        <w:rPr>
          <w:rFonts w:cstheme="minorHAnsi"/>
          <w:szCs w:val="18"/>
          <w:lang w:bidi=""/>
        </w:rPr>
        <w:t>1</w:t>
      </w:r>
      <w:r w:rsidR="001F5D27" w:rsidRPr="00C42401">
        <w:rPr>
          <w:rFonts w:cstheme="minorHAnsi"/>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72" w:name="_Toc507768550"/>
      <w:bookmarkStart w:id="73" w:name="_Toc15473177"/>
      <w:r w:rsidRPr="003D2E99">
        <w:rPr>
          <w:rFonts w:cs="Arial"/>
          <w:bCs/>
          <w:szCs w:val="18"/>
          <w:rtl/>
        </w:rPr>
        <w:t>معالجة بيانات العميل؛ الملكية</w:t>
      </w:r>
      <w:bookmarkEnd w:id="72"/>
      <w:bookmarkEnd w:id="73"/>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30D4B8BD" w14:textId="77777777" w:rsidR="001F5D27" w:rsidRPr="001711EA" w:rsidRDefault="001F5D27" w:rsidP="001F5D27">
      <w:pPr>
        <w:spacing w:after="0" w:line="240" w:lineRule="auto"/>
        <w:rPr>
          <w:rFonts w:ascii="Arial" w:eastAsia="Times New Roman" w:hAnsi="Arial" w:cs="Arial"/>
          <w:b/>
          <w:bCs/>
          <w:color w:val="00188F"/>
          <w:sz w:val="18"/>
          <w:szCs w:val="18"/>
          <w:lang w:val="en-IN" w:eastAsia="en-IN"/>
        </w:rPr>
      </w:pPr>
      <w:bookmarkStart w:id="74" w:name="_Toc13858350"/>
      <w:r w:rsidRPr="001711EA">
        <w:rPr>
          <w:rFonts w:ascii="Arial" w:eastAsia="Times New Roman" w:hAnsi="Arial" w:cs="Arial" w:hint="cs"/>
          <w:b/>
          <w:bCs/>
          <w:color w:val="00188F"/>
          <w:sz w:val="18"/>
          <w:szCs w:val="18"/>
          <w:rtl/>
          <w:lang w:val="en-IN" w:eastAsia="en-IN"/>
        </w:rPr>
        <w:t>إفشاء</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بيانات</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العميل</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والبيانات</w:t>
      </w:r>
      <w:r w:rsidRPr="001711EA">
        <w:rPr>
          <w:rFonts w:ascii="Calibri" w:eastAsia="Times New Roman" w:hAnsi="Calibri" w:cs="Times New Roman"/>
          <w:b/>
          <w:bCs/>
          <w:color w:val="00188F"/>
          <w:sz w:val="18"/>
          <w:szCs w:val="18"/>
          <w:rtl/>
          <w:lang w:val="en-IN" w:eastAsia="en-IN"/>
        </w:rPr>
        <w:t xml:space="preserve"> </w:t>
      </w:r>
      <w:r w:rsidRPr="001711EA">
        <w:rPr>
          <w:rFonts w:ascii="Arial" w:eastAsia="Times New Roman" w:hAnsi="Arial" w:cs="Arial"/>
          <w:b/>
          <w:bCs/>
          <w:color w:val="00188F"/>
          <w:sz w:val="18"/>
          <w:szCs w:val="18"/>
          <w:rtl/>
          <w:lang w:val="en-IN" w:eastAsia="en-IN"/>
        </w:rPr>
        <w:t>الشخصية</w:t>
      </w:r>
    </w:p>
    <w:bookmarkEnd w:id="74"/>
    <w:p w14:paraId="6BBFFC54"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لن</w:t>
      </w:r>
      <w:r w:rsidRPr="00C42401">
        <w:rPr>
          <w:rFonts w:cstheme="minorHAnsi"/>
          <w:szCs w:val="18"/>
          <w:rtl/>
        </w:rPr>
        <w:t xml:space="preserve"> </w:t>
      </w:r>
      <w:r w:rsidRPr="00C42401">
        <w:rPr>
          <w:rFonts w:ascii="Arial" w:hAnsi="Arial" w:cs="Arial" w:hint="cs"/>
          <w:szCs w:val="18"/>
          <w:rtl/>
        </w:rPr>
        <w:t>تقوم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بإفشاء</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خارج</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خارج</w:t>
      </w:r>
      <w:r w:rsidRPr="00C42401">
        <w:rPr>
          <w:rFonts w:cstheme="minorHAnsi"/>
          <w:szCs w:val="18"/>
          <w:rtl/>
        </w:rPr>
        <w:t xml:space="preserve"> </w:t>
      </w:r>
      <w:r w:rsidRPr="00C42401">
        <w:rPr>
          <w:rFonts w:ascii="Arial" w:hAnsi="Arial" w:cs="Arial" w:hint="cs"/>
          <w:szCs w:val="18"/>
          <w:rtl/>
        </w:rPr>
        <w:t>الشركات</w:t>
      </w:r>
      <w:r w:rsidRPr="00C42401">
        <w:rPr>
          <w:rFonts w:cstheme="minorHAnsi"/>
          <w:szCs w:val="18"/>
          <w:rtl/>
        </w:rPr>
        <w:t xml:space="preserve"> </w:t>
      </w:r>
      <w:r w:rsidRPr="00C42401">
        <w:rPr>
          <w:rFonts w:ascii="Arial" w:hAnsi="Arial" w:cs="Arial" w:hint="cs"/>
          <w:szCs w:val="18"/>
          <w:rtl/>
        </w:rPr>
        <w:t>الفرعية</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تخضع</w:t>
      </w:r>
      <w:r w:rsidRPr="00C42401">
        <w:rPr>
          <w:rFonts w:cstheme="minorHAnsi"/>
          <w:szCs w:val="18"/>
          <w:rtl/>
        </w:rPr>
        <w:t xml:space="preserve"> </w:t>
      </w:r>
      <w:r w:rsidRPr="00C42401">
        <w:rPr>
          <w:rFonts w:ascii="Arial" w:hAnsi="Arial" w:cs="Arial" w:hint="cs"/>
          <w:szCs w:val="18"/>
          <w:rtl/>
        </w:rPr>
        <w:t>لسيطرتها</w:t>
      </w:r>
      <w:r w:rsidRPr="00C42401">
        <w:rPr>
          <w:rFonts w:cstheme="minorHAnsi"/>
          <w:szCs w:val="18"/>
          <w:rtl/>
        </w:rPr>
        <w:t xml:space="preserve"> </w:t>
      </w:r>
      <w:r w:rsidRPr="00C42401">
        <w:rPr>
          <w:rFonts w:ascii="Arial" w:hAnsi="Arial" w:cs="Arial" w:hint="cs"/>
          <w:szCs w:val="18"/>
          <w:rtl/>
        </w:rPr>
        <w:t>والشركات</w:t>
      </w:r>
      <w:r w:rsidRPr="00C42401">
        <w:rPr>
          <w:rFonts w:cstheme="minorHAnsi"/>
          <w:szCs w:val="18"/>
          <w:rtl/>
        </w:rPr>
        <w:t xml:space="preserve"> </w:t>
      </w:r>
      <w:r w:rsidRPr="00C42401">
        <w:rPr>
          <w:rFonts w:ascii="Arial" w:hAnsi="Arial" w:cs="Arial" w:hint="cs"/>
          <w:szCs w:val="18"/>
          <w:rtl/>
        </w:rPr>
        <w:t>التابعة</w:t>
      </w:r>
      <w:r w:rsidRPr="00C42401">
        <w:rPr>
          <w:rFonts w:cstheme="minorHAnsi"/>
          <w:szCs w:val="18"/>
          <w:rtl/>
        </w:rPr>
        <w:t xml:space="preserve"> </w:t>
      </w:r>
      <w:r w:rsidRPr="00C42401">
        <w:rPr>
          <w:rFonts w:ascii="Arial" w:hAnsi="Arial" w:cs="Arial" w:hint="cs"/>
          <w:szCs w:val="18"/>
          <w:rtl/>
        </w:rPr>
        <w:t>لها</w:t>
      </w:r>
      <w:r w:rsidRPr="00C42401">
        <w:rPr>
          <w:rFonts w:cstheme="minorHAnsi"/>
          <w:szCs w:val="18"/>
          <w:rtl/>
        </w:rPr>
        <w:t xml:space="preserve"> </w:t>
      </w:r>
      <w:r w:rsidRPr="00C42401">
        <w:rPr>
          <w:rFonts w:ascii="Arial" w:hAnsi="Arial" w:cs="Arial" w:hint="cs"/>
          <w:szCs w:val="18"/>
          <w:rtl/>
        </w:rPr>
        <w:t>باستثناء</w:t>
      </w:r>
      <w:r w:rsidRPr="00C42401">
        <w:rPr>
          <w:rFonts w:cstheme="minorHAnsi"/>
          <w:szCs w:val="18"/>
          <w:rtl/>
        </w:rPr>
        <w:t xml:space="preserve"> </w:t>
      </w:r>
      <w:r w:rsidRPr="00C42401">
        <w:rPr>
          <w:rFonts w:cstheme="minorHAnsi"/>
          <w:szCs w:val="18"/>
          <w:lang w:bidi=""/>
        </w:rPr>
        <w:t>(1)</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تم</w:t>
      </w:r>
      <w:r w:rsidRPr="00C42401">
        <w:rPr>
          <w:rFonts w:cstheme="minorHAnsi"/>
          <w:szCs w:val="18"/>
          <w:rtl/>
        </w:rPr>
        <w:t xml:space="preserve"> </w:t>
      </w:r>
      <w:r w:rsidRPr="00C42401">
        <w:rPr>
          <w:rFonts w:ascii="Arial" w:hAnsi="Arial" w:cs="Arial" w:hint="cs"/>
          <w:szCs w:val="18"/>
          <w:rtl/>
        </w:rPr>
        <w:t>توجيهه</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قِبل</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cstheme="minorHAnsi"/>
          <w:szCs w:val="18"/>
          <w:lang w:bidi=""/>
        </w:rPr>
        <w:t>(2)</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تم</w:t>
      </w:r>
      <w:r w:rsidRPr="00C42401">
        <w:rPr>
          <w:rFonts w:cstheme="minorHAnsi"/>
          <w:szCs w:val="18"/>
          <w:rtl/>
        </w:rPr>
        <w:t xml:space="preserve"> </w:t>
      </w:r>
      <w:r w:rsidRPr="00C42401">
        <w:rPr>
          <w:rFonts w:ascii="Arial" w:hAnsi="Arial" w:cs="Arial" w:hint="cs"/>
          <w:szCs w:val="18"/>
          <w:rtl/>
        </w:rPr>
        <w:t>تناوله</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شروط</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cstheme="minorHAnsi"/>
          <w:szCs w:val="18"/>
          <w:lang w:bidi=""/>
        </w:rPr>
        <w:t>(3)</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يتطلبه</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p>
    <w:p w14:paraId="3F402245"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ولن</w:t>
      </w:r>
      <w:r w:rsidRPr="00C42401">
        <w:rPr>
          <w:rFonts w:cstheme="minorHAnsi"/>
          <w:szCs w:val="18"/>
          <w:rtl/>
        </w:rPr>
        <w:t xml:space="preserve"> </w:t>
      </w:r>
      <w:r w:rsidRPr="00C42401">
        <w:rPr>
          <w:rFonts w:ascii="Arial" w:hAnsi="Arial" w:cs="Arial" w:hint="cs"/>
          <w:szCs w:val="18"/>
          <w:rtl/>
        </w:rPr>
        <w:t>تقوم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بإفشاء</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طبقًا</w:t>
      </w:r>
      <w:r w:rsidRPr="00C42401">
        <w:rPr>
          <w:rFonts w:cstheme="minorHAnsi"/>
          <w:szCs w:val="18"/>
          <w:rtl/>
        </w:rPr>
        <w:t xml:space="preserve"> </w:t>
      </w:r>
      <w:r w:rsidRPr="00C42401">
        <w:rPr>
          <w:rFonts w:ascii="Arial" w:hAnsi="Arial" w:cs="Arial" w:hint="cs"/>
          <w:szCs w:val="18"/>
          <w:rtl/>
        </w:rPr>
        <w:t>لإنفاذ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يكن</w:t>
      </w:r>
      <w:r w:rsidRPr="00C42401">
        <w:rPr>
          <w:rFonts w:cstheme="minorHAnsi"/>
          <w:szCs w:val="18"/>
          <w:rtl/>
        </w:rPr>
        <w:t xml:space="preserve"> </w:t>
      </w:r>
      <w:r w:rsidRPr="00C42401">
        <w:rPr>
          <w:rFonts w:ascii="Arial" w:hAnsi="Arial" w:cs="Arial" w:hint="cs"/>
          <w:szCs w:val="18"/>
          <w:rtl/>
        </w:rPr>
        <w:t>مطلوبًا</w:t>
      </w:r>
      <w:r w:rsidRPr="00C42401">
        <w:rPr>
          <w:rFonts w:cstheme="minorHAnsi"/>
          <w:szCs w:val="18"/>
          <w:rtl/>
        </w:rPr>
        <w:t xml:space="preserve"> </w:t>
      </w:r>
      <w:r w:rsidRPr="00C42401">
        <w:rPr>
          <w:rFonts w:ascii="Arial" w:hAnsi="Arial" w:cs="Arial" w:hint="cs"/>
          <w:szCs w:val="18"/>
          <w:rtl/>
        </w:rPr>
        <w:t>بموجب</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حالة</w:t>
      </w:r>
      <w:r w:rsidRPr="00C42401">
        <w:rPr>
          <w:rFonts w:cstheme="minorHAnsi"/>
          <w:szCs w:val="18"/>
          <w:rtl/>
        </w:rPr>
        <w:t xml:space="preserve"> </w:t>
      </w:r>
      <w:r w:rsidRPr="00C42401">
        <w:rPr>
          <w:rFonts w:ascii="Arial" w:hAnsi="Arial" w:cs="Arial" w:hint="cs"/>
          <w:szCs w:val="18"/>
          <w:rtl/>
        </w:rPr>
        <w:t>مطالبة</w:t>
      </w:r>
      <w:r w:rsidRPr="00C42401">
        <w:rPr>
          <w:rFonts w:cstheme="minorHAnsi"/>
          <w:szCs w:val="18"/>
          <w:rtl/>
        </w:rPr>
        <w:t xml:space="preserve"> </w:t>
      </w:r>
      <w:r w:rsidRPr="00C42401">
        <w:rPr>
          <w:rFonts w:ascii="Arial" w:hAnsi="Arial" w:cs="Arial" w:hint="cs"/>
          <w:szCs w:val="18"/>
          <w:rtl/>
        </w:rPr>
        <w:t>إحدى</w:t>
      </w:r>
      <w:r w:rsidRPr="00C42401">
        <w:rPr>
          <w:rFonts w:cstheme="minorHAnsi"/>
          <w:szCs w:val="18"/>
          <w:rtl/>
        </w:rPr>
        <w:t xml:space="preserve"> </w:t>
      </w:r>
      <w:r w:rsidRPr="00C42401">
        <w:rPr>
          <w:rFonts w:ascii="Arial" w:hAnsi="Arial" w:cs="Arial" w:hint="cs"/>
          <w:szCs w:val="18"/>
          <w:rtl/>
        </w:rPr>
        <w:t>هيئات</w:t>
      </w:r>
      <w:r w:rsidRPr="00C42401">
        <w:rPr>
          <w:rFonts w:cstheme="minorHAnsi"/>
          <w:szCs w:val="18"/>
          <w:rtl/>
        </w:rPr>
        <w:t xml:space="preserve"> </w:t>
      </w:r>
      <w:r w:rsidRPr="00C42401">
        <w:rPr>
          <w:rFonts w:ascii="Arial" w:hAnsi="Arial" w:cs="Arial" w:hint="cs"/>
          <w:szCs w:val="18"/>
          <w:rtl/>
        </w:rPr>
        <w:t>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بتقديم</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ستحاول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إعادة</w:t>
      </w:r>
      <w:r w:rsidRPr="00C42401">
        <w:rPr>
          <w:rFonts w:cstheme="minorHAnsi"/>
          <w:szCs w:val="18"/>
          <w:rtl/>
        </w:rPr>
        <w:t xml:space="preserve"> </w:t>
      </w:r>
      <w:r w:rsidRPr="00C42401">
        <w:rPr>
          <w:rFonts w:ascii="Arial" w:hAnsi="Arial" w:cs="Arial" w:hint="cs"/>
          <w:szCs w:val="18"/>
          <w:rtl/>
        </w:rPr>
        <w:t>توجيه</w:t>
      </w:r>
      <w:r w:rsidRPr="00C42401">
        <w:rPr>
          <w:rFonts w:cstheme="minorHAnsi"/>
          <w:szCs w:val="18"/>
          <w:rtl/>
        </w:rPr>
        <w:t xml:space="preserve"> </w:t>
      </w:r>
      <w:r w:rsidRPr="00C42401">
        <w:rPr>
          <w:rFonts w:ascii="Arial" w:hAnsi="Arial" w:cs="Arial" w:hint="cs"/>
          <w:szCs w:val="18"/>
          <w:rtl/>
        </w:rPr>
        <w:t>هيئة</w:t>
      </w:r>
      <w:r w:rsidRPr="00C42401">
        <w:rPr>
          <w:rFonts w:cstheme="minorHAnsi"/>
          <w:szCs w:val="18"/>
          <w:rtl/>
        </w:rPr>
        <w:t xml:space="preserve"> </w:t>
      </w:r>
      <w:r w:rsidRPr="00C42401">
        <w:rPr>
          <w:rFonts w:ascii="Arial" w:hAnsi="Arial" w:cs="Arial" w:hint="cs"/>
          <w:szCs w:val="18"/>
          <w:rtl/>
        </w:rPr>
        <w:t>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لطلب</w:t>
      </w:r>
      <w:r w:rsidRPr="00C42401">
        <w:rPr>
          <w:rFonts w:cstheme="minorHAnsi"/>
          <w:szCs w:val="18"/>
          <w:rtl/>
        </w:rPr>
        <w:t xml:space="preserve"> </w:t>
      </w:r>
      <w:r w:rsidRPr="00C42401">
        <w:rPr>
          <w:rFonts w:ascii="Arial" w:hAnsi="Arial" w:cs="Arial" w:hint="cs"/>
          <w:szCs w:val="18"/>
          <w:rtl/>
        </w:rPr>
        <w:t>هذه</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مباشرة</w:t>
      </w:r>
      <w:r w:rsidRPr="00C42401">
        <w:rPr>
          <w:rFonts w:cstheme="minorHAnsi"/>
          <w:szCs w:val="18"/>
          <w:rtl/>
        </w:rPr>
        <w:t xml:space="preserve">. </w:t>
      </w:r>
      <w:r w:rsidRPr="00C42401">
        <w:rPr>
          <w:rFonts w:ascii="Arial" w:hAnsi="Arial" w:cs="Arial" w:hint="cs"/>
          <w:szCs w:val="18"/>
          <w:rtl/>
        </w:rPr>
        <w:t>وفي</w:t>
      </w:r>
      <w:r w:rsidRPr="00C42401">
        <w:rPr>
          <w:rFonts w:cstheme="minorHAnsi"/>
          <w:szCs w:val="18"/>
          <w:rtl/>
        </w:rPr>
        <w:t xml:space="preserve"> </w:t>
      </w:r>
      <w:r w:rsidRPr="00C42401">
        <w:rPr>
          <w:rFonts w:ascii="Arial" w:hAnsi="Arial" w:cs="Arial" w:hint="cs"/>
          <w:szCs w:val="18"/>
          <w:rtl/>
        </w:rPr>
        <w:t>حالة</w:t>
      </w:r>
      <w:r w:rsidRPr="00C42401">
        <w:rPr>
          <w:rFonts w:cstheme="minorHAnsi"/>
          <w:szCs w:val="18"/>
          <w:rtl/>
        </w:rPr>
        <w:t xml:space="preserve"> </w:t>
      </w:r>
      <w:r w:rsidRPr="00C42401">
        <w:rPr>
          <w:rFonts w:ascii="Arial" w:hAnsi="Arial" w:cs="Arial" w:hint="cs"/>
          <w:szCs w:val="18"/>
          <w:rtl/>
        </w:rPr>
        <w:t>الإجبار</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إفشاء</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لهيئة</w:t>
      </w:r>
      <w:r w:rsidRPr="00C42401">
        <w:rPr>
          <w:rFonts w:cstheme="minorHAnsi"/>
          <w:szCs w:val="18"/>
          <w:rtl/>
        </w:rPr>
        <w:t xml:space="preserve"> </w:t>
      </w:r>
      <w:r w:rsidRPr="00C42401">
        <w:rPr>
          <w:rFonts w:ascii="Arial" w:hAnsi="Arial" w:cs="Arial" w:hint="cs"/>
          <w:szCs w:val="18"/>
          <w:rtl/>
        </w:rPr>
        <w:t>إنفاذ</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ستعلِم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فورًا</w:t>
      </w:r>
      <w:r w:rsidRPr="00C42401">
        <w:rPr>
          <w:rFonts w:cstheme="minorHAnsi"/>
          <w:szCs w:val="18"/>
          <w:rtl/>
        </w:rPr>
        <w:t xml:space="preserve"> </w:t>
      </w:r>
      <w:r w:rsidRPr="00C42401">
        <w:rPr>
          <w:rFonts w:ascii="Arial" w:hAnsi="Arial" w:cs="Arial" w:hint="cs"/>
          <w:szCs w:val="18"/>
          <w:rtl/>
        </w:rPr>
        <w:t>وتقدم</w:t>
      </w:r>
      <w:r w:rsidRPr="00C42401">
        <w:rPr>
          <w:rFonts w:cstheme="minorHAnsi"/>
          <w:szCs w:val="18"/>
          <w:rtl/>
        </w:rPr>
        <w:t xml:space="preserve"> </w:t>
      </w:r>
      <w:r w:rsidRPr="00C42401">
        <w:rPr>
          <w:rFonts w:ascii="Arial" w:hAnsi="Arial" w:cs="Arial" w:hint="cs"/>
          <w:szCs w:val="18"/>
          <w:rtl/>
        </w:rPr>
        <w:t>له</w:t>
      </w:r>
      <w:r w:rsidRPr="00C42401">
        <w:rPr>
          <w:rFonts w:cstheme="minorHAnsi"/>
          <w:szCs w:val="18"/>
          <w:rtl/>
        </w:rPr>
        <w:t xml:space="preserve"> </w:t>
      </w:r>
      <w:r w:rsidRPr="00C42401">
        <w:rPr>
          <w:rFonts w:ascii="Arial" w:hAnsi="Arial" w:cs="Arial" w:hint="cs"/>
          <w:szCs w:val="18"/>
          <w:rtl/>
        </w:rPr>
        <w:t>نسخة</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الطلب</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تكن</w:t>
      </w:r>
      <w:r w:rsidRPr="00C42401">
        <w:rPr>
          <w:rFonts w:cstheme="minorHAnsi"/>
          <w:szCs w:val="18"/>
          <w:rtl/>
        </w:rPr>
        <w:t xml:space="preserve"> </w:t>
      </w:r>
      <w:r w:rsidRPr="00C42401">
        <w:rPr>
          <w:rFonts w:ascii="Arial" w:hAnsi="Arial" w:cs="Arial" w:hint="cs"/>
          <w:szCs w:val="18"/>
          <w:rtl/>
        </w:rPr>
        <w:t>ممنوعة</w:t>
      </w:r>
      <w:r w:rsidRPr="00C42401">
        <w:rPr>
          <w:rFonts w:cstheme="minorHAnsi"/>
          <w:szCs w:val="18"/>
          <w:rtl/>
        </w:rPr>
        <w:t xml:space="preserve"> </w:t>
      </w:r>
      <w:r w:rsidRPr="00C42401">
        <w:rPr>
          <w:rFonts w:ascii="Arial" w:hAnsi="Arial" w:cs="Arial" w:hint="cs"/>
          <w:szCs w:val="18"/>
          <w:rtl/>
        </w:rPr>
        <w:t>قانونًا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القيام</w:t>
      </w:r>
      <w:r w:rsidRPr="00C42401">
        <w:rPr>
          <w:rFonts w:cstheme="minorHAnsi"/>
          <w:szCs w:val="18"/>
          <w:rtl/>
        </w:rPr>
        <w:t xml:space="preserve"> </w:t>
      </w:r>
      <w:r w:rsidRPr="00C42401">
        <w:rPr>
          <w:rFonts w:ascii="Arial" w:hAnsi="Arial" w:cs="Arial" w:hint="cs"/>
          <w:szCs w:val="18"/>
          <w:rtl/>
        </w:rPr>
        <w:t>بذلك</w:t>
      </w:r>
      <w:r w:rsidRPr="00C42401">
        <w:rPr>
          <w:rFonts w:cstheme="minorHAnsi"/>
          <w:szCs w:val="18"/>
          <w:rtl/>
        </w:rPr>
        <w:t>.</w:t>
      </w:r>
    </w:p>
    <w:p w14:paraId="1A6F7F5E"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وبمجرد</w:t>
      </w:r>
      <w:r w:rsidRPr="00C42401">
        <w:rPr>
          <w:rFonts w:cstheme="minorHAnsi"/>
          <w:szCs w:val="18"/>
          <w:rtl/>
        </w:rPr>
        <w:t xml:space="preserve"> </w:t>
      </w:r>
      <w:r w:rsidRPr="00C42401">
        <w:rPr>
          <w:rFonts w:ascii="Arial" w:hAnsi="Arial" w:cs="Arial" w:hint="cs"/>
          <w:szCs w:val="18"/>
          <w:rtl/>
        </w:rPr>
        <w:t>استلام</w:t>
      </w:r>
      <w:r w:rsidRPr="00C42401">
        <w:rPr>
          <w:rFonts w:cstheme="minorHAnsi"/>
          <w:szCs w:val="18"/>
          <w:rtl/>
        </w:rPr>
        <w:t xml:space="preserve"> </w:t>
      </w:r>
      <w:r w:rsidRPr="00C42401">
        <w:rPr>
          <w:rFonts w:ascii="Arial" w:hAnsi="Arial" w:cs="Arial" w:hint="cs"/>
          <w:szCs w:val="18"/>
          <w:rtl/>
        </w:rPr>
        <w:t>طلب</w:t>
      </w:r>
      <w:r w:rsidRPr="00C42401">
        <w:rPr>
          <w:rFonts w:cstheme="minorHAnsi"/>
          <w:szCs w:val="18"/>
          <w:rtl/>
        </w:rPr>
        <w:t xml:space="preserve"> </w:t>
      </w:r>
      <w:r w:rsidRPr="00C42401">
        <w:rPr>
          <w:rFonts w:ascii="Arial" w:hAnsi="Arial" w:cs="Arial" w:hint="cs"/>
          <w:szCs w:val="18"/>
          <w:rtl/>
        </w:rPr>
        <w:t>أي</w:t>
      </w:r>
      <w:r w:rsidRPr="00C42401">
        <w:rPr>
          <w:rFonts w:cstheme="minorHAnsi"/>
          <w:szCs w:val="18"/>
          <w:rtl/>
        </w:rPr>
        <w:t xml:space="preserve"> </w:t>
      </w:r>
      <w:r w:rsidRPr="00C42401">
        <w:rPr>
          <w:rFonts w:ascii="Arial" w:hAnsi="Arial" w:cs="Arial" w:hint="cs"/>
          <w:szCs w:val="18"/>
          <w:rtl/>
        </w:rPr>
        <w:t>طرف</w:t>
      </w:r>
      <w:r w:rsidRPr="00C42401">
        <w:rPr>
          <w:rFonts w:cstheme="minorHAnsi"/>
          <w:szCs w:val="18"/>
          <w:rtl/>
        </w:rPr>
        <w:t xml:space="preserve"> </w:t>
      </w:r>
      <w:r w:rsidRPr="00C42401">
        <w:rPr>
          <w:rFonts w:ascii="Arial" w:hAnsi="Arial" w:cs="Arial" w:hint="cs"/>
          <w:szCs w:val="18"/>
          <w:rtl/>
        </w:rPr>
        <w:t>ثالث</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شخصية،</w:t>
      </w:r>
      <w:r w:rsidRPr="00C42401">
        <w:rPr>
          <w:rFonts w:cstheme="minorHAnsi"/>
          <w:szCs w:val="18"/>
          <w:rtl/>
        </w:rPr>
        <w:t xml:space="preserve"> </w:t>
      </w:r>
      <w:r w:rsidRPr="00C42401">
        <w:rPr>
          <w:rFonts w:ascii="Arial" w:hAnsi="Arial" w:cs="Arial" w:hint="cs"/>
          <w:szCs w:val="18"/>
          <w:rtl/>
        </w:rPr>
        <w:t>ستعلِم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فورًا</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تكن</w:t>
      </w:r>
      <w:r w:rsidRPr="00C42401">
        <w:rPr>
          <w:rFonts w:cstheme="minorHAnsi"/>
          <w:szCs w:val="18"/>
          <w:rtl/>
        </w:rPr>
        <w:t xml:space="preserve"> </w:t>
      </w:r>
      <w:r w:rsidRPr="00C42401">
        <w:rPr>
          <w:rFonts w:ascii="Arial" w:hAnsi="Arial" w:cs="Arial" w:hint="cs"/>
          <w:szCs w:val="18"/>
          <w:rtl/>
        </w:rPr>
        <w:t>ممنوعة</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القيام</w:t>
      </w:r>
      <w:r w:rsidRPr="00C42401">
        <w:rPr>
          <w:rFonts w:cstheme="minorHAnsi"/>
          <w:szCs w:val="18"/>
          <w:rtl/>
        </w:rPr>
        <w:t xml:space="preserve"> </w:t>
      </w:r>
      <w:r w:rsidRPr="00C42401">
        <w:rPr>
          <w:rFonts w:ascii="Arial" w:hAnsi="Arial" w:cs="Arial" w:hint="cs"/>
          <w:szCs w:val="18"/>
          <w:rtl/>
        </w:rPr>
        <w:t>بذلك</w:t>
      </w:r>
      <w:r w:rsidRPr="00C42401">
        <w:rPr>
          <w:rFonts w:cstheme="minorHAnsi"/>
          <w:szCs w:val="18"/>
          <w:rtl/>
        </w:rPr>
        <w:t xml:space="preserve"> </w:t>
      </w:r>
      <w:r w:rsidRPr="00C42401">
        <w:rPr>
          <w:rFonts w:ascii="Arial" w:hAnsi="Arial" w:cs="Arial" w:hint="cs"/>
          <w:szCs w:val="18"/>
          <w:rtl/>
        </w:rPr>
        <w:t>بموجب</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وسترفض</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الطلب</w:t>
      </w:r>
      <w:r w:rsidRPr="00C42401">
        <w:rPr>
          <w:rFonts w:cstheme="minorHAnsi"/>
          <w:szCs w:val="18"/>
          <w:rtl/>
        </w:rPr>
        <w:t xml:space="preserve"> </w:t>
      </w:r>
      <w:r w:rsidRPr="00C42401">
        <w:rPr>
          <w:rFonts w:ascii="Arial" w:hAnsi="Arial" w:cs="Arial" w:hint="cs"/>
          <w:szCs w:val="18"/>
          <w:rtl/>
        </w:rPr>
        <w:t>ما</w:t>
      </w:r>
      <w:r w:rsidRPr="00C42401">
        <w:rPr>
          <w:rFonts w:cstheme="minorHAnsi"/>
          <w:szCs w:val="18"/>
          <w:rtl/>
        </w:rPr>
        <w:t xml:space="preserve"> </w:t>
      </w:r>
      <w:r w:rsidRPr="00C42401">
        <w:rPr>
          <w:rFonts w:ascii="Arial" w:hAnsi="Arial" w:cs="Arial" w:hint="cs"/>
          <w:szCs w:val="18"/>
          <w:rtl/>
        </w:rPr>
        <w:t>لم</w:t>
      </w:r>
      <w:r w:rsidRPr="00C42401">
        <w:rPr>
          <w:rFonts w:cstheme="minorHAnsi"/>
          <w:szCs w:val="18"/>
          <w:rtl/>
        </w:rPr>
        <w:t xml:space="preserve"> </w:t>
      </w:r>
      <w:r w:rsidRPr="00C42401">
        <w:rPr>
          <w:rFonts w:ascii="Arial" w:hAnsi="Arial" w:cs="Arial" w:hint="cs"/>
          <w:szCs w:val="18"/>
          <w:rtl/>
        </w:rPr>
        <w:t>يكن</w:t>
      </w:r>
      <w:r w:rsidRPr="00C42401">
        <w:rPr>
          <w:rFonts w:cstheme="minorHAnsi"/>
          <w:szCs w:val="18"/>
          <w:rtl/>
        </w:rPr>
        <w:t xml:space="preserve"> </w:t>
      </w:r>
      <w:r w:rsidRPr="00C42401">
        <w:rPr>
          <w:rFonts w:ascii="Arial" w:hAnsi="Arial" w:cs="Arial" w:hint="cs"/>
          <w:szCs w:val="18"/>
          <w:rtl/>
        </w:rPr>
        <w:t>مطلوبًا</w:t>
      </w:r>
      <w:r w:rsidRPr="00C42401">
        <w:rPr>
          <w:rFonts w:cstheme="minorHAnsi"/>
          <w:szCs w:val="18"/>
          <w:rtl/>
        </w:rPr>
        <w:t xml:space="preserve"> </w:t>
      </w:r>
      <w:r w:rsidRPr="00C42401">
        <w:rPr>
          <w:rFonts w:ascii="Arial" w:hAnsi="Arial" w:cs="Arial" w:hint="cs"/>
          <w:szCs w:val="18"/>
          <w:rtl/>
        </w:rPr>
        <w:t>منها</w:t>
      </w:r>
      <w:r w:rsidRPr="00C42401">
        <w:rPr>
          <w:rFonts w:cstheme="minorHAnsi"/>
          <w:szCs w:val="18"/>
          <w:rtl/>
        </w:rPr>
        <w:t xml:space="preserve"> </w:t>
      </w:r>
      <w:r w:rsidRPr="00C42401">
        <w:rPr>
          <w:rFonts w:ascii="Arial" w:hAnsi="Arial" w:cs="Arial" w:hint="cs"/>
          <w:szCs w:val="18"/>
          <w:rtl/>
        </w:rPr>
        <w:t>الامتثال</w:t>
      </w:r>
      <w:r w:rsidRPr="00C42401">
        <w:rPr>
          <w:rFonts w:cstheme="minorHAnsi"/>
          <w:szCs w:val="18"/>
          <w:rtl/>
        </w:rPr>
        <w:t xml:space="preserve"> </w:t>
      </w:r>
      <w:r w:rsidRPr="00C42401">
        <w:rPr>
          <w:rFonts w:ascii="Arial" w:hAnsi="Arial" w:cs="Arial" w:hint="cs"/>
          <w:szCs w:val="18"/>
          <w:rtl/>
        </w:rPr>
        <w:t>بموجب</w:t>
      </w:r>
      <w:r w:rsidRPr="00C42401">
        <w:rPr>
          <w:rFonts w:cstheme="minorHAnsi"/>
          <w:szCs w:val="18"/>
          <w:rtl/>
        </w:rPr>
        <w:t xml:space="preserve"> </w:t>
      </w:r>
      <w:r w:rsidRPr="00C42401">
        <w:rPr>
          <w:rFonts w:ascii="Arial" w:hAnsi="Arial" w:cs="Arial" w:hint="cs"/>
          <w:szCs w:val="18"/>
          <w:rtl/>
        </w:rPr>
        <w:t>القانون</w:t>
      </w:r>
      <w:r w:rsidRPr="00C42401">
        <w:rPr>
          <w:rFonts w:cstheme="minorHAnsi"/>
          <w:szCs w:val="18"/>
          <w:rtl/>
        </w:rPr>
        <w:t xml:space="preserve">. </w:t>
      </w:r>
      <w:r w:rsidRPr="00C42401">
        <w:rPr>
          <w:rFonts w:ascii="Arial" w:hAnsi="Arial" w:cs="Arial" w:hint="cs"/>
          <w:szCs w:val="18"/>
          <w:rtl/>
        </w:rPr>
        <w:t>وإذا</w:t>
      </w:r>
      <w:r w:rsidRPr="00C42401">
        <w:rPr>
          <w:rFonts w:cstheme="minorHAnsi"/>
          <w:szCs w:val="18"/>
          <w:rtl/>
        </w:rPr>
        <w:t xml:space="preserve"> </w:t>
      </w:r>
      <w:r w:rsidRPr="00C42401">
        <w:rPr>
          <w:rFonts w:ascii="Arial" w:hAnsi="Arial" w:cs="Arial" w:hint="cs"/>
          <w:szCs w:val="18"/>
          <w:rtl/>
        </w:rPr>
        <w:t>كان</w:t>
      </w:r>
      <w:r w:rsidRPr="00C42401">
        <w:rPr>
          <w:rFonts w:cstheme="minorHAnsi"/>
          <w:szCs w:val="18"/>
          <w:rtl/>
        </w:rPr>
        <w:t xml:space="preserve"> </w:t>
      </w:r>
      <w:r w:rsidRPr="00C42401">
        <w:rPr>
          <w:rFonts w:ascii="Arial" w:hAnsi="Arial" w:cs="Arial" w:hint="cs"/>
          <w:szCs w:val="18"/>
          <w:rtl/>
        </w:rPr>
        <w:t>الطلب</w:t>
      </w:r>
      <w:r w:rsidRPr="00C42401">
        <w:rPr>
          <w:rFonts w:cstheme="minorHAnsi"/>
          <w:szCs w:val="18"/>
          <w:rtl/>
        </w:rPr>
        <w:t xml:space="preserve"> </w:t>
      </w:r>
      <w:r w:rsidRPr="00C42401">
        <w:rPr>
          <w:rFonts w:ascii="Arial" w:hAnsi="Arial" w:cs="Arial" w:hint="cs"/>
          <w:szCs w:val="18"/>
          <w:rtl/>
        </w:rPr>
        <w:t>صالحًا،</w:t>
      </w:r>
      <w:r w:rsidRPr="00C42401">
        <w:rPr>
          <w:rFonts w:cstheme="minorHAnsi"/>
          <w:szCs w:val="18"/>
          <w:rtl/>
        </w:rPr>
        <w:t xml:space="preserve"> </w:t>
      </w:r>
      <w:r w:rsidRPr="00C42401">
        <w:rPr>
          <w:rFonts w:ascii="Arial" w:hAnsi="Arial" w:cs="Arial" w:hint="cs"/>
          <w:szCs w:val="18"/>
          <w:rtl/>
        </w:rPr>
        <w:t>فستحاول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إعادة</w:t>
      </w:r>
      <w:r w:rsidRPr="00C42401">
        <w:rPr>
          <w:rFonts w:cstheme="minorHAnsi"/>
          <w:szCs w:val="18"/>
          <w:rtl/>
        </w:rPr>
        <w:t xml:space="preserve"> </w:t>
      </w:r>
      <w:r w:rsidRPr="00C42401">
        <w:rPr>
          <w:rFonts w:ascii="Arial" w:hAnsi="Arial" w:cs="Arial" w:hint="cs"/>
          <w:szCs w:val="18"/>
          <w:rtl/>
        </w:rPr>
        <w:t>توجيه</w:t>
      </w:r>
      <w:r w:rsidRPr="00C42401">
        <w:rPr>
          <w:rFonts w:cstheme="minorHAnsi"/>
          <w:szCs w:val="18"/>
          <w:rtl/>
        </w:rPr>
        <w:t xml:space="preserve"> </w:t>
      </w:r>
      <w:r w:rsidRPr="00C42401">
        <w:rPr>
          <w:rFonts w:ascii="Arial" w:hAnsi="Arial" w:cs="Arial" w:hint="cs"/>
          <w:szCs w:val="18"/>
          <w:rtl/>
        </w:rPr>
        <w:t>الطرف</w:t>
      </w:r>
      <w:r w:rsidRPr="00C42401">
        <w:rPr>
          <w:rFonts w:cstheme="minorHAnsi"/>
          <w:szCs w:val="18"/>
          <w:rtl/>
        </w:rPr>
        <w:t xml:space="preserve"> </w:t>
      </w:r>
      <w:r w:rsidRPr="00C42401">
        <w:rPr>
          <w:rFonts w:ascii="Arial" w:hAnsi="Arial" w:cs="Arial" w:hint="cs"/>
          <w:szCs w:val="18"/>
          <w:rtl/>
        </w:rPr>
        <w:t>الثالث</w:t>
      </w:r>
      <w:r w:rsidRPr="00C42401">
        <w:rPr>
          <w:rFonts w:cstheme="minorHAnsi"/>
          <w:szCs w:val="18"/>
          <w:rtl/>
        </w:rPr>
        <w:t xml:space="preserve"> </w:t>
      </w:r>
      <w:r w:rsidRPr="00C42401">
        <w:rPr>
          <w:rFonts w:ascii="Arial" w:hAnsi="Arial" w:cs="Arial" w:hint="cs"/>
          <w:szCs w:val="18"/>
          <w:rtl/>
        </w:rPr>
        <w:t>لطلب</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مباشرةً</w:t>
      </w:r>
      <w:r w:rsidRPr="00C42401">
        <w:rPr>
          <w:rFonts w:cstheme="minorHAnsi"/>
          <w:szCs w:val="18"/>
          <w:rtl/>
        </w:rPr>
        <w:t>.</w:t>
      </w:r>
    </w:p>
    <w:p w14:paraId="42760BDF" w14:textId="77777777" w:rsidR="001F5D27" w:rsidRPr="00C42401" w:rsidRDefault="001F5D27" w:rsidP="001F5D27">
      <w:pPr>
        <w:pStyle w:val="ProductList-Body"/>
        <w:spacing w:after="120"/>
        <w:rPr>
          <w:rFonts w:cstheme="minorHAnsi"/>
          <w:szCs w:val="18"/>
        </w:rPr>
      </w:pPr>
      <w:r w:rsidRPr="00C42401">
        <w:rPr>
          <w:rFonts w:ascii="Arial" w:hAnsi="Arial" w:cs="Arial" w:hint="cs"/>
          <w:szCs w:val="18"/>
          <w:rtl/>
        </w:rPr>
        <w:t>لن</w:t>
      </w:r>
      <w:r w:rsidRPr="00C42401">
        <w:rPr>
          <w:rFonts w:cstheme="minorHAnsi"/>
          <w:szCs w:val="18"/>
          <w:rtl/>
        </w:rPr>
        <w:t xml:space="preserve"> </w:t>
      </w:r>
      <w:r w:rsidRPr="00C42401">
        <w:rPr>
          <w:rFonts w:ascii="Arial" w:hAnsi="Arial" w:cs="Arial" w:hint="cs"/>
          <w:szCs w:val="18"/>
          <w:rtl/>
        </w:rPr>
        <w:t>توفر</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لأي</w:t>
      </w:r>
      <w:r w:rsidRPr="00C42401">
        <w:rPr>
          <w:rFonts w:cstheme="minorHAnsi"/>
          <w:szCs w:val="18"/>
          <w:rtl/>
        </w:rPr>
        <w:t xml:space="preserve"> </w:t>
      </w:r>
      <w:r w:rsidRPr="00C42401">
        <w:rPr>
          <w:rFonts w:ascii="Arial" w:hAnsi="Arial" w:cs="Arial" w:hint="cs"/>
          <w:szCs w:val="18"/>
          <w:rtl/>
        </w:rPr>
        <w:t>طرف</w:t>
      </w:r>
      <w:r w:rsidRPr="00C42401">
        <w:rPr>
          <w:rFonts w:cstheme="minorHAnsi"/>
          <w:szCs w:val="18"/>
          <w:rtl/>
        </w:rPr>
        <w:t xml:space="preserve"> </w:t>
      </w:r>
      <w:r w:rsidRPr="00C42401">
        <w:rPr>
          <w:rFonts w:ascii="Arial" w:hAnsi="Arial" w:cs="Arial" w:hint="cs"/>
          <w:szCs w:val="18"/>
          <w:rtl/>
        </w:rPr>
        <w:t>ثالث</w:t>
      </w:r>
      <w:r w:rsidRPr="00C42401">
        <w:rPr>
          <w:rFonts w:cstheme="minorHAnsi"/>
          <w:szCs w:val="18"/>
          <w:rtl/>
        </w:rPr>
        <w:t>: (</w:t>
      </w:r>
      <w:r w:rsidRPr="00C42401">
        <w:rPr>
          <w:rFonts w:ascii="Arial" w:hAnsi="Arial" w:cs="Arial" w:hint="cs"/>
          <w:szCs w:val="18"/>
          <w:rtl/>
        </w:rPr>
        <w:t>أ</w:t>
      </w:r>
      <w:r w:rsidRPr="00C42401">
        <w:rPr>
          <w:rFonts w:cstheme="minorHAnsi"/>
          <w:szCs w:val="18"/>
          <w:rtl/>
        </w:rPr>
        <w:t xml:space="preserve">) </w:t>
      </w:r>
      <w:r w:rsidRPr="00C42401">
        <w:rPr>
          <w:rFonts w:ascii="Arial" w:hAnsi="Arial" w:cs="Arial" w:hint="cs"/>
          <w:szCs w:val="18"/>
          <w:rtl/>
        </w:rPr>
        <w:t>وصولاً</w:t>
      </w:r>
      <w:r w:rsidRPr="00C42401">
        <w:rPr>
          <w:rFonts w:cstheme="minorHAnsi"/>
          <w:szCs w:val="18"/>
          <w:rtl/>
        </w:rPr>
        <w:t xml:space="preserve"> </w:t>
      </w:r>
      <w:r w:rsidRPr="00C42401">
        <w:rPr>
          <w:rFonts w:ascii="Arial" w:hAnsi="Arial" w:cs="Arial" w:hint="cs"/>
          <w:szCs w:val="18"/>
          <w:rtl/>
        </w:rPr>
        <w:t>مباشرًا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غير</w:t>
      </w:r>
      <w:r w:rsidRPr="00C42401">
        <w:rPr>
          <w:rFonts w:cstheme="minorHAnsi"/>
          <w:szCs w:val="18"/>
          <w:rtl/>
        </w:rPr>
        <w:t xml:space="preserve"> </w:t>
      </w:r>
      <w:r w:rsidRPr="00C42401">
        <w:rPr>
          <w:rFonts w:ascii="Arial" w:hAnsi="Arial" w:cs="Arial" w:hint="cs"/>
          <w:szCs w:val="18"/>
          <w:rtl/>
        </w:rPr>
        <w:t>مباشر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شاملاً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حرًا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w:t>
      </w:r>
      <w:r w:rsidRPr="00C42401">
        <w:rPr>
          <w:rFonts w:ascii="Arial" w:hAnsi="Arial" w:cs="Arial" w:hint="cs"/>
          <w:szCs w:val="18"/>
          <w:rtl/>
        </w:rPr>
        <w: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ب</w:t>
      </w:r>
      <w:r w:rsidRPr="00C42401">
        <w:rPr>
          <w:rFonts w:cstheme="minorHAnsi"/>
          <w:szCs w:val="18"/>
          <w:rtl/>
        </w:rPr>
        <w:t xml:space="preserve">) </w:t>
      </w:r>
      <w:r w:rsidRPr="00C42401">
        <w:rPr>
          <w:rFonts w:ascii="Arial" w:hAnsi="Arial" w:cs="Arial" w:hint="cs"/>
          <w:szCs w:val="18"/>
          <w:rtl/>
        </w:rPr>
        <w:t>مفاتيح</w:t>
      </w:r>
      <w:r w:rsidRPr="00C42401">
        <w:rPr>
          <w:rFonts w:cstheme="minorHAnsi"/>
          <w:szCs w:val="18"/>
          <w:rtl/>
        </w:rPr>
        <w:t xml:space="preserve"> </w:t>
      </w:r>
      <w:r w:rsidRPr="00C42401">
        <w:rPr>
          <w:rFonts w:ascii="Arial" w:hAnsi="Arial" w:cs="Arial" w:hint="cs"/>
          <w:szCs w:val="18"/>
          <w:rtl/>
        </w:rPr>
        <w:t>تشفير</w:t>
      </w:r>
      <w:r w:rsidRPr="00C42401">
        <w:rPr>
          <w:rFonts w:cstheme="minorHAnsi"/>
          <w:szCs w:val="18"/>
          <w:rtl/>
        </w:rPr>
        <w:t xml:space="preserve"> </w:t>
      </w:r>
      <w:r w:rsidRPr="00C42401">
        <w:rPr>
          <w:rFonts w:ascii="Arial" w:hAnsi="Arial" w:cs="Arial" w:hint="cs"/>
          <w:szCs w:val="18"/>
          <w:rtl/>
        </w:rPr>
        <w:t>النظام</w:t>
      </w:r>
      <w:r w:rsidRPr="00C42401">
        <w:rPr>
          <w:rFonts w:cstheme="minorHAnsi"/>
          <w:szCs w:val="18"/>
          <w:rtl/>
        </w:rPr>
        <w:t xml:space="preserve"> </w:t>
      </w:r>
      <w:r w:rsidRPr="00C42401">
        <w:rPr>
          <w:rFonts w:ascii="Arial" w:hAnsi="Arial" w:cs="Arial" w:hint="cs"/>
          <w:szCs w:val="18"/>
          <w:rtl/>
        </w:rPr>
        <w:t>الأساسي</w:t>
      </w:r>
      <w:r w:rsidRPr="00C42401">
        <w:rPr>
          <w:rFonts w:cstheme="minorHAnsi"/>
          <w:szCs w:val="18"/>
          <w:rtl/>
        </w:rPr>
        <w:t xml:space="preserve"> </w:t>
      </w:r>
      <w:r w:rsidRPr="00C42401">
        <w:rPr>
          <w:rFonts w:ascii="Arial" w:hAnsi="Arial" w:cs="Arial" w:hint="cs"/>
          <w:szCs w:val="18"/>
          <w:rtl/>
        </w:rPr>
        <w:t>المستخدمة</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تأمين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القدرة</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خرق</w:t>
      </w:r>
      <w:r w:rsidRPr="00C42401">
        <w:rPr>
          <w:rFonts w:cstheme="minorHAnsi"/>
          <w:szCs w:val="18"/>
          <w:rtl/>
        </w:rPr>
        <w:t xml:space="preserve"> </w:t>
      </w:r>
      <w:r w:rsidRPr="00C42401">
        <w:rPr>
          <w:rFonts w:ascii="Arial" w:hAnsi="Arial" w:cs="Arial" w:hint="cs"/>
          <w:szCs w:val="18"/>
          <w:rtl/>
        </w:rPr>
        <w:t>هذا</w:t>
      </w:r>
      <w:r w:rsidRPr="00C42401">
        <w:rPr>
          <w:rFonts w:cstheme="minorHAnsi"/>
          <w:szCs w:val="18"/>
          <w:rtl/>
        </w:rPr>
        <w:t xml:space="preserve"> </w:t>
      </w:r>
      <w:r w:rsidRPr="00C42401">
        <w:rPr>
          <w:rFonts w:ascii="Arial" w:hAnsi="Arial" w:cs="Arial" w:hint="cs"/>
          <w:szCs w:val="18"/>
          <w:rtl/>
        </w:rPr>
        <w:t>التشفير؛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ج</w:t>
      </w:r>
      <w:r w:rsidRPr="00C42401">
        <w:rPr>
          <w:rFonts w:cstheme="minorHAnsi"/>
          <w:szCs w:val="18"/>
          <w:rtl/>
        </w:rPr>
        <w:t xml:space="preserve">) </w:t>
      </w:r>
      <w:r w:rsidRPr="00C42401">
        <w:rPr>
          <w:rFonts w:ascii="Arial" w:hAnsi="Arial" w:cs="Arial" w:hint="cs"/>
          <w:szCs w:val="18"/>
          <w:rtl/>
        </w:rPr>
        <w:t>الوصول</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الشخصية</w:t>
      </w:r>
      <w:r w:rsidRPr="00C42401">
        <w:rPr>
          <w:rFonts w:cstheme="minorHAnsi"/>
          <w:szCs w:val="18"/>
          <w:rtl/>
        </w:rPr>
        <w:t xml:space="preserve"> </w:t>
      </w:r>
      <w:r w:rsidRPr="00C42401">
        <w:rPr>
          <w:rFonts w:ascii="Arial" w:hAnsi="Arial" w:cs="Arial" w:hint="cs"/>
          <w:szCs w:val="18"/>
          <w:rtl/>
        </w:rPr>
        <w:t>إذا</w:t>
      </w:r>
      <w:r w:rsidRPr="00C42401">
        <w:rPr>
          <w:rFonts w:cstheme="minorHAnsi"/>
          <w:szCs w:val="18"/>
          <w:rtl/>
        </w:rPr>
        <w:t xml:space="preserve"> </w:t>
      </w:r>
      <w:r w:rsidRPr="00C42401">
        <w:rPr>
          <w:rFonts w:ascii="Arial" w:hAnsi="Arial" w:cs="Arial" w:hint="cs"/>
          <w:szCs w:val="18"/>
          <w:rtl/>
        </w:rPr>
        <w:t>نمى</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ascii="Arial" w:hAnsi="Arial" w:cs="Arial" w:hint="cs"/>
          <w:szCs w:val="18"/>
          <w:rtl/>
        </w:rPr>
        <w:t>علم</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أنه</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هذه</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لأغراض</w:t>
      </w:r>
      <w:r w:rsidRPr="00C42401">
        <w:rPr>
          <w:rFonts w:cstheme="minorHAnsi"/>
          <w:szCs w:val="18"/>
          <w:rtl/>
        </w:rPr>
        <w:t xml:space="preserve"> </w:t>
      </w:r>
      <w:r w:rsidRPr="00C42401">
        <w:rPr>
          <w:rFonts w:ascii="Arial" w:hAnsi="Arial" w:cs="Arial" w:hint="cs"/>
          <w:szCs w:val="18"/>
          <w:rtl/>
        </w:rPr>
        <w:t>خلاف</w:t>
      </w:r>
      <w:r w:rsidRPr="00C42401">
        <w:rPr>
          <w:rFonts w:cstheme="minorHAnsi"/>
          <w:szCs w:val="18"/>
          <w:rtl/>
        </w:rPr>
        <w:t xml:space="preserve"> </w:t>
      </w:r>
      <w:r w:rsidRPr="00C42401">
        <w:rPr>
          <w:rFonts w:ascii="Arial" w:hAnsi="Arial" w:cs="Arial" w:hint="cs"/>
          <w:szCs w:val="18"/>
          <w:rtl/>
        </w:rPr>
        <w:t>المنصوص</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طلب</w:t>
      </w:r>
      <w:r w:rsidRPr="00C42401">
        <w:rPr>
          <w:rFonts w:cstheme="minorHAnsi"/>
          <w:szCs w:val="18"/>
          <w:rtl/>
        </w:rPr>
        <w:t xml:space="preserve"> </w:t>
      </w:r>
      <w:r w:rsidRPr="00C42401">
        <w:rPr>
          <w:rFonts w:ascii="Arial" w:hAnsi="Arial" w:cs="Arial" w:hint="cs"/>
          <w:szCs w:val="18"/>
          <w:rtl/>
        </w:rPr>
        <w:t>الطرف</w:t>
      </w:r>
      <w:r w:rsidRPr="00C42401">
        <w:rPr>
          <w:rFonts w:cstheme="minorHAnsi"/>
          <w:szCs w:val="18"/>
          <w:rtl/>
        </w:rPr>
        <w:t xml:space="preserve"> </w:t>
      </w:r>
      <w:r w:rsidRPr="00C42401">
        <w:rPr>
          <w:rFonts w:ascii="Arial" w:hAnsi="Arial" w:cs="Arial" w:hint="cs"/>
          <w:szCs w:val="18"/>
          <w:rtl/>
        </w:rPr>
        <w:t>الثالث</w:t>
      </w:r>
      <w:r w:rsidRPr="00C42401">
        <w:rPr>
          <w:rFonts w:cstheme="minorHAnsi"/>
          <w:szCs w:val="18"/>
          <w:rtl/>
        </w:rPr>
        <w:t xml:space="preserve">.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5" w:name="_Toc507768552"/>
      <w:bookmarkStart w:id="76" w:name="_Toc15473178"/>
      <w:r w:rsidRPr="003D2E99">
        <w:rPr>
          <w:rFonts w:cs="Arial"/>
          <w:bCs/>
          <w:szCs w:val="18"/>
          <w:rtl/>
        </w:rPr>
        <w:t>معالجة البيانات الشخصية؛ القانون العام لحماية البيانات</w:t>
      </w:r>
      <w:bookmarkEnd w:id="75"/>
      <w:bookmarkEnd w:id="76"/>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7" w:name="_Toc507768553"/>
      <w:bookmarkStart w:id="78" w:name="_Toc15473179"/>
      <w:r w:rsidRPr="00992EB4">
        <w:rPr>
          <w:rFonts w:cs="Arial"/>
          <w:bCs/>
          <w:szCs w:val="18"/>
          <w:rtl/>
        </w:rPr>
        <w:t>أمان البيانات</w:t>
      </w:r>
      <w:bookmarkEnd w:id="77"/>
      <w:bookmarkEnd w:id="78"/>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9"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660C1214"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9"/>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r w:rsidR="00643AE6">
        <w:fldChar w:fldCharType="begin"/>
      </w:r>
      <w:r w:rsidR="00643AE6">
        <w:instrText xml:space="preserve"> HYPERLINK \l "AppendixB_SecurityMeasures" </w:instrText>
      </w:r>
      <w:r w:rsidR="00643AE6">
        <w:fldChar w:fldCharType="separate"/>
      </w:r>
      <w:r w:rsidRPr="00BD1182">
        <w:rPr>
          <w:rStyle w:val="Hyperlink"/>
          <w:rFonts w:cs="Arial"/>
          <w:szCs w:val="18"/>
          <w:rtl/>
        </w:rPr>
        <w:t>الملحق ب</w:t>
      </w:r>
      <w:r w:rsidR="00643AE6">
        <w:rPr>
          <w:rStyle w:val="Hyperlink"/>
          <w:rFonts w:cs="Arial"/>
          <w:szCs w:val="18"/>
        </w:rPr>
        <w:fldChar w:fldCharType="end"/>
      </w:r>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 xml:space="preserve">Microsoft Azure </w:t>
            </w:r>
            <w:proofErr w:type="spellStart"/>
            <w:r w:rsidRPr="00773D4D">
              <w:rPr>
                <w:rFonts w:cstheme="minorHAnsi"/>
                <w:sz w:val="16"/>
                <w:szCs w:val="16"/>
                <w:lang w:val="fr-FR"/>
              </w:rPr>
              <w:t>Core</w:t>
            </w:r>
            <w:proofErr w:type="spellEnd"/>
            <w:r w:rsidRPr="00773D4D">
              <w:rPr>
                <w:rFonts w:cstheme="minorHAnsi"/>
                <w:sz w:val="16"/>
                <w:szCs w:val="16"/>
                <w:lang w:val="fr-FR"/>
              </w:rPr>
              <w:t xml:space="preserv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422B6D" w:rsidRPr="00970379" w14:paraId="51D2F61D" w14:textId="77777777" w:rsidTr="00BD4589">
        <w:trPr>
          <w:trHeight w:val="288"/>
        </w:trPr>
        <w:tc>
          <w:tcPr>
            <w:tcW w:w="2880" w:type="dxa"/>
            <w:vAlign w:val="center"/>
          </w:tcPr>
          <w:p w14:paraId="13F7747A" w14:textId="67DEC2B4" w:rsidR="00422B6D" w:rsidRPr="00970379" w:rsidRDefault="00422B6D" w:rsidP="00422B6D">
            <w:pPr>
              <w:pStyle w:val="ProductList-Body"/>
              <w:rPr>
                <w:rFonts w:cstheme="minorHAnsi"/>
                <w:sz w:val="16"/>
                <w:szCs w:val="16"/>
              </w:rPr>
            </w:pPr>
            <w:r w:rsidRPr="00F852EF">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852EF">
              <w:rPr>
                <w:rFonts w:ascii="Arial" w:hAnsi="Arial" w:cs="Arial"/>
                <w:sz w:val="16"/>
                <w:szCs w:val="16"/>
                <w:rtl/>
              </w:rPr>
              <w:t>الأساسية</w:t>
            </w:r>
          </w:p>
        </w:tc>
        <w:tc>
          <w:tcPr>
            <w:tcW w:w="1728" w:type="dxa"/>
            <w:vAlign w:val="center"/>
          </w:tcPr>
          <w:p w14:paraId="173C2C16" w14:textId="67E051E0"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c>
          <w:tcPr>
            <w:tcW w:w="1710" w:type="dxa"/>
            <w:vAlign w:val="center"/>
          </w:tcPr>
          <w:p w14:paraId="7A741192" w14:textId="23B1DA17"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57A4BA38" w:rsidR="00BD4589" w:rsidRPr="00970379" w:rsidRDefault="008A51D9" w:rsidP="00BD4589">
            <w:pPr>
              <w:pStyle w:val="ProductList-Body"/>
              <w:rPr>
                <w:rFonts w:cstheme="minorHAnsi"/>
                <w:sz w:val="16"/>
                <w:szCs w:val="16"/>
              </w:rPr>
            </w:pPr>
            <w:r w:rsidRPr="00C42401">
              <w:rPr>
                <w:rFonts w:ascii="Arial" w:hAnsi="Arial" w:cs="Arial" w:hint="cs"/>
                <w:sz w:val="16"/>
                <w:szCs w:val="16"/>
                <w:rtl/>
              </w:rPr>
              <w:t>خدمات</w:t>
            </w:r>
            <w:r w:rsidRPr="00C42401">
              <w:rPr>
                <w:rFonts w:cstheme="minorHAnsi"/>
                <w:sz w:val="16"/>
                <w:szCs w:val="16"/>
                <w:rtl/>
              </w:rPr>
              <w:t xml:space="preserve"> </w:t>
            </w:r>
            <w:r w:rsidRPr="00C42401">
              <w:rPr>
                <w:rFonts w:ascii="Arial" w:hAnsi="Arial" w:cs="Arial" w:hint="cs"/>
                <w:sz w:val="16"/>
                <w:szCs w:val="16"/>
                <w:rtl/>
              </w:rPr>
              <w:t>الحماية</w:t>
            </w:r>
            <w:r w:rsidRPr="00C42401">
              <w:rPr>
                <w:rFonts w:cstheme="minorHAnsi"/>
                <w:sz w:val="16"/>
                <w:szCs w:val="16"/>
                <w:rtl/>
              </w:rPr>
              <w:t xml:space="preserve"> </w:t>
            </w:r>
            <w:r w:rsidRPr="00C42401">
              <w:rPr>
                <w:rFonts w:ascii="Arial" w:hAnsi="Arial" w:cs="Arial" w:hint="cs"/>
                <w:sz w:val="16"/>
                <w:szCs w:val="16"/>
                <w:rtl/>
              </w:rPr>
              <w:t>من</w:t>
            </w:r>
            <w:r w:rsidRPr="00C42401">
              <w:rPr>
                <w:rFonts w:cstheme="minorHAnsi"/>
                <w:sz w:val="16"/>
                <w:szCs w:val="16"/>
                <w:rtl/>
              </w:rPr>
              <w:t xml:space="preserve"> </w:t>
            </w:r>
            <w:r w:rsidRPr="00C42401">
              <w:rPr>
                <w:rFonts w:ascii="Arial" w:hAnsi="Arial" w:cs="Arial" w:hint="cs"/>
                <w:sz w:val="16"/>
                <w:szCs w:val="16"/>
                <w:rtl/>
              </w:rPr>
              <w:t>التهديدات</w:t>
            </w:r>
            <w:r w:rsidRPr="00C42401">
              <w:rPr>
                <w:rFonts w:cstheme="minorHAnsi"/>
                <w:sz w:val="16"/>
                <w:szCs w:val="16"/>
                <w:rtl/>
              </w:rPr>
              <w:t xml:space="preserve"> </w:t>
            </w:r>
            <w:r w:rsidRPr="00C42401">
              <w:rPr>
                <w:rFonts w:ascii="Arial" w:hAnsi="Arial" w:cs="Arial" w:hint="cs"/>
                <w:sz w:val="16"/>
                <w:szCs w:val="16"/>
                <w:rtl/>
              </w:rPr>
              <w:t>المتقدمة</w:t>
            </w:r>
            <w:r w:rsidRPr="00C42401">
              <w:rPr>
                <w:rFonts w:cstheme="minorHAnsi"/>
                <w:sz w:val="16"/>
                <w:szCs w:val="16"/>
                <w:rtl/>
              </w:rPr>
              <w:t xml:space="preserve"> </w:t>
            </w:r>
            <w:r w:rsidRPr="00C42401">
              <w:rPr>
                <w:rFonts w:ascii="Arial" w:hAnsi="Arial" w:cs="Arial" w:hint="cs"/>
                <w:sz w:val="16"/>
                <w:szCs w:val="16"/>
                <w:rtl/>
              </w:rPr>
              <w:t>لـ</w:t>
            </w:r>
            <w:r w:rsidRPr="00C42401">
              <w:rPr>
                <w:rFonts w:cstheme="minorHAnsi"/>
                <w:sz w:val="16"/>
                <w:szCs w:val="16"/>
              </w:rPr>
              <w:t xml:space="preserve"> Microsoft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2D7C2243"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007A588A" w:rsidRPr="0027216C">
        <w:rPr>
          <w:i/>
          <w:iCs/>
          <w:color w:val="000000" w:themeColor="text1"/>
          <w:szCs w:val="18"/>
          <w:rtl/>
        </w:rPr>
        <w:t xml:space="preserve">، </w:t>
      </w:r>
      <w:r w:rsidRPr="0027216C">
        <w:rPr>
          <w:i/>
          <w:iCs/>
          <w:color w:val="000000" w:themeColor="text1"/>
          <w:szCs w:val="18"/>
          <w:lang w:bidi=""/>
        </w:rPr>
        <w:t>Microsoft Dynamics 365 for Talent</w:t>
      </w:r>
      <w:r w:rsidR="007A588A" w:rsidRPr="0027216C">
        <w:rPr>
          <w:i/>
          <w:iCs/>
          <w:color w:val="000000" w:themeColor="text1"/>
          <w:szCs w:val="18"/>
          <w:rtl/>
        </w:rPr>
        <w:t xml:space="preserve">، </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 xml:space="preserve">Dynamics 365 </w:t>
      </w:r>
      <w:r w:rsidR="008A51D9" w:rsidRPr="00C42401">
        <w:rPr>
          <w:rFonts w:cstheme="minorHAnsi"/>
          <w:i/>
          <w:iCs/>
          <w:color w:val="000000" w:themeColor="text1"/>
          <w:szCs w:val="18"/>
          <w:lang w:bidi=""/>
        </w:rPr>
        <w:t>Sales Insights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1"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80" w:name="_Toc507768554"/>
      <w:bookmarkStart w:id="81" w:name="_Toc15473180"/>
      <w:r w:rsidRPr="00B9471D">
        <w:rPr>
          <w:rFonts w:cs="Arial"/>
          <w:bCs/>
          <w:szCs w:val="18"/>
          <w:rtl/>
        </w:rPr>
        <w:t>الإخطار بالحادث الأمني</w:t>
      </w:r>
      <w:bookmarkEnd w:id="80"/>
      <w:bookmarkEnd w:id="81"/>
    </w:p>
    <w:p w14:paraId="3F1D8533" w14:textId="77777777" w:rsidR="004A27A9" w:rsidRPr="007D3EE2" w:rsidRDefault="004A27A9" w:rsidP="004A27A9">
      <w:pPr>
        <w:pStyle w:val="ProductList-Body"/>
        <w:rPr>
          <w:rFonts w:cs="Arial"/>
          <w:szCs w:val="18"/>
        </w:rPr>
      </w:pPr>
      <w:bookmarkStart w:id="82"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82"/>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83" w:name="_Toc507768555"/>
      <w:bookmarkStart w:id="84" w:name="DataTransfersandLocation"/>
      <w:bookmarkStart w:id="85" w:name="_Toc15473181"/>
      <w:r w:rsidRPr="00A56965">
        <w:rPr>
          <w:rFonts w:cs="Arial"/>
          <w:bCs/>
          <w:szCs w:val="18"/>
          <w:rtl/>
        </w:rPr>
        <w:t>عمليات نقل البيانات والموقع</w:t>
      </w:r>
      <w:bookmarkEnd w:id="83"/>
      <w:bookmarkEnd w:id="85"/>
    </w:p>
    <w:bookmarkEnd w:id="84"/>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C1039E2" w14:textId="77777777" w:rsidR="00422B6D" w:rsidRPr="00394EB4" w:rsidRDefault="00422B6D" w:rsidP="00422B6D">
      <w:pPr>
        <w:pStyle w:val="ProductList-Body"/>
        <w:keepNext/>
        <w:ind w:left="180"/>
        <w:outlineLvl w:val="2"/>
        <w:rPr>
          <w:rFonts w:ascii="Arial" w:hAnsi="Arial" w:cs="Arial"/>
          <w:bCs/>
          <w:szCs w:val="18"/>
        </w:rPr>
      </w:pPr>
      <w:bookmarkStart w:id="86" w:name="LocationofCustomerDataatRest"/>
      <w:r w:rsidRPr="00394EB4">
        <w:rPr>
          <w:rFonts w:ascii="Arial" w:hAnsi="Arial" w:cs="Arial"/>
          <w:b/>
          <w:bCs/>
          <w:color w:val="0072C6"/>
          <w:szCs w:val="18"/>
          <w:rtl/>
        </w:rPr>
        <w:t>موقع حفظ بيانات العميل غير النشطة</w:t>
      </w:r>
    </w:p>
    <w:bookmarkEnd w:id="86"/>
    <w:p w14:paraId="758974BB" w14:textId="77777777" w:rsidR="00422B6D" w:rsidRPr="004E4A4D" w:rsidRDefault="00422B6D" w:rsidP="00422B6D">
      <w:pPr>
        <w:pStyle w:val="ProductList-Body"/>
        <w:keepNext/>
        <w:ind w:left="158"/>
        <w:rPr>
          <w:rFonts w:ascii="Arial" w:hAnsi="Arial" w:cs="Arial"/>
          <w:szCs w:val="18"/>
        </w:rPr>
      </w:pPr>
      <w:r w:rsidRPr="004E4A4D">
        <w:rPr>
          <w:rFonts w:ascii="Arial" w:hAnsi="Arial" w:cs="Arial"/>
          <w:szCs w:val="18"/>
          <w:rtl/>
        </w:rPr>
        <w:t>بالنسبة إلى الخدمات عبر الإنترنت الأساسية، تخزن شركة</w:t>
      </w:r>
      <w:r w:rsidRPr="004E4A4D">
        <w:rPr>
          <w:szCs w:val="18"/>
          <w:rtl/>
        </w:rPr>
        <w:t xml:space="preserve"> </w:t>
      </w:r>
      <w:r w:rsidRPr="004E4A4D">
        <w:rPr>
          <w:szCs w:val="18"/>
        </w:rPr>
        <w:t>Microsoft</w:t>
      </w:r>
      <w:r w:rsidRPr="004E4A4D">
        <w:rPr>
          <w:szCs w:val="18"/>
          <w:rtl/>
        </w:rPr>
        <w:t xml:space="preserve"> </w:t>
      </w:r>
      <w:r w:rsidRPr="004E4A4D">
        <w:rPr>
          <w:rFonts w:ascii="Arial" w:hAnsi="Arial" w:cs="Arial"/>
          <w:szCs w:val="18"/>
          <w:rtl/>
        </w:rPr>
        <w:t>بيانات العميل غير النشطة في مناطق جغرافية رئيسية بعينها (يشار إلى كل منها باسم</w:t>
      </w:r>
      <w:r w:rsidRPr="004E4A4D">
        <w:rPr>
          <w:szCs w:val="18"/>
          <w:rtl/>
        </w:rPr>
        <w:t xml:space="preserve"> </w:t>
      </w:r>
      <w:r w:rsidRPr="004E4A4D">
        <w:rPr>
          <w:rFonts w:ascii="Arial" w:hAnsi="Arial" w:cs="Arial"/>
          <w:szCs w:val="18"/>
          <w:rtl/>
        </w:rPr>
        <w:t>منطقة جغرافية) كما يلي:</w:t>
      </w:r>
    </w:p>
    <w:p w14:paraId="35501DC6" w14:textId="35CA67A5" w:rsidR="00422B6D" w:rsidRPr="004E4A4D" w:rsidRDefault="00422B6D" w:rsidP="00422B6D">
      <w:pPr>
        <w:pStyle w:val="ProductList-Body"/>
        <w:numPr>
          <w:ilvl w:val="1"/>
          <w:numId w:val="3"/>
        </w:numPr>
        <w:ind w:left="900"/>
        <w:rPr>
          <w:rFonts w:ascii="Arial" w:hAnsi="Arial" w:cs="Arial"/>
          <w:szCs w:val="18"/>
        </w:rPr>
      </w:pPr>
      <w:r w:rsidRPr="00394EB4">
        <w:rPr>
          <w:rFonts w:ascii="Arial" w:hAnsi="Arial" w:cs="Arial"/>
          <w:b/>
          <w:bCs/>
          <w:szCs w:val="18"/>
          <w:rtl/>
        </w:rPr>
        <w:t xml:space="preserve">خدمات </w:t>
      </w:r>
      <w:r w:rsidRPr="00394EB4">
        <w:rPr>
          <w:rFonts w:cs="Arial"/>
          <w:b/>
          <w:bCs/>
          <w:szCs w:val="18"/>
          <w:lang w:bidi=""/>
        </w:rPr>
        <w:t>Office 365</w:t>
      </w:r>
      <w:r w:rsidRPr="00394EB4">
        <w:rPr>
          <w:rFonts w:ascii="Arial" w:hAnsi="Arial" w:cs="Arial"/>
          <w:b/>
          <w:bCs/>
          <w:szCs w:val="18"/>
          <w:rtl/>
        </w:rPr>
        <w:t>.</w:t>
      </w:r>
      <w:r w:rsidRPr="00394EB4">
        <w:rPr>
          <w:rFonts w:ascii="Arial" w:hAnsi="Arial" w:cs="Arial"/>
          <w:bCs/>
          <w:szCs w:val="18"/>
          <w:rtl/>
        </w:rPr>
        <w:t xml:space="preserve"> </w:t>
      </w:r>
      <w:r w:rsidRPr="004E4A4D">
        <w:rPr>
          <w:rFonts w:ascii="Arial" w:hAnsi="Arial" w:cs="Arial"/>
          <w:szCs w:val="18"/>
          <w:rtl/>
        </w:rPr>
        <w:t>إذا قام العميل بتكوين إعدادات تشغيل الخدمة للمستأجر الخاص به في أستراليا أو كندا أو الاتحاد الأو</w:t>
      </w:r>
      <w:r w:rsidR="00094B39" w:rsidRPr="00094B39">
        <w:rPr>
          <w:rFonts w:ascii="Arial" w:hAnsi="Arial" w:cs="Arial" w:hint="cs"/>
          <w:szCs w:val="18"/>
          <w:rtl/>
        </w:rPr>
        <w:t xml:space="preserve"> </w:t>
      </w:r>
      <w:r w:rsidR="00094B39" w:rsidRPr="00C42401">
        <w:rPr>
          <w:rFonts w:ascii="Arial" w:hAnsi="Arial" w:cs="Arial" w:hint="cs"/>
          <w:szCs w:val="18"/>
          <w:rtl/>
        </w:rPr>
        <w:t>جنوب</w:t>
      </w:r>
      <w:r w:rsidR="00094B39" w:rsidRPr="00C42401">
        <w:rPr>
          <w:rFonts w:cstheme="minorHAnsi"/>
          <w:szCs w:val="18"/>
          <w:rtl/>
        </w:rPr>
        <w:t xml:space="preserve"> </w:t>
      </w:r>
      <w:r w:rsidR="00094B39" w:rsidRPr="00C42401">
        <w:rPr>
          <w:rFonts w:ascii="Arial" w:hAnsi="Arial" w:cs="Arial" w:hint="cs"/>
          <w:szCs w:val="18"/>
          <w:rtl/>
        </w:rPr>
        <w:t>إفريقيا</w:t>
      </w:r>
      <w:r w:rsidR="00094B39" w:rsidRPr="00C42401">
        <w:rPr>
          <w:rFonts w:cstheme="minorHAnsi"/>
          <w:szCs w:val="18"/>
          <w:rtl/>
        </w:rPr>
        <w:t xml:space="preserve"> </w:t>
      </w:r>
      <w:r w:rsidR="00094B39" w:rsidRPr="004E4A4D">
        <w:rPr>
          <w:rFonts w:ascii="Arial" w:hAnsi="Arial" w:cs="Arial"/>
          <w:szCs w:val="18"/>
          <w:rtl/>
        </w:rPr>
        <w:t>و</w:t>
      </w:r>
      <w:r w:rsidR="00094B39">
        <w:rPr>
          <w:rFonts w:ascii="Arial" w:hAnsi="Arial" w:cs="Arial" w:hint="cs"/>
          <w:szCs w:val="18"/>
          <w:rtl/>
        </w:rPr>
        <w:t xml:space="preserve"> </w:t>
      </w:r>
      <w:r w:rsidRPr="004E4A4D">
        <w:rPr>
          <w:rFonts w:ascii="Arial" w:hAnsi="Arial" w:cs="Arial"/>
          <w:szCs w:val="18"/>
          <w:rtl/>
        </w:rPr>
        <w:t xml:space="preserve">روبي أو فرنسا أو الهند أو اليابان أو كوريا الجنوبية أو المملكة المتحدة أو الولايات المتحدة، فستخزن شركة </w:t>
      </w:r>
      <w:r w:rsidRPr="004E4A4D">
        <w:rPr>
          <w:rFonts w:cs="Arial"/>
          <w:szCs w:val="18"/>
        </w:rPr>
        <w:t>Microsoft</w:t>
      </w:r>
      <w:r w:rsidRPr="004E4A4D">
        <w:rPr>
          <w:rFonts w:ascii="Arial" w:hAnsi="Arial" w:cs="Arial"/>
          <w:szCs w:val="18"/>
          <w:rtl/>
        </w:rPr>
        <w:t xml:space="preserve"> بيانات العميل غير النشطة التالية في تلك المنطقة الجغرافية فقط: </w:t>
      </w:r>
      <w:r w:rsidRPr="004E4A4D">
        <w:rPr>
          <w:rFonts w:cs="Arial"/>
          <w:szCs w:val="18"/>
          <w:lang w:bidi=""/>
        </w:rPr>
        <w:t>(1)</w:t>
      </w:r>
      <w:r w:rsidRPr="004E4A4D">
        <w:rPr>
          <w:rFonts w:ascii="Arial" w:hAnsi="Arial" w:cs="Arial"/>
          <w:szCs w:val="18"/>
          <w:rtl/>
        </w:rPr>
        <w:t xml:space="preserve"> محتوى علبة بريد </w:t>
      </w:r>
      <w:r w:rsidRPr="004E4A4D">
        <w:rPr>
          <w:rFonts w:cs="Arial"/>
          <w:szCs w:val="18"/>
        </w:rPr>
        <w:lastRenderedPageBreak/>
        <w:t>Exchange Online</w:t>
      </w:r>
      <w:r w:rsidRPr="004E4A4D">
        <w:rPr>
          <w:rFonts w:ascii="Arial" w:hAnsi="Arial" w:cs="Arial"/>
          <w:szCs w:val="18"/>
          <w:rtl/>
        </w:rPr>
        <w:t xml:space="preserve"> (نص البريد الإلكتروني وإدخالات التقويم ومحتوى مرفقات البريد الإلكتروني) و</w:t>
      </w:r>
      <w:r w:rsidRPr="004E4A4D">
        <w:rPr>
          <w:rFonts w:cs="Arial"/>
          <w:szCs w:val="18"/>
          <w:lang w:bidi=""/>
        </w:rPr>
        <w:t>(2)</w:t>
      </w:r>
      <w:r w:rsidRPr="004E4A4D">
        <w:rPr>
          <w:rFonts w:ascii="Arial" w:hAnsi="Arial" w:cs="Arial"/>
          <w:szCs w:val="18"/>
          <w:rtl/>
        </w:rPr>
        <w:t xml:space="preserve"> محتوى موقع </w:t>
      </w:r>
      <w:r w:rsidRPr="004E4A4D">
        <w:rPr>
          <w:rFonts w:cs="Arial"/>
          <w:szCs w:val="18"/>
        </w:rPr>
        <w:t>SharePoint Online</w:t>
      </w:r>
      <w:r w:rsidRPr="004E4A4D">
        <w:rPr>
          <w:rFonts w:ascii="Arial" w:hAnsi="Arial" w:cs="Arial"/>
          <w:szCs w:val="18"/>
          <w:rtl/>
        </w:rPr>
        <w:t xml:space="preserve"> والملفات المخزنة في ذلك الموقع، و</w:t>
      </w:r>
      <w:r w:rsidRPr="004E4A4D">
        <w:rPr>
          <w:rFonts w:cs="Arial"/>
          <w:szCs w:val="18"/>
          <w:lang w:bidi=""/>
        </w:rPr>
        <w:t>(3)</w:t>
      </w:r>
      <w:r w:rsidRPr="004E4A4D">
        <w:rPr>
          <w:rFonts w:ascii="Arial" w:hAnsi="Arial" w:cs="Arial"/>
          <w:szCs w:val="18"/>
          <w:rtl/>
        </w:rPr>
        <w:t xml:space="preserve"> الملفات المحملة على </w:t>
      </w:r>
      <w:r w:rsidRPr="004E4A4D">
        <w:rPr>
          <w:rFonts w:cs="Arial"/>
          <w:szCs w:val="18"/>
        </w:rPr>
        <w:t>OneDrive for Business</w:t>
      </w:r>
      <w:r w:rsidRPr="004E4A4D">
        <w:rPr>
          <w:rFonts w:cs="Arial"/>
          <w:szCs w:val="18"/>
          <w:rtl/>
        </w:rPr>
        <w:t>.</w:t>
      </w:r>
    </w:p>
    <w:p w14:paraId="5D9307E0" w14:textId="77777777" w:rsidR="00422B6D" w:rsidRPr="004E4A4D" w:rsidRDefault="00422B6D" w:rsidP="00422B6D">
      <w:pPr>
        <w:pStyle w:val="ProductList-Body"/>
        <w:numPr>
          <w:ilvl w:val="1"/>
          <w:numId w:val="3"/>
        </w:numPr>
        <w:ind w:left="900"/>
        <w:rPr>
          <w:rFonts w:ascii="Arial" w:hAnsi="Arial" w:cs="Arial"/>
          <w:szCs w:val="18"/>
        </w:rPr>
      </w:pPr>
      <w:r w:rsidRPr="0081376B">
        <w:rPr>
          <w:rFonts w:ascii="Arial" w:hAnsi="Arial" w:cs="Arial"/>
          <w:b/>
          <w:bCs/>
          <w:szCs w:val="18"/>
          <w:rtl/>
        </w:rPr>
        <w:t xml:space="preserve">الخدمات عبر الإنترنت لـ </w:t>
      </w:r>
      <w:r w:rsidRPr="0081376B">
        <w:rPr>
          <w:rFonts w:cs="Arial"/>
          <w:b/>
          <w:bCs/>
          <w:szCs w:val="18"/>
        </w:rPr>
        <w:t>Microsoft Intune</w:t>
      </w:r>
      <w:r w:rsidRPr="0081376B">
        <w:rPr>
          <w:rFonts w:ascii="Arial" w:hAnsi="Arial" w:cs="Arial"/>
          <w:b/>
          <w:bCs/>
          <w:szCs w:val="18"/>
          <w:rtl/>
        </w:rPr>
        <w:t xml:space="preserve">. </w:t>
      </w:r>
      <w:r w:rsidRPr="004E4A4D">
        <w:rPr>
          <w:rFonts w:ascii="Arial" w:hAnsi="Arial" w:cs="Arial"/>
          <w:szCs w:val="18"/>
          <w:rtl/>
        </w:rPr>
        <w:t xml:space="preserve">عندما يقوم العميل بتوفير حساب مستأجر، فإنه يقوم بتحديد منطقة جغرافية متوفرة يتم فيها تخزين بيانات العميل غير النشطة. لن تقوم </w:t>
      </w:r>
      <w:r w:rsidRPr="004E4A4D">
        <w:rPr>
          <w:rFonts w:cs="Arial"/>
          <w:szCs w:val="18"/>
        </w:rPr>
        <w:t>Microsoft</w:t>
      </w:r>
      <w:r w:rsidRPr="004E4A4D">
        <w:rPr>
          <w:rFonts w:ascii="Arial" w:hAnsi="Arial"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4E4A4D">
        <w:rPr>
          <w:rFonts w:cs="Arial"/>
          <w:szCs w:val="18"/>
        </w:rPr>
        <w:t>Microsoft Intune</w:t>
      </w:r>
      <w:r w:rsidRPr="004E4A4D">
        <w:rPr>
          <w:rFonts w:cs="Arial"/>
          <w:szCs w:val="18"/>
          <w:rtl/>
        </w:rPr>
        <w:t>.</w:t>
      </w:r>
    </w:p>
    <w:p w14:paraId="6CA1F922" w14:textId="77777777" w:rsidR="00422B6D" w:rsidRPr="00FA4B59" w:rsidRDefault="00422B6D" w:rsidP="00422B6D">
      <w:pPr>
        <w:pStyle w:val="ProductList-Body"/>
        <w:numPr>
          <w:ilvl w:val="1"/>
          <w:numId w:val="3"/>
        </w:numPr>
        <w:ind w:left="900"/>
        <w:rPr>
          <w:rFonts w:ascii="Arial" w:hAnsi="Arial" w:cs="Arial"/>
        </w:rPr>
      </w:pPr>
      <w:r w:rsidRPr="004E4A4D">
        <w:rPr>
          <w:rFonts w:ascii="Arial" w:hAnsi="Arial" w:cs="Arial"/>
          <w:b/>
          <w:bCs/>
          <w:szCs w:val="18"/>
          <w:rtl/>
        </w:rPr>
        <w:t xml:space="preserve">خدمات </w:t>
      </w:r>
      <w:r w:rsidRPr="004E4A4D">
        <w:rPr>
          <w:rFonts w:cs="Arial"/>
          <w:b/>
          <w:bCs/>
          <w:szCs w:val="18"/>
        </w:rPr>
        <w:t>Microsoft Power Platform</w:t>
      </w:r>
      <w:r w:rsidRPr="0081376B">
        <w:rPr>
          <w:rFonts w:ascii="Arial" w:hAnsi="Arial" w:cs="Arial"/>
          <w:b/>
          <w:bCs/>
          <w:szCs w:val="18"/>
          <w:rtl/>
        </w:rPr>
        <w:t>.</w:t>
      </w:r>
      <w:r w:rsidRPr="004E4A4D">
        <w:rPr>
          <w:rFonts w:ascii="Arial" w:hAnsi="Arial" w:cs="Arial"/>
          <w:b/>
          <w:bCs/>
          <w:szCs w:val="18"/>
          <w:rtl/>
        </w:rPr>
        <w:t xml:space="preserve"> الأساسية</w:t>
      </w:r>
      <w:r w:rsidRPr="004E4A4D">
        <w:rPr>
          <w:rFonts w:ascii="Arial" w:hAnsi="Arial" w:cs="Arial"/>
          <w:szCs w:val="18"/>
          <w:rtl/>
        </w:rPr>
        <w:t>.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4E4A4D">
        <w:rPr>
          <w:rFonts w:cs="Arial"/>
          <w:szCs w:val="18"/>
        </w:rPr>
        <w:t>Power BI</w:t>
      </w:r>
      <w:r w:rsidRPr="004E4A4D">
        <w:rPr>
          <w:rFonts w:ascii="Arial" w:hAnsi="Arial" w:cs="Arial"/>
          <w:szCs w:val="18"/>
          <w:rtl/>
        </w:rPr>
        <w:t xml:space="preserve"> فقط) أو الولايات المتحدة، فإن </w:t>
      </w:r>
      <w:r w:rsidRPr="004E4A4D">
        <w:rPr>
          <w:rFonts w:cs="Arial"/>
          <w:szCs w:val="18"/>
        </w:rPr>
        <w:t>Microsoft</w:t>
      </w:r>
      <w:r w:rsidRPr="004E4A4D">
        <w:rPr>
          <w:rFonts w:ascii="Arial" w:hAnsi="Arial"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4E4A4D">
        <w:rPr>
          <w:rFonts w:cs="Arial"/>
          <w:szCs w:val="18"/>
        </w:rPr>
        <w:t>Microsoft</w:t>
      </w:r>
      <w:r w:rsidRPr="004E4A4D">
        <w:rPr>
          <w:rFonts w:ascii="Arial" w:hAnsi="Arial" w:cs="Arial"/>
          <w:szCs w:val="18"/>
        </w:rPr>
        <w:t xml:space="preserve"> </w:t>
      </w:r>
      <w:r w:rsidRPr="004E4A4D">
        <w:rPr>
          <w:rFonts w:cs="Arial"/>
          <w:szCs w:val="18"/>
        </w:rPr>
        <w:t>Power</w:t>
      </w:r>
      <w:r w:rsidRPr="00FA4B59">
        <w:rPr>
          <w:rFonts w:cs="Arial"/>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5BBC5C5C" w:rsidR="00BD4589" w:rsidRPr="00970379" w:rsidRDefault="008A51D9" w:rsidP="00BD4589">
      <w:pPr>
        <w:pStyle w:val="ProductList-Body"/>
        <w:keepNext/>
        <w:numPr>
          <w:ilvl w:val="1"/>
          <w:numId w:val="3"/>
        </w:numPr>
        <w:ind w:left="900"/>
        <w:rPr>
          <w:rFonts w:cstheme="minorHAnsi"/>
          <w:szCs w:val="18"/>
        </w:rPr>
      </w:pPr>
      <w:r w:rsidRPr="00205D84">
        <w:rPr>
          <w:rFonts w:ascii="Arial" w:hAnsi="Arial" w:cs="Arial" w:hint="cs"/>
          <w:b/>
          <w:bCs/>
          <w:szCs w:val="18"/>
          <w:rtl/>
        </w:rPr>
        <w:t>خدمات</w:t>
      </w:r>
      <w:r w:rsidRPr="00205D84">
        <w:rPr>
          <w:rFonts w:cstheme="minorHAnsi"/>
          <w:b/>
          <w:bCs/>
          <w:szCs w:val="18"/>
          <w:rtl/>
        </w:rPr>
        <w:t xml:space="preserve"> </w:t>
      </w:r>
      <w:r w:rsidRPr="00205D84">
        <w:rPr>
          <w:rFonts w:ascii="Arial" w:hAnsi="Arial" w:cs="Arial" w:hint="cs"/>
          <w:b/>
          <w:bCs/>
          <w:szCs w:val="18"/>
          <w:rtl/>
        </w:rPr>
        <w:t>الحماية</w:t>
      </w:r>
      <w:r w:rsidRPr="00205D84">
        <w:rPr>
          <w:rFonts w:cstheme="minorHAnsi"/>
          <w:b/>
          <w:bCs/>
          <w:szCs w:val="18"/>
          <w:rtl/>
        </w:rPr>
        <w:t xml:space="preserve"> </w:t>
      </w:r>
      <w:r w:rsidRPr="00205D84">
        <w:rPr>
          <w:rFonts w:ascii="Arial" w:hAnsi="Arial" w:cs="Arial" w:hint="cs"/>
          <w:b/>
          <w:bCs/>
          <w:szCs w:val="18"/>
          <w:rtl/>
        </w:rPr>
        <w:t>من</w:t>
      </w:r>
      <w:r w:rsidRPr="00205D84">
        <w:rPr>
          <w:rFonts w:cstheme="minorHAnsi"/>
          <w:b/>
          <w:bCs/>
          <w:szCs w:val="18"/>
          <w:rtl/>
        </w:rPr>
        <w:t xml:space="preserve"> </w:t>
      </w:r>
      <w:r w:rsidRPr="00205D84">
        <w:rPr>
          <w:rFonts w:ascii="Arial" w:hAnsi="Arial" w:cs="Arial" w:hint="cs"/>
          <w:b/>
          <w:bCs/>
          <w:szCs w:val="18"/>
          <w:rtl/>
        </w:rPr>
        <w:t>التهديدات</w:t>
      </w:r>
      <w:r w:rsidRPr="00205D84">
        <w:rPr>
          <w:rFonts w:cstheme="minorHAnsi"/>
          <w:b/>
          <w:bCs/>
          <w:szCs w:val="18"/>
          <w:rtl/>
        </w:rPr>
        <w:t xml:space="preserve"> </w:t>
      </w:r>
      <w:r w:rsidRPr="00205D84">
        <w:rPr>
          <w:rFonts w:ascii="Arial" w:hAnsi="Arial" w:cs="Arial" w:hint="cs"/>
          <w:b/>
          <w:bCs/>
          <w:szCs w:val="18"/>
          <w:rtl/>
        </w:rPr>
        <w:t>المتقدمة</w:t>
      </w:r>
      <w:r w:rsidRPr="00205D84">
        <w:rPr>
          <w:rFonts w:cstheme="minorHAnsi"/>
          <w:b/>
          <w:bCs/>
          <w:szCs w:val="18"/>
          <w:rtl/>
        </w:rPr>
        <w:t xml:space="preserve"> </w:t>
      </w:r>
      <w:r w:rsidRPr="00205D84">
        <w:rPr>
          <w:rFonts w:ascii="Arial" w:hAnsi="Arial" w:cs="Arial" w:hint="cs"/>
          <w:b/>
          <w:bCs/>
          <w:szCs w:val="18"/>
          <w:rtl/>
        </w:rPr>
        <w:t>لـ</w:t>
      </w:r>
      <w:r w:rsidRPr="00205D84">
        <w:rPr>
          <w:rFonts w:cstheme="minorHAnsi"/>
          <w:b/>
          <w:bCs/>
          <w:szCs w:val="18"/>
          <w:rtl/>
        </w:rPr>
        <w:t xml:space="preserve"> </w:t>
      </w:r>
      <w:r w:rsidRPr="00205D84">
        <w:rPr>
          <w:rFonts w:cstheme="minorHAnsi"/>
          <w:b/>
          <w:bCs/>
          <w:szCs w:val="18"/>
        </w:rPr>
        <w:t>Microsoft</w:t>
      </w:r>
      <w:r w:rsidR="00BD4589" w:rsidRPr="00970379">
        <w:rPr>
          <w:rFonts w:cstheme="minorHAnsi"/>
          <w:b/>
          <w:bCs/>
          <w:szCs w:val="18"/>
        </w:rPr>
        <w:t xml:space="preserve"> Defender</w:t>
      </w:r>
      <w:r w:rsidR="00BD4589" w:rsidRPr="00970379">
        <w:rPr>
          <w:rFonts w:cstheme="minorHAnsi"/>
          <w:b/>
          <w:bCs/>
          <w:szCs w:val="18"/>
          <w:rtl/>
        </w:rPr>
        <w:t>.</w:t>
      </w:r>
      <w:r w:rsidR="00BD4589" w:rsidRPr="00970379">
        <w:rPr>
          <w:rFonts w:cstheme="minorHAnsi"/>
          <w:szCs w:val="18"/>
          <w:rtl/>
        </w:rPr>
        <w:t xml:space="preserve"> </w:t>
      </w:r>
      <w:r w:rsidR="00BD4589" w:rsidRPr="00970379">
        <w:rPr>
          <w:rFonts w:ascii="Arial" w:hAnsi="Arial" w:cs="Arial" w:hint="cs"/>
          <w:szCs w:val="18"/>
          <w:rtl/>
        </w:rPr>
        <w:t>عندما</w:t>
      </w:r>
      <w:r w:rsidR="00BD4589" w:rsidRPr="00970379">
        <w:rPr>
          <w:rFonts w:cstheme="minorHAnsi"/>
          <w:szCs w:val="18"/>
          <w:rtl/>
        </w:rPr>
        <w:t xml:space="preserve"> </w:t>
      </w:r>
      <w:r w:rsidR="00BD4589" w:rsidRPr="00970379">
        <w:rPr>
          <w:rFonts w:ascii="Arial" w:hAnsi="Arial" w:cs="Arial" w:hint="cs"/>
          <w:szCs w:val="18"/>
          <w:rtl/>
        </w:rPr>
        <w:t>يقوم</w:t>
      </w:r>
      <w:r w:rsidR="00BD4589" w:rsidRPr="00970379">
        <w:rPr>
          <w:rFonts w:cstheme="minorHAnsi"/>
          <w:szCs w:val="18"/>
          <w:rtl/>
        </w:rPr>
        <w:t xml:space="preserve"> </w:t>
      </w:r>
      <w:r w:rsidR="00BD4589" w:rsidRPr="00970379">
        <w:rPr>
          <w:rFonts w:ascii="Arial" w:hAnsi="Arial" w:cs="Arial" w:hint="cs"/>
          <w:szCs w:val="18"/>
          <w:rtl/>
        </w:rPr>
        <w:t>العميل</w:t>
      </w:r>
      <w:r w:rsidR="00BD4589" w:rsidRPr="00970379">
        <w:rPr>
          <w:rFonts w:cstheme="minorHAnsi"/>
          <w:szCs w:val="18"/>
          <w:rtl/>
        </w:rPr>
        <w:t xml:space="preserve"> </w:t>
      </w:r>
      <w:r w:rsidR="00BD4589" w:rsidRPr="00970379">
        <w:rPr>
          <w:rFonts w:ascii="Arial" w:hAnsi="Arial" w:cs="Arial" w:hint="cs"/>
          <w:szCs w:val="18"/>
          <w:rtl/>
        </w:rPr>
        <w:t>بتوفير</w:t>
      </w:r>
      <w:r w:rsidR="00BD4589" w:rsidRPr="00970379">
        <w:rPr>
          <w:rFonts w:cstheme="minorHAnsi"/>
          <w:szCs w:val="18"/>
          <w:rtl/>
        </w:rPr>
        <w:t xml:space="preserve"> </w:t>
      </w:r>
      <w:r w:rsidR="00BD4589" w:rsidRPr="00970379">
        <w:rPr>
          <w:rFonts w:ascii="Arial" w:hAnsi="Arial" w:cs="Arial" w:hint="cs"/>
          <w:szCs w:val="18"/>
          <w:rtl/>
        </w:rPr>
        <w:t>حساب</w:t>
      </w:r>
      <w:r w:rsidR="00BD4589" w:rsidRPr="00970379">
        <w:rPr>
          <w:rFonts w:cstheme="minorHAnsi"/>
          <w:szCs w:val="18"/>
          <w:rtl/>
        </w:rPr>
        <w:t xml:space="preserve"> </w:t>
      </w:r>
      <w:r w:rsidR="00BD4589" w:rsidRPr="00970379">
        <w:rPr>
          <w:rFonts w:ascii="Arial" w:hAnsi="Arial" w:cs="Arial" w:hint="cs"/>
          <w:szCs w:val="18"/>
          <w:rtl/>
        </w:rPr>
        <w:t>مستأجر،</w:t>
      </w:r>
      <w:r w:rsidR="00BD4589" w:rsidRPr="00970379">
        <w:rPr>
          <w:rFonts w:cstheme="minorHAnsi"/>
          <w:szCs w:val="18"/>
          <w:rtl/>
        </w:rPr>
        <w:t xml:space="preserve"> </w:t>
      </w:r>
      <w:r w:rsidR="00BD4589" w:rsidRPr="00970379">
        <w:rPr>
          <w:rFonts w:ascii="Arial" w:hAnsi="Arial" w:cs="Arial" w:hint="cs"/>
          <w:szCs w:val="18"/>
          <w:rtl/>
        </w:rPr>
        <w:t>فإنه</w:t>
      </w:r>
      <w:r w:rsidR="00BD4589" w:rsidRPr="00970379">
        <w:rPr>
          <w:rFonts w:cstheme="minorHAnsi"/>
          <w:szCs w:val="18"/>
          <w:rtl/>
        </w:rPr>
        <w:t xml:space="preserve"> </w:t>
      </w:r>
      <w:r w:rsidR="00BD4589" w:rsidRPr="00970379">
        <w:rPr>
          <w:rFonts w:ascii="Arial" w:hAnsi="Arial" w:cs="Arial" w:hint="cs"/>
          <w:szCs w:val="18"/>
          <w:rtl/>
        </w:rPr>
        <w:t>يقوم</w:t>
      </w:r>
      <w:r w:rsidR="00BD4589" w:rsidRPr="00970379">
        <w:rPr>
          <w:rFonts w:cstheme="minorHAnsi"/>
          <w:szCs w:val="18"/>
          <w:rtl/>
        </w:rPr>
        <w:t xml:space="preserve"> </w:t>
      </w:r>
      <w:r w:rsidR="00BD4589" w:rsidRPr="00970379">
        <w:rPr>
          <w:rFonts w:ascii="Arial" w:hAnsi="Arial" w:cs="Arial" w:hint="cs"/>
          <w:szCs w:val="18"/>
          <w:rtl/>
        </w:rPr>
        <w:t>بتحديد</w:t>
      </w:r>
      <w:r w:rsidR="00BD4589" w:rsidRPr="00970379">
        <w:rPr>
          <w:rFonts w:cstheme="minorHAnsi"/>
          <w:szCs w:val="18"/>
          <w:rtl/>
        </w:rPr>
        <w:t xml:space="preserve"> </w:t>
      </w:r>
      <w:r w:rsidR="00BD4589" w:rsidRPr="00970379">
        <w:rPr>
          <w:rFonts w:ascii="Arial" w:hAnsi="Arial" w:cs="Arial" w:hint="cs"/>
          <w:szCs w:val="18"/>
          <w:rtl/>
        </w:rPr>
        <w:t>منطقة</w:t>
      </w:r>
      <w:r w:rsidR="00BD4589" w:rsidRPr="00970379">
        <w:rPr>
          <w:rFonts w:cstheme="minorHAnsi"/>
          <w:szCs w:val="18"/>
          <w:rtl/>
        </w:rPr>
        <w:t xml:space="preserve"> </w:t>
      </w:r>
      <w:r w:rsidR="00BD4589" w:rsidRPr="00970379">
        <w:rPr>
          <w:rFonts w:ascii="Arial" w:hAnsi="Arial" w:cs="Arial" w:hint="cs"/>
          <w:szCs w:val="18"/>
          <w:rtl/>
        </w:rPr>
        <w:t>جغرافية</w:t>
      </w:r>
      <w:r w:rsidR="00BD4589" w:rsidRPr="00970379">
        <w:rPr>
          <w:rFonts w:cstheme="minorHAnsi"/>
          <w:szCs w:val="18"/>
          <w:rtl/>
        </w:rPr>
        <w:t xml:space="preserve"> </w:t>
      </w:r>
      <w:r w:rsidR="00BD4589" w:rsidRPr="00970379">
        <w:rPr>
          <w:rFonts w:ascii="Arial" w:hAnsi="Arial" w:cs="Arial" w:hint="cs"/>
          <w:szCs w:val="18"/>
          <w:rtl/>
        </w:rPr>
        <w:t>متوفرة</w:t>
      </w:r>
      <w:r w:rsidR="00BD4589" w:rsidRPr="00970379">
        <w:rPr>
          <w:rFonts w:cstheme="minorHAnsi"/>
          <w:szCs w:val="18"/>
          <w:rtl/>
        </w:rPr>
        <w:t xml:space="preserve"> </w:t>
      </w:r>
      <w:r w:rsidR="00BD4589" w:rsidRPr="00970379">
        <w:rPr>
          <w:rFonts w:ascii="Arial" w:hAnsi="Arial" w:cs="Arial" w:hint="cs"/>
          <w:szCs w:val="18"/>
          <w:rtl/>
        </w:rPr>
        <w:t>يتم</w:t>
      </w:r>
      <w:r w:rsidR="00BD4589" w:rsidRPr="00970379">
        <w:rPr>
          <w:rFonts w:cstheme="minorHAnsi"/>
          <w:szCs w:val="18"/>
          <w:rtl/>
        </w:rPr>
        <w:t xml:space="preserve"> </w:t>
      </w:r>
      <w:r w:rsidR="00BD4589" w:rsidRPr="00970379">
        <w:rPr>
          <w:rFonts w:ascii="Arial" w:hAnsi="Arial" w:cs="Arial" w:hint="cs"/>
          <w:szCs w:val="18"/>
          <w:rtl/>
        </w:rPr>
        <w:t>فيها</w:t>
      </w:r>
      <w:r w:rsidR="00BD4589" w:rsidRPr="00970379">
        <w:rPr>
          <w:rFonts w:cstheme="minorHAnsi"/>
          <w:szCs w:val="18"/>
          <w:rtl/>
        </w:rPr>
        <w:t xml:space="preserve"> </w:t>
      </w:r>
      <w:r w:rsidR="00BD4589" w:rsidRPr="00970379">
        <w:rPr>
          <w:rFonts w:ascii="Arial" w:hAnsi="Arial" w:cs="Arial" w:hint="cs"/>
          <w:szCs w:val="18"/>
          <w:rtl/>
        </w:rPr>
        <w:t>تخزين</w:t>
      </w:r>
      <w:r w:rsidR="00BD4589" w:rsidRPr="00970379">
        <w:rPr>
          <w:rFonts w:cstheme="minorHAnsi"/>
          <w:szCs w:val="18"/>
          <w:rtl/>
        </w:rPr>
        <w:t xml:space="preserve"> </w:t>
      </w:r>
      <w:r w:rsidR="00BD4589" w:rsidRPr="00970379">
        <w:rPr>
          <w:rFonts w:ascii="Arial" w:hAnsi="Arial" w:cs="Arial" w:hint="cs"/>
          <w:szCs w:val="18"/>
          <w:rtl/>
        </w:rPr>
        <w:t>بيانات</w:t>
      </w:r>
      <w:r w:rsidR="00BD4589" w:rsidRPr="00970379">
        <w:rPr>
          <w:rFonts w:cstheme="minorHAnsi"/>
          <w:szCs w:val="18"/>
          <w:rtl/>
        </w:rPr>
        <w:t xml:space="preserve"> </w:t>
      </w:r>
      <w:r w:rsidR="00BD4589" w:rsidRPr="00970379">
        <w:rPr>
          <w:rFonts w:ascii="Arial" w:hAnsi="Arial" w:cs="Arial" w:hint="cs"/>
          <w:szCs w:val="18"/>
          <w:rtl/>
        </w:rPr>
        <w:t>العميل</w:t>
      </w:r>
      <w:r w:rsidR="00BD4589" w:rsidRPr="00970379">
        <w:rPr>
          <w:rFonts w:cstheme="minorHAnsi"/>
          <w:szCs w:val="18"/>
          <w:rtl/>
        </w:rPr>
        <w:t xml:space="preserve"> </w:t>
      </w:r>
      <w:r w:rsidR="00BD4589" w:rsidRPr="00970379">
        <w:rPr>
          <w:rFonts w:ascii="Arial" w:hAnsi="Arial" w:cs="Arial" w:hint="cs"/>
          <w:szCs w:val="18"/>
          <w:rtl/>
        </w:rPr>
        <w:t>غير</w:t>
      </w:r>
      <w:r w:rsidR="00BD4589" w:rsidRPr="00970379">
        <w:rPr>
          <w:rFonts w:cstheme="minorHAnsi"/>
          <w:szCs w:val="18"/>
          <w:rtl/>
        </w:rPr>
        <w:t xml:space="preserve"> </w:t>
      </w:r>
      <w:r w:rsidR="00BD4589" w:rsidRPr="00970379">
        <w:rPr>
          <w:rFonts w:ascii="Arial" w:hAnsi="Arial" w:cs="Arial" w:hint="cs"/>
          <w:szCs w:val="18"/>
          <w:rtl/>
        </w:rPr>
        <w:t>النشطة</w:t>
      </w:r>
      <w:r w:rsidR="00BD4589" w:rsidRPr="00970379">
        <w:rPr>
          <w:rFonts w:cstheme="minorHAnsi"/>
          <w:szCs w:val="18"/>
          <w:rtl/>
        </w:rPr>
        <w:t xml:space="preserve">. </w:t>
      </w:r>
      <w:r w:rsidR="00BD4589" w:rsidRPr="00970379">
        <w:rPr>
          <w:rFonts w:ascii="Arial" w:hAnsi="Arial" w:cs="Arial" w:hint="cs"/>
          <w:szCs w:val="18"/>
          <w:rtl/>
        </w:rPr>
        <w:t>لن</w:t>
      </w:r>
      <w:r w:rsidR="00BD4589" w:rsidRPr="00970379">
        <w:rPr>
          <w:rFonts w:cstheme="minorHAnsi"/>
          <w:szCs w:val="18"/>
          <w:rtl/>
        </w:rPr>
        <w:t xml:space="preserve"> </w:t>
      </w:r>
      <w:r w:rsidR="00BD4589" w:rsidRPr="00970379">
        <w:rPr>
          <w:rFonts w:ascii="Arial" w:hAnsi="Arial" w:cs="Arial" w:hint="cs"/>
          <w:szCs w:val="18"/>
          <w:rtl/>
        </w:rPr>
        <w:t>تقوم</w:t>
      </w:r>
      <w:r w:rsidR="00BD4589" w:rsidRPr="00970379">
        <w:rPr>
          <w:rFonts w:cstheme="minorHAnsi"/>
          <w:szCs w:val="18"/>
          <w:rtl/>
        </w:rPr>
        <w:t xml:space="preserve"> </w:t>
      </w:r>
      <w:r w:rsidR="00BD4589" w:rsidRPr="00970379">
        <w:rPr>
          <w:rFonts w:cstheme="minorHAnsi"/>
          <w:szCs w:val="18"/>
        </w:rPr>
        <w:t>Microsoft</w:t>
      </w:r>
      <w:r w:rsidR="00BD4589" w:rsidRPr="00970379">
        <w:rPr>
          <w:rFonts w:cstheme="minorHAnsi"/>
          <w:szCs w:val="18"/>
          <w:rtl/>
        </w:rPr>
        <w:t xml:space="preserve"> </w:t>
      </w:r>
      <w:r w:rsidR="00BD4589" w:rsidRPr="00970379">
        <w:rPr>
          <w:rFonts w:ascii="Arial" w:hAnsi="Arial" w:cs="Arial" w:hint="cs"/>
          <w:szCs w:val="18"/>
          <w:rtl/>
        </w:rPr>
        <w:t>بنقل</w:t>
      </w:r>
      <w:r w:rsidR="00BD4589" w:rsidRPr="00970379">
        <w:rPr>
          <w:rFonts w:cstheme="minorHAnsi"/>
          <w:szCs w:val="18"/>
          <w:rtl/>
        </w:rPr>
        <w:t xml:space="preserve"> </w:t>
      </w:r>
      <w:r w:rsidR="00BD4589" w:rsidRPr="00970379">
        <w:rPr>
          <w:rFonts w:ascii="Arial" w:hAnsi="Arial" w:cs="Arial" w:hint="cs"/>
          <w:szCs w:val="18"/>
          <w:rtl/>
        </w:rPr>
        <w:t>بيانات</w:t>
      </w:r>
      <w:r w:rsidR="00BD4589" w:rsidRPr="00970379">
        <w:rPr>
          <w:rFonts w:cstheme="minorHAnsi"/>
          <w:szCs w:val="18"/>
          <w:rtl/>
        </w:rPr>
        <w:t xml:space="preserve"> </w:t>
      </w:r>
      <w:r w:rsidR="00BD4589" w:rsidRPr="00970379">
        <w:rPr>
          <w:rFonts w:ascii="Arial" w:hAnsi="Arial" w:cs="Arial" w:hint="cs"/>
          <w:szCs w:val="18"/>
          <w:rtl/>
        </w:rPr>
        <w:t>العميل</w:t>
      </w:r>
      <w:r w:rsidR="00BD4589" w:rsidRPr="00970379">
        <w:rPr>
          <w:rFonts w:cstheme="minorHAnsi"/>
          <w:szCs w:val="18"/>
          <w:rtl/>
        </w:rPr>
        <w:t xml:space="preserve"> </w:t>
      </w:r>
      <w:r w:rsidR="00BD4589" w:rsidRPr="00970379">
        <w:rPr>
          <w:rFonts w:ascii="Arial" w:hAnsi="Arial" w:cs="Arial" w:hint="cs"/>
          <w:szCs w:val="18"/>
          <w:rtl/>
        </w:rPr>
        <w:t>خارج</w:t>
      </w:r>
      <w:r w:rsidR="00BD4589" w:rsidRPr="00970379">
        <w:rPr>
          <w:rFonts w:cstheme="minorHAnsi"/>
          <w:szCs w:val="18"/>
          <w:rtl/>
        </w:rPr>
        <w:t xml:space="preserve"> </w:t>
      </w:r>
      <w:r w:rsidR="00BD4589" w:rsidRPr="00970379">
        <w:rPr>
          <w:rFonts w:ascii="Arial" w:hAnsi="Arial" w:cs="Arial" w:hint="cs"/>
          <w:szCs w:val="18"/>
          <w:rtl/>
        </w:rPr>
        <w:t>المنطقة</w:t>
      </w:r>
      <w:r w:rsidR="00BD4589" w:rsidRPr="00970379">
        <w:rPr>
          <w:rFonts w:cstheme="minorHAnsi"/>
          <w:szCs w:val="18"/>
          <w:rtl/>
        </w:rPr>
        <w:t xml:space="preserve"> </w:t>
      </w:r>
      <w:r w:rsidR="00BD4589" w:rsidRPr="00970379">
        <w:rPr>
          <w:rFonts w:ascii="Arial" w:hAnsi="Arial" w:cs="Arial" w:hint="cs"/>
          <w:szCs w:val="18"/>
          <w:rtl/>
        </w:rPr>
        <w:t>الجغرافية</w:t>
      </w:r>
      <w:r w:rsidR="00BD4589" w:rsidRPr="00970379">
        <w:rPr>
          <w:rFonts w:cstheme="minorHAnsi"/>
          <w:szCs w:val="18"/>
          <w:rtl/>
        </w:rPr>
        <w:t xml:space="preserve"> </w:t>
      </w:r>
      <w:r w:rsidR="00BD4589" w:rsidRPr="00970379">
        <w:rPr>
          <w:rFonts w:ascii="Arial" w:hAnsi="Arial" w:cs="Arial" w:hint="cs"/>
          <w:szCs w:val="18"/>
          <w:rtl/>
        </w:rPr>
        <w:t>التي</w:t>
      </w:r>
      <w:r w:rsidR="00BD4589" w:rsidRPr="00970379">
        <w:rPr>
          <w:rFonts w:cstheme="minorHAnsi"/>
          <w:szCs w:val="18"/>
          <w:rtl/>
        </w:rPr>
        <w:t xml:space="preserve"> </w:t>
      </w:r>
      <w:r w:rsidR="00BD4589" w:rsidRPr="00970379">
        <w:rPr>
          <w:rFonts w:ascii="Arial" w:hAnsi="Arial" w:cs="Arial" w:hint="cs"/>
          <w:szCs w:val="18"/>
          <w:rtl/>
        </w:rPr>
        <w:t>يحددها</w:t>
      </w:r>
      <w:r w:rsidR="00BD4589" w:rsidRPr="00970379">
        <w:rPr>
          <w:rFonts w:cstheme="minorHAnsi"/>
          <w:szCs w:val="18"/>
          <w:rtl/>
        </w:rPr>
        <w:t xml:space="preserve"> </w:t>
      </w:r>
      <w:r w:rsidR="00BD4589" w:rsidRPr="00970379">
        <w:rPr>
          <w:rFonts w:ascii="Arial" w:hAnsi="Arial" w:cs="Arial" w:hint="cs"/>
          <w:szCs w:val="18"/>
          <w:rtl/>
        </w:rPr>
        <w:t>باستثناء</w:t>
      </w:r>
      <w:r w:rsidR="00BD4589" w:rsidRPr="00970379">
        <w:rPr>
          <w:rFonts w:cstheme="minorHAnsi"/>
          <w:szCs w:val="18"/>
          <w:rtl/>
        </w:rPr>
        <w:t xml:space="preserve"> </w:t>
      </w:r>
      <w:r w:rsidR="00BD4589" w:rsidRPr="00970379">
        <w:rPr>
          <w:rFonts w:ascii="Arial" w:hAnsi="Arial" w:cs="Arial" w:hint="cs"/>
          <w:szCs w:val="18"/>
          <w:rtl/>
        </w:rPr>
        <w:t>ما</w:t>
      </w:r>
      <w:r w:rsidR="00BD4589" w:rsidRPr="00970379">
        <w:rPr>
          <w:rFonts w:cstheme="minorHAnsi"/>
          <w:szCs w:val="18"/>
          <w:rtl/>
        </w:rPr>
        <w:t xml:space="preserve"> </w:t>
      </w:r>
      <w:r w:rsidR="00BD4589" w:rsidRPr="00970379">
        <w:rPr>
          <w:rFonts w:ascii="Arial" w:hAnsi="Arial" w:cs="Arial" w:hint="cs"/>
          <w:szCs w:val="18"/>
          <w:rtl/>
        </w:rPr>
        <w:t>تم</w:t>
      </w:r>
      <w:r w:rsidR="00BD4589" w:rsidRPr="00970379">
        <w:rPr>
          <w:rFonts w:cstheme="minorHAnsi"/>
          <w:szCs w:val="18"/>
          <w:rtl/>
        </w:rPr>
        <w:t xml:space="preserve"> </w:t>
      </w:r>
      <w:r w:rsidR="00BD4589" w:rsidRPr="00970379">
        <w:rPr>
          <w:rFonts w:ascii="Arial" w:hAnsi="Arial" w:cs="Arial" w:hint="cs"/>
          <w:szCs w:val="18"/>
          <w:rtl/>
        </w:rPr>
        <w:t>ذكره</w:t>
      </w:r>
      <w:r w:rsidR="00BD4589" w:rsidRPr="00970379">
        <w:rPr>
          <w:rFonts w:cstheme="minorHAnsi"/>
          <w:szCs w:val="18"/>
          <w:rtl/>
        </w:rPr>
        <w:t xml:space="preserve"> </w:t>
      </w:r>
      <w:r w:rsidR="00BD4589" w:rsidRPr="00970379">
        <w:rPr>
          <w:rFonts w:ascii="Arial" w:hAnsi="Arial" w:cs="Arial" w:hint="cs"/>
          <w:szCs w:val="18"/>
          <w:rtl/>
        </w:rPr>
        <w:t>في</w:t>
      </w:r>
      <w:r w:rsidR="00BD4589" w:rsidRPr="00970379">
        <w:rPr>
          <w:rFonts w:cstheme="minorHAnsi"/>
          <w:szCs w:val="18"/>
          <w:rtl/>
        </w:rPr>
        <w:t xml:space="preserve"> </w:t>
      </w:r>
      <w:r w:rsidR="00BD4589" w:rsidRPr="00970379">
        <w:rPr>
          <w:rFonts w:ascii="Arial" w:hAnsi="Arial" w:cs="Arial" w:hint="cs"/>
          <w:szCs w:val="18"/>
          <w:rtl/>
        </w:rPr>
        <w:t>البند</w:t>
      </w:r>
      <w:r w:rsidR="00BD4589" w:rsidRPr="00970379">
        <w:rPr>
          <w:rFonts w:cstheme="minorHAnsi"/>
          <w:szCs w:val="18"/>
          <w:rtl/>
        </w:rPr>
        <w:t xml:space="preserve"> </w:t>
      </w:r>
      <w:r w:rsidR="00BD4589">
        <w:rPr>
          <w:rFonts w:cstheme="minorHAnsi"/>
          <w:szCs w:val="18"/>
        </w:rPr>
        <w:t>”</w:t>
      </w:r>
      <w:r w:rsidR="00BD4589" w:rsidRPr="00970379">
        <w:rPr>
          <w:rFonts w:ascii="Arial" w:hAnsi="Arial" w:cs="Arial" w:hint="cs"/>
          <w:szCs w:val="18"/>
          <w:rtl/>
        </w:rPr>
        <w:t>موقع</w:t>
      </w:r>
      <w:r w:rsidR="00BD4589" w:rsidRPr="00970379">
        <w:rPr>
          <w:rFonts w:cstheme="minorHAnsi"/>
          <w:szCs w:val="18"/>
          <w:rtl/>
        </w:rPr>
        <w:t xml:space="preserve"> </w:t>
      </w:r>
      <w:r w:rsidR="00BD4589" w:rsidRPr="00970379">
        <w:rPr>
          <w:rFonts w:ascii="Arial" w:hAnsi="Arial" w:cs="Arial" w:hint="cs"/>
          <w:szCs w:val="18"/>
          <w:rtl/>
        </w:rPr>
        <w:t>البيانات</w:t>
      </w:r>
      <w:r w:rsidR="00BD4589">
        <w:rPr>
          <w:rFonts w:cstheme="minorHAnsi"/>
          <w:szCs w:val="18"/>
        </w:rPr>
        <w:t>“</w:t>
      </w:r>
      <w:r w:rsidR="00BD4589" w:rsidRPr="00970379">
        <w:rPr>
          <w:rFonts w:cstheme="minorHAnsi"/>
          <w:szCs w:val="18"/>
          <w:rtl/>
        </w:rPr>
        <w:t xml:space="preserve"> </w:t>
      </w:r>
      <w:r w:rsidR="00BD4589" w:rsidRPr="00970379">
        <w:rPr>
          <w:rFonts w:ascii="Arial" w:hAnsi="Arial" w:cs="Arial" w:hint="cs"/>
          <w:szCs w:val="18"/>
          <w:rtl/>
        </w:rPr>
        <w:t>الخاص</w:t>
      </w:r>
      <w:r w:rsidR="00BD4589" w:rsidRPr="00970379">
        <w:rPr>
          <w:rFonts w:cstheme="minorHAnsi"/>
          <w:szCs w:val="18"/>
          <w:rtl/>
        </w:rPr>
        <w:t xml:space="preserve"> </w:t>
      </w:r>
      <w:r w:rsidR="00BD4589" w:rsidRPr="00970379">
        <w:rPr>
          <w:rFonts w:ascii="Arial" w:hAnsi="Arial" w:cs="Arial" w:hint="cs"/>
          <w:szCs w:val="18"/>
          <w:rtl/>
        </w:rPr>
        <w:t>بمركز</w:t>
      </w:r>
      <w:r w:rsidR="00BD4589" w:rsidRPr="00970379">
        <w:rPr>
          <w:rFonts w:cstheme="minorHAnsi"/>
          <w:szCs w:val="18"/>
          <w:rtl/>
        </w:rPr>
        <w:t xml:space="preserve"> </w:t>
      </w:r>
      <w:r w:rsidR="00BD4589" w:rsidRPr="00970379">
        <w:rPr>
          <w:rFonts w:ascii="Arial" w:hAnsi="Arial" w:cs="Arial" w:hint="cs"/>
          <w:szCs w:val="18"/>
          <w:rtl/>
        </w:rPr>
        <w:t>توثيق</w:t>
      </w:r>
      <w:r w:rsidR="00BD4589" w:rsidRPr="00970379">
        <w:rPr>
          <w:rFonts w:cstheme="minorHAnsi"/>
          <w:szCs w:val="18"/>
          <w:rtl/>
        </w:rPr>
        <w:t xml:space="preserve"> </w:t>
      </w:r>
      <w:r w:rsidR="00BD4589" w:rsidRPr="00970379">
        <w:rPr>
          <w:rFonts w:cstheme="minorHAnsi"/>
          <w:szCs w:val="18"/>
        </w:rPr>
        <w:t>Microsoft</w:t>
      </w:r>
      <w:r w:rsidR="00BD4589"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7" w:name="_Toc507768556"/>
      <w:bookmarkStart w:id="88" w:name="_Toc15473182"/>
      <w:r w:rsidRPr="003B4923">
        <w:rPr>
          <w:rFonts w:cs="Arial"/>
          <w:bCs/>
          <w:szCs w:val="18"/>
          <w:rtl/>
        </w:rPr>
        <w:t>الاحتفاظ بالبيانات وحذفها</w:t>
      </w:r>
      <w:bookmarkEnd w:id="87"/>
      <w:bookmarkEnd w:id="88"/>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9" w:name="_Toc507768557"/>
      <w:bookmarkStart w:id="90" w:name="_Toc15473183"/>
      <w:r w:rsidRPr="002A66DF">
        <w:rPr>
          <w:rFonts w:cs="Arial"/>
          <w:bCs/>
          <w:szCs w:val="18"/>
          <w:rtl/>
        </w:rPr>
        <w:t>التزام المعالج بالسرية</w:t>
      </w:r>
      <w:bookmarkEnd w:id="89"/>
      <w:bookmarkEnd w:id="90"/>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91" w:name="_Toc507768558"/>
      <w:bookmarkStart w:id="92" w:name="_Toc15473184"/>
      <w:r w:rsidRPr="002A66DF">
        <w:rPr>
          <w:rFonts w:cs="Arial"/>
          <w:bCs/>
          <w:szCs w:val="18"/>
          <w:rtl/>
        </w:rPr>
        <w:t>إشعار وضوابط حول الاستعانة بالمعالجين الفرعيين</w:t>
      </w:r>
      <w:bookmarkEnd w:id="91"/>
      <w:bookmarkEnd w:id="92"/>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93" w:name="_Toc507768559"/>
      <w:bookmarkStart w:id="94" w:name="_Toc15473185"/>
      <w:r w:rsidRPr="009D23A6">
        <w:rPr>
          <w:rFonts w:cs="Arial"/>
          <w:bCs/>
          <w:szCs w:val="18"/>
          <w:rtl/>
        </w:rPr>
        <w:t>المؤسسات التعليمية</w:t>
      </w:r>
      <w:bookmarkEnd w:id="93"/>
      <w:bookmarkEnd w:id="94"/>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5" w:name="_Toc489605580"/>
      <w:bookmarkStart w:id="96" w:name="_Toc487134016"/>
      <w:bookmarkStart w:id="97" w:name="HIPPA"/>
      <w:bookmarkStart w:id="98" w:name="_Toc15473186"/>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5"/>
      <w:bookmarkEnd w:id="96"/>
      <w:bookmarkEnd w:id="98"/>
    </w:p>
    <w:bookmarkEnd w:id="97"/>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2"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9" w:name="_Toc15473187"/>
      <w:r w:rsidRPr="00EF30C3">
        <w:rPr>
          <w:rFonts w:cs="Arial"/>
          <w:bCs/>
          <w:szCs w:val="18"/>
          <w:rtl/>
        </w:rPr>
        <w:t xml:space="preserve">كيفية الاتصال بـ </w:t>
      </w:r>
      <w:r w:rsidRPr="00EF30C3">
        <w:rPr>
          <w:rFonts w:cs="Arial"/>
          <w:bCs/>
          <w:szCs w:val="18"/>
        </w:rPr>
        <w:t>Microsoft</w:t>
      </w:r>
      <w:bookmarkEnd w:id="99"/>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3"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bookmarkStart w:id="100" w:name="DataProcessingTerms"/>
    <w:p w14:paraId="00465FF8"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5442A7" w14:textId="77777777" w:rsidR="00DD144A" w:rsidRPr="00422B6D" w:rsidRDefault="00DD144A" w:rsidP="00422B6D">
      <w:pPr>
        <w:pStyle w:val="ProductList-Body"/>
        <w:keepNext/>
        <w:ind w:left="180"/>
        <w:rPr>
          <w:rFonts w:ascii="Calibri" w:hAnsi="Calibri" w:cs="Calibri"/>
          <w:rtl/>
        </w:rPr>
      </w:pPr>
    </w:p>
    <w:p w14:paraId="1947A820" w14:textId="5DF26687" w:rsidR="00056DE8" w:rsidRPr="00422B6D" w:rsidRDefault="00056DE8" w:rsidP="00422B6D">
      <w:pPr>
        <w:pStyle w:val="ProductList-Body"/>
        <w:keepNext/>
        <w:ind w:left="180"/>
        <w:rPr>
          <w:rFonts w:ascii="Calibri" w:hAnsi="Calibri" w:cs="Calibri"/>
          <w:rtl/>
        </w:rPr>
        <w:sectPr w:rsidR="00056DE8" w:rsidRPr="00422B6D" w:rsidSect="00121554">
          <w:type w:val="continuous"/>
          <w:pgSz w:w="12240" w:h="15840"/>
          <w:pgMar w:top="1440" w:right="720" w:bottom="1440" w:left="720" w:header="720" w:footer="720" w:gutter="0"/>
          <w:cols w:space="720"/>
          <w:titlePg/>
          <w:bidi/>
          <w:docGrid w:linePitch="360"/>
        </w:sectPr>
      </w:pPr>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101" w:name="_Toc507768562"/>
      <w:bookmarkStart w:id="102" w:name="AppendixA_CoreOnlineServices"/>
      <w:bookmarkStart w:id="103" w:name="_Toc431459514"/>
      <w:bookmarkStart w:id="104" w:name="_Toc15473188"/>
      <w:bookmarkEnd w:id="100"/>
      <w:r w:rsidRPr="00E6130A">
        <w:rPr>
          <w:rFonts w:cs="Arial"/>
          <w:szCs w:val="40"/>
          <w:rtl/>
        </w:rPr>
        <w:lastRenderedPageBreak/>
        <w:t>الملحق أ – الخدمات عبر الإنترنت الأساسية</w:t>
      </w:r>
      <w:bookmarkEnd w:id="101"/>
      <w:bookmarkEnd w:id="104"/>
    </w:p>
    <w:bookmarkEnd w:id="102"/>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3"/>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5" w:name="DPTOnlineServicesTable"/>
            <w:r w:rsidRPr="00EF30C3">
              <w:rPr>
                <w:rFonts w:cs="Arial"/>
                <w:color w:val="FFFFFF" w:themeColor="background1"/>
                <w:sz w:val="16"/>
                <w:szCs w:val="16"/>
                <w:rtl/>
              </w:rPr>
              <w:t>الخدمات عبر الإنترنت</w:t>
            </w:r>
          </w:p>
        </w:tc>
      </w:tr>
      <w:bookmarkEnd w:id="105"/>
      <w:tr w:rsidR="003010F5" w:rsidRPr="00EF30C3" w14:paraId="3315246A" w14:textId="77777777" w:rsidTr="00072884">
        <w:tc>
          <w:tcPr>
            <w:tcW w:w="2745" w:type="dxa"/>
            <w:vAlign w:val="center"/>
          </w:tcPr>
          <w:p w14:paraId="0E2FE99D" w14:textId="5ED79636" w:rsidR="003010F5" w:rsidRPr="00EF30C3" w:rsidRDefault="003010F5" w:rsidP="003010F5">
            <w:pPr>
              <w:pStyle w:val="ProductList-Body"/>
              <w:rPr>
                <w:rFonts w:cs="Arial"/>
                <w:sz w:val="16"/>
                <w:szCs w:val="16"/>
              </w:rPr>
            </w:pPr>
            <w:r w:rsidRPr="00301433">
              <w:rPr>
                <w:sz w:val="16"/>
                <w:szCs w:val="16"/>
              </w:rPr>
              <w:t>Microsoft Dynamics 365 Core Services</w:t>
            </w:r>
          </w:p>
        </w:tc>
        <w:tc>
          <w:tcPr>
            <w:tcW w:w="8055" w:type="dxa"/>
          </w:tcPr>
          <w:p w14:paraId="5F21E9D9" w14:textId="1893EC67" w:rsidR="003010F5" w:rsidRPr="00EF30C3" w:rsidRDefault="003010F5" w:rsidP="003010F5">
            <w:pPr>
              <w:pStyle w:val="ProductList-Body"/>
              <w:rPr>
                <w:rFonts w:cs="Arial"/>
                <w:sz w:val="16"/>
                <w:szCs w:val="16"/>
              </w:rPr>
            </w:pPr>
            <w:r w:rsidRPr="00301433">
              <w:rPr>
                <w:rFonts w:ascii="Arial" w:hAnsi="Arial" w:cs="Arial"/>
                <w:sz w:val="16"/>
                <w:szCs w:val="16"/>
                <w:rtl/>
              </w:rPr>
              <w:t>الخدمات التالية، كل منها كخدمة مستقلة أو بحسب تضمينها في خطة أو تطبيق يحملان علامة</w:t>
            </w:r>
            <w:r w:rsidRPr="00301433">
              <w:rPr>
                <w:sz w:val="16"/>
                <w:szCs w:val="16"/>
                <w:rtl/>
              </w:rPr>
              <w:t xml:space="preserve"> </w:t>
            </w:r>
            <w:r w:rsidRPr="00301433">
              <w:rPr>
                <w:sz w:val="16"/>
                <w:szCs w:val="16"/>
              </w:rPr>
              <w:t>Office 365</w:t>
            </w:r>
            <w:r w:rsidRPr="00301433">
              <w:rPr>
                <w:sz w:val="16"/>
                <w:szCs w:val="16"/>
                <w:rtl/>
              </w:rPr>
              <w:t xml:space="preserve"> </w:t>
            </w:r>
            <w:r w:rsidRPr="00301433">
              <w:rPr>
                <w:rFonts w:ascii="Arial" w:hAnsi="Arial" w:cs="Arial"/>
                <w:sz w:val="16"/>
                <w:szCs w:val="16"/>
                <w:rtl/>
              </w:rPr>
              <w:t>التجارية</w:t>
            </w:r>
            <w:r w:rsidRPr="00301433">
              <w:rPr>
                <w:sz w:val="16"/>
                <w:szCs w:val="16"/>
                <w:rtl/>
              </w:rPr>
              <w:t xml:space="preserve">: </w:t>
            </w:r>
            <w:r w:rsidRPr="00301433">
              <w:rPr>
                <w:sz w:val="16"/>
                <w:szCs w:val="16"/>
              </w:rPr>
              <w:t>Dynamics 365 for Customer Service Enterprise</w:t>
            </w:r>
            <w:r w:rsidRPr="00301433">
              <w:rPr>
                <w:sz w:val="16"/>
                <w:szCs w:val="16"/>
                <w:rtl/>
              </w:rPr>
              <w:t xml:space="preserve"> و</w:t>
            </w:r>
            <w:r w:rsidRPr="00301433">
              <w:rPr>
                <w:sz w:val="16"/>
                <w:szCs w:val="16"/>
              </w:rPr>
              <w:t>Dynamics 365 for Customer Service Professional</w:t>
            </w:r>
            <w:r w:rsidRPr="00301433">
              <w:rPr>
                <w:sz w:val="16"/>
                <w:szCs w:val="16"/>
                <w:rtl/>
              </w:rPr>
              <w:t xml:space="preserve"> </w:t>
            </w:r>
            <w:r w:rsidRPr="00301433">
              <w:rPr>
                <w:rFonts w:ascii="Arial" w:hAnsi="Arial" w:cs="Arial"/>
                <w:sz w:val="16"/>
                <w:szCs w:val="16"/>
                <w:rtl/>
              </w:rPr>
              <w:t>و</w:t>
            </w:r>
            <w:r w:rsidRPr="00301433">
              <w:rPr>
                <w:sz w:val="16"/>
                <w:szCs w:val="16"/>
              </w:rPr>
              <w:t>Dynamics 365 for Customer Service Insights</w:t>
            </w:r>
            <w:r w:rsidRPr="00301433">
              <w:rPr>
                <w:sz w:val="16"/>
                <w:szCs w:val="16"/>
                <w:rtl/>
              </w:rPr>
              <w:t xml:space="preserve"> </w:t>
            </w:r>
            <w:r w:rsidRPr="00301433">
              <w:rPr>
                <w:rFonts w:ascii="Arial" w:hAnsi="Arial" w:cs="Arial"/>
                <w:sz w:val="16"/>
                <w:szCs w:val="16"/>
                <w:rtl/>
              </w:rPr>
              <w:t>و</w:t>
            </w:r>
            <w:r w:rsidRPr="00301433">
              <w:rPr>
                <w:sz w:val="16"/>
                <w:szCs w:val="16"/>
              </w:rPr>
              <w:t>Dynamics 365 for Field Service</w:t>
            </w:r>
            <w:r w:rsidRPr="00301433">
              <w:rPr>
                <w:sz w:val="16"/>
                <w:szCs w:val="16"/>
                <w:rtl/>
              </w:rPr>
              <w:t xml:space="preserve"> </w:t>
            </w:r>
            <w:r w:rsidRPr="00301433">
              <w:rPr>
                <w:rFonts w:ascii="Arial" w:hAnsi="Arial" w:cs="Arial"/>
                <w:sz w:val="16"/>
                <w:szCs w:val="16"/>
                <w:rtl/>
              </w:rPr>
              <w:t>و</w:t>
            </w:r>
            <w:r w:rsidRPr="00301433">
              <w:rPr>
                <w:sz w:val="16"/>
                <w:szCs w:val="16"/>
              </w:rPr>
              <w:t>Dynamics 365 Business Central</w:t>
            </w:r>
            <w:r w:rsidRPr="00301433">
              <w:rPr>
                <w:sz w:val="16"/>
                <w:szCs w:val="16"/>
                <w:rtl/>
              </w:rPr>
              <w:t xml:space="preserve"> </w:t>
            </w:r>
            <w:r w:rsidRPr="00301433">
              <w:rPr>
                <w:rFonts w:ascii="Arial" w:hAnsi="Arial" w:cs="Arial"/>
                <w:sz w:val="16"/>
                <w:szCs w:val="16"/>
                <w:rtl/>
              </w:rPr>
              <w:t>و</w:t>
            </w:r>
            <w:r w:rsidRPr="00301433">
              <w:rPr>
                <w:sz w:val="16"/>
                <w:szCs w:val="16"/>
              </w:rPr>
              <w:t>Dynamics 365 for Finance and Operations Dynamics 365 for Marketing</w:t>
            </w:r>
            <w:r w:rsidRPr="00301433">
              <w:rPr>
                <w:sz w:val="16"/>
                <w:szCs w:val="16"/>
                <w:rtl/>
              </w:rPr>
              <w:t xml:space="preserve"> </w:t>
            </w:r>
            <w:r w:rsidRPr="00301433">
              <w:rPr>
                <w:rFonts w:ascii="Arial" w:hAnsi="Arial" w:cs="Arial"/>
                <w:sz w:val="16"/>
                <w:szCs w:val="16"/>
                <w:rtl/>
              </w:rPr>
              <w:t>و</w:t>
            </w:r>
            <w:r w:rsidRPr="00301433">
              <w:rPr>
                <w:sz w:val="16"/>
                <w:szCs w:val="16"/>
              </w:rPr>
              <w:t>Dynamics 365 for Project Service Automation</w:t>
            </w:r>
            <w:r w:rsidRPr="00301433">
              <w:rPr>
                <w:sz w:val="16"/>
                <w:szCs w:val="16"/>
                <w:rtl/>
              </w:rPr>
              <w:t xml:space="preserve"> </w:t>
            </w:r>
            <w:r w:rsidRPr="00301433">
              <w:rPr>
                <w:rFonts w:ascii="Arial" w:hAnsi="Arial" w:cs="Arial"/>
                <w:sz w:val="16"/>
                <w:szCs w:val="16"/>
                <w:rtl/>
              </w:rPr>
              <w:t>و</w:t>
            </w:r>
            <w:r w:rsidRPr="00301433">
              <w:rPr>
                <w:sz w:val="16"/>
                <w:szCs w:val="16"/>
              </w:rPr>
              <w:t>Dynamics 365 for Retail</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 Attract</w:t>
            </w:r>
            <w:r w:rsidRPr="00301433">
              <w:rPr>
                <w:sz w:val="16"/>
                <w:szCs w:val="16"/>
                <w:rtl/>
              </w:rPr>
              <w:t xml:space="preserve">، </w:t>
            </w:r>
            <w:r w:rsidRPr="00301433">
              <w:rPr>
                <w:sz w:val="16"/>
                <w:szCs w:val="16"/>
              </w:rPr>
              <w:t>Dynamics 365 for Talent: Onboard</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Enterprise</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Professional</w:t>
            </w:r>
            <w:r w:rsidRPr="00301433">
              <w:rPr>
                <w:sz w:val="16"/>
                <w:szCs w:val="16"/>
                <w:rtl/>
              </w:rPr>
              <w:t xml:space="preserve">. </w:t>
            </w:r>
            <w:r w:rsidRPr="00301433">
              <w:rPr>
                <w:rFonts w:ascii="Arial" w:hAnsi="Arial" w:cs="Arial"/>
                <w:sz w:val="16"/>
                <w:szCs w:val="16"/>
                <w:rtl/>
              </w:rPr>
              <w:t>خدمات</w:t>
            </w:r>
            <w:r w:rsidRPr="00301433">
              <w:rPr>
                <w:sz w:val="16"/>
                <w:szCs w:val="16"/>
                <w:rtl/>
              </w:rPr>
              <w:t xml:space="preserve"> </w:t>
            </w:r>
            <w:r w:rsidRPr="00301433">
              <w:rPr>
                <w:sz w:val="16"/>
                <w:szCs w:val="16"/>
              </w:rPr>
              <w:t>Dynamics 365 Core Services</w:t>
            </w:r>
            <w:r w:rsidRPr="00301433">
              <w:rPr>
                <w:sz w:val="16"/>
                <w:szCs w:val="16"/>
                <w:rtl/>
              </w:rPr>
              <w:t xml:space="preserve"> </w:t>
            </w:r>
            <w:r w:rsidRPr="00301433">
              <w:rPr>
                <w:rFonts w:ascii="Arial" w:hAnsi="Arial" w:cs="Arial"/>
                <w:sz w:val="16"/>
                <w:szCs w:val="16"/>
                <w:rtl/>
              </w:rPr>
              <w:t>لا تتضمن</w:t>
            </w:r>
            <w:r w:rsidRPr="00301433">
              <w:rPr>
                <w:sz w:val="16"/>
                <w:szCs w:val="16"/>
                <w:rtl/>
              </w:rPr>
              <w:t xml:space="preserve"> </w:t>
            </w:r>
            <w:r w:rsidRPr="00301433">
              <w:rPr>
                <w:sz w:val="16"/>
                <w:szCs w:val="16"/>
              </w:rPr>
              <w:t>(1) Dynamics 365 Services</w:t>
            </w:r>
            <w:r w:rsidRPr="00301433">
              <w:rPr>
                <w:sz w:val="16"/>
                <w:szCs w:val="16"/>
                <w:rtl/>
              </w:rPr>
              <w:t xml:space="preserve"> </w:t>
            </w:r>
            <w:r w:rsidRPr="00301433">
              <w:rPr>
                <w:rFonts w:ascii="Arial" w:hAnsi="Arial" w:cs="Arial"/>
                <w:sz w:val="16"/>
                <w:szCs w:val="16"/>
                <w:rtl/>
              </w:rPr>
              <w:t>للأجهزة أو البرامج المدعومة، والتي</w:t>
            </w:r>
            <w:r w:rsidRPr="00301433">
              <w:rPr>
                <w:sz w:val="16"/>
                <w:szCs w:val="16"/>
                <w:rtl/>
              </w:rPr>
              <w:t xml:space="preserve"> </w:t>
            </w:r>
            <w:r w:rsidRPr="00301433">
              <w:rPr>
                <w:rFonts w:ascii="Arial" w:hAnsi="Arial" w:cs="Arial"/>
                <w:sz w:val="16"/>
                <w:szCs w:val="16"/>
                <w:rtl/>
              </w:rPr>
              <w:t>تشمل على سبيل المثال لا الحصر</w:t>
            </w:r>
            <w:r w:rsidRPr="00301433">
              <w:rPr>
                <w:sz w:val="16"/>
                <w:szCs w:val="16"/>
                <w:rtl/>
              </w:rPr>
              <w:t xml:space="preserve"> </w:t>
            </w:r>
            <w:r w:rsidRPr="00301433">
              <w:rPr>
                <w:sz w:val="16"/>
                <w:szCs w:val="16"/>
              </w:rPr>
              <w:t>Dynamics 365</w:t>
            </w:r>
            <w:r w:rsidRPr="00301433">
              <w:rPr>
                <w:sz w:val="16"/>
                <w:szCs w:val="16"/>
                <w:rtl/>
              </w:rPr>
              <w:t xml:space="preserve"> </w:t>
            </w:r>
            <w:r w:rsidRPr="00301433">
              <w:rPr>
                <w:rFonts w:ascii="Arial" w:hAnsi="Arial" w:cs="Arial"/>
                <w:sz w:val="16"/>
                <w:szCs w:val="16"/>
                <w:rtl/>
              </w:rPr>
              <w:t>للتطبيقات أو الأجهزة اللوحية أو الهواتف أو أي منها؛</w:t>
            </w:r>
            <w:r w:rsidRPr="00301433">
              <w:rPr>
                <w:sz w:val="16"/>
                <w:szCs w:val="16"/>
                <w:rtl/>
              </w:rPr>
              <w:t xml:space="preserve"> </w:t>
            </w:r>
            <w:r w:rsidRPr="00301433">
              <w:rPr>
                <w:sz w:val="16"/>
                <w:szCs w:val="16"/>
              </w:rPr>
              <w:t>(2) LinkedIn Sales Navigator</w:t>
            </w:r>
            <w:r w:rsidRPr="00301433">
              <w:rPr>
                <w:sz w:val="16"/>
                <w:szCs w:val="16"/>
                <w:rtl/>
              </w:rPr>
              <w:t xml:space="preserve"> </w:t>
            </w:r>
            <w:r w:rsidRPr="00301433">
              <w:rPr>
                <w:rFonts w:ascii="Arial" w:hAnsi="Arial" w:cs="Arial"/>
                <w:sz w:val="16"/>
                <w:szCs w:val="16"/>
                <w:rtl/>
              </w:rPr>
              <w:t>أو</w:t>
            </w:r>
            <w:r w:rsidRPr="00301433">
              <w:rPr>
                <w:sz w:val="16"/>
                <w:szCs w:val="16"/>
                <w:rtl/>
              </w:rPr>
              <w:t xml:space="preserve"> </w:t>
            </w:r>
            <w:r w:rsidRPr="00301433">
              <w:rPr>
                <w:sz w:val="16"/>
                <w:szCs w:val="16"/>
              </w:rPr>
              <w:t>(3)</w:t>
            </w:r>
            <w:r w:rsidRPr="00301433">
              <w:rPr>
                <w:sz w:val="16"/>
                <w:szCs w:val="16"/>
                <w:rtl/>
              </w:rPr>
              <w:t xml:space="preserve"> </w:t>
            </w:r>
            <w:r w:rsidRPr="00301433">
              <w:rPr>
                <w:rFonts w:ascii="Arial" w:hAnsi="Arial" w:cs="Arial"/>
                <w:sz w:val="16"/>
                <w:szCs w:val="16"/>
                <w:rtl/>
              </w:rPr>
              <w:t>باستثناء</w:t>
            </w:r>
            <w:r w:rsidRPr="00301433">
              <w:rPr>
                <w:sz w:val="16"/>
                <w:szCs w:val="16"/>
                <w:rtl/>
              </w:rPr>
              <w:t xml:space="preserve"> </w:t>
            </w:r>
            <w:r w:rsidRPr="00301433">
              <w:rPr>
                <w:rFonts w:ascii="Arial" w:hAnsi="Arial" w:cs="Arial"/>
                <w:sz w:val="16"/>
                <w:szCs w:val="16"/>
                <w:rtl/>
              </w:rPr>
              <w:t>ما يُحدَّد صراحة في شروط الترخيص للخدمة المناظرة، أو أي خدمة تحمل علامة تجارية منفصلة تتوفر مع أو تتصل بخدمات</w:t>
            </w:r>
            <w:r w:rsidRPr="00301433">
              <w:rPr>
                <w:sz w:val="16"/>
                <w:szCs w:val="16"/>
                <w:rtl/>
              </w:rPr>
              <w:t xml:space="preserve"> </w:t>
            </w:r>
            <w:r w:rsidRPr="00301433">
              <w:rPr>
                <w:sz w:val="16"/>
                <w:szCs w:val="16"/>
              </w:rPr>
              <w:t>Dynamics 365 Core Services</w:t>
            </w:r>
            <w:r w:rsidRPr="00301433">
              <w:rPr>
                <w:sz w:val="16"/>
                <w:szCs w:val="16"/>
                <w:rtl/>
              </w:rPr>
              <w:t>.</w:t>
            </w:r>
          </w:p>
        </w:tc>
      </w:tr>
      <w:tr w:rsidR="008A51D9" w:rsidRPr="00EF30C3" w14:paraId="787D9691" w14:textId="77777777" w:rsidTr="00072884">
        <w:tc>
          <w:tcPr>
            <w:tcW w:w="2745" w:type="dxa"/>
            <w:vAlign w:val="center"/>
          </w:tcPr>
          <w:p w14:paraId="4D22D6A4" w14:textId="583E4E84" w:rsidR="008A51D9" w:rsidRPr="00EF30C3" w:rsidRDefault="008A51D9" w:rsidP="008A51D9">
            <w:pPr>
              <w:pStyle w:val="ProductList-Body"/>
              <w:rPr>
                <w:rFonts w:cs="Arial"/>
                <w:sz w:val="16"/>
                <w:szCs w:val="16"/>
              </w:rPr>
            </w:pPr>
            <w:r w:rsidRPr="000326F4">
              <w:rPr>
                <w:rFonts w:ascii="Arial" w:hAnsi="Arial" w:cs="Arial" w:hint="cs"/>
                <w:sz w:val="16"/>
                <w:szCs w:val="16"/>
                <w:rtl/>
              </w:rPr>
              <w:t>خدمات</w:t>
            </w:r>
            <w:r w:rsidRPr="000326F4">
              <w:rPr>
                <w:rFonts w:cstheme="minorHAnsi"/>
                <w:sz w:val="16"/>
                <w:szCs w:val="16"/>
                <w:rtl/>
              </w:rPr>
              <w:t xml:space="preserve"> </w:t>
            </w:r>
            <w:r w:rsidRPr="000326F4">
              <w:rPr>
                <w:rFonts w:cstheme="minorHAnsi"/>
                <w:sz w:val="16"/>
                <w:szCs w:val="16"/>
                <w:lang w:bidi=""/>
              </w:rPr>
              <w:t>Office 365</w:t>
            </w:r>
          </w:p>
        </w:tc>
        <w:tc>
          <w:tcPr>
            <w:tcW w:w="8055" w:type="dxa"/>
          </w:tcPr>
          <w:p w14:paraId="4C912D24" w14:textId="4ABA3DE8" w:rsidR="008A51D9" w:rsidRPr="00EF30C3" w:rsidRDefault="008A51D9" w:rsidP="008A51D9">
            <w:pPr>
              <w:pStyle w:val="ProductList-Body"/>
              <w:rPr>
                <w:rFonts w:cs="Arial"/>
                <w:sz w:val="16"/>
                <w:szCs w:val="16"/>
              </w:rPr>
            </w:pPr>
            <w:r w:rsidRPr="000326F4">
              <w:rPr>
                <w:rFonts w:ascii="Arial" w:hAnsi="Arial" w:cs="Arial" w:hint="cs"/>
                <w:sz w:val="16"/>
                <w:szCs w:val="16"/>
                <w:rtl/>
              </w:rPr>
              <w:t>الخدمات</w:t>
            </w:r>
            <w:r w:rsidRPr="000326F4">
              <w:rPr>
                <w:rFonts w:cstheme="minorHAnsi"/>
                <w:sz w:val="16"/>
                <w:szCs w:val="16"/>
                <w:rtl/>
              </w:rPr>
              <w:t xml:space="preserve"> </w:t>
            </w:r>
            <w:r w:rsidRPr="000326F4">
              <w:rPr>
                <w:rFonts w:ascii="Arial" w:hAnsi="Arial" w:cs="Arial" w:hint="cs"/>
                <w:sz w:val="16"/>
                <w:szCs w:val="16"/>
                <w:rtl/>
              </w:rPr>
              <w:t>التالية،</w:t>
            </w:r>
            <w:r w:rsidRPr="000326F4">
              <w:rPr>
                <w:rFonts w:cstheme="minorHAnsi"/>
                <w:sz w:val="16"/>
                <w:szCs w:val="16"/>
                <w:rtl/>
              </w:rPr>
              <w:t xml:space="preserve"> </w:t>
            </w:r>
            <w:r w:rsidRPr="000326F4">
              <w:rPr>
                <w:rFonts w:ascii="Arial" w:hAnsi="Arial" w:cs="Arial" w:hint="cs"/>
                <w:sz w:val="16"/>
                <w:szCs w:val="16"/>
                <w:rtl/>
              </w:rPr>
              <w:t>تمثل</w:t>
            </w:r>
            <w:r w:rsidRPr="000326F4">
              <w:rPr>
                <w:rFonts w:cstheme="minorHAnsi"/>
                <w:sz w:val="16"/>
                <w:szCs w:val="16"/>
                <w:rtl/>
              </w:rPr>
              <w:t xml:space="preserve"> </w:t>
            </w:r>
            <w:r w:rsidRPr="000326F4">
              <w:rPr>
                <w:rFonts w:ascii="Arial" w:hAnsi="Arial" w:cs="Arial" w:hint="cs"/>
                <w:sz w:val="16"/>
                <w:szCs w:val="16"/>
                <w:rtl/>
              </w:rPr>
              <w:t>كل</w:t>
            </w:r>
            <w:r w:rsidRPr="000326F4">
              <w:rPr>
                <w:rFonts w:cstheme="minorHAnsi"/>
                <w:sz w:val="16"/>
                <w:szCs w:val="16"/>
                <w:rtl/>
              </w:rPr>
              <w:t xml:space="preserve"> </w:t>
            </w:r>
            <w:r w:rsidRPr="000326F4">
              <w:rPr>
                <w:rFonts w:ascii="Arial" w:hAnsi="Arial" w:cs="Arial" w:hint="cs"/>
                <w:sz w:val="16"/>
                <w:szCs w:val="16"/>
                <w:rtl/>
              </w:rPr>
              <w:t>منها</w:t>
            </w:r>
            <w:r w:rsidRPr="000326F4">
              <w:rPr>
                <w:rFonts w:cstheme="minorHAnsi"/>
                <w:sz w:val="16"/>
                <w:szCs w:val="16"/>
                <w:rtl/>
              </w:rPr>
              <w:t xml:space="preserve"> </w:t>
            </w:r>
            <w:r w:rsidRPr="000326F4">
              <w:rPr>
                <w:rFonts w:ascii="Arial" w:hAnsi="Arial" w:cs="Arial" w:hint="cs"/>
                <w:sz w:val="16"/>
                <w:szCs w:val="16"/>
                <w:rtl/>
              </w:rPr>
              <w:t>خدمة</w:t>
            </w:r>
            <w:r w:rsidRPr="000326F4">
              <w:rPr>
                <w:rFonts w:cstheme="minorHAnsi"/>
                <w:sz w:val="16"/>
                <w:szCs w:val="16"/>
                <w:rtl/>
              </w:rPr>
              <w:t xml:space="preserve"> </w:t>
            </w:r>
            <w:r w:rsidRPr="000326F4">
              <w:rPr>
                <w:rFonts w:ascii="Arial" w:hAnsi="Arial" w:cs="Arial" w:hint="cs"/>
                <w:sz w:val="16"/>
                <w:szCs w:val="16"/>
                <w:rtl/>
              </w:rPr>
              <w:t>مستقلة</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خدمة</w:t>
            </w:r>
            <w:r w:rsidRPr="000326F4">
              <w:rPr>
                <w:rFonts w:cstheme="minorHAnsi"/>
                <w:sz w:val="16"/>
                <w:szCs w:val="16"/>
                <w:rtl/>
              </w:rPr>
              <w:t xml:space="preserve"> </w:t>
            </w:r>
            <w:r w:rsidRPr="000326F4">
              <w:rPr>
                <w:rFonts w:ascii="Arial" w:hAnsi="Arial" w:cs="Arial" w:hint="cs"/>
                <w:sz w:val="16"/>
                <w:szCs w:val="16"/>
                <w:rtl/>
              </w:rPr>
              <w:t>مضمنة</w:t>
            </w:r>
            <w:r w:rsidRPr="000326F4">
              <w:rPr>
                <w:rFonts w:cstheme="minorHAnsi"/>
                <w:sz w:val="16"/>
                <w:szCs w:val="16"/>
                <w:rtl/>
              </w:rPr>
              <w:t xml:space="preserve"> </w:t>
            </w:r>
            <w:r w:rsidRPr="000326F4">
              <w:rPr>
                <w:rFonts w:ascii="Arial" w:hAnsi="Arial" w:cs="Arial" w:hint="cs"/>
                <w:sz w:val="16"/>
                <w:szCs w:val="16"/>
                <w:rtl/>
              </w:rPr>
              <w:t>في</w:t>
            </w:r>
            <w:r w:rsidRPr="000326F4">
              <w:rPr>
                <w:rFonts w:cstheme="minorHAnsi"/>
                <w:sz w:val="16"/>
                <w:szCs w:val="16"/>
                <w:rtl/>
              </w:rPr>
              <w:t xml:space="preserve"> </w:t>
            </w:r>
            <w:r w:rsidRPr="000326F4">
              <w:rPr>
                <w:rFonts w:ascii="Arial" w:hAnsi="Arial" w:cs="Arial" w:hint="cs"/>
                <w:sz w:val="16"/>
                <w:szCs w:val="16"/>
                <w:rtl/>
              </w:rPr>
              <w:t>خطة</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مجموعة</w:t>
            </w:r>
            <w:r w:rsidRPr="000326F4">
              <w:rPr>
                <w:rFonts w:cstheme="minorHAnsi"/>
                <w:sz w:val="16"/>
                <w:szCs w:val="16"/>
                <w:rtl/>
              </w:rPr>
              <w:t xml:space="preserve"> </w:t>
            </w:r>
            <w:r w:rsidRPr="000326F4">
              <w:rPr>
                <w:rFonts w:ascii="Arial" w:hAnsi="Arial" w:cs="Arial" w:hint="cs"/>
                <w:sz w:val="16"/>
                <w:szCs w:val="16"/>
                <w:rtl/>
              </w:rPr>
              <w:t>برامج</w:t>
            </w:r>
            <w:r w:rsidRPr="000326F4">
              <w:rPr>
                <w:rFonts w:cstheme="minorHAnsi"/>
                <w:sz w:val="16"/>
                <w:szCs w:val="16"/>
                <w:rtl/>
              </w:rPr>
              <w:t xml:space="preserve"> </w:t>
            </w:r>
            <w:r w:rsidRPr="000326F4">
              <w:rPr>
                <w:rFonts w:ascii="Arial" w:hAnsi="Arial" w:cs="Arial" w:hint="cs"/>
                <w:sz w:val="16"/>
                <w:szCs w:val="16"/>
                <w:rtl/>
              </w:rPr>
              <w:t>تحمل</w:t>
            </w:r>
            <w:r w:rsidRPr="000326F4">
              <w:rPr>
                <w:rFonts w:cstheme="minorHAnsi"/>
                <w:sz w:val="16"/>
                <w:szCs w:val="16"/>
                <w:rtl/>
              </w:rPr>
              <w:t xml:space="preserve"> </w:t>
            </w:r>
            <w:r w:rsidRPr="000326F4">
              <w:rPr>
                <w:rFonts w:ascii="Arial" w:hAnsi="Arial" w:cs="Arial" w:hint="cs"/>
                <w:sz w:val="16"/>
                <w:szCs w:val="16"/>
                <w:rtl/>
              </w:rPr>
              <w:t>علامة</w:t>
            </w:r>
            <w:r w:rsidRPr="000326F4">
              <w:rPr>
                <w:rFonts w:cstheme="minorHAnsi"/>
                <w:sz w:val="16"/>
                <w:szCs w:val="16"/>
                <w:rtl/>
              </w:rPr>
              <w:t xml:space="preserve"> </w:t>
            </w:r>
            <w:r w:rsidRPr="000326F4">
              <w:rPr>
                <w:rFonts w:cstheme="minorHAnsi"/>
                <w:sz w:val="16"/>
                <w:szCs w:val="16"/>
                <w:lang w:bidi=""/>
              </w:rPr>
              <w:t>Office 365</w:t>
            </w:r>
            <w:r w:rsidRPr="000326F4">
              <w:rPr>
                <w:rFonts w:cstheme="minorHAnsi"/>
                <w:sz w:val="16"/>
                <w:szCs w:val="16"/>
                <w:rtl/>
              </w:rPr>
              <w:t xml:space="preserve"> </w:t>
            </w:r>
            <w:r w:rsidRPr="000326F4">
              <w:rPr>
                <w:rFonts w:ascii="Arial" w:hAnsi="Arial" w:cs="Arial" w:hint="cs"/>
                <w:sz w:val="16"/>
                <w:szCs w:val="16"/>
                <w:rtl/>
              </w:rPr>
              <w:t>التجارية</w:t>
            </w:r>
            <w:r w:rsidRPr="000326F4">
              <w:rPr>
                <w:rFonts w:cstheme="minorHAnsi"/>
                <w:sz w:val="16"/>
                <w:szCs w:val="16"/>
                <w:rtl/>
              </w:rPr>
              <w:t xml:space="preserve">: </w:t>
            </w:r>
            <w:bookmarkStart w:id="106" w:name="_Hlk498519502"/>
            <w:r w:rsidRPr="000326F4">
              <w:rPr>
                <w:rFonts w:cstheme="minorHAnsi"/>
                <w:sz w:val="16"/>
                <w:szCs w:val="16"/>
              </w:rPr>
              <w:t>Compliance Manager</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Customer Lockbox</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Exchange Online Archiving</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Exchange Online Protection</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Exchange Online</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Bookings</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Forms</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MyAnalytics</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Planner</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StaffHub</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Stream</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Teams</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Microsoft To-Do</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lang w:bidi=""/>
              </w:rPr>
              <w:t>Office 365 Advanced Threat Protection</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lang w:bidi=""/>
              </w:rPr>
              <w:t>Office 365 Video</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Office for the web</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OneDrive for Business</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Outlook Customer Manager</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Project Online</w:t>
            </w:r>
            <w:r w:rsidRPr="000326F4">
              <w:rPr>
                <w:rFonts w:cstheme="minorHAnsi"/>
                <w:sz w:val="16"/>
                <w:szCs w:val="16"/>
                <w:rtl/>
              </w:rPr>
              <w:t xml:space="preserve"> (</w:t>
            </w:r>
            <w:r w:rsidRPr="000326F4">
              <w:rPr>
                <w:rFonts w:ascii="Arial" w:hAnsi="Arial" w:cs="Arial" w:hint="cs"/>
                <w:sz w:val="16"/>
                <w:szCs w:val="16"/>
                <w:rtl/>
              </w:rPr>
              <w:t>باستثناء</w:t>
            </w:r>
            <w:r w:rsidRPr="000326F4">
              <w:rPr>
                <w:rFonts w:cstheme="minorHAnsi"/>
                <w:sz w:val="16"/>
                <w:szCs w:val="16"/>
                <w:rtl/>
              </w:rPr>
              <w:t xml:space="preserve"> </w:t>
            </w:r>
            <w:r w:rsidRPr="000326F4">
              <w:rPr>
                <w:rFonts w:cstheme="minorHAnsi"/>
                <w:sz w:val="16"/>
                <w:szCs w:val="16"/>
              </w:rPr>
              <w:t>Roadmap</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SharePoint Online</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Skype for Business Online</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Sway</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Whiteboard</w:t>
            </w:r>
            <w:r w:rsidRPr="000326F4">
              <w:rPr>
                <w:rFonts w:cstheme="minorHAnsi"/>
                <w:sz w:val="16"/>
                <w:szCs w:val="16"/>
                <w:rtl/>
              </w:rPr>
              <w:t xml:space="preserve"> </w:t>
            </w:r>
            <w:r w:rsidRPr="000326F4">
              <w:rPr>
                <w:rFonts w:ascii="Arial" w:hAnsi="Arial" w:cs="Arial" w:hint="cs"/>
                <w:sz w:val="16"/>
                <w:szCs w:val="16"/>
                <w:rtl/>
              </w:rPr>
              <w:t>و</w:t>
            </w:r>
            <w:r w:rsidRPr="000326F4">
              <w:rPr>
                <w:rFonts w:cstheme="minorHAnsi"/>
                <w:sz w:val="16"/>
                <w:szCs w:val="16"/>
              </w:rPr>
              <w:t>Yammer Enterprise</w:t>
            </w:r>
            <w:bookmarkEnd w:id="106"/>
            <w:r w:rsidRPr="000326F4">
              <w:rPr>
                <w:rFonts w:cstheme="minorHAnsi"/>
                <w:sz w:val="16"/>
                <w:szCs w:val="16"/>
                <w:rtl/>
              </w:rPr>
              <w:t xml:space="preserve"> </w:t>
            </w:r>
            <w:r w:rsidRPr="000326F4">
              <w:rPr>
                <w:rFonts w:ascii="Arial" w:hAnsi="Arial" w:cs="Arial" w:hint="cs"/>
                <w:sz w:val="16"/>
                <w:szCs w:val="16"/>
                <w:rtl/>
              </w:rPr>
              <w:t>ولـ</w:t>
            </w:r>
            <w:r w:rsidRPr="000326F4">
              <w:rPr>
                <w:rFonts w:cstheme="minorHAnsi"/>
                <w:sz w:val="16"/>
                <w:szCs w:val="16"/>
                <w:rtl/>
              </w:rPr>
              <w:t xml:space="preserve"> </w:t>
            </w:r>
            <w:r w:rsidRPr="000326F4">
              <w:rPr>
                <w:rFonts w:cstheme="minorHAnsi"/>
                <w:sz w:val="16"/>
                <w:szCs w:val="16"/>
              </w:rPr>
              <w:t>Kaizala Pro</w:t>
            </w:r>
            <w:r w:rsidRPr="000326F4">
              <w:rPr>
                <w:rFonts w:ascii="Arial" w:hAnsi="Arial" w:cs="Arial" w:hint="cs"/>
                <w:sz w:val="16"/>
                <w:szCs w:val="16"/>
                <w:rtl/>
              </w:rPr>
              <w:t>،</w:t>
            </w:r>
            <w:r w:rsidRPr="000326F4">
              <w:rPr>
                <w:rFonts w:cstheme="minorHAnsi"/>
                <w:sz w:val="16"/>
                <w:szCs w:val="16"/>
                <w:rtl/>
              </w:rPr>
              <w:t xml:space="preserve"> </w:t>
            </w:r>
            <w:r w:rsidRPr="000326F4">
              <w:rPr>
                <w:rFonts w:ascii="Arial" w:hAnsi="Arial" w:cs="Arial" w:hint="cs"/>
                <w:sz w:val="16"/>
                <w:szCs w:val="16"/>
                <w:rtl/>
              </w:rPr>
              <w:t>تتم</w:t>
            </w:r>
            <w:r w:rsidRPr="000326F4">
              <w:rPr>
                <w:rFonts w:cstheme="minorHAnsi"/>
                <w:sz w:val="16"/>
                <w:szCs w:val="16"/>
                <w:rtl/>
              </w:rPr>
              <w:t xml:space="preserve"> </w:t>
            </w:r>
            <w:r w:rsidRPr="000326F4">
              <w:rPr>
                <w:rFonts w:ascii="Arial" w:hAnsi="Arial" w:cs="Arial" w:hint="cs"/>
                <w:sz w:val="16"/>
                <w:szCs w:val="16"/>
                <w:rtl/>
              </w:rPr>
              <w:t>إدارة</w:t>
            </w:r>
            <w:r w:rsidRPr="000326F4">
              <w:rPr>
                <w:rFonts w:cstheme="minorHAnsi"/>
                <w:sz w:val="16"/>
                <w:szCs w:val="16"/>
                <w:rtl/>
              </w:rPr>
              <w:t xml:space="preserve"> </w:t>
            </w:r>
            <w:r w:rsidRPr="000326F4">
              <w:rPr>
                <w:rFonts w:ascii="Arial" w:hAnsi="Arial" w:cs="Arial" w:hint="cs"/>
                <w:sz w:val="16"/>
                <w:szCs w:val="16"/>
                <w:rtl/>
              </w:rPr>
              <w:t>مجموعات</w:t>
            </w:r>
            <w:r w:rsidRPr="000326F4">
              <w:rPr>
                <w:rFonts w:cstheme="minorHAnsi"/>
                <w:sz w:val="16"/>
                <w:szCs w:val="16"/>
                <w:rtl/>
              </w:rPr>
              <w:t xml:space="preserve"> </w:t>
            </w:r>
            <w:r w:rsidRPr="000326F4">
              <w:rPr>
                <w:rFonts w:ascii="Arial" w:hAnsi="Arial" w:cs="Arial" w:hint="cs"/>
                <w:sz w:val="16"/>
                <w:szCs w:val="16"/>
                <w:rtl/>
              </w:rPr>
              <w:t>مؤسسات</w:t>
            </w:r>
            <w:r w:rsidRPr="000326F4">
              <w:rPr>
                <w:rFonts w:cstheme="minorHAnsi"/>
                <w:sz w:val="16"/>
                <w:szCs w:val="16"/>
                <w:rtl/>
              </w:rPr>
              <w:t xml:space="preserve"> </w:t>
            </w:r>
            <w:r w:rsidRPr="000326F4">
              <w:rPr>
                <w:rFonts w:ascii="Arial" w:hAnsi="Arial" w:cs="Arial" w:hint="cs"/>
                <w:sz w:val="16"/>
                <w:szCs w:val="16"/>
                <w:rtl/>
              </w:rPr>
              <w:t>العميل</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خلال</w:t>
            </w:r>
            <w:r w:rsidRPr="000326F4">
              <w:rPr>
                <w:rFonts w:cstheme="minorHAnsi"/>
                <w:sz w:val="16"/>
                <w:szCs w:val="16"/>
                <w:rtl/>
              </w:rPr>
              <w:t xml:space="preserve"> </w:t>
            </w:r>
            <w:r w:rsidRPr="000326F4">
              <w:rPr>
                <w:rFonts w:ascii="Arial" w:hAnsi="Arial" w:cs="Arial" w:hint="cs"/>
                <w:sz w:val="16"/>
                <w:szCs w:val="16"/>
                <w:rtl/>
              </w:rPr>
              <w:t>مدخل</w:t>
            </w:r>
            <w:r w:rsidRPr="000326F4">
              <w:rPr>
                <w:rFonts w:cstheme="minorHAnsi"/>
                <w:sz w:val="16"/>
                <w:szCs w:val="16"/>
                <w:rtl/>
              </w:rPr>
              <w:t xml:space="preserve"> </w:t>
            </w:r>
            <w:r w:rsidRPr="000326F4">
              <w:rPr>
                <w:rFonts w:ascii="Arial" w:hAnsi="Arial" w:cs="Arial" w:hint="cs"/>
                <w:sz w:val="16"/>
                <w:szCs w:val="16"/>
                <w:rtl/>
              </w:rPr>
              <w:t>الإدارة</w:t>
            </w:r>
            <w:r w:rsidRPr="000326F4">
              <w:rPr>
                <w:rFonts w:cstheme="minorHAnsi"/>
                <w:sz w:val="16"/>
                <w:szCs w:val="16"/>
                <w:rtl/>
              </w:rPr>
              <w:t xml:space="preserve"> </w:t>
            </w:r>
            <w:r w:rsidRPr="000326F4">
              <w:rPr>
                <w:rFonts w:ascii="Arial" w:hAnsi="Arial" w:cs="Arial" w:hint="cs"/>
                <w:sz w:val="16"/>
                <w:szCs w:val="16"/>
                <w:rtl/>
              </w:rPr>
              <w:t>والمحادثات</w:t>
            </w:r>
            <w:r w:rsidRPr="000326F4">
              <w:rPr>
                <w:rFonts w:cstheme="minorHAnsi"/>
                <w:sz w:val="16"/>
                <w:szCs w:val="16"/>
                <w:rtl/>
              </w:rPr>
              <w:t xml:space="preserve"> </w:t>
            </w:r>
            <w:r w:rsidRPr="000326F4">
              <w:rPr>
                <w:rFonts w:ascii="Arial" w:hAnsi="Arial" w:cs="Arial" w:hint="cs"/>
                <w:sz w:val="16"/>
                <w:szCs w:val="16"/>
                <w:rtl/>
              </w:rPr>
              <w:t>بين</w:t>
            </w:r>
            <w:r w:rsidRPr="000326F4">
              <w:rPr>
                <w:rFonts w:cstheme="minorHAnsi"/>
                <w:sz w:val="16"/>
                <w:szCs w:val="16"/>
                <w:rtl/>
              </w:rPr>
              <w:t xml:space="preserve"> </w:t>
            </w:r>
            <w:r w:rsidRPr="000326F4">
              <w:rPr>
                <w:rFonts w:ascii="Arial" w:hAnsi="Arial" w:cs="Arial" w:hint="cs"/>
                <w:sz w:val="16"/>
                <w:szCs w:val="16"/>
                <w:rtl/>
              </w:rPr>
              <w:t>عضوين</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مؤسسة</w:t>
            </w:r>
            <w:r w:rsidRPr="000326F4">
              <w:rPr>
                <w:rFonts w:cstheme="minorHAnsi"/>
                <w:sz w:val="16"/>
                <w:szCs w:val="16"/>
                <w:rtl/>
              </w:rPr>
              <w:t xml:space="preserve"> </w:t>
            </w:r>
            <w:r w:rsidRPr="000326F4">
              <w:rPr>
                <w:rFonts w:ascii="Arial" w:hAnsi="Arial" w:cs="Arial" w:hint="cs"/>
                <w:sz w:val="16"/>
                <w:szCs w:val="16"/>
                <w:rtl/>
              </w:rPr>
              <w:t>العميل</w:t>
            </w:r>
            <w:r w:rsidRPr="000326F4">
              <w:rPr>
                <w:rFonts w:cstheme="minorHAnsi"/>
                <w:sz w:val="16"/>
                <w:szCs w:val="16"/>
                <w:rtl/>
              </w:rPr>
              <w:t>.</w:t>
            </w:r>
            <w:r w:rsidRPr="000326F4">
              <w:rPr>
                <w:rFonts w:ascii="Arial" w:hAnsi="Arial" w:cs="Arial" w:hint="cs"/>
                <w:sz w:val="16"/>
                <w:szCs w:val="16"/>
                <w:rtl/>
              </w:rPr>
              <w:t>‬</w:t>
            </w:r>
            <w:r w:rsidRPr="000326F4">
              <w:rPr>
                <w:rFonts w:cstheme="minorHAnsi"/>
                <w:sz w:val="16"/>
                <w:szCs w:val="16"/>
                <w:rtl/>
              </w:rPr>
              <w:t xml:space="preserve"> </w:t>
            </w:r>
            <w:r w:rsidRPr="000326F4">
              <w:rPr>
                <w:rFonts w:ascii="Arial" w:hAnsi="Arial" w:cs="Arial" w:hint="cs"/>
                <w:sz w:val="16"/>
                <w:szCs w:val="16"/>
                <w:rtl/>
              </w:rPr>
              <w:t>خدمات</w:t>
            </w:r>
            <w:r w:rsidRPr="000326F4">
              <w:rPr>
                <w:rFonts w:cstheme="minorHAnsi"/>
                <w:sz w:val="16"/>
                <w:szCs w:val="16"/>
                <w:rtl/>
              </w:rPr>
              <w:t xml:space="preserve"> </w:t>
            </w:r>
            <w:r w:rsidRPr="000326F4">
              <w:rPr>
                <w:rFonts w:cstheme="minorHAnsi"/>
                <w:sz w:val="16"/>
                <w:szCs w:val="16"/>
                <w:lang w:bidi=""/>
              </w:rPr>
              <w:t>Office 365</w:t>
            </w:r>
            <w:r w:rsidRPr="000326F4">
              <w:rPr>
                <w:rFonts w:cstheme="minorHAnsi"/>
                <w:sz w:val="16"/>
                <w:szCs w:val="16"/>
                <w:rtl/>
              </w:rPr>
              <w:t xml:space="preserve"> </w:t>
            </w:r>
            <w:r w:rsidRPr="000326F4">
              <w:rPr>
                <w:rFonts w:ascii="Arial" w:hAnsi="Arial" w:cs="Arial" w:hint="cs"/>
                <w:sz w:val="16"/>
                <w:szCs w:val="16"/>
                <w:rtl/>
              </w:rPr>
              <w:t>لا</w:t>
            </w:r>
            <w:r w:rsidRPr="000326F4">
              <w:rPr>
                <w:rFonts w:cstheme="minorHAnsi"/>
                <w:sz w:val="16"/>
                <w:szCs w:val="16"/>
                <w:rtl/>
              </w:rPr>
              <w:t xml:space="preserve"> </w:t>
            </w:r>
            <w:r w:rsidRPr="000326F4">
              <w:rPr>
                <w:rFonts w:ascii="Arial" w:hAnsi="Arial" w:cs="Arial" w:hint="cs"/>
                <w:sz w:val="16"/>
                <w:szCs w:val="16"/>
                <w:rtl/>
              </w:rPr>
              <w:t>تشمل</w:t>
            </w:r>
            <w:r w:rsidRPr="000326F4">
              <w:rPr>
                <w:rFonts w:cstheme="minorHAnsi"/>
                <w:sz w:val="16"/>
                <w:szCs w:val="16"/>
                <w:rtl/>
              </w:rPr>
              <w:t xml:space="preserve"> </w:t>
            </w:r>
            <w:r w:rsidRPr="000326F4">
              <w:rPr>
                <w:rFonts w:cstheme="minorHAnsi"/>
                <w:sz w:val="16"/>
                <w:szCs w:val="16"/>
                <w:lang w:bidi=""/>
              </w:rPr>
              <w:t>Office 365 ProPlus</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أي</w:t>
            </w:r>
            <w:r w:rsidRPr="000326F4">
              <w:rPr>
                <w:rFonts w:cstheme="minorHAnsi"/>
                <w:sz w:val="16"/>
                <w:szCs w:val="16"/>
                <w:rtl/>
              </w:rPr>
              <w:t xml:space="preserve"> </w:t>
            </w:r>
            <w:r w:rsidRPr="000326F4">
              <w:rPr>
                <w:rFonts w:ascii="Arial" w:hAnsi="Arial" w:cs="Arial" w:hint="cs"/>
                <w:sz w:val="16"/>
                <w:szCs w:val="16"/>
                <w:rtl/>
              </w:rPr>
              <w:t>جزء</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خدمات</w:t>
            </w:r>
            <w:r w:rsidRPr="000326F4">
              <w:rPr>
                <w:rFonts w:cstheme="minorHAnsi"/>
                <w:sz w:val="16"/>
                <w:szCs w:val="16"/>
                <w:rtl/>
              </w:rPr>
              <w:t xml:space="preserve"> </w:t>
            </w:r>
            <w:r w:rsidRPr="000326F4">
              <w:rPr>
                <w:rFonts w:cstheme="minorHAnsi"/>
                <w:sz w:val="16"/>
                <w:szCs w:val="16"/>
              </w:rPr>
              <w:t>PSTN</w:t>
            </w:r>
            <w:r w:rsidRPr="000326F4">
              <w:rPr>
                <w:rFonts w:cstheme="minorHAnsi"/>
                <w:sz w:val="16"/>
                <w:szCs w:val="16"/>
                <w:rtl/>
              </w:rPr>
              <w:t xml:space="preserve"> </w:t>
            </w:r>
            <w:r w:rsidRPr="000326F4">
              <w:rPr>
                <w:rFonts w:ascii="Arial" w:hAnsi="Arial" w:cs="Arial" w:hint="cs"/>
                <w:sz w:val="16"/>
                <w:szCs w:val="16"/>
                <w:rtl/>
              </w:rPr>
              <w:t>التي</w:t>
            </w:r>
            <w:r w:rsidRPr="000326F4">
              <w:rPr>
                <w:rFonts w:cstheme="minorHAnsi"/>
                <w:sz w:val="16"/>
                <w:szCs w:val="16"/>
                <w:rtl/>
              </w:rPr>
              <w:t xml:space="preserve"> </w:t>
            </w:r>
            <w:r w:rsidRPr="000326F4">
              <w:rPr>
                <w:rFonts w:ascii="Arial" w:hAnsi="Arial" w:cs="Arial" w:hint="cs"/>
                <w:sz w:val="16"/>
                <w:szCs w:val="16"/>
                <w:rtl/>
              </w:rPr>
              <w:t>تعمل</w:t>
            </w:r>
            <w:r w:rsidRPr="000326F4">
              <w:rPr>
                <w:rFonts w:cstheme="minorHAnsi"/>
                <w:sz w:val="16"/>
                <w:szCs w:val="16"/>
                <w:rtl/>
              </w:rPr>
              <w:t xml:space="preserve"> </w:t>
            </w:r>
            <w:r w:rsidRPr="000326F4">
              <w:rPr>
                <w:rFonts w:ascii="Arial" w:hAnsi="Arial" w:cs="Arial" w:hint="cs"/>
                <w:sz w:val="16"/>
                <w:szCs w:val="16"/>
                <w:rtl/>
              </w:rPr>
              <w:t>خارج</w:t>
            </w:r>
            <w:r w:rsidRPr="000326F4">
              <w:rPr>
                <w:rFonts w:cstheme="minorHAnsi"/>
                <w:sz w:val="16"/>
                <w:szCs w:val="16"/>
                <w:rtl/>
              </w:rPr>
              <w:t xml:space="preserve"> </w:t>
            </w:r>
            <w:r w:rsidRPr="000326F4">
              <w:rPr>
                <w:rFonts w:ascii="Arial" w:hAnsi="Arial" w:cs="Arial" w:hint="cs"/>
                <w:sz w:val="16"/>
                <w:szCs w:val="16"/>
                <w:rtl/>
              </w:rPr>
              <w:t>سيطرة</w:t>
            </w:r>
            <w:r w:rsidRPr="000326F4">
              <w:rPr>
                <w:rFonts w:cstheme="minorHAnsi"/>
                <w:sz w:val="16"/>
                <w:szCs w:val="16"/>
                <w:rtl/>
              </w:rPr>
              <w:t xml:space="preserve"> </w:t>
            </w:r>
            <w:r w:rsidRPr="000326F4">
              <w:rPr>
                <w:rFonts w:cstheme="minorHAnsi"/>
                <w:sz w:val="16"/>
                <w:szCs w:val="16"/>
              </w:rPr>
              <w:t>Microsoft</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أي</w:t>
            </w:r>
            <w:r w:rsidRPr="000326F4">
              <w:rPr>
                <w:rFonts w:cstheme="minorHAnsi"/>
                <w:sz w:val="16"/>
                <w:szCs w:val="16"/>
                <w:rtl/>
              </w:rPr>
              <w:t xml:space="preserve"> </w:t>
            </w:r>
            <w:r w:rsidRPr="000326F4">
              <w:rPr>
                <w:rFonts w:ascii="Arial" w:hAnsi="Arial" w:cs="Arial" w:hint="cs"/>
                <w:sz w:val="16"/>
                <w:szCs w:val="16"/>
                <w:rtl/>
              </w:rPr>
              <w:t>برامج</w:t>
            </w:r>
            <w:r w:rsidRPr="000326F4">
              <w:rPr>
                <w:rFonts w:cstheme="minorHAnsi"/>
                <w:sz w:val="16"/>
                <w:szCs w:val="16"/>
                <w:rtl/>
              </w:rPr>
              <w:t xml:space="preserve"> </w:t>
            </w:r>
            <w:r w:rsidRPr="000326F4">
              <w:rPr>
                <w:rFonts w:ascii="Arial" w:hAnsi="Arial" w:cs="Arial" w:hint="cs"/>
                <w:sz w:val="16"/>
                <w:szCs w:val="16"/>
                <w:rtl/>
              </w:rPr>
              <w:t>عميلة</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أي</w:t>
            </w:r>
            <w:r w:rsidRPr="000326F4">
              <w:rPr>
                <w:rFonts w:cstheme="minorHAnsi"/>
                <w:sz w:val="16"/>
                <w:szCs w:val="16"/>
                <w:rtl/>
              </w:rPr>
              <w:t xml:space="preserve"> </w:t>
            </w:r>
            <w:r w:rsidRPr="000326F4">
              <w:rPr>
                <w:rFonts w:ascii="Arial" w:hAnsi="Arial" w:cs="Arial" w:hint="cs"/>
                <w:sz w:val="16"/>
                <w:szCs w:val="16"/>
                <w:rtl/>
              </w:rPr>
              <w:t>خدمة</w:t>
            </w:r>
            <w:r w:rsidRPr="000326F4">
              <w:rPr>
                <w:rFonts w:cstheme="minorHAnsi"/>
                <w:sz w:val="16"/>
                <w:szCs w:val="16"/>
                <w:rtl/>
              </w:rPr>
              <w:t xml:space="preserve"> </w:t>
            </w:r>
            <w:r w:rsidRPr="000326F4">
              <w:rPr>
                <w:rFonts w:ascii="Arial" w:hAnsi="Arial" w:cs="Arial" w:hint="cs"/>
                <w:sz w:val="16"/>
                <w:szCs w:val="16"/>
                <w:rtl/>
              </w:rPr>
              <w:t>تحمل</w:t>
            </w:r>
            <w:r w:rsidRPr="000326F4">
              <w:rPr>
                <w:rFonts w:cstheme="minorHAnsi"/>
                <w:sz w:val="16"/>
                <w:szCs w:val="16"/>
                <w:rtl/>
              </w:rPr>
              <w:t xml:space="preserve"> </w:t>
            </w:r>
            <w:r w:rsidRPr="000326F4">
              <w:rPr>
                <w:rFonts w:ascii="Arial" w:hAnsi="Arial" w:cs="Arial" w:hint="cs"/>
                <w:sz w:val="16"/>
                <w:szCs w:val="16"/>
                <w:rtl/>
              </w:rPr>
              <w:t>علامة</w:t>
            </w:r>
            <w:r w:rsidRPr="000326F4">
              <w:rPr>
                <w:rFonts w:cstheme="minorHAnsi"/>
                <w:sz w:val="16"/>
                <w:szCs w:val="16"/>
                <w:rtl/>
              </w:rPr>
              <w:t xml:space="preserve"> </w:t>
            </w:r>
            <w:r w:rsidRPr="000326F4">
              <w:rPr>
                <w:rFonts w:ascii="Arial" w:hAnsi="Arial" w:cs="Arial" w:hint="cs"/>
                <w:sz w:val="16"/>
                <w:szCs w:val="16"/>
                <w:rtl/>
              </w:rPr>
              <w:t>تجارية</w:t>
            </w:r>
            <w:r w:rsidRPr="000326F4">
              <w:rPr>
                <w:rFonts w:cstheme="minorHAnsi"/>
                <w:sz w:val="16"/>
                <w:szCs w:val="16"/>
                <w:rtl/>
              </w:rPr>
              <w:t xml:space="preserve"> </w:t>
            </w:r>
            <w:r w:rsidRPr="000326F4">
              <w:rPr>
                <w:rFonts w:ascii="Arial" w:hAnsi="Arial" w:cs="Arial" w:hint="cs"/>
                <w:sz w:val="16"/>
                <w:szCs w:val="16"/>
                <w:rtl/>
              </w:rPr>
              <w:t>منفصلة</w:t>
            </w:r>
            <w:r w:rsidRPr="000326F4">
              <w:rPr>
                <w:rFonts w:cstheme="minorHAnsi"/>
                <w:sz w:val="16"/>
                <w:szCs w:val="16"/>
                <w:rtl/>
              </w:rPr>
              <w:t xml:space="preserve"> </w:t>
            </w:r>
            <w:r w:rsidRPr="000326F4">
              <w:rPr>
                <w:rFonts w:ascii="Arial" w:hAnsi="Arial" w:cs="Arial" w:hint="cs"/>
                <w:sz w:val="16"/>
                <w:szCs w:val="16"/>
                <w:rtl/>
              </w:rPr>
              <w:t>وتم</w:t>
            </w:r>
            <w:r w:rsidRPr="000326F4">
              <w:rPr>
                <w:rFonts w:cstheme="minorHAnsi"/>
                <w:sz w:val="16"/>
                <w:szCs w:val="16"/>
                <w:rtl/>
              </w:rPr>
              <w:t xml:space="preserve"> </w:t>
            </w:r>
            <w:r w:rsidRPr="000326F4">
              <w:rPr>
                <w:rFonts w:ascii="Arial" w:hAnsi="Arial" w:cs="Arial" w:hint="cs"/>
                <w:sz w:val="16"/>
                <w:szCs w:val="16"/>
                <w:rtl/>
              </w:rPr>
              <w:t>توفيرها</w:t>
            </w:r>
            <w:r w:rsidRPr="000326F4">
              <w:rPr>
                <w:rFonts w:cstheme="minorHAnsi"/>
                <w:sz w:val="16"/>
                <w:szCs w:val="16"/>
                <w:rtl/>
              </w:rPr>
              <w:t xml:space="preserve"> </w:t>
            </w:r>
            <w:r w:rsidRPr="000326F4">
              <w:rPr>
                <w:rFonts w:ascii="Arial" w:hAnsi="Arial" w:cs="Arial" w:hint="cs"/>
                <w:sz w:val="16"/>
                <w:szCs w:val="16"/>
                <w:rtl/>
              </w:rPr>
              <w:t>مع</w:t>
            </w:r>
            <w:r w:rsidRPr="000326F4">
              <w:rPr>
                <w:rFonts w:cstheme="minorHAnsi"/>
                <w:sz w:val="16"/>
                <w:szCs w:val="16"/>
                <w:rtl/>
              </w:rPr>
              <w:t xml:space="preserve"> </w:t>
            </w:r>
            <w:r w:rsidRPr="000326F4">
              <w:rPr>
                <w:rFonts w:ascii="Arial" w:hAnsi="Arial" w:cs="Arial" w:hint="cs"/>
                <w:sz w:val="16"/>
                <w:szCs w:val="16"/>
                <w:rtl/>
              </w:rPr>
              <w:t>خطة</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مجموعة</w:t>
            </w:r>
            <w:r w:rsidRPr="000326F4">
              <w:rPr>
                <w:rFonts w:cstheme="minorHAnsi"/>
                <w:sz w:val="16"/>
                <w:szCs w:val="16"/>
                <w:rtl/>
              </w:rPr>
              <w:t xml:space="preserve"> </w:t>
            </w:r>
            <w:r w:rsidRPr="000326F4">
              <w:rPr>
                <w:rFonts w:ascii="Arial" w:hAnsi="Arial" w:cs="Arial" w:hint="cs"/>
                <w:sz w:val="16"/>
                <w:szCs w:val="16"/>
                <w:rtl/>
              </w:rPr>
              <w:t>برامج</w:t>
            </w:r>
            <w:r w:rsidRPr="000326F4">
              <w:rPr>
                <w:rFonts w:cstheme="minorHAnsi"/>
                <w:sz w:val="16"/>
                <w:szCs w:val="16"/>
                <w:rtl/>
              </w:rPr>
              <w:t xml:space="preserve"> </w:t>
            </w:r>
            <w:r w:rsidRPr="000326F4">
              <w:rPr>
                <w:rFonts w:ascii="Arial" w:hAnsi="Arial" w:cs="Arial" w:hint="cs"/>
                <w:sz w:val="16"/>
                <w:szCs w:val="16"/>
                <w:rtl/>
              </w:rPr>
              <w:t>تحمل</w:t>
            </w:r>
            <w:r w:rsidRPr="000326F4">
              <w:rPr>
                <w:rFonts w:cstheme="minorHAnsi"/>
                <w:sz w:val="16"/>
                <w:szCs w:val="16"/>
                <w:rtl/>
              </w:rPr>
              <w:t xml:space="preserve"> </w:t>
            </w:r>
            <w:r w:rsidRPr="000326F4">
              <w:rPr>
                <w:rFonts w:ascii="Arial" w:hAnsi="Arial" w:cs="Arial" w:hint="cs"/>
                <w:sz w:val="16"/>
                <w:szCs w:val="16"/>
                <w:rtl/>
              </w:rPr>
              <w:t>علامة</w:t>
            </w:r>
            <w:r w:rsidRPr="000326F4">
              <w:rPr>
                <w:rFonts w:cstheme="minorHAnsi"/>
                <w:sz w:val="16"/>
                <w:szCs w:val="16"/>
                <w:rtl/>
              </w:rPr>
              <w:t xml:space="preserve"> </w:t>
            </w:r>
            <w:r w:rsidRPr="000326F4">
              <w:rPr>
                <w:rFonts w:cstheme="minorHAnsi"/>
                <w:sz w:val="16"/>
                <w:szCs w:val="16"/>
                <w:lang w:bidi=""/>
              </w:rPr>
              <w:t>Office 365</w:t>
            </w:r>
            <w:r w:rsidRPr="000326F4">
              <w:rPr>
                <w:rFonts w:cstheme="minorHAnsi"/>
                <w:sz w:val="16"/>
                <w:szCs w:val="16"/>
                <w:rtl/>
              </w:rPr>
              <w:t xml:space="preserve"> </w:t>
            </w:r>
            <w:r w:rsidRPr="000326F4">
              <w:rPr>
                <w:rFonts w:ascii="Arial" w:hAnsi="Arial" w:cs="Arial" w:hint="cs"/>
                <w:sz w:val="16"/>
                <w:szCs w:val="16"/>
                <w:rtl/>
              </w:rPr>
              <w:t>التجارية،</w:t>
            </w:r>
            <w:r w:rsidRPr="000326F4">
              <w:rPr>
                <w:rFonts w:cstheme="minorHAnsi"/>
                <w:sz w:val="16"/>
                <w:szCs w:val="16"/>
                <w:rtl/>
              </w:rPr>
              <w:t xml:space="preserve"> </w:t>
            </w:r>
            <w:r w:rsidRPr="000326F4">
              <w:rPr>
                <w:rFonts w:ascii="Arial" w:hAnsi="Arial" w:cs="Arial" w:hint="cs"/>
                <w:sz w:val="16"/>
                <w:szCs w:val="16"/>
                <w:rtl/>
              </w:rPr>
              <w:t>مثل</w:t>
            </w:r>
            <w:r w:rsidRPr="000326F4">
              <w:rPr>
                <w:rFonts w:cstheme="minorHAnsi"/>
                <w:sz w:val="16"/>
                <w:szCs w:val="16"/>
                <w:rtl/>
              </w:rPr>
              <w:t xml:space="preserve"> </w:t>
            </w:r>
            <w:r w:rsidRPr="000326F4">
              <w:rPr>
                <w:rFonts w:cstheme="minorHAnsi"/>
                <w:sz w:val="16"/>
                <w:szCs w:val="16"/>
              </w:rPr>
              <w:t>Bing</w:t>
            </w:r>
            <w:r w:rsidRPr="000326F4">
              <w:rPr>
                <w:rFonts w:cstheme="minorHAnsi"/>
                <w:sz w:val="16"/>
                <w:szCs w:val="16"/>
                <w:rtl/>
              </w:rPr>
              <w:t xml:space="preserve"> </w:t>
            </w:r>
            <w:r w:rsidRPr="000326F4">
              <w:rPr>
                <w:rFonts w:ascii="Arial" w:hAnsi="Arial" w:cs="Arial" w:hint="cs"/>
                <w:sz w:val="16"/>
                <w:szCs w:val="16"/>
                <w:rtl/>
              </w:rPr>
              <w:t>أو</w:t>
            </w:r>
            <w:r w:rsidRPr="000326F4">
              <w:rPr>
                <w:rFonts w:cstheme="minorHAnsi"/>
                <w:sz w:val="16"/>
                <w:szCs w:val="16"/>
                <w:rtl/>
              </w:rPr>
              <w:t xml:space="preserve"> </w:t>
            </w:r>
            <w:r w:rsidRPr="000326F4">
              <w:rPr>
                <w:rFonts w:ascii="Arial" w:hAnsi="Arial" w:cs="Arial" w:hint="cs"/>
                <w:sz w:val="16"/>
                <w:szCs w:val="16"/>
                <w:rtl/>
              </w:rPr>
              <w:t>أي</w:t>
            </w:r>
            <w:r w:rsidRPr="000326F4">
              <w:rPr>
                <w:rFonts w:cstheme="minorHAnsi"/>
                <w:sz w:val="16"/>
                <w:szCs w:val="16"/>
                <w:rtl/>
              </w:rPr>
              <w:t xml:space="preserve"> </w:t>
            </w:r>
            <w:r w:rsidRPr="000326F4">
              <w:rPr>
                <w:rFonts w:ascii="Arial" w:hAnsi="Arial" w:cs="Arial" w:hint="cs"/>
                <w:sz w:val="16"/>
                <w:szCs w:val="16"/>
                <w:rtl/>
              </w:rPr>
              <w:t>خدمة</w:t>
            </w:r>
            <w:r w:rsidRPr="000326F4">
              <w:rPr>
                <w:rFonts w:cstheme="minorHAnsi"/>
                <w:sz w:val="16"/>
                <w:szCs w:val="16"/>
                <w:rtl/>
              </w:rPr>
              <w:t xml:space="preserve"> </w:t>
            </w:r>
            <w:r w:rsidRPr="000326F4">
              <w:rPr>
                <w:rFonts w:ascii="Arial" w:hAnsi="Arial" w:cs="Arial" w:hint="cs"/>
                <w:sz w:val="16"/>
                <w:szCs w:val="16"/>
                <w:rtl/>
              </w:rPr>
              <w:t>تحمل</w:t>
            </w:r>
            <w:r w:rsidRPr="000326F4">
              <w:rPr>
                <w:rFonts w:cstheme="minorHAnsi"/>
                <w:sz w:val="16"/>
                <w:szCs w:val="16"/>
                <w:rtl/>
              </w:rPr>
              <w:t xml:space="preserve"> </w:t>
            </w:r>
            <w:r w:rsidRPr="000326F4">
              <w:rPr>
                <w:rFonts w:ascii="Arial" w:hAnsi="Arial" w:cs="Arial" w:hint="cs"/>
                <w:sz w:val="16"/>
                <w:szCs w:val="16"/>
                <w:rtl/>
              </w:rPr>
              <w:t>العلامة</w:t>
            </w:r>
            <w:r w:rsidRPr="000326F4">
              <w:rPr>
                <w:rFonts w:cstheme="minorHAnsi"/>
                <w:sz w:val="16"/>
                <w:szCs w:val="16"/>
                <w:rtl/>
              </w:rPr>
              <w:t xml:space="preserve"> </w:t>
            </w:r>
            <w:r w:rsidRPr="000326F4">
              <w:rPr>
                <w:rFonts w:ascii="Arial" w:hAnsi="Arial" w:cs="Arial" w:hint="cs"/>
                <w:sz w:val="16"/>
                <w:szCs w:val="16"/>
                <w:rtl/>
              </w:rPr>
              <w:t>التجارية</w:t>
            </w:r>
            <w:r w:rsidRPr="000326F4">
              <w:rPr>
                <w:rFonts w:cstheme="minorHAnsi"/>
                <w:sz w:val="16"/>
                <w:szCs w:val="16"/>
                <w:rtl/>
              </w:rPr>
              <w:t xml:space="preserve"> "</w:t>
            </w:r>
            <w:r w:rsidRPr="000326F4">
              <w:rPr>
                <w:rFonts w:cstheme="minorHAnsi"/>
                <w:sz w:val="16"/>
                <w:szCs w:val="16"/>
                <w:lang w:bidi=""/>
              </w:rPr>
              <w:t>for Office 365</w:t>
            </w:r>
            <w:r w:rsidRPr="000326F4">
              <w:rPr>
                <w:rFonts w:cstheme="minorHAnsi"/>
                <w:sz w:val="16"/>
                <w:szCs w:val="16"/>
                <w:rtl/>
              </w:rPr>
              <w:t>."</w:t>
            </w:r>
          </w:p>
        </w:tc>
      </w:tr>
      <w:tr w:rsidR="0011099D" w:rsidRPr="00422B6D" w14:paraId="4EA4278A" w14:textId="77777777" w:rsidTr="00072884">
        <w:tc>
          <w:tcPr>
            <w:tcW w:w="2745" w:type="dxa"/>
            <w:vAlign w:val="center"/>
          </w:tcPr>
          <w:p w14:paraId="05062660" w14:textId="12086A3E" w:rsidR="0011099D" w:rsidRPr="00773D4D" w:rsidRDefault="0011099D" w:rsidP="0011099D">
            <w:pPr>
              <w:pStyle w:val="ProductList-Body"/>
              <w:rPr>
                <w:rFonts w:cs="Arial"/>
                <w:sz w:val="16"/>
                <w:szCs w:val="16"/>
                <w:lang w:val="fr-FR"/>
              </w:rPr>
            </w:pPr>
            <w:bookmarkStart w:id="107" w:name="MicrosoftAzureCoreServices"/>
            <w:r>
              <w:rPr>
                <w:sz w:val="16"/>
                <w:szCs w:val="16"/>
                <w:rtl/>
              </w:rPr>
              <w:t xml:space="preserve">خدمات </w:t>
            </w:r>
            <w:r>
              <w:rPr>
                <w:sz w:val="16"/>
                <w:szCs w:val="16"/>
              </w:rPr>
              <w:t>Microsoft Azure Core Services</w:t>
            </w:r>
            <w:bookmarkEnd w:id="107"/>
          </w:p>
        </w:tc>
        <w:tc>
          <w:tcPr>
            <w:tcW w:w="8055" w:type="dxa"/>
          </w:tcPr>
          <w:p w14:paraId="57FAE15A" w14:textId="2A5934A6" w:rsidR="0011099D" w:rsidRPr="00773D4D" w:rsidRDefault="0011099D" w:rsidP="0011099D">
            <w:pPr>
              <w:pStyle w:val="ProductList-Body"/>
              <w:rPr>
                <w:rFonts w:cstheme="minorHAnsi"/>
                <w:sz w:val="16"/>
                <w:szCs w:val="16"/>
                <w:lang w:val="fr-FR"/>
              </w:rPr>
            </w:pPr>
            <w:r>
              <w:rPr>
                <w:sz w:val="16"/>
                <w:szCs w:val="16"/>
                <w:rtl/>
              </w:rPr>
              <w:t xml:space="preserve">إدارة </w:t>
            </w:r>
            <w:r>
              <w:rPr>
                <w:sz w:val="16"/>
                <w:szCs w:val="16"/>
              </w:rPr>
              <w:t>API</w:t>
            </w:r>
            <w:r>
              <w:rPr>
                <w:sz w:val="16"/>
                <w:szCs w:val="16"/>
                <w:rtl/>
              </w:rPr>
              <w:t xml:space="preserve"> وخدمة التطبيقات (</w:t>
            </w:r>
            <w:r>
              <w:rPr>
                <w:sz w:val="16"/>
                <w:szCs w:val="16"/>
              </w:rPr>
              <w:t>API Apps</w:t>
            </w:r>
            <w:r>
              <w:rPr>
                <w:sz w:val="16"/>
                <w:szCs w:val="16"/>
                <w:rtl/>
              </w:rPr>
              <w:t xml:space="preserve"> و</w:t>
            </w:r>
            <w:r>
              <w:rPr>
                <w:sz w:val="16"/>
                <w:szCs w:val="16"/>
              </w:rPr>
              <w:t>Logic Apps</w:t>
            </w:r>
            <w:r>
              <w:rPr>
                <w:sz w:val="16"/>
                <w:szCs w:val="16"/>
                <w:rtl/>
              </w:rPr>
              <w:t xml:space="preserve"> و</w:t>
            </w:r>
            <w:r>
              <w:rPr>
                <w:sz w:val="16"/>
                <w:szCs w:val="16"/>
              </w:rPr>
              <w:t>Mobile Apps</w:t>
            </w:r>
            <w:r>
              <w:rPr>
                <w:sz w:val="16"/>
                <w:szCs w:val="16"/>
                <w:rtl/>
              </w:rPr>
              <w:t xml:space="preserve"> و</w:t>
            </w:r>
            <w:r>
              <w:rPr>
                <w:sz w:val="16"/>
                <w:szCs w:val="16"/>
              </w:rPr>
              <w:t>Web Apps</w:t>
            </w:r>
            <w:r>
              <w:rPr>
                <w:sz w:val="16"/>
                <w:szCs w:val="16"/>
                <w:rtl/>
              </w:rPr>
              <w:t xml:space="preserve">) وبوابة التطبيقات ورؤى التطبيقات والأتمتة ودليل </w:t>
            </w:r>
            <w:r>
              <w:rPr>
                <w:sz w:val="16"/>
                <w:szCs w:val="16"/>
              </w:rPr>
              <w:t>Azure Active Directory</w:t>
            </w:r>
            <w:r>
              <w:rPr>
                <w:sz w:val="16"/>
                <w:szCs w:val="16"/>
                <w:rtl/>
              </w:rPr>
              <w:t xml:space="preserve"> و</w:t>
            </w:r>
            <w:r>
              <w:rPr>
                <w:sz w:val="16"/>
                <w:szCs w:val="16"/>
              </w:rPr>
              <w:t>Registry (ACR)</w:t>
            </w:r>
            <w:r>
              <w:rPr>
                <w:sz w:val="16"/>
                <w:szCs w:val="16"/>
                <w:rtl/>
              </w:rPr>
              <w:t xml:space="preserve"> وخدمة </w:t>
            </w:r>
            <w:r>
              <w:rPr>
                <w:sz w:val="16"/>
                <w:szCs w:val="16"/>
              </w:rPr>
              <w:t>Azure Container</w:t>
            </w:r>
            <w:r>
              <w:rPr>
                <w:sz w:val="16"/>
                <w:szCs w:val="16"/>
                <w:rtl/>
              </w:rPr>
              <w:t xml:space="preserve"> وخدمة </w:t>
            </w:r>
            <w:r>
              <w:rPr>
                <w:sz w:val="16"/>
                <w:szCs w:val="16"/>
              </w:rPr>
              <w:t>Azure Container</w:t>
            </w:r>
            <w:r>
              <w:rPr>
                <w:sz w:val="16"/>
                <w:szCs w:val="16"/>
                <w:rtl/>
              </w:rPr>
              <w:t xml:space="preserve"> و</w:t>
            </w:r>
            <w:r>
              <w:rPr>
                <w:sz w:val="16"/>
                <w:szCs w:val="16"/>
              </w:rPr>
              <w:t>Azure Cosmos DB</w:t>
            </w:r>
            <w:r>
              <w:rPr>
                <w:sz w:val="16"/>
                <w:szCs w:val="16"/>
                <w:rtl/>
              </w:rPr>
              <w:t xml:space="preserve"> (</w:t>
            </w:r>
            <w:r>
              <w:rPr>
                <w:sz w:val="16"/>
                <w:szCs w:val="16"/>
              </w:rPr>
              <w:t>DocumentDB</w:t>
            </w:r>
            <w:r>
              <w:rPr>
                <w:sz w:val="16"/>
                <w:szCs w:val="16"/>
                <w:rtl/>
              </w:rPr>
              <w:t xml:space="preserve"> سابقًا) وقاعدة بيانات </w:t>
            </w:r>
            <w:r>
              <w:rPr>
                <w:sz w:val="16"/>
                <w:szCs w:val="16"/>
              </w:rPr>
              <w:t>Azure</w:t>
            </w:r>
            <w:r>
              <w:rPr>
                <w:sz w:val="16"/>
                <w:szCs w:val="16"/>
                <w:rtl/>
              </w:rPr>
              <w:t xml:space="preserve"> لنظام </w:t>
            </w:r>
            <w:r>
              <w:rPr>
                <w:sz w:val="16"/>
                <w:szCs w:val="16"/>
              </w:rPr>
              <w:t>MySQL</w:t>
            </w:r>
            <w:r>
              <w:rPr>
                <w:sz w:val="16"/>
                <w:szCs w:val="16"/>
                <w:rtl/>
              </w:rPr>
              <w:t xml:space="preserve"> وقاعدة بيانات </w:t>
            </w:r>
            <w:r>
              <w:rPr>
                <w:sz w:val="16"/>
                <w:szCs w:val="16"/>
              </w:rPr>
              <w:t>Azure</w:t>
            </w:r>
            <w:r>
              <w:rPr>
                <w:sz w:val="16"/>
                <w:szCs w:val="16"/>
                <w:rtl/>
              </w:rPr>
              <w:t xml:space="preserve"> لنظام </w:t>
            </w:r>
            <w:r>
              <w:rPr>
                <w:sz w:val="16"/>
                <w:szCs w:val="16"/>
              </w:rPr>
              <w:t>PostgreSQL</w:t>
            </w:r>
            <w:r>
              <w:rPr>
                <w:sz w:val="16"/>
                <w:szCs w:val="16"/>
                <w:rtl/>
              </w:rPr>
              <w:t xml:space="preserve"> و</w:t>
            </w:r>
            <w:r>
              <w:rPr>
                <w:sz w:val="16"/>
                <w:szCs w:val="16"/>
              </w:rPr>
              <w:t>Azure Databricks</w:t>
            </w:r>
            <w:r>
              <w:rPr>
                <w:sz w:val="16"/>
                <w:szCs w:val="16"/>
                <w:rtl/>
              </w:rPr>
              <w:t xml:space="preserve"> و</w:t>
            </w:r>
            <w:r>
              <w:rPr>
                <w:sz w:val="16"/>
                <w:szCs w:val="16"/>
              </w:rPr>
              <w:t>Azure DevOps Services</w:t>
            </w:r>
            <w:r>
              <w:rPr>
                <w:sz w:val="16"/>
                <w:szCs w:val="16"/>
                <w:rtl/>
              </w:rPr>
              <w:t xml:space="preserve"> ومعامل </w:t>
            </w:r>
            <w:r>
              <w:rPr>
                <w:sz w:val="16"/>
                <w:szCs w:val="16"/>
              </w:rPr>
              <w:t>Azure DevTest</w:t>
            </w:r>
            <w:r>
              <w:rPr>
                <w:sz w:val="16"/>
                <w:szCs w:val="16"/>
                <w:rtl/>
              </w:rPr>
              <w:t xml:space="preserve"> و</w:t>
            </w:r>
            <w:r>
              <w:rPr>
                <w:sz w:val="16"/>
                <w:szCs w:val="16"/>
              </w:rPr>
              <w:t>Azure DNS</w:t>
            </w:r>
            <w:r>
              <w:rPr>
                <w:sz w:val="16"/>
                <w:szCs w:val="16"/>
                <w:rtl/>
              </w:rPr>
              <w:t xml:space="preserve"> وحماية معلومات </w:t>
            </w:r>
            <w:r>
              <w:rPr>
                <w:sz w:val="16"/>
                <w:szCs w:val="16"/>
              </w:rPr>
              <w:t>Azure</w:t>
            </w:r>
            <w:r>
              <w:rPr>
                <w:sz w:val="16"/>
                <w:szCs w:val="16"/>
                <w:rtl/>
              </w:rPr>
              <w:t xml:space="preserve"> (بما في ذلك إدارة حقوق </w:t>
            </w:r>
            <w:r>
              <w:rPr>
                <w:sz w:val="16"/>
                <w:szCs w:val="16"/>
              </w:rPr>
              <w:t>Azure</w:t>
            </w:r>
            <w:r>
              <w:rPr>
                <w:sz w:val="16"/>
                <w:szCs w:val="16"/>
                <w:rtl/>
              </w:rPr>
              <w:t>) و</w:t>
            </w:r>
            <w:r>
              <w:rPr>
                <w:sz w:val="16"/>
                <w:szCs w:val="16"/>
              </w:rPr>
              <w:t>Azure Kubernetes Service</w:t>
            </w:r>
            <w:r>
              <w:rPr>
                <w:sz w:val="16"/>
                <w:szCs w:val="16"/>
                <w:rtl/>
              </w:rPr>
              <w:t xml:space="preserve"> و</w:t>
            </w:r>
            <w:r>
              <w:rPr>
                <w:sz w:val="16"/>
                <w:szCs w:val="16"/>
              </w:rPr>
              <w:t>Azure NetApp Files</w:t>
            </w:r>
            <w:r>
              <w:rPr>
                <w:sz w:val="16"/>
                <w:szCs w:val="16"/>
                <w:rtl/>
              </w:rPr>
              <w:t xml:space="preserve"> ومدير موارد </w:t>
            </w:r>
            <w:r>
              <w:rPr>
                <w:sz w:val="16"/>
                <w:szCs w:val="16"/>
              </w:rPr>
              <w:t>Azure</w:t>
            </w:r>
            <w:r>
              <w:rPr>
                <w:sz w:val="16"/>
                <w:szCs w:val="16"/>
                <w:rtl/>
              </w:rPr>
              <w:t xml:space="preserve"> و</w:t>
            </w:r>
            <w:r>
              <w:rPr>
                <w:sz w:val="16"/>
                <w:szCs w:val="16"/>
              </w:rPr>
              <w:t>Azure Search</w:t>
            </w:r>
            <w:r>
              <w:rPr>
                <w:sz w:val="16"/>
                <w:szCs w:val="16"/>
                <w:rtl/>
              </w:rPr>
              <w:t xml:space="preserve"> وخدمات النسخ الاحتياطية والدفعة وخدمات </w:t>
            </w:r>
            <w:r>
              <w:rPr>
                <w:sz w:val="16"/>
                <w:szCs w:val="16"/>
              </w:rPr>
              <w:t>BizTalk</w:t>
            </w:r>
            <w:r>
              <w:rPr>
                <w:sz w:val="16"/>
                <w:szCs w:val="16"/>
                <w:rtl/>
              </w:rPr>
              <w:t xml:space="preserve"> وخدمات السحابة والرؤية الحاسوبية ومدير المحتوى وكتالوج البيانات ومصنع البيانات وتحليلات </w:t>
            </w:r>
            <w:r>
              <w:rPr>
                <w:sz w:val="16"/>
                <w:szCs w:val="16"/>
              </w:rPr>
              <w:t>Data Lake Analytics</w:t>
            </w:r>
            <w:r>
              <w:rPr>
                <w:sz w:val="16"/>
                <w:szCs w:val="16"/>
                <w:rtl/>
              </w:rPr>
              <w:t xml:space="preserve"> ومتجر </w:t>
            </w:r>
            <w:r>
              <w:rPr>
                <w:sz w:val="16"/>
                <w:szCs w:val="16"/>
              </w:rPr>
              <w:t>Data Lake Store</w:t>
            </w:r>
            <w:r>
              <w:rPr>
                <w:sz w:val="16"/>
                <w:szCs w:val="16"/>
                <w:rtl/>
              </w:rPr>
              <w:t xml:space="preserve"> ومراكز الأحداث و</w:t>
            </w:r>
            <w:r>
              <w:rPr>
                <w:sz w:val="16"/>
                <w:szCs w:val="16"/>
              </w:rPr>
              <w:t>Express Route</w:t>
            </w:r>
            <w:r>
              <w:rPr>
                <w:sz w:val="16"/>
                <w:szCs w:val="16"/>
                <w:rtl/>
              </w:rPr>
              <w:t xml:space="preserve"> والوجهة والوظائف و</w:t>
            </w:r>
            <w:r>
              <w:rPr>
                <w:sz w:val="16"/>
                <w:szCs w:val="16"/>
              </w:rPr>
              <w:t>HDInsight</w:t>
            </w:r>
            <w:r>
              <w:rPr>
                <w:sz w:val="16"/>
                <w:szCs w:val="16"/>
                <w:rtl/>
              </w:rPr>
              <w:t xml:space="preserve"> والتصدير/الاستيراد و</w:t>
            </w:r>
            <w:r>
              <w:rPr>
                <w:sz w:val="16"/>
                <w:szCs w:val="16"/>
              </w:rPr>
              <w:t>IoT Hub</w:t>
            </w:r>
            <w:r>
              <w:rPr>
                <w:sz w:val="16"/>
                <w:szCs w:val="16"/>
                <w:rtl/>
              </w:rPr>
              <w:t xml:space="preserve"> و</w:t>
            </w:r>
            <w:r>
              <w:rPr>
                <w:sz w:val="16"/>
                <w:szCs w:val="16"/>
              </w:rPr>
              <w:t>Key Vault</w:t>
            </w:r>
            <w:r>
              <w:rPr>
                <w:sz w:val="16"/>
                <w:szCs w:val="16"/>
                <w:rtl/>
              </w:rPr>
              <w:t xml:space="preserve"> وموازن التحميل وتحليلات السجلات (الرؤى التشغيلية سابقًا) و</w:t>
            </w:r>
            <w:r>
              <w:rPr>
                <w:sz w:val="16"/>
                <w:szCs w:val="16"/>
              </w:rPr>
              <w:t>Azure Machine Learning Studio</w:t>
            </w:r>
            <w:r>
              <w:rPr>
                <w:sz w:val="16"/>
                <w:szCs w:val="16"/>
                <w:rtl/>
              </w:rPr>
              <w:t xml:space="preserve"> وخدمات الوسائط ومدخل </w:t>
            </w:r>
            <w:r>
              <w:rPr>
                <w:sz w:val="16"/>
                <w:szCs w:val="16"/>
              </w:rPr>
              <w:t>Microsoft Azure Portal</w:t>
            </w:r>
            <w:r>
              <w:rPr>
                <w:sz w:val="16"/>
                <w:szCs w:val="16"/>
                <w:rtl/>
              </w:rPr>
              <w:t xml:space="preserve"> والمصادقة متعددة العوامل ومراكز الإشعارات و</w:t>
            </w:r>
            <w:r>
              <w:rPr>
                <w:sz w:val="16"/>
                <w:szCs w:val="16"/>
              </w:rPr>
              <w:t>Power BI Embedded</w:t>
            </w:r>
            <w:r>
              <w:rPr>
                <w:sz w:val="16"/>
                <w:szCs w:val="16"/>
                <w:rtl/>
              </w:rPr>
              <w:t xml:space="preserve"> و</w:t>
            </w:r>
            <w:r>
              <w:rPr>
                <w:sz w:val="16"/>
                <w:szCs w:val="16"/>
              </w:rPr>
              <w:t>QnA Maker</w:t>
            </w:r>
            <w:r>
              <w:rPr>
                <w:sz w:val="16"/>
                <w:szCs w:val="16"/>
                <w:rtl/>
              </w:rPr>
              <w:t xml:space="preserve"> والذاكرة المؤقتة لـ </w:t>
            </w:r>
            <w:r>
              <w:rPr>
                <w:sz w:val="16"/>
                <w:szCs w:val="16"/>
              </w:rPr>
              <w:t>Redis</w:t>
            </w:r>
            <w:r>
              <w:rPr>
                <w:sz w:val="16"/>
                <w:szCs w:val="16"/>
                <w:rtl/>
              </w:rPr>
              <w:t xml:space="preserve"> والمجدول ومركز الأمان وناقل الخدمة ومصنع الخدمة واسترجاع الموقع، ومستودع بيانات </w:t>
            </w:r>
            <w:r>
              <w:rPr>
                <w:sz w:val="16"/>
                <w:szCs w:val="16"/>
              </w:rPr>
              <w:t>SQL</w:t>
            </w:r>
            <w:r>
              <w:rPr>
                <w:sz w:val="16"/>
                <w:szCs w:val="16"/>
                <w:rtl/>
              </w:rPr>
              <w:t xml:space="preserve"> وقاعدة بيانات </w:t>
            </w:r>
            <w:r>
              <w:rPr>
                <w:sz w:val="16"/>
                <w:szCs w:val="16"/>
              </w:rPr>
              <w:t>SQL</w:t>
            </w:r>
            <w:r>
              <w:rPr>
                <w:sz w:val="16"/>
                <w:szCs w:val="16"/>
                <w:rtl/>
              </w:rPr>
              <w:t xml:space="preserve"> وقاعدة بيانات </w:t>
            </w:r>
            <w:r>
              <w:rPr>
                <w:sz w:val="16"/>
                <w:szCs w:val="16"/>
              </w:rPr>
              <w:t>SQL Server</w:t>
            </w:r>
            <w:r>
              <w:rPr>
                <w:sz w:val="16"/>
                <w:szCs w:val="16"/>
                <w:rtl/>
              </w:rPr>
              <w:t xml:space="preserve"> الممتدة والتخزين و</w:t>
            </w:r>
            <w:r>
              <w:rPr>
                <w:sz w:val="16"/>
                <w:szCs w:val="16"/>
              </w:rPr>
              <w:t>StorSimple</w:t>
            </w:r>
            <w:r>
              <w:rPr>
                <w:sz w:val="16"/>
                <w:szCs w:val="16"/>
                <w:rtl/>
              </w:rPr>
              <w:t xml:space="preserve"> و</w:t>
            </w:r>
            <w:r>
              <w:rPr>
                <w:sz w:val="16"/>
                <w:szCs w:val="16"/>
              </w:rPr>
              <w:t>Stream Analytics</w:t>
            </w:r>
            <w:r>
              <w:rPr>
                <w:sz w:val="16"/>
                <w:szCs w:val="16"/>
                <w:rtl/>
              </w:rPr>
              <w:t xml:space="preserve"> والتحليلات النصية ومدير حركة مرور البيانات والأجهزة الظاهرية و</w:t>
            </w:r>
            <w:r>
              <w:rPr>
                <w:sz w:val="16"/>
                <w:szCs w:val="16"/>
              </w:rPr>
              <w:t>Virtual Machine Scale Sets</w:t>
            </w:r>
            <w:r>
              <w:rPr>
                <w:sz w:val="16"/>
                <w:szCs w:val="16"/>
                <w:rtl/>
              </w:rPr>
              <w:t xml:space="preserve"> والشبكة الظاهرية و</w:t>
            </w:r>
            <w:r>
              <w:rPr>
                <w:sz w:val="16"/>
                <w:szCs w:val="16"/>
              </w:rPr>
              <w:t>Azure DevOps Services</w:t>
            </w:r>
            <w:r>
              <w:rPr>
                <w:sz w:val="16"/>
                <w:szCs w:val="16"/>
                <w:rtl/>
              </w:rPr>
              <w:t xml:space="preserve"> و</w:t>
            </w:r>
            <w:r>
              <w:rPr>
                <w:sz w:val="16"/>
                <w:szCs w:val="16"/>
              </w:rPr>
              <w:t>VPN Gateway</w:t>
            </w:r>
            <w:r>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422B6D" w:rsidRPr="00EF30C3" w14:paraId="48D013C1" w14:textId="77777777" w:rsidTr="00072884">
        <w:tc>
          <w:tcPr>
            <w:tcW w:w="2745" w:type="dxa"/>
            <w:vAlign w:val="center"/>
          </w:tcPr>
          <w:p w14:paraId="4F850024" w14:textId="08D1A81E" w:rsidR="00422B6D" w:rsidRPr="00EF30C3" w:rsidRDefault="00422B6D" w:rsidP="00422B6D">
            <w:pPr>
              <w:pStyle w:val="ProductList-Body"/>
              <w:rPr>
                <w:rFonts w:cs="Arial"/>
                <w:sz w:val="16"/>
                <w:szCs w:val="16"/>
              </w:rPr>
            </w:pPr>
            <w:r w:rsidRPr="00FA4B59">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A4B59">
              <w:rPr>
                <w:rFonts w:ascii="Arial" w:hAnsi="Arial" w:cs="Arial"/>
                <w:sz w:val="16"/>
                <w:szCs w:val="16"/>
                <w:rtl/>
              </w:rPr>
              <w:t>الأساسية</w:t>
            </w:r>
          </w:p>
        </w:tc>
        <w:tc>
          <w:tcPr>
            <w:tcW w:w="8055" w:type="dxa"/>
          </w:tcPr>
          <w:p w14:paraId="3C634EBA" w14:textId="0D179348" w:rsidR="00422B6D" w:rsidRPr="00696838" w:rsidRDefault="00422B6D" w:rsidP="00422B6D">
            <w:pPr>
              <w:pStyle w:val="ProductList-Body"/>
              <w:rPr>
                <w:rFonts w:cstheme="minorHAnsi"/>
                <w:sz w:val="16"/>
                <w:szCs w:val="16"/>
              </w:rPr>
            </w:pPr>
            <w:r w:rsidRPr="00FA4B59">
              <w:rPr>
                <w:rFonts w:ascii="Arial" w:hAnsi="Arial" w:cs="Arial"/>
                <w:sz w:val="16"/>
                <w:szCs w:val="16"/>
                <w:rtl/>
              </w:rPr>
              <w:t>هي الخدمات التالية، كلٌّ منها كخدمة مستقلة أو مضمّنة في</w:t>
            </w:r>
            <w:r>
              <w:rPr>
                <w:sz w:val="16"/>
                <w:szCs w:val="16"/>
                <w:rtl/>
              </w:rPr>
              <w:t xml:space="preserve"> </w:t>
            </w:r>
            <w:r>
              <w:rPr>
                <w:sz w:val="16"/>
                <w:szCs w:val="16"/>
                <w:lang w:bidi=""/>
              </w:rPr>
              <w:t>Office 365</w:t>
            </w:r>
            <w:r>
              <w:rPr>
                <w:sz w:val="16"/>
                <w:szCs w:val="16"/>
                <w:rtl/>
              </w:rPr>
              <w:t xml:space="preserve"> </w:t>
            </w:r>
            <w:r w:rsidRPr="00FA4B59">
              <w:rPr>
                <w:rFonts w:ascii="Arial" w:hAnsi="Arial" w:cs="Arial"/>
                <w:sz w:val="16"/>
                <w:szCs w:val="16"/>
                <w:rtl/>
              </w:rPr>
              <w:t>أو في خطة</w:t>
            </w:r>
            <w:r>
              <w:rPr>
                <w:sz w:val="16"/>
                <w:szCs w:val="16"/>
                <w:rtl/>
              </w:rPr>
              <w:t xml:space="preserve"> </w:t>
            </w:r>
            <w:r>
              <w:rPr>
                <w:sz w:val="16"/>
                <w:szCs w:val="16"/>
                <w:lang w:bidi=""/>
              </w:rPr>
              <w:t>Microsoft Dynamics 365</w:t>
            </w:r>
            <w:r>
              <w:rPr>
                <w:sz w:val="16"/>
                <w:szCs w:val="16"/>
                <w:rtl/>
              </w:rPr>
              <w:t xml:space="preserve"> </w:t>
            </w:r>
            <w:r w:rsidRPr="00FA4B59">
              <w:rPr>
                <w:rFonts w:ascii="Arial" w:hAnsi="Arial" w:cs="Arial"/>
                <w:sz w:val="16"/>
                <w:szCs w:val="16"/>
                <w:rtl/>
              </w:rPr>
              <w:t>التجارية الشهيرة أو كمجموعة خدمات:</w:t>
            </w:r>
            <w:r>
              <w:rPr>
                <w:sz w:val="16"/>
                <w:szCs w:val="16"/>
                <w:rtl/>
              </w:rPr>
              <w:t xml:space="preserve"> </w:t>
            </w:r>
            <w:r>
              <w:rPr>
                <w:sz w:val="16"/>
                <w:szCs w:val="16"/>
              </w:rPr>
              <w:t>Microsoft Power BI</w:t>
            </w:r>
            <w:r>
              <w:rPr>
                <w:sz w:val="16"/>
                <w:szCs w:val="16"/>
                <w:rtl/>
              </w:rPr>
              <w:t xml:space="preserve"> و</w:t>
            </w:r>
            <w:r>
              <w:rPr>
                <w:sz w:val="16"/>
                <w:szCs w:val="16"/>
              </w:rPr>
              <w:t>Microsoft PowerApps</w:t>
            </w:r>
            <w:r>
              <w:rPr>
                <w:sz w:val="16"/>
                <w:szCs w:val="16"/>
                <w:rtl/>
              </w:rPr>
              <w:t xml:space="preserve"> </w:t>
            </w:r>
            <w:r w:rsidRPr="00220F46">
              <w:rPr>
                <w:rFonts w:ascii="Arial" w:hAnsi="Arial" w:cs="Arial"/>
                <w:sz w:val="16"/>
                <w:szCs w:val="16"/>
                <w:rtl/>
              </w:rPr>
              <w:t>و</w:t>
            </w:r>
            <w:r>
              <w:rPr>
                <w:sz w:val="16"/>
                <w:szCs w:val="16"/>
              </w:rPr>
              <w:t>Microsoft Flow</w:t>
            </w:r>
            <w:r>
              <w:rPr>
                <w:sz w:val="16"/>
                <w:szCs w:val="16"/>
                <w:rtl/>
              </w:rPr>
              <w:t xml:space="preserve">. </w:t>
            </w:r>
            <w:r w:rsidRPr="00FA4B59">
              <w:rPr>
                <w:rFonts w:ascii="Arial" w:hAnsi="Arial" w:cs="Arial"/>
                <w:sz w:val="16"/>
                <w:szCs w:val="16"/>
                <w:rtl/>
              </w:rPr>
              <w:t>لا تتضمن الخدمات الأساسية للبرنامج الأساسي لتطبيق</w:t>
            </w:r>
            <w:r>
              <w:rPr>
                <w:sz w:val="16"/>
                <w:szCs w:val="16"/>
                <w:rtl/>
              </w:rPr>
              <w:t xml:space="preserve"> </w:t>
            </w:r>
            <w:r>
              <w:rPr>
                <w:sz w:val="16"/>
                <w:szCs w:val="16"/>
              </w:rPr>
              <w:t>Microsoft Power</w:t>
            </w:r>
            <w:r>
              <w:rPr>
                <w:sz w:val="16"/>
                <w:szCs w:val="16"/>
                <w:rtl/>
              </w:rPr>
              <w:t xml:space="preserve"> </w:t>
            </w:r>
            <w:r w:rsidRPr="00FA4B59">
              <w:rPr>
                <w:rFonts w:ascii="Arial" w:hAnsi="Arial" w:cs="Arial"/>
                <w:sz w:val="16"/>
                <w:szCs w:val="16"/>
                <w:rtl/>
              </w:rPr>
              <w:t>أي</w:t>
            </w:r>
            <w:r>
              <w:rPr>
                <w:sz w:val="16"/>
                <w:szCs w:val="16"/>
                <w:rtl/>
              </w:rPr>
              <w:t xml:space="preserve"> </w:t>
            </w:r>
            <w:r w:rsidRPr="00FA4B59">
              <w:rPr>
                <w:rFonts w:ascii="Arial" w:hAnsi="Arial" w:cs="Arial"/>
                <w:sz w:val="16"/>
                <w:szCs w:val="16"/>
                <w:rtl/>
              </w:rPr>
              <w:t>برنامج عميل، بما في ذلك على سبيل المثال لا الحصر،</w:t>
            </w:r>
            <w:r>
              <w:rPr>
                <w:sz w:val="16"/>
                <w:szCs w:val="16"/>
                <w:rtl/>
              </w:rPr>
              <w:t xml:space="preserve"> </w:t>
            </w:r>
            <w:r>
              <w:rPr>
                <w:sz w:val="16"/>
                <w:szCs w:val="16"/>
              </w:rPr>
              <w:t>Power BI Report Server</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 BI</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w:t>
            </w:r>
            <w:r>
              <w:rPr>
                <w:sz w:val="16"/>
                <w:szCs w:val="16"/>
                <w:rtl/>
              </w:rPr>
              <w:t xml:space="preserve"> </w:t>
            </w:r>
            <w:r w:rsidRPr="00FA4B59">
              <w:rPr>
                <w:rFonts w:ascii="Arial" w:hAnsi="Arial" w:cs="Arial"/>
                <w:sz w:val="16"/>
                <w:szCs w:val="16"/>
                <w:rtl/>
              </w:rPr>
              <w:t>أو تطبيقات</w:t>
            </w:r>
            <w:r>
              <w:rPr>
                <w:sz w:val="16"/>
                <w:szCs w:val="16"/>
                <w:rtl/>
              </w:rPr>
              <w:t xml:space="preserve"> </w:t>
            </w:r>
            <w:r>
              <w:rPr>
                <w:sz w:val="16"/>
                <w:szCs w:val="16"/>
              </w:rPr>
              <w:t>Microsoft Flow</w:t>
            </w:r>
            <w:r>
              <w:rPr>
                <w:sz w:val="16"/>
                <w:szCs w:val="16"/>
                <w:rtl/>
              </w:rPr>
              <w:t xml:space="preserve"> </w:t>
            </w:r>
            <w:r w:rsidRPr="00FA4B59">
              <w:rPr>
                <w:rFonts w:ascii="Arial" w:hAnsi="Arial" w:cs="Arial"/>
                <w:sz w:val="16"/>
                <w:szCs w:val="16"/>
                <w:rtl/>
              </w:rPr>
              <w:t>المتنقلة أو</w:t>
            </w:r>
            <w:r>
              <w:rPr>
                <w:sz w:val="16"/>
                <w:szCs w:val="16"/>
                <w:rtl/>
              </w:rPr>
              <w:t xml:space="preserve"> </w:t>
            </w:r>
            <w:r>
              <w:rPr>
                <w:sz w:val="16"/>
                <w:szCs w:val="16"/>
              </w:rPr>
              <w:t>Power BI Desktop</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 Studio</w:t>
            </w:r>
            <w:r>
              <w:rPr>
                <w:sz w:val="16"/>
                <w:szCs w:val="16"/>
                <w:rtl/>
              </w:rPr>
              <w:t>.</w:t>
            </w:r>
          </w:p>
        </w:tc>
      </w:tr>
      <w:tr w:rsidR="008A51D9" w:rsidRPr="00EF30C3" w14:paraId="4649FA8C" w14:textId="77777777" w:rsidTr="00072884">
        <w:tc>
          <w:tcPr>
            <w:tcW w:w="2745" w:type="dxa"/>
            <w:vAlign w:val="center"/>
          </w:tcPr>
          <w:p w14:paraId="035A6CB2" w14:textId="488762BB" w:rsidR="008A51D9" w:rsidRPr="00EF30C3" w:rsidRDefault="008A51D9" w:rsidP="008A51D9">
            <w:pPr>
              <w:pStyle w:val="ProductList-Body"/>
              <w:rPr>
                <w:rFonts w:ascii="Calibri" w:hAnsi="Calibri" w:cs="Arial"/>
                <w:sz w:val="16"/>
                <w:szCs w:val="16"/>
                <w:rtl/>
              </w:rPr>
            </w:pPr>
            <w:r w:rsidRPr="000326F4">
              <w:rPr>
                <w:rFonts w:ascii="Arial" w:hAnsi="Arial" w:cs="Arial" w:hint="cs"/>
                <w:sz w:val="16"/>
                <w:szCs w:val="16"/>
                <w:rtl/>
              </w:rPr>
              <w:t>خدمات</w:t>
            </w:r>
            <w:r w:rsidRPr="000326F4">
              <w:rPr>
                <w:rFonts w:cstheme="minorHAnsi"/>
                <w:sz w:val="16"/>
                <w:szCs w:val="16"/>
                <w:rtl/>
              </w:rPr>
              <w:t xml:space="preserve"> </w:t>
            </w:r>
            <w:r w:rsidRPr="000326F4">
              <w:rPr>
                <w:rFonts w:ascii="Arial" w:hAnsi="Arial" w:cs="Arial" w:hint="cs"/>
                <w:sz w:val="16"/>
                <w:szCs w:val="16"/>
                <w:rtl/>
              </w:rPr>
              <w:t>الحماية</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التهديدات</w:t>
            </w:r>
            <w:r w:rsidRPr="000326F4">
              <w:rPr>
                <w:rFonts w:cstheme="minorHAnsi"/>
                <w:sz w:val="16"/>
                <w:szCs w:val="16"/>
                <w:rtl/>
              </w:rPr>
              <w:t xml:space="preserve"> </w:t>
            </w:r>
            <w:r w:rsidRPr="000326F4">
              <w:rPr>
                <w:rFonts w:ascii="Arial" w:hAnsi="Arial" w:cs="Arial" w:hint="cs"/>
                <w:sz w:val="16"/>
                <w:szCs w:val="16"/>
                <w:rtl/>
              </w:rPr>
              <w:t>المتقدمة</w:t>
            </w:r>
            <w:r w:rsidRPr="000326F4">
              <w:rPr>
                <w:rFonts w:cstheme="minorHAnsi"/>
                <w:sz w:val="16"/>
                <w:szCs w:val="16"/>
                <w:rtl/>
              </w:rPr>
              <w:t xml:space="preserve"> </w:t>
            </w:r>
            <w:r w:rsidRPr="000326F4">
              <w:rPr>
                <w:rFonts w:ascii="Arial" w:hAnsi="Arial" w:cs="Arial" w:hint="cs"/>
                <w:sz w:val="16"/>
                <w:szCs w:val="16"/>
                <w:rtl/>
              </w:rPr>
              <w:t>لـ</w:t>
            </w:r>
            <w:r w:rsidRPr="000326F4">
              <w:rPr>
                <w:rFonts w:cstheme="minorHAnsi"/>
                <w:sz w:val="16"/>
                <w:szCs w:val="16"/>
                <w:rtl/>
              </w:rPr>
              <w:t xml:space="preserve"> </w:t>
            </w:r>
            <w:r w:rsidRPr="000326F4">
              <w:rPr>
                <w:rFonts w:cstheme="minorHAnsi"/>
                <w:sz w:val="16"/>
                <w:szCs w:val="16"/>
              </w:rPr>
              <w:t>Microsoft Defender</w:t>
            </w:r>
          </w:p>
        </w:tc>
        <w:tc>
          <w:tcPr>
            <w:tcW w:w="8055" w:type="dxa"/>
          </w:tcPr>
          <w:p w14:paraId="3F088E5A" w14:textId="0DDD5171" w:rsidR="008A51D9" w:rsidRPr="00B710D9" w:rsidRDefault="008A51D9" w:rsidP="008A51D9">
            <w:pPr>
              <w:pStyle w:val="ProductList-Body"/>
              <w:rPr>
                <w:rFonts w:ascii="Arial" w:hAnsi="Arial" w:cs="Arial"/>
                <w:sz w:val="16"/>
                <w:szCs w:val="16"/>
                <w:rtl/>
              </w:rPr>
            </w:pPr>
            <w:r w:rsidRPr="000326F4">
              <w:rPr>
                <w:rFonts w:ascii="Arial" w:hAnsi="Arial" w:cs="Arial" w:hint="cs"/>
                <w:sz w:val="16"/>
                <w:szCs w:val="16"/>
                <w:rtl/>
              </w:rPr>
              <w:t>أجزاء</w:t>
            </w:r>
            <w:r w:rsidRPr="000326F4">
              <w:rPr>
                <w:rFonts w:cstheme="minorHAnsi"/>
                <w:sz w:val="16"/>
                <w:szCs w:val="16"/>
                <w:rtl/>
              </w:rPr>
              <w:t xml:space="preserve"> </w:t>
            </w:r>
            <w:r w:rsidRPr="000326F4">
              <w:rPr>
                <w:rFonts w:ascii="Arial" w:hAnsi="Arial" w:cs="Arial" w:hint="cs"/>
                <w:sz w:val="16"/>
                <w:szCs w:val="16"/>
                <w:rtl/>
              </w:rPr>
              <w:t>الخدمة</w:t>
            </w:r>
            <w:r w:rsidRPr="000326F4">
              <w:rPr>
                <w:rFonts w:cstheme="minorHAnsi"/>
                <w:sz w:val="16"/>
                <w:szCs w:val="16"/>
                <w:rtl/>
              </w:rPr>
              <w:t xml:space="preserve"> </w:t>
            </w:r>
            <w:r w:rsidRPr="000326F4">
              <w:rPr>
                <w:rFonts w:ascii="Arial" w:hAnsi="Arial" w:cs="Arial" w:hint="cs"/>
                <w:sz w:val="16"/>
                <w:szCs w:val="16"/>
                <w:rtl/>
              </w:rPr>
              <w:t>السحابية</w:t>
            </w:r>
            <w:r w:rsidRPr="000326F4">
              <w:rPr>
                <w:rFonts w:cstheme="minorHAnsi"/>
                <w:sz w:val="16"/>
                <w:szCs w:val="16"/>
                <w:rtl/>
              </w:rPr>
              <w:t xml:space="preserve"> </w:t>
            </w:r>
            <w:r w:rsidRPr="000326F4">
              <w:rPr>
                <w:rFonts w:ascii="Arial" w:hAnsi="Arial" w:cs="Arial" w:hint="cs"/>
                <w:sz w:val="16"/>
                <w:szCs w:val="16"/>
                <w:rtl/>
              </w:rPr>
              <w:t>التالية</w:t>
            </w:r>
            <w:r w:rsidRPr="000326F4">
              <w:rPr>
                <w:rFonts w:cstheme="minorHAnsi"/>
                <w:sz w:val="16"/>
                <w:szCs w:val="16"/>
                <w:rtl/>
              </w:rPr>
              <w:t xml:space="preserve"> </w:t>
            </w:r>
            <w:r w:rsidRPr="000326F4">
              <w:rPr>
                <w:rFonts w:ascii="Arial" w:hAnsi="Arial" w:cs="Arial" w:hint="cs"/>
                <w:sz w:val="16"/>
                <w:szCs w:val="16"/>
                <w:rtl/>
              </w:rPr>
              <w:t>للحماية</w:t>
            </w:r>
            <w:r w:rsidRPr="000326F4">
              <w:rPr>
                <w:rFonts w:cstheme="minorHAnsi"/>
                <w:sz w:val="16"/>
                <w:szCs w:val="16"/>
                <w:rtl/>
              </w:rPr>
              <w:t xml:space="preserve"> </w:t>
            </w:r>
            <w:r w:rsidRPr="000326F4">
              <w:rPr>
                <w:rFonts w:ascii="Arial" w:hAnsi="Arial" w:cs="Arial" w:hint="cs"/>
                <w:sz w:val="16"/>
                <w:szCs w:val="16"/>
                <w:rtl/>
              </w:rPr>
              <w:t>من</w:t>
            </w:r>
            <w:r w:rsidRPr="000326F4">
              <w:rPr>
                <w:rFonts w:cstheme="minorHAnsi"/>
                <w:sz w:val="16"/>
                <w:szCs w:val="16"/>
                <w:rtl/>
              </w:rPr>
              <w:t xml:space="preserve"> </w:t>
            </w:r>
            <w:r w:rsidRPr="000326F4">
              <w:rPr>
                <w:rFonts w:ascii="Arial" w:hAnsi="Arial" w:cs="Arial" w:hint="cs"/>
                <w:sz w:val="16"/>
                <w:szCs w:val="16"/>
                <w:rtl/>
              </w:rPr>
              <w:t>التهديدات</w:t>
            </w:r>
            <w:r w:rsidRPr="000326F4">
              <w:rPr>
                <w:rFonts w:cstheme="minorHAnsi"/>
                <w:sz w:val="16"/>
                <w:szCs w:val="16"/>
                <w:rtl/>
              </w:rPr>
              <w:t xml:space="preserve"> </w:t>
            </w:r>
            <w:r w:rsidRPr="000326F4">
              <w:rPr>
                <w:rFonts w:ascii="Arial" w:hAnsi="Arial" w:cs="Arial" w:hint="cs"/>
                <w:sz w:val="16"/>
                <w:szCs w:val="16"/>
                <w:rtl/>
              </w:rPr>
              <w:t>المتقدمة</w:t>
            </w:r>
            <w:r w:rsidRPr="000326F4">
              <w:rPr>
                <w:rFonts w:cstheme="minorHAnsi"/>
                <w:sz w:val="16"/>
                <w:szCs w:val="16"/>
                <w:rtl/>
              </w:rPr>
              <w:t xml:space="preserve"> </w:t>
            </w:r>
            <w:r w:rsidRPr="000326F4">
              <w:rPr>
                <w:rFonts w:ascii="Arial" w:hAnsi="Arial" w:cs="Arial" w:hint="cs"/>
                <w:sz w:val="16"/>
                <w:szCs w:val="16"/>
                <w:rtl/>
              </w:rPr>
              <w:t>لـ</w:t>
            </w:r>
            <w:r w:rsidRPr="000326F4">
              <w:rPr>
                <w:rFonts w:cstheme="minorHAnsi"/>
                <w:sz w:val="16"/>
                <w:szCs w:val="16"/>
                <w:rtl/>
              </w:rPr>
              <w:t xml:space="preserve"> </w:t>
            </w:r>
            <w:r w:rsidRPr="000326F4">
              <w:rPr>
                <w:rFonts w:cstheme="minorHAnsi"/>
                <w:sz w:val="16"/>
                <w:szCs w:val="16"/>
              </w:rPr>
              <w:t>Microsoft Defender</w:t>
            </w:r>
            <w:r w:rsidRPr="000326F4">
              <w:rPr>
                <w:rFonts w:cstheme="minorHAnsi"/>
                <w:sz w:val="16"/>
                <w:szCs w:val="16"/>
                <w:rtl/>
              </w:rPr>
              <w:t xml:space="preserve">: </w:t>
            </w:r>
            <w:r w:rsidRPr="000326F4">
              <w:rPr>
                <w:rFonts w:ascii="Arial" w:hAnsi="Arial" w:cs="Arial" w:hint="cs"/>
                <w:sz w:val="16"/>
                <w:szCs w:val="16"/>
                <w:rtl/>
              </w:rPr>
              <w:t>الكشف</w:t>
            </w:r>
            <w:r w:rsidRPr="000326F4">
              <w:rPr>
                <w:rFonts w:cstheme="minorHAnsi"/>
                <w:sz w:val="16"/>
                <w:szCs w:val="16"/>
                <w:rtl/>
              </w:rPr>
              <w:t xml:space="preserve"> </w:t>
            </w:r>
            <w:r w:rsidRPr="000326F4">
              <w:rPr>
                <w:rFonts w:ascii="Arial" w:hAnsi="Arial" w:cs="Arial" w:hint="cs"/>
                <w:sz w:val="16"/>
                <w:szCs w:val="16"/>
                <w:rtl/>
              </w:rPr>
              <w:t>عن</w:t>
            </w:r>
            <w:r w:rsidRPr="000326F4">
              <w:rPr>
                <w:rFonts w:cstheme="minorHAnsi"/>
                <w:sz w:val="16"/>
                <w:szCs w:val="16"/>
                <w:rtl/>
              </w:rPr>
              <w:t xml:space="preserve"> </w:t>
            </w:r>
            <w:r w:rsidRPr="000326F4">
              <w:rPr>
                <w:rFonts w:ascii="Arial" w:hAnsi="Arial" w:cs="Arial" w:hint="cs"/>
                <w:sz w:val="16"/>
                <w:szCs w:val="16"/>
                <w:rtl/>
              </w:rPr>
              <w:t>نقطة</w:t>
            </w:r>
            <w:r w:rsidRPr="000326F4">
              <w:rPr>
                <w:rFonts w:cstheme="minorHAnsi"/>
                <w:sz w:val="16"/>
                <w:szCs w:val="16"/>
                <w:rtl/>
              </w:rPr>
              <w:t xml:space="preserve"> </w:t>
            </w:r>
            <w:r w:rsidRPr="000326F4">
              <w:rPr>
                <w:rFonts w:ascii="Arial" w:hAnsi="Arial" w:cs="Arial" w:hint="cs"/>
                <w:sz w:val="16"/>
                <w:szCs w:val="16"/>
                <w:rtl/>
              </w:rPr>
              <w:t>النهاية</w:t>
            </w:r>
            <w:r w:rsidRPr="000326F4">
              <w:rPr>
                <w:rFonts w:cstheme="minorHAnsi"/>
                <w:sz w:val="16"/>
                <w:szCs w:val="16"/>
                <w:rtl/>
              </w:rPr>
              <w:t xml:space="preserve"> </w:t>
            </w:r>
            <w:r w:rsidRPr="000326F4">
              <w:rPr>
                <w:rFonts w:ascii="Arial" w:hAnsi="Arial" w:cs="Arial" w:hint="cs"/>
                <w:sz w:val="16"/>
                <w:szCs w:val="16"/>
                <w:rtl/>
              </w:rPr>
              <w:t>والاستجابة</w:t>
            </w:r>
            <w:r w:rsidRPr="000326F4">
              <w:rPr>
                <w:rFonts w:cstheme="minorHAnsi"/>
                <w:sz w:val="16"/>
                <w:szCs w:val="16"/>
                <w:rtl/>
              </w:rPr>
              <w:t xml:space="preserve"> </w:t>
            </w:r>
            <w:r w:rsidRPr="000326F4">
              <w:rPr>
                <w:rFonts w:ascii="Arial" w:hAnsi="Arial" w:cs="Arial" w:hint="cs"/>
                <w:sz w:val="16"/>
                <w:szCs w:val="16"/>
                <w:rtl/>
              </w:rPr>
              <w:t>لها،</w:t>
            </w:r>
            <w:r w:rsidRPr="000326F4">
              <w:rPr>
                <w:rFonts w:cstheme="minorHAnsi"/>
                <w:sz w:val="16"/>
                <w:szCs w:val="16"/>
                <w:rtl/>
              </w:rPr>
              <w:t xml:space="preserve"> </w:t>
            </w:r>
            <w:r w:rsidRPr="000326F4">
              <w:rPr>
                <w:rFonts w:ascii="Arial" w:hAnsi="Arial" w:cs="Arial" w:hint="cs"/>
                <w:sz w:val="16"/>
                <w:szCs w:val="16"/>
                <w:rtl/>
              </w:rPr>
              <w:t>والفحص</w:t>
            </w:r>
            <w:r w:rsidRPr="000326F4">
              <w:rPr>
                <w:rFonts w:cstheme="minorHAnsi"/>
                <w:sz w:val="16"/>
                <w:szCs w:val="16"/>
                <w:rtl/>
              </w:rPr>
              <w:t xml:space="preserve"> </w:t>
            </w:r>
            <w:r w:rsidRPr="000326F4">
              <w:rPr>
                <w:rFonts w:ascii="Arial" w:hAnsi="Arial" w:cs="Arial" w:hint="cs"/>
                <w:sz w:val="16"/>
                <w:szCs w:val="16"/>
                <w:rtl/>
              </w:rPr>
              <w:t>التلقائي</w:t>
            </w:r>
            <w:r w:rsidRPr="000326F4">
              <w:rPr>
                <w:rFonts w:cstheme="minorHAnsi"/>
                <w:sz w:val="16"/>
                <w:szCs w:val="16"/>
                <w:rtl/>
              </w:rPr>
              <w:t xml:space="preserve"> </w:t>
            </w:r>
            <w:r w:rsidRPr="000326F4">
              <w:rPr>
                <w:rFonts w:ascii="Arial" w:hAnsi="Arial" w:cs="Arial" w:hint="cs"/>
                <w:sz w:val="16"/>
                <w:szCs w:val="16"/>
                <w:rtl/>
              </w:rPr>
              <w:t>والمعالجة،</w:t>
            </w:r>
            <w:r w:rsidRPr="000326F4">
              <w:rPr>
                <w:rFonts w:cstheme="minorHAnsi"/>
                <w:sz w:val="16"/>
                <w:szCs w:val="16"/>
                <w:rtl/>
              </w:rPr>
              <w:t xml:space="preserve"> </w:t>
            </w:r>
            <w:r w:rsidRPr="000326F4">
              <w:rPr>
                <w:rFonts w:ascii="Arial" w:hAnsi="Arial" w:cs="Arial" w:hint="cs"/>
                <w:sz w:val="16"/>
                <w:szCs w:val="16"/>
                <w:rtl/>
              </w:rPr>
              <w:t>ودرجة</w:t>
            </w:r>
            <w:r w:rsidRPr="000326F4">
              <w:rPr>
                <w:rFonts w:cstheme="minorHAnsi"/>
                <w:sz w:val="16"/>
                <w:szCs w:val="16"/>
                <w:rtl/>
              </w:rPr>
              <w:t xml:space="preserve"> </w:t>
            </w:r>
            <w:r w:rsidRPr="000326F4">
              <w:rPr>
                <w:rFonts w:ascii="Arial" w:hAnsi="Arial" w:cs="Arial" w:hint="cs"/>
                <w:sz w:val="16"/>
                <w:szCs w:val="16"/>
                <w:rtl/>
              </w:rPr>
              <w:t>الأمان</w:t>
            </w:r>
            <w:r w:rsidRPr="000326F4">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8" w:name="AppendixB_SecurityMeasures"/>
      <w:bookmarkStart w:id="109" w:name="_Toc507768563"/>
      <w:bookmarkStart w:id="110" w:name="DataProcessingTerms_DataatRest"/>
      <w:bookmarkStart w:id="111" w:name="_Toc15473189"/>
      <w:r w:rsidRPr="00017916">
        <w:rPr>
          <w:rFonts w:cs="Arial"/>
          <w:szCs w:val="40"/>
          <w:rtl/>
        </w:rPr>
        <w:t xml:space="preserve">الملحق ب – </w:t>
      </w:r>
      <w:bookmarkStart w:id="112" w:name="DataProcessingTerms_Security"/>
      <w:bookmarkStart w:id="113" w:name="_Toc507239523"/>
      <w:r w:rsidRPr="00017916">
        <w:rPr>
          <w:rFonts w:cs="Arial"/>
          <w:szCs w:val="40"/>
          <w:rtl/>
        </w:rPr>
        <w:t>تدابير</w:t>
      </w:r>
      <w:bookmarkEnd w:id="112"/>
      <w:bookmarkEnd w:id="113"/>
      <w:r w:rsidRPr="00017916">
        <w:rPr>
          <w:rFonts w:cs="Arial"/>
          <w:szCs w:val="40"/>
          <w:rtl/>
        </w:rPr>
        <w:t xml:space="preserve"> الأمان</w:t>
      </w:r>
      <w:bookmarkEnd w:id="108"/>
      <w:bookmarkEnd w:id="109"/>
      <w:bookmarkEnd w:id="111"/>
    </w:p>
    <w:bookmarkEnd w:id="110"/>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422B6D">
            <w:pPr>
              <w:pStyle w:val="ProductList-Body"/>
              <w:keepNext/>
              <w:spacing w:before="40"/>
              <w:rPr>
                <w:rFonts w:cs="Arial"/>
                <w:bCs/>
                <w:sz w:val="16"/>
                <w:szCs w:val="16"/>
              </w:rPr>
            </w:pPr>
            <w:r w:rsidRPr="00EF30C3">
              <w:rPr>
                <w:rFonts w:cs="Arial"/>
                <w:b/>
                <w:bCs/>
                <w:sz w:val="16"/>
                <w:szCs w:val="16"/>
                <w:rtl/>
              </w:rPr>
              <w:lastRenderedPageBreak/>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lastRenderedPageBreak/>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E22BF5"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4" w:name="OnlineServiceSpecificTerms"/>
      <w:bookmarkStart w:id="115" w:name="_Toc15473190"/>
      <w:r w:rsidRPr="00EF30C3">
        <w:rPr>
          <w:rFonts w:cs="Arial"/>
          <w:bCs/>
          <w:szCs w:val="40"/>
          <w:rtl/>
        </w:rPr>
        <w:lastRenderedPageBreak/>
        <w:t>الشروط الخاصة بالخدمة عبر الإنترنت</w:t>
      </w:r>
      <w:bookmarkEnd w:id="114"/>
      <w:bookmarkEnd w:id="115"/>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6" w:name="MicrosoftAzureServices"/>
      <w:bookmarkStart w:id="117" w:name="_Toc15473191"/>
      <w:r w:rsidRPr="00EF30C3">
        <w:rPr>
          <w:rFonts w:cs="Arial"/>
          <w:bCs/>
          <w:szCs w:val="28"/>
          <w:rtl/>
        </w:rPr>
        <w:t xml:space="preserve">خدمات </w:t>
      </w:r>
      <w:r w:rsidRPr="00EF30C3">
        <w:rPr>
          <w:rFonts w:cs="Arial"/>
          <w:bCs/>
          <w:szCs w:val="28"/>
        </w:rPr>
        <w:t>Microsoft Azure</w:t>
      </w:r>
      <w:bookmarkEnd w:id="117"/>
    </w:p>
    <w:bookmarkEnd w:id="116"/>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4"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5"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6"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28"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29" w:history="1">
        <w:r w:rsidRPr="007C0532">
          <w:rPr>
            <w:rStyle w:val="Hyperlink"/>
            <w:rFonts w:cstheme="minorHAnsi"/>
            <w:szCs w:val="18"/>
          </w:rPr>
          <w:t>http://azure.microsoft.com/en-us/support/legal/store-terms</w:t>
        </w:r>
      </w:hyperlink>
      <w:hyperlink r:id="rId30" w:history="1"/>
      <w:r w:rsidRPr="007C0532">
        <w:rPr>
          <w:rFonts w:cstheme="minorHAnsi"/>
          <w:szCs w:val="18"/>
          <w:rtl/>
        </w:rPr>
        <w:t>.</w:t>
      </w:r>
    </w:p>
    <w:p w14:paraId="74BD4FFC"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77777777" w:rsidR="00422B6D" w:rsidRPr="008C1591" w:rsidRDefault="00422B6D" w:rsidP="00422B6D">
      <w:pPr>
        <w:pStyle w:val="ProductList-Offering2Heading"/>
        <w:keepNext/>
        <w:outlineLvl w:val="2"/>
        <w:rPr>
          <w:bCs/>
          <w:szCs w:val="28"/>
        </w:rPr>
      </w:pPr>
      <w:bookmarkStart w:id="118" w:name="_Toc8395026"/>
      <w:bookmarkStart w:id="119" w:name="_Toc15473192"/>
      <w:r w:rsidRPr="008C1591">
        <w:rPr>
          <w:rFonts w:ascii="Arial" w:hAnsi="Arial" w:cs="Arial"/>
          <w:bCs/>
          <w:szCs w:val="28"/>
          <w:rtl/>
        </w:rPr>
        <w:t>معامل</w:t>
      </w:r>
      <w:r w:rsidRPr="008C1591">
        <w:rPr>
          <w:bCs/>
          <w:szCs w:val="28"/>
          <w:rtl/>
        </w:rPr>
        <w:t xml:space="preserve"> </w:t>
      </w:r>
      <w:r w:rsidRPr="008C1591">
        <w:rPr>
          <w:bCs/>
          <w:szCs w:val="28"/>
        </w:rPr>
        <w:t>Azure DevTest</w:t>
      </w:r>
      <w:bookmarkEnd w:id="118"/>
      <w:bookmarkEnd w:id="119"/>
    </w:p>
    <w:p w14:paraId="09A592F4" w14:textId="77777777" w:rsidR="00422B6D" w:rsidRPr="008C1591" w:rsidRDefault="00422B6D" w:rsidP="00422B6D">
      <w:pPr>
        <w:pStyle w:val="ProductList-ClauseHeading"/>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7777777" w:rsidR="00422B6D" w:rsidRPr="008C1591" w:rsidRDefault="00422B6D" w:rsidP="00422B6D">
      <w:pPr>
        <w:pStyle w:val="ProductList-Body"/>
        <w:rPr>
          <w:rFonts w:ascii="Arial" w:hAnsi="Arial" w:cs="Arial"/>
          <w:szCs w:val="18"/>
        </w:rPr>
      </w:pPr>
      <w:r w:rsidRPr="008C1591">
        <w:rPr>
          <w:rFonts w:ascii="Arial" w:hAnsi="Arial" w:cs="Arial"/>
          <w:szCs w:val="18"/>
          <w:rtl/>
        </w:rPr>
        <w:t>تقوم معامل</w:t>
      </w:r>
      <w:r w:rsidRPr="008C1591">
        <w:rPr>
          <w:szCs w:val="18"/>
          <w:rtl/>
        </w:rPr>
        <w:t xml:space="preserve"> </w:t>
      </w:r>
      <w:r w:rsidRPr="008C1591">
        <w:rPr>
          <w:szCs w:val="18"/>
        </w:rPr>
        <w:t>Azure DevTest</w:t>
      </w:r>
      <w:r w:rsidRPr="008C1591">
        <w:rPr>
          <w:szCs w:val="18"/>
          <w:rtl/>
        </w:rPr>
        <w:t xml:space="preserve"> </w:t>
      </w:r>
      <w:r w:rsidRPr="008C1591">
        <w:rPr>
          <w:rFonts w:ascii="Arial" w:hAnsi="Arial" w:cs="Arial"/>
          <w:szCs w:val="18"/>
          <w:rtl/>
        </w:rPr>
        <w:t>تلقائيًا بإنشاء</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عندما يقوم المستخدم بحفظ السر للمرة الأولى. لا يمكنك استخدام</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هذا لتخزين أي شيء آخر</w:t>
      </w:r>
      <w:r w:rsidRPr="008C1591">
        <w:rPr>
          <w:szCs w:val="18"/>
          <w:rtl/>
        </w:rPr>
        <w:t xml:space="preserve"> </w:t>
      </w:r>
      <w:r w:rsidRPr="008C1591">
        <w:rPr>
          <w:rFonts w:ascii="Arial" w:hAnsi="Arial" w:cs="Arial"/>
          <w:szCs w:val="18"/>
          <w:rtl/>
        </w:rPr>
        <w:t>غير كلمات المرور المرتبطة بـ</w:t>
      </w:r>
      <w:r w:rsidRPr="008C1591">
        <w:rPr>
          <w:szCs w:val="18"/>
          <w:rtl/>
        </w:rPr>
        <w:t xml:space="preserve"> </w:t>
      </w:r>
      <w:r w:rsidRPr="008C1591">
        <w:rPr>
          <w:szCs w:val="18"/>
        </w:rPr>
        <w:t>DevTest Lab</w:t>
      </w:r>
      <w:r w:rsidRPr="008C1591">
        <w:rPr>
          <w:szCs w:val="18"/>
          <w:rtl/>
        </w:rPr>
        <w:t xml:space="preserve"> </w:t>
      </w:r>
      <w:r w:rsidRPr="008C1591">
        <w:rPr>
          <w:rFonts w:ascii="Arial" w:hAnsi="Arial" w:cs="Arial"/>
          <w:szCs w:val="18"/>
          <w:rtl/>
        </w:rPr>
        <w:t xml:space="preserve">أو مفاتيح </w:t>
      </w:r>
      <w:r w:rsidRPr="008C1591">
        <w:rPr>
          <w:rFonts w:cs="Arial"/>
          <w:szCs w:val="18"/>
        </w:rPr>
        <w:t>SSH</w:t>
      </w:r>
      <w:r w:rsidRPr="008C1591">
        <w:rPr>
          <w:rFonts w:ascii="Arial" w:hAnsi="Arial" w:cs="Arial"/>
          <w:szCs w:val="18"/>
          <w:rtl/>
        </w:rPr>
        <w:t xml:space="preserve"> أو الرموز المميزة للوصول الشخصي.</w:t>
      </w:r>
    </w:p>
    <w:p w14:paraId="0A1503DC" w14:textId="77777777" w:rsidR="00422B6D" w:rsidRPr="000F395E" w:rsidRDefault="00643AE6"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120" w:name="_Toc783785"/>
      <w:bookmarkStart w:id="121" w:name="_Toc15473193"/>
      <w:r w:rsidRPr="00F62DA2">
        <w:rPr>
          <w:rFonts w:ascii="Calibri" w:hAnsi="Calibri" w:cs="Arial"/>
          <w:szCs w:val="28"/>
          <w:rtl/>
        </w:rPr>
        <w:t xml:space="preserve">خدمات </w:t>
      </w:r>
      <w:r w:rsidRPr="00F62DA2">
        <w:rPr>
          <w:rFonts w:cstheme="majorHAnsi"/>
          <w:szCs w:val="28"/>
        </w:rPr>
        <w:t>Azure Lab</w:t>
      </w:r>
      <w:bookmarkEnd w:id="120"/>
      <w:bookmarkEnd w:id="121"/>
    </w:p>
    <w:p w14:paraId="05D8D13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علاقة المستخدم النهائي</w:t>
      </w:r>
    </w:p>
    <w:p w14:paraId="69DF2F4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على الرغم من أن </w:t>
      </w:r>
      <w:r w:rsidRPr="00583E42">
        <w:rPr>
          <w:rFonts w:ascii="Calibri" w:hAnsi="Calibri" w:cs="Calibri"/>
          <w:szCs w:val="18"/>
        </w:rPr>
        <w:t>Microsoft</w:t>
      </w:r>
      <w:r w:rsidRPr="00583E42">
        <w:rPr>
          <w:rFonts w:ascii="Arial" w:hAnsi="Arial" w:cs="Arial"/>
          <w:szCs w:val="18"/>
          <w:rtl/>
        </w:rPr>
        <w:t xml:space="preserve"> تقدم خدمات </w:t>
      </w:r>
      <w:r w:rsidRPr="00583E42">
        <w:rPr>
          <w:rFonts w:ascii="Calibri" w:hAnsi="Calibri" w:cs="Calibri"/>
          <w:szCs w:val="18"/>
        </w:rPr>
        <w:t>Azure Lab</w:t>
      </w:r>
      <w:r w:rsidRPr="00583E42">
        <w:rPr>
          <w:rFonts w:ascii="Arial" w:hAnsi="Arial" w:cs="Arial"/>
          <w:szCs w:val="18"/>
          <w:rtl/>
        </w:rPr>
        <w:t xml:space="preserve"> لك، كما بينك وبين </w:t>
      </w:r>
      <w:r w:rsidRPr="00583E42">
        <w:rPr>
          <w:rFonts w:ascii="Calibri" w:hAnsi="Calibri" w:cs="Calibri"/>
          <w:szCs w:val="18"/>
        </w:rPr>
        <w:t>Microsoft</w:t>
      </w:r>
      <w:r w:rsidRPr="00583E42">
        <w:rPr>
          <w:rFonts w:ascii="Arial" w:hAnsi="Arial" w:cs="Arial"/>
          <w:szCs w:val="18"/>
          <w:rtl/>
        </w:rPr>
        <w:t xml:space="preserve">، إلا أنك تمثل المزود الوحيد للخدمات ذات الصلة للمستخدمين النهائيين وستتحمل المسؤولية الوحيدة والحصرية للمستخدمين النهائيين، بما في ذلك أي التزامات للدعم. لا يعتبر مستخدموك النهائيون طرفًا في أي اتفاقية مع </w:t>
      </w:r>
      <w:r w:rsidRPr="00583E42">
        <w:rPr>
          <w:rFonts w:ascii="Calibri" w:hAnsi="Calibri" w:cs="Calibri"/>
          <w:szCs w:val="18"/>
        </w:rPr>
        <w:t>Microsoft</w:t>
      </w:r>
      <w:r w:rsidRPr="00583E42">
        <w:rPr>
          <w:rFonts w:ascii="Arial" w:hAnsi="Arial" w:cs="Arial"/>
          <w:szCs w:val="18"/>
          <w:rtl/>
        </w:rPr>
        <w:t xml:space="preserve"> بخصوص الخدمات.</w:t>
      </w:r>
    </w:p>
    <w:p w14:paraId="322694A2" w14:textId="77777777" w:rsidR="007A588A" w:rsidRPr="00583E42" w:rsidRDefault="007A588A" w:rsidP="007A588A">
      <w:pPr>
        <w:pStyle w:val="ProductList-Body"/>
        <w:rPr>
          <w:rFonts w:ascii="Arial" w:hAnsi="Arial" w:cs="Arial"/>
          <w:szCs w:val="18"/>
        </w:rPr>
      </w:pPr>
    </w:p>
    <w:p w14:paraId="0D20E7C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 xml:space="preserve">الإخطار، المسؤولية القانونية، حظر إقامة أي دعاوي ضد </w:t>
      </w:r>
      <w:r w:rsidRPr="00583E42">
        <w:rPr>
          <w:rFonts w:ascii="Calibri" w:hAnsi="Calibri" w:cs="Calibri"/>
          <w:bCs/>
          <w:szCs w:val="18"/>
        </w:rPr>
        <w:t>Microsoft</w:t>
      </w:r>
    </w:p>
    <w:p w14:paraId="426806AC"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ستقوم بإخطار </w:t>
      </w:r>
      <w:r w:rsidRPr="00583E42">
        <w:rPr>
          <w:rFonts w:ascii="Calibri" w:hAnsi="Calibri" w:cs="Calibri"/>
          <w:szCs w:val="18"/>
        </w:rPr>
        <w:t>Microsoft</w:t>
      </w:r>
      <w:r w:rsidRPr="00583E42">
        <w:rPr>
          <w:rFonts w:ascii="Arial" w:hAnsi="Arial" w:cs="Arial"/>
          <w:szCs w:val="18"/>
          <w:rtl/>
        </w:rPr>
        <w:t xml:space="preserve"> على الفور بأية حوادث قد يكون لها تأثير على </w:t>
      </w:r>
      <w:r w:rsidRPr="00583E42">
        <w:rPr>
          <w:rFonts w:ascii="Calibri" w:hAnsi="Calibri" w:cs="Calibri"/>
          <w:szCs w:val="18"/>
        </w:rPr>
        <w:t>Microsoft</w:t>
      </w:r>
      <w:r w:rsidRPr="00583E42">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2BD4BE5D"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تقر وتوافق على أن </w:t>
      </w:r>
      <w:r w:rsidRPr="00583E42">
        <w:rPr>
          <w:rFonts w:ascii="Calibri" w:hAnsi="Calibri" w:cs="Calibri"/>
          <w:szCs w:val="18"/>
        </w:rPr>
        <w:t>Microsoft</w:t>
      </w:r>
      <w:r w:rsidRPr="00583E42">
        <w:rPr>
          <w:rFonts w:ascii="Arial" w:hAnsi="Arial" w:cs="Arial"/>
          <w:szCs w:val="18"/>
          <w:rtl/>
        </w:rPr>
        <w:t xml:space="preserve"> لا تتحمل أي التزام أو مسؤولية قانونية تجاهك أو تجاه أي مستخدم نهائي نتيجة لاستخدام المستخدم النهائي للخدمة.</w:t>
      </w:r>
    </w:p>
    <w:p w14:paraId="1B97D360"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بمجرد استخدام الخدمة، لا يجوز للمستخدم النهائي إقامة أي دعوى ضد </w:t>
      </w:r>
      <w:r w:rsidRPr="00583E42">
        <w:rPr>
          <w:rFonts w:ascii="Calibri" w:hAnsi="Calibri" w:cs="Calibri"/>
          <w:szCs w:val="18"/>
        </w:rPr>
        <w:t>Microsoft</w:t>
      </w:r>
      <w:r w:rsidRPr="00583E42">
        <w:rPr>
          <w:rFonts w:ascii="Arial" w:hAnsi="Arial" w:cs="Arial"/>
          <w:szCs w:val="18"/>
          <w:rtl/>
        </w:rPr>
        <w:t xml:space="preserve"> فيما يتعلق بالخدمات. إذا قام أي مستخدم بإقامة أي دعوى ضد </w:t>
      </w:r>
      <w:r w:rsidRPr="00583E42">
        <w:rPr>
          <w:rFonts w:ascii="Calibri" w:hAnsi="Calibri" w:cs="Calibri"/>
          <w:szCs w:val="18"/>
        </w:rPr>
        <w:t>Microsoft</w:t>
      </w:r>
      <w:r w:rsidRPr="00583E42">
        <w:rPr>
          <w:rFonts w:ascii="Arial" w:hAnsi="Arial" w:cs="Arial"/>
          <w:szCs w:val="18"/>
          <w:rtl/>
        </w:rPr>
        <w:t>، فسيتم تطبيق حكم التعويض الوارد في هذا القسم.</w:t>
      </w:r>
    </w:p>
    <w:p w14:paraId="2A94B855" w14:textId="77777777" w:rsidR="007A588A" w:rsidRPr="00583E42" w:rsidRDefault="007A588A" w:rsidP="007A588A">
      <w:pPr>
        <w:pStyle w:val="ProductList-Body"/>
        <w:rPr>
          <w:rFonts w:ascii="Arial" w:hAnsi="Arial" w:cs="Arial"/>
          <w:szCs w:val="18"/>
        </w:rPr>
      </w:pPr>
    </w:p>
    <w:p w14:paraId="2670600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التعويضات</w:t>
      </w:r>
    </w:p>
    <w:p w14:paraId="4020F3D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توافق على الدفاع عن </w:t>
      </w:r>
      <w:r w:rsidRPr="00583E42">
        <w:rPr>
          <w:rFonts w:ascii="Calibri" w:hAnsi="Calibri" w:cs="Calibri"/>
          <w:szCs w:val="18"/>
        </w:rPr>
        <w:t>Microsoft</w:t>
      </w:r>
      <w:r w:rsidRPr="00583E42">
        <w:rPr>
          <w:rFonts w:ascii="Arial" w:hAnsi="Arial" w:cs="Arial"/>
          <w:szCs w:val="18"/>
          <w:rtl/>
        </w:rPr>
        <w:t xml:space="preserve"> وتعويضها والنأي بها عن الضرر ضد أية دعاوى يرفعها مستخدم نهائي و/أو طرف ثالث و/أو جهة تنظيمية فيما يتعلق بالخدمة المقدمة للمستخدمين النهائيين. يجب عليك دفع أي مبلغ تنتج عن حكم أو تسوية وكذلك جميع التكاليف، بما في ذلك أتعاب المحاماة المعقولة والنفقات المتعلقة بها.</w:t>
      </w:r>
    </w:p>
    <w:p w14:paraId="4B3840C6" w14:textId="77777777" w:rsidR="007A588A" w:rsidRPr="00583E42" w:rsidRDefault="007A588A" w:rsidP="007A588A">
      <w:pPr>
        <w:pStyle w:val="ProductList-Body"/>
        <w:rPr>
          <w:rFonts w:ascii="Arial" w:hAnsi="Arial" w:cs="Arial"/>
          <w:szCs w:val="18"/>
        </w:rPr>
      </w:pPr>
    </w:p>
    <w:p w14:paraId="4819BD7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شروط المستخدم النهائي</w:t>
      </w:r>
    </w:p>
    <w:p w14:paraId="1E85D699"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لتوفير الخدمات للمستخدمين النهائيين، يجب أن توافق أنت ومستخدموك بشكل صحيح على اتفاقية مكتوبة ملزمة تحتوي على مضمون المتطلبات التالية:</w:t>
      </w:r>
    </w:p>
    <w:p w14:paraId="0F865BB0"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بيان العلاقة</w:t>
      </w:r>
      <w:r w:rsidRPr="00583E42">
        <w:rPr>
          <w:rFonts w:ascii="Arial" w:hAnsi="Arial" w:cs="Arial"/>
          <w:szCs w:val="18"/>
          <w:rtl/>
        </w:rPr>
        <w:t>: أنت المزود الوحيد للخدمات. أنت مسؤول عن دفع أية رسوم خاصة بترخيص المنتج. ستقوم بتقديم الخدمات إلى مستخدميك النهائيين بموجب شروط الاستخدام وسياسة الخصوصية الخاصة بك.</w:t>
      </w:r>
    </w:p>
    <w:p w14:paraId="307839F1"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الامتثال</w:t>
      </w:r>
      <w:r w:rsidRPr="00583E42">
        <w:rPr>
          <w:rFonts w:ascii="Arial" w:hAnsi="Arial" w:cs="Arial"/>
          <w:szCs w:val="18"/>
          <w:rtl/>
        </w:rPr>
        <w:t>: تتحمل وحدك مسؤولية ضمان الامتثال لجميع القوانين المعمول بها، بما في ذلك، على سبيل المثال لا الحصر، النظام الأوروبي العام لحماية البيانات فيما يتعلق بتقديمك للخدمة واستخدام المستخدمين النهائيين لها.</w:t>
      </w:r>
    </w:p>
    <w:p w14:paraId="0F53A593"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إخلاء المسؤولية عن الضمانات</w:t>
      </w:r>
      <w:r w:rsidRPr="00583E42">
        <w:rPr>
          <w:rFonts w:ascii="Arial" w:hAnsi="Arial" w:cs="Arial"/>
          <w:szCs w:val="18"/>
          <w:rtl/>
        </w:rPr>
        <w:t xml:space="preserve">: ستخلي مسؤوليتك عن أي وكل الضمانات المتعلقة بالخدمات، كما ستخلي مسؤولية </w:t>
      </w:r>
      <w:r w:rsidRPr="00583E42">
        <w:rPr>
          <w:rFonts w:ascii="Calibri" w:hAnsi="Calibri" w:cs="Calibri"/>
          <w:szCs w:val="18"/>
        </w:rPr>
        <w:t>Microsoft</w:t>
      </w:r>
      <w:r w:rsidRPr="00583E42">
        <w:rPr>
          <w:rFonts w:ascii="Arial" w:hAnsi="Arial" w:cs="Arial"/>
          <w:szCs w:val="18"/>
          <w:rtl/>
        </w:rPr>
        <w:t xml:space="preserve"> عنها أيضًا.</w:t>
      </w:r>
    </w:p>
    <w:p w14:paraId="1703B5C5" w14:textId="77777777" w:rsidR="007A588A" w:rsidRPr="00583E42" w:rsidRDefault="007A588A" w:rsidP="007A588A">
      <w:pPr>
        <w:pStyle w:val="ProductList-Body"/>
        <w:rPr>
          <w:rFonts w:ascii="Arial" w:hAnsi="Arial" w:cs="Arial"/>
          <w:szCs w:val="18"/>
        </w:rPr>
      </w:pPr>
      <w:r w:rsidRPr="00583E42">
        <w:rPr>
          <w:rFonts w:ascii="Arial" w:hAnsi="Arial" w:cs="Arial"/>
          <w:szCs w:val="18"/>
          <w:u w:val="single"/>
          <w:rtl/>
        </w:rPr>
        <w:t>تحديد المسؤولية واستثناء التعويضات</w:t>
      </w:r>
      <w:r w:rsidRPr="00583E42">
        <w:rPr>
          <w:rFonts w:ascii="Arial" w:hAnsi="Arial" w:cs="Arial"/>
          <w:szCs w:val="18"/>
          <w:rtl/>
        </w:rPr>
        <w:t xml:space="preserve">: ستخلي مسؤوليتك عن المسؤولية القانونية وتستبعد التعويضات بطريقة تتفق مع أحكام أي اتفاقية (اتفاقيات) معمول بها بينك وبين </w:t>
      </w:r>
      <w:r w:rsidRPr="00583E42">
        <w:rPr>
          <w:rFonts w:ascii="Calibri" w:hAnsi="Calibri" w:cs="Calibri"/>
          <w:szCs w:val="18"/>
        </w:rPr>
        <w:t>Microsoft</w:t>
      </w:r>
      <w:r w:rsidRPr="00583E42">
        <w:rPr>
          <w:rFonts w:ascii="Arial" w:hAnsi="Arial" w:cs="Arial"/>
          <w:szCs w:val="18"/>
          <w:rtl/>
        </w:rPr>
        <w:t>.</w:t>
      </w:r>
    </w:p>
    <w:p w14:paraId="04611758" w14:textId="77777777" w:rsidR="007A588A" w:rsidRPr="00583E42" w:rsidRDefault="007A588A" w:rsidP="007A588A">
      <w:pPr>
        <w:pStyle w:val="ProductList-Body"/>
        <w:rPr>
          <w:rFonts w:ascii="Arial" w:hAnsi="Arial" w:cs="Arial"/>
          <w:szCs w:val="18"/>
        </w:rPr>
      </w:pPr>
    </w:p>
    <w:p w14:paraId="1BC9371B"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التحديثات</w:t>
      </w:r>
    </w:p>
    <w:p w14:paraId="1153B9C3"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تتحمل مسؤولية تحديث 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بغض النظر عما سبق، يجوز </w:t>
      </w:r>
      <w:r w:rsidRPr="00583E42">
        <w:rPr>
          <w:rFonts w:ascii="Calibri" w:hAnsi="Calibri" w:cs="Calibri"/>
          <w:szCs w:val="18"/>
        </w:rPr>
        <w:t>Microsoft</w:t>
      </w:r>
      <w:r w:rsidRPr="00583E42">
        <w:rPr>
          <w:rFonts w:ascii="Arial" w:hAnsi="Arial" w:cs="Arial"/>
          <w:szCs w:val="18"/>
          <w:rtl/>
        </w:rPr>
        <w:t xml:space="preserve">، من غير إلزام عليها، اتخاذ أي إجراء تراه معقولاً في حكمها على الأعمال فيما يتعلق بالأجهزة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بما في ذلك تطبيق أي تحديثات أو تغييرات أخرى تنطبق عمومًا على الخدمات.</w:t>
      </w:r>
    </w:p>
    <w:bookmarkStart w:id="122"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8A51D9">
      <w:pPr>
        <w:pStyle w:val="ProductList-Offering2Heading"/>
        <w:keepNext/>
        <w:outlineLvl w:val="2"/>
        <w:rPr>
          <w:rFonts w:ascii="Calibri Light" w:hAnsi="Calibri Light" w:cs="Calibri Light"/>
          <w:szCs w:val="28"/>
        </w:rPr>
      </w:pPr>
      <w:r w:rsidRPr="00205D84">
        <w:rPr>
          <w:rFonts w:ascii="Calibri Light" w:hAnsi="Calibri Light" w:cs="Calibri Light"/>
          <w:szCs w:val="28"/>
          <w:rtl/>
        </w:rPr>
        <w:tab/>
      </w:r>
      <w:bookmarkStart w:id="123" w:name="_Toc13858367"/>
      <w:bookmarkStart w:id="124" w:name="AzureMachineLearningService"/>
      <w:bookmarkStart w:id="125" w:name="_Toc15473194"/>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123"/>
      <w:bookmarkEnd w:id="125"/>
    </w:p>
    <w:bookmarkEnd w:id="124"/>
    <w:p w14:paraId="49466076" w14:textId="77777777" w:rsidR="008A51D9" w:rsidRPr="003E0BC9" w:rsidRDefault="008A51D9" w:rsidP="008A51D9">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8A51D9">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1" w:history="1">
        <w:r w:rsidRPr="000326F4">
          <w:rPr>
            <w:rStyle w:val="Hyperlink"/>
            <w:rFonts w:cstheme="minorHAnsi"/>
            <w:szCs w:val="18"/>
            <w:lang w:bidi=""/>
          </w:rPr>
          <w:t>https://go.microsoft.com/fwlink/?linkid=874330</w:t>
        </w:r>
      </w:hyperlink>
      <w:r w:rsidRPr="000326F4">
        <w:rPr>
          <w:rFonts w:cstheme="minorHAnsi"/>
          <w:szCs w:val="18"/>
          <w:rtl/>
        </w:rPr>
        <w:t>.</w:t>
      </w:r>
    </w:p>
    <w:p w14:paraId="19F171FC" w14:textId="336E7023" w:rsidR="008A51D9" w:rsidRPr="008A51D9" w:rsidRDefault="00643AE6" w:rsidP="008A51D9">
      <w:pPr>
        <w:pStyle w:val="ProductList-Body"/>
        <w:shd w:val="clear" w:color="auto" w:fill="A6A6A6" w:themeFill="background1" w:themeFillShade="A6"/>
        <w:spacing w:before="120" w:after="240"/>
        <w:jc w:val="right"/>
        <w:rPr>
          <w:rFonts w:ascii="Arial" w:hAnsi="Arial" w:cs="Arial"/>
          <w:sz w:val="16"/>
          <w:szCs w:val="16"/>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0F9EA490" w14:textId="77777777" w:rsidR="00094B39" w:rsidRDefault="00094B39" w:rsidP="009C3CB3">
      <w:pPr>
        <w:pStyle w:val="ProductList-Offering2Heading"/>
        <w:outlineLvl w:val="2"/>
        <w:rPr>
          <w:rFonts w:ascii="Calibri Light" w:hAnsi="Calibri Light" w:cs="Arial"/>
          <w:bCs/>
          <w:szCs w:val="28"/>
          <w:rtl/>
        </w:rPr>
      </w:pPr>
    </w:p>
    <w:p w14:paraId="4D04F7F5" w14:textId="77777777" w:rsidR="00094B39" w:rsidRDefault="00094B39" w:rsidP="009C3CB3">
      <w:pPr>
        <w:pStyle w:val="ProductList-Offering2Heading"/>
        <w:outlineLvl w:val="2"/>
        <w:rPr>
          <w:rFonts w:ascii="Calibri Light" w:hAnsi="Calibri Light" w:cs="Arial"/>
          <w:bCs/>
          <w:szCs w:val="28"/>
          <w:rtl/>
        </w:rPr>
      </w:pPr>
    </w:p>
    <w:p w14:paraId="19C1351A" w14:textId="541BE3F4"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lastRenderedPageBreak/>
        <w:tab/>
      </w:r>
      <w:bookmarkStart w:id="126" w:name="_Toc509825512"/>
      <w:bookmarkStart w:id="127" w:name="_Toc510880769"/>
      <w:bookmarkStart w:id="128" w:name="_Toc15473195"/>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26"/>
      <w:bookmarkEnd w:id="127"/>
      <w:bookmarkEnd w:id="128"/>
    </w:p>
    <w:bookmarkEnd w:id="122"/>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3C6FBC8" w14:textId="77777777" w:rsidR="00F62DA2" w:rsidRPr="003F6826" w:rsidRDefault="00F62DA2" w:rsidP="00F62DA2">
      <w:pPr>
        <w:pStyle w:val="ProductList-ClauseHeading"/>
        <w:rPr>
          <w:rFonts w:cs="Arial"/>
          <w:bCs/>
          <w:szCs w:val="18"/>
        </w:rPr>
      </w:pPr>
      <w:r w:rsidRPr="003F6826">
        <w:rPr>
          <w:rFonts w:cs="Arial"/>
          <w:bCs/>
          <w:szCs w:val="18"/>
          <w:rtl/>
        </w:rPr>
        <w:t>نتائج واجهة برمجة التطبيقات</w:t>
      </w:r>
    </w:p>
    <w:p w14:paraId="13B61A73" w14:textId="77777777" w:rsidR="00F62DA2" w:rsidRPr="003F6826" w:rsidRDefault="00F62DA2" w:rsidP="00F62DA2">
      <w:pPr>
        <w:pStyle w:val="ProductList-Body"/>
        <w:rPr>
          <w:rFonts w:cs="Arial"/>
          <w:szCs w:val="18"/>
        </w:rPr>
      </w:pPr>
      <w:r w:rsidRPr="003F6826">
        <w:rPr>
          <w:rFonts w:cs="Arial"/>
          <w:szCs w:val="18"/>
          <w:rtl/>
        </w:rPr>
        <w:t xml:space="preserve">لا يجوز لك التخزين أو التخزين المؤقت للمعلومات المقدمة من واجهة برمجة تطبيق خرائط </w:t>
      </w:r>
      <w:r w:rsidRPr="003F6826">
        <w:rPr>
          <w:rFonts w:cs="Arial"/>
          <w:szCs w:val="18"/>
        </w:rPr>
        <w:t>Azure</w:t>
      </w:r>
      <w:r w:rsidRPr="003F6826">
        <w:rPr>
          <w:rFonts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3F6826">
        <w:rPr>
          <w:rFonts w:cs="Arial"/>
          <w:szCs w:val="18"/>
        </w:rPr>
        <w:t>Azure</w:t>
      </w:r>
      <w:r w:rsidRPr="003F6826">
        <w:rPr>
          <w:rFonts w:cs="Arial"/>
          <w:szCs w:val="18"/>
          <w:rtl/>
        </w:rPr>
        <w:t>.</w:t>
      </w:r>
    </w:p>
    <w:p w14:paraId="4C216BBE" w14:textId="77777777" w:rsidR="00F62DA2" w:rsidRPr="003F6826" w:rsidRDefault="00F62DA2" w:rsidP="00F62DA2">
      <w:pPr>
        <w:pStyle w:val="ProductList-Body"/>
        <w:rPr>
          <w:rFonts w:cs="Arial"/>
          <w:szCs w:val="18"/>
        </w:rPr>
      </w:pPr>
    </w:p>
    <w:p w14:paraId="392F3A2E" w14:textId="77777777" w:rsidR="00F62DA2" w:rsidRPr="003F6826" w:rsidRDefault="00F62DA2" w:rsidP="00F62DA2">
      <w:pPr>
        <w:pStyle w:val="ProductList-Body"/>
        <w:rPr>
          <w:rFonts w:cs="Arial"/>
          <w:szCs w:val="18"/>
        </w:rPr>
      </w:pPr>
      <w:r w:rsidRPr="003F6826">
        <w:rPr>
          <w:rFonts w:cs="Arial"/>
          <w:szCs w:val="18"/>
          <w:rtl/>
        </w:rPr>
        <w:t xml:space="preserve">يُسمح بتخزين النتائج مؤقتًا أو تخزينها عندما يكون غرض التخزين المؤقت هو خفض زمن انتقال تطبيقك. لا يجوز تخزين النتائج لفترة أطول من: </w:t>
      </w:r>
      <w:r w:rsidRPr="003F6826">
        <w:rPr>
          <w:rFonts w:cs="Arial"/>
          <w:szCs w:val="18"/>
          <w:lang w:bidi=""/>
        </w:rPr>
        <w:t>(</w:t>
      </w:r>
      <w:r w:rsidRPr="003F6826">
        <w:rPr>
          <w:szCs w:val="18"/>
        </w:rPr>
        <w:t>i</w:t>
      </w:r>
      <w:r w:rsidRPr="003F6826">
        <w:rPr>
          <w:rFonts w:cs="Arial"/>
          <w:szCs w:val="18"/>
          <w:lang w:bidi=""/>
        </w:rPr>
        <w:t>)</w:t>
      </w:r>
      <w:r w:rsidRPr="003F6826">
        <w:rPr>
          <w:rFonts w:cs="Arial"/>
          <w:szCs w:val="18"/>
          <w:rtl/>
        </w:rPr>
        <w:t xml:space="preserve"> فترة الصلاحية الموضحة في عناوين الإرجاع؛ أو </w:t>
      </w:r>
      <w:r w:rsidRPr="003F6826">
        <w:rPr>
          <w:rFonts w:cs="Arial"/>
          <w:szCs w:val="18"/>
          <w:lang w:bidi=""/>
        </w:rPr>
        <w:t>(</w:t>
      </w:r>
      <w:r w:rsidRPr="003F6826">
        <w:rPr>
          <w:szCs w:val="18"/>
        </w:rPr>
        <w:t>ii</w:t>
      </w:r>
      <w:r w:rsidRPr="003F6826">
        <w:rPr>
          <w:rFonts w:cs="Arial"/>
          <w:szCs w:val="18"/>
          <w:lang w:bidi=""/>
        </w:rPr>
        <w:t>) 6</w:t>
      </w:r>
      <w:r w:rsidRPr="003F6826">
        <w:rPr>
          <w:rFonts w:cs="Arial"/>
          <w:szCs w:val="18"/>
          <w:rtl/>
        </w:rPr>
        <w:t xml:space="preserve"> أشهر، أيهما أقصر.</w:t>
      </w:r>
    </w:p>
    <w:p w14:paraId="63D7CE9A" w14:textId="77777777" w:rsidR="00F62DA2" w:rsidRPr="003F6826" w:rsidRDefault="00F62DA2" w:rsidP="00F62DA2">
      <w:pPr>
        <w:pStyle w:val="ProductList-Body"/>
        <w:rPr>
          <w:rFonts w:cs="Arial"/>
          <w:szCs w:val="18"/>
        </w:rPr>
      </w:pPr>
    </w:p>
    <w:p w14:paraId="691DC641" w14:textId="77777777" w:rsidR="00F62DA2" w:rsidRPr="003F6826" w:rsidRDefault="00F62DA2" w:rsidP="00F62DA2">
      <w:pPr>
        <w:pStyle w:val="ProductList-Body"/>
        <w:rPr>
          <w:rFonts w:cs="Arial"/>
          <w:szCs w:val="18"/>
        </w:rPr>
      </w:pPr>
      <w:bookmarkStart w:id="129" w:name="_Hlk509835802"/>
      <w:r w:rsidRPr="003F6826">
        <w:rPr>
          <w:rFonts w:cs="Arial"/>
          <w:szCs w:val="18"/>
          <w:rtl/>
        </w:rPr>
        <w:t>لا يجوز عرض أية نتائج على أي قاعدة بيانات خرائط جغرافية أو محتوى تابع لجهة خارجية.</w:t>
      </w:r>
    </w:p>
    <w:bookmarkEnd w:id="129"/>
    <w:p w14:paraId="364BA36D" w14:textId="77777777" w:rsidR="00F62DA2" w:rsidRPr="003F6826" w:rsidRDefault="00F62DA2" w:rsidP="00F62DA2">
      <w:pPr>
        <w:pStyle w:val="ProductList-Body"/>
        <w:rPr>
          <w:rFonts w:cs="Arial"/>
          <w:szCs w:val="18"/>
        </w:rPr>
      </w:pPr>
    </w:p>
    <w:p w14:paraId="0EC95116" w14:textId="77777777" w:rsidR="00F62DA2" w:rsidRPr="003F6826" w:rsidRDefault="00F62DA2" w:rsidP="00F62DA2">
      <w:pPr>
        <w:pStyle w:val="ProductList-ClauseHeading"/>
        <w:rPr>
          <w:rFonts w:cs="Arial"/>
          <w:bCs/>
          <w:szCs w:val="18"/>
        </w:rPr>
      </w:pPr>
      <w:r w:rsidRPr="003F6826">
        <w:rPr>
          <w:rFonts w:cs="Arial"/>
          <w:bCs/>
          <w:szCs w:val="18"/>
          <w:rtl/>
        </w:rPr>
        <w:t>بيانات الخرائط</w:t>
      </w:r>
    </w:p>
    <w:p w14:paraId="5C386D37" w14:textId="77777777" w:rsidR="00F62DA2" w:rsidRPr="003F6826" w:rsidRDefault="00F62DA2" w:rsidP="00F62DA2">
      <w:pPr>
        <w:pStyle w:val="ProductList-Body"/>
        <w:rPr>
          <w:rFonts w:cs="Arial"/>
          <w:szCs w:val="18"/>
        </w:rPr>
      </w:pPr>
      <w:r w:rsidRPr="003F6826">
        <w:rPr>
          <w:rFonts w:cs="Arial"/>
          <w:szCs w:val="18"/>
          <w:rtl/>
        </w:rPr>
        <w:t xml:space="preserve">يجب أن يتوافق استخدام المحتوى الذي يعرض إشعار حقوق النشر </w:t>
      </w:r>
      <w:r w:rsidRPr="003F6826">
        <w:rPr>
          <w:rFonts w:cs="Arial"/>
          <w:szCs w:val="18"/>
        </w:rPr>
        <w:t>TomTom</w:t>
      </w:r>
      <w:r w:rsidRPr="003F6826">
        <w:rPr>
          <w:rFonts w:cs="Arial"/>
          <w:szCs w:val="18"/>
          <w:rtl/>
        </w:rPr>
        <w:t xml:space="preserve"> مع القيود المنصوص عليها في شروط ترخيص </w:t>
      </w:r>
      <w:r w:rsidRPr="003F6826">
        <w:rPr>
          <w:rFonts w:cs="Arial"/>
          <w:szCs w:val="18"/>
        </w:rPr>
        <w:t>TomTom</w:t>
      </w:r>
      <w:r w:rsidRPr="003F6826">
        <w:rPr>
          <w:rFonts w:cs="Arial"/>
          <w:szCs w:val="18"/>
          <w:rtl/>
        </w:rPr>
        <w:t xml:space="preserve"> لمنتجات الجهة الخارجية واتفاقية ترخيص المستخدم </w:t>
      </w:r>
      <w:r w:rsidRPr="003F6826">
        <w:rPr>
          <w:rFonts w:cs="Arial"/>
          <w:szCs w:val="18"/>
        </w:rPr>
        <w:t>(EULA)</w:t>
      </w:r>
      <w:r w:rsidRPr="003F6826">
        <w:rPr>
          <w:rFonts w:cs="Arial"/>
          <w:szCs w:val="18"/>
          <w:rtl/>
        </w:rPr>
        <w:t xml:space="preserve"> (</w:t>
      </w:r>
      <w:hyperlink r:id="rId32" w:history="1">
        <w:r w:rsidRPr="003F6826">
          <w:rPr>
            <w:rStyle w:val="Hyperlink"/>
            <w:rFonts w:cs="Arial"/>
            <w:szCs w:val="18"/>
          </w:rPr>
          <w:t>https://www.tomtom.com/en_GB/thirdpartyproductterms/</w:t>
        </w:r>
      </w:hyperlink>
      <w:r w:rsidRPr="003F6826">
        <w:rPr>
          <w:rFonts w:cs="Arial"/>
          <w:szCs w:val="18"/>
          <w:rtl/>
        </w:rPr>
        <w:t xml:space="preserve">). يستخدم تطبيق خرائط </w:t>
      </w:r>
      <w:r w:rsidRPr="003F6826">
        <w:rPr>
          <w:rFonts w:cs="Arial"/>
          <w:szCs w:val="18"/>
        </w:rPr>
        <w:t>Azure</w:t>
      </w:r>
      <w:r w:rsidRPr="003F6826">
        <w:rPr>
          <w:rFonts w:cs="Arial"/>
          <w:szCs w:val="18"/>
          <w:rtl/>
        </w:rPr>
        <w:t xml:space="preserve"> صور </w:t>
      </w:r>
      <w:r w:rsidRPr="003F6826">
        <w:rPr>
          <w:rFonts w:cs="Arial"/>
          <w:szCs w:val="18"/>
        </w:rPr>
        <w:t>Bing</w:t>
      </w:r>
      <w:r w:rsidRPr="003F6826">
        <w:rPr>
          <w:rFonts w:cs="Arial"/>
          <w:szCs w:val="18"/>
          <w:rtl/>
        </w:rPr>
        <w:t xml:space="preserve"> الخاضعة لإشعار خرائط </w:t>
      </w:r>
      <w:r w:rsidRPr="003F6826">
        <w:rPr>
          <w:rFonts w:cs="Arial"/>
          <w:szCs w:val="18"/>
        </w:rPr>
        <w:t>Bing</w:t>
      </w:r>
      <w:r w:rsidRPr="003F6826">
        <w:rPr>
          <w:rFonts w:cs="Arial"/>
          <w:szCs w:val="18"/>
          <w:rtl/>
        </w:rPr>
        <w:t xml:space="preserve"> في </w:t>
      </w:r>
      <w:hyperlink w:anchor="_top" w:tooltip="المرفق 1" w:history="1">
        <w:r w:rsidRPr="003F6826">
          <w:rPr>
            <w:rStyle w:val="Hyperlink"/>
            <w:rFonts w:cs="Arial"/>
            <w:szCs w:val="18"/>
            <w:rtl/>
          </w:rPr>
          <w:t xml:space="preserve">المرفق </w:t>
        </w:r>
        <w:r w:rsidRPr="003F6826">
          <w:rPr>
            <w:rStyle w:val="Hyperlink"/>
            <w:rFonts w:cs="Arial"/>
            <w:szCs w:val="18"/>
            <w:lang w:bidi=""/>
          </w:rPr>
          <w:t>1</w:t>
        </w:r>
      </w:hyperlink>
      <w:r w:rsidRPr="003F6826">
        <w:rPr>
          <w:rFonts w:cs="Arial"/>
          <w:szCs w:val="18"/>
          <w:rtl/>
        </w:rPr>
        <w:t>.</w:t>
      </w:r>
    </w:p>
    <w:p w14:paraId="7BC2C7F8" w14:textId="77777777" w:rsidR="00F62DA2" w:rsidRPr="003F6826" w:rsidRDefault="00F62DA2" w:rsidP="00F62DA2">
      <w:pPr>
        <w:pStyle w:val="ProductList-Body"/>
        <w:rPr>
          <w:rFonts w:cs="Arial"/>
          <w:szCs w:val="18"/>
        </w:rPr>
      </w:pPr>
    </w:p>
    <w:p w14:paraId="7A7E71FF" w14:textId="77777777" w:rsidR="00F62DA2" w:rsidRPr="003F6826" w:rsidRDefault="00F62DA2" w:rsidP="00F62DA2">
      <w:pPr>
        <w:pStyle w:val="ProductList-ClauseHeading"/>
        <w:rPr>
          <w:rFonts w:cs="Arial"/>
          <w:bCs/>
          <w:szCs w:val="18"/>
        </w:rPr>
      </w:pPr>
      <w:r w:rsidRPr="003F6826">
        <w:rPr>
          <w:rFonts w:cs="Arial"/>
          <w:bCs/>
          <w:szCs w:val="18"/>
          <w:rtl/>
        </w:rPr>
        <w:t>معلمة منطقة المستخدم</w:t>
      </w:r>
    </w:p>
    <w:p w14:paraId="5FE83C0B" w14:textId="77777777" w:rsidR="00F62DA2" w:rsidRPr="003F6826" w:rsidRDefault="00F62DA2" w:rsidP="00F62DA2">
      <w:pPr>
        <w:pStyle w:val="ProductList-Body"/>
        <w:rPr>
          <w:rFonts w:cs="Arial"/>
          <w:szCs w:val="18"/>
        </w:rPr>
      </w:pPr>
      <w:r w:rsidRPr="003F6826">
        <w:rPr>
          <w:rFonts w:cs="Arial"/>
          <w:szCs w:val="18"/>
          <w:rtl/>
        </w:rPr>
        <w:t xml:space="preserve">يجب استخدام معلمة منطقة المستخدم في خرائط </w:t>
      </w:r>
      <w:r w:rsidRPr="003F6826">
        <w:rPr>
          <w:rFonts w:cs="Arial"/>
          <w:szCs w:val="18"/>
        </w:rPr>
        <w:t>Azure</w:t>
      </w:r>
      <w:r w:rsidRPr="003F6826">
        <w:rPr>
          <w:rFonts w:cs="Arial"/>
          <w:szCs w:val="18"/>
          <w:rtl/>
        </w:rPr>
        <w:t xml:space="preserve"> بالامتثال إلى القوانين المعمول بها، بما في ذلك تلك القوانين المتعلقة بالتخطيط، الخاص بالدولة التي تم تخويلك للوصول إلى الخرائط والصور والبيانات الأخرى ومحتوى الطرف الثالث الخاص بها، عبر خرائط </w:t>
      </w:r>
      <w:r w:rsidRPr="003F6826">
        <w:rPr>
          <w:rFonts w:cs="Arial"/>
          <w:szCs w:val="18"/>
        </w:rPr>
        <w:t>Azure</w:t>
      </w:r>
      <w:r w:rsidRPr="003F6826">
        <w:rPr>
          <w:rFonts w:cs="Arial"/>
          <w:szCs w:val="18"/>
          <w:rtl/>
        </w:rPr>
        <w:t>.</w:t>
      </w:r>
    </w:p>
    <w:p w14:paraId="21024AF6" w14:textId="77777777" w:rsidR="009C3CB3" w:rsidRPr="00F62DA2"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60D908A3"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FCDFBFC" w14:textId="77777777" w:rsidR="0011099D" w:rsidRPr="00331C73" w:rsidRDefault="0011099D" w:rsidP="0011099D">
      <w:pPr>
        <w:pStyle w:val="ProductList-Offering2Heading"/>
        <w:outlineLvl w:val="2"/>
        <w:rPr>
          <w:szCs w:val="28"/>
        </w:rPr>
      </w:pPr>
      <w:bookmarkStart w:id="130" w:name="_Toc8395029"/>
      <w:bookmarkStart w:id="131" w:name="_Toc6563817"/>
      <w:bookmarkStart w:id="132" w:name="_Toc8749030"/>
      <w:bookmarkStart w:id="133" w:name="_Toc15473196"/>
      <w:r w:rsidRPr="00331C73">
        <w:rPr>
          <w:szCs w:val="28"/>
          <w:rtl/>
        </w:rPr>
        <w:t xml:space="preserve">مكدس </w:t>
      </w:r>
      <w:r w:rsidRPr="00331C73">
        <w:rPr>
          <w:szCs w:val="28"/>
        </w:rPr>
        <w:t>Microsoft Azure</w:t>
      </w:r>
      <w:bookmarkEnd w:id="130"/>
      <w:bookmarkEnd w:id="131"/>
      <w:bookmarkEnd w:id="132"/>
      <w:bookmarkEnd w:id="133"/>
    </w:p>
    <w:p w14:paraId="5C48B9BA" w14:textId="77777777" w:rsidR="0011099D" w:rsidRPr="00331C73" w:rsidRDefault="0011099D" w:rsidP="0011099D">
      <w:pPr>
        <w:pStyle w:val="ProductList-ClauseHeading"/>
        <w:rPr>
          <w:szCs w:val="18"/>
        </w:rPr>
      </w:pPr>
      <w:r w:rsidRPr="00331C73">
        <w:rPr>
          <w:szCs w:val="18"/>
          <w:rtl/>
        </w:rPr>
        <w:t xml:space="preserve">خصوصية مكدس </w:t>
      </w:r>
      <w:r w:rsidRPr="00331C73">
        <w:rPr>
          <w:szCs w:val="18"/>
        </w:rPr>
        <w:t>Microsoft Azure</w:t>
      </w:r>
      <w:r w:rsidRPr="00331C73">
        <w:rPr>
          <w:szCs w:val="18"/>
          <w:rtl/>
        </w:rPr>
        <w:t xml:space="preserve"> </w:t>
      </w:r>
    </w:p>
    <w:p w14:paraId="6D0A03D6" w14:textId="77777777" w:rsidR="0011099D" w:rsidRPr="00331C73" w:rsidRDefault="0011099D" w:rsidP="0011099D">
      <w:pPr>
        <w:pStyle w:val="ProductList-Body"/>
        <w:rPr>
          <w:szCs w:val="18"/>
        </w:rPr>
      </w:pPr>
      <w:r w:rsidRPr="00331C73">
        <w:rPr>
          <w:szCs w:val="18"/>
          <w:rtl/>
        </w:rPr>
        <w:t xml:space="preserve">ينطبق بيان خصوصية </w:t>
      </w:r>
      <w:r w:rsidRPr="00331C73">
        <w:rPr>
          <w:szCs w:val="18"/>
        </w:rPr>
        <w:t>Microsoft</w:t>
      </w:r>
      <w:r w:rsidRPr="00331C73">
        <w:rPr>
          <w:szCs w:val="18"/>
          <w:rtl/>
        </w:rPr>
        <w:t xml:space="preserve"> الموجود على </w:t>
      </w:r>
      <w:hyperlink r:id="rId33" w:history="1">
        <w:r w:rsidRPr="00331C73">
          <w:rPr>
            <w:rStyle w:val="Hyperlink"/>
            <w:szCs w:val="18"/>
          </w:rPr>
          <w:t>https://go.microsoft.com</w:t>
        </w:r>
        <w:r w:rsidRPr="00331C73">
          <w:rPr>
            <w:rStyle w:val="Hyperlink"/>
            <w:color w:val="0563C1"/>
            <w:szCs w:val="18"/>
          </w:rPr>
          <w:t>/fwlink</w:t>
        </w:r>
        <w:r w:rsidRPr="00331C73">
          <w:rPr>
            <w:rStyle w:val="Hyperlink"/>
            <w:szCs w:val="18"/>
            <w:lang w:bidi=""/>
          </w:rPr>
          <w:t>/?LinkId=521839</w:t>
        </w:r>
      </w:hyperlink>
      <w:r w:rsidRPr="00331C73">
        <w:rPr>
          <w:szCs w:val="18"/>
          <w:rtl/>
        </w:rPr>
        <w:t xml:space="preserve"> على استخدام العملاء لـ </w:t>
      </w:r>
      <w:r w:rsidRPr="00331C73">
        <w:rPr>
          <w:szCs w:val="18"/>
        </w:rPr>
        <w:t>Microsoft Azure Stack</w:t>
      </w:r>
      <w:r w:rsidRPr="00331C73">
        <w:rPr>
          <w:szCs w:val="18"/>
          <w:rtl/>
        </w:rPr>
        <w:t xml:space="preserve">. في حالة استخدام عميل اتفاقية </w:t>
      </w:r>
      <w:r w:rsidRPr="00331C73">
        <w:rPr>
          <w:szCs w:val="18"/>
        </w:rPr>
        <w:t>Microsoft Cloud</w:t>
      </w:r>
      <w:r w:rsidRPr="00331C73">
        <w:rPr>
          <w:szCs w:val="18"/>
          <w:rtl/>
        </w:rPr>
        <w:t xml:space="preserve"> لبرنامج أو خدمات مكدس </w:t>
      </w:r>
      <w:r w:rsidRPr="00331C73">
        <w:rPr>
          <w:szCs w:val="18"/>
        </w:rPr>
        <w:t>Microsoft Azure</w:t>
      </w:r>
      <w:r w:rsidRPr="00331C73">
        <w:rPr>
          <w:szCs w:val="18"/>
          <w:rtl/>
        </w:rPr>
        <w:t xml:space="preserve"> المستضافة من جانب بائع، فإن هذا الاستخدام يخضع لممارسات الخصوصية المعمولة بها لدى البائع، والتي قد تختلف عن مثيلتها لدى </w:t>
      </w:r>
      <w:r w:rsidRPr="00331C73">
        <w:rPr>
          <w:szCs w:val="18"/>
        </w:rPr>
        <w:t>Microsoft</w:t>
      </w:r>
      <w:r w:rsidRPr="00331C73">
        <w:rPr>
          <w:szCs w:val="18"/>
          <w:rtl/>
        </w:rPr>
        <w:t xml:space="preserve">. </w:t>
      </w:r>
    </w:p>
    <w:p w14:paraId="34421ED5" w14:textId="77777777" w:rsidR="0011099D" w:rsidRDefault="0011099D" w:rsidP="0011099D">
      <w:pPr>
        <w:pStyle w:val="ProductList-Body"/>
      </w:pPr>
    </w:p>
    <w:p w14:paraId="67A58F0B" w14:textId="77777777" w:rsidR="0011099D" w:rsidRPr="00331C73" w:rsidRDefault="0011099D" w:rsidP="0011099D">
      <w:pPr>
        <w:pStyle w:val="ProductList-Body"/>
        <w:rPr>
          <w:szCs w:val="18"/>
        </w:rPr>
      </w:pPr>
      <w:r w:rsidRPr="00331C73">
        <w:rPr>
          <w:szCs w:val="18"/>
          <w:rtl/>
        </w:rPr>
        <w:t xml:space="preserve">إلى الحد الذي تمثل فيه </w:t>
      </w:r>
      <w:r w:rsidRPr="00331C73">
        <w:rPr>
          <w:szCs w:val="18"/>
        </w:rPr>
        <w:t>Microsoft</w:t>
      </w:r>
      <w:r w:rsidRPr="00331C73">
        <w:rPr>
          <w:szCs w:val="18"/>
          <w:rtl/>
        </w:rPr>
        <w:t xml:space="preserve"> معالجًا أو معالجًا فرعيًا للبيانات الشخصية فيما يتعلق بمكدس </w:t>
      </w:r>
      <w:r w:rsidRPr="00331C73">
        <w:rPr>
          <w:szCs w:val="18"/>
        </w:rPr>
        <w:t>Azure Stack</w:t>
      </w:r>
      <w:r w:rsidRPr="00331C73">
        <w:rPr>
          <w:szCs w:val="18"/>
          <w:rtl/>
        </w:rPr>
        <w:t xml:space="preserve">، تقدم </w:t>
      </w:r>
      <w:r w:rsidRPr="00331C73">
        <w:rPr>
          <w:szCs w:val="18"/>
        </w:rPr>
        <w:t>Microsoft</w:t>
      </w:r>
      <w:r w:rsidRPr="00331C73">
        <w:rPr>
          <w:szCs w:val="18"/>
          <w:rtl/>
        </w:rPr>
        <w:t xml:space="preserve"> لكل العملاء بدءًا من </w:t>
      </w:r>
      <w:r w:rsidRPr="00331C73">
        <w:rPr>
          <w:szCs w:val="18"/>
          <w:lang w:bidi=""/>
        </w:rPr>
        <w:t>25</w:t>
      </w:r>
      <w:r w:rsidRPr="00331C73">
        <w:rPr>
          <w:szCs w:val="18"/>
          <w:rtl/>
        </w:rPr>
        <w:t xml:space="preserve"> مايو </w:t>
      </w:r>
      <w:r w:rsidRPr="00331C73">
        <w:rPr>
          <w:szCs w:val="18"/>
          <w:lang w:bidi=""/>
        </w:rPr>
        <w:t>2018</w:t>
      </w:r>
      <w:r w:rsidRPr="00331C73">
        <w:rPr>
          <w:szCs w:val="18"/>
          <w:rtl/>
        </w:rPr>
        <w:t xml:space="preserve"> التزامات (أ) بإدخال "معالجة البيانات الشخصية؛ </w:t>
      </w:r>
      <w:r w:rsidRPr="00331C73">
        <w:rPr>
          <w:szCs w:val="18"/>
        </w:rPr>
        <w:t>GDPR</w:t>
      </w:r>
      <w:r w:rsidRPr="00331C73">
        <w:rPr>
          <w:szCs w:val="18"/>
          <w:rtl/>
        </w:rPr>
        <w:t xml:space="preserve">" في قسم "شروط حماية البيانات" في شروط الخدمات عبر الإنترنت و(ب) شروط لوائح حماية البيانات العامة للاتحاد الأوروبي في المرفق </w:t>
      </w:r>
      <w:r w:rsidRPr="00331C73">
        <w:rPr>
          <w:szCs w:val="18"/>
          <w:lang w:bidi=""/>
        </w:rPr>
        <w:t>4</w:t>
      </w:r>
      <w:r w:rsidRPr="00331C73">
        <w:rPr>
          <w:szCs w:val="18"/>
          <w:rtl/>
        </w:rPr>
        <w:t xml:space="preserve"> من شروط الخدمات عبر الإنترنت.</w:t>
      </w:r>
    </w:p>
    <w:p w14:paraId="6D3C4CAC" w14:textId="77777777" w:rsidR="0011099D" w:rsidRDefault="0011099D" w:rsidP="00B50001">
      <w:pPr>
        <w:pStyle w:val="ProductList-ClauseHeading"/>
        <w:rPr>
          <w:rFonts w:ascii="Calibri" w:hAnsi="Calibri" w:cs="Arial"/>
          <w:bCs/>
          <w:szCs w:val="18"/>
          <w:rtl/>
        </w:rPr>
      </w:pPr>
    </w:p>
    <w:p w14:paraId="2CAA8AF4" w14:textId="313F8774"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bookmarkStart w:id="134" w:name="_Toc494738672"/>
    <w:bookmarkStart w:id="135" w:name="EMS"/>
    <w:bookmarkStart w:id="136" w:name="_Toc476476610"/>
    <w:bookmarkStart w:id="137"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r w:rsidRPr="0011288F">
        <w:rPr>
          <w:rFonts w:ascii="Calibri Light" w:hAnsi="Calibri Light" w:cs="Arial"/>
          <w:bCs/>
          <w:szCs w:val="28"/>
          <w:rtl/>
        </w:rPr>
        <w:lastRenderedPageBreak/>
        <w:tab/>
      </w:r>
      <w:bookmarkStart w:id="138" w:name="MicrosoftCognitiveServices"/>
      <w:bookmarkStart w:id="139" w:name="_Toc510880771"/>
      <w:bookmarkStart w:id="140" w:name="_Toc510115105"/>
      <w:bookmarkStart w:id="141" w:name="_Toc15473197"/>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38"/>
      <w:bookmarkEnd w:id="139"/>
      <w:bookmarkEnd w:id="140"/>
      <w:bookmarkEnd w:id="141"/>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4"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5"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643AE6">
            <w:t>‬</w:t>
          </w:r>
          <w:r w:rsidR="00643AE6">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103FB0">
      <w:pPr>
        <w:pStyle w:val="ProductList-ClauseHeading"/>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643AE6">
            <w:t>‬</w:t>
          </w:r>
          <w:r w:rsidR="00643AE6">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643AE6">
            <w:t>‬</w:t>
          </w:r>
          <w:r w:rsidR="00643AE6">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3DD7993B"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3010F5">
      <w:pPr>
        <w:pStyle w:val="ProductList-Offering2Heading"/>
        <w:keepNext/>
        <w:outlineLvl w:val="2"/>
        <w:rPr>
          <w:rFonts w:ascii="Arial" w:hAnsi="Arial" w:cs="Arial"/>
          <w:bCs/>
          <w:szCs w:val="28"/>
        </w:rPr>
      </w:pPr>
      <w:r w:rsidRPr="00924B32">
        <w:rPr>
          <w:rFonts w:ascii="Arial" w:hAnsi="Arial" w:cs="Arial"/>
          <w:bCs/>
          <w:rtl/>
        </w:rPr>
        <w:tab/>
      </w:r>
      <w:bookmarkStart w:id="142" w:name="_Toc5958159"/>
      <w:bookmarkStart w:id="143" w:name="CognitiveServices"/>
      <w:bookmarkStart w:id="144" w:name="_Toc15473198"/>
      <w:r w:rsidRPr="00924B32">
        <w:rPr>
          <w:rFonts w:ascii="Arial" w:hAnsi="Arial" w:cs="Arial"/>
          <w:bCs/>
          <w:szCs w:val="28"/>
          <w:rtl/>
        </w:rPr>
        <w:t>الخدمات المعرفية</w:t>
      </w:r>
      <w:bookmarkEnd w:id="142"/>
      <w:bookmarkEnd w:id="144"/>
    </w:p>
    <w:bookmarkEnd w:id="143"/>
    <w:p w14:paraId="447FB1CB"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الحد على مخرجات استخدام العميل للخدمة</w:t>
      </w:r>
    </w:p>
    <w:p w14:paraId="71D49162"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لن يقوم العميل بما يلي ولن يسمح لأي طرف ثالث بالقيام به:</w:t>
      </w:r>
      <w:r w:rsidRPr="00301433">
        <w:rPr>
          <w:szCs w:val="18"/>
          <w:rtl/>
        </w:rPr>
        <w:t xml:space="preserve"> </w:t>
      </w:r>
      <w:r w:rsidRPr="003B4ABA">
        <w:t>(i)</w:t>
      </w:r>
      <w:r w:rsidRPr="00301433">
        <w:rPr>
          <w:szCs w:val="18"/>
          <w:rtl/>
        </w:rPr>
        <w:t xml:space="preserve"> </w:t>
      </w:r>
      <w:r w:rsidRPr="00301433">
        <w:rPr>
          <w:rFonts w:ascii="Arial" w:hAnsi="Arial" w:cs="Arial"/>
          <w:szCs w:val="18"/>
          <w:rtl/>
        </w:rPr>
        <w:t>استخدام الخدمات المعرفية أو بيانات من الخدمات المعرفية لإنشاء منتج أو خدمة مماثلة أو</w:t>
      </w:r>
      <w:r w:rsidRPr="00301433">
        <w:rPr>
          <w:szCs w:val="18"/>
          <w:rtl/>
        </w:rPr>
        <w:t xml:space="preserve"> </w:t>
      </w:r>
      <w:r w:rsidRPr="00301433">
        <w:rPr>
          <w:rFonts w:ascii="Arial" w:hAnsi="Arial" w:cs="Arial"/>
          <w:szCs w:val="18"/>
          <w:rtl/>
        </w:rPr>
        <w:t>منافسة أو تقديمها (بشكل مباشر أو غير مباشر).</w:t>
      </w:r>
    </w:p>
    <w:p w14:paraId="02DA583D" w14:textId="77777777" w:rsidR="003010F5" w:rsidRPr="00301433" w:rsidRDefault="003010F5" w:rsidP="003010F5">
      <w:pPr>
        <w:pStyle w:val="ProductList-Body"/>
        <w:rPr>
          <w:szCs w:val="18"/>
        </w:rPr>
      </w:pPr>
    </w:p>
    <w:p w14:paraId="0D77C48D" w14:textId="77777777" w:rsidR="003010F5" w:rsidRPr="001C0736" w:rsidRDefault="003010F5" w:rsidP="003010F5">
      <w:pPr>
        <w:pStyle w:val="ProductList-ClauseHeading"/>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3010F5">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3010F5">
      <w:pPr>
        <w:pStyle w:val="ProductList-Body"/>
        <w:rPr>
          <w:szCs w:val="18"/>
        </w:rPr>
      </w:pPr>
    </w:p>
    <w:p w14:paraId="1668BC13" w14:textId="77777777" w:rsidR="003010F5" w:rsidRPr="001C0736" w:rsidRDefault="003010F5" w:rsidP="003010F5">
      <w:pPr>
        <w:keepNext/>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77777777" w:rsidR="003010F5" w:rsidRPr="00301433" w:rsidRDefault="003010F5" w:rsidP="003010F5">
      <w:pPr>
        <w:tabs>
          <w:tab w:val="left" w:pos="158"/>
        </w:tabs>
        <w:suppressAutoHyphens/>
        <w:autoSpaceDN w:val="0"/>
        <w:spacing w:after="0" w:line="240" w:lineRule="auto"/>
        <w:textAlignment w:val="baseline"/>
        <w:rPr>
          <w:rFonts w:ascii="Arial" w:eastAsia="Calibri" w:hAnsi="Arial" w:cs="Arial"/>
          <w:sz w:val="18"/>
          <w:szCs w:val="18"/>
        </w:rPr>
      </w:pPr>
      <w:r w:rsidRPr="00301433">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301433">
        <w:rPr>
          <w:rFonts w:eastAsia="Calibri" w:cs="Arial"/>
          <w:sz w:val="18"/>
          <w:szCs w:val="18"/>
        </w:rPr>
        <w:t>Microsoft</w:t>
      </w:r>
      <w:r w:rsidRPr="00301433">
        <w:rPr>
          <w:rFonts w:ascii="Arial" w:eastAsia="Calibri" w:hAnsi="Arial" w:cs="Arial"/>
          <w:sz w:val="18"/>
          <w:szCs w:val="18"/>
          <w:rtl/>
        </w:rPr>
        <w:t xml:space="preserve">. يوافق العميل على الحفاظ على سرية هذه المواد وإبلاغ </w:t>
      </w:r>
      <w:r w:rsidRPr="00301433">
        <w:rPr>
          <w:rFonts w:eastAsia="Calibri" w:cs="Arial"/>
          <w:sz w:val="18"/>
          <w:szCs w:val="18"/>
        </w:rPr>
        <w:t>Microsoft</w:t>
      </w:r>
      <w:r w:rsidRPr="00301433">
        <w:rPr>
          <w:rFonts w:ascii="Arial" w:eastAsia="Calibri" w:hAnsi="Arial" w:cs="Arial"/>
          <w:sz w:val="18"/>
          <w:szCs w:val="18"/>
          <w:rtl/>
        </w:rPr>
        <w:t xml:space="preserve"> على الفور بأي سوء استخدام محتمل. لا تخضع الحاويات لشروط حماية البيانات لأن بيئة تشغيل الحاويات لا تخضع لسيطرة </w:t>
      </w:r>
      <w:r w:rsidRPr="00301433">
        <w:rPr>
          <w:rFonts w:eastAsia="Calibri" w:cs="Arial"/>
          <w:sz w:val="18"/>
          <w:szCs w:val="18"/>
        </w:rPr>
        <w:t>Microsoft</w:t>
      </w:r>
      <w:r w:rsidRPr="00301433">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301433">
        <w:rPr>
          <w:rFonts w:eastAsia="Calibri" w:cs="Arial"/>
          <w:sz w:val="18"/>
          <w:szCs w:val="18"/>
        </w:rPr>
        <w:t>(1)</w:t>
      </w:r>
      <w:r w:rsidRPr="00301433">
        <w:rPr>
          <w:rFonts w:ascii="Arial" w:eastAsia="Calibri" w:hAnsi="Arial" w:cs="Arial"/>
          <w:sz w:val="18"/>
          <w:szCs w:val="18"/>
          <w:rtl/>
        </w:rPr>
        <w:t xml:space="preserve"> على أجهزة العميل المخصصة لاستخدام العميل الحصري واستخدامها، و </w:t>
      </w:r>
      <w:r w:rsidRPr="00301433">
        <w:rPr>
          <w:rFonts w:eastAsia="Calibri" w:cs="Arial"/>
          <w:sz w:val="18"/>
          <w:szCs w:val="18"/>
        </w:rPr>
        <w:t>(2)</w:t>
      </w:r>
      <w:r w:rsidRPr="00301433">
        <w:rPr>
          <w:rFonts w:eastAsia="Calibri" w:cs="Arial"/>
          <w:sz w:val="18"/>
          <w:szCs w:val="18"/>
          <w:rtl/>
        </w:rPr>
        <w:t xml:space="preserve"> </w:t>
      </w:r>
      <w:r w:rsidRPr="00301433">
        <w:rPr>
          <w:rFonts w:ascii="Arial" w:eastAsia="Calibri" w:hAnsi="Arial" w:cs="Arial"/>
          <w:sz w:val="18"/>
          <w:szCs w:val="18"/>
          <w:rtl/>
        </w:rPr>
        <w:t xml:space="preserve">في حسابات خدمة </w:t>
      </w:r>
      <w:r w:rsidRPr="00301433">
        <w:rPr>
          <w:rFonts w:eastAsia="Calibri" w:cs="Arial"/>
          <w:sz w:val="18"/>
          <w:szCs w:val="18"/>
        </w:rPr>
        <w:t>Microsoft Azure</w:t>
      </w:r>
      <w:r w:rsidRPr="00301433">
        <w:rPr>
          <w:rFonts w:ascii="Arial" w:eastAsia="Calibri" w:hAnsi="Arial" w:cs="Arial"/>
          <w:sz w:val="18"/>
          <w:szCs w:val="18"/>
          <w:rtl/>
        </w:rPr>
        <w:t xml:space="preserve"> الخاصة بالعميل.</w:t>
      </w:r>
    </w:p>
    <w:p w14:paraId="6EF26300" w14:textId="77777777" w:rsidR="003010F5" w:rsidRPr="00301433" w:rsidRDefault="003010F5" w:rsidP="003010F5">
      <w:pPr>
        <w:pStyle w:val="ProductList-Body"/>
        <w:rPr>
          <w:szCs w:val="18"/>
        </w:rPr>
      </w:pPr>
    </w:p>
    <w:p w14:paraId="63CCEE95"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45" w:name="_Toc15473199"/>
      <w:r w:rsidRPr="00EF30C3">
        <w:rPr>
          <w:rFonts w:cs="Arial"/>
        </w:rPr>
        <w:lastRenderedPageBreak/>
        <w:t>Microsoft Genomics</w:t>
      </w:r>
      <w:bookmarkEnd w:id="134"/>
      <w:bookmarkEnd w:id="145"/>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6"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46" w:name="_Toc494738673"/>
      <w:bookmarkStart w:id="147" w:name="_Toc15473200"/>
      <w:r w:rsidRPr="00EF30C3">
        <w:rPr>
          <w:rFonts w:cs="Arial"/>
        </w:rPr>
        <w:t xml:space="preserve">Visual Studio </w:t>
      </w:r>
      <w:r w:rsidR="00EF30C3" w:rsidRPr="00EF30C3">
        <w:rPr>
          <w:rFonts w:cs="Arial"/>
        </w:rPr>
        <w:t>App</w:t>
      </w:r>
      <w:r w:rsidRPr="00EF30C3">
        <w:rPr>
          <w:rFonts w:cs="Arial"/>
        </w:rPr>
        <w:t xml:space="preserve"> Center</w:t>
      </w:r>
      <w:bookmarkEnd w:id="146"/>
      <w:bookmarkEnd w:id="147"/>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7"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669B9941" w14:textId="77777777" w:rsidR="00056DE8" w:rsidRPr="00EF30C3" w:rsidRDefault="00643AE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48" w:name="_Toc15473201"/>
      <w:r w:rsidRPr="00EF30C3">
        <w:rPr>
          <w:rFonts w:cs="Arial" w:hint="cs"/>
          <w:szCs w:val="28"/>
          <w:rtl/>
        </w:rPr>
        <w:t>خطط</w:t>
      </w:r>
      <w:r w:rsidRPr="00EF30C3">
        <w:rPr>
          <w:rFonts w:cs="Arial"/>
          <w:szCs w:val="28"/>
          <w:rtl/>
        </w:rPr>
        <w:t xml:space="preserve"> </w:t>
      </w:r>
      <w:r w:rsidRPr="00EF30C3">
        <w:rPr>
          <w:rFonts w:cs="Arial"/>
          <w:szCs w:val="28"/>
        </w:rPr>
        <w:t>Microsoft Azure</w:t>
      </w:r>
      <w:bookmarkEnd w:id="135"/>
      <w:bookmarkEnd w:id="136"/>
      <w:bookmarkEnd w:id="14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6D8E20FB"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49" w:name="_Toc459970714"/>
      <w:bookmarkStart w:id="150" w:name="_Toc457466428"/>
      <w:bookmarkStart w:id="151" w:name="_Toc15473202"/>
      <w:r w:rsidRPr="00EF30C3">
        <w:rPr>
          <w:rFonts w:cs="Arial"/>
        </w:rPr>
        <w:t>Azure Active Directory Basic</w:t>
      </w:r>
      <w:bookmarkEnd w:id="149"/>
      <w:bookmarkEnd w:id="150"/>
      <w:bookmarkEnd w:id="151"/>
    </w:p>
    <w:bookmarkEnd w:id="137"/>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52" w:name="AzureActiveDirectoryPremium"/>
    <w:p w14:paraId="7A533BF6"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56A7CA6" w14:textId="77777777" w:rsidR="00094B39" w:rsidRDefault="00094B39" w:rsidP="009A611F">
      <w:pPr>
        <w:pStyle w:val="ProductList-Offering2Heading"/>
        <w:outlineLvl w:val="2"/>
        <w:rPr>
          <w:rFonts w:cs="Arial"/>
          <w:rtl/>
        </w:rPr>
      </w:pPr>
    </w:p>
    <w:p w14:paraId="316543D1" w14:textId="77777777" w:rsidR="00094B39" w:rsidRDefault="00094B39" w:rsidP="009A611F">
      <w:pPr>
        <w:pStyle w:val="ProductList-Offering2Heading"/>
        <w:outlineLvl w:val="2"/>
        <w:rPr>
          <w:rFonts w:cs="Arial"/>
          <w:rtl/>
        </w:rPr>
      </w:pPr>
    </w:p>
    <w:p w14:paraId="484578C8" w14:textId="213CB7D6" w:rsidR="009A611F" w:rsidRPr="00EF30C3" w:rsidRDefault="009A611F" w:rsidP="009A611F">
      <w:pPr>
        <w:pStyle w:val="ProductList-Offering2Heading"/>
        <w:outlineLvl w:val="2"/>
        <w:rPr>
          <w:rFonts w:cs="Arial"/>
        </w:rPr>
      </w:pPr>
      <w:r w:rsidRPr="00EF30C3">
        <w:rPr>
          <w:rFonts w:cs="Arial"/>
          <w:rtl/>
        </w:rPr>
        <w:lastRenderedPageBreak/>
        <w:tab/>
      </w:r>
      <w:bookmarkStart w:id="153" w:name="_Toc459970715"/>
      <w:bookmarkStart w:id="154" w:name="_Toc457466429"/>
      <w:bookmarkStart w:id="155" w:name="_Toc15473203"/>
      <w:r w:rsidRPr="00EF30C3">
        <w:rPr>
          <w:rFonts w:cs="Arial"/>
        </w:rPr>
        <w:t>Azure Active Directory Premium</w:t>
      </w:r>
      <w:bookmarkEnd w:id="153"/>
      <w:bookmarkEnd w:id="154"/>
      <w:bookmarkEnd w:id="155"/>
    </w:p>
    <w:bookmarkEnd w:id="152"/>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56" w:name="AzureInformationProtectionPremium"/>
    <w:p w14:paraId="6630350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r w:rsidRPr="00EF30C3">
        <w:rPr>
          <w:rFonts w:cs="Arial"/>
          <w:rtl/>
        </w:rPr>
        <w:tab/>
      </w:r>
      <w:bookmarkStart w:id="157" w:name="AzureRightsManagement"/>
      <w:bookmarkStart w:id="158" w:name="_Toc459970716"/>
      <w:bookmarkStart w:id="159" w:name="_Toc457466430"/>
      <w:bookmarkStart w:id="160" w:name="_Toc15473204"/>
      <w:r w:rsidRPr="00EF30C3">
        <w:rPr>
          <w:rFonts w:cs="Arial"/>
        </w:rPr>
        <w:t>Azure Information Protection</w:t>
      </w:r>
      <w:bookmarkEnd w:id="157"/>
      <w:r w:rsidRPr="00EF30C3">
        <w:rPr>
          <w:rFonts w:cs="Arial"/>
        </w:rPr>
        <w:t xml:space="preserve"> Premium</w:t>
      </w:r>
      <w:bookmarkEnd w:id="158"/>
      <w:bookmarkEnd w:id="159"/>
      <w:bookmarkEnd w:id="160"/>
    </w:p>
    <w:bookmarkEnd w:id="156"/>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61" w:name="_Toc388464308"/>
    <w:bookmarkStart w:id="162" w:name="Dynamics365"/>
    <w:bookmarkStart w:id="163" w:name="_Toc5958166"/>
    <w:bookmarkStart w:id="164" w:name="_Toc4753296"/>
    <w:bookmarkEnd w:id="161"/>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65" w:name="_Toc15473205"/>
      <w:r w:rsidRPr="005277DB">
        <w:rPr>
          <w:szCs w:val="28"/>
        </w:rPr>
        <w:t>Microsoft Dynamics 365 Services</w:t>
      </w:r>
      <w:bookmarkEnd w:id="162"/>
      <w:bookmarkEnd w:id="163"/>
      <w:bookmarkEnd w:id="164"/>
      <w:bookmarkEnd w:id="165"/>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38"/>
          <w:footerReference w:type="first" r:id="rId39"/>
          <w:pgSz w:w="12240" w:h="15840"/>
          <w:pgMar w:top="1440" w:right="720" w:bottom="1440" w:left="720" w:header="720" w:footer="720" w:gutter="0"/>
          <w:cols w:space="720"/>
          <w:titlePg/>
          <w:bidi/>
          <w:docGrid w:linePitch="360"/>
        </w:sectPr>
      </w:pPr>
    </w:p>
    <w:p w14:paraId="2259CC15" w14:textId="79E68E12" w:rsidR="00330CE5" w:rsidRDefault="003010F5" w:rsidP="00330CE5">
      <w:pPr>
        <w:pStyle w:val="ProductList-Body"/>
        <w:rPr>
          <w:rFonts w:asciiTheme="majorHAnsi" w:hAnsiTheme="majorHAnsi"/>
          <w:sz w:val="16"/>
          <w:szCs w:val="16"/>
        </w:rPr>
      </w:pPr>
      <w:r w:rsidRPr="00E85148">
        <w:rPr>
          <w:rFonts w:asciiTheme="majorHAnsi" w:hAnsiTheme="majorHAnsi"/>
          <w:sz w:val="16"/>
          <w:szCs w:val="16"/>
          <w:rtl/>
        </w:rPr>
        <w:t>‬‏</w:t>
      </w:r>
      <w:dir w:val="rtl">
        <w:r w:rsidR="00330CE5" w:rsidRPr="00330CE5">
          <w:rPr>
            <w:rFonts w:asciiTheme="majorHAnsi" w:hAnsiTheme="majorHAnsi"/>
            <w:sz w:val="16"/>
            <w:szCs w:val="16"/>
            <w:rtl/>
          </w:rPr>
          <w:t xml:space="preserve"> </w:t>
        </w:r>
        <w:r w:rsidR="00330CE5">
          <w:rPr>
            <w:rFonts w:asciiTheme="majorHAnsi" w:hAnsiTheme="majorHAnsi"/>
            <w:sz w:val="16"/>
            <w:szCs w:val="16"/>
            <w:rtl/>
          </w:rPr>
          <w:t xml:space="preserve">خطة </w:t>
        </w:r>
        <w:r w:rsidR="00330CE5">
          <w:rPr>
            <w:rFonts w:asciiTheme="majorHAnsi" w:hAnsiTheme="majorHAnsi"/>
            <w:sz w:val="16"/>
            <w:szCs w:val="16"/>
            <w:lang w:bidi=""/>
          </w:rPr>
          <w:t>Dynamics 365</w:t>
        </w:r>
        <w:r w:rsidR="00330CE5">
          <w:rPr>
            <w:rFonts w:asciiTheme="majorHAnsi" w:hAnsiTheme="majorHAnsi"/>
            <w:sz w:val="16"/>
            <w:szCs w:val="16"/>
            <w:rtl/>
          </w:rPr>
          <w:t>‬‏</w:t>
        </w:r>
        <w:dir w:val="rtl">
          <w:r w:rsidR="00330CE5">
            <w:t>‬</w:t>
          </w:r>
          <w:r w:rsidR="00330CE5">
            <w:t>‬</w:t>
          </w:r>
          <w:r w:rsidR="00330CE5">
            <w:t>‬</w:t>
          </w:r>
          <w:r w:rsidR="00330CE5">
            <w:t>‬</w:t>
          </w:r>
          <w:r w:rsidR="00330CE5">
            <w:t>‬</w:t>
          </w:r>
          <w:r w:rsidR="00330CE5">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643AE6">
            <w:t>‬</w:t>
          </w:r>
          <w:r w:rsidR="00643AE6">
            <w:t>‬</w:t>
          </w:r>
        </w:dir>
      </w:dir>
    </w:p>
    <w:p w14:paraId="69F71446"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خطة </w:t>
      </w:r>
      <w:r>
        <w:rPr>
          <w:rFonts w:asciiTheme="majorHAnsi" w:hAnsiTheme="majorHAnsi"/>
          <w:sz w:val="16"/>
          <w:szCs w:val="16"/>
          <w:lang w:bidi=""/>
        </w:rPr>
        <w:t>Dynamics 365 Unified Operations</w:t>
      </w:r>
    </w:p>
    <w:p w14:paraId="46D1A8AE"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خطة </w:t>
      </w:r>
      <w:r>
        <w:rPr>
          <w:rFonts w:asciiTheme="majorHAnsi" w:hAnsiTheme="majorHAnsi"/>
          <w:sz w:val="16"/>
          <w:szCs w:val="16"/>
          <w:lang w:bidi=""/>
        </w:rPr>
        <w:t>Dynamics 365 Customer Engagement</w:t>
      </w:r>
    </w:p>
    <w:p w14:paraId="74410096"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Customer Insights</w:t>
      </w:r>
    </w:p>
    <w:p w14:paraId="7CC0717A"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Case Management</w:t>
      </w:r>
    </w:p>
    <w:p w14:paraId="7DCE403D"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Customer Service Enterprise</w:t>
      </w:r>
    </w:p>
    <w:p w14:paraId="6C836C27"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Customer Service Professional</w:t>
      </w:r>
    </w:p>
    <w:p w14:paraId="08D90816"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Customer Service Insights</w:t>
      </w:r>
    </w:p>
    <w:p w14:paraId="0917E779"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Field Service</w:t>
      </w:r>
    </w:p>
    <w:p w14:paraId="7517B843"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Business Central Essentials</w:t>
      </w:r>
    </w:p>
    <w:p w14:paraId="2A04E218"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Business Central Premium</w:t>
      </w:r>
    </w:p>
    <w:p w14:paraId="18628106"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Business Central Team Member</w:t>
      </w:r>
    </w:p>
    <w:p w14:paraId="15FC6F8A"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Marketing</w:t>
      </w:r>
    </w:p>
    <w:p w14:paraId="104FC8FE"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Operations Activity</w:t>
      </w:r>
    </w:p>
    <w:p w14:paraId="5FDE732A"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Operations Device</w:t>
      </w:r>
    </w:p>
    <w:p w14:paraId="73F5099E"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Operations Order Lines</w:t>
      </w:r>
    </w:p>
    <w:p w14:paraId="1A7ED9CD"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w:t>
      </w:r>
      <w:r>
        <w:rPr>
          <w:rFonts w:asciiTheme="majorHAnsi" w:hAnsiTheme="majorHAnsi"/>
          <w:sz w:val="16"/>
          <w:szCs w:val="16"/>
          <w:rtl/>
        </w:rPr>
        <w:t xml:space="preserve"> للتنفيذ التلقائي لخدمة المشروعات</w:t>
      </w:r>
    </w:p>
    <w:p w14:paraId="0F765A6D"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w:t>
      </w:r>
      <w:r>
        <w:rPr>
          <w:rFonts w:asciiTheme="majorHAnsi" w:hAnsiTheme="majorHAnsi"/>
          <w:sz w:val="16"/>
          <w:szCs w:val="16"/>
          <w:rtl/>
        </w:rPr>
        <w:t xml:space="preserve"> للبيع بالتجزئة</w:t>
      </w:r>
    </w:p>
    <w:p w14:paraId="4A77CFFA"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Sales Enterprise</w:t>
      </w:r>
    </w:p>
    <w:p w14:paraId="7172957D"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Sales Professional</w:t>
      </w:r>
    </w:p>
    <w:p w14:paraId="53DDDD49" w14:textId="1168F79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Sales</w:t>
      </w:r>
      <w:r w:rsidR="008A51D9">
        <w:rPr>
          <w:rFonts w:asciiTheme="majorHAnsi" w:hAnsiTheme="majorHAnsi"/>
          <w:sz w:val="16"/>
          <w:szCs w:val="16"/>
          <w:lang w:bidi=""/>
        </w:rPr>
        <w:t xml:space="preserve"> Insights</w:t>
      </w:r>
    </w:p>
    <w:p w14:paraId="017F238C"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Talent</w:t>
      </w:r>
    </w:p>
    <w:p w14:paraId="0583662A"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Talent: Attract</w:t>
      </w:r>
    </w:p>
    <w:p w14:paraId="1CF3047F"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Talent</w:t>
      </w:r>
      <w:r>
        <w:rPr>
          <w:rFonts w:asciiTheme="majorHAnsi" w:hAnsiTheme="majorHAnsi"/>
          <w:sz w:val="16"/>
          <w:szCs w:val="16"/>
          <w:rtl/>
        </w:rPr>
        <w:t>: الإلحاق</w:t>
      </w:r>
    </w:p>
    <w:p w14:paraId="320033B1"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Team Members</w:t>
      </w:r>
    </w:p>
    <w:p w14:paraId="4CCBE6A7"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تخطيط </w:t>
      </w:r>
      <w:r>
        <w:rPr>
          <w:rFonts w:asciiTheme="majorHAnsi" w:hAnsiTheme="majorHAnsi"/>
          <w:sz w:val="16"/>
          <w:szCs w:val="16"/>
          <w:lang w:bidi=""/>
        </w:rPr>
        <w:t>Dynamics 365</w:t>
      </w:r>
    </w:p>
    <w:p w14:paraId="455C7297"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w:t>
      </w:r>
      <w:dir w:val="rtl">
        <w:r>
          <w:rPr>
            <w:rFonts w:asciiTheme="majorHAnsi" w:hAnsiTheme="majorHAnsi"/>
            <w:sz w:val="16"/>
            <w:szCs w:val="16"/>
            <w:rtl/>
          </w:rPr>
          <w:t xml:space="preserve">المساعدة عن بعد في </w:t>
        </w:r>
        <w:r>
          <w:rPr>
            <w:rFonts w:asciiTheme="majorHAnsi" w:hAnsiTheme="majorHAnsi"/>
            <w:sz w:val="16"/>
            <w:szCs w:val="16"/>
            <w:lang w:bidi=""/>
          </w:rPr>
          <w:t>Dynamics 365</w:t>
        </w:r>
        <w:r>
          <w:rPr>
            <w:rFonts w:asciiTheme="majorHAnsi" w:hAnsiTheme="majorHAnsi"/>
            <w:sz w:val="16"/>
            <w:szCs w:val="16"/>
            <w:rtl/>
          </w:rPr>
          <w:t>‬</w:t>
        </w:r>
        <w:r>
          <w:t>‬</w:t>
        </w:r>
        <w:r>
          <w:t>‬</w:t>
        </w:r>
        <w:r>
          <w:t>‬</w:t>
        </w:r>
        <w:r w:rsidR="0028072A">
          <w:t>‬</w:t>
        </w:r>
        <w:r w:rsidR="00775E9F">
          <w:t>‬</w:t>
        </w:r>
        <w:r w:rsidR="00F32B40">
          <w:t>‬</w:t>
        </w:r>
        <w:r w:rsidR="00262FE8">
          <w:t>‬</w:t>
        </w:r>
        <w:r w:rsidR="001F5D27">
          <w:t>‬</w:t>
        </w:r>
        <w:r w:rsidR="00643AE6">
          <w:t>‬</w:t>
        </w:r>
      </w:dir>
    </w:p>
    <w:p w14:paraId="06A4EBD1"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Customer Service Chat</w:t>
      </w:r>
    </w:p>
    <w:p w14:paraId="7FF7660C"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حل </w:t>
      </w:r>
      <w:r>
        <w:rPr>
          <w:rFonts w:asciiTheme="majorHAnsi" w:hAnsiTheme="majorHAnsi"/>
          <w:sz w:val="16"/>
          <w:szCs w:val="16"/>
        </w:rPr>
        <w:t>Microsoft Relationship Sales</w:t>
      </w:r>
    </w:p>
    <w:p w14:paraId="5112D23E"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حل </w:t>
      </w:r>
      <w:r>
        <w:rPr>
          <w:rFonts w:asciiTheme="majorHAnsi" w:hAnsiTheme="majorHAnsi"/>
          <w:sz w:val="16"/>
          <w:szCs w:val="16"/>
        </w:rPr>
        <w:t>Microsoft Relationship Sales Plus</w:t>
      </w:r>
    </w:p>
    <w:p w14:paraId="5A188657"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rPr>
        <w:t>Microsoft Forms Pro</w:t>
      </w:r>
    </w:p>
    <w:p w14:paraId="1418F21A" w14:textId="77777777" w:rsidR="00330CE5" w:rsidRDefault="00330CE5" w:rsidP="00330CE5">
      <w:pPr>
        <w:pStyle w:val="ProductList-Body"/>
        <w:rPr>
          <w:b/>
          <w:color w:val="000000" w:themeColor="text1"/>
          <w:sz w:val="8"/>
          <w:szCs w:val="8"/>
          <w:rtl/>
        </w:rPr>
        <w:sectPr w:rsidR="00330CE5" w:rsidSect="00330CE5">
          <w:footerReference w:type="default" r:id="rId40"/>
          <w:footerReference w:type="first" r:id="rId41"/>
          <w:type w:val="continuous"/>
          <w:pgSz w:w="12240" w:h="15840"/>
          <w:pgMar w:top="1440" w:right="720" w:bottom="1440" w:left="720" w:header="720" w:footer="720" w:gutter="0"/>
          <w:cols w:num="2" w:space="720"/>
          <w:titlePg/>
          <w:bidi/>
          <w:docGrid w:linePitch="360"/>
        </w:sectPr>
      </w:pPr>
    </w:p>
    <w:p w14:paraId="43DD3341" w14:textId="77777777" w:rsidR="00330CE5" w:rsidRPr="00330CE5" w:rsidRDefault="00330CE5" w:rsidP="00330CE5">
      <w:pPr>
        <w:pStyle w:val="ProductList-Body"/>
        <w:rPr>
          <w:b/>
          <w:color w:val="000000" w:themeColor="text1"/>
          <w:szCs w:val="1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0D6E858B"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F914F40"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Attachment2"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2D1DFDBB" w:rsidR="00343FDF" w:rsidRDefault="00343FDF" w:rsidP="00343FDF">
      <w:pPr>
        <w:pStyle w:val="ProductList-Body"/>
        <w:rPr>
          <w:szCs w:val="18"/>
          <w:rtl/>
        </w:rPr>
      </w:pPr>
    </w:p>
    <w:p w14:paraId="505EB6E8" w14:textId="77777777" w:rsidR="003010F5" w:rsidRPr="001C0736" w:rsidRDefault="003010F5" w:rsidP="003010F5">
      <w:pPr>
        <w:pStyle w:val="ProductList-ClauseHeading"/>
        <w:rPr>
          <w:bCs/>
          <w:szCs w:val="18"/>
        </w:rPr>
      </w:pPr>
      <w:r w:rsidRPr="001C0736">
        <w:rPr>
          <w:rFonts w:ascii="Arial" w:hAnsi="Arial" w:cs="Arial"/>
          <w:bCs/>
          <w:szCs w:val="18"/>
          <w:rtl/>
        </w:rPr>
        <w:lastRenderedPageBreak/>
        <w:t>عمليات النشر المختلط لخدمات</w:t>
      </w:r>
      <w:r w:rsidRPr="001C0736">
        <w:rPr>
          <w:bCs/>
          <w:szCs w:val="18"/>
          <w:rtl/>
        </w:rPr>
        <w:t xml:space="preserve"> </w:t>
      </w:r>
      <w:r w:rsidRPr="001C0736">
        <w:rPr>
          <w:bCs/>
          <w:szCs w:val="18"/>
        </w:rPr>
        <w:t>Dynamics 365 Business Central</w:t>
      </w:r>
    </w:p>
    <w:p w14:paraId="5C9BC8B5" w14:textId="77777777" w:rsidR="003010F5" w:rsidRPr="00301433" w:rsidRDefault="003010F5" w:rsidP="003010F5">
      <w:pPr>
        <w:pStyle w:val="ProductList-Body"/>
        <w:rPr>
          <w:szCs w:val="18"/>
        </w:rPr>
      </w:pPr>
      <w:r w:rsidRPr="00301433">
        <w:rPr>
          <w:rFonts w:ascii="Arial" w:hAnsi="Arial" w:cs="Arial"/>
          <w:szCs w:val="18"/>
          <w:rtl/>
        </w:rPr>
        <w:t>لا يجوز للعميل الخلط بين تراخيص</w:t>
      </w:r>
      <w:r w:rsidRPr="00301433">
        <w:rPr>
          <w:szCs w:val="18"/>
          <w:rtl/>
        </w:rPr>
        <w:t xml:space="preserve"> </w:t>
      </w:r>
      <w:r w:rsidRPr="00301433">
        <w:rPr>
          <w:szCs w:val="18"/>
        </w:rPr>
        <w:t>Dynamics 365 Business Central Premium</w:t>
      </w:r>
      <w:r w:rsidRPr="00301433">
        <w:rPr>
          <w:szCs w:val="18"/>
          <w:rtl/>
        </w:rPr>
        <w:t xml:space="preserve"> </w:t>
      </w:r>
      <w:r w:rsidRPr="00301433">
        <w:rPr>
          <w:rFonts w:ascii="Arial" w:hAnsi="Arial" w:cs="Arial"/>
          <w:szCs w:val="18"/>
          <w:rtl/>
        </w:rPr>
        <w:t>و</w:t>
      </w:r>
      <w:r w:rsidRPr="00301433">
        <w:rPr>
          <w:szCs w:val="18"/>
        </w:rPr>
        <w:t>Dynamics 365 Business Central Essentials</w:t>
      </w:r>
      <w:r w:rsidRPr="00301433">
        <w:rPr>
          <w:szCs w:val="18"/>
          <w:rtl/>
        </w:rPr>
        <w:t xml:space="preserve"> </w:t>
      </w:r>
      <w:r w:rsidRPr="00301433">
        <w:rPr>
          <w:rFonts w:ascii="Arial" w:hAnsi="Arial" w:cs="Arial"/>
          <w:szCs w:val="18"/>
          <w:rtl/>
        </w:rPr>
        <w:t>على نفس المستأجر.</w:t>
      </w:r>
    </w:p>
    <w:p w14:paraId="340D0F6A" w14:textId="77777777" w:rsidR="003010F5" w:rsidRPr="002B2F18" w:rsidRDefault="003010F5"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2"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3"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4"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5"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28DEA7EF" w14:textId="77777777" w:rsidR="00343FDF" w:rsidRPr="002B2F18" w:rsidRDefault="00343FDF" w:rsidP="00343FDF">
      <w:pPr>
        <w:pStyle w:val="ProductList-Body"/>
        <w:rPr>
          <w:szCs w:val="18"/>
        </w:rPr>
      </w:pPr>
    </w:p>
    <w:p w14:paraId="6A5D8A7D" w14:textId="0C2998CD" w:rsidR="002F69E8" w:rsidRPr="00ED23B9" w:rsidRDefault="002F69E8" w:rsidP="002F69E8">
      <w:pPr>
        <w:pStyle w:val="ProductList-ClauseHeading"/>
        <w:tabs>
          <w:tab w:val="clear" w:pos="360"/>
          <w:tab w:val="left" w:pos="0"/>
        </w:tabs>
        <w:ind w:left="360" w:hanging="360"/>
        <w:rPr>
          <w:bCs/>
        </w:rPr>
      </w:pPr>
      <w:r w:rsidRPr="00ED23B9">
        <w:rPr>
          <w:bCs/>
          <w:lang w:bidi=""/>
        </w:rPr>
        <w:t xml:space="preserve">Dynamics 365 </w:t>
      </w:r>
      <w:r w:rsidR="008A51D9" w:rsidRPr="000326F4">
        <w:rPr>
          <w:rFonts w:cstheme="minorHAnsi"/>
          <w:szCs w:val="18"/>
          <w:lang w:bidi=""/>
        </w:rPr>
        <w:t>Sales Insights</w:t>
      </w:r>
    </w:p>
    <w:p w14:paraId="7920809B" w14:textId="77777777" w:rsidR="008A51D9" w:rsidRPr="000326F4" w:rsidRDefault="008A51D9" w:rsidP="008A51D9">
      <w:pPr>
        <w:pStyle w:val="ProductList-Body"/>
        <w:tabs>
          <w:tab w:val="clear" w:pos="158"/>
          <w:tab w:val="left" w:pos="90"/>
          <w:tab w:val="left" w:pos="270"/>
        </w:tabs>
        <w:ind w:left="518" w:hanging="360"/>
        <w:rPr>
          <w:rFonts w:cstheme="minorHAnsi"/>
          <w:szCs w:val="18"/>
        </w:rPr>
      </w:pPr>
      <w:r w:rsidRPr="000326F4">
        <w:rPr>
          <w:rFonts w:ascii="Arial" w:hAnsi="Arial" w:cs="Arial" w:hint="cs"/>
          <w:b/>
          <w:bCs/>
          <w:color w:val="0072C6"/>
          <w:szCs w:val="18"/>
          <w:rtl/>
        </w:rPr>
        <w:t>اتفاقية</w:t>
      </w:r>
      <w:r w:rsidRPr="000326F4">
        <w:rPr>
          <w:rFonts w:cstheme="minorHAnsi"/>
          <w:b/>
          <w:bCs/>
          <w:color w:val="0072C6"/>
          <w:szCs w:val="18"/>
          <w:rtl/>
        </w:rPr>
        <w:t xml:space="preserve"> </w:t>
      </w:r>
      <w:r w:rsidRPr="000326F4">
        <w:rPr>
          <w:rFonts w:ascii="Arial" w:hAnsi="Arial" w:cs="Arial" w:hint="cs"/>
          <w:b/>
          <w:bCs/>
          <w:color w:val="0072C6"/>
          <w:szCs w:val="18"/>
          <w:rtl/>
        </w:rPr>
        <w:t>مستوى</w:t>
      </w:r>
      <w:r w:rsidRPr="000326F4">
        <w:rPr>
          <w:rFonts w:cstheme="minorHAnsi"/>
          <w:b/>
          <w:bCs/>
          <w:color w:val="0072C6"/>
          <w:szCs w:val="18"/>
          <w:rtl/>
        </w:rPr>
        <w:t xml:space="preserve"> </w:t>
      </w:r>
      <w:r w:rsidRPr="000326F4">
        <w:rPr>
          <w:rFonts w:ascii="Arial" w:hAnsi="Arial" w:cs="Arial" w:hint="cs"/>
          <w:b/>
          <w:bCs/>
          <w:color w:val="0072C6"/>
          <w:szCs w:val="18"/>
          <w:rtl/>
        </w:rPr>
        <w:t>الخدمة</w:t>
      </w:r>
    </w:p>
    <w:p w14:paraId="33C66173" w14:textId="3514BA02" w:rsidR="002F69E8" w:rsidRPr="005B26E2" w:rsidRDefault="008A51D9" w:rsidP="008A51D9">
      <w:pPr>
        <w:pStyle w:val="ProductList-Body"/>
        <w:tabs>
          <w:tab w:val="clear" w:pos="158"/>
          <w:tab w:val="left" w:pos="90"/>
          <w:tab w:val="left" w:pos="270"/>
        </w:tabs>
        <w:ind w:left="518" w:hanging="360"/>
        <w:rPr>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توجد</w:t>
      </w:r>
      <w:r w:rsidRPr="000326F4">
        <w:rPr>
          <w:rFonts w:cstheme="minorHAnsi"/>
          <w:szCs w:val="18"/>
          <w:rtl/>
        </w:rPr>
        <w:t xml:space="preserve"> </w:t>
      </w:r>
      <w:r w:rsidRPr="000326F4">
        <w:rPr>
          <w:rFonts w:ascii="Arial" w:hAnsi="Arial" w:cs="Arial" w:hint="cs"/>
          <w:szCs w:val="18"/>
          <w:rtl/>
        </w:rPr>
        <w:t>اتفاقية</w:t>
      </w:r>
      <w:r w:rsidRPr="000326F4">
        <w:rPr>
          <w:rFonts w:cstheme="minorHAnsi"/>
          <w:szCs w:val="18"/>
          <w:rtl/>
        </w:rPr>
        <w:t xml:space="preserve"> </w:t>
      </w:r>
      <w:r w:rsidRPr="000326F4">
        <w:rPr>
          <w:rFonts w:ascii="Arial" w:hAnsi="Arial" w:cs="Arial" w:hint="cs"/>
          <w:szCs w:val="18"/>
          <w:rtl/>
        </w:rPr>
        <w:t>مستوى</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lang w:bidi=""/>
        </w:rPr>
        <w:t>Dynamics 365 Sales Insigh</w:t>
      </w:r>
      <w:r>
        <w:rPr>
          <w:rFonts w:cstheme="minorHAnsi"/>
          <w:szCs w:val="18"/>
          <w:lang w:bidi=""/>
        </w:rPr>
        <w:t>t</w:t>
      </w:r>
      <w:r w:rsidR="002F69E8" w:rsidRPr="005B26E2">
        <w:rPr>
          <w:szCs w:val="18"/>
          <w:lang w:bidi=""/>
        </w:rPr>
        <w:t>s</w:t>
      </w:r>
      <w:r w:rsidR="002F69E8"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66"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66"/>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36A67440" w:rsidR="00343FDF" w:rsidRPr="00F62DA2" w:rsidRDefault="00343FDF" w:rsidP="00343FDF">
      <w:pPr>
        <w:pStyle w:val="ProductList-Body"/>
        <w:tabs>
          <w:tab w:val="clear" w:pos="158"/>
          <w:tab w:val="left" w:pos="90"/>
          <w:tab w:val="left" w:pos="270"/>
        </w:tabs>
        <w:ind w:left="518" w:hanging="360"/>
        <w:rPr>
          <w:rFonts w:cstheme="minorHAnsi"/>
          <w:szCs w:val="18"/>
          <w:rtl/>
        </w:rPr>
      </w:pPr>
      <w:r w:rsidRPr="002B2F18">
        <w:rPr>
          <w:szCs w:val="18"/>
          <w:rtl/>
        </w:rPr>
        <w:t xml:space="preserve">لا توجد اتفاقية مستوى خدمة للمساعدة عن بعد في </w:t>
      </w:r>
      <w:r w:rsidRPr="002B2F18">
        <w:rPr>
          <w:szCs w:val="18"/>
        </w:rPr>
        <w:t>Dynamics 365</w:t>
      </w:r>
      <w:r w:rsidRPr="002B2F18">
        <w:rPr>
          <w:szCs w:val="18"/>
          <w:rtl/>
        </w:rPr>
        <w:t>.</w:t>
      </w:r>
    </w:p>
    <w:p w14:paraId="2AC6977D" w14:textId="4D51581E" w:rsidR="00F62DA2" w:rsidRDefault="00F62DA2" w:rsidP="00F62DA2">
      <w:pPr>
        <w:pStyle w:val="ProductList-Body"/>
        <w:rPr>
          <w:szCs w:val="18"/>
          <w:rtl/>
        </w:rPr>
      </w:pPr>
    </w:p>
    <w:p w14:paraId="22779520" w14:textId="77777777" w:rsidR="00F62DA2" w:rsidRPr="003F6826" w:rsidRDefault="00F62DA2" w:rsidP="00F62DA2">
      <w:pPr>
        <w:pStyle w:val="ProductList-ClauseHeading"/>
        <w:rPr>
          <w:rFonts w:cs="Arial"/>
          <w:szCs w:val="18"/>
        </w:rPr>
      </w:pPr>
      <w:r w:rsidRPr="003F6826">
        <w:rPr>
          <w:rFonts w:cs="Arial"/>
          <w:szCs w:val="18"/>
          <w:lang w:bidi=""/>
        </w:rPr>
        <w:t>Dynamics 365 Customer Insights</w:t>
      </w:r>
    </w:p>
    <w:p w14:paraId="60A0B9B9"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tl/>
        </w:rPr>
        <w:t>اتفاقية مستوى الخدمة</w:t>
      </w:r>
    </w:p>
    <w:p w14:paraId="1101EAE4" w14:textId="77777777" w:rsidR="00F62DA2" w:rsidRPr="003F6826" w:rsidRDefault="00F62DA2" w:rsidP="00F62DA2">
      <w:pPr>
        <w:pStyle w:val="ProductList-Body"/>
        <w:tabs>
          <w:tab w:val="clear" w:pos="158"/>
          <w:tab w:val="left" w:pos="90"/>
          <w:tab w:val="left" w:pos="270"/>
        </w:tabs>
        <w:ind w:left="518" w:hanging="360"/>
        <w:rPr>
          <w:rFonts w:cs="Arial"/>
          <w:szCs w:val="18"/>
        </w:rPr>
      </w:pPr>
      <w:r w:rsidRPr="003F6826">
        <w:rPr>
          <w:rFonts w:cs="Arial"/>
          <w:szCs w:val="18"/>
          <w:rtl/>
        </w:rPr>
        <w:t xml:space="preserve">لا توجد اتفاقية مستوى خدمة لـ </w:t>
      </w:r>
      <w:r w:rsidRPr="003F6826">
        <w:rPr>
          <w:rFonts w:cs="Arial"/>
          <w:szCs w:val="18"/>
          <w:lang w:bidi=""/>
        </w:rPr>
        <w:t>Dynamics 365 Customer Insights</w:t>
      </w:r>
      <w:r w:rsidRPr="003F6826">
        <w:rPr>
          <w:rFonts w:cs="Arial"/>
          <w:szCs w:val="18"/>
          <w:rtl/>
        </w:rPr>
        <w:t>.</w:t>
      </w:r>
    </w:p>
    <w:p w14:paraId="119CE9E6" w14:textId="77777777" w:rsidR="00F62DA2" w:rsidRPr="003F6826" w:rsidRDefault="00F62DA2" w:rsidP="00F62DA2">
      <w:pPr>
        <w:pStyle w:val="ProductList-Body"/>
        <w:rPr>
          <w:rFonts w:cs="Arial"/>
          <w:szCs w:val="18"/>
        </w:rPr>
      </w:pPr>
    </w:p>
    <w:p w14:paraId="4BC5D174"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Pr>
        <w:t>Microsoft Provided Data and Insights</w:t>
      </w:r>
    </w:p>
    <w:p w14:paraId="7F01321E" w14:textId="510C04FA" w:rsidR="00F62DA2" w:rsidRDefault="00F62DA2" w:rsidP="00F62DA2">
      <w:pPr>
        <w:pStyle w:val="ProductList-Body"/>
        <w:tabs>
          <w:tab w:val="clear" w:pos="158"/>
          <w:tab w:val="left" w:pos="90"/>
          <w:tab w:val="left" w:pos="270"/>
        </w:tabs>
        <w:ind w:left="158"/>
        <w:rPr>
          <w:rFonts w:cs="Arial"/>
          <w:szCs w:val="18"/>
          <w:rtl/>
        </w:rPr>
      </w:pPr>
      <w:r w:rsidRPr="003F6826">
        <w:rPr>
          <w:rFonts w:cs="Arial"/>
          <w:szCs w:val="18"/>
          <w:rtl/>
        </w:rPr>
        <w:t xml:space="preserve">قد تتضمن خدمة </w:t>
      </w:r>
      <w:r w:rsidRPr="003F6826">
        <w:rPr>
          <w:rFonts w:cs="Arial"/>
          <w:szCs w:val="18"/>
          <w:lang w:bidi=""/>
        </w:rPr>
        <w:t>Dynamics 365 Customer Insights</w:t>
      </w:r>
      <w:r w:rsidRPr="003F6826">
        <w:rPr>
          <w:rFonts w:cs="Arial"/>
          <w:szCs w:val="18"/>
          <w:rtl/>
        </w:rPr>
        <w:t xml:space="preserve"> البيانات والرؤى التي توفرها </w:t>
      </w:r>
      <w:r w:rsidRPr="003F6826">
        <w:rPr>
          <w:rFonts w:cs="Arial"/>
          <w:szCs w:val="18"/>
        </w:rPr>
        <w:t>Microsoft</w:t>
      </w:r>
      <w:r w:rsidRPr="003F6826">
        <w:rPr>
          <w:rFonts w:cs="Arial"/>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5527D78A" w14:textId="00E744CC" w:rsidR="00330CE5" w:rsidRDefault="00330CE5" w:rsidP="00F62DA2">
      <w:pPr>
        <w:pStyle w:val="ProductList-Body"/>
        <w:tabs>
          <w:tab w:val="clear" w:pos="158"/>
          <w:tab w:val="left" w:pos="90"/>
          <w:tab w:val="left" w:pos="270"/>
        </w:tabs>
        <w:ind w:left="158"/>
        <w:rPr>
          <w:rFonts w:cs="Arial"/>
          <w:szCs w:val="18"/>
          <w:rtl/>
        </w:rPr>
      </w:pPr>
    </w:p>
    <w:p w14:paraId="78362179" w14:textId="77777777" w:rsidR="00330CE5" w:rsidRDefault="00330CE5" w:rsidP="00330CE5">
      <w:pPr>
        <w:pStyle w:val="ProductList-ClauseHeading"/>
        <w:tabs>
          <w:tab w:val="clear" w:pos="360"/>
          <w:tab w:val="left" w:pos="0"/>
        </w:tabs>
        <w:ind w:left="360" w:hanging="360"/>
      </w:pPr>
      <w:r>
        <w:rPr>
          <w:lang w:bidi=""/>
        </w:rPr>
        <w:t>Dynamics 365 Customer Service Chat</w:t>
      </w:r>
    </w:p>
    <w:p w14:paraId="4FAF1724" w14:textId="77777777" w:rsidR="00330CE5" w:rsidRPr="00331C73" w:rsidRDefault="00330CE5" w:rsidP="00330CE5">
      <w:pPr>
        <w:pStyle w:val="ProductList-Body"/>
        <w:tabs>
          <w:tab w:val="clear" w:pos="158"/>
          <w:tab w:val="left" w:pos="90"/>
          <w:tab w:val="left" w:pos="270"/>
        </w:tabs>
        <w:ind w:left="518" w:hanging="360"/>
        <w:rPr>
          <w:szCs w:val="18"/>
        </w:rPr>
      </w:pPr>
      <w:r w:rsidRPr="00331C73">
        <w:rPr>
          <w:b/>
          <w:bCs/>
          <w:color w:val="0072C6"/>
          <w:szCs w:val="18"/>
          <w:rtl/>
        </w:rPr>
        <w:t>اتفاقية مستوى الخدمة</w:t>
      </w:r>
    </w:p>
    <w:p w14:paraId="0B17A768" w14:textId="77777777" w:rsidR="00330CE5" w:rsidRPr="00331C73" w:rsidRDefault="00330CE5" w:rsidP="00330CE5">
      <w:pPr>
        <w:pStyle w:val="ProductList-Body"/>
        <w:tabs>
          <w:tab w:val="clear" w:pos="158"/>
          <w:tab w:val="left" w:pos="90"/>
          <w:tab w:val="left" w:pos="270"/>
        </w:tabs>
        <w:ind w:left="518" w:hanging="360"/>
        <w:rPr>
          <w:szCs w:val="18"/>
        </w:rPr>
      </w:pPr>
      <w:r w:rsidRPr="00331C73">
        <w:rPr>
          <w:szCs w:val="18"/>
          <w:rtl/>
        </w:rPr>
        <w:t xml:space="preserve">لا توجد اتفاقية مستوى خدمة لـ </w:t>
      </w:r>
      <w:r w:rsidRPr="00331C73">
        <w:rPr>
          <w:szCs w:val="18"/>
          <w:lang w:bidi=""/>
        </w:rPr>
        <w:t>Dynamics 365 Customer Service Chat</w:t>
      </w:r>
    </w:p>
    <w:p w14:paraId="257E06C4" w14:textId="77777777" w:rsidR="00330CE5" w:rsidRDefault="00330CE5" w:rsidP="00330CE5">
      <w:pPr>
        <w:pStyle w:val="ProductList-Body"/>
        <w:tabs>
          <w:tab w:val="clear" w:pos="158"/>
          <w:tab w:val="left" w:pos="90"/>
          <w:tab w:val="left" w:pos="270"/>
        </w:tabs>
        <w:ind w:left="518" w:hanging="360"/>
      </w:pPr>
    </w:p>
    <w:p w14:paraId="6ED659B4" w14:textId="77777777" w:rsidR="00330CE5" w:rsidRDefault="00330CE5" w:rsidP="00330CE5">
      <w:pPr>
        <w:pStyle w:val="ProductList-ClauseHeading"/>
        <w:tabs>
          <w:tab w:val="clear" w:pos="360"/>
          <w:tab w:val="left" w:pos="0"/>
        </w:tabs>
        <w:ind w:left="360" w:hanging="360"/>
      </w:pPr>
      <w:r>
        <w:t>Microsoft Forms Pro</w:t>
      </w:r>
    </w:p>
    <w:p w14:paraId="303C39B0" w14:textId="77777777" w:rsidR="00330CE5" w:rsidRPr="00331C73" w:rsidRDefault="00330CE5" w:rsidP="00330CE5">
      <w:pPr>
        <w:pStyle w:val="ProductList-Body"/>
        <w:tabs>
          <w:tab w:val="clear" w:pos="158"/>
          <w:tab w:val="left" w:pos="90"/>
          <w:tab w:val="left" w:pos="270"/>
        </w:tabs>
        <w:ind w:left="518" w:hanging="360"/>
        <w:rPr>
          <w:szCs w:val="18"/>
        </w:rPr>
      </w:pPr>
      <w:r w:rsidRPr="00331C73">
        <w:rPr>
          <w:b/>
          <w:bCs/>
          <w:color w:val="0072C6"/>
          <w:szCs w:val="18"/>
          <w:rtl/>
        </w:rPr>
        <w:t>اتفاقية مستوى الخدمة</w:t>
      </w:r>
    </w:p>
    <w:p w14:paraId="4346FD2F" w14:textId="117DF2FA" w:rsidR="00330CE5" w:rsidRPr="003F6826" w:rsidRDefault="00330CE5" w:rsidP="00330CE5">
      <w:pPr>
        <w:pStyle w:val="ProductList-Body"/>
        <w:tabs>
          <w:tab w:val="clear" w:pos="158"/>
          <w:tab w:val="left" w:pos="90"/>
          <w:tab w:val="left" w:pos="270"/>
        </w:tabs>
        <w:ind w:left="158"/>
        <w:rPr>
          <w:rFonts w:cs="Arial"/>
          <w:szCs w:val="18"/>
        </w:rPr>
      </w:pPr>
      <w:r w:rsidRPr="00331C73">
        <w:rPr>
          <w:szCs w:val="18"/>
          <w:rtl/>
        </w:rPr>
        <w:t>‏</w:t>
      </w:r>
      <w:dir w:val="rtl">
        <w:r w:rsidR="0028072A">
          <w:t>‬</w:t>
        </w:r>
        <w:r w:rsidR="00775E9F">
          <w:t>‬</w:t>
        </w:r>
        <w:r w:rsidR="00F32B40">
          <w:t>‬</w:t>
        </w:r>
        <w:r w:rsidR="00262FE8">
          <w:t>‬</w:t>
        </w:r>
        <w:r w:rsidR="001F5D27">
          <w:t>‬</w:t>
        </w:r>
        <w:r w:rsidR="00643AE6">
          <w:t>‬</w:t>
        </w:r>
      </w:dir>
    </w:p>
    <w:bookmarkStart w:id="167"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68" w:name="_Toc15473206"/>
      <w:r w:rsidRPr="00EF30C3">
        <w:rPr>
          <w:rFonts w:cs="Arial"/>
          <w:bCs/>
          <w:rtl/>
        </w:rPr>
        <w:t xml:space="preserve">خدمات </w:t>
      </w:r>
      <w:r w:rsidRPr="00773D4D">
        <w:rPr>
          <w:rFonts w:cs="Arial"/>
          <w:bCs/>
          <w:lang w:bidi="en-US"/>
        </w:rPr>
        <w:t>Office 365</w:t>
      </w:r>
      <w:bookmarkEnd w:id="168"/>
    </w:p>
    <w:bookmarkEnd w:id="167"/>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69"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69"/>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70" w:name="MicrosoftTeams"/>
      <w:r w:rsidRPr="00773D4D">
        <w:rPr>
          <w:rFonts w:ascii="Calibri" w:hAnsi="Calibri" w:cs="Arial"/>
          <w:b/>
          <w:bCs/>
          <w:color w:val="00188F"/>
          <w:szCs w:val="18"/>
        </w:rPr>
        <w:t>Microsoft Teams</w:t>
      </w:r>
      <w:bookmarkEnd w:id="170"/>
    </w:p>
    <w:p w14:paraId="7A527C49" w14:textId="644A39EE"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0DB92B99" w14:textId="46ABCD1B" w:rsidR="00094B39" w:rsidRPr="00EF30C3" w:rsidRDefault="00344DB7" w:rsidP="00094B39">
      <w:pPr>
        <w:pStyle w:val="ProductList-Body"/>
        <w:keepNext/>
        <w:rPr>
          <w:rFonts w:ascii="Calibri" w:hAnsi="Calibri" w:cs="Arial"/>
          <w:b/>
          <w:bCs/>
          <w:color w:val="00188F"/>
          <w:szCs w:val="18"/>
        </w:rPr>
      </w:pPr>
      <w:r w:rsidRPr="00EF30C3">
        <w:rPr>
          <w:rFonts w:ascii="Calibri" w:hAnsi="Calibri" w:cs="Arial"/>
          <w:b/>
          <w:bCs/>
          <w:color w:val="00188F"/>
          <w:szCs w:val="18"/>
        </w:rPr>
        <w:lastRenderedPageBreak/>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71"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72" w:name="_Toc528174078"/>
      <w:bookmarkStart w:id="173" w:name="_Toc15473207"/>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72"/>
      <w:bookmarkEnd w:id="173"/>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71"/>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5277DB">
      <w:pPr>
        <w:pStyle w:val="ProductList-Body"/>
        <w:keepNext/>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6"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74" w:name="ExchangeOnline"/>
    <w:bookmarkStart w:id="175" w:name="_Toc524436947"/>
    <w:bookmarkStart w:id="176"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77" w:name="_Toc15473208"/>
      <w:r w:rsidR="00343FDF" w:rsidRPr="002B2F18">
        <w:t>Exchange Online</w:t>
      </w:r>
      <w:bookmarkEnd w:id="174"/>
      <w:bookmarkEnd w:id="175"/>
      <w:bookmarkEnd w:id="176"/>
      <w:bookmarkEnd w:id="177"/>
    </w:p>
    <w:p w14:paraId="6D39EE82" w14:textId="77777777" w:rsidR="00343FDF" w:rsidRPr="002B2F18" w:rsidRDefault="00343FDF" w:rsidP="00343FDF">
      <w:pPr>
        <w:pStyle w:val="ProductList-Offering1"/>
        <w:sectPr w:rsidR="00343FDF" w:rsidRPr="002B2F18" w:rsidSect="00E275D6">
          <w:footerReference w:type="first" r:id="rId47"/>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0DEB8D14"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330CE5">
      <w:pPr>
        <w:pStyle w:val="ProductList-Body"/>
        <w:keepNext/>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0667DE49"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8"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lastRenderedPageBreak/>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78" w:name="_Hlk486589626"/>
    </w:p>
    <w:bookmarkEnd w:id="178"/>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79" w:name="_Toc423959249"/>
      <w:r w:rsidRPr="00EF30C3">
        <w:rPr>
          <w:rFonts w:cs="Arial"/>
          <w:b/>
          <w:bCs/>
          <w:color w:val="00188F"/>
          <w:szCs w:val="18"/>
          <w:rtl/>
        </w:rPr>
        <w:t>اتفاقية مستوى الخدمة</w:t>
      </w:r>
      <w:bookmarkEnd w:id="179"/>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80"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81" w:name="_Toc524436948"/>
      <w:bookmarkStart w:id="182" w:name="_Toc523239320"/>
      <w:bookmarkStart w:id="183" w:name="_Toc15473209"/>
      <w:r w:rsidRPr="002B2F18">
        <w:rPr>
          <w:rtl/>
        </w:rPr>
        <w:t xml:space="preserve">تطبيقات </w:t>
      </w:r>
      <w:r w:rsidRPr="002B2F18">
        <w:rPr>
          <w:lang w:bidi=""/>
        </w:rPr>
        <w:t>Office 365</w:t>
      </w:r>
      <w:bookmarkEnd w:id="180"/>
      <w:bookmarkEnd w:id="181"/>
      <w:bookmarkEnd w:id="182"/>
      <w:bookmarkEnd w:id="183"/>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1A2BAE2A" w:rsidR="00112A27" w:rsidRPr="00330CE5" w:rsidRDefault="00330CE5" w:rsidP="00330CE5">
      <w:pPr>
        <w:pStyle w:val="ProductList-Body"/>
        <w:numPr>
          <w:ilvl w:val="0"/>
          <w:numId w:val="12"/>
        </w:numPr>
        <w:ind w:left="450" w:hanging="270"/>
        <w:rPr>
          <w:szCs w:val="18"/>
        </w:rPr>
      </w:pPr>
      <w:r w:rsidRPr="00331C73">
        <w:rPr>
          <w:szCs w:val="18"/>
          <w:rtl/>
        </w:rPr>
        <w:t xml:space="preserve">يجوز أيضًا تثبيت البرنامج واستخدامه، مع تنشيط الكمبيوتر المشترك، على جهاز مشترك أو خادم شبكة أو على خوادم مشتركة في </w:t>
      </w:r>
      <w:r w:rsidRPr="00331C73">
        <w:rPr>
          <w:szCs w:val="18"/>
        </w:rPr>
        <w:t>Microsoft Azure</w:t>
      </w:r>
      <w:r w:rsidRPr="00331C73">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49" w:history="1">
        <w:r w:rsidRPr="00331C73">
          <w:rPr>
            <w:rStyle w:val="Hyperlink"/>
            <w:szCs w:val="18"/>
          </w:rPr>
          <w:t>www.office.com/sca</w:t>
        </w:r>
      </w:hyperlink>
      <w:r w:rsidRPr="00331C73">
        <w:rPr>
          <w:color w:val="1F497D"/>
          <w:szCs w:val="18"/>
          <w:rtl/>
          <w:lang w:eastAsia="en-US"/>
        </w:rPr>
        <w:t>.</w:t>
      </w:r>
      <w:r w:rsidRPr="00331C73">
        <w:rPr>
          <w:szCs w:val="18"/>
          <w:rtl/>
        </w:rPr>
        <w:t xml:space="preserve"> لا ينطبق شرط تنشيط الكمبيوتر المشترك هذا سوى على العملاء المرخص لهم الانتفاع بـ </w:t>
      </w:r>
      <w:r w:rsidRPr="00331C73">
        <w:rPr>
          <w:szCs w:val="18"/>
          <w:lang w:bidi=""/>
        </w:rPr>
        <w:t>Office 365 Business</w:t>
      </w:r>
      <w:r w:rsidRPr="00331C73">
        <w:rPr>
          <w:szCs w:val="18"/>
          <w:rtl/>
        </w:rPr>
        <w:t xml:space="preserve"> عندما يتم ترخيص </w:t>
      </w:r>
      <w:r w:rsidRPr="00331C73">
        <w:rPr>
          <w:szCs w:val="18"/>
          <w:lang w:bidi=""/>
        </w:rPr>
        <w:t>Office 365 Business</w:t>
      </w:r>
      <w:r w:rsidRPr="00331C73">
        <w:rPr>
          <w:szCs w:val="18"/>
          <w:rtl/>
        </w:rPr>
        <w:t xml:space="preserve"> باعتباره مكونًا من مكونات </w:t>
      </w:r>
      <w:r w:rsidRPr="00331C73">
        <w:rPr>
          <w:szCs w:val="18"/>
          <w:lang w:bidi=""/>
        </w:rPr>
        <w:t>Microsoft 365 Business</w:t>
      </w:r>
      <w:r w:rsidRPr="00331C73">
        <w:rPr>
          <w:szCs w:val="18"/>
          <w:rtl/>
        </w:rPr>
        <w:t>؛</w:t>
      </w:r>
      <w:r w:rsidR="00112A27" w:rsidRPr="00330CE5">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5277DB">
      <w:pPr>
        <w:pStyle w:val="ProductList-Body"/>
        <w:keepNext/>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495E62C2"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35375D">
      <w:pPr>
        <w:pStyle w:val="ProductList-Offering2Heading"/>
        <w:keepNext/>
        <w:outlineLvl w:val="2"/>
        <w:rPr>
          <w:rFonts w:cs="Arial"/>
        </w:rPr>
      </w:pPr>
      <w:r w:rsidRPr="00EF30C3">
        <w:rPr>
          <w:rFonts w:cs="Arial"/>
          <w:rtl/>
        </w:rPr>
        <w:tab/>
      </w:r>
      <w:bookmarkStart w:id="184" w:name="_Toc15473210"/>
      <w:r w:rsidRPr="00EF30C3">
        <w:rPr>
          <w:rFonts w:cs="Arial"/>
        </w:rPr>
        <w:t xml:space="preserve">Office </w:t>
      </w:r>
      <w:r w:rsidR="008A51D9" w:rsidRPr="006B509F">
        <w:rPr>
          <w:rFonts w:ascii="Calibri Light" w:hAnsi="Calibri Light" w:cs="Calibri Light"/>
          <w:szCs w:val="28"/>
        </w:rPr>
        <w:t>for the web</w:t>
      </w:r>
      <w:bookmarkEnd w:id="184"/>
    </w:p>
    <w:p w14:paraId="24A45D55" w14:textId="77777777" w:rsidR="00D7478E" w:rsidRPr="00302FC0" w:rsidRDefault="00D7478E" w:rsidP="00D672AD">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8A51D9">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8A51D9">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D672AD">
      <w:pPr>
        <w:pStyle w:val="ProductList-Body"/>
        <w:tabs>
          <w:tab w:val="clear" w:pos="158"/>
          <w:tab w:val="left" w:pos="180"/>
        </w:tabs>
        <w:rPr>
          <w:rFonts w:cs="Arial"/>
          <w:szCs w:val="18"/>
        </w:rPr>
      </w:pPr>
    </w:p>
    <w:p w14:paraId="2EC44286" w14:textId="77777777" w:rsidR="00976EB6" w:rsidRPr="00302FC0" w:rsidRDefault="00976EB6" w:rsidP="008D39E1">
      <w:pPr>
        <w:pStyle w:val="ProductList-Body"/>
        <w:keepNext/>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D672AD">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85" w:name="_Toc15473211"/>
      <w:r w:rsidR="005B7124" w:rsidRPr="00EF30C3">
        <w:rPr>
          <w:rFonts w:cs="Arial"/>
        </w:rPr>
        <w:t>OneDrive for Business</w:t>
      </w:r>
      <w:bookmarkEnd w:id="185"/>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20530F0" w14:textId="2571F1E1"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86" w:name="_Toc453946627"/>
      <w:bookmarkStart w:id="187" w:name="_Toc451949065"/>
      <w:bookmarkStart w:id="188" w:name="ProjectOnline"/>
      <w:bookmarkStart w:id="189" w:name="_Toc15473212"/>
      <w:r w:rsidRPr="00EF30C3">
        <w:rPr>
          <w:rFonts w:ascii="Calibri Light" w:hAnsi="Calibri Light" w:cs="Arial"/>
        </w:rPr>
        <w:t>Project Online</w:t>
      </w:r>
      <w:bookmarkEnd w:id="186"/>
      <w:bookmarkEnd w:id="187"/>
      <w:bookmarkEnd w:id="189"/>
    </w:p>
    <w:bookmarkEnd w:id="188"/>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50"/>
          <w:footerReference w:type="first" r:id="rId51"/>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2"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10B1BBCD" w14:textId="2D766E63" w:rsidR="005277DB" w:rsidRPr="00330CE5" w:rsidRDefault="00643AE6"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55F3644" w:rsidR="00112A27" w:rsidRPr="002B2F18" w:rsidRDefault="00112A27" w:rsidP="00112A27">
      <w:pPr>
        <w:pStyle w:val="ProductList-Offering2Heading"/>
        <w:outlineLvl w:val="2"/>
        <w:rPr>
          <w:szCs w:val="28"/>
        </w:rPr>
      </w:pPr>
      <w:r w:rsidRPr="002B2F18">
        <w:rPr>
          <w:szCs w:val="28"/>
          <w:rtl/>
        </w:rPr>
        <w:tab/>
      </w:r>
      <w:bookmarkStart w:id="190" w:name="_Toc524436952"/>
      <w:bookmarkStart w:id="191" w:name="_Toc523239324"/>
      <w:bookmarkStart w:id="192" w:name="_Toc15473213"/>
      <w:r w:rsidRPr="002B2F18">
        <w:rPr>
          <w:szCs w:val="28"/>
        </w:rPr>
        <w:t>SharePoint Online</w:t>
      </w:r>
      <w:bookmarkEnd w:id="190"/>
      <w:bookmarkEnd w:id="191"/>
      <w:bookmarkEnd w:id="192"/>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BEB372A" w14:textId="77777777" w:rsidR="00330CE5" w:rsidRDefault="007F7A49" w:rsidP="00330CE5">
      <w:pPr>
        <w:pStyle w:val="ProductList-Offering2Heading"/>
        <w:outlineLvl w:val="2"/>
      </w:pPr>
      <w:r w:rsidRPr="008C383F">
        <w:rPr>
          <w:rFonts w:asciiTheme="minorHAnsi" w:hAnsiTheme="minorHAnsi" w:cstheme="minorHAnsi"/>
          <w:rtl/>
        </w:rPr>
        <w:tab/>
      </w:r>
      <w:bookmarkStart w:id="193" w:name="Stream"/>
      <w:bookmarkStart w:id="194" w:name="_Toc528174085"/>
      <w:bookmarkStart w:id="195" w:name="_Toc8395047"/>
      <w:bookmarkStart w:id="196" w:name="_Toc6563835"/>
      <w:bookmarkStart w:id="197" w:name="_Toc8749048"/>
      <w:bookmarkStart w:id="198" w:name="_Toc15473214"/>
      <w:r w:rsidR="00330CE5">
        <w:t>Microsoft Stream</w:t>
      </w:r>
      <w:bookmarkEnd w:id="193"/>
      <w:bookmarkEnd w:id="194"/>
      <w:bookmarkEnd w:id="195"/>
      <w:bookmarkEnd w:id="196"/>
      <w:bookmarkEnd w:id="197"/>
      <w:bookmarkEnd w:id="198"/>
    </w:p>
    <w:p w14:paraId="49B00B57" w14:textId="77777777" w:rsidR="00330CE5" w:rsidRPr="00331C73" w:rsidRDefault="00330CE5" w:rsidP="00330CE5">
      <w:pPr>
        <w:pStyle w:val="ProductList-Body"/>
        <w:keepNext/>
        <w:tabs>
          <w:tab w:val="clear" w:pos="158"/>
          <w:tab w:val="left" w:pos="360"/>
        </w:tabs>
        <w:rPr>
          <w:b/>
          <w:color w:val="00188F"/>
          <w:szCs w:val="18"/>
        </w:rPr>
      </w:pPr>
      <w:r w:rsidRPr="00331C73">
        <w:rPr>
          <w:b/>
          <w:color w:val="00188F"/>
          <w:szCs w:val="18"/>
          <w:rtl/>
        </w:rPr>
        <w:t>الإشعارات</w:t>
      </w:r>
    </w:p>
    <w:p w14:paraId="01AFF495" w14:textId="77777777" w:rsidR="00330CE5" w:rsidRPr="00331C73" w:rsidRDefault="00330CE5" w:rsidP="00330CE5">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5646A1CA" w14:textId="77777777" w:rsidR="00330CE5" w:rsidRDefault="00330CE5" w:rsidP="00330CE5">
      <w:pPr>
        <w:pStyle w:val="ProductList-Body"/>
      </w:pPr>
    </w:p>
    <w:p w14:paraId="6EB99BEC" w14:textId="77777777" w:rsidR="00330CE5" w:rsidRPr="00331C73" w:rsidRDefault="00330CE5" w:rsidP="00330CE5">
      <w:pPr>
        <w:pStyle w:val="ProductList-Body"/>
        <w:keepNext/>
        <w:tabs>
          <w:tab w:val="clear" w:pos="158"/>
          <w:tab w:val="left" w:pos="360"/>
        </w:tabs>
        <w:rPr>
          <w:b/>
          <w:color w:val="00188F"/>
          <w:szCs w:val="18"/>
        </w:rPr>
      </w:pPr>
      <w:r w:rsidRPr="00331C73">
        <w:rPr>
          <w:b/>
          <w:color w:val="00188F"/>
          <w:szCs w:val="18"/>
        </w:rPr>
        <w:t>Stream Live Events</w:t>
      </w:r>
    </w:p>
    <w:p w14:paraId="619F9FE6" w14:textId="77777777" w:rsidR="00330CE5" w:rsidRPr="00331C73" w:rsidRDefault="00330CE5" w:rsidP="00330CE5">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43C61B70"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22176C35"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984DB6B" w14:textId="57EC3361" w:rsidR="007F7A49" w:rsidRPr="00330CE5" w:rsidRDefault="00330CE5" w:rsidP="00330CE5">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007F7A49" w:rsidRPr="00330CE5">
        <w:rPr>
          <w:rFonts w:cstheme="minorHAnsi"/>
          <w:szCs w:val="18"/>
          <w:rtl/>
        </w:rPr>
        <w:t>.</w:t>
      </w:r>
    </w:p>
    <w:bookmarkStart w:id="199" w:name="OtherOnlineServices"/>
    <w:p w14:paraId="123659B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200" w:name="_Toc15473215"/>
      <w:r w:rsidRPr="00EF30C3">
        <w:rPr>
          <w:rFonts w:cs="Arial"/>
          <w:bCs/>
          <w:szCs w:val="28"/>
          <w:rtl/>
        </w:rPr>
        <w:lastRenderedPageBreak/>
        <w:t>خدمات أخرى عبر الإنترنت</w:t>
      </w:r>
      <w:bookmarkEnd w:id="200"/>
    </w:p>
    <w:p w14:paraId="004C5150" w14:textId="77777777" w:rsidR="00C61A2E" w:rsidRPr="003F6826" w:rsidRDefault="00C61A2E" w:rsidP="00C61A2E">
      <w:pPr>
        <w:pStyle w:val="ProductList-Offering2Heading"/>
        <w:keepNext/>
        <w:outlineLvl w:val="2"/>
        <w:rPr>
          <w:szCs w:val="28"/>
          <w:lang w:eastAsia="en-US"/>
        </w:rPr>
      </w:pPr>
      <w:bookmarkStart w:id="201" w:name="MicrosoftLearning"/>
      <w:bookmarkStart w:id="202" w:name="MicrosoftPowerBIPro"/>
      <w:bookmarkEnd w:id="199"/>
      <w:r w:rsidRPr="003F6826">
        <w:rPr>
          <w:rtl/>
          <w:lang w:eastAsia="en-US"/>
        </w:rPr>
        <w:tab/>
      </w:r>
      <w:bookmarkStart w:id="203" w:name="_Toc3111583"/>
      <w:bookmarkStart w:id="204" w:name="_Toc794198"/>
      <w:bookmarkStart w:id="205" w:name="BingMaps"/>
      <w:bookmarkStart w:id="206" w:name="_Toc15473216"/>
      <w:r w:rsidRPr="003F6826">
        <w:rPr>
          <w:szCs w:val="28"/>
          <w:lang w:eastAsia="en-US"/>
        </w:rPr>
        <w:t>Bing Maps Mobile Asset Management Platform</w:t>
      </w:r>
      <w:bookmarkEnd w:id="203"/>
      <w:bookmarkEnd w:id="204"/>
      <w:bookmarkEnd w:id="206"/>
    </w:p>
    <w:bookmarkEnd w:id="205"/>
    <w:p w14:paraId="0AD8136D" w14:textId="77777777" w:rsidR="00C61A2E" w:rsidRPr="003F6826" w:rsidRDefault="00C61A2E" w:rsidP="00C61A2E">
      <w:pPr>
        <w:pStyle w:val="ProductList-Body"/>
        <w:keepNext/>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C61A2E">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C61A2E">
      <w:pPr>
        <w:pStyle w:val="ProductList-Body"/>
        <w:rPr>
          <w:rFonts w:cs="Arial"/>
        </w:rPr>
      </w:pPr>
    </w:p>
    <w:p w14:paraId="5B0BC0B6"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53" w:history="1">
        <w:r w:rsidRPr="003F6826">
          <w:rPr>
            <w:rStyle w:val="Hyperlink"/>
            <w:rFonts w:cstheme="minorHAnsi"/>
            <w:szCs w:val="18"/>
          </w:rPr>
          <w:t>https://aka.ms/bingmapsplatformapistou</w:t>
        </w:r>
      </w:hyperlink>
      <w:r w:rsidRPr="003F6826">
        <w:rPr>
          <w:rFonts w:cstheme="minorHAnsi"/>
          <w:szCs w:val="18"/>
          <w:rtl/>
        </w:rPr>
        <w:t xml:space="preserve"> و</w:t>
      </w:r>
      <w:hyperlink r:id="rId54"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C61A2E">
      <w:pPr>
        <w:pStyle w:val="ProductList-Body"/>
        <w:rPr>
          <w:rFonts w:cs="Arial"/>
        </w:rPr>
      </w:pPr>
    </w:p>
    <w:p w14:paraId="5896799E" w14:textId="77777777" w:rsidR="00C61A2E" w:rsidRPr="003F6826" w:rsidRDefault="00C61A2E" w:rsidP="00330CE5">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330CE5">
      <w:pPr>
        <w:pStyle w:val="ProductList-Body"/>
        <w:keepNext/>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55"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207" w:name="BingMapsTransactionsandUsers"/>
    <w:bookmarkStart w:id="208"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209" w:name="_Toc15473217"/>
      <w:r w:rsidRPr="00EF30C3">
        <w:rPr>
          <w:rFonts w:ascii="Calibri Light" w:hAnsi="Calibri Light" w:cs="Arial"/>
        </w:rPr>
        <w:t xml:space="preserve">Business </w:t>
      </w:r>
      <w:r>
        <w:rPr>
          <w:rFonts w:ascii="Calibri Light" w:hAnsi="Calibri Light" w:cs="Arial"/>
        </w:rPr>
        <w:t>Maps Transactions and Users</w:t>
      </w:r>
      <w:bookmarkEnd w:id="209"/>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56"/>
          <w:type w:val="continuous"/>
          <w:pgSz w:w="12240" w:h="15840"/>
          <w:pgMar w:top="1440" w:right="720" w:bottom="1440" w:left="720" w:header="720" w:footer="720" w:gutter="0"/>
          <w:cols w:space="720"/>
          <w:titlePg/>
          <w:bidi/>
          <w:docGrid w:linePitch="360"/>
        </w:sectPr>
      </w:pPr>
    </w:p>
    <w:bookmarkEnd w:id="207"/>
    <w:bookmarkEnd w:id="208"/>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57"/>
          <w:footerReference w:type="first" r:id="rId58"/>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C61A2E">
      <w:pPr>
        <w:pStyle w:val="ProductList-Body"/>
        <w:keepNext/>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C61A2E">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C61A2E">
      <w:pPr>
        <w:pStyle w:val="ProductList-Body"/>
        <w:rPr>
          <w:rFonts w:cs="Arial"/>
          <w:sz w:val="20"/>
          <w:szCs w:val="20"/>
        </w:rPr>
      </w:pPr>
    </w:p>
    <w:p w14:paraId="115A76E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C61A2E">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59" w:history="1">
        <w:r w:rsidRPr="003F6826">
          <w:rPr>
            <w:rStyle w:val="Hyperlink"/>
            <w:rFonts w:cs="Arial"/>
            <w:szCs w:val="18"/>
          </w:rPr>
          <w:t>https://aka.ms/bingmapsplatformapistou</w:t>
        </w:r>
      </w:hyperlink>
      <w:r w:rsidRPr="003F6826">
        <w:rPr>
          <w:rFonts w:cs="Arial"/>
          <w:szCs w:val="18"/>
          <w:rtl/>
        </w:rPr>
        <w:t xml:space="preserve"> و</w:t>
      </w:r>
      <w:hyperlink r:id="rId60" w:history="1">
        <w:r w:rsidRPr="003F6826">
          <w:rPr>
            <w:rStyle w:val="Hyperlink"/>
            <w:rFonts w:cs="Arial"/>
            <w:szCs w:val="18"/>
          </w:rPr>
          <w:t>https://aka.ms.bingmapsplatformsdks</w:t>
        </w:r>
      </w:hyperlink>
      <w:r w:rsidRPr="003F6826">
        <w:rPr>
          <w:rFonts w:cs="Arial"/>
          <w:szCs w:val="18"/>
          <w:rtl/>
        </w:rPr>
        <w:t>.</w:t>
      </w:r>
    </w:p>
    <w:p w14:paraId="5E32E7D1" w14:textId="77777777" w:rsidR="00C61A2E" w:rsidRPr="003F6826" w:rsidRDefault="00C61A2E" w:rsidP="00C61A2E">
      <w:pPr>
        <w:pStyle w:val="ProductList-Body"/>
        <w:rPr>
          <w:rFonts w:cs="Arial"/>
        </w:rPr>
      </w:pPr>
    </w:p>
    <w:p w14:paraId="61F416FD"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C61A2E">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61"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22B6D">
      <w:pPr>
        <w:pStyle w:val="ProductList-Offering2Heading"/>
        <w:keepNext/>
        <w:outlineLvl w:val="2"/>
        <w:rPr>
          <w:bCs/>
          <w:szCs w:val="28"/>
        </w:rPr>
      </w:pPr>
      <w:bookmarkStart w:id="210" w:name="MicrosoftPowerPlatform"/>
      <w:r w:rsidRPr="008C1591">
        <w:rPr>
          <w:bCs/>
          <w:szCs w:val="28"/>
          <w:rtl/>
        </w:rPr>
        <w:tab/>
      </w:r>
      <w:bookmarkStart w:id="211" w:name="_Toc8395051"/>
      <w:bookmarkStart w:id="212" w:name="_Toc6563839"/>
      <w:bookmarkStart w:id="213" w:name="BusinessApplicationPlatform"/>
      <w:bookmarkStart w:id="214" w:name="_Toc15473218"/>
      <w:r w:rsidRPr="008C1591">
        <w:rPr>
          <w:bCs/>
          <w:szCs w:val="28"/>
        </w:rPr>
        <w:t>Microsoft Power Platform</w:t>
      </w:r>
      <w:bookmarkEnd w:id="211"/>
      <w:bookmarkEnd w:id="212"/>
      <w:bookmarkEnd w:id="214"/>
    </w:p>
    <w:bookmarkEnd w:id="213"/>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62"/>
          <w:footerReference w:type="first" r:id="rId63"/>
          <w:type w:val="continuous"/>
          <w:pgSz w:w="12240" w:h="15840"/>
          <w:pgMar w:top="1440" w:right="720" w:bottom="1440" w:left="720" w:header="720" w:footer="720" w:gutter="0"/>
          <w:cols w:space="720"/>
          <w:titlePg/>
          <w:bidi/>
          <w:docGrid w:linePitch="360"/>
        </w:sectPr>
      </w:pPr>
    </w:p>
    <w:bookmarkEnd w:id="210"/>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64"/>
          <w:footerReference w:type="first" r:id="rId65"/>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lastRenderedPageBreak/>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66"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bookmarkStart w:id="215" w:name="Intune"/>
    <w:bookmarkStart w:id="216" w:name="_Toc453946633"/>
    <w:bookmarkStart w:id="217"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431A5D" w14:textId="77777777" w:rsidR="006502D0" w:rsidRDefault="006502D0" w:rsidP="006502D0">
      <w:pPr>
        <w:pStyle w:val="ProductList-Offering2Heading"/>
        <w:keepNext/>
        <w:keepLines/>
        <w:outlineLvl w:val="2"/>
      </w:pPr>
      <w:r>
        <w:rPr>
          <w:rtl/>
        </w:rPr>
        <w:tab/>
      </w:r>
      <w:bookmarkStart w:id="218" w:name="_Toc531082929"/>
      <w:bookmarkStart w:id="219" w:name="_Toc15473219"/>
      <w:r>
        <w:t>GitHub Enterprise</w:t>
      </w:r>
      <w:bookmarkEnd w:id="218"/>
      <w:bookmarkEnd w:id="219"/>
    </w:p>
    <w:p w14:paraId="3916B300" w14:textId="77777777" w:rsidR="003010F5" w:rsidRPr="008C58D1" w:rsidRDefault="003010F5" w:rsidP="003010F5">
      <w:pPr>
        <w:pStyle w:val="ProductList-Body"/>
        <w:rPr>
          <w:spacing w:val="1"/>
          <w:szCs w:val="18"/>
        </w:rPr>
      </w:pPr>
      <w:r w:rsidRPr="008C58D1">
        <w:rPr>
          <w:rFonts w:ascii="Arial" w:hAnsi="Arial" w:cs="Arial"/>
          <w:spacing w:val="1"/>
          <w:szCs w:val="18"/>
          <w:rtl/>
        </w:rPr>
        <w:t>يتم توفير</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من قِبل</w:t>
      </w:r>
      <w:r w:rsidRPr="008C58D1">
        <w:rPr>
          <w:spacing w:val="1"/>
          <w:szCs w:val="18"/>
          <w:rtl/>
        </w:rPr>
        <w:t xml:space="preserve"> </w:t>
      </w:r>
      <w:r w:rsidRPr="008C58D1">
        <w:rPr>
          <w:spacing w:val="1"/>
          <w:szCs w:val="18"/>
        </w:rPr>
        <w:t>GitHub, Inc</w:t>
      </w:r>
      <w:r w:rsidRPr="008C58D1">
        <w:rPr>
          <w:rFonts w:ascii="Arial" w:hAnsi="Arial" w:cs="Arial"/>
          <w:spacing w:val="1"/>
          <w:szCs w:val="18"/>
          <w:rtl/>
        </w:rPr>
        <w:t>. وعن طريق استخدام</w:t>
      </w:r>
      <w:r w:rsidRPr="008C58D1">
        <w:rPr>
          <w:spacing w:val="1"/>
          <w:szCs w:val="18"/>
          <w:rtl/>
        </w:rPr>
        <w:t xml:space="preserve"> </w:t>
      </w:r>
      <w:r w:rsidRPr="008C58D1">
        <w:rPr>
          <w:spacing w:val="1"/>
          <w:szCs w:val="18"/>
        </w:rPr>
        <w:t>GitHub Enterprise</w:t>
      </w:r>
      <w:r w:rsidRPr="008C58D1">
        <w:rPr>
          <w:rFonts w:ascii="Arial" w:hAnsi="Arial" w:cs="Arial"/>
          <w:spacing w:val="1"/>
          <w:szCs w:val="18"/>
          <w:rtl/>
        </w:rPr>
        <w:t>، يوافق العميل على الالتزام بشروط</w:t>
      </w:r>
      <w:r w:rsidRPr="008C58D1">
        <w:rPr>
          <w:spacing w:val="1"/>
          <w:szCs w:val="18"/>
          <w:rtl/>
        </w:rPr>
        <w:t xml:space="preserve"> </w:t>
      </w:r>
      <w:r w:rsidRPr="008C58D1">
        <w:rPr>
          <w:spacing w:val="1"/>
          <w:szCs w:val="18"/>
        </w:rPr>
        <w:t>GitHub</w:t>
      </w:r>
      <w:r w:rsidRPr="008C58D1">
        <w:rPr>
          <w:rFonts w:ascii="Arial" w:hAnsi="Arial" w:cs="Arial"/>
          <w:spacing w:val="1"/>
          <w:szCs w:val="18"/>
          <w:rtl/>
        </w:rPr>
        <w:t xml:space="preserve"> المتوفرة على </w:t>
      </w:r>
      <w:hyperlink r:id="rId67" w:history="1">
        <w:r w:rsidRPr="008C58D1">
          <w:rPr>
            <w:rStyle w:val="Hyperlink"/>
            <w:spacing w:val="1"/>
            <w:szCs w:val="18"/>
          </w:rPr>
          <w:t>https://aka.ms/github_terms</w:t>
        </w:r>
      </w:hyperlink>
      <w:r w:rsidRPr="008C58D1">
        <w:rPr>
          <w:rFonts w:ascii="Arial" w:hAnsi="Arial" w:cs="Arial"/>
          <w:spacing w:val="1"/>
          <w:szCs w:val="18"/>
          <w:rtl/>
        </w:rPr>
        <w:t>. بغض النظر عما تم النص عليه خلافًا لذلك في اتفاقية الترخيص المجمّع المبرمة مع العميل (بما في ذلك شروط الخدمات عبر</w:t>
      </w:r>
      <w:r w:rsidRPr="008C58D1">
        <w:rPr>
          <w:spacing w:val="1"/>
          <w:szCs w:val="18"/>
          <w:rtl/>
        </w:rPr>
        <w:t xml:space="preserve"> </w:t>
      </w:r>
      <w:r w:rsidRPr="008C58D1">
        <w:rPr>
          <w:rFonts w:ascii="Arial" w:hAnsi="Arial" w:cs="Arial"/>
          <w:spacing w:val="1"/>
          <w:szCs w:val="18"/>
          <w:rtl/>
        </w:rPr>
        <w:t>الإنترنت)، سيتم تطبيق سياسة الخصوصية الخاصة بـ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والمتاحة على</w:t>
      </w:r>
      <w:r w:rsidRPr="008C58D1">
        <w:rPr>
          <w:spacing w:val="1"/>
          <w:szCs w:val="18"/>
          <w:rtl/>
        </w:rPr>
        <w:t xml:space="preserve"> </w:t>
      </w:r>
      <w:hyperlink r:id="rId68" w:history="1">
        <w:r w:rsidRPr="008C58D1">
          <w:rPr>
            <w:rStyle w:val="Hyperlink"/>
            <w:spacing w:val="1"/>
            <w:szCs w:val="18"/>
          </w:rPr>
          <w:t>https://help.github.com/articles/github-privacy-statement/</w:t>
        </w:r>
      </w:hyperlink>
      <w:r w:rsidRPr="008C58D1">
        <w:rPr>
          <w:spacing w:val="1"/>
          <w:szCs w:val="18"/>
          <w:rtl/>
        </w:rPr>
        <w:t xml:space="preserve"> </w:t>
      </w:r>
      <w:r w:rsidRPr="008C58D1">
        <w:rPr>
          <w:rFonts w:ascii="Arial" w:hAnsi="Arial" w:cs="Arial"/>
          <w:spacing w:val="1"/>
          <w:szCs w:val="18"/>
          <w:rtl/>
        </w:rPr>
        <w:t>وملحق حماية</w:t>
      </w:r>
      <w:r w:rsidRPr="008C58D1">
        <w:rPr>
          <w:spacing w:val="1"/>
          <w:szCs w:val="18"/>
          <w:rtl/>
        </w:rPr>
        <w:t xml:space="preserve"> </w:t>
      </w:r>
      <w:r w:rsidRPr="008C58D1">
        <w:rPr>
          <w:rFonts w:ascii="Arial" w:hAnsi="Arial" w:cs="Arial"/>
          <w:spacing w:val="1"/>
          <w:szCs w:val="18"/>
          <w:rtl/>
        </w:rPr>
        <w:t>البيانات لـ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الموجود على</w:t>
      </w:r>
      <w:r w:rsidRPr="008C58D1">
        <w:rPr>
          <w:spacing w:val="1"/>
          <w:szCs w:val="18"/>
          <w:rtl/>
        </w:rPr>
        <w:t xml:space="preserve"> </w:t>
      </w:r>
      <w:hyperlink r:id="rId69" w:history="1">
        <w:r w:rsidRPr="008C58D1">
          <w:rPr>
            <w:rStyle w:val="Hyperlink"/>
            <w:spacing w:val="1"/>
            <w:szCs w:val="18"/>
          </w:rPr>
          <w:t>https://aka.ms/github_terms</w:t>
        </w:r>
      </w:hyperlink>
      <w:r w:rsidRPr="008C58D1">
        <w:rPr>
          <w:spacing w:val="1"/>
          <w:szCs w:val="18"/>
          <w:rtl/>
        </w:rPr>
        <w:t xml:space="preserve"> </w:t>
      </w:r>
      <w:r w:rsidRPr="008C58D1">
        <w:rPr>
          <w:rFonts w:ascii="Arial" w:hAnsi="Arial" w:cs="Arial"/>
          <w:spacing w:val="1"/>
          <w:szCs w:val="18"/>
          <w:rtl/>
        </w:rPr>
        <w:t>على استخدام العميل لـ</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 xml:space="preserve">المرخصة بشكل مستقل أو باعتبارها </w:t>
      </w:r>
      <w:r w:rsidRPr="008C58D1">
        <w:rPr>
          <w:spacing w:val="1"/>
          <w:szCs w:val="18"/>
        </w:rPr>
        <w:t>Visual Studio Enterprise</w:t>
      </w:r>
      <w:r w:rsidRPr="008C58D1">
        <w:rPr>
          <w:spacing w:val="1"/>
          <w:szCs w:val="18"/>
          <w:rtl/>
        </w:rPr>
        <w:t xml:space="preserve"> </w:t>
      </w:r>
      <w:r w:rsidRPr="008C58D1">
        <w:rPr>
          <w:rFonts w:ascii="Arial" w:hAnsi="Arial" w:cs="Arial"/>
          <w:spacing w:val="1"/>
          <w:szCs w:val="18"/>
          <w:rtl/>
        </w:rPr>
        <w:t>أو</w:t>
      </w:r>
      <w:r w:rsidRPr="008C58D1">
        <w:rPr>
          <w:spacing w:val="1"/>
          <w:szCs w:val="18"/>
          <w:rtl/>
        </w:rPr>
        <w:t xml:space="preserve"> </w:t>
      </w:r>
      <w:r w:rsidRPr="008C58D1">
        <w:rPr>
          <w:spacing w:val="1"/>
          <w:szCs w:val="18"/>
        </w:rPr>
        <w:t>Professional with GitHub Enterprise</w:t>
      </w:r>
      <w:r w:rsidRPr="008C58D1">
        <w:rPr>
          <w:spacing w:val="1"/>
          <w:szCs w:val="18"/>
          <w:rtl/>
        </w:rPr>
        <w:t>.</w:t>
      </w:r>
    </w:p>
    <w:p w14:paraId="7000C02A"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220" w:name="_Toc531082930"/>
      <w:bookmarkStart w:id="221" w:name="MicrosoftCloudAppSecurity"/>
      <w:bookmarkStart w:id="222" w:name="_Toc531348188"/>
      <w:bookmarkStart w:id="223" w:name="_Toc15473220"/>
      <w:r>
        <w:t>Microsoft Cloud App Security</w:t>
      </w:r>
      <w:bookmarkEnd w:id="220"/>
      <w:bookmarkEnd w:id="221"/>
      <w:bookmarkEnd w:id="222"/>
      <w:bookmarkEnd w:id="223"/>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C61A2E">
      <w:pPr>
        <w:pStyle w:val="ProductList-Offering2Heading"/>
        <w:keepNext/>
        <w:outlineLvl w:val="2"/>
        <w:rPr>
          <w:rFonts w:asciiTheme="minorHAnsi" w:hAnsiTheme="minorHAnsi" w:cs="Arial"/>
        </w:rPr>
      </w:pPr>
      <w:r w:rsidRPr="003F6826">
        <w:rPr>
          <w:rFonts w:asciiTheme="minorHAnsi" w:hAnsiTheme="minorHAnsi" w:cs="Arial"/>
          <w:rtl/>
        </w:rPr>
        <w:tab/>
      </w:r>
      <w:bookmarkStart w:id="224" w:name="MicrosoftGraphdataconnect"/>
      <w:bookmarkStart w:id="225" w:name="_Toc3111588"/>
      <w:bookmarkStart w:id="226" w:name="_Toc15473221"/>
      <w:r w:rsidRPr="003F6826">
        <w:rPr>
          <w:rFonts w:asciiTheme="minorHAnsi" w:hAnsiTheme="minorHAnsi" w:cs="Arial"/>
          <w:rtl/>
        </w:rPr>
        <w:t xml:space="preserve">توصيل بيانات </w:t>
      </w:r>
      <w:r w:rsidRPr="003F6826">
        <w:rPr>
          <w:lang w:eastAsia="en-US"/>
        </w:rPr>
        <w:t>Microsoft Graph</w:t>
      </w:r>
      <w:bookmarkEnd w:id="224"/>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225"/>
      <w:bookmarkEnd w:id="226"/>
    </w:p>
    <w:p w14:paraId="6F1FE6CC"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C61A2E">
      <w:pPr>
        <w:pStyle w:val="ProductList-Body"/>
        <w:keepNext/>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C61A2E">
      <w:pPr>
        <w:pStyle w:val="ProductList-Body"/>
        <w:rPr>
          <w:rFonts w:cs="Arial"/>
          <w:sz w:val="20"/>
          <w:szCs w:val="20"/>
        </w:rPr>
      </w:pPr>
    </w:p>
    <w:p w14:paraId="13B7CB47" w14:textId="77777777" w:rsidR="00C61A2E" w:rsidRPr="003F6826" w:rsidRDefault="00C61A2E" w:rsidP="00C61A2E">
      <w:pPr>
        <w:pStyle w:val="ProductList-ClauseHeading"/>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09F31E23"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934C71A" w14:textId="77777777" w:rsidR="00094B39" w:rsidRDefault="00094B39" w:rsidP="00B54BD8">
      <w:pPr>
        <w:pStyle w:val="ProductList-Offering2Heading"/>
        <w:keepNext/>
        <w:outlineLvl w:val="2"/>
        <w:rPr>
          <w:rFonts w:cstheme="majorHAnsi"/>
          <w:rtl/>
        </w:rPr>
      </w:pPr>
    </w:p>
    <w:p w14:paraId="671621DD" w14:textId="77777777" w:rsidR="00094B39" w:rsidRDefault="00094B39" w:rsidP="00B54BD8">
      <w:pPr>
        <w:pStyle w:val="ProductList-Offering2Heading"/>
        <w:keepNext/>
        <w:outlineLvl w:val="2"/>
        <w:rPr>
          <w:rFonts w:cstheme="majorHAnsi"/>
          <w:rtl/>
        </w:rPr>
      </w:pPr>
    </w:p>
    <w:p w14:paraId="2B0AB503" w14:textId="77777777" w:rsidR="00094B39" w:rsidRDefault="00094B39" w:rsidP="00094B39">
      <w:pPr>
        <w:pStyle w:val="ProductList-Offering2Heading"/>
        <w:outlineLvl w:val="2"/>
        <w:rPr>
          <w:rFonts w:cstheme="majorHAnsi"/>
          <w:rtl/>
        </w:rPr>
      </w:pPr>
    </w:p>
    <w:p w14:paraId="1BC059BD" w14:textId="3B00DC28" w:rsidR="00B54BD8" w:rsidRPr="00B54BD8" w:rsidRDefault="00B54BD8" w:rsidP="00094B39">
      <w:pPr>
        <w:pStyle w:val="ProductList-Offering2Heading"/>
        <w:outlineLvl w:val="2"/>
        <w:rPr>
          <w:rFonts w:cstheme="majorHAnsi"/>
        </w:rPr>
      </w:pPr>
      <w:r w:rsidRPr="00B54BD8">
        <w:rPr>
          <w:rFonts w:cstheme="majorHAnsi"/>
          <w:rtl/>
        </w:rPr>
        <w:lastRenderedPageBreak/>
        <w:tab/>
      </w:r>
      <w:bookmarkStart w:id="227" w:name="_Toc534755264"/>
      <w:bookmarkStart w:id="228" w:name="_Toc15473222"/>
      <w:r w:rsidRPr="00B54BD8">
        <w:rPr>
          <w:rFonts w:cstheme="majorHAnsi"/>
        </w:rPr>
        <w:t>Microsoft Healthcare Bot Service</w:t>
      </w:r>
      <w:bookmarkEnd w:id="227"/>
      <w:bookmarkEnd w:id="228"/>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70"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330CE5">
      <w:pPr>
        <w:pStyle w:val="ProductList-Body"/>
        <w:keepNext/>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229" w:name="_Toc527036937"/>
      <w:bookmarkStart w:id="230" w:name="_Toc525753893"/>
      <w:bookmarkStart w:id="231" w:name="_Toc15473223"/>
      <w:r>
        <w:t>Microsoft Intune</w:t>
      </w:r>
      <w:bookmarkEnd w:id="229"/>
      <w:bookmarkEnd w:id="230"/>
      <w:bookmarkEnd w:id="231"/>
    </w:p>
    <w:bookmarkEnd w:id="215"/>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277DB">
      <w:pPr>
        <w:pStyle w:val="ProductList-Body"/>
        <w:keepNext/>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32"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32"/>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71"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lastRenderedPageBreak/>
        <w:tab/>
      </w:r>
      <w:bookmarkStart w:id="233" w:name="_Toc15473224"/>
      <w:r w:rsidR="00F431DC" w:rsidRPr="00EF30C3">
        <w:rPr>
          <w:rFonts w:ascii="Calibri Light" w:hAnsi="Calibri Light" w:cs="Arial"/>
        </w:rPr>
        <w:t>Microsoft Learning</w:t>
      </w:r>
      <w:bookmarkEnd w:id="216"/>
      <w:bookmarkEnd w:id="217"/>
      <w:bookmarkEnd w:id="233"/>
    </w:p>
    <w:bookmarkEnd w:id="201"/>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34" w:name="_Toc451949072"/>
      <w:r w:rsidRPr="00EF30C3">
        <w:rPr>
          <w:rFonts w:ascii="Calibri" w:hAnsi="Calibri" w:cs="Arial"/>
          <w:bCs/>
          <w:szCs w:val="18"/>
        </w:rPr>
        <w:t>Microsoft Learning Imagine Academy</w:t>
      </w:r>
      <w:bookmarkEnd w:id="234"/>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72"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202"/>
    <w:p w14:paraId="5CE8E92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C61A2E">
      <w:pPr>
        <w:pStyle w:val="ProductList-Offering2Heading"/>
        <w:keepNext/>
        <w:outlineLvl w:val="2"/>
        <w:rPr>
          <w:szCs w:val="28"/>
          <w:lang w:eastAsia="en-US"/>
        </w:rPr>
      </w:pPr>
      <w:r w:rsidRPr="003F6826">
        <w:rPr>
          <w:rFonts w:asciiTheme="minorHAnsi" w:hAnsiTheme="minorHAnsi" w:cs="Arial"/>
          <w:rtl/>
        </w:rPr>
        <w:tab/>
      </w:r>
      <w:bookmarkStart w:id="235" w:name="MicrosoftSearchinBing"/>
      <w:bookmarkStart w:id="236" w:name="_Toc3111592"/>
      <w:bookmarkStart w:id="237" w:name="_Toc15473225"/>
      <w:r w:rsidRPr="003F6826">
        <w:rPr>
          <w:szCs w:val="28"/>
          <w:lang w:eastAsia="en-US"/>
        </w:rPr>
        <w:t>Microsoft Search in Bing</w:t>
      </w:r>
      <w:bookmarkEnd w:id="235"/>
      <w:bookmarkEnd w:id="236"/>
      <w:bookmarkEnd w:id="237"/>
    </w:p>
    <w:p w14:paraId="3A8BA0D1"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330CE5">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C61A2E">
      <w:pPr>
        <w:pStyle w:val="ProductList-Body"/>
        <w:rPr>
          <w:rFonts w:cs="Arial"/>
          <w:szCs w:val="18"/>
        </w:rPr>
      </w:pPr>
    </w:p>
    <w:p w14:paraId="5AE1D9B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77777777" w:rsidR="00C61A2E" w:rsidRPr="003F6826" w:rsidRDefault="00C61A2E" w:rsidP="00C61A2E">
      <w:pPr>
        <w:pStyle w:val="ProductList-Body"/>
        <w:rPr>
          <w:rFonts w:cs="Arial"/>
          <w:szCs w:val="18"/>
        </w:rPr>
      </w:pPr>
      <w:r w:rsidRPr="003F6826">
        <w:rPr>
          <w:rFonts w:cs="Arial"/>
          <w:szCs w:val="18"/>
          <w:rtl/>
        </w:rPr>
        <w:t xml:space="preserve">عندما يقوم مستخدم بإدخال استعلام بحث في </w:t>
      </w:r>
      <w:r w:rsidRPr="003F6826">
        <w:rPr>
          <w:rFonts w:cs="Arial"/>
          <w:szCs w:val="18"/>
        </w:rPr>
        <w:t>Microsoft Search in Bing</w:t>
      </w:r>
      <w:r w:rsidRPr="003F6826">
        <w:rPr>
          <w:rFonts w:cs="Arial"/>
          <w:szCs w:val="18"/>
          <w:rtl/>
        </w:rPr>
        <w:t xml:space="preserve">، يقع طلبا بحث في نفس الوقت: </w:t>
      </w:r>
      <w:r w:rsidRPr="003F6826">
        <w:rPr>
          <w:rFonts w:cs="Arial"/>
          <w:szCs w:val="18"/>
          <w:lang w:bidi=""/>
        </w:rPr>
        <w:t>(1)</w:t>
      </w:r>
      <w:r w:rsidRPr="003F6826">
        <w:rPr>
          <w:rFonts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3F6826">
        <w:rPr>
          <w:rFonts w:cs="Arial"/>
          <w:szCs w:val="18"/>
          <w:lang w:bidi=""/>
        </w:rPr>
        <w:t>(2)</w:t>
      </w:r>
      <w:r w:rsidRPr="003F6826">
        <w:rPr>
          <w:rFonts w:cs="Arial"/>
          <w:szCs w:val="18"/>
          <w:rtl/>
        </w:rPr>
        <w:t xml:space="preserve"> بحث منفصل للنتائج العامة من </w:t>
      </w:r>
      <w:r w:rsidRPr="003F6826">
        <w:rPr>
          <w:rFonts w:cs="Arial"/>
          <w:szCs w:val="18"/>
        </w:rPr>
        <w:t>Bing.com</w:t>
      </w:r>
      <w:r w:rsidRPr="003F6826">
        <w:rPr>
          <w:rFonts w:cs="Arial"/>
          <w:szCs w:val="18"/>
          <w:rtl/>
        </w:rPr>
        <w:t xml:space="preserve">، التي لا يكون الاستعلام والنتائج التي يتم إرجاعها بيانات العميل. تسري بنود الخدمات عبر الإنترنت هذه، بما في ذلك شروط معالجة البيانات، على </w:t>
      </w:r>
      <w:r w:rsidRPr="003F6826">
        <w:rPr>
          <w:rFonts w:cs="Arial"/>
          <w:szCs w:val="18"/>
        </w:rPr>
        <w:t>Microsoft Search in Bing</w:t>
      </w:r>
      <w:r w:rsidRPr="003F6826">
        <w:rPr>
          <w:rFonts w:cs="Arial"/>
          <w:szCs w:val="18"/>
          <w:rtl/>
        </w:rPr>
        <w:t xml:space="preserve"> فقط: ينطبق بيان خصوصية </w:t>
      </w:r>
      <w:r w:rsidRPr="003F6826">
        <w:rPr>
          <w:rFonts w:cs="Arial"/>
          <w:szCs w:val="18"/>
        </w:rPr>
        <w:t>Microsoft</w:t>
      </w:r>
      <w:r w:rsidRPr="003F6826">
        <w:rPr>
          <w:rFonts w:cs="Arial"/>
          <w:szCs w:val="18"/>
          <w:rtl/>
        </w:rPr>
        <w:t xml:space="preserve"> على الموقع </w:t>
      </w:r>
      <w:hyperlink r:id="rId73" w:history="1">
        <w:r w:rsidRPr="003F6826">
          <w:rPr>
            <w:rStyle w:val="Hyperlink"/>
            <w:rFonts w:cs="Arial"/>
            <w:szCs w:val="18"/>
            <w:lang w:bidi=""/>
          </w:rPr>
          <w:t>https://go.microsoft.com/fwlink/?LinkId=521839</w:t>
        </w:r>
      </w:hyperlink>
      <w:r w:rsidRPr="003F6826">
        <w:rPr>
          <w:rFonts w:cs="Arial"/>
          <w:szCs w:val="18"/>
          <w:rtl/>
        </w:rPr>
        <w:t xml:space="preserve"> على البحث العام على </w:t>
      </w:r>
      <w:r w:rsidRPr="003F6826">
        <w:rPr>
          <w:rFonts w:cs="Arial"/>
          <w:szCs w:val="18"/>
        </w:rPr>
        <w:t>Bing.com</w:t>
      </w:r>
      <w:r w:rsidRPr="003F6826">
        <w:rPr>
          <w:rFonts w:cs="Arial"/>
          <w:szCs w:val="18"/>
          <w:rtl/>
        </w:rPr>
        <w:t xml:space="preserve">. </w:t>
      </w:r>
    </w:p>
    <w:p w14:paraId="6E4562B1"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03291D">
      <w:pPr>
        <w:pStyle w:val="ProductList-Offering2Heading"/>
        <w:keepNext/>
        <w:outlineLvl w:val="2"/>
        <w:rPr>
          <w:rFonts w:cs="Arial"/>
          <w:bCs/>
        </w:rPr>
      </w:pPr>
      <w:r w:rsidRPr="00EF30C3">
        <w:rPr>
          <w:rFonts w:cs="Arial"/>
          <w:bCs/>
          <w:rtl/>
        </w:rPr>
        <w:tab/>
      </w:r>
      <w:bookmarkStart w:id="238" w:name="_Toc457466455"/>
      <w:bookmarkStart w:id="239" w:name="_Toc15473226"/>
      <w:r w:rsidRPr="00EF30C3">
        <w:rPr>
          <w:rFonts w:cs="Arial"/>
          <w:bCs/>
        </w:rPr>
        <w:t>Minecraft: Education Edition</w:t>
      </w:r>
      <w:bookmarkEnd w:id="238"/>
      <w:bookmarkEnd w:id="239"/>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40" w:name="_Toc15473227"/>
      <w:r w:rsidRPr="00EF30C3">
        <w:rPr>
          <w:rFonts w:cs="Arial"/>
          <w:szCs w:val="28"/>
        </w:rPr>
        <w:t>Office 365 Developer</w:t>
      </w:r>
      <w:bookmarkEnd w:id="240"/>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41" w:name="_Toc431459548"/>
    <w:bookmarkStart w:id="242"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F431DC">
      <w:pPr>
        <w:pStyle w:val="ProductList-Offering2Heading"/>
        <w:outlineLvl w:val="2"/>
        <w:rPr>
          <w:rFonts w:cs="Arial"/>
        </w:rPr>
      </w:pPr>
      <w:r w:rsidRPr="00EF30C3">
        <w:rPr>
          <w:rFonts w:cs="Arial"/>
          <w:rtl/>
        </w:rPr>
        <w:tab/>
      </w:r>
      <w:bookmarkStart w:id="243" w:name="_Toc13858401"/>
      <w:bookmarkStart w:id="244" w:name="_Toc15473228"/>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43"/>
      <w:bookmarkEnd w:id="244"/>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26362D82" w:rsidR="009D550E" w:rsidRPr="008A51D9" w:rsidRDefault="008A51D9" w:rsidP="008A51D9">
      <w:pPr>
        <w:pStyle w:val="ProductList-Body"/>
        <w:rPr>
          <w:rFonts w:ascii="Calibri" w:hAnsi="Calibri" w:cs="Arial"/>
          <w:szCs w:val="18"/>
        </w:rPr>
      </w:pPr>
      <w:r w:rsidRPr="008A51D9">
        <w:rPr>
          <w:rFonts w:ascii="Arial" w:hAnsi="Arial" w:cs="Arial" w:hint="cs"/>
          <w:szCs w:val="18"/>
          <w:rtl/>
        </w:rPr>
        <w:t>يحتوي</w:t>
      </w:r>
      <w:r w:rsidRPr="008A51D9">
        <w:rPr>
          <w:rFonts w:cstheme="minorHAnsi"/>
          <w:szCs w:val="18"/>
          <w:rtl/>
        </w:rPr>
        <w:t xml:space="preserve"> </w:t>
      </w:r>
      <w:r w:rsidRPr="008A51D9">
        <w:rPr>
          <w:rFonts w:ascii="Arial" w:hAnsi="Arial" w:cs="Arial" w:hint="cs"/>
          <w:szCs w:val="18"/>
          <w:rtl/>
        </w:rPr>
        <w:t>جزء</w:t>
      </w:r>
      <w:r w:rsidRPr="008A51D9">
        <w:rPr>
          <w:rFonts w:cstheme="minorHAnsi"/>
          <w:szCs w:val="18"/>
          <w:rtl/>
        </w:rPr>
        <w:t xml:space="preserve"> </w:t>
      </w:r>
      <w:r w:rsidRPr="008A51D9">
        <w:rPr>
          <w:rFonts w:ascii="Arial" w:hAnsi="Arial" w:cs="Arial" w:hint="cs"/>
          <w:szCs w:val="18"/>
          <w:rtl/>
        </w:rPr>
        <w:t>الحماية</w:t>
      </w:r>
      <w:r w:rsidRPr="008A51D9">
        <w:rPr>
          <w:rFonts w:cstheme="minorHAnsi"/>
          <w:szCs w:val="18"/>
          <w:rtl/>
        </w:rPr>
        <w:t xml:space="preserve"> </w:t>
      </w:r>
      <w:r w:rsidRPr="008A51D9">
        <w:rPr>
          <w:rFonts w:ascii="Arial" w:hAnsi="Arial" w:cs="Arial" w:hint="cs"/>
          <w:szCs w:val="18"/>
          <w:rtl/>
        </w:rPr>
        <w:t>المتقدمة</w:t>
      </w:r>
      <w:r w:rsidRPr="008A51D9">
        <w:rPr>
          <w:rFonts w:cstheme="minorHAnsi"/>
          <w:szCs w:val="18"/>
          <w:rtl/>
        </w:rPr>
        <w:t xml:space="preserve"> </w:t>
      </w:r>
      <w:r w:rsidRPr="008A51D9">
        <w:rPr>
          <w:rFonts w:ascii="Arial" w:hAnsi="Arial" w:cs="Arial" w:hint="cs"/>
          <w:szCs w:val="18"/>
          <w:rtl/>
        </w:rPr>
        <w:t>من</w:t>
      </w:r>
      <w:r w:rsidRPr="008A51D9">
        <w:rPr>
          <w:rFonts w:cstheme="minorHAnsi"/>
          <w:szCs w:val="18"/>
          <w:rtl/>
        </w:rPr>
        <w:t xml:space="preserve"> </w:t>
      </w:r>
      <w:r w:rsidRPr="008A51D9">
        <w:rPr>
          <w:rFonts w:ascii="Arial" w:hAnsi="Arial" w:cs="Arial" w:hint="cs"/>
          <w:szCs w:val="18"/>
          <w:rtl/>
        </w:rPr>
        <w:t>المخاطر</w:t>
      </w:r>
      <w:r w:rsidRPr="008A51D9">
        <w:rPr>
          <w:rFonts w:cstheme="minorHAnsi"/>
          <w:szCs w:val="18"/>
          <w:rtl/>
        </w:rPr>
        <w:t xml:space="preserve"> </w:t>
      </w:r>
      <w:r w:rsidRPr="008A51D9">
        <w:rPr>
          <w:rFonts w:ascii="Arial" w:hAnsi="Arial" w:cs="Arial" w:hint="cs"/>
          <w:szCs w:val="18"/>
          <w:rtl/>
        </w:rPr>
        <w:t>من</w:t>
      </w:r>
      <w:r w:rsidRPr="008A51D9">
        <w:rPr>
          <w:rFonts w:cstheme="minorHAnsi"/>
          <w:szCs w:val="18"/>
          <w:rtl/>
        </w:rPr>
        <w:t xml:space="preserve"> </w:t>
      </w:r>
      <w:r w:rsidRPr="008A51D9">
        <w:rPr>
          <w:rFonts w:cstheme="minorHAnsi"/>
          <w:szCs w:val="18"/>
        </w:rPr>
        <w:t>Microsoft Defender</w:t>
      </w:r>
      <w:r w:rsidRPr="008A51D9">
        <w:rPr>
          <w:rFonts w:cstheme="minorHAnsi"/>
          <w:szCs w:val="18"/>
          <w:rtl/>
        </w:rPr>
        <w:t xml:space="preserve"> </w:t>
      </w:r>
      <w:r w:rsidRPr="008A51D9">
        <w:rPr>
          <w:rFonts w:ascii="Arial" w:hAnsi="Arial" w:cs="Arial" w:hint="cs"/>
          <w:szCs w:val="18"/>
          <w:rtl/>
        </w:rPr>
        <w:t>على</w:t>
      </w:r>
      <w:r w:rsidRPr="008A51D9">
        <w:rPr>
          <w:rFonts w:cstheme="minorHAnsi"/>
          <w:szCs w:val="18"/>
          <w:rtl/>
        </w:rPr>
        <w:t xml:space="preserve"> </w:t>
      </w:r>
      <w:r w:rsidRPr="008A51D9">
        <w:rPr>
          <w:rFonts w:ascii="Arial" w:hAnsi="Arial" w:cs="Arial" w:hint="cs"/>
          <w:szCs w:val="18"/>
          <w:rtl/>
        </w:rPr>
        <w:t>بيانات</w:t>
      </w:r>
      <w:r w:rsidRPr="008A51D9">
        <w:rPr>
          <w:rFonts w:cstheme="minorHAnsi"/>
          <w:szCs w:val="18"/>
          <w:rtl/>
        </w:rPr>
        <w:t xml:space="preserve"> </w:t>
      </w:r>
      <w:r w:rsidRPr="008A51D9">
        <w:rPr>
          <w:rFonts w:ascii="Arial" w:hAnsi="Arial" w:cs="Arial" w:hint="cs"/>
          <w:szCs w:val="18"/>
          <w:rtl/>
        </w:rPr>
        <w:t>العميل</w:t>
      </w:r>
      <w:r w:rsidRPr="008A51D9">
        <w:rPr>
          <w:rFonts w:cstheme="minorHAnsi"/>
          <w:szCs w:val="18"/>
          <w:rtl/>
        </w:rPr>
        <w:t xml:space="preserve"> </w:t>
      </w:r>
      <w:r w:rsidRPr="008A51D9">
        <w:rPr>
          <w:rFonts w:ascii="Arial" w:hAnsi="Arial" w:cs="Arial" w:hint="cs"/>
          <w:szCs w:val="18"/>
          <w:rtl/>
        </w:rPr>
        <w:t>القابلة</w:t>
      </w:r>
      <w:r w:rsidRPr="008A51D9">
        <w:rPr>
          <w:rFonts w:cstheme="minorHAnsi"/>
          <w:szCs w:val="18"/>
          <w:rtl/>
        </w:rPr>
        <w:t xml:space="preserve"> </w:t>
      </w:r>
      <w:r w:rsidRPr="008A51D9">
        <w:rPr>
          <w:rFonts w:ascii="Arial" w:hAnsi="Arial" w:cs="Arial" w:hint="cs"/>
          <w:szCs w:val="18"/>
          <w:rtl/>
        </w:rPr>
        <w:t>للاستخراج</w:t>
      </w:r>
      <w:r w:rsidRPr="008A51D9">
        <w:rPr>
          <w:rFonts w:cstheme="minorHAnsi"/>
          <w:szCs w:val="18"/>
          <w:rtl/>
        </w:rPr>
        <w:t xml:space="preserve"> </w:t>
      </w:r>
      <w:r w:rsidRPr="008A51D9">
        <w:rPr>
          <w:rFonts w:ascii="Arial" w:hAnsi="Arial" w:cs="Arial" w:hint="cs"/>
          <w:szCs w:val="18"/>
          <w:rtl/>
        </w:rPr>
        <w:t>لذلك</w:t>
      </w:r>
      <w:r w:rsidRPr="008A51D9">
        <w:rPr>
          <w:rFonts w:cstheme="minorHAnsi"/>
          <w:szCs w:val="18"/>
          <w:rtl/>
        </w:rPr>
        <w:t xml:space="preserve"> </w:t>
      </w:r>
      <w:r w:rsidRPr="008A51D9">
        <w:rPr>
          <w:rFonts w:ascii="Arial" w:hAnsi="Arial" w:cs="Arial" w:hint="cs"/>
          <w:szCs w:val="18"/>
          <w:rtl/>
        </w:rPr>
        <w:t>لا</w:t>
      </w:r>
      <w:r w:rsidRPr="008A51D9">
        <w:rPr>
          <w:rFonts w:cstheme="minorHAnsi"/>
          <w:szCs w:val="18"/>
          <w:rtl/>
        </w:rPr>
        <w:t xml:space="preserve"> </w:t>
      </w:r>
      <w:r w:rsidRPr="008A51D9">
        <w:rPr>
          <w:rFonts w:ascii="Arial" w:hAnsi="Arial" w:cs="Arial" w:hint="cs"/>
          <w:szCs w:val="18"/>
          <w:rtl/>
        </w:rPr>
        <w:t>يتم</w:t>
      </w:r>
      <w:r w:rsidRPr="008A51D9">
        <w:rPr>
          <w:rFonts w:cstheme="minorHAnsi"/>
          <w:szCs w:val="18"/>
          <w:rtl/>
        </w:rPr>
        <w:t xml:space="preserve"> </w:t>
      </w:r>
      <w:r w:rsidRPr="008A51D9">
        <w:rPr>
          <w:rFonts w:ascii="Arial" w:hAnsi="Arial" w:cs="Arial" w:hint="cs"/>
          <w:szCs w:val="18"/>
          <w:rtl/>
        </w:rPr>
        <w:t>تطبيق</w:t>
      </w:r>
      <w:r w:rsidRPr="008A51D9">
        <w:rPr>
          <w:rFonts w:cstheme="minorHAnsi"/>
          <w:szCs w:val="18"/>
          <w:rtl/>
        </w:rPr>
        <w:t xml:space="preserve"> </w:t>
      </w:r>
      <w:r w:rsidRPr="008A51D9">
        <w:rPr>
          <w:rFonts w:ascii="Arial" w:hAnsi="Arial" w:cs="Arial" w:hint="cs"/>
          <w:szCs w:val="18"/>
          <w:rtl/>
        </w:rPr>
        <w:t>شروط</w:t>
      </w:r>
      <w:r w:rsidRPr="008A51D9">
        <w:rPr>
          <w:rFonts w:cstheme="minorHAnsi"/>
          <w:szCs w:val="18"/>
          <w:rtl/>
        </w:rPr>
        <w:t xml:space="preserve"> </w:t>
      </w:r>
      <w:r w:rsidRPr="008A51D9">
        <w:rPr>
          <w:rFonts w:ascii="Arial" w:hAnsi="Arial" w:cs="Arial" w:hint="cs"/>
          <w:szCs w:val="18"/>
          <w:rtl/>
        </w:rPr>
        <w:t>استخراج</w:t>
      </w:r>
      <w:r w:rsidRPr="008A51D9">
        <w:rPr>
          <w:rFonts w:cstheme="minorHAnsi"/>
          <w:szCs w:val="18"/>
          <w:rtl/>
        </w:rPr>
        <w:t xml:space="preserve"> </w:t>
      </w:r>
      <w:r w:rsidRPr="008A51D9">
        <w:rPr>
          <w:rFonts w:ascii="Arial" w:hAnsi="Arial" w:cs="Arial" w:hint="cs"/>
          <w:szCs w:val="18"/>
          <w:rtl/>
        </w:rPr>
        <w:t>بيانات</w:t>
      </w:r>
      <w:r w:rsidRPr="008A51D9">
        <w:rPr>
          <w:rFonts w:cstheme="minorHAnsi"/>
          <w:szCs w:val="18"/>
          <w:rtl/>
        </w:rPr>
        <w:t xml:space="preserve"> </w:t>
      </w:r>
      <w:r w:rsidRPr="008A51D9">
        <w:rPr>
          <w:rFonts w:ascii="Arial" w:hAnsi="Arial" w:cs="Arial" w:hint="cs"/>
          <w:szCs w:val="18"/>
          <w:rtl/>
        </w:rPr>
        <w:t>العميل</w:t>
      </w:r>
      <w:r w:rsidRPr="008A51D9">
        <w:rPr>
          <w:rFonts w:cstheme="minorHAnsi"/>
          <w:szCs w:val="18"/>
          <w:rtl/>
        </w:rPr>
        <w:t xml:space="preserve"> </w:t>
      </w:r>
      <w:r w:rsidRPr="008A51D9">
        <w:rPr>
          <w:rFonts w:ascii="Arial" w:hAnsi="Arial" w:cs="Arial" w:hint="cs"/>
          <w:szCs w:val="18"/>
          <w:rtl/>
        </w:rPr>
        <w:t>في</w:t>
      </w:r>
      <w:r w:rsidRPr="008A51D9">
        <w:rPr>
          <w:rFonts w:cstheme="minorHAnsi"/>
          <w:szCs w:val="18"/>
          <w:rtl/>
        </w:rPr>
        <w:t xml:space="preserve"> </w:t>
      </w:r>
      <w:r w:rsidRPr="008A51D9">
        <w:rPr>
          <w:rFonts w:ascii="Arial" w:hAnsi="Arial" w:cs="Arial" w:hint="cs"/>
          <w:szCs w:val="18"/>
          <w:rtl/>
        </w:rPr>
        <w:t>شروط</w:t>
      </w:r>
      <w:r w:rsidRPr="008A51D9">
        <w:rPr>
          <w:rFonts w:cstheme="minorHAnsi"/>
          <w:szCs w:val="18"/>
          <w:rtl/>
        </w:rPr>
        <w:t xml:space="preserve"> </w:t>
      </w:r>
      <w:r w:rsidRPr="008A51D9">
        <w:rPr>
          <w:rFonts w:ascii="Arial" w:hAnsi="Arial" w:cs="Arial" w:hint="cs"/>
          <w:szCs w:val="18"/>
          <w:rtl/>
        </w:rPr>
        <w:t>الخدمات</w:t>
      </w:r>
      <w:r w:rsidRPr="008A51D9">
        <w:rPr>
          <w:rFonts w:cstheme="minorHAnsi"/>
          <w:szCs w:val="18"/>
          <w:rtl/>
        </w:rPr>
        <w:t xml:space="preserve"> </w:t>
      </w:r>
      <w:r w:rsidRPr="008A51D9">
        <w:rPr>
          <w:rFonts w:ascii="Arial" w:hAnsi="Arial" w:cs="Arial" w:hint="cs"/>
          <w:szCs w:val="18"/>
          <w:rtl/>
        </w:rPr>
        <w:t>عبر</w:t>
      </w:r>
      <w:r w:rsidRPr="008A51D9">
        <w:rPr>
          <w:rFonts w:cstheme="minorHAnsi"/>
          <w:szCs w:val="18"/>
          <w:rtl/>
        </w:rPr>
        <w:t xml:space="preserve"> </w:t>
      </w:r>
      <w:r w:rsidRPr="008A51D9">
        <w:rPr>
          <w:rFonts w:ascii="Arial" w:hAnsi="Arial" w:cs="Arial" w:hint="cs"/>
          <w:szCs w:val="18"/>
          <w:rtl/>
        </w:rPr>
        <w:t>الإنترنت</w:t>
      </w:r>
      <w:r w:rsidR="009D550E" w:rsidRPr="008A51D9">
        <w:rPr>
          <w:rFonts w:ascii="Calibri" w:hAnsi="Calibri" w:cs="Arial"/>
          <w:szCs w:val="18"/>
          <w:rtl/>
        </w:rPr>
        <w:t xml:space="preserve">. </w:t>
      </w:r>
    </w:p>
    <w:bookmarkEnd w:id="241"/>
    <w:bookmarkEnd w:id="242"/>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74"/>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45" w:name="Attachment1"/>
      <w:bookmarkStart w:id="246" w:name="_Toc15473229"/>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46"/>
    </w:p>
    <w:p w14:paraId="2F4609B8" w14:textId="0A35F4A9" w:rsidR="004D27A6" w:rsidRPr="00EF30C3" w:rsidRDefault="00D67A4B" w:rsidP="00D672AD">
      <w:pPr>
        <w:pStyle w:val="ProductList-Offering1Heading"/>
        <w:outlineLvl w:val="1"/>
        <w:rPr>
          <w:rFonts w:cs="Arial"/>
          <w:szCs w:val="28"/>
        </w:rPr>
      </w:pPr>
      <w:bookmarkStart w:id="247" w:name="_Toc15473230"/>
      <w:bookmarkEnd w:id="245"/>
      <w:r w:rsidRPr="00EF30C3">
        <w:rPr>
          <w:rFonts w:cs="Arial"/>
          <w:szCs w:val="28"/>
        </w:rPr>
        <w:t>Bing Maps</w:t>
      </w:r>
      <w:bookmarkEnd w:id="247"/>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75"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76" w:history="1">
        <w:r w:rsidRPr="00C36F54">
          <w:rPr>
            <w:rStyle w:val="Hyperlink"/>
            <w:szCs w:val="18"/>
            <w:lang w:bidi=""/>
          </w:rPr>
          <w:t>go.microsoft.com/fwlink/?LinkID=248686</w:t>
        </w:r>
      </w:hyperlink>
      <w:r w:rsidRPr="00C36F54">
        <w:rPr>
          <w:szCs w:val="18"/>
          <w:rtl/>
        </w:rPr>
        <w:t>.</w:t>
      </w:r>
    </w:p>
    <w:bookmarkStart w:id="248" w:name="_Toc445967506"/>
    <w:bookmarkStart w:id="249" w:name="_Toc444248885"/>
    <w:bookmarkStart w:id="250"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51" w:name="_Toc15473231"/>
      <w:r w:rsidRPr="00EF30C3">
        <w:rPr>
          <w:rFonts w:cs="Arial"/>
          <w:bCs/>
          <w:szCs w:val="28"/>
          <w:cs/>
        </w:rPr>
        <w:t>‎</w:t>
      </w:r>
      <w:bookmarkEnd w:id="248"/>
      <w:bookmarkEnd w:id="249"/>
      <w:bookmarkEnd w:id="250"/>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51"/>
    </w:p>
    <w:p w14:paraId="5E121431" w14:textId="77777777" w:rsidR="008A51D9" w:rsidRPr="008F72A9" w:rsidRDefault="008A51D9" w:rsidP="008A51D9">
      <w:pPr>
        <w:pStyle w:val="ProductList-Body"/>
        <w:rPr>
          <w:rFonts w:cstheme="minorHAnsi"/>
          <w:szCs w:val="18"/>
        </w:rPr>
      </w:pP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أدناه</w:t>
      </w:r>
      <w:r w:rsidRPr="008F72A9">
        <w:rPr>
          <w:rFonts w:cstheme="minorHAnsi"/>
          <w:szCs w:val="18"/>
          <w:rtl/>
        </w:rPr>
        <w:t xml:space="preserve">. </w:t>
      </w:r>
      <w:r w:rsidRPr="008F72A9">
        <w:rPr>
          <w:rFonts w:ascii="Arial" w:hAnsi="Arial" w:cs="Arial" w:hint="cs"/>
          <w:szCs w:val="18"/>
          <w:rtl/>
        </w:rPr>
        <w:t>بالرغم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المتفق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769D8E83" w14:textId="77777777" w:rsidR="008A51D9" w:rsidRPr="008F72A9" w:rsidRDefault="008A51D9" w:rsidP="008A51D9">
      <w:pPr>
        <w:pStyle w:val="ProductList-Body"/>
        <w:rPr>
          <w:rFonts w:cstheme="minorHAnsi"/>
          <w:szCs w:val="18"/>
        </w:rPr>
      </w:pPr>
    </w:p>
    <w:p w14:paraId="15713B51" w14:textId="77777777" w:rsidR="008A51D9" w:rsidRPr="008F72A9" w:rsidRDefault="008A51D9" w:rsidP="008A51D9">
      <w:pPr>
        <w:pStyle w:val="ProductList-Body"/>
        <w:rPr>
          <w:rFonts w:cstheme="minorHAnsi"/>
          <w:szCs w:val="18"/>
        </w:rPr>
      </w:pP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ليست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حين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بقية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لم</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تطبيقها</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أدناه</w:t>
      </w:r>
      <w:r w:rsidRPr="008F72A9">
        <w:rPr>
          <w:rFonts w:cstheme="minorHAnsi"/>
          <w:szCs w:val="18"/>
          <w:rtl/>
        </w:rPr>
        <w:t>.</w:t>
      </w:r>
    </w:p>
    <w:p w14:paraId="33FD527E" w14:textId="77777777" w:rsidR="008A51D9" w:rsidRPr="008F72A9" w:rsidRDefault="008A51D9" w:rsidP="008A51D9">
      <w:pPr>
        <w:pStyle w:val="ProductList-Body"/>
        <w:rPr>
          <w:rFonts w:cstheme="minorHAnsi"/>
          <w:b/>
          <w:szCs w:val="18"/>
        </w:rPr>
      </w:pPr>
    </w:p>
    <w:p w14:paraId="18526ADE"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معالجة</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بيانات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الخدمات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الاحترافية؛</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الملكية</w:t>
      </w:r>
    </w:p>
    <w:p w14:paraId="2CDA77E1" w14:textId="77777777" w:rsidR="008A51D9" w:rsidRPr="008F72A9" w:rsidRDefault="008A51D9" w:rsidP="008A51D9">
      <w:pPr>
        <w:pStyle w:val="ProductList-Body"/>
        <w:rPr>
          <w:rFonts w:cstheme="minorHAnsi"/>
          <w:szCs w:val="18"/>
        </w:rPr>
      </w:pPr>
      <w:r w:rsidRPr="008F72A9">
        <w:rPr>
          <w:rFonts w:ascii="Arial" w:hAnsi="Arial" w:cs="Arial" w:hint="cs"/>
          <w:szCs w:val="18"/>
          <w:rtl/>
        </w:rPr>
        <w:t>ستُستخدَم</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تُعالَج</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لتقديم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الأغراض</w:t>
      </w:r>
      <w:r w:rsidRPr="008F72A9">
        <w:rPr>
          <w:rFonts w:cstheme="minorHAnsi"/>
          <w:szCs w:val="18"/>
          <w:rtl/>
        </w:rPr>
        <w:t xml:space="preserve"> </w:t>
      </w:r>
      <w:r w:rsidRPr="008F72A9">
        <w:rPr>
          <w:rFonts w:ascii="Arial" w:hAnsi="Arial" w:cs="Arial" w:hint="cs"/>
          <w:szCs w:val="18"/>
          <w:rtl/>
        </w:rPr>
        <w:t>المتوافقة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ولن</w:t>
      </w:r>
      <w:r w:rsidRPr="008F72A9">
        <w:rPr>
          <w:rFonts w:cstheme="minorHAnsi"/>
          <w:szCs w:val="18"/>
          <w:rtl/>
        </w:rPr>
        <w:t xml:space="preserve"> </w:t>
      </w:r>
      <w:r w:rsidRPr="008F72A9">
        <w:rPr>
          <w:rFonts w:ascii="Arial" w:hAnsi="Arial" w:cs="Arial" w:hint="cs"/>
          <w:szCs w:val="18"/>
          <w:rtl/>
        </w:rPr>
        <w:t>تستخدم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تعالجها</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تستخلص</w:t>
      </w:r>
      <w:r w:rsidRPr="008F72A9">
        <w:rPr>
          <w:rFonts w:cstheme="minorHAnsi"/>
          <w:szCs w:val="18"/>
          <w:rtl/>
        </w:rPr>
        <w:t xml:space="preserve"> </w:t>
      </w:r>
      <w:r w:rsidRPr="008F72A9">
        <w:rPr>
          <w:rFonts w:ascii="Arial" w:hAnsi="Arial" w:cs="Arial" w:hint="cs"/>
          <w:szCs w:val="18"/>
          <w:rtl/>
        </w:rPr>
        <w:t>منها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إعلان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أغراض</w:t>
      </w:r>
      <w:r w:rsidRPr="008F72A9">
        <w:rPr>
          <w:rFonts w:cstheme="minorHAnsi"/>
          <w:szCs w:val="18"/>
          <w:rtl/>
        </w:rPr>
        <w:t xml:space="preserve"> </w:t>
      </w:r>
      <w:r w:rsidRPr="008F72A9">
        <w:rPr>
          <w:rFonts w:ascii="Arial" w:hAnsi="Arial" w:cs="Arial" w:hint="cs"/>
          <w:szCs w:val="18"/>
          <w:rtl/>
        </w:rPr>
        <w:t>تجارية</w:t>
      </w:r>
      <w:r w:rsidRPr="008F72A9">
        <w:rPr>
          <w:rFonts w:cstheme="minorHAnsi"/>
          <w:szCs w:val="18"/>
          <w:rtl/>
        </w:rPr>
        <w:t xml:space="preserve"> </w:t>
      </w:r>
      <w:r w:rsidRPr="008F72A9">
        <w:rPr>
          <w:rFonts w:ascii="Arial" w:hAnsi="Arial" w:cs="Arial" w:hint="cs"/>
          <w:szCs w:val="18"/>
          <w:rtl/>
        </w:rPr>
        <w:t>مشابهة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بين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بكل</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وحقوق</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والمصلحة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تحصل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يمنحها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لتوفير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تؤثر</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الفقرة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بترخيصها</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w:t>
      </w:r>
    </w:p>
    <w:p w14:paraId="5435B32D" w14:textId="77777777" w:rsidR="008A51D9" w:rsidRPr="008F72A9" w:rsidRDefault="008A51D9" w:rsidP="008A51D9">
      <w:pPr>
        <w:pStyle w:val="ProductList-Body"/>
        <w:rPr>
          <w:rFonts w:cstheme="minorHAnsi"/>
          <w:szCs w:val="18"/>
        </w:rPr>
      </w:pPr>
    </w:p>
    <w:p w14:paraId="2B27A748"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إفشاء</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بيانات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الخدمات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الاحترافية</w:t>
      </w:r>
    </w:p>
    <w:p w14:paraId="2B493825" w14:textId="77777777" w:rsidR="008A51D9" w:rsidRPr="008F72A9" w:rsidRDefault="008A51D9" w:rsidP="008A51D9">
      <w:pPr>
        <w:pStyle w:val="ProductList-Body"/>
        <w:rPr>
          <w:rFonts w:cstheme="minorHAnsi"/>
          <w:szCs w:val="18"/>
        </w:rPr>
      </w:pP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إفشاء</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cstheme="minorHAnsi"/>
          <w:szCs w:val="18"/>
        </w:rPr>
        <w:t>OST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ارتباط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32FBA5C1" w14:textId="77777777" w:rsidR="008A51D9" w:rsidRPr="008F72A9" w:rsidRDefault="008A51D9" w:rsidP="008A51D9">
      <w:pPr>
        <w:pStyle w:val="ProductList-Body"/>
        <w:rPr>
          <w:rFonts w:cstheme="minorHAnsi"/>
          <w:szCs w:val="18"/>
        </w:rPr>
      </w:pPr>
    </w:p>
    <w:p w14:paraId="7B12AD6F"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معالجة</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البيانات</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الشخصية؛</w:t>
      </w:r>
      <w:r w:rsidRPr="002A39CC">
        <w:rPr>
          <w:rFonts w:ascii="Arial" w:eastAsia="Times New Roman" w:hAnsi="Arial" w:cs="Arial"/>
          <w:b/>
          <w:bCs/>
          <w:color w:val="00188F"/>
          <w:sz w:val="18"/>
          <w:szCs w:val="18"/>
          <w:rtl/>
          <w:lang w:val="en-IN" w:eastAsia="en-IN"/>
        </w:rPr>
        <w:t xml:space="preserve"> </w:t>
      </w:r>
      <w:r w:rsidRPr="002A39CC">
        <w:rPr>
          <w:rFonts w:eastAsia="Times New Roman" w:cstheme="minorHAnsi"/>
          <w:b/>
          <w:bCs/>
          <w:color w:val="00188F"/>
          <w:sz w:val="18"/>
          <w:szCs w:val="18"/>
          <w:lang w:val="en-IN" w:eastAsia="en-IN"/>
        </w:rPr>
        <w:t>GDPR</w:t>
      </w:r>
    </w:p>
    <w:p w14:paraId="169470BD" w14:textId="77777777" w:rsidR="008A51D9" w:rsidRPr="008F72A9" w:rsidRDefault="008A51D9" w:rsidP="008A51D9">
      <w:pPr>
        <w:pStyle w:val="ProductList-Body"/>
        <w:rPr>
          <w:rFonts w:cstheme="minorHAnsi"/>
          <w:szCs w:val="18"/>
        </w:rPr>
      </w:pPr>
      <w:r w:rsidRPr="008F72A9">
        <w:rPr>
          <w:rFonts w:ascii="Arial" w:hAnsi="Arial" w:cs="Arial" w:hint="cs"/>
          <w:szCs w:val="18"/>
          <w:rtl/>
        </w:rPr>
        <w:t>إن</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بواسطة</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نيابة</w:t>
      </w:r>
      <w:r w:rsidRPr="008F72A9">
        <w:rPr>
          <w:rFonts w:cstheme="minorHAnsi"/>
          <w:szCs w:val="18"/>
          <w:rtl/>
        </w:rPr>
        <w:t xml:space="preserve"> </w:t>
      </w:r>
      <w:r w:rsidRPr="008F72A9">
        <w:rPr>
          <w:rFonts w:ascii="Arial" w:hAnsi="Arial" w:cs="Arial" w:hint="cs"/>
          <w:szCs w:val="18"/>
          <w:rtl/>
        </w:rPr>
        <w:t>عنه</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تعد</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تكون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معالجًا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معالجًا</w:t>
      </w:r>
      <w:r w:rsidRPr="008F72A9">
        <w:rPr>
          <w:rFonts w:cstheme="minorHAnsi"/>
          <w:szCs w:val="18"/>
          <w:rtl/>
        </w:rPr>
        <w:t xml:space="preserve"> </w:t>
      </w:r>
      <w:r w:rsidRPr="008F72A9">
        <w:rPr>
          <w:rFonts w:ascii="Arial" w:hAnsi="Arial" w:cs="Arial" w:hint="cs"/>
          <w:szCs w:val="18"/>
          <w:rtl/>
        </w:rPr>
        <w:t>فرعيًا</w:t>
      </w:r>
      <w:r w:rsidRPr="008F72A9">
        <w:rPr>
          <w:rFonts w:cstheme="minorHAnsi"/>
          <w:szCs w:val="18"/>
          <w:rtl/>
        </w:rPr>
        <w:t xml:space="preserve"> </w:t>
      </w:r>
      <w:r w:rsidRPr="008F72A9">
        <w:rPr>
          <w:rFonts w:ascii="Arial" w:hAnsi="Arial" w:cs="Arial" w:hint="cs"/>
          <w:szCs w:val="18"/>
          <w:rtl/>
        </w:rPr>
        <w:t>للبيانات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الخاضعة</w:t>
      </w:r>
      <w:r w:rsidRPr="008F72A9">
        <w:rPr>
          <w:rFonts w:cstheme="minorHAnsi"/>
          <w:szCs w:val="18"/>
          <w:rtl/>
        </w:rPr>
        <w:t xml:space="preserve"> </w:t>
      </w:r>
      <w:r w:rsidRPr="008F72A9">
        <w:rPr>
          <w:rFonts w:ascii="Arial" w:hAnsi="Arial" w:cs="Arial" w:hint="cs"/>
          <w:szCs w:val="18"/>
          <w:rtl/>
        </w:rPr>
        <w:t>للقانون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المرفق</w:t>
      </w:r>
      <w:r w:rsidRPr="008F72A9">
        <w:rPr>
          <w:rFonts w:cstheme="minorHAnsi"/>
          <w:szCs w:val="18"/>
          <w:rtl/>
        </w:rPr>
        <w:t xml:space="preserve"> </w:t>
      </w:r>
      <w:r w:rsidRPr="008F72A9">
        <w:rPr>
          <w:rFonts w:cstheme="minorHAnsi"/>
          <w:szCs w:val="18"/>
          <w:lang w:bidi=""/>
        </w:rPr>
        <w:t>4</w:t>
      </w:r>
      <w:r w:rsidRPr="008F72A9">
        <w:rPr>
          <w:rFonts w:cstheme="minorHAnsi"/>
          <w:szCs w:val="18"/>
          <w:rtl/>
        </w:rPr>
        <w:t xml:space="preserve"> </w:t>
      </w:r>
      <w:r w:rsidRPr="008F72A9">
        <w:rPr>
          <w:rFonts w:ascii="Arial" w:hAnsi="Arial" w:cs="Arial" w:hint="cs"/>
          <w:szCs w:val="18"/>
          <w:rtl/>
        </w:rPr>
        <w:t>تحكم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ويوافق</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البند</w:t>
      </w:r>
      <w:r w:rsidRPr="008F72A9">
        <w:rPr>
          <w:rFonts w:cstheme="minorHAnsi"/>
          <w:szCs w:val="18"/>
          <w:rtl/>
        </w:rPr>
        <w:t xml:space="preserve"> </w:t>
      </w:r>
      <w:r w:rsidRPr="008F72A9">
        <w:rPr>
          <w:rFonts w:ascii="Arial" w:hAnsi="Arial" w:cs="Arial" w:hint="cs"/>
          <w:szCs w:val="18"/>
          <w:rtl/>
        </w:rPr>
        <w:t>الفرعي</w:t>
      </w:r>
      <w:r w:rsidRPr="008F72A9">
        <w:rPr>
          <w:rFonts w:cstheme="minorHAnsi"/>
          <w:szCs w:val="18"/>
          <w:rtl/>
        </w:rPr>
        <w:t xml:space="preserve"> ("</w:t>
      </w:r>
      <w:r w:rsidRPr="008F72A9">
        <w:rPr>
          <w:rFonts w:ascii="Arial" w:hAnsi="Arial" w:cs="Arial" w:hint="cs"/>
          <w:szCs w:val="18"/>
          <w:rtl/>
        </w:rPr>
        <w:t>معالجة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w:t>
      </w:r>
    </w:p>
    <w:p w14:paraId="57B5CE69" w14:textId="77777777" w:rsidR="008A51D9" w:rsidRPr="008F72A9" w:rsidRDefault="008A51D9" w:rsidP="008A51D9">
      <w:pPr>
        <w:pStyle w:val="ProductList-Body"/>
        <w:rPr>
          <w:rFonts w:cstheme="minorHAnsi"/>
          <w:szCs w:val="18"/>
        </w:rPr>
      </w:pPr>
    </w:p>
    <w:p w14:paraId="74BC847B" w14:textId="77777777" w:rsidR="008A51D9" w:rsidRPr="002A39CC" w:rsidRDefault="008A51D9" w:rsidP="008A51D9">
      <w:pPr>
        <w:tabs>
          <w:tab w:val="left" w:pos="168"/>
        </w:tabs>
        <w:spacing w:after="0" w:line="240" w:lineRule="auto"/>
        <w:rPr>
          <w:rFonts w:ascii="Arial" w:eastAsia="Times New Roman" w:hAnsi="Arial" w:cs="Arial"/>
          <w:b/>
          <w:bCs/>
          <w:color w:val="0072C6"/>
          <w:sz w:val="18"/>
          <w:szCs w:val="18"/>
          <w:lang w:val="en-IN" w:eastAsia="en-IN"/>
        </w:rPr>
      </w:pPr>
      <w:r w:rsidRPr="002A39CC">
        <w:rPr>
          <w:rFonts w:ascii="Arial" w:eastAsia="Times New Roman" w:hAnsi="Arial" w:cs="Arial"/>
          <w:b/>
          <w:bCs/>
          <w:color w:val="0072C6"/>
          <w:sz w:val="18"/>
          <w:szCs w:val="18"/>
          <w:rtl/>
          <w:lang w:val="en-IN" w:eastAsia="en-IN"/>
        </w:rPr>
        <w:tab/>
      </w:r>
      <w:r w:rsidRPr="002A39CC">
        <w:rPr>
          <w:rFonts w:ascii="Arial" w:eastAsia="Times New Roman" w:hAnsi="Arial" w:cs="Arial" w:hint="cs"/>
          <w:b/>
          <w:bCs/>
          <w:color w:val="0072C6"/>
          <w:sz w:val="18"/>
          <w:szCs w:val="18"/>
          <w:rtl/>
          <w:lang w:val="en-IN" w:eastAsia="en-IN"/>
        </w:rPr>
        <w:t>أدوار</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ومسؤوليات</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المعالج</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والمتحكم</w:t>
      </w:r>
    </w:p>
    <w:p w14:paraId="7F3369ED"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بهذه</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المتحكم</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المضمنة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وأن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هي</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لتلك</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بدور</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للبيانات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وفي</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الحالة</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بدور</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الفرعي</w:t>
      </w:r>
      <w:r w:rsidRPr="008F72A9">
        <w:rPr>
          <w:rFonts w:cstheme="minorHAnsi"/>
          <w:szCs w:val="18"/>
          <w:rtl/>
        </w:rPr>
        <w:t xml:space="preserve">. </w:t>
      </w:r>
      <w:r w:rsidRPr="008F72A9">
        <w:rPr>
          <w:rFonts w:ascii="Arial" w:hAnsi="Arial" w:cs="Arial" w:hint="cs"/>
          <w:szCs w:val="18"/>
          <w:rtl/>
        </w:rPr>
        <w:t>ولن</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بمعالجة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موثقة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معه</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w:t>
      </w:r>
      <w:r w:rsidRPr="008F72A9">
        <w:rPr>
          <w:rFonts w:ascii="Calibri" w:hAnsi="Calibri" w:cs="Calibri" w:hint="cs"/>
          <w:szCs w:val="18"/>
          <w:rtl/>
        </w:rPr>
        <w:t>‏</w:t>
      </w:r>
      <w:dir w:val="rtl">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الاتفاق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بين</w:t>
        </w:r>
        <w:r w:rsidRPr="008F72A9">
          <w:rPr>
            <w:rFonts w:cstheme="minorHAnsi"/>
            <w:szCs w:val="18"/>
            <w:rtl/>
          </w:rPr>
          <w:t xml:space="preserve"> </w:t>
        </w:r>
        <w:r w:rsidRPr="008F72A9">
          <w:rPr>
            <w:rFonts w:ascii="Arial" w:hAnsi="Arial" w:cs="Arial" w:hint="cs"/>
            <w:szCs w:val="18"/>
            <w:rtl/>
          </w:rPr>
          <w:t>الأطراف</w:t>
        </w:r>
        <w:r w:rsidRPr="008F72A9">
          <w:rPr>
            <w:rFonts w:cstheme="minorHAnsi"/>
            <w:szCs w:val="18"/>
            <w:rtl/>
          </w:rPr>
          <w:t xml:space="preserve"> </w:t>
        </w:r>
        <w:r w:rsidRPr="008F72A9">
          <w:rPr>
            <w:rFonts w:ascii="Arial" w:hAnsi="Arial" w:cs="Arial" w:hint="cs"/>
            <w:szCs w:val="18"/>
            <w:rtl/>
          </w:rPr>
          <w:t>هي</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النهائية</w:t>
        </w:r>
        <w:r w:rsidRPr="008F72A9">
          <w:rPr>
            <w:rFonts w:cstheme="minorHAnsi"/>
            <w:szCs w:val="18"/>
            <w:rtl/>
          </w:rPr>
          <w:t xml:space="preserve"> </w:t>
        </w:r>
        <w:r w:rsidRPr="008F72A9">
          <w:rPr>
            <w:rFonts w:ascii="Arial" w:hAnsi="Arial" w:cs="Arial" w:hint="cs"/>
            <w:szCs w:val="18"/>
            <w:rtl/>
          </w:rPr>
          <w:t>والكاملة</w:t>
        </w:r>
        <w:r w:rsidRPr="008F72A9">
          <w:rPr>
            <w:rFonts w:cstheme="minorHAnsi"/>
            <w:szCs w:val="18"/>
            <w:rtl/>
          </w:rPr>
          <w:t xml:space="preserve"> </w:t>
        </w:r>
        <w:r w:rsidRPr="008F72A9">
          <w:rPr>
            <w:rFonts w:ascii="Arial" w:hAnsi="Arial" w:cs="Arial" w:hint="cs"/>
            <w:szCs w:val="18"/>
            <w:rtl/>
          </w:rPr>
          <w:t>الموثقة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يقدمها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لمعالجة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المتضمنة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الاتفاق</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إضافية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بديلة</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لعملية</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وفي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يسري</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ويكون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المعالج</w:t>
        </w:r>
        <w:r w:rsidRPr="008F72A9">
          <w:rPr>
            <w:rFonts w:cstheme="minorHAnsi"/>
            <w:szCs w:val="18"/>
            <w:rtl/>
          </w:rPr>
          <w:t xml:space="preserve"> </w:t>
        </w:r>
        <w:r w:rsidRPr="008F72A9">
          <w:rPr>
            <w:rFonts w:ascii="Arial" w:hAnsi="Arial" w:cs="Arial" w:hint="cs"/>
            <w:szCs w:val="18"/>
            <w:rtl/>
          </w:rPr>
          <w:t>للبيانات،</w:t>
        </w:r>
        <w:r w:rsidRPr="008F72A9">
          <w:rPr>
            <w:rFonts w:cstheme="minorHAnsi"/>
            <w:szCs w:val="18"/>
            <w:rtl/>
          </w:rPr>
          <w:t xml:space="preserve"> </w:t>
        </w:r>
        <w:r w:rsidRPr="008F72A9">
          <w:rPr>
            <w:rFonts w:ascii="Arial" w:hAnsi="Arial" w:cs="Arial" w:hint="cs"/>
            <w:szCs w:val="18"/>
            <w:rtl/>
          </w:rPr>
          <w:t>يضمن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تتضمن</w:t>
        </w:r>
        <w:r w:rsidRPr="008F72A9">
          <w:rPr>
            <w:rFonts w:cstheme="minorHAnsi"/>
            <w:szCs w:val="18"/>
            <w:rtl/>
          </w:rPr>
          <w:t xml:space="preserve"> </w:t>
        </w:r>
        <w:r w:rsidRPr="008F72A9">
          <w:rPr>
            <w:rFonts w:ascii="Arial" w:hAnsi="Arial" w:cs="Arial" w:hint="cs"/>
            <w:szCs w:val="18"/>
            <w:rtl/>
          </w:rPr>
          <w:t>تعيين</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كمعالج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معالج</w:t>
        </w:r>
        <w:r w:rsidRPr="008F72A9">
          <w:rPr>
            <w:rFonts w:cstheme="minorHAnsi"/>
            <w:szCs w:val="18"/>
            <w:rtl/>
          </w:rPr>
          <w:t xml:space="preserve"> </w:t>
        </w:r>
        <w:r w:rsidRPr="008F72A9">
          <w:rPr>
            <w:rFonts w:ascii="Arial" w:hAnsi="Arial" w:cs="Arial" w:hint="cs"/>
            <w:szCs w:val="18"/>
            <w:rtl/>
          </w:rPr>
          <w:t>فرعي،</w:t>
        </w:r>
        <w:r w:rsidRPr="008F72A9">
          <w:rPr>
            <w:rFonts w:cstheme="minorHAnsi"/>
            <w:szCs w:val="18"/>
            <w:rtl/>
          </w:rPr>
          <w:t xml:space="preserve"> </w:t>
        </w:r>
        <w:r w:rsidRPr="008F72A9">
          <w:rPr>
            <w:rFonts w:ascii="Arial" w:hAnsi="Arial" w:cs="Arial" w:hint="cs"/>
            <w:szCs w:val="18"/>
            <w:rtl/>
          </w:rPr>
          <w:t>قد</w:t>
        </w:r>
        <w:r w:rsidRPr="008F72A9">
          <w:rPr>
            <w:rFonts w:cstheme="minorHAnsi"/>
            <w:szCs w:val="18"/>
            <w:rtl/>
          </w:rPr>
          <w:t xml:space="preserve"> </w:t>
        </w:r>
        <w:r w:rsidRPr="008F72A9">
          <w:rPr>
            <w:rFonts w:ascii="Arial" w:hAnsi="Arial" w:cs="Arial" w:hint="cs"/>
            <w:szCs w:val="18"/>
            <w:rtl/>
          </w:rPr>
          <w:t>صرح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المتحكم</w:t>
        </w:r>
        <w:r w:rsidRPr="008F72A9">
          <w:rPr>
            <w:rFonts w:cstheme="minorHAnsi"/>
            <w:szCs w:val="18"/>
            <w:rtl/>
          </w:rPr>
          <w:t xml:space="preserve"> </w:t>
        </w:r>
        <w:r w:rsidRPr="008F72A9">
          <w:rPr>
            <w:rFonts w:ascii="Arial" w:hAnsi="Arial" w:cs="Arial" w:hint="cs"/>
            <w:szCs w:val="18"/>
            <w:rtl/>
          </w:rPr>
          <w:t>ذو</w:t>
        </w:r>
        <w:r w:rsidRPr="008F72A9">
          <w:rPr>
            <w:rFonts w:cstheme="minorHAnsi"/>
            <w:szCs w:val="18"/>
            <w:rtl/>
          </w:rPr>
          <w:t xml:space="preserve"> </w:t>
        </w:r>
        <w:r w:rsidRPr="008F72A9">
          <w:rPr>
            <w:rFonts w:ascii="Arial" w:hAnsi="Arial" w:cs="Arial" w:hint="cs"/>
            <w:szCs w:val="18"/>
            <w:rtl/>
          </w:rPr>
          <w:t>الصلة</w:t>
        </w:r>
        <w:r w:rsidRPr="008F72A9">
          <w:rPr>
            <w:rFonts w:cstheme="minorHAnsi"/>
            <w:szCs w:val="18"/>
            <w:rtl/>
          </w:rPr>
          <w:t>.</w:t>
        </w:r>
        <w:r>
          <w:t>‬</w:t>
        </w:r>
        <w:r>
          <w:t>‬</w:t>
        </w:r>
        <w:r>
          <w:t>‬</w:t>
        </w:r>
        <w:r>
          <w:t>‬</w:t>
        </w:r>
        <w:r w:rsidR="00643AE6">
          <w:t>‬</w:t>
        </w:r>
      </w:dir>
    </w:p>
    <w:p w14:paraId="7273A40D" w14:textId="77777777" w:rsidR="008A51D9" w:rsidRPr="008F72A9" w:rsidRDefault="008A51D9" w:rsidP="008A51D9">
      <w:pPr>
        <w:pStyle w:val="ProductList-Body"/>
        <w:ind w:left="158"/>
        <w:rPr>
          <w:rFonts w:cstheme="minorHAnsi"/>
          <w:szCs w:val="18"/>
        </w:rPr>
      </w:pPr>
    </w:p>
    <w:p w14:paraId="596989C5" w14:textId="77777777" w:rsidR="008A51D9" w:rsidRPr="008F72A9" w:rsidRDefault="008A51D9" w:rsidP="008A51D9">
      <w:pPr>
        <w:pStyle w:val="ProductList-Body"/>
        <w:outlineLvl w:val="2"/>
        <w:rPr>
          <w:rFonts w:cstheme="minorHAnsi"/>
          <w:b/>
          <w:color w:val="0072C6"/>
          <w:szCs w:val="18"/>
        </w:rPr>
      </w:pPr>
      <w:r w:rsidRPr="008F72A9">
        <w:rPr>
          <w:rFonts w:cstheme="minorHAnsi"/>
          <w:b/>
          <w:color w:val="0072C6"/>
          <w:szCs w:val="18"/>
          <w:rtl/>
        </w:rPr>
        <w:tab/>
      </w:r>
      <w:r w:rsidRPr="002A39CC">
        <w:rPr>
          <w:rFonts w:ascii="Arial" w:eastAsia="Times New Roman" w:hAnsi="Arial" w:cs="Arial" w:hint="cs"/>
          <w:b/>
          <w:bCs/>
          <w:color w:val="0072C6"/>
          <w:szCs w:val="18"/>
          <w:rtl/>
          <w:lang w:val="en-IN" w:eastAsia="en-IN"/>
        </w:rPr>
        <w:t>تفاصيل</w:t>
      </w:r>
      <w:r w:rsidRPr="008F72A9">
        <w:rPr>
          <w:rFonts w:cstheme="minorHAnsi"/>
          <w:b/>
          <w:color w:val="0072C6"/>
          <w:szCs w:val="18"/>
          <w:rtl/>
        </w:rPr>
        <w:t xml:space="preserve"> </w:t>
      </w:r>
      <w:r w:rsidRPr="008F72A9">
        <w:rPr>
          <w:rFonts w:ascii="Arial" w:hAnsi="Arial" w:cs="Arial" w:hint="cs"/>
          <w:b/>
          <w:bCs/>
          <w:color w:val="0072C6"/>
          <w:szCs w:val="18"/>
          <w:rtl/>
        </w:rPr>
        <w:t>المعالجة</w:t>
      </w:r>
    </w:p>
    <w:p w14:paraId="40D73EEE" w14:textId="77777777" w:rsidR="008A51D9" w:rsidRPr="008F72A9" w:rsidRDefault="008A51D9" w:rsidP="008A51D9">
      <w:pPr>
        <w:pStyle w:val="ProductList-Body"/>
        <w:rPr>
          <w:rFonts w:cstheme="minorHAnsi"/>
          <w:szCs w:val="18"/>
        </w:rPr>
      </w:pPr>
      <w:r w:rsidRPr="008F72A9">
        <w:rPr>
          <w:rFonts w:cstheme="minorHAnsi"/>
          <w:b/>
          <w:color w:val="0072C6"/>
          <w:szCs w:val="18"/>
          <w:rtl/>
        </w:rPr>
        <w:tab/>
      </w:r>
      <w:r w:rsidRPr="008F72A9">
        <w:rPr>
          <w:rStyle w:val="ProductList-BodyChar"/>
          <w:rFonts w:ascii="Arial" w:hAnsi="Arial" w:cs="Arial" w:hint="cs"/>
          <w:szCs w:val="18"/>
          <w:rtl/>
        </w:rPr>
        <w:t>يقر</w:t>
      </w:r>
      <w:r w:rsidRPr="008F72A9">
        <w:rPr>
          <w:rStyle w:val="ProductList-BodyCha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ويوافقان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يلي</w:t>
      </w:r>
      <w:r w:rsidRPr="008F72A9">
        <w:rPr>
          <w:rFonts w:cstheme="minorHAnsi"/>
          <w:szCs w:val="18"/>
          <w:rtl/>
        </w:rPr>
        <w:t>:</w:t>
      </w:r>
    </w:p>
    <w:p w14:paraId="1C960DAD"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يقتصر</w:t>
      </w:r>
      <w:r w:rsidRPr="008F72A9">
        <w:rPr>
          <w:rFonts w:cstheme="minorHAnsi"/>
          <w:szCs w:val="18"/>
          <w:rtl/>
        </w:rPr>
        <w:t xml:space="preserve"> </w:t>
      </w:r>
      <w:r w:rsidRPr="008F72A9">
        <w:rPr>
          <w:rFonts w:ascii="Arial" w:hAnsi="Arial" w:cs="Arial" w:hint="cs"/>
          <w:szCs w:val="18"/>
          <w:rtl/>
        </w:rPr>
        <w:t>موضوع</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الواقعة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نطاق</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p>
    <w:p w14:paraId="439757D3"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تكون</w:t>
      </w:r>
      <w:r w:rsidRPr="008F72A9">
        <w:rPr>
          <w:rFonts w:cstheme="minorHAnsi"/>
          <w:szCs w:val="18"/>
          <w:rtl/>
        </w:rPr>
        <w:t xml:space="preserve"> </w:t>
      </w:r>
      <w:r w:rsidRPr="008F72A9">
        <w:rPr>
          <w:rFonts w:ascii="Arial" w:hAnsi="Arial" w:cs="Arial" w:hint="cs"/>
          <w:szCs w:val="18"/>
          <w:rtl/>
        </w:rPr>
        <w:t>مدة</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هي</w:t>
      </w:r>
      <w:r w:rsidRPr="008F72A9">
        <w:rPr>
          <w:rFonts w:cstheme="minorHAnsi"/>
          <w:szCs w:val="18"/>
          <w:rtl/>
        </w:rPr>
        <w:t xml:space="preserve"> </w:t>
      </w:r>
      <w:r w:rsidRPr="008F72A9">
        <w:rPr>
          <w:rFonts w:ascii="Arial" w:hAnsi="Arial" w:cs="Arial" w:hint="cs"/>
          <w:szCs w:val="18"/>
          <w:rtl/>
        </w:rPr>
        <w:t>مدة</w:t>
      </w:r>
      <w:r w:rsidRPr="008F72A9">
        <w:rPr>
          <w:rFonts w:cstheme="minorHAnsi"/>
          <w:szCs w:val="18"/>
          <w:rtl/>
        </w:rPr>
        <w:t xml:space="preserve"> </w:t>
      </w:r>
      <w:r w:rsidRPr="008F72A9">
        <w:rPr>
          <w:rFonts w:ascii="Arial" w:hAnsi="Arial" w:cs="Arial" w:hint="cs"/>
          <w:szCs w:val="18"/>
          <w:rtl/>
        </w:rPr>
        <w:t>ارتباط</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ascii="Arial" w:hAnsi="Arial" w:cs="Arial" w:hint="cs"/>
          <w:szCs w:val="18"/>
          <w:rtl/>
        </w:rPr>
        <w:t>العملاء</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وحتى</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حذف</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إعادتها</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لتعليمات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p>
    <w:p w14:paraId="2011196A"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الغرض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المعالجة</w:t>
      </w:r>
      <w:r w:rsidRPr="008F72A9">
        <w:rPr>
          <w:rFonts w:cstheme="minorHAnsi"/>
          <w:szCs w:val="18"/>
          <w:rtl/>
        </w:rPr>
        <w:t xml:space="preserve"> </w:t>
      </w:r>
      <w:r w:rsidRPr="008F72A9">
        <w:rPr>
          <w:rFonts w:ascii="Arial" w:hAnsi="Arial" w:cs="Arial" w:hint="cs"/>
          <w:szCs w:val="18"/>
          <w:rtl/>
        </w:rPr>
        <w:t>وطبيعتها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ورد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p>
    <w:p w14:paraId="4B08B03A" w14:textId="77777777" w:rsidR="008A51D9" w:rsidRPr="008F72A9" w:rsidRDefault="008A51D9" w:rsidP="008A51D9">
      <w:pPr>
        <w:pStyle w:val="ProductList-Body"/>
        <w:numPr>
          <w:ilvl w:val="0"/>
          <w:numId w:val="17"/>
        </w:numPr>
        <w:ind w:left="560"/>
        <w:rPr>
          <w:rFonts w:cstheme="minorHAnsi"/>
          <w:szCs w:val="18"/>
        </w:rPr>
      </w:pPr>
      <w:r w:rsidRPr="008F72A9">
        <w:rPr>
          <w:rFonts w:ascii="Arial" w:hAnsi="Arial" w:cs="Arial" w:hint="cs"/>
          <w:szCs w:val="18"/>
          <w:rtl/>
        </w:rPr>
        <w:t>تتضمن</w:t>
      </w:r>
      <w:r w:rsidRPr="008F72A9">
        <w:rPr>
          <w:rFonts w:cstheme="minorHAnsi"/>
          <w:szCs w:val="18"/>
          <w:rtl/>
        </w:rPr>
        <w:t xml:space="preserve"> </w:t>
      </w:r>
      <w:r w:rsidRPr="008F72A9">
        <w:rPr>
          <w:rFonts w:ascii="Arial" w:hAnsi="Arial" w:cs="Arial" w:hint="cs"/>
          <w:szCs w:val="18"/>
          <w:rtl/>
        </w:rPr>
        <w:t>أنواع</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تتم</w:t>
      </w:r>
      <w:r w:rsidRPr="008F72A9">
        <w:rPr>
          <w:rFonts w:cstheme="minorHAnsi"/>
          <w:szCs w:val="18"/>
          <w:rtl/>
        </w:rPr>
        <w:t xml:space="preserve"> </w:t>
      </w:r>
      <w:r w:rsidRPr="008F72A9">
        <w:rPr>
          <w:rFonts w:ascii="Arial" w:hAnsi="Arial" w:cs="Arial" w:hint="cs"/>
          <w:szCs w:val="18"/>
          <w:rtl/>
        </w:rPr>
        <w:t>معالجتها</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الأنواع</w:t>
      </w:r>
      <w:r w:rsidRPr="008F72A9">
        <w:rPr>
          <w:rFonts w:cstheme="minorHAnsi"/>
          <w:szCs w:val="18"/>
          <w:rtl/>
        </w:rPr>
        <w:t xml:space="preserve"> </w:t>
      </w:r>
      <w:r w:rsidRPr="008F72A9">
        <w:rPr>
          <w:rFonts w:ascii="Arial" w:hAnsi="Arial" w:cs="Arial" w:hint="cs"/>
          <w:szCs w:val="18"/>
          <w:rtl/>
        </w:rPr>
        <w:t>المحددة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المادة</w:t>
      </w:r>
      <w:r w:rsidRPr="008F72A9">
        <w:rPr>
          <w:rFonts w:cstheme="minorHAnsi"/>
          <w:szCs w:val="18"/>
          <w:rtl/>
        </w:rPr>
        <w:t xml:space="preserve"> </w:t>
      </w:r>
      <w:r w:rsidRPr="008F72A9">
        <w:rPr>
          <w:rFonts w:cstheme="minorHAnsi"/>
          <w:szCs w:val="18"/>
          <w:lang w:bidi=""/>
        </w:rPr>
        <w:t>4</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العام</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p>
    <w:p w14:paraId="275D8E2B" w14:textId="77777777" w:rsidR="008A51D9" w:rsidRPr="008F72A9" w:rsidRDefault="008A51D9" w:rsidP="008A51D9">
      <w:pPr>
        <w:pStyle w:val="ProductList-Body"/>
        <w:numPr>
          <w:ilvl w:val="0"/>
          <w:numId w:val="17"/>
        </w:numPr>
        <w:ind w:left="562"/>
        <w:rPr>
          <w:rFonts w:cstheme="minorHAnsi"/>
          <w:szCs w:val="18"/>
        </w:rPr>
      </w:pPr>
      <w:r w:rsidRPr="008F72A9">
        <w:rPr>
          <w:rFonts w:ascii="Arial" w:hAnsi="Arial" w:cs="Arial" w:hint="cs"/>
          <w:szCs w:val="18"/>
          <w:rtl/>
        </w:rPr>
        <w:t>تتضمن</w:t>
      </w:r>
      <w:r w:rsidRPr="008F72A9">
        <w:rPr>
          <w:rFonts w:cstheme="minorHAnsi"/>
          <w:szCs w:val="18"/>
          <w:rtl/>
        </w:rPr>
        <w:t xml:space="preserve"> </w:t>
      </w:r>
      <w:r w:rsidRPr="008F72A9">
        <w:rPr>
          <w:rFonts w:ascii="Arial" w:hAnsi="Arial" w:cs="Arial" w:hint="cs"/>
          <w:szCs w:val="18"/>
          <w:rtl/>
        </w:rPr>
        <w:t>فئات</w:t>
      </w:r>
      <w:r w:rsidRPr="008F72A9">
        <w:rPr>
          <w:rFonts w:cstheme="minorHAnsi"/>
          <w:szCs w:val="18"/>
          <w:rtl/>
        </w:rPr>
        <w:t xml:space="preserve"> </w:t>
      </w:r>
      <w:r w:rsidRPr="008F72A9">
        <w:rPr>
          <w:rFonts w:ascii="Arial" w:hAnsi="Arial" w:cs="Arial" w:hint="cs"/>
          <w:szCs w:val="18"/>
          <w:rtl/>
        </w:rPr>
        <w:t>أصحاب</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مندوبي</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والمستخدمين</w:t>
      </w:r>
      <w:r w:rsidRPr="008F72A9">
        <w:rPr>
          <w:rFonts w:cstheme="minorHAnsi"/>
          <w:szCs w:val="18"/>
          <w:rtl/>
        </w:rPr>
        <w:t xml:space="preserve"> </w:t>
      </w:r>
      <w:r w:rsidRPr="008F72A9">
        <w:rPr>
          <w:rFonts w:ascii="Arial" w:hAnsi="Arial" w:cs="Arial" w:hint="cs"/>
          <w:szCs w:val="18"/>
          <w:rtl/>
        </w:rPr>
        <w:t>النهائيين</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الموظفين</w:t>
      </w:r>
      <w:r w:rsidRPr="008F72A9">
        <w:rPr>
          <w:rFonts w:cstheme="minorHAnsi"/>
          <w:szCs w:val="18"/>
          <w:rtl/>
        </w:rPr>
        <w:t xml:space="preserve"> </w:t>
      </w:r>
      <w:r w:rsidRPr="008F72A9">
        <w:rPr>
          <w:rFonts w:ascii="Arial" w:hAnsi="Arial" w:cs="Arial" w:hint="cs"/>
          <w:szCs w:val="18"/>
          <w:rtl/>
        </w:rPr>
        <w:t>والمتعاقدين</w:t>
      </w:r>
      <w:r w:rsidRPr="008F72A9">
        <w:rPr>
          <w:rFonts w:cstheme="minorHAnsi"/>
          <w:szCs w:val="18"/>
          <w:rtl/>
        </w:rPr>
        <w:t xml:space="preserve"> </w:t>
      </w:r>
      <w:r w:rsidRPr="008F72A9">
        <w:rPr>
          <w:rFonts w:ascii="Arial" w:hAnsi="Arial" w:cs="Arial" w:hint="cs"/>
          <w:szCs w:val="18"/>
          <w:rtl/>
        </w:rPr>
        <w:t>والمعاونين</w:t>
      </w:r>
      <w:r w:rsidRPr="008F72A9">
        <w:rPr>
          <w:rFonts w:cstheme="minorHAnsi"/>
          <w:szCs w:val="18"/>
          <w:rtl/>
        </w:rPr>
        <w:t xml:space="preserve"> </w:t>
      </w:r>
      <w:r w:rsidRPr="008F72A9">
        <w:rPr>
          <w:rFonts w:ascii="Arial" w:hAnsi="Arial" w:cs="Arial" w:hint="cs"/>
          <w:szCs w:val="18"/>
          <w:rtl/>
        </w:rPr>
        <w:t>والعملاء</w:t>
      </w:r>
      <w:r w:rsidRPr="008F72A9">
        <w:rPr>
          <w:rFonts w:cstheme="minorHAnsi"/>
          <w:szCs w:val="18"/>
          <w:rtl/>
        </w:rPr>
        <w:t>.</w:t>
      </w:r>
    </w:p>
    <w:p w14:paraId="4B23CD14" w14:textId="77777777" w:rsidR="008A51D9" w:rsidRPr="008F72A9" w:rsidRDefault="008A51D9" w:rsidP="008A51D9">
      <w:pPr>
        <w:pStyle w:val="ProductList-Body"/>
        <w:rPr>
          <w:rFonts w:cstheme="minorHAnsi"/>
          <w:szCs w:val="18"/>
        </w:rPr>
      </w:pPr>
    </w:p>
    <w:p w14:paraId="377F60B7"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b/>
          <w:color w:val="0072C6"/>
          <w:szCs w:val="18"/>
          <w:rtl/>
        </w:rPr>
        <w:tab/>
      </w:r>
      <w:r w:rsidRPr="002A39CC">
        <w:rPr>
          <w:rFonts w:ascii="Arial" w:eastAsia="Times New Roman" w:hAnsi="Arial" w:cs="Arial" w:hint="cs"/>
          <w:b/>
          <w:bCs/>
          <w:color w:val="0072C6"/>
          <w:sz w:val="18"/>
          <w:szCs w:val="18"/>
          <w:rtl/>
          <w:lang w:val="en-IN" w:eastAsia="en-IN"/>
        </w:rPr>
        <w:t>حقوق</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صاحب</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البيانات؛</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المساعدة</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من</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خلال</w:t>
      </w:r>
      <w:r w:rsidRPr="002A39CC">
        <w:rPr>
          <w:rFonts w:ascii="Arial" w:eastAsia="Times New Roman" w:hAnsi="Arial" w:cs="Arial"/>
          <w:b/>
          <w:bCs/>
          <w:color w:val="0072C6"/>
          <w:sz w:val="18"/>
          <w:szCs w:val="18"/>
          <w:rtl/>
          <w:lang w:val="en-IN" w:eastAsia="en-IN"/>
        </w:rPr>
        <w:t xml:space="preserve"> </w:t>
      </w:r>
      <w:r w:rsidRPr="002A39CC">
        <w:rPr>
          <w:rFonts w:ascii="Arial" w:eastAsia="Times New Roman" w:hAnsi="Arial" w:cs="Arial" w:hint="cs"/>
          <w:b/>
          <w:bCs/>
          <w:color w:val="0072C6"/>
          <w:sz w:val="18"/>
          <w:szCs w:val="18"/>
          <w:rtl/>
          <w:lang w:val="en-IN" w:eastAsia="en-IN"/>
        </w:rPr>
        <w:t>الطلبات</w:t>
      </w:r>
    </w:p>
    <w:p w14:paraId="2CAE2E43"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يخزنها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ستلتزم</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بالالتزامات</w:t>
      </w:r>
      <w:r w:rsidRPr="008F72A9">
        <w:rPr>
          <w:rFonts w:cstheme="minorHAnsi"/>
          <w:szCs w:val="18"/>
          <w:rtl/>
        </w:rPr>
        <w:t xml:space="preserve"> </w:t>
      </w:r>
      <w:r w:rsidRPr="008F72A9">
        <w:rPr>
          <w:rFonts w:ascii="Arial" w:hAnsi="Arial" w:cs="Arial" w:hint="cs"/>
          <w:szCs w:val="18"/>
          <w:rtl/>
        </w:rPr>
        <w:t>الموضحة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صاحب</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المساعدة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خلال</w:t>
      </w:r>
      <w:r w:rsidRPr="008F72A9">
        <w:rPr>
          <w:rFonts w:cstheme="minorHAnsi"/>
          <w:szCs w:val="18"/>
          <w:rtl/>
        </w:rPr>
        <w:t xml:space="preserve"> </w:t>
      </w:r>
      <w:r w:rsidRPr="008F72A9">
        <w:rPr>
          <w:rFonts w:ascii="Arial" w:hAnsi="Arial" w:cs="Arial" w:hint="cs"/>
          <w:szCs w:val="18"/>
          <w:rtl/>
        </w:rPr>
        <w:t>الطلبات</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ضمن</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ستقوم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بحذف</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نسخ</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إرجاعها</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لقسم</w:t>
      </w:r>
      <w:r w:rsidRPr="008F72A9">
        <w:rPr>
          <w:rFonts w:cstheme="minorHAnsi"/>
          <w:szCs w:val="18"/>
          <w:rtl/>
        </w:rPr>
        <w:t xml:space="preserve"> "</w:t>
      </w:r>
      <w:r w:rsidRPr="008F72A9">
        <w:rPr>
          <w:rFonts w:ascii="Arial" w:hAnsi="Arial" w:cs="Arial" w:hint="cs"/>
          <w:szCs w:val="18"/>
          <w:rtl/>
        </w:rPr>
        <w:t>حذف</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إرجاعها</w:t>
      </w:r>
      <w:r w:rsidRPr="008F72A9">
        <w:rPr>
          <w:rFonts w:cstheme="minorHAnsi"/>
          <w:szCs w:val="18"/>
          <w:rtl/>
        </w:rPr>
        <w:t xml:space="preserve">" </w:t>
      </w:r>
      <w:r w:rsidRPr="008F72A9">
        <w:rPr>
          <w:rFonts w:ascii="Arial" w:hAnsi="Arial" w:cs="Arial" w:hint="cs"/>
          <w:szCs w:val="18"/>
          <w:rtl/>
        </w:rPr>
        <w:t>أدناه</w:t>
      </w:r>
      <w:r w:rsidRPr="008F72A9">
        <w:rPr>
          <w:rFonts w:cstheme="minorHAnsi"/>
          <w:szCs w:val="18"/>
          <w:rtl/>
        </w:rPr>
        <w:t>.</w:t>
      </w:r>
    </w:p>
    <w:p w14:paraId="31319BC1" w14:textId="77777777" w:rsidR="008A51D9" w:rsidRPr="008F72A9" w:rsidRDefault="008A51D9" w:rsidP="008A51D9">
      <w:pPr>
        <w:pStyle w:val="ProductList-Body"/>
        <w:rPr>
          <w:rFonts w:cstheme="minorHAnsi"/>
          <w:szCs w:val="18"/>
        </w:rPr>
      </w:pPr>
    </w:p>
    <w:p w14:paraId="573105AA"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b/>
          <w:color w:val="0072C6"/>
          <w:szCs w:val="18"/>
          <w:rtl/>
        </w:rPr>
        <w:tab/>
      </w:r>
      <w:r w:rsidRPr="002D4E02">
        <w:rPr>
          <w:rFonts w:ascii="Arial" w:eastAsia="Times New Roman" w:hAnsi="Arial" w:cs="Arial" w:hint="cs"/>
          <w:b/>
          <w:bCs/>
          <w:color w:val="0072C6"/>
          <w:sz w:val="18"/>
          <w:szCs w:val="18"/>
          <w:rtl/>
          <w:lang w:val="en-IN" w:eastAsia="en-IN"/>
        </w:rPr>
        <w:t>سجلات</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أنشطة</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المعالجة</w:t>
      </w:r>
    </w:p>
    <w:p w14:paraId="0EB340B3" w14:textId="77777777" w:rsidR="008A51D9" w:rsidRPr="008F72A9" w:rsidRDefault="008A51D9" w:rsidP="008A51D9">
      <w:pPr>
        <w:pStyle w:val="ProductList-Body"/>
        <w:ind w:left="180"/>
        <w:rPr>
          <w:rFonts w:cstheme="minorHAnsi"/>
          <w:szCs w:val="18"/>
        </w:rPr>
      </w:pPr>
      <w:r w:rsidRPr="008F72A9">
        <w:rPr>
          <w:rFonts w:ascii="Arial" w:hAnsi="Arial" w:cs="Arial" w:hint="cs"/>
          <w:szCs w:val="18"/>
          <w:rtl/>
        </w:rPr>
        <w:t>ينبغي</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الاحتفاظ</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السجلات</w:t>
      </w:r>
      <w:r w:rsidRPr="008F72A9">
        <w:rPr>
          <w:rFonts w:cstheme="minorHAnsi"/>
          <w:szCs w:val="18"/>
          <w:rtl/>
        </w:rPr>
        <w:t xml:space="preserve"> </w:t>
      </w:r>
      <w:r w:rsidRPr="008F72A9">
        <w:rPr>
          <w:rFonts w:ascii="Arial" w:hAnsi="Arial" w:cs="Arial" w:hint="cs"/>
          <w:szCs w:val="18"/>
          <w:rtl/>
        </w:rPr>
        <w:t>المطلوبة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المادة</w:t>
      </w:r>
      <w:r w:rsidRPr="008F72A9">
        <w:rPr>
          <w:rFonts w:cstheme="minorHAnsi"/>
          <w:szCs w:val="18"/>
          <w:rtl/>
        </w:rPr>
        <w:t xml:space="preserve"> </w:t>
      </w:r>
      <w:r w:rsidRPr="008F72A9">
        <w:rPr>
          <w:rFonts w:cstheme="minorHAnsi"/>
          <w:szCs w:val="18"/>
          <w:lang w:bidi=""/>
        </w:rPr>
        <w:t>30(2)</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GDPR</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وللحد</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بمعالجة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تعريف</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نيابةً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وتوفيرها</w:t>
      </w:r>
      <w:r w:rsidRPr="008F72A9">
        <w:rPr>
          <w:rFonts w:cstheme="minorHAnsi"/>
          <w:szCs w:val="18"/>
          <w:rtl/>
        </w:rPr>
        <w:t xml:space="preserve"> </w:t>
      </w:r>
      <w:r w:rsidRPr="008F72A9">
        <w:rPr>
          <w:rFonts w:ascii="Arial" w:hAnsi="Arial" w:cs="Arial" w:hint="cs"/>
          <w:szCs w:val="18"/>
          <w:rtl/>
        </w:rPr>
        <w:t>للعملاء</w:t>
      </w:r>
      <w:r w:rsidRPr="008F72A9">
        <w:rPr>
          <w:rFonts w:cstheme="minorHAnsi"/>
          <w:szCs w:val="18"/>
          <w:rtl/>
        </w:rPr>
        <w:t xml:space="preserve"> </w:t>
      </w:r>
      <w:r w:rsidRPr="008F72A9">
        <w:rPr>
          <w:rFonts w:ascii="Arial" w:hAnsi="Arial" w:cs="Arial" w:hint="cs"/>
          <w:szCs w:val="18"/>
          <w:rtl/>
        </w:rPr>
        <w:t>عند</w:t>
      </w:r>
      <w:r w:rsidRPr="008F72A9">
        <w:rPr>
          <w:rFonts w:cstheme="minorHAnsi"/>
          <w:szCs w:val="18"/>
          <w:rtl/>
        </w:rPr>
        <w:t xml:space="preserve"> </w:t>
      </w:r>
      <w:r w:rsidRPr="008F72A9">
        <w:rPr>
          <w:rFonts w:ascii="Arial" w:hAnsi="Arial" w:cs="Arial" w:hint="cs"/>
          <w:szCs w:val="18"/>
          <w:rtl/>
        </w:rPr>
        <w:t>الطلب</w:t>
      </w:r>
      <w:r w:rsidRPr="008F72A9">
        <w:rPr>
          <w:rFonts w:cstheme="minorHAnsi"/>
          <w:szCs w:val="18"/>
          <w:rtl/>
        </w:rPr>
        <w:t xml:space="preserve">. </w:t>
      </w:r>
    </w:p>
    <w:p w14:paraId="0DC5C2C3" w14:textId="77777777" w:rsidR="008A51D9" w:rsidRPr="008F72A9" w:rsidRDefault="008A51D9" w:rsidP="008A51D9">
      <w:pPr>
        <w:pStyle w:val="ProductList-Body"/>
        <w:rPr>
          <w:rFonts w:cstheme="minorHAnsi"/>
          <w:szCs w:val="18"/>
        </w:rPr>
      </w:pPr>
    </w:p>
    <w:p w14:paraId="76CD5B00" w14:textId="77777777" w:rsidR="008A51D9" w:rsidRPr="002D4E02" w:rsidRDefault="008A51D9" w:rsidP="00094B39">
      <w:pPr>
        <w:keepNext/>
        <w:spacing w:after="0" w:line="240" w:lineRule="auto"/>
        <w:rPr>
          <w:rFonts w:ascii="Arial" w:eastAsia="Times New Roman" w:hAnsi="Arial" w:cs="Arial"/>
          <w:b/>
          <w:bCs/>
          <w:color w:val="00188F"/>
          <w:sz w:val="18"/>
          <w:szCs w:val="18"/>
          <w:lang w:val="en-IN" w:eastAsia="en-IN"/>
        </w:rPr>
      </w:pPr>
      <w:r w:rsidRPr="002D4E02">
        <w:rPr>
          <w:rFonts w:ascii="Arial" w:eastAsia="Times New Roman" w:hAnsi="Arial" w:cs="Arial" w:hint="cs"/>
          <w:b/>
          <w:bCs/>
          <w:color w:val="00188F"/>
          <w:sz w:val="18"/>
          <w:szCs w:val="18"/>
          <w:rtl/>
          <w:lang w:val="en-IN" w:eastAsia="en-IN"/>
        </w:rPr>
        <w:lastRenderedPageBreak/>
        <w:t>أمان</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البيانات</w:t>
      </w:r>
    </w:p>
    <w:p w14:paraId="3F28F6A0"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b/>
          <w:color w:val="0072C6"/>
          <w:szCs w:val="18"/>
          <w:rtl/>
        </w:rPr>
        <w:tab/>
      </w:r>
      <w:r w:rsidRPr="002D4E02">
        <w:rPr>
          <w:rFonts w:ascii="Arial" w:eastAsia="Times New Roman" w:hAnsi="Arial" w:cs="Arial" w:hint="cs"/>
          <w:b/>
          <w:bCs/>
          <w:color w:val="0072C6"/>
          <w:sz w:val="18"/>
          <w:szCs w:val="18"/>
          <w:rtl/>
          <w:lang w:val="en-IN" w:eastAsia="en-IN"/>
        </w:rPr>
        <w:t>ممارسات</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ونُهج</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الأمان</w:t>
      </w:r>
    </w:p>
    <w:p w14:paraId="218A3A0F"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ستنفذ</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تدابير</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وتنظيمية</w:t>
      </w:r>
      <w:r w:rsidRPr="008F72A9">
        <w:rPr>
          <w:rFonts w:cstheme="minorHAnsi"/>
          <w:szCs w:val="18"/>
          <w:rtl/>
        </w:rPr>
        <w:t xml:space="preserve"> </w:t>
      </w:r>
      <w:r w:rsidRPr="008F72A9">
        <w:rPr>
          <w:rFonts w:ascii="Arial" w:hAnsi="Arial" w:cs="Arial" w:hint="cs"/>
          <w:szCs w:val="18"/>
          <w:rtl/>
        </w:rPr>
        <w:t>مناسبة</w:t>
      </w:r>
      <w:r w:rsidRPr="008F72A9">
        <w:rPr>
          <w:rFonts w:cstheme="minorHAnsi"/>
          <w:szCs w:val="18"/>
          <w:rtl/>
        </w:rPr>
        <w:t xml:space="preserve"> </w:t>
      </w:r>
      <w:r w:rsidRPr="008F72A9">
        <w:rPr>
          <w:rFonts w:ascii="Arial" w:hAnsi="Arial" w:cs="Arial" w:hint="cs"/>
          <w:szCs w:val="18"/>
          <w:rtl/>
        </w:rPr>
        <w:t>وتحافظ</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وتُوضَّح</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التدابير</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نهج</w:t>
      </w:r>
      <w:r w:rsidRPr="008F72A9">
        <w:rPr>
          <w:rFonts w:cstheme="minorHAnsi"/>
          <w:szCs w:val="18"/>
          <w:rtl/>
        </w:rPr>
        <w:t xml:space="preserve"> </w:t>
      </w:r>
      <w:r w:rsidRPr="008F72A9">
        <w:rPr>
          <w:rFonts w:ascii="Arial" w:hAnsi="Arial" w:cs="Arial" w:hint="cs"/>
          <w:szCs w:val="18"/>
          <w:rtl/>
        </w:rPr>
        <w:t>أمان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ستوفر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النهج</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ascii="Arial" w:hAnsi="Arial" w:cs="Arial" w:hint="cs"/>
          <w:szCs w:val="18"/>
          <w:rtl/>
        </w:rPr>
        <w:t>المعلومات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يطلبها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مبرر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بممارسات</w:t>
      </w:r>
      <w:r w:rsidRPr="008F72A9">
        <w:rPr>
          <w:rFonts w:cstheme="minorHAnsi"/>
          <w:szCs w:val="18"/>
          <w:rtl/>
        </w:rPr>
        <w:t xml:space="preserve"> </w:t>
      </w:r>
      <w:r w:rsidRPr="008F72A9">
        <w:rPr>
          <w:rFonts w:ascii="Arial" w:hAnsi="Arial" w:cs="Arial" w:hint="cs"/>
          <w:szCs w:val="18"/>
          <w:rtl/>
        </w:rPr>
        <w:t>ونُهج</w:t>
      </w:r>
      <w:r w:rsidRPr="008F72A9">
        <w:rPr>
          <w:rFonts w:cstheme="minorHAnsi"/>
          <w:szCs w:val="18"/>
          <w:rtl/>
        </w:rPr>
        <w:t xml:space="preserve"> </w:t>
      </w:r>
      <w:r w:rsidRPr="008F72A9">
        <w:rPr>
          <w:rFonts w:ascii="Arial" w:hAnsi="Arial" w:cs="Arial" w:hint="cs"/>
          <w:szCs w:val="18"/>
          <w:rtl/>
        </w:rPr>
        <w:t>أمان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4EE2146F" w14:textId="77777777" w:rsidR="008A51D9" w:rsidRPr="008F72A9" w:rsidRDefault="008A51D9" w:rsidP="008A51D9">
      <w:pPr>
        <w:pStyle w:val="ProductList-Body"/>
        <w:rPr>
          <w:rFonts w:cstheme="minorHAnsi"/>
          <w:szCs w:val="18"/>
        </w:rPr>
      </w:pPr>
    </w:p>
    <w:p w14:paraId="5236CF00" w14:textId="77777777" w:rsidR="008A51D9" w:rsidRPr="008F72A9" w:rsidRDefault="008A51D9" w:rsidP="008A51D9">
      <w:pPr>
        <w:tabs>
          <w:tab w:val="left" w:pos="168"/>
        </w:tabs>
        <w:spacing w:after="0" w:line="240" w:lineRule="auto"/>
        <w:rPr>
          <w:rFonts w:cstheme="minorHAnsi"/>
          <w:b/>
          <w:color w:val="0072C6"/>
          <w:szCs w:val="18"/>
        </w:rPr>
      </w:pPr>
      <w:r w:rsidRPr="008F72A9">
        <w:rPr>
          <w:rFonts w:cstheme="minorHAnsi"/>
          <w:szCs w:val="18"/>
          <w:rtl/>
        </w:rPr>
        <w:tab/>
      </w:r>
      <w:r w:rsidRPr="002D4E02">
        <w:rPr>
          <w:rFonts w:ascii="Arial" w:eastAsia="Times New Roman" w:hAnsi="Arial" w:cs="Arial" w:hint="cs"/>
          <w:b/>
          <w:bCs/>
          <w:color w:val="0072C6"/>
          <w:sz w:val="18"/>
          <w:szCs w:val="18"/>
          <w:rtl/>
          <w:lang w:val="en-IN" w:eastAsia="en-IN"/>
        </w:rPr>
        <w:t>مسؤوليات</w:t>
      </w:r>
      <w:r w:rsidRPr="002D4E02">
        <w:rPr>
          <w:rFonts w:ascii="Arial" w:eastAsia="Times New Roman" w:hAnsi="Arial" w:cs="Arial"/>
          <w:b/>
          <w:bCs/>
          <w:color w:val="0072C6"/>
          <w:sz w:val="18"/>
          <w:szCs w:val="18"/>
          <w:rtl/>
          <w:lang w:val="en-IN" w:eastAsia="en-IN"/>
        </w:rPr>
        <w:t xml:space="preserve"> </w:t>
      </w:r>
      <w:r w:rsidRPr="002D4E02">
        <w:rPr>
          <w:rFonts w:ascii="Arial" w:eastAsia="Times New Roman" w:hAnsi="Arial" w:cs="Arial" w:hint="cs"/>
          <w:b/>
          <w:bCs/>
          <w:color w:val="0072C6"/>
          <w:sz w:val="18"/>
          <w:szCs w:val="18"/>
          <w:rtl/>
          <w:lang w:val="en-IN" w:eastAsia="en-IN"/>
        </w:rPr>
        <w:t>العميل</w:t>
      </w:r>
    </w:p>
    <w:p w14:paraId="1BB00353" w14:textId="77777777" w:rsidR="008A51D9" w:rsidRPr="00C8609A" w:rsidRDefault="008A51D9" w:rsidP="008A51D9">
      <w:pPr>
        <w:pStyle w:val="ProductList-Body"/>
        <w:ind w:left="158"/>
        <w:rPr>
          <w:rFonts w:ascii="Calibri" w:hAnsi="Calibri" w:cs="Arial"/>
          <w:szCs w:val="18"/>
          <w:rtl/>
        </w:rPr>
      </w:pPr>
      <w:r w:rsidRPr="00C8609A">
        <w:rPr>
          <w:rFonts w:ascii="Calibri" w:hAnsi="Calibri" w:cs="Arial"/>
          <w:szCs w:val="18"/>
          <w:rtl/>
        </w:rPr>
        <w:t xml:space="preserve">ينطبق شرط "مسؤوليات العميل" الوارد في قسم "شروط حماية البيانات" في </w:t>
      </w:r>
      <w:r w:rsidRPr="00C8609A">
        <w:rPr>
          <w:rFonts w:ascii="Calibri" w:hAnsi="Calibri" w:cs="Arial"/>
          <w:szCs w:val="18"/>
        </w:rPr>
        <w:t>OST</w:t>
      </w:r>
      <w:r w:rsidRPr="00C8609A">
        <w:rPr>
          <w:rFonts w:ascii="Calibri" w:hAnsi="Calibri" w:cs="Arial"/>
          <w:szCs w:val="18"/>
          <w:rtl/>
        </w:rPr>
        <w:t xml:space="preserve"> على ارتباط "الخدمات المهنية" للعميل فيما يتعلق ببيانات الخدمات المهنية.. بالإضافة إلى ذلك، فيما يتعلق بمشاركة الخدمات الاحترافية للعميل، يوافق العميل على عدم تقديم أي بيانات خدمات احترافية بخلاف بيانات الدعم إلى Microsoft والتي تنطبق عليها لوائح بموجب قانون حقوق الخصوصية والأسرة في التعليم،‏ </w:t>
      </w:r>
      <w:r w:rsidRPr="00C8609A">
        <w:rPr>
          <w:rFonts w:ascii="Calibri" w:hAnsi="Calibri" w:cs="Arial"/>
          <w:szCs w:val="18"/>
          <w:rtl/>
          <w:lang w:bidi=""/>
        </w:rPr>
        <w:t>20 U.S.C. § 1232g</w:t>
      </w:r>
      <w:r w:rsidRPr="00C8609A">
        <w:rPr>
          <w:rFonts w:ascii="Calibri" w:hAnsi="Calibri" w:cs="Arial"/>
          <w:szCs w:val="18"/>
          <w:rtl/>
        </w:rPr>
        <w:t xml:space="preserve"> ‏(FERPA) أو قانون إخضاع التأمين الصحي لقابلية النقل والمحاسبة لعام </w:t>
      </w:r>
      <w:r w:rsidRPr="00C8609A">
        <w:rPr>
          <w:rFonts w:ascii="Calibri" w:hAnsi="Calibri" w:cs="Arial"/>
          <w:szCs w:val="18"/>
          <w:rtl/>
          <w:lang w:bidi=""/>
        </w:rPr>
        <w:t>1996 (Pub.</w:t>
      </w:r>
      <w:r w:rsidRPr="00C8609A">
        <w:rPr>
          <w:rFonts w:ascii="Calibri" w:hAnsi="Calibri" w:cs="Arial"/>
          <w:szCs w:val="18"/>
          <w:rtl/>
          <w:cs/>
          <w:lang w:bidi=""/>
        </w:rPr>
        <w:t xml:space="preserve">‎ </w:t>
      </w:r>
      <w:r w:rsidRPr="00C8609A">
        <w:rPr>
          <w:rFonts w:ascii="Calibri" w:hAnsi="Calibri" w:cs="Arial"/>
          <w:szCs w:val="18"/>
          <w:rtl/>
          <w:lang w:bidi=""/>
        </w:rPr>
        <w:t xml:space="preserve">‎L. 104-191) </w:t>
      </w:r>
      <w:r w:rsidRPr="00C8609A">
        <w:rPr>
          <w:rFonts w:ascii="Calibri" w:hAnsi="Calibri" w:cs="Arial"/>
          <w:szCs w:val="18"/>
          <w:lang w:val="" w:bidi=""/>
        </w:rPr>
        <w:t>(HIPAA)</w:t>
      </w:r>
      <w:r w:rsidRPr="00C8609A">
        <w:rPr>
          <w:rFonts w:ascii="Calibri" w:hAnsi="Calibri" w:cs="Arial"/>
          <w:szCs w:val="18"/>
          <w:rtl/>
          <w:cs/>
          <w:lang w:bidi=""/>
        </w:rPr>
        <w:t>‎</w:t>
      </w:r>
      <w:r w:rsidRPr="00C8609A">
        <w:rPr>
          <w:rFonts w:ascii="Calibri" w:hAnsi="Calibri" w:cs="Arial"/>
          <w:szCs w:val="18"/>
          <w:rtl/>
        </w:rPr>
        <w:t xml:space="preserve">. </w:t>
      </w:r>
    </w:p>
    <w:p w14:paraId="4A7C5634" w14:textId="77777777" w:rsidR="008A51D9" w:rsidRPr="001711EA" w:rsidRDefault="008A51D9" w:rsidP="008A51D9">
      <w:pPr>
        <w:pStyle w:val="ProductList-Body"/>
        <w:rPr>
          <w:rFonts w:cstheme="minorHAnsi"/>
          <w:b/>
          <w:szCs w:val="18"/>
          <w:lang w:val=""/>
        </w:rPr>
      </w:pPr>
    </w:p>
    <w:p w14:paraId="1F03D492"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الإخطار</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بالحادث</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الأمني</w:t>
      </w:r>
    </w:p>
    <w:p w14:paraId="70FEAA0C" w14:textId="77777777" w:rsidR="008A51D9" w:rsidRPr="001711EA" w:rsidRDefault="008A51D9" w:rsidP="008A51D9">
      <w:pPr>
        <w:pStyle w:val="ProductList-Body"/>
        <w:rPr>
          <w:rFonts w:cstheme="minorHAnsi"/>
          <w:szCs w:val="18"/>
          <w:lang w:val=""/>
        </w:rPr>
      </w:pP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الإخطار</w:t>
      </w:r>
      <w:r w:rsidRPr="008F72A9">
        <w:rPr>
          <w:rFonts w:cstheme="minorHAnsi"/>
          <w:szCs w:val="18"/>
          <w:rtl/>
        </w:rPr>
        <w:t xml:space="preserve"> </w:t>
      </w:r>
      <w:r w:rsidRPr="008F72A9">
        <w:rPr>
          <w:rFonts w:ascii="Arial" w:hAnsi="Arial" w:cs="Arial" w:hint="cs"/>
          <w:szCs w:val="18"/>
          <w:rtl/>
        </w:rPr>
        <w:t>بالحادث</w:t>
      </w:r>
      <w:r w:rsidRPr="008F72A9">
        <w:rPr>
          <w:rFonts w:cstheme="minorHAnsi"/>
          <w:szCs w:val="18"/>
          <w:rtl/>
        </w:rPr>
        <w:t xml:space="preserve"> </w:t>
      </w:r>
      <w:r w:rsidRPr="008F72A9">
        <w:rPr>
          <w:rFonts w:ascii="Arial" w:hAnsi="Arial" w:cs="Arial" w:hint="cs"/>
          <w:szCs w:val="18"/>
          <w:rtl/>
        </w:rPr>
        <w:t>الأمني</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ضمن</w:t>
      </w:r>
      <w:r w:rsidRPr="008F72A9">
        <w:rPr>
          <w:rFonts w:cstheme="minorHAnsi"/>
          <w:szCs w:val="18"/>
          <w:rtl/>
        </w:rPr>
        <w:t xml:space="preserve"> </w:t>
      </w:r>
      <w:r w:rsidRPr="001711EA">
        <w:rPr>
          <w:rFonts w:cstheme="minorHAnsi"/>
          <w:szCs w:val="18"/>
          <w:lang w:val=""/>
        </w:rPr>
        <w:t>OST</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ارتباط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74CE735C" w14:textId="77777777" w:rsidR="008A51D9" w:rsidRPr="001711EA" w:rsidRDefault="008A51D9" w:rsidP="008A51D9">
      <w:pPr>
        <w:pStyle w:val="ProductList-Body"/>
        <w:rPr>
          <w:rFonts w:cstheme="minorHAnsi"/>
          <w:b/>
          <w:szCs w:val="18"/>
          <w:lang w:val=""/>
        </w:rPr>
      </w:pPr>
    </w:p>
    <w:p w14:paraId="2F2C8AEE"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عمليات</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نقل</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البيانات</w:t>
      </w:r>
    </w:p>
    <w:p w14:paraId="5ADAA5B3" w14:textId="77777777" w:rsidR="008A51D9" w:rsidRPr="001711EA" w:rsidRDefault="008A51D9" w:rsidP="008A51D9">
      <w:pPr>
        <w:pStyle w:val="ProductList-Body"/>
        <w:rPr>
          <w:rFonts w:cstheme="minorHAnsi"/>
          <w:b/>
          <w:szCs w:val="18"/>
          <w:lang w:val=""/>
        </w:rPr>
      </w:pP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تجعل</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تنطبق</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عمليات</w:t>
      </w:r>
      <w:r w:rsidRPr="008F72A9">
        <w:rPr>
          <w:rFonts w:cstheme="minorHAnsi"/>
          <w:szCs w:val="18"/>
          <w:rtl/>
        </w:rPr>
        <w:t xml:space="preserve"> </w:t>
      </w:r>
      <w:r w:rsidRPr="008F72A9">
        <w:rPr>
          <w:rFonts w:ascii="Arial" w:hAnsi="Arial" w:cs="Arial" w:hint="cs"/>
          <w:szCs w:val="18"/>
          <w:rtl/>
        </w:rPr>
        <w:t>نقل</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ضمن</w:t>
      </w:r>
      <w:r w:rsidRPr="008F72A9">
        <w:rPr>
          <w:rFonts w:cstheme="minorHAnsi"/>
          <w:szCs w:val="18"/>
          <w:rtl/>
        </w:rPr>
        <w:t xml:space="preserve"> </w:t>
      </w:r>
      <w:r w:rsidRPr="008F72A9">
        <w:rPr>
          <w:rFonts w:ascii="Arial" w:hAnsi="Arial" w:cs="Arial" w:hint="cs"/>
          <w:szCs w:val="18"/>
          <w:rtl/>
        </w:rPr>
        <w:t>قسم</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ascii="Arial" w:hAnsi="Arial" w:cs="Arial" w:hint="cs"/>
          <w:szCs w:val="18"/>
          <w:rtl/>
        </w:rPr>
        <w:t>‬</w:t>
      </w:r>
      <w:r w:rsidRPr="008F72A9">
        <w:rPr>
          <w:rFonts w:ascii="Calibri" w:hAnsi="Calibri" w:cs="Calibri" w:hint="cs"/>
          <w:szCs w:val="18"/>
          <w:rtl/>
        </w:rPr>
        <w:t>‏</w:t>
      </w:r>
      <w:dir w:val="rtl">
        <w:r w:rsidRPr="008F72A9">
          <w:rPr>
            <w:rFonts w:cstheme="minorHAnsi"/>
            <w:szCs w:val="18"/>
            <w:rtl/>
          </w:rPr>
          <w:t>.</w:t>
        </w:r>
        <w:r w:rsidRPr="001711EA">
          <w:rPr>
            <w:lang w:val=""/>
          </w:rPr>
          <w:t>‬</w:t>
        </w:r>
        <w:r w:rsidRPr="001711EA">
          <w:rPr>
            <w:lang w:val=""/>
          </w:rPr>
          <w:t>‬</w:t>
        </w:r>
        <w:r w:rsidRPr="00CC0E27">
          <w:rPr>
            <w:lang w:val=""/>
          </w:rPr>
          <w:t>‬</w:t>
        </w:r>
        <w:r>
          <w:t>‬</w:t>
        </w:r>
        <w:r w:rsidR="00643AE6">
          <w:t>‬</w:t>
        </w:r>
      </w:dir>
    </w:p>
    <w:p w14:paraId="1113AAAF" w14:textId="77777777" w:rsidR="008A51D9" w:rsidRPr="001711EA" w:rsidRDefault="008A51D9" w:rsidP="008A51D9">
      <w:pPr>
        <w:pStyle w:val="ProductList-Body"/>
        <w:rPr>
          <w:rFonts w:cstheme="minorHAnsi"/>
          <w:b/>
          <w:szCs w:val="18"/>
          <w:lang w:val=""/>
        </w:rPr>
      </w:pPr>
    </w:p>
    <w:p w14:paraId="3A87A935"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حذف</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البيانات</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أو</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إرجاعها</w:t>
      </w:r>
    </w:p>
    <w:p w14:paraId="0173217C" w14:textId="77777777" w:rsidR="008A51D9" w:rsidRPr="001711EA" w:rsidRDefault="008A51D9" w:rsidP="008A51D9">
      <w:pPr>
        <w:pStyle w:val="ProductList-Body"/>
        <w:rPr>
          <w:rFonts w:cstheme="minorHAnsi"/>
          <w:szCs w:val="18"/>
          <w:lang w:val=""/>
        </w:rPr>
      </w:pPr>
      <w:r w:rsidRPr="008F72A9">
        <w:rPr>
          <w:rFonts w:ascii="Arial" w:hAnsi="Arial" w:cs="Arial" w:hint="cs"/>
          <w:szCs w:val="18"/>
          <w:rtl/>
        </w:rPr>
        <w:t>ستقوم</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بحذف</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إرجاع</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نُسخ</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بعد</w:t>
      </w:r>
      <w:r w:rsidRPr="008F72A9">
        <w:rPr>
          <w:rFonts w:cstheme="minorHAnsi"/>
          <w:szCs w:val="18"/>
          <w:rtl/>
        </w:rPr>
        <w:t xml:space="preserve"> </w:t>
      </w:r>
      <w:r w:rsidRPr="008F72A9">
        <w:rPr>
          <w:rFonts w:ascii="Arial" w:hAnsi="Arial" w:cs="Arial" w:hint="cs"/>
          <w:szCs w:val="18"/>
          <w:rtl/>
        </w:rPr>
        <w:t>استيفاء</w:t>
      </w:r>
      <w:r w:rsidRPr="008F72A9">
        <w:rPr>
          <w:rFonts w:cstheme="minorHAnsi"/>
          <w:szCs w:val="18"/>
          <w:rtl/>
        </w:rPr>
        <w:t xml:space="preserve"> </w:t>
      </w:r>
      <w:r w:rsidRPr="008F72A9">
        <w:rPr>
          <w:rFonts w:ascii="Arial" w:hAnsi="Arial" w:cs="Arial" w:hint="cs"/>
          <w:szCs w:val="18"/>
          <w:rtl/>
        </w:rPr>
        <w:t>أغراض</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جمع</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نقلها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لم</w:t>
      </w:r>
      <w:r w:rsidRPr="008F72A9">
        <w:rPr>
          <w:rFonts w:cstheme="minorHAnsi"/>
          <w:szCs w:val="18"/>
          <w:rtl/>
        </w:rPr>
        <w:t xml:space="preserve"> </w:t>
      </w:r>
      <w:r w:rsidRPr="008F72A9">
        <w:rPr>
          <w:rFonts w:ascii="Arial" w:hAnsi="Arial" w:cs="Arial" w:hint="cs"/>
          <w:szCs w:val="18"/>
          <w:rtl/>
        </w:rPr>
        <w:t>يتطلب</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تخزين</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w:t>
      </w:r>
    </w:p>
    <w:p w14:paraId="38D8539C" w14:textId="77777777" w:rsidR="008A51D9" w:rsidRPr="001711EA" w:rsidRDefault="008A51D9" w:rsidP="008A51D9">
      <w:pPr>
        <w:pStyle w:val="ProductList-Body"/>
        <w:rPr>
          <w:rFonts w:cstheme="minorHAnsi"/>
          <w:szCs w:val="18"/>
          <w:lang w:val=""/>
        </w:rPr>
      </w:pPr>
    </w:p>
    <w:p w14:paraId="5E0C5F0A"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bookmarkStart w:id="252" w:name="_Toc527036905"/>
      <w:r w:rsidRPr="002D4E02">
        <w:rPr>
          <w:rFonts w:ascii="Arial" w:eastAsia="Times New Roman" w:hAnsi="Arial" w:cs="Arial" w:hint="cs"/>
          <w:b/>
          <w:bCs/>
          <w:color w:val="00188F"/>
          <w:sz w:val="18"/>
          <w:szCs w:val="18"/>
          <w:rtl/>
          <w:lang w:val="en-IN" w:eastAsia="en-IN"/>
        </w:rPr>
        <w:t>التزام</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المعالج</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بالسرية</w:t>
      </w:r>
      <w:bookmarkEnd w:id="252"/>
    </w:p>
    <w:p w14:paraId="1BA6DFFF" w14:textId="77777777" w:rsidR="008A51D9" w:rsidRPr="001711EA" w:rsidRDefault="008A51D9" w:rsidP="008A51D9">
      <w:pPr>
        <w:pStyle w:val="ProductList-Body"/>
        <w:rPr>
          <w:rFonts w:cstheme="minorHAnsi"/>
          <w:b/>
          <w:szCs w:val="18"/>
          <w:lang w:val=""/>
        </w:rPr>
      </w:pPr>
      <w:r w:rsidRPr="008F72A9">
        <w:rPr>
          <w:rFonts w:ascii="Arial" w:hAnsi="Arial" w:cs="Arial" w:hint="cs"/>
          <w:szCs w:val="18"/>
          <w:rtl/>
        </w:rPr>
        <w:t>ستضمن</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الموظفين</w:t>
      </w:r>
      <w:r w:rsidRPr="008F72A9">
        <w:rPr>
          <w:rFonts w:cstheme="minorHAnsi"/>
          <w:szCs w:val="18"/>
          <w:rtl/>
        </w:rPr>
        <w:t xml:space="preserve"> </w:t>
      </w:r>
      <w:r w:rsidRPr="008F72A9">
        <w:rPr>
          <w:rFonts w:ascii="Arial" w:hAnsi="Arial" w:cs="Arial" w:hint="cs"/>
          <w:szCs w:val="18"/>
          <w:rtl/>
        </w:rPr>
        <w:t>المشاركين</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معالجة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1711EA">
        <w:rPr>
          <w:rFonts w:cstheme="minorHAnsi"/>
          <w:szCs w:val="18"/>
          <w:lang w:val="" w:bidi=""/>
        </w:rPr>
        <w:t>(1)</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يعالجوا</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للتعليمات</w:t>
      </w:r>
      <w:r w:rsidRPr="008F72A9">
        <w:rPr>
          <w:rFonts w:cstheme="minorHAnsi"/>
          <w:szCs w:val="18"/>
          <w:rtl/>
        </w:rPr>
        <w:t xml:space="preserve"> </w:t>
      </w:r>
      <w:r w:rsidRPr="008F72A9">
        <w:rPr>
          <w:rFonts w:ascii="Arial" w:hAnsi="Arial" w:cs="Arial" w:hint="cs"/>
          <w:szCs w:val="18"/>
          <w:rtl/>
        </w:rPr>
        <w:t>الواردة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w:t>
      </w:r>
      <w:r w:rsidRPr="001711EA">
        <w:rPr>
          <w:rFonts w:cstheme="minorHAnsi"/>
          <w:szCs w:val="18"/>
          <w:lang w:val="" w:bidi=""/>
        </w:rPr>
        <w:t>(2)</w:t>
      </w:r>
      <w:r w:rsidRPr="008F72A9">
        <w:rPr>
          <w:rFonts w:cstheme="minorHAnsi"/>
          <w:szCs w:val="18"/>
          <w:rtl/>
        </w:rPr>
        <w:t xml:space="preserve"> </w:t>
      </w:r>
      <w:r w:rsidRPr="008F72A9">
        <w:rPr>
          <w:rFonts w:ascii="Arial" w:hAnsi="Arial" w:cs="Arial" w:hint="cs"/>
          <w:szCs w:val="18"/>
          <w:rtl/>
        </w:rPr>
        <w:t>سيلتزمون</w:t>
      </w:r>
      <w:r w:rsidRPr="008F72A9">
        <w:rPr>
          <w:rFonts w:cstheme="minorHAnsi"/>
          <w:szCs w:val="18"/>
          <w:rtl/>
        </w:rPr>
        <w:t xml:space="preserve"> </w:t>
      </w:r>
      <w:r w:rsidRPr="008F72A9">
        <w:rPr>
          <w:rFonts w:ascii="Arial" w:hAnsi="Arial" w:cs="Arial" w:hint="cs"/>
          <w:szCs w:val="18"/>
          <w:rtl/>
        </w:rPr>
        <w:t>بالحفاظ</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وأمانها</w:t>
      </w:r>
      <w:r w:rsidRPr="008F72A9">
        <w:rPr>
          <w:rFonts w:cstheme="minorHAnsi"/>
          <w:szCs w:val="18"/>
          <w:rtl/>
        </w:rPr>
        <w:t xml:space="preserve"> </w:t>
      </w:r>
      <w:r w:rsidRPr="008F72A9">
        <w:rPr>
          <w:rFonts w:ascii="Arial" w:hAnsi="Arial" w:cs="Arial" w:hint="cs"/>
          <w:szCs w:val="18"/>
          <w:rtl/>
        </w:rPr>
        <w:t>بعد</w:t>
      </w:r>
      <w:r w:rsidRPr="008F72A9">
        <w:rPr>
          <w:rFonts w:cstheme="minorHAnsi"/>
          <w:szCs w:val="18"/>
          <w:rtl/>
        </w:rPr>
        <w:t xml:space="preserve"> </w:t>
      </w:r>
      <w:r w:rsidRPr="008F72A9">
        <w:rPr>
          <w:rFonts w:ascii="Arial" w:hAnsi="Arial" w:cs="Arial" w:hint="cs"/>
          <w:szCs w:val="18"/>
          <w:rtl/>
        </w:rPr>
        <w:t>انتهاء</w:t>
      </w:r>
      <w:r w:rsidRPr="008F72A9">
        <w:rPr>
          <w:rFonts w:cstheme="minorHAnsi"/>
          <w:szCs w:val="18"/>
          <w:rtl/>
        </w:rPr>
        <w:t xml:space="preserve"> </w:t>
      </w:r>
      <w:r w:rsidRPr="008F72A9">
        <w:rPr>
          <w:rFonts w:ascii="Arial" w:hAnsi="Arial" w:cs="Arial" w:hint="cs"/>
          <w:szCs w:val="18"/>
          <w:rtl/>
        </w:rPr>
        <w:t>مشاركتهم</w:t>
      </w:r>
      <w:r w:rsidRPr="008F72A9">
        <w:rPr>
          <w:rFonts w:cstheme="minorHAnsi"/>
          <w:szCs w:val="18"/>
          <w:rtl/>
        </w:rPr>
        <w:t>.</w:t>
      </w:r>
    </w:p>
    <w:p w14:paraId="6BEBF98C" w14:textId="77777777" w:rsidR="008A51D9" w:rsidRPr="001711EA" w:rsidRDefault="008A51D9" w:rsidP="008A51D9">
      <w:pPr>
        <w:pStyle w:val="ProductList-Body"/>
        <w:rPr>
          <w:rFonts w:cstheme="minorHAnsi"/>
          <w:b/>
          <w:szCs w:val="18"/>
          <w:lang w:val=""/>
        </w:rPr>
      </w:pPr>
    </w:p>
    <w:p w14:paraId="56D16DBD"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إشعار</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وضوابط</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حول</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الاستعانة</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بالمعالجين</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الفرعيين</w:t>
      </w:r>
    </w:p>
    <w:p w14:paraId="3B6BCB7E"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يجوز</w:t>
      </w:r>
      <w:r w:rsidRPr="008F72A9">
        <w:rPr>
          <w:rStyle w:val="ProductList-BodyChar"/>
          <w:rFonts w:cstheme="minorHAnsi"/>
          <w:szCs w:val="18"/>
          <w:rtl/>
        </w:rPr>
        <w:t xml:space="preserve"> </w:t>
      </w:r>
      <w:r w:rsidRPr="008F72A9">
        <w:rPr>
          <w:rStyle w:val="ProductList-BodyChar"/>
          <w:rFonts w:ascii="Arial" w:hAnsi="Arial" w:cs="Arial" w:hint="cs"/>
          <w:szCs w:val="18"/>
          <w:rtl/>
        </w:rPr>
        <w:t>لشركة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الاستعانة</w:t>
      </w:r>
      <w:r w:rsidRPr="008F72A9">
        <w:rPr>
          <w:rStyle w:val="ProductList-BodyChar"/>
          <w:rFonts w:cstheme="minorHAnsi"/>
          <w:szCs w:val="18"/>
          <w:rtl/>
        </w:rPr>
        <w:t xml:space="preserve"> </w:t>
      </w:r>
      <w:r w:rsidRPr="008F72A9">
        <w:rPr>
          <w:rStyle w:val="ProductList-BodyChar"/>
          <w:rFonts w:ascii="Arial" w:hAnsi="Arial" w:cs="Arial" w:hint="cs"/>
          <w:szCs w:val="18"/>
          <w:rtl/>
        </w:rPr>
        <w:t>بأطراف</w:t>
      </w:r>
      <w:r w:rsidRPr="008F72A9">
        <w:rPr>
          <w:rStyle w:val="ProductList-BodyChar"/>
          <w:rFonts w:cstheme="minorHAnsi"/>
          <w:szCs w:val="18"/>
          <w:rtl/>
        </w:rPr>
        <w:t xml:space="preserve"> </w:t>
      </w:r>
      <w:r w:rsidRPr="008F72A9">
        <w:rPr>
          <w:rStyle w:val="ProductList-BodyChar"/>
          <w:rFonts w:ascii="Arial" w:hAnsi="Arial" w:cs="Arial" w:hint="cs"/>
          <w:szCs w:val="18"/>
          <w:rtl/>
        </w:rPr>
        <w:t>ثالثة</w:t>
      </w:r>
      <w:r w:rsidRPr="008F72A9">
        <w:rPr>
          <w:rStyle w:val="ProductList-BodyChar"/>
          <w:rFonts w:cstheme="minorHAnsi"/>
          <w:szCs w:val="18"/>
          <w:rtl/>
        </w:rPr>
        <w:t xml:space="preserve"> </w:t>
      </w:r>
      <w:r w:rsidRPr="008F72A9">
        <w:rPr>
          <w:rStyle w:val="ProductList-BodyChar"/>
          <w:rFonts w:ascii="Arial" w:hAnsi="Arial" w:cs="Arial" w:hint="cs"/>
          <w:szCs w:val="18"/>
          <w:rtl/>
        </w:rPr>
        <w:t>لتوفير</w:t>
      </w:r>
      <w:r w:rsidRPr="008F72A9">
        <w:rPr>
          <w:rStyle w:val="ProductList-BodyChar"/>
          <w:rFonts w:cstheme="minorHAnsi"/>
          <w:szCs w:val="18"/>
          <w:rtl/>
        </w:rPr>
        <w:t xml:space="preserve"> </w:t>
      </w:r>
      <w:r w:rsidRPr="008F72A9">
        <w:rPr>
          <w:rStyle w:val="ProductList-BodyChar"/>
          <w:rFonts w:ascii="Arial" w:hAnsi="Arial" w:cs="Arial" w:hint="cs"/>
          <w:szCs w:val="18"/>
          <w:rtl/>
        </w:rPr>
        <w:t>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إضافية</w:t>
      </w:r>
      <w:r w:rsidRPr="008F72A9">
        <w:rPr>
          <w:rStyle w:val="ProductList-BodyChar"/>
          <w:rFonts w:cstheme="minorHAnsi"/>
          <w:szCs w:val="18"/>
          <w:rtl/>
        </w:rPr>
        <w:t xml:space="preserve"> </w:t>
      </w:r>
      <w:r w:rsidRPr="008F72A9">
        <w:rPr>
          <w:rStyle w:val="ProductList-BodyChar"/>
          <w:rFonts w:ascii="Arial" w:hAnsi="Arial" w:cs="Arial" w:hint="cs"/>
          <w:szCs w:val="18"/>
          <w:rtl/>
        </w:rPr>
        <w:t>أو</w:t>
      </w:r>
      <w:r w:rsidRPr="008F72A9">
        <w:rPr>
          <w:rStyle w:val="ProductList-BodyChar"/>
          <w:rFonts w:cstheme="minorHAnsi"/>
          <w:szCs w:val="18"/>
          <w:rtl/>
        </w:rPr>
        <w:t xml:space="preserve"> </w:t>
      </w:r>
      <w:r w:rsidRPr="008F72A9">
        <w:rPr>
          <w:rStyle w:val="ProductList-BodyChar"/>
          <w:rFonts w:ascii="Arial" w:hAnsi="Arial" w:cs="Arial" w:hint="cs"/>
          <w:szCs w:val="18"/>
          <w:rtl/>
        </w:rPr>
        <w:t>محدودة</w:t>
      </w:r>
      <w:r w:rsidRPr="008F72A9">
        <w:rPr>
          <w:rStyle w:val="ProductList-BodyChar"/>
          <w:rFonts w:cstheme="minorHAnsi"/>
          <w:szCs w:val="18"/>
          <w:rtl/>
        </w:rPr>
        <w:t xml:space="preserve"> </w:t>
      </w:r>
      <w:r w:rsidRPr="008F72A9">
        <w:rPr>
          <w:rStyle w:val="ProductList-BodyChar"/>
          <w:rFonts w:ascii="Arial" w:hAnsi="Arial" w:cs="Arial" w:hint="cs"/>
          <w:szCs w:val="18"/>
          <w:rtl/>
        </w:rPr>
        <w:t>معيّنة</w:t>
      </w:r>
      <w:r w:rsidRPr="008F72A9">
        <w:rPr>
          <w:rStyle w:val="ProductList-BodyChar"/>
          <w:rFonts w:cstheme="minorHAnsi"/>
          <w:szCs w:val="18"/>
          <w:rtl/>
        </w:rPr>
        <w:t xml:space="preserve"> </w:t>
      </w:r>
      <w:r w:rsidRPr="008F72A9">
        <w:rPr>
          <w:rStyle w:val="ProductList-BodyChar"/>
          <w:rFonts w:ascii="Arial" w:hAnsi="Arial" w:cs="Arial" w:hint="cs"/>
          <w:szCs w:val="18"/>
          <w:rtl/>
        </w:rPr>
        <w:t>نيابة</w:t>
      </w:r>
      <w:r w:rsidRPr="008F72A9">
        <w:rPr>
          <w:rStyle w:val="ProductList-BodyChar"/>
          <w:rFonts w:cstheme="minorHAnsi"/>
          <w:szCs w:val="18"/>
          <w:rtl/>
        </w:rPr>
        <w:t xml:space="preserve"> </w:t>
      </w:r>
      <w:r w:rsidRPr="008F72A9">
        <w:rPr>
          <w:rStyle w:val="ProductList-BodyChar"/>
          <w:rFonts w:ascii="Arial" w:hAnsi="Arial" w:cs="Arial" w:hint="cs"/>
          <w:szCs w:val="18"/>
          <w:rtl/>
        </w:rPr>
        <w:t>عنها</w:t>
      </w:r>
      <w:r w:rsidRPr="008F72A9">
        <w:rPr>
          <w:rStyle w:val="ProductList-BodyChar"/>
          <w:rFonts w:cstheme="minorHAnsi"/>
          <w:szCs w:val="18"/>
          <w:rtl/>
        </w:rPr>
        <w:t xml:space="preserve">. </w:t>
      </w:r>
      <w:r w:rsidRPr="008F72A9">
        <w:rPr>
          <w:rStyle w:val="ProductList-BodyChar"/>
          <w:rFonts w:ascii="Arial" w:hAnsi="Arial" w:cs="Arial" w:hint="cs"/>
          <w:szCs w:val="18"/>
          <w:rtl/>
        </w:rPr>
        <w:t>ويوافق</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مشاركة</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الأطراف</w:t>
      </w:r>
      <w:r w:rsidRPr="008F72A9">
        <w:rPr>
          <w:rStyle w:val="ProductList-BodyChar"/>
          <w:rFonts w:cstheme="minorHAnsi"/>
          <w:szCs w:val="18"/>
          <w:rtl/>
        </w:rPr>
        <w:t xml:space="preserve"> </w:t>
      </w:r>
      <w:r w:rsidRPr="008F72A9">
        <w:rPr>
          <w:rStyle w:val="ProductList-BodyChar"/>
          <w:rFonts w:ascii="Arial" w:hAnsi="Arial" w:cs="Arial" w:hint="cs"/>
          <w:szCs w:val="18"/>
          <w:rtl/>
        </w:rPr>
        <w:t>الثالثة</w:t>
      </w:r>
      <w:r w:rsidRPr="008F72A9">
        <w:rPr>
          <w:rStyle w:val="ProductList-BodyChar"/>
          <w:rFonts w:cstheme="minorHAnsi"/>
          <w:szCs w:val="18"/>
          <w:rtl/>
        </w:rPr>
        <w:t xml:space="preserve"> </w:t>
      </w:r>
      <w:r w:rsidRPr="008F72A9">
        <w:rPr>
          <w:rStyle w:val="ProductList-BodyChar"/>
          <w:rFonts w:ascii="Arial" w:hAnsi="Arial" w:cs="Arial" w:hint="cs"/>
          <w:szCs w:val="18"/>
          <w:rtl/>
        </w:rPr>
        <w:t>وكذلك</w:t>
      </w:r>
      <w:r w:rsidRPr="008F72A9">
        <w:rPr>
          <w:rStyle w:val="ProductList-BodyChar"/>
          <w:rFonts w:cstheme="minorHAnsi"/>
          <w:szCs w:val="18"/>
          <w:rtl/>
        </w:rPr>
        <w:t xml:space="preserve"> </w:t>
      </w:r>
      <w:r w:rsidRPr="008F72A9">
        <w:rPr>
          <w:rStyle w:val="ProductList-BodyChar"/>
          <w:rFonts w:ascii="Arial" w:hAnsi="Arial" w:cs="Arial" w:hint="cs"/>
          <w:szCs w:val="18"/>
          <w:rtl/>
        </w:rPr>
        <w:t>الشركات</w:t>
      </w:r>
      <w:r w:rsidRPr="008F72A9">
        <w:rPr>
          <w:rStyle w:val="ProductList-BodyChar"/>
          <w:rFonts w:cstheme="minorHAnsi"/>
          <w:szCs w:val="18"/>
          <w:rtl/>
        </w:rPr>
        <w:t xml:space="preserve"> </w:t>
      </w:r>
      <w:r w:rsidRPr="008F72A9">
        <w:rPr>
          <w:rStyle w:val="ProductList-BodyChar"/>
          <w:rFonts w:ascii="Arial" w:hAnsi="Arial" w:cs="Arial" w:hint="cs"/>
          <w:szCs w:val="18"/>
          <w:rtl/>
        </w:rPr>
        <w:t>التابعة</w:t>
      </w:r>
      <w:r w:rsidRPr="008F72A9">
        <w:rPr>
          <w:rStyle w:val="ProductList-BodyChar"/>
          <w:rFonts w:cstheme="minorHAnsi"/>
          <w:szCs w:val="18"/>
          <w:rtl/>
        </w:rPr>
        <w:t xml:space="preserve"> </w:t>
      </w:r>
      <w:r w:rsidRPr="008F72A9">
        <w:rPr>
          <w:rStyle w:val="ProductList-BodyChar"/>
          <w:rFonts w:ascii="Arial" w:hAnsi="Arial" w:cs="Arial" w:hint="cs"/>
          <w:szCs w:val="18"/>
          <w:rtl/>
        </w:rPr>
        <w:t>لشركة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كمعالجين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وستشكل</w:t>
      </w:r>
      <w:r w:rsidRPr="008F72A9">
        <w:rPr>
          <w:rStyle w:val="ProductList-BodyChar"/>
          <w:rFonts w:cstheme="minorHAnsi"/>
          <w:szCs w:val="18"/>
          <w:rtl/>
        </w:rPr>
        <w:t xml:space="preserve"> </w:t>
      </w:r>
      <w:r w:rsidRPr="008F72A9">
        <w:rPr>
          <w:rStyle w:val="ProductList-BodyChar"/>
          <w:rFonts w:ascii="Arial" w:hAnsi="Arial" w:cs="Arial" w:hint="cs"/>
          <w:szCs w:val="18"/>
          <w:rtl/>
        </w:rPr>
        <w:t>التخويلات</w:t>
      </w:r>
      <w:r w:rsidRPr="008F72A9">
        <w:rPr>
          <w:rStyle w:val="ProductList-BodyChar"/>
          <w:rFonts w:cstheme="minorHAnsi"/>
          <w:szCs w:val="18"/>
          <w:rtl/>
        </w:rPr>
        <w:t xml:space="preserve"> </w:t>
      </w:r>
      <w:r w:rsidRPr="008F72A9">
        <w:rPr>
          <w:rStyle w:val="ProductList-BodyChar"/>
          <w:rFonts w:ascii="Arial" w:hAnsi="Arial" w:cs="Arial" w:hint="cs"/>
          <w:szCs w:val="18"/>
          <w:rtl/>
        </w:rPr>
        <w:t>المذكورة</w:t>
      </w:r>
      <w:r w:rsidRPr="008F72A9">
        <w:rPr>
          <w:rStyle w:val="ProductList-BodyChar"/>
          <w:rFonts w:cstheme="minorHAnsi"/>
          <w:szCs w:val="18"/>
          <w:rtl/>
        </w:rPr>
        <w:t xml:space="preserve"> </w:t>
      </w:r>
      <w:r w:rsidRPr="008F72A9">
        <w:rPr>
          <w:rStyle w:val="ProductList-BodyChar"/>
          <w:rFonts w:ascii="Arial" w:hAnsi="Arial" w:cs="Arial" w:hint="cs"/>
          <w:szCs w:val="18"/>
          <w:rtl/>
        </w:rPr>
        <w:t>أعلاه</w:t>
      </w:r>
      <w:r w:rsidRPr="008F72A9">
        <w:rPr>
          <w:rStyle w:val="ProductList-BodyChar"/>
          <w:rFonts w:cstheme="minorHAnsi"/>
          <w:szCs w:val="18"/>
          <w:rtl/>
        </w:rPr>
        <w:t xml:space="preserve"> </w:t>
      </w:r>
      <w:r w:rsidRPr="008F72A9">
        <w:rPr>
          <w:rStyle w:val="ProductList-BodyChar"/>
          <w:rFonts w:ascii="Arial" w:hAnsi="Arial" w:cs="Arial" w:hint="cs"/>
          <w:szCs w:val="18"/>
          <w:rtl/>
        </w:rPr>
        <w:t>موافقة</w:t>
      </w:r>
      <w:r w:rsidRPr="008F72A9">
        <w:rPr>
          <w:rStyle w:val="ProductList-BodyChar"/>
          <w:rFonts w:cstheme="minorHAnsi"/>
          <w:szCs w:val="18"/>
          <w:rtl/>
        </w:rPr>
        <w:t xml:space="preserve"> </w:t>
      </w:r>
      <w:r w:rsidRPr="008F72A9">
        <w:rPr>
          <w:rStyle w:val="ProductList-BodyChar"/>
          <w:rFonts w:ascii="Arial" w:hAnsi="Arial" w:cs="Arial" w:hint="cs"/>
          <w:szCs w:val="18"/>
          <w:rtl/>
        </w:rPr>
        <w:t>كتابية</w:t>
      </w:r>
      <w:r w:rsidRPr="008F72A9">
        <w:rPr>
          <w:rStyle w:val="ProductList-BodyChar"/>
          <w:rFonts w:cstheme="minorHAnsi"/>
          <w:szCs w:val="18"/>
          <w:rtl/>
        </w:rPr>
        <w:t xml:space="preserve"> </w:t>
      </w:r>
      <w:r w:rsidRPr="008F72A9">
        <w:rPr>
          <w:rStyle w:val="ProductList-BodyChar"/>
          <w:rFonts w:ascii="Arial" w:hAnsi="Arial" w:cs="Arial" w:hint="cs"/>
          <w:szCs w:val="18"/>
          <w:rtl/>
        </w:rPr>
        <w:t>مسبقة</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التعاقد</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الباطن</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جانب</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لمعالجة</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إذا</w:t>
      </w:r>
      <w:r w:rsidRPr="008F72A9">
        <w:rPr>
          <w:rStyle w:val="ProductList-BodyChar"/>
          <w:rFonts w:cstheme="minorHAnsi"/>
          <w:szCs w:val="18"/>
          <w:rtl/>
        </w:rPr>
        <w:t xml:space="preserve"> </w:t>
      </w:r>
      <w:r w:rsidRPr="008F72A9">
        <w:rPr>
          <w:rStyle w:val="ProductList-BodyChar"/>
          <w:rFonts w:ascii="Arial" w:hAnsi="Arial" w:cs="Arial" w:hint="cs"/>
          <w:szCs w:val="18"/>
          <w:rtl/>
        </w:rPr>
        <w:t>كانت</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الموافقة</w:t>
      </w:r>
      <w:r w:rsidRPr="008F72A9">
        <w:rPr>
          <w:rStyle w:val="ProductList-BodyChar"/>
          <w:rFonts w:cstheme="minorHAnsi"/>
          <w:szCs w:val="18"/>
          <w:rtl/>
        </w:rPr>
        <w:t xml:space="preserve"> </w:t>
      </w:r>
      <w:r w:rsidRPr="008F72A9">
        <w:rPr>
          <w:rStyle w:val="ProductList-BodyChar"/>
          <w:rFonts w:ascii="Arial" w:hAnsi="Arial" w:cs="Arial" w:hint="cs"/>
          <w:szCs w:val="18"/>
          <w:rtl/>
        </w:rPr>
        <w:t>مطلوبة</w:t>
      </w:r>
      <w:r w:rsidRPr="008F72A9">
        <w:rPr>
          <w:rStyle w:val="ProductList-BodyChar"/>
          <w:rFonts w:cstheme="minorHAnsi"/>
          <w:szCs w:val="18"/>
          <w:rtl/>
        </w:rPr>
        <w:t xml:space="preserve"> </w:t>
      </w:r>
      <w:r w:rsidRPr="008F72A9">
        <w:rPr>
          <w:rStyle w:val="ProductList-BodyChar"/>
          <w:rFonts w:ascii="Arial" w:hAnsi="Arial" w:cs="Arial" w:hint="cs"/>
          <w:szCs w:val="18"/>
          <w:rtl/>
        </w:rPr>
        <w:t>وفقًا</w:t>
      </w:r>
      <w:r w:rsidRPr="008F72A9">
        <w:rPr>
          <w:rStyle w:val="ProductList-BodyChar"/>
          <w:rFonts w:cstheme="minorHAnsi"/>
          <w:szCs w:val="18"/>
          <w:rtl/>
        </w:rPr>
        <w:t xml:space="preserve"> </w:t>
      </w:r>
      <w:r w:rsidRPr="008F72A9">
        <w:rPr>
          <w:rStyle w:val="ProductList-BodyChar"/>
          <w:rFonts w:ascii="Arial" w:hAnsi="Arial" w:cs="Arial" w:hint="cs"/>
          <w:szCs w:val="18"/>
          <w:rtl/>
        </w:rPr>
        <w:t>للبنود</w:t>
      </w:r>
      <w:r w:rsidRPr="008F72A9">
        <w:rPr>
          <w:rStyle w:val="ProductList-BodyChar"/>
          <w:rFonts w:cstheme="minorHAnsi"/>
          <w:szCs w:val="18"/>
          <w:rtl/>
        </w:rPr>
        <w:t xml:space="preserve"> </w:t>
      </w:r>
      <w:r w:rsidRPr="008F72A9">
        <w:rPr>
          <w:rStyle w:val="ProductList-BodyChar"/>
          <w:rFonts w:ascii="Arial" w:hAnsi="Arial" w:cs="Arial" w:hint="cs"/>
          <w:szCs w:val="18"/>
          <w:rtl/>
        </w:rPr>
        <w:t>التعاقدية</w:t>
      </w:r>
      <w:r w:rsidRPr="008F72A9">
        <w:rPr>
          <w:rStyle w:val="ProductList-BodyChar"/>
          <w:rFonts w:cstheme="minorHAnsi"/>
          <w:szCs w:val="18"/>
          <w:rtl/>
        </w:rPr>
        <w:t xml:space="preserve"> </w:t>
      </w:r>
      <w:r w:rsidRPr="008F72A9">
        <w:rPr>
          <w:rStyle w:val="ProductList-BodyChar"/>
          <w:rFonts w:ascii="Arial" w:hAnsi="Arial" w:cs="Arial" w:hint="cs"/>
          <w:szCs w:val="18"/>
          <w:rtl/>
        </w:rPr>
        <w:t>القياسية</w:t>
      </w:r>
      <w:r w:rsidRPr="008F72A9">
        <w:rPr>
          <w:rStyle w:val="ProductList-BodyChar"/>
          <w:rFonts w:cstheme="minorHAnsi"/>
          <w:szCs w:val="18"/>
          <w:rtl/>
        </w:rPr>
        <w:t xml:space="preserve"> </w:t>
      </w:r>
      <w:r w:rsidRPr="008F72A9">
        <w:rPr>
          <w:rStyle w:val="ProductList-BodyChar"/>
          <w:rFonts w:ascii="Arial" w:hAnsi="Arial" w:cs="Arial" w:hint="cs"/>
          <w:szCs w:val="18"/>
          <w:rtl/>
        </w:rPr>
        <w:t>أو</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القانون</w:t>
      </w:r>
      <w:r w:rsidRPr="008F72A9">
        <w:rPr>
          <w:rStyle w:val="ProductList-BodyChar"/>
          <w:rFonts w:cstheme="minorHAnsi"/>
          <w:szCs w:val="18"/>
          <w:rtl/>
        </w:rPr>
        <w:t xml:space="preserve"> </w:t>
      </w:r>
      <w:r w:rsidRPr="008F72A9">
        <w:rPr>
          <w:rStyle w:val="ProductList-BodyChar"/>
          <w:rFonts w:ascii="Arial" w:hAnsi="Arial" w:cs="Arial" w:hint="cs"/>
          <w:szCs w:val="18"/>
          <w:rtl/>
        </w:rPr>
        <w:t>العام</w:t>
      </w:r>
      <w:r w:rsidRPr="008F72A9">
        <w:rPr>
          <w:rStyle w:val="ProductList-BodyChar"/>
          <w:rFonts w:cstheme="minorHAnsi"/>
          <w:szCs w:val="18"/>
          <w:rtl/>
        </w:rPr>
        <w:t xml:space="preserve"> </w:t>
      </w:r>
      <w:r w:rsidRPr="008F72A9">
        <w:rPr>
          <w:rStyle w:val="ProductList-BodyChar"/>
          <w:rFonts w:ascii="Arial" w:hAnsi="Arial" w:cs="Arial" w:hint="cs"/>
          <w:szCs w:val="18"/>
          <w:rtl/>
        </w:rPr>
        <w:t>لحماية</w:t>
      </w:r>
      <w:r w:rsidRPr="008F72A9">
        <w:rPr>
          <w:rStyle w:val="ProductList-BodyChar"/>
          <w:rFonts w:cstheme="minorHAnsi"/>
          <w:szCs w:val="18"/>
          <w:rtl/>
        </w:rPr>
        <w:t xml:space="preserve"> </w:t>
      </w:r>
      <w:r w:rsidRPr="008F72A9">
        <w:rPr>
          <w:rStyle w:val="ProductList-BodyChar"/>
          <w:rFonts w:ascii="Arial" w:hAnsi="Arial" w:cs="Arial" w:hint="cs"/>
          <w:szCs w:val="18"/>
          <w:rtl/>
        </w:rPr>
        <w:t>البيانات</w:t>
      </w:r>
      <w:r w:rsidRPr="008F72A9">
        <w:rPr>
          <w:rStyle w:val="ProductList-BodyChar"/>
          <w:rFonts w:cstheme="minorHAnsi"/>
          <w:szCs w:val="18"/>
          <w:rtl/>
        </w:rPr>
        <w:t xml:space="preserve">. </w:t>
      </w:r>
    </w:p>
    <w:p w14:paraId="316A86D4" w14:textId="77777777" w:rsidR="008A51D9" w:rsidRPr="001711EA" w:rsidRDefault="008A51D9" w:rsidP="008A51D9">
      <w:pPr>
        <w:pStyle w:val="ProductList-Body"/>
        <w:rPr>
          <w:rStyle w:val="ProductList-BodyChar"/>
          <w:rFonts w:cstheme="minorHAnsi"/>
          <w:szCs w:val="18"/>
          <w:lang w:val=""/>
        </w:rPr>
      </w:pPr>
    </w:p>
    <w:p w14:paraId="5EC335A0"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تعد</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مسؤولة</w:t>
      </w:r>
      <w:r w:rsidRPr="008F72A9">
        <w:rPr>
          <w:rStyle w:val="ProductList-BodyChar"/>
          <w:rFonts w:cstheme="minorHAnsi"/>
          <w:szCs w:val="18"/>
          <w:rtl/>
        </w:rPr>
        <w:t xml:space="preserve"> </w:t>
      </w:r>
      <w:r w:rsidRPr="008F72A9">
        <w:rPr>
          <w:rStyle w:val="ProductList-BodyChar"/>
          <w:rFonts w:ascii="Arial" w:hAnsi="Arial" w:cs="Arial" w:hint="cs"/>
          <w:szCs w:val="18"/>
          <w:rtl/>
        </w:rPr>
        <w:t>عن</w:t>
      </w:r>
      <w:r w:rsidRPr="008F72A9">
        <w:rPr>
          <w:rStyle w:val="ProductList-BodyChar"/>
          <w:rFonts w:cstheme="minorHAnsi"/>
          <w:szCs w:val="18"/>
          <w:rtl/>
        </w:rPr>
        <w:t xml:space="preserve"> </w:t>
      </w:r>
      <w:r w:rsidRPr="008F72A9">
        <w:rPr>
          <w:rStyle w:val="ProductList-BodyChar"/>
          <w:rFonts w:ascii="Arial" w:hAnsi="Arial" w:cs="Arial" w:hint="cs"/>
          <w:szCs w:val="18"/>
          <w:rtl/>
        </w:rPr>
        <w:t>امتثال</w:t>
      </w:r>
      <w:r w:rsidRPr="008F72A9">
        <w:rPr>
          <w:rStyle w:val="ProductList-BodyChar"/>
          <w:rFonts w:cstheme="minorHAnsi"/>
          <w:szCs w:val="18"/>
          <w:rtl/>
        </w:rPr>
        <w:t xml:space="preserve"> </w:t>
      </w:r>
      <w:r w:rsidRPr="008F72A9">
        <w:rPr>
          <w:rStyle w:val="ProductList-BodyChar"/>
          <w:rFonts w:ascii="Arial" w:hAnsi="Arial" w:cs="Arial" w:hint="cs"/>
          <w:szCs w:val="18"/>
          <w:rtl/>
        </w:rPr>
        <w:t>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لبيانات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لالتزامات</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الواردة</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المرفق</w:t>
      </w:r>
      <w:r w:rsidRPr="008F72A9">
        <w:rPr>
          <w:rStyle w:val="ProductList-BodyChar"/>
          <w:rFonts w:cstheme="minorHAnsi"/>
          <w:szCs w:val="18"/>
          <w:rtl/>
        </w:rPr>
        <w:t xml:space="preserve"> </w:t>
      </w:r>
      <w:r w:rsidRPr="001711EA">
        <w:rPr>
          <w:rStyle w:val="ProductList-BodyChar"/>
          <w:rFonts w:cstheme="minorHAnsi"/>
          <w:szCs w:val="18"/>
          <w:lang w:val="" w:bidi=""/>
        </w:rPr>
        <w:t>1</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ستضمن</w:t>
      </w:r>
      <w:r w:rsidRPr="008F72A9">
        <w:rPr>
          <w:rStyle w:val="ProductList-BodyChar"/>
          <w:rFonts w:cstheme="minorHAnsi"/>
          <w:szCs w:val="18"/>
          <w:rtl/>
        </w:rPr>
        <w:t xml:space="preserve"> </w:t>
      </w:r>
      <w:r w:rsidRPr="008F72A9">
        <w:rPr>
          <w:rStyle w:val="ProductList-BodyChar"/>
          <w:rFonts w:ascii="Arial" w:hAnsi="Arial" w:cs="Arial" w:hint="cs"/>
          <w:szCs w:val="18"/>
          <w:rtl/>
        </w:rPr>
        <w:t>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عقد</w:t>
      </w:r>
      <w:r w:rsidRPr="008F72A9">
        <w:rPr>
          <w:rStyle w:val="ProductList-BodyChar"/>
          <w:rFonts w:cstheme="minorHAnsi"/>
          <w:szCs w:val="18"/>
          <w:rtl/>
        </w:rPr>
        <w:t xml:space="preserve"> </w:t>
      </w:r>
      <w:r w:rsidRPr="008F72A9">
        <w:rPr>
          <w:rStyle w:val="ProductList-BodyChar"/>
          <w:rFonts w:ascii="Arial" w:hAnsi="Arial" w:cs="Arial" w:hint="cs"/>
          <w:szCs w:val="18"/>
          <w:rtl/>
        </w:rPr>
        <w:t>كتابي</w:t>
      </w:r>
      <w:r w:rsidRPr="008F72A9">
        <w:rPr>
          <w:rStyle w:val="ProductList-BodyChar"/>
          <w:rFonts w:cstheme="minorHAnsi"/>
          <w:szCs w:val="18"/>
          <w:rtl/>
        </w:rPr>
        <w:t xml:space="preserve"> </w:t>
      </w:r>
      <w:r w:rsidRPr="008F72A9">
        <w:rPr>
          <w:rStyle w:val="ProductList-BodyChar"/>
          <w:rFonts w:ascii="Arial" w:hAnsi="Arial" w:cs="Arial" w:hint="cs"/>
          <w:szCs w:val="18"/>
          <w:rtl/>
        </w:rPr>
        <w:t>أنه</w:t>
      </w:r>
      <w:r w:rsidRPr="008F72A9">
        <w:rPr>
          <w:rStyle w:val="ProductList-BodyChar"/>
          <w:rFonts w:cstheme="minorHAnsi"/>
          <w:szCs w:val="18"/>
          <w:rtl/>
        </w:rPr>
        <w:t xml:space="preserve"> </w:t>
      </w:r>
      <w:r w:rsidRPr="008F72A9">
        <w:rPr>
          <w:rStyle w:val="ProductList-BodyChar"/>
          <w:rFonts w:ascii="Arial" w:hAnsi="Arial" w:cs="Arial" w:hint="cs"/>
          <w:szCs w:val="18"/>
          <w:rtl/>
        </w:rPr>
        <w:t>يمكن</w:t>
      </w:r>
      <w:r w:rsidRPr="008F72A9">
        <w:rPr>
          <w:rStyle w:val="ProductList-BodyChar"/>
          <w:rFonts w:cstheme="minorHAnsi"/>
          <w:szCs w:val="18"/>
          <w:rtl/>
        </w:rPr>
        <w:t xml:space="preserve"> </w:t>
      </w:r>
      <w:r w:rsidRPr="008F72A9">
        <w:rPr>
          <w:rStyle w:val="ProductList-BodyChar"/>
          <w:rFonts w:ascii="Arial" w:hAnsi="Arial" w:cs="Arial" w:hint="cs"/>
          <w:szCs w:val="18"/>
          <w:rtl/>
        </w:rPr>
        <w:t>لهذا</w:t>
      </w:r>
      <w:r w:rsidRPr="008F72A9">
        <w:rPr>
          <w:rStyle w:val="ProductList-BodyChar"/>
          <w:rFonts w:cstheme="minorHAnsi"/>
          <w:szCs w:val="18"/>
          <w:rtl/>
        </w:rPr>
        <w:t xml:space="preserve"> </w:t>
      </w:r>
      <w:r w:rsidRPr="008F72A9">
        <w:rPr>
          <w:rStyle w:val="ProductList-BodyChar"/>
          <w:rFonts w:ascii="Arial" w:hAnsi="Arial" w:cs="Arial" w:hint="cs"/>
          <w:szCs w:val="18"/>
          <w:rtl/>
        </w:rPr>
        <w:t>المعالج</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w:t>
      </w:r>
      <w:r w:rsidRPr="008F72A9">
        <w:rPr>
          <w:rStyle w:val="ProductList-BodyChar"/>
          <w:rFonts w:cstheme="minorHAnsi"/>
          <w:szCs w:val="18"/>
          <w:rtl/>
        </w:rPr>
        <w:t xml:space="preserve"> </w:t>
      </w:r>
      <w:r w:rsidRPr="008F72A9">
        <w:rPr>
          <w:rStyle w:val="ProductList-BodyChar"/>
          <w:rFonts w:ascii="Arial" w:hAnsi="Arial" w:cs="Arial" w:hint="cs"/>
          <w:szCs w:val="18"/>
          <w:rtl/>
        </w:rPr>
        <w:t>الوصول</w:t>
      </w:r>
      <w:r w:rsidRPr="008F72A9">
        <w:rPr>
          <w:rStyle w:val="ProductList-BodyChar"/>
          <w:rFonts w:cstheme="minorHAnsi"/>
          <w:szCs w:val="18"/>
          <w:rtl/>
        </w:rPr>
        <w:t xml:space="preserve"> </w:t>
      </w:r>
      <w:r w:rsidRPr="008F72A9">
        <w:rPr>
          <w:rStyle w:val="ProductList-BodyChar"/>
          <w:rFonts w:ascii="Arial" w:hAnsi="Arial" w:cs="Arial" w:hint="cs"/>
          <w:szCs w:val="18"/>
          <w:rtl/>
        </w:rPr>
        <w:t>إلى</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واستخدامها</w:t>
      </w:r>
      <w:r w:rsidRPr="008F72A9">
        <w:rPr>
          <w:rStyle w:val="ProductList-BodyChar"/>
          <w:rFonts w:cstheme="minorHAnsi"/>
          <w:szCs w:val="18"/>
          <w:rtl/>
        </w:rPr>
        <w:t xml:space="preserve"> </w:t>
      </w:r>
      <w:r w:rsidRPr="008F72A9">
        <w:rPr>
          <w:rStyle w:val="ProductList-BodyChar"/>
          <w:rFonts w:ascii="Arial" w:hAnsi="Arial" w:cs="Arial" w:hint="cs"/>
          <w:szCs w:val="18"/>
          <w:rtl/>
        </w:rPr>
        <w:t>فقط</w:t>
      </w:r>
      <w:r w:rsidRPr="008F72A9">
        <w:rPr>
          <w:rStyle w:val="ProductList-BodyChar"/>
          <w:rFonts w:cstheme="minorHAnsi"/>
          <w:szCs w:val="18"/>
          <w:rtl/>
        </w:rPr>
        <w:t xml:space="preserve"> </w:t>
      </w:r>
      <w:r w:rsidRPr="008F72A9">
        <w:rPr>
          <w:rStyle w:val="ProductList-BodyChar"/>
          <w:rFonts w:ascii="Arial" w:hAnsi="Arial" w:cs="Arial" w:hint="cs"/>
          <w:szCs w:val="18"/>
          <w:rtl/>
        </w:rPr>
        <w:t>لتقديم</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التي</w:t>
      </w:r>
      <w:r w:rsidRPr="008F72A9">
        <w:rPr>
          <w:rStyle w:val="ProductList-BodyChar"/>
          <w:rFonts w:cstheme="minorHAnsi"/>
          <w:szCs w:val="18"/>
          <w:rtl/>
        </w:rPr>
        <w:t xml:space="preserve"> </w:t>
      </w:r>
      <w:r w:rsidRPr="008F72A9">
        <w:rPr>
          <w:rStyle w:val="ProductList-BodyChar"/>
          <w:rFonts w:ascii="Arial" w:hAnsi="Arial" w:cs="Arial" w:hint="cs"/>
          <w:szCs w:val="18"/>
          <w:rtl/>
        </w:rPr>
        <w:t>توكلهم</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بتقديمها</w:t>
      </w:r>
      <w:r w:rsidRPr="008F72A9">
        <w:rPr>
          <w:rStyle w:val="ProductList-BodyChar"/>
          <w:rFonts w:cstheme="minorHAnsi"/>
          <w:szCs w:val="18"/>
          <w:rtl/>
        </w:rPr>
        <w:t xml:space="preserve"> </w:t>
      </w:r>
      <w:r w:rsidRPr="008F72A9">
        <w:rPr>
          <w:rStyle w:val="ProductList-BodyChar"/>
          <w:rFonts w:ascii="Arial" w:hAnsi="Arial" w:cs="Arial" w:hint="cs"/>
          <w:szCs w:val="18"/>
          <w:rtl/>
        </w:rPr>
        <w:t>ويحظر</w:t>
      </w:r>
      <w:r w:rsidRPr="008F72A9">
        <w:rPr>
          <w:rStyle w:val="ProductList-BodyChar"/>
          <w:rFonts w:cstheme="minorHAnsi"/>
          <w:szCs w:val="18"/>
          <w:rtl/>
        </w:rPr>
        <w:t xml:space="preserve"> </w:t>
      </w:r>
      <w:r w:rsidRPr="008F72A9">
        <w:rPr>
          <w:rStyle w:val="ProductList-BodyChar"/>
          <w:rFonts w:ascii="Arial" w:hAnsi="Arial" w:cs="Arial" w:hint="cs"/>
          <w:szCs w:val="18"/>
          <w:rtl/>
        </w:rPr>
        <w:t>عليهم</w:t>
      </w:r>
      <w:r w:rsidRPr="008F72A9">
        <w:rPr>
          <w:rStyle w:val="ProductList-BodyChar"/>
          <w:rFonts w:cstheme="minorHAnsi"/>
          <w:szCs w:val="18"/>
          <w:rtl/>
        </w:rPr>
        <w:t xml:space="preserve"> </w:t>
      </w:r>
      <w:r w:rsidRPr="008F72A9">
        <w:rPr>
          <w:rStyle w:val="ProductList-BodyChar"/>
          <w:rFonts w:ascii="Arial" w:hAnsi="Arial" w:cs="Arial" w:hint="cs"/>
          <w:szCs w:val="18"/>
          <w:rtl/>
        </w:rPr>
        <w:t>استخدام</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لأي</w:t>
      </w:r>
      <w:r w:rsidRPr="008F72A9">
        <w:rPr>
          <w:rStyle w:val="ProductList-BodyChar"/>
          <w:rFonts w:cstheme="minorHAnsi"/>
          <w:szCs w:val="18"/>
          <w:rtl/>
        </w:rPr>
        <w:t xml:space="preserve"> </w:t>
      </w:r>
      <w:r w:rsidRPr="008F72A9">
        <w:rPr>
          <w:rStyle w:val="ProductList-BodyChar"/>
          <w:rFonts w:ascii="Arial" w:hAnsi="Arial" w:cs="Arial" w:hint="cs"/>
          <w:szCs w:val="18"/>
          <w:rtl/>
        </w:rPr>
        <w:t>غرض</w:t>
      </w:r>
      <w:r w:rsidRPr="008F72A9">
        <w:rPr>
          <w:rStyle w:val="ProductList-BodyChar"/>
          <w:rFonts w:cstheme="minorHAnsi"/>
          <w:szCs w:val="18"/>
          <w:rtl/>
        </w:rPr>
        <w:t xml:space="preserve"> </w:t>
      </w:r>
      <w:r w:rsidRPr="008F72A9">
        <w:rPr>
          <w:rStyle w:val="ProductList-BodyChar"/>
          <w:rFonts w:ascii="Arial" w:hAnsi="Arial" w:cs="Arial" w:hint="cs"/>
          <w:szCs w:val="18"/>
          <w:rtl/>
        </w:rPr>
        <w:t>بخلاف</w:t>
      </w:r>
      <w:r w:rsidRPr="008F72A9">
        <w:rPr>
          <w:rStyle w:val="ProductList-BodyChar"/>
          <w:rFonts w:cstheme="minorHAnsi"/>
          <w:szCs w:val="18"/>
          <w:rtl/>
        </w:rPr>
        <w:t xml:space="preserve"> </w:t>
      </w:r>
      <w:r w:rsidRPr="008F72A9">
        <w:rPr>
          <w:rStyle w:val="ProductList-BodyChar"/>
          <w:rFonts w:ascii="Arial" w:hAnsi="Arial" w:cs="Arial" w:hint="cs"/>
          <w:szCs w:val="18"/>
          <w:rtl/>
        </w:rPr>
        <w:t>ذلك</w:t>
      </w:r>
      <w:r w:rsidRPr="008F72A9">
        <w:rPr>
          <w:rStyle w:val="ProductList-BodyChar"/>
          <w:rFonts w:cstheme="minorHAnsi"/>
          <w:szCs w:val="18"/>
          <w:rtl/>
        </w:rPr>
        <w:t xml:space="preserve">. </w:t>
      </w:r>
      <w:r w:rsidRPr="008F72A9">
        <w:rPr>
          <w:rStyle w:val="ProductList-BodyChar"/>
          <w:rFonts w:ascii="Arial" w:hAnsi="Arial" w:cs="Arial" w:hint="cs"/>
          <w:szCs w:val="18"/>
          <w:rtl/>
        </w:rPr>
        <w:t>وستضمن</w:t>
      </w:r>
      <w:r w:rsidRPr="008F72A9">
        <w:rPr>
          <w:rStyle w:val="ProductList-BodyChar"/>
          <w:rFonts w:cstheme="minorHAnsi"/>
          <w:szCs w:val="18"/>
          <w:rtl/>
        </w:rPr>
        <w:t xml:space="preserve"> </w:t>
      </w:r>
      <w:r w:rsidRPr="008F72A9">
        <w:rPr>
          <w:rStyle w:val="ProductList-BodyChar"/>
          <w:rFonts w:ascii="Arial" w:hAnsi="Arial" w:cs="Arial" w:hint="cs"/>
          <w:szCs w:val="18"/>
          <w:rtl/>
        </w:rPr>
        <w:t>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التزام</w:t>
      </w:r>
      <w:r w:rsidRPr="008F72A9">
        <w:rPr>
          <w:rStyle w:val="ProductList-BodyChar"/>
          <w:rFonts w:cstheme="minorHAnsi"/>
          <w:szCs w:val="18"/>
          <w:rtl/>
        </w:rPr>
        <w:t xml:space="preserve"> </w:t>
      </w:r>
      <w:r w:rsidRPr="008F72A9">
        <w:rPr>
          <w:rStyle w:val="ProductList-BodyChar"/>
          <w:rFonts w:ascii="Arial" w:hAnsi="Arial" w:cs="Arial" w:hint="cs"/>
          <w:szCs w:val="18"/>
          <w:rtl/>
        </w:rPr>
        <w:t>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بالاتفاقيات</w:t>
      </w:r>
      <w:r w:rsidRPr="008F72A9">
        <w:rPr>
          <w:rStyle w:val="ProductList-BodyChar"/>
          <w:rFonts w:cstheme="minorHAnsi"/>
          <w:szCs w:val="18"/>
          <w:rtl/>
        </w:rPr>
        <w:t xml:space="preserve"> </w:t>
      </w:r>
      <w:r w:rsidRPr="008F72A9">
        <w:rPr>
          <w:rStyle w:val="ProductList-BodyChar"/>
          <w:rFonts w:ascii="Arial" w:hAnsi="Arial" w:cs="Arial" w:hint="cs"/>
          <w:szCs w:val="18"/>
          <w:rtl/>
        </w:rPr>
        <w:t>الكتابية</w:t>
      </w:r>
      <w:r w:rsidRPr="008F72A9">
        <w:rPr>
          <w:rStyle w:val="ProductList-BodyChar"/>
          <w:rFonts w:cstheme="minorHAnsi"/>
          <w:szCs w:val="18"/>
          <w:rtl/>
        </w:rPr>
        <w:t xml:space="preserve"> </w:t>
      </w:r>
      <w:r w:rsidRPr="008F72A9">
        <w:rPr>
          <w:rStyle w:val="ProductList-BodyChar"/>
          <w:rFonts w:ascii="Arial" w:hAnsi="Arial" w:cs="Arial" w:hint="cs"/>
          <w:szCs w:val="18"/>
          <w:rtl/>
        </w:rPr>
        <w:t>التي</w:t>
      </w:r>
      <w:r w:rsidRPr="008F72A9">
        <w:rPr>
          <w:rStyle w:val="ProductList-BodyChar"/>
          <w:rFonts w:cstheme="minorHAnsi"/>
          <w:szCs w:val="18"/>
          <w:rtl/>
        </w:rPr>
        <w:t xml:space="preserve"> </w:t>
      </w:r>
      <w:r w:rsidRPr="008F72A9">
        <w:rPr>
          <w:rStyle w:val="ProductList-BodyChar"/>
          <w:rFonts w:ascii="Arial" w:hAnsi="Arial" w:cs="Arial" w:hint="cs"/>
          <w:szCs w:val="18"/>
          <w:rtl/>
        </w:rPr>
        <w:t>تطالبهم</w:t>
      </w:r>
      <w:r w:rsidRPr="008F72A9">
        <w:rPr>
          <w:rStyle w:val="ProductList-BodyChar"/>
          <w:rFonts w:cstheme="minorHAnsi"/>
          <w:szCs w:val="18"/>
          <w:rtl/>
        </w:rPr>
        <w:t xml:space="preserve"> </w:t>
      </w:r>
      <w:r w:rsidRPr="008F72A9">
        <w:rPr>
          <w:rStyle w:val="ProductList-BodyChar"/>
          <w:rFonts w:ascii="Arial" w:hAnsi="Arial" w:cs="Arial" w:hint="cs"/>
          <w:szCs w:val="18"/>
          <w:rtl/>
        </w:rPr>
        <w:t>بتقديم</w:t>
      </w:r>
      <w:r w:rsidRPr="008F72A9">
        <w:rPr>
          <w:rStyle w:val="ProductList-BodyChar"/>
          <w:rFonts w:cstheme="minorHAnsi"/>
          <w:szCs w:val="18"/>
          <w:rtl/>
        </w:rPr>
        <w:t xml:space="preserve"> </w:t>
      </w:r>
      <w:r w:rsidRPr="008F72A9">
        <w:rPr>
          <w:rStyle w:val="ProductList-BodyChar"/>
          <w:rFonts w:ascii="Arial" w:hAnsi="Arial" w:cs="Arial" w:hint="cs"/>
          <w:szCs w:val="18"/>
          <w:rtl/>
        </w:rPr>
        <w:t>مستوى</w:t>
      </w:r>
      <w:r w:rsidRPr="008F72A9">
        <w:rPr>
          <w:rStyle w:val="ProductList-BodyChar"/>
          <w:rFonts w:cstheme="minorHAnsi"/>
          <w:szCs w:val="18"/>
          <w:rtl/>
        </w:rPr>
        <w:t xml:space="preserve"> </w:t>
      </w:r>
      <w:r w:rsidRPr="008F72A9">
        <w:rPr>
          <w:rStyle w:val="ProductList-BodyChar"/>
          <w:rFonts w:ascii="Arial" w:hAnsi="Arial" w:cs="Arial" w:hint="cs"/>
          <w:szCs w:val="18"/>
          <w:rtl/>
        </w:rPr>
        <w:t>حماية</w:t>
      </w:r>
      <w:r w:rsidRPr="008F72A9">
        <w:rPr>
          <w:rStyle w:val="ProductList-BodyChar"/>
          <w:rFonts w:cstheme="minorHAnsi"/>
          <w:szCs w:val="18"/>
          <w:rtl/>
        </w:rPr>
        <w:t xml:space="preserve"> </w:t>
      </w:r>
      <w:r w:rsidRPr="008F72A9">
        <w:rPr>
          <w:rStyle w:val="ProductList-BodyChar"/>
          <w:rFonts w:ascii="Arial" w:hAnsi="Arial" w:cs="Arial" w:hint="cs"/>
          <w:szCs w:val="18"/>
          <w:rtl/>
        </w:rPr>
        <w:t>البيانات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المطلوب</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بموجب</w:t>
      </w:r>
      <w:r w:rsidRPr="008F72A9">
        <w:rPr>
          <w:rStyle w:val="ProductList-BodyChar"/>
          <w:rFonts w:cstheme="minorHAnsi"/>
          <w:szCs w:val="18"/>
          <w:rtl/>
        </w:rPr>
        <w:t xml:space="preserve"> </w:t>
      </w:r>
      <w:r w:rsidRPr="008F72A9">
        <w:rPr>
          <w:rStyle w:val="ProductList-BodyChar"/>
          <w:rFonts w:ascii="Arial" w:hAnsi="Arial" w:cs="Arial" w:hint="cs"/>
          <w:szCs w:val="18"/>
          <w:rtl/>
        </w:rPr>
        <w:t>المرفق</w:t>
      </w:r>
      <w:r w:rsidRPr="008F72A9">
        <w:rPr>
          <w:rStyle w:val="ProductList-BodyChar"/>
          <w:rFonts w:cstheme="minorHAnsi"/>
          <w:szCs w:val="18"/>
          <w:rtl/>
        </w:rPr>
        <w:t xml:space="preserve"> </w:t>
      </w:r>
      <w:r w:rsidRPr="001711EA">
        <w:rPr>
          <w:rStyle w:val="ProductList-BodyChar"/>
          <w:rFonts w:cstheme="minorHAnsi"/>
          <w:szCs w:val="18"/>
          <w:lang w:val="" w:bidi=""/>
        </w:rPr>
        <w:t>1</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الخدمة</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w:t>
      </w:r>
    </w:p>
    <w:p w14:paraId="01ED2753" w14:textId="77777777" w:rsidR="008A51D9" w:rsidRPr="001711EA" w:rsidRDefault="008A51D9" w:rsidP="008A51D9">
      <w:pPr>
        <w:pStyle w:val="ProductList-Body"/>
        <w:rPr>
          <w:rStyle w:val="ProductList-BodyChar"/>
          <w:rFonts w:cstheme="minorHAnsi"/>
          <w:szCs w:val="18"/>
          <w:lang w:val=""/>
        </w:rPr>
      </w:pPr>
    </w:p>
    <w:p w14:paraId="020A59B9"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بخلاف</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الدعم،</w:t>
      </w:r>
      <w:r w:rsidRPr="008F72A9">
        <w:rPr>
          <w:rStyle w:val="ProductList-BodyChar"/>
          <w:rFonts w:cstheme="minorHAnsi"/>
          <w:szCs w:val="18"/>
          <w:rtl/>
        </w:rPr>
        <w:t xml:space="preserve"> </w:t>
      </w:r>
      <w:r w:rsidRPr="008F72A9">
        <w:rPr>
          <w:rStyle w:val="ProductList-BodyChar"/>
          <w:rFonts w:ascii="Arial" w:hAnsi="Arial" w:cs="Arial" w:hint="cs"/>
          <w:szCs w:val="18"/>
          <w:rtl/>
        </w:rPr>
        <w:t>تتوفر</w:t>
      </w:r>
      <w:r w:rsidRPr="008F72A9">
        <w:rPr>
          <w:rStyle w:val="ProductList-BodyChar"/>
          <w:rFonts w:cstheme="minorHAnsi"/>
          <w:szCs w:val="18"/>
          <w:rtl/>
        </w:rPr>
        <w:t xml:space="preserve"> </w:t>
      </w:r>
      <w:r w:rsidRPr="008F72A9">
        <w:rPr>
          <w:rStyle w:val="ProductList-BodyChar"/>
          <w:rFonts w:ascii="Arial" w:hAnsi="Arial" w:cs="Arial" w:hint="cs"/>
          <w:szCs w:val="18"/>
          <w:rtl/>
        </w:rPr>
        <w:t>قائمة</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التابعين</w:t>
      </w:r>
      <w:r w:rsidRPr="008F72A9">
        <w:rPr>
          <w:rStyle w:val="ProductList-BodyChar"/>
          <w:rFonts w:cstheme="minorHAnsi"/>
          <w:szCs w:val="18"/>
          <w:rtl/>
        </w:rPr>
        <w:t xml:space="preserve"> </w:t>
      </w:r>
      <w:r w:rsidRPr="008F72A9">
        <w:rPr>
          <w:rStyle w:val="ProductList-BodyChar"/>
          <w:rFonts w:ascii="Arial" w:hAnsi="Arial" w:cs="Arial" w:hint="cs"/>
          <w:szCs w:val="18"/>
          <w:rtl/>
        </w:rPr>
        <w:t>لشركة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عند</w:t>
      </w:r>
      <w:r w:rsidRPr="008F72A9">
        <w:rPr>
          <w:rStyle w:val="ProductList-BodyChar"/>
          <w:rFonts w:cstheme="minorHAnsi"/>
          <w:szCs w:val="18"/>
          <w:rtl/>
        </w:rPr>
        <w:t xml:space="preserve"> </w:t>
      </w:r>
      <w:r w:rsidRPr="008F72A9">
        <w:rPr>
          <w:rStyle w:val="ProductList-BodyChar"/>
          <w:rFonts w:ascii="Arial" w:hAnsi="Arial" w:cs="Arial" w:hint="cs"/>
          <w:szCs w:val="18"/>
          <w:rtl/>
        </w:rPr>
        <w:t>الطلب</w:t>
      </w:r>
      <w:r w:rsidRPr="008F72A9">
        <w:rPr>
          <w:rStyle w:val="ProductList-BodyChar"/>
          <w:rFonts w:cstheme="minorHAnsi"/>
          <w:szCs w:val="18"/>
          <w:rtl/>
        </w:rPr>
        <w:t xml:space="preserve">. </w:t>
      </w:r>
      <w:r w:rsidRPr="008F72A9">
        <w:rPr>
          <w:rStyle w:val="ProductList-BodyChar"/>
          <w:rFonts w:ascii="Arial" w:hAnsi="Arial" w:cs="Arial" w:hint="cs"/>
          <w:szCs w:val="18"/>
          <w:rtl/>
        </w:rPr>
        <w:t>إذا</w:t>
      </w:r>
      <w:r w:rsidRPr="008F72A9">
        <w:rPr>
          <w:rStyle w:val="ProductList-BodyChar"/>
          <w:rFonts w:cstheme="minorHAnsi"/>
          <w:szCs w:val="18"/>
          <w:rtl/>
        </w:rPr>
        <w:t xml:space="preserve"> </w:t>
      </w:r>
      <w:r w:rsidRPr="008F72A9">
        <w:rPr>
          <w:rStyle w:val="ProductList-BodyChar"/>
          <w:rFonts w:ascii="Arial" w:hAnsi="Arial" w:cs="Arial" w:hint="cs"/>
          <w:szCs w:val="18"/>
          <w:rtl/>
        </w:rPr>
        <w:t>تم</w:t>
      </w:r>
      <w:r w:rsidRPr="008F72A9">
        <w:rPr>
          <w:rStyle w:val="ProductList-BodyChar"/>
          <w:rFonts w:cstheme="minorHAnsi"/>
          <w:szCs w:val="18"/>
          <w:rtl/>
        </w:rPr>
        <w:t xml:space="preserve"> </w:t>
      </w:r>
      <w:r w:rsidRPr="008F72A9">
        <w:rPr>
          <w:rStyle w:val="ProductList-BodyChar"/>
          <w:rFonts w:ascii="Arial" w:hAnsi="Arial" w:cs="Arial" w:hint="cs"/>
          <w:szCs w:val="18"/>
          <w:rtl/>
        </w:rPr>
        <w:t>طلب</w:t>
      </w:r>
      <w:r w:rsidRPr="008F72A9">
        <w:rPr>
          <w:rStyle w:val="ProductList-BodyChar"/>
          <w:rFonts w:cstheme="minorHAnsi"/>
          <w:szCs w:val="18"/>
          <w:rtl/>
        </w:rPr>
        <w:t xml:space="preserve"> </w:t>
      </w:r>
      <w:r w:rsidRPr="008F72A9">
        <w:rPr>
          <w:rStyle w:val="ProductList-BodyChar"/>
          <w:rFonts w:ascii="Arial" w:hAnsi="Arial" w:cs="Arial" w:hint="cs"/>
          <w:szCs w:val="18"/>
          <w:rtl/>
        </w:rPr>
        <w:t>هذه</w:t>
      </w:r>
      <w:r w:rsidRPr="008F72A9">
        <w:rPr>
          <w:rStyle w:val="ProductList-BodyChar"/>
          <w:rFonts w:cstheme="minorHAnsi"/>
          <w:szCs w:val="18"/>
          <w:rtl/>
        </w:rPr>
        <w:t xml:space="preserve"> </w:t>
      </w:r>
      <w:r w:rsidRPr="008F72A9">
        <w:rPr>
          <w:rStyle w:val="ProductList-BodyChar"/>
          <w:rFonts w:ascii="Arial" w:hAnsi="Arial" w:cs="Arial" w:hint="cs"/>
          <w:szCs w:val="18"/>
          <w:rtl/>
        </w:rPr>
        <w:t>القائمة،</w:t>
      </w:r>
      <w:r w:rsidRPr="008F72A9">
        <w:rPr>
          <w:rStyle w:val="ProductList-BodyChar"/>
          <w:rFonts w:cstheme="minorHAnsi"/>
          <w:szCs w:val="18"/>
          <w:rtl/>
        </w:rPr>
        <w:t xml:space="preserve"> </w:t>
      </w:r>
      <w:r w:rsidRPr="008F72A9">
        <w:rPr>
          <w:rStyle w:val="ProductList-BodyChar"/>
          <w:rFonts w:ascii="Arial" w:hAnsi="Arial" w:cs="Arial" w:hint="cs"/>
          <w:szCs w:val="18"/>
          <w:rtl/>
        </w:rPr>
        <w:t>قبل</w:t>
      </w:r>
      <w:r w:rsidRPr="008F72A9">
        <w:rPr>
          <w:rStyle w:val="ProductList-BodyChar"/>
          <w:rFonts w:cstheme="minorHAnsi"/>
          <w:szCs w:val="18"/>
          <w:rtl/>
        </w:rPr>
        <w:t xml:space="preserve"> </w:t>
      </w:r>
      <w:r w:rsidRPr="001711EA">
        <w:rPr>
          <w:rStyle w:val="ProductList-BodyChar"/>
          <w:rFonts w:cstheme="minorHAnsi"/>
          <w:szCs w:val="18"/>
          <w:lang w:val="" w:bidi=""/>
        </w:rPr>
        <w:t>14</w:t>
      </w:r>
      <w:r w:rsidRPr="008F72A9">
        <w:rPr>
          <w:rStyle w:val="ProductList-BodyChar"/>
          <w:rFonts w:cstheme="minorHAnsi"/>
          <w:szCs w:val="18"/>
          <w:rtl/>
        </w:rPr>
        <w:t xml:space="preserve"> </w:t>
      </w:r>
      <w:r w:rsidRPr="008F72A9">
        <w:rPr>
          <w:rStyle w:val="ProductList-BodyChar"/>
          <w:rFonts w:ascii="Arial" w:hAnsi="Arial" w:cs="Arial" w:hint="cs"/>
          <w:szCs w:val="18"/>
          <w:rtl/>
        </w:rPr>
        <w:t>يومًا</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الأقل</w:t>
      </w:r>
      <w:r w:rsidRPr="008F72A9">
        <w:rPr>
          <w:rStyle w:val="ProductList-BodyChar"/>
          <w:rFonts w:cstheme="minorHAnsi"/>
          <w:szCs w:val="18"/>
          <w:rtl/>
        </w:rPr>
        <w:t xml:space="preserve"> </w:t>
      </w:r>
      <w:r w:rsidRPr="008F72A9">
        <w:rPr>
          <w:rStyle w:val="ProductList-BodyChar"/>
          <w:rFonts w:ascii="Arial" w:hAnsi="Arial" w:cs="Arial" w:hint="cs"/>
          <w:szCs w:val="18"/>
          <w:rtl/>
        </w:rPr>
        <w:t>من</w:t>
      </w:r>
      <w:r w:rsidRPr="008F72A9">
        <w:rPr>
          <w:rStyle w:val="ProductList-BodyChar"/>
          <w:rFonts w:cstheme="minorHAnsi"/>
          <w:szCs w:val="18"/>
          <w:rtl/>
        </w:rPr>
        <w:t xml:space="preserve"> </w:t>
      </w:r>
      <w:r w:rsidRPr="008F72A9">
        <w:rPr>
          <w:rStyle w:val="ProductList-BodyChar"/>
          <w:rFonts w:ascii="Arial" w:hAnsi="Arial" w:cs="Arial" w:hint="cs"/>
          <w:szCs w:val="18"/>
          <w:rtl/>
        </w:rPr>
        <w:t>تخويل</w:t>
      </w:r>
      <w:r w:rsidRPr="008F72A9">
        <w:rPr>
          <w:rStyle w:val="ProductList-BodyChar"/>
          <w:rFonts w:cstheme="minorHAnsi"/>
          <w:szCs w:val="18"/>
          <w:rtl/>
        </w:rPr>
        <w:t xml:space="preserve"> </w:t>
      </w:r>
      <w:r w:rsidRPr="008F72A9">
        <w:rPr>
          <w:rStyle w:val="ProductList-BodyChar"/>
          <w:rFonts w:ascii="Arial" w:hAnsi="Arial" w:cs="Arial" w:hint="cs"/>
          <w:szCs w:val="18"/>
          <w:rtl/>
        </w:rPr>
        <w:t>أي</w:t>
      </w:r>
      <w:r w:rsidRPr="008F72A9">
        <w:rPr>
          <w:rStyle w:val="ProductList-BodyChar"/>
          <w:rFonts w:cstheme="minorHAnsi"/>
          <w:szCs w:val="18"/>
          <w:rtl/>
        </w:rPr>
        <w:t xml:space="preserve"> </w:t>
      </w:r>
      <w:r w:rsidRPr="008F72A9">
        <w:rPr>
          <w:rStyle w:val="ProductList-BodyChar"/>
          <w:rFonts w:ascii="Arial" w:hAnsi="Arial" w:cs="Arial" w:hint="cs"/>
          <w:szCs w:val="18"/>
          <w:rtl/>
        </w:rPr>
        <w:t>معالج</w:t>
      </w:r>
      <w:r w:rsidRPr="008F72A9">
        <w:rPr>
          <w:rStyle w:val="ProductList-BodyChar"/>
          <w:rFonts w:cstheme="minorHAnsi"/>
          <w:szCs w:val="18"/>
          <w:rtl/>
        </w:rPr>
        <w:t xml:space="preserve"> </w:t>
      </w:r>
      <w:r w:rsidRPr="008F72A9">
        <w:rPr>
          <w:rStyle w:val="ProductList-BodyChar"/>
          <w:rFonts w:ascii="Arial" w:hAnsi="Arial" w:cs="Arial" w:hint="cs"/>
          <w:szCs w:val="18"/>
          <w:rtl/>
        </w:rPr>
        <w:t>فرعي</w:t>
      </w:r>
      <w:r w:rsidRPr="008F72A9">
        <w:rPr>
          <w:rStyle w:val="ProductList-BodyChar"/>
          <w:rFonts w:cstheme="minorHAnsi"/>
          <w:szCs w:val="18"/>
          <w:rtl/>
        </w:rPr>
        <w:t xml:space="preserve"> </w:t>
      </w:r>
      <w:r w:rsidRPr="008F72A9">
        <w:rPr>
          <w:rStyle w:val="ProductList-BodyChar"/>
          <w:rFonts w:ascii="Arial" w:hAnsi="Arial" w:cs="Arial" w:hint="cs"/>
          <w:szCs w:val="18"/>
          <w:rtl/>
        </w:rPr>
        <w:t>جديد</w:t>
      </w:r>
      <w:r w:rsidRPr="008F72A9">
        <w:rPr>
          <w:rStyle w:val="ProductList-BodyChar"/>
          <w:rFonts w:cstheme="minorHAnsi"/>
          <w:szCs w:val="18"/>
          <w:rtl/>
        </w:rPr>
        <w:t xml:space="preserve"> </w:t>
      </w:r>
      <w:r w:rsidRPr="008F72A9">
        <w:rPr>
          <w:rStyle w:val="ProductList-BodyChar"/>
          <w:rFonts w:ascii="Arial" w:hAnsi="Arial" w:cs="Arial" w:hint="cs"/>
          <w:szCs w:val="18"/>
          <w:rtl/>
        </w:rPr>
        <w:t>للوصول</w:t>
      </w:r>
      <w:r w:rsidRPr="008F72A9">
        <w:rPr>
          <w:rStyle w:val="ProductList-BodyChar"/>
          <w:rFonts w:cstheme="minorHAnsi"/>
          <w:szCs w:val="18"/>
          <w:rtl/>
        </w:rPr>
        <w:t xml:space="preserve"> </w:t>
      </w:r>
      <w:r w:rsidRPr="008F72A9">
        <w:rPr>
          <w:rStyle w:val="ProductList-BodyChar"/>
          <w:rFonts w:ascii="Arial" w:hAnsi="Arial" w:cs="Arial" w:hint="cs"/>
          <w:szCs w:val="18"/>
          <w:rtl/>
        </w:rPr>
        <w:t>إلى</w:t>
      </w:r>
      <w:r w:rsidRPr="008F72A9">
        <w:rPr>
          <w:rStyle w:val="ProductList-BodyChar"/>
          <w:rFonts w:cstheme="minorHAnsi"/>
          <w:szCs w:val="18"/>
          <w:rtl/>
        </w:rPr>
        <w:t xml:space="preserve"> </w:t>
      </w:r>
      <w:r w:rsidRPr="008F72A9">
        <w:rPr>
          <w:rStyle w:val="ProductList-BodyChar"/>
          <w:rFonts w:ascii="Arial" w:hAnsi="Arial" w:cs="Arial" w:hint="cs"/>
          <w:szCs w:val="18"/>
          <w:rtl/>
        </w:rPr>
        <w:t>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التعريف</w:t>
      </w:r>
      <w:r w:rsidRPr="008F72A9">
        <w:rPr>
          <w:rStyle w:val="ProductList-BodyChar"/>
          <w:rFonts w:cstheme="minorHAnsi"/>
          <w:szCs w:val="18"/>
          <w:rtl/>
        </w:rPr>
        <w:t xml:space="preserve"> </w:t>
      </w:r>
      <w:r w:rsidRPr="008F72A9">
        <w:rPr>
          <w:rStyle w:val="ProductList-BodyChar"/>
          <w:rFonts w:ascii="Arial" w:hAnsi="Arial" w:cs="Arial" w:hint="cs"/>
          <w:szCs w:val="18"/>
          <w:rtl/>
        </w:rPr>
        <w:t>الشخصية،</w:t>
      </w:r>
      <w:r w:rsidRPr="008F72A9">
        <w:rPr>
          <w:rStyle w:val="ProductList-BodyChar"/>
          <w:rFonts w:cstheme="minorHAnsi"/>
          <w:szCs w:val="18"/>
          <w:rtl/>
        </w:rPr>
        <w:t xml:space="preserve"> </w:t>
      </w:r>
      <w:r w:rsidRPr="008F72A9">
        <w:rPr>
          <w:rStyle w:val="ProductList-BodyChar"/>
          <w:rFonts w:ascii="Arial" w:hAnsi="Arial" w:cs="Arial" w:hint="cs"/>
          <w:szCs w:val="18"/>
          <w:rtl/>
        </w:rPr>
        <w:t>تقوم</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بتحديث</w:t>
      </w:r>
      <w:r w:rsidRPr="008F72A9">
        <w:rPr>
          <w:rStyle w:val="ProductList-BodyChar"/>
          <w:rFonts w:cstheme="minorHAnsi"/>
          <w:szCs w:val="18"/>
          <w:rtl/>
        </w:rPr>
        <w:t xml:space="preserve"> </w:t>
      </w:r>
      <w:r w:rsidRPr="008F72A9">
        <w:rPr>
          <w:rStyle w:val="ProductList-BodyChar"/>
          <w:rFonts w:ascii="Arial" w:hAnsi="Arial" w:cs="Arial" w:hint="cs"/>
          <w:szCs w:val="18"/>
          <w:rtl/>
        </w:rPr>
        <w:t>القائمة</w:t>
      </w:r>
      <w:r w:rsidRPr="008F72A9">
        <w:rPr>
          <w:rStyle w:val="ProductList-BodyChar"/>
          <w:rFonts w:cstheme="minorHAnsi"/>
          <w:szCs w:val="18"/>
          <w:rtl/>
        </w:rPr>
        <w:t xml:space="preserve"> </w:t>
      </w:r>
      <w:r w:rsidRPr="008F72A9">
        <w:rPr>
          <w:rStyle w:val="ProductList-BodyChar"/>
          <w:rFonts w:ascii="Arial" w:hAnsi="Arial" w:cs="Arial" w:hint="cs"/>
          <w:szCs w:val="18"/>
          <w:rtl/>
        </w:rPr>
        <w:t>وتزويد</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بآلية</w:t>
      </w:r>
      <w:r w:rsidRPr="008F72A9">
        <w:rPr>
          <w:rStyle w:val="ProductList-BodyChar"/>
          <w:rFonts w:cstheme="minorHAnsi"/>
          <w:szCs w:val="18"/>
          <w:rtl/>
        </w:rPr>
        <w:t xml:space="preserve"> </w:t>
      </w:r>
      <w:r w:rsidRPr="008F72A9">
        <w:rPr>
          <w:rStyle w:val="ProductList-BodyChar"/>
          <w:rFonts w:ascii="Arial" w:hAnsi="Arial" w:cs="Arial" w:hint="cs"/>
          <w:szCs w:val="18"/>
          <w:rtl/>
        </w:rPr>
        <w:t>للحصول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إشعار</w:t>
      </w:r>
      <w:r w:rsidRPr="008F72A9">
        <w:rPr>
          <w:rStyle w:val="ProductList-BodyChar"/>
          <w:rFonts w:cstheme="minorHAnsi"/>
          <w:szCs w:val="18"/>
          <w:rtl/>
        </w:rPr>
        <w:t xml:space="preserve"> </w:t>
      </w:r>
      <w:r w:rsidRPr="008F72A9">
        <w:rPr>
          <w:rStyle w:val="ProductList-BodyChar"/>
          <w:rFonts w:ascii="Arial" w:hAnsi="Arial" w:cs="Arial" w:hint="cs"/>
          <w:szCs w:val="18"/>
          <w:rtl/>
        </w:rPr>
        <w:t>بهذا</w:t>
      </w:r>
      <w:r w:rsidRPr="008F72A9">
        <w:rPr>
          <w:rStyle w:val="ProductList-BodyChar"/>
          <w:rFonts w:cstheme="minorHAnsi"/>
          <w:szCs w:val="18"/>
          <w:rtl/>
        </w:rPr>
        <w:t xml:space="preserve"> </w:t>
      </w:r>
      <w:r w:rsidRPr="008F72A9">
        <w:rPr>
          <w:rStyle w:val="ProductList-BodyChar"/>
          <w:rFonts w:ascii="Arial" w:hAnsi="Arial" w:cs="Arial" w:hint="cs"/>
          <w:szCs w:val="18"/>
          <w:rtl/>
        </w:rPr>
        <w:t>التحديث</w:t>
      </w:r>
      <w:r w:rsidRPr="008F72A9">
        <w:rPr>
          <w:rStyle w:val="ProductList-BodyChar"/>
          <w:rFonts w:cstheme="minorHAnsi"/>
          <w:szCs w:val="18"/>
          <w:rtl/>
        </w:rPr>
        <w:t>.</w:t>
      </w:r>
    </w:p>
    <w:p w14:paraId="6220B505" w14:textId="77777777" w:rsidR="008A51D9" w:rsidRPr="001711EA" w:rsidRDefault="008A51D9" w:rsidP="008A51D9">
      <w:pPr>
        <w:pStyle w:val="ProductList-Body"/>
        <w:rPr>
          <w:rStyle w:val="ProductList-BodyChar"/>
          <w:rFonts w:cstheme="minorHAnsi"/>
          <w:szCs w:val="18"/>
          <w:lang w:val=""/>
        </w:rPr>
      </w:pPr>
    </w:p>
    <w:p w14:paraId="1BCD751A"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وإذا</w:t>
      </w:r>
      <w:r w:rsidRPr="008F72A9">
        <w:rPr>
          <w:rStyle w:val="ProductList-BodyChar"/>
          <w:rFonts w:cstheme="minorHAnsi"/>
          <w:szCs w:val="18"/>
          <w:rtl/>
        </w:rPr>
        <w:t xml:space="preserve"> </w:t>
      </w:r>
      <w:r w:rsidRPr="008F72A9">
        <w:rPr>
          <w:rStyle w:val="ProductList-BodyChar"/>
          <w:rFonts w:ascii="Arial" w:hAnsi="Arial" w:cs="Arial" w:hint="cs"/>
          <w:szCs w:val="18"/>
          <w:rtl/>
        </w:rPr>
        <w:t>لم</w:t>
      </w:r>
      <w:r w:rsidRPr="008F72A9">
        <w:rPr>
          <w:rStyle w:val="ProductList-BodyChar"/>
          <w:rFonts w:cstheme="minorHAnsi"/>
          <w:szCs w:val="18"/>
          <w:rtl/>
        </w:rPr>
        <w:t xml:space="preserve"> </w:t>
      </w:r>
      <w:r w:rsidRPr="008F72A9">
        <w:rPr>
          <w:rStyle w:val="ProductList-BodyChar"/>
          <w:rFonts w:ascii="Arial" w:hAnsi="Arial" w:cs="Arial" w:hint="cs"/>
          <w:szCs w:val="18"/>
          <w:rtl/>
        </w:rPr>
        <w:t>يوافق</w:t>
      </w:r>
      <w:r w:rsidRPr="008F72A9">
        <w:rPr>
          <w:rStyle w:val="ProductList-BodyChar"/>
          <w:rFonts w:cstheme="minorHAnsi"/>
          <w:szCs w:val="18"/>
          <w:rtl/>
        </w:rPr>
        <w:t xml:space="preserve"> </w:t>
      </w:r>
      <w:r w:rsidRPr="008F72A9">
        <w:rPr>
          <w:rStyle w:val="ProductList-BodyChar"/>
          <w:rFonts w:ascii="Arial" w:hAnsi="Arial" w:cs="Arial" w:hint="cs"/>
          <w:szCs w:val="18"/>
          <w:rtl/>
        </w:rPr>
        <w:t>العميل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على</w:t>
      </w:r>
      <w:r w:rsidRPr="008F72A9">
        <w:rPr>
          <w:rStyle w:val="ProductList-BodyChar"/>
          <w:rFonts w:cstheme="minorHAnsi"/>
          <w:szCs w:val="18"/>
          <w:rtl/>
        </w:rPr>
        <w:t xml:space="preserve"> </w:t>
      </w:r>
      <w:r w:rsidRPr="008F72A9">
        <w:rPr>
          <w:rStyle w:val="ProductList-BodyChar"/>
          <w:rFonts w:ascii="Arial" w:hAnsi="Arial" w:cs="Arial" w:hint="cs"/>
          <w:szCs w:val="18"/>
          <w:rtl/>
        </w:rPr>
        <w:t>معالج</w:t>
      </w:r>
      <w:r w:rsidRPr="008F72A9">
        <w:rPr>
          <w:rStyle w:val="ProductList-BodyChar"/>
          <w:rFonts w:cstheme="minorHAnsi"/>
          <w:szCs w:val="18"/>
          <w:rtl/>
        </w:rPr>
        <w:t xml:space="preserve"> </w:t>
      </w:r>
      <w:r w:rsidRPr="008F72A9">
        <w:rPr>
          <w:rStyle w:val="ProductList-BodyChar"/>
          <w:rFonts w:ascii="Arial" w:hAnsi="Arial" w:cs="Arial" w:hint="cs"/>
          <w:szCs w:val="18"/>
          <w:rtl/>
        </w:rPr>
        <w:t>فرعي</w:t>
      </w:r>
      <w:r w:rsidRPr="008F72A9">
        <w:rPr>
          <w:rStyle w:val="ProductList-BodyChar"/>
          <w:rFonts w:cstheme="minorHAnsi"/>
          <w:szCs w:val="18"/>
          <w:rtl/>
        </w:rPr>
        <w:t xml:space="preserve"> </w:t>
      </w:r>
      <w:r w:rsidRPr="008F72A9">
        <w:rPr>
          <w:rStyle w:val="ProductList-BodyChar"/>
          <w:rFonts w:ascii="Arial" w:hAnsi="Arial" w:cs="Arial" w:hint="cs"/>
          <w:szCs w:val="18"/>
          <w:rtl/>
        </w:rPr>
        <w:t>جديد،</w:t>
      </w:r>
      <w:r w:rsidRPr="008F72A9">
        <w:rPr>
          <w:rStyle w:val="ProductList-BodyChar"/>
          <w:rFonts w:cstheme="minorHAnsi"/>
          <w:szCs w:val="18"/>
          <w:rtl/>
        </w:rPr>
        <w:t xml:space="preserve"> </w:t>
      </w:r>
      <w:r w:rsidRPr="008F72A9">
        <w:rPr>
          <w:rStyle w:val="ProductList-BodyChar"/>
          <w:rFonts w:ascii="Arial" w:hAnsi="Arial" w:cs="Arial" w:hint="cs"/>
          <w:szCs w:val="18"/>
          <w:rtl/>
        </w:rPr>
        <w:t>يحق</w:t>
      </w:r>
      <w:r w:rsidRPr="008F72A9">
        <w:rPr>
          <w:rStyle w:val="ProductList-BodyChar"/>
          <w:rFonts w:cstheme="minorHAnsi"/>
          <w:szCs w:val="18"/>
          <w:rtl/>
        </w:rPr>
        <w:t xml:space="preserve"> </w:t>
      </w:r>
      <w:r w:rsidRPr="008F72A9">
        <w:rPr>
          <w:rStyle w:val="ProductList-BodyChar"/>
          <w:rFonts w:ascii="Arial" w:hAnsi="Arial" w:cs="Arial" w:hint="cs"/>
          <w:szCs w:val="18"/>
          <w:rtl/>
        </w:rPr>
        <w:t>للعميل</w:t>
      </w:r>
      <w:r w:rsidRPr="008F72A9">
        <w:rPr>
          <w:rStyle w:val="ProductList-BodyChar"/>
          <w:rFonts w:cstheme="minorHAnsi"/>
          <w:szCs w:val="18"/>
          <w:rtl/>
        </w:rPr>
        <w:t xml:space="preserve"> </w:t>
      </w:r>
      <w:r w:rsidRPr="008F72A9">
        <w:rPr>
          <w:rStyle w:val="ProductList-BodyChar"/>
          <w:rFonts w:ascii="Arial" w:hAnsi="Arial" w:cs="Arial" w:hint="cs"/>
          <w:szCs w:val="18"/>
          <w:rtl/>
        </w:rPr>
        <w:t>إنهاء</w:t>
      </w:r>
      <w:r w:rsidRPr="008F72A9">
        <w:rPr>
          <w:rStyle w:val="ProductList-BodyChar"/>
          <w:rFonts w:cstheme="minorHAnsi"/>
          <w:szCs w:val="18"/>
          <w:rtl/>
        </w:rPr>
        <w:t xml:space="preserve"> </w:t>
      </w:r>
      <w:r w:rsidRPr="008F72A9">
        <w:rPr>
          <w:rStyle w:val="ProductList-BodyChar"/>
          <w:rFonts w:ascii="Arial" w:hAnsi="Arial" w:cs="Arial" w:hint="cs"/>
          <w:szCs w:val="18"/>
          <w:rtl/>
        </w:rPr>
        <w:t>ارتباط</w:t>
      </w:r>
      <w:r w:rsidRPr="008F72A9">
        <w:rPr>
          <w:rStyle w:val="ProductList-BodyChar"/>
          <w:rFonts w:cstheme="minorHAnsi"/>
          <w:szCs w:val="18"/>
          <w:rtl/>
        </w:rPr>
        <w:t xml:space="preserve"> </w:t>
      </w:r>
      <w:r w:rsidRPr="008F72A9">
        <w:rPr>
          <w:rStyle w:val="ProductList-BodyChar"/>
          <w:rFonts w:ascii="Arial" w:hAnsi="Arial" w:cs="Arial" w:hint="cs"/>
          <w:szCs w:val="18"/>
          <w:rtl/>
        </w:rPr>
        <w:t>اتفاقية</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الاحترافية</w:t>
      </w:r>
      <w:r w:rsidRPr="008F72A9">
        <w:rPr>
          <w:rStyle w:val="ProductList-BodyChar"/>
          <w:rFonts w:cstheme="minorHAnsi"/>
          <w:szCs w:val="18"/>
          <w:rtl/>
        </w:rPr>
        <w:t xml:space="preserve"> </w:t>
      </w:r>
      <w:r w:rsidRPr="008F72A9">
        <w:rPr>
          <w:rStyle w:val="ProductList-BodyChar"/>
          <w:rFonts w:ascii="Arial" w:hAnsi="Arial" w:cs="Arial" w:hint="cs"/>
          <w:szCs w:val="18"/>
          <w:rtl/>
        </w:rPr>
        <w:t>المتأثرة</w:t>
      </w:r>
      <w:r w:rsidRPr="008F72A9">
        <w:rPr>
          <w:rStyle w:val="ProductList-BodyChar"/>
          <w:rFonts w:cstheme="minorHAnsi"/>
          <w:szCs w:val="18"/>
          <w:rtl/>
        </w:rPr>
        <w:t xml:space="preserve"> </w:t>
      </w:r>
      <w:r w:rsidRPr="008F72A9">
        <w:rPr>
          <w:rStyle w:val="ProductList-BodyChar"/>
          <w:rFonts w:ascii="Arial" w:hAnsi="Arial" w:cs="Arial" w:hint="cs"/>
          <w:szCs w:val="18"/>
          <w:rtl/>
        </w:rPr>
        <w:t>بذلك</w:t>
      </w:r>
      <w:r w:rsidRPr="008F72A9">
        <w:rPr>
          <w:rStyle w:val="ProductList-BodyChar"/>
          <w:rFonts w:cstheme="minorHAnsi"/>
          <w:szCs w:val="18"/>
          <w:rtl/>
        </w:rPr>
        <w:t xml:space="preserve"> </w:t>
      </w:r>
      <w:r w:rsidRPr="008F72A9">
        <w:rPr>
          <w:rStyle w:val="ProductList-BodyChar"/>
          <w:rFonts w:ascii="Arial" w:hAnsi="Arial" w:cs="Arial" w:hint="cs"/>
          <w:szCs w:val="18"/>
          <w:rtl/>
        </w:rPr>
        <w:t>دون</w:t>
      </w:r>
      <w:r w:rsidRPr="008F72A9">
        <w:rPr>
          <w:rStyle w:val="ProductList-BodyChar"/>
          <w:rFonts w:cstheme="minorHAnsi"/>
          <w:szCs w:val="18"/>
          <w:rtl/>
        </w:rPr>
        <w:t xml:space="preserve"> </w:t>
      </w:r>
      <w:r w:rsidRPr="008F72A9">
        <w:rPr>
          <w:rStyle w:val="ProductList-BodyChar"/>
          <w:rFonts w:ascii="Arial" w:hAnsi="Arial" w:cs="Arial" w:hint="cs"/>
          <w:szCs w:val="18"/>
          <w:rtl/>
        </w:rPr>
        <w:t>أي</w:t>
      </w:r>
      <w:r w:rsidRPr="008F72A9">
        <w:rPr>
          <w:rStyle w:val="ProductList-BodyChar"/>
          <w:rFonts w:cstheme="minorHAnsi"/>
          <w:szCs w:val="18"/>
          <w:rtl/>
        </w:rPr>
        <w:t xml:space="preserve"> </w:t>
      </w:r>
      <w:r w:rsidRPr="008F72A9">
        <w:rPr>
          <w:rStyle w:val="ProductList-BodyChar"/>
          <w:rFonts w:ascii="Arial" w:hAnsi="Arial" w:cs="Arial" w:hint="cs"/>
          <w:szCs w:val="18"/>
          <w:rtl/>
        </w:rPr>
        <w:t>عقوبات</w:t>
      </w:r>
      <w:r w:rsidRPr="008F72A9">
        <w:rPr>
          <w:rStyle w:val="ProductList-BodyChar"/>
          <w:rFonts w:cstheme="minorHAnsi"/>
          <w:szCs w:val="18"/>
          <w:rtl/>
        </w:rPr>
        <w:t xml:space="preserve"> </w:t>
      </w:r>
      <w:r w:rsidRPr="008F72A9">
        <w:rPr>
          <w:rStyle w:val="ProductList-BodyChar"/>
          <w:rFonts w:ascii="Arial" w:hAnsi="Arial" w:cs="Arial" w:hint="cs"/>
          <w:szCs w:val="18"/>
          <w:rtl/>
        </w:rPr>
        <w:t>عن</w:t>
      </w:r>
      <w:r w:rsidRPr="008F72A9">
        <w:rPr>
          <w:rStyle w:val="ProductList-BodyChar"/>
          <w:rFonts w:cstheme="minorHAnsi"/>
          <w:szCs w:val="18"/>
          <w:rtl/>
        </w:rPr>
        <w:t xml:space="preserve"> </w:t>
      </w:r>
      <w:r w:rsidRPr="008F72A9">
        <w:rPr>
          <w:rStyle w:val="ProductList-BodyChar"/>
          <w:rFonts w:ascii="Arial" w:hAnsi="Arial" w:cs="Arial" w:hint="cs"/>
          <w:szCs w:val="18"/>
          <w:rtl/>
        </w:rPr>
        <w:t>طريق</w:t>
      </w:r>
      <w:r w:rsidRPr="008F72A9">
        <w:rPr>
          <w:rStyle w:val="ProductList-BodyChar"/>
          <w:rFonts w:cstheme="minorHAnsi"/>
          <w:szCs w:val="18"/>
          <w:rtl/>
        </w:rPr>
        <w:t xml:space="preserve"> </w:t>
      </w:r>
      <w:r w:rsidRPr="008F72A9">
        <w:rPr>
          <w:rStyle w:val="ProductList-BodyChar"/>
          <w:rFonts w:ascii="Arial" w:hAnsi="Arial" w:cs="Arial" w:hint="cs"/>
          <w:szCs w:val="18"/>
          <w:rtl/>
        </w:rPr>
        <w:t>تقديم</w:t>
      </w:r>
      <w:r w:rsidRPr="008F72A9">
        <w:rPr>
          <w:rStyle w:val="ProductList-BodyChar"/>
          <w:rFonts w:cstheme="minorHAnsi"/>
          <w:szCs w:val="18"/>
          <w:rtl/>
        </w:rPr>
        <w:t xml:space="preserve"> </w:t>
      </w:r>
      <w:r w:rsidRPr="008F72A9">
        <w:rPr>
          <w:rStyle w:val="ProductList-BodyChar"/>
          <w:rFonts w:ascii="Arial" w:hAnsi="Arial" w:cs="Arial" w:hint="cs"/>
          <w:szCs w:val="18"/>
          <w:rtl/>
        </w:rPr>
        <w:t>إشعار</w:t>
      </w:r>
      <w:r w:rsidRPr="008F72A9">
        <w:rPr>
          <w:rStyle w:val="ProductList-BodyChar"/>
          <w:rFonts w:cstheme="minorHAnsi"/>
          <w:szCs w:val="18"/>
          <w:rtl/>
        </w:rPr>
        <w:t xml:space="preserve"> </w:t>
      </w:r>
      <w:r w:rsidRPr="008F72A9">
        <w:rPr>
          <w:rStyle w:val="ProductList-BodyChar"/>
          <w:rFonts w:ascii="Arial" w:hAnsi="Arial" w:cs="Arial" w:hint="cs"/>
          <w:szCs w:val="18"/>
          <w:rtl/>
        </w:rPr>
        <w:t>كتابي</w:t>
      </w:r>
      <w:r w:rsidRPr="008F72A9">
        <w:rPr>
          <w:rStyle w:val="ProductList-BodyChar"/>
          <w:rFonts w:cstheme="minorHAnsi"/>
          <w:szCs w:val="18"/>
          <w:rtl/>
        </w:rPr>
        <w:t xml:space="preserve"> </w:t>
      </w:r>
      <w:r w:rsidRPr="008F72A9">
        <w:rPr>
          <w:rStyle w:val="ProductList-BodyChar"/>
          <w:rFonts w:ascii="Arial" w:hAnsi="Arial" w:cs="Arial" w:hint="cs"/>
          <w:szCs w:val="18"/>
          <w:rtl/>
        </w:rPr>
        <w:t>بالإنهاء</w:t>
      </w:r>
      <w:r w:rsidRPr="008F72A9">
        <w:rPr>
          <w:rStyle w:val="ProductList-BodyChar"/>
          <w:rFonts w:cstheme="minorHAnsi"/>
          <w:szCs w:val="18"/>
          <w:rtl/>
        </w:rPr>
        <w:t xml:space="preserve"> </w:t>
      </w:r>
      <w:r w:rsidRPr="008F72A9">
        <w:rPr>
          <w:rStyle w:val="ProductList-BodyChar"/>
          <w:rFonts w:ascii="Arial" w:hAnsi="Arial" w:cs="Arial" w:hint="cs"/>
          <w:szCs w:val="18"/>
          <w:rtl/>
        </w:rPr>
        <w:t>يتضمن</w:t>
      </w:r>
      <w:r w:rsidRPr="008F72A9">
        <w:rPr>
          <w:rStyle w:val="ProductList-BodyChar"/>
          <w:rFonts w:cstheme="minorHAnsi"/>
          <w:szCs w:val="18"/>
          <w:rtl/>
        </w:rPr>
        <w:t xml:space="preserve"> </w:t>
      </w:r>
      <w:r w:rsidRPr="008F72A9">
        <w:rPr>
          <w:rStyle w:val="ProductList-BodyChar"/>
          <w:rFonts w:ascii="Arial" w:hAnsi="Arial" w:cs="Arial" w:hint="cs"/>
          <w:szCs w:val="18"/>
          <w:rtl/>
        </w:rPr>
        <w:t>توضيحًا</w:t>
      </w:r>
      <w:r w:rsidRPr="008F72A9">
        <w:rPr>
          <w:rStyle w:val="ProductList-BodyChar"/>
          <w:rFonts w:cstheme="minorHAnsi"/>
          <w:szCs w:val="18"/>
          <w:rtl/>
        </w:rPr>
        <w:t xml:space="preserve"> </w:t>
      </w:r>
      <w:r w:rsidRPr="008F72A9">
        <w:rPr>
          <w:rStyle w:val="ProductList-BodyChar"/>
          <w:rFonts w:ascii="Arial" w:hAnsi="Arial" w:cs="Arial" w:hint="cs"/>
          <w:szCs w:val="18"/>
          <w:rtl/>
        </w:rPr>
        <w:t>لأسباب</w:t>
      </w:r>
      <w:r w:rsidRPr="008F72A9">
        <w:rPr>
          <w:rStyle w:val="ProductList-BodyChar"/>
          <w:rFonts w:cstheme="minorHAnsi"/>
          <w:szCs w:val="18"/>
          <w:rtl/>
        </w:rPr>
        <w:t xml:space="preserve"> </w:t>
      </w:r>
      <w:r w:rsidRPr="008F72A9">
        <w:rPr>
          <w:rStyle w:val="ProductList-BodyChar"/>
          <w:rFonts w:ascii="Arial" w:hAnsi="Arial" w:cs="Arial" w:hint="cs"/>
          <w:szCs w:val="18"/>
          <w:rtl/>
        </w:rPr>
        <w:t>عدم</w:t>
      </w:r>
      <w:r w:rsidRPr="008F72A9">
        <w:rPr>
          <w:rStyle w:val="ProductList-BodyChar"/>
          <w:rFonts w:cstheme="minorHAnsi"/>
          <w:szCs w:val="18"/>
          <w:rtl/>
        </w:rPr>
        <w:t xml:space="preserve"> </w:t>
      </w:r>
      <w:r w:rsidRPr="008F72A9">
        <w:rPr>
          <w:rStyle w:val="ProductList-BodyChar"/>
          <w:rFonts w:ascii="Arial" w:hAnsi="Arial" w:cs="Arial" w:hint="cs"/>
          <w:szCs w:val="18"/>
          <w:rtl/>
        </w:rPr>
        <w:t>الموافقة</w:t>
      </w:r>
      <w:r w:rsidRPr="008F72A9">
        <w:rPr>
          <w:rStyle w:val="ProductList-BodyChar"/>
          <w:rFonts w:cstheme="minorHAnsi"/>
          <w:szCs w:val="18"/>
          <w:rtl/>
        </w:rPr>
        <w:t xml:space="preserve"> </w:t>
      </w:r>
      <w:r w:rsidRPr="008F72A9">
        <w:rPr>
          <w:rStyle w:val="ProductList-BodyChar"/>
          <w:rFonts w:ascii="Arial" w:hAnsi="Arial" w:cs="Arial" w:hint="cs"/>
          <w:szCs w:val="18"/>
          <w:rtl/>
        </w:rPr>
        <w:t>قبل</w:t>
      </w:r>
      <w:r w:rsidRPr="008F72A9">
        <w:rPr>
          <w:rStyle w:val="ProductList-BodyChar"/>
          <w:rFonts w:cstheme="minorHAnsi"/>
          <w:szCs w:val="18"/>
          <w:rtl/>
        </w:rPr>
        <w:t xml:space="preserve"> </w:t>
      </w:r>
      <w:r w:rsidRPr="008F72A9">
        <w:rPr>
          <w:rStyle w:val="ProductList-BodyChar"/>
          <w:rFonts w:ascii="Arial" w:hAnsi="Arial" w:cs="Arial" w:hint="cs"/>
          <w:szCs w:val="18"/>
          <w:rtl/>
        </w:rPr>
        <w:t>انتهاء</w:t>
      </w:r>
      <w:r w:rsidRPr="008F72A9">
        <w:rPr>
          <w:rStyle w:val="ProductList-BodyChar"/>
          <w:rFonts w:cstheme="minorHAnsi"/>
          <w:szCs w:val="18"/>
          <w:rtl/>
        </w:rPr>
        <w:t xml:space="preserve"> </w:t>
      </w:r>
      <w:r w:rsidRPr="008F72A9">
        <w:rPr>
          <w:rStyle w:val="ProductList-BodyChar"/>
          <w:rFonts w:ascii="Arial" w:hAnsi="Arial" w:cs="Arial" w:hint="cs"/>
          <w:szCs w:val="18"/>
          <w:rtl/>
        </w:rPr>
        <w:t>فترة</w:t>
      </w:r>
      <w:r w:rsidRPr="008F72A9">
        <w:rPr>
          <w:rStyle w:val="ProductList-BodyChar"/>
          <w:rFonts w:cstheme="minorHAnsi"/>
          <w:szCs w:val="18"/>
          <w:rtl/>
        </w:rPr>
        <w:t xml:space="preserve"> </w:t>
      </w:r>
      <w:r w:rsidRPr="008F72A9">
        <w:rPr>
          <w:rStyle w:val="ProductList-BodyChar"/>
          <w:rFonts w:ascii="Arial" w:hAnsi="Arial" w:cs="Arial" w:hint="cs"/>
          <w:szCs w:val="18"/>
          <w:rtl/>
        </w:rPr>
        <w:t>الإشعار</w:t>
      </w:r>
      <w:r w:rsidRPr="008F72A9">
        <w:rPr>
          <w:rStyle w:val="ProductList-BodyChar"/>
          <w:rFonts w:cstheme="minorHAnsi"/>
          <w:szCs w:val="18"/>
          <w:rtl/>
        </w:rPr>
        <w:t>.</w:t>
      </w:r>
    </w:p>
    <w:p w14:paraId="3412350C" w14:textId="77777777" w:rsidR="008A51D9" w:rsidRPr="001711EA" w:rsidRDefault="008A51D9" w:rsidP="008A51D9">
      <w:pPr>
        <w:pStyle w:val="ProductList-Body"/>
        <w:rPr>
          <w:rStyle w:val="ProductList-BodyChar"/>
          <w:rFonts w:cstheme="minorHAnsi"/>
          <w:szCs w:val="18"/>
          <w:lang w:val=""/>
        </w:rPr>
      </w:pPr>
    </w:p>
    <w:p w14:paraId="3989D597" w14:textId="77777777" w:rsidR="008A51D9" w:rsidRPr="001711EA" w:rsidRDefault="008A51D9" w:rsidP="008A51D9">
      <w:pPr>
        <w:pStyle w:val="ProductList-Body"/>
        <w:rPr>
          <w:rStyle w:val="ProductList-BodyChar"/>
          <w:rFonts w:cstheme="minorHAnsi"/>
          <w:szCs w:val="18"/>
          <w:lang w:val=""/>
        </w:rPr>
      </w:pP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الدعم،</w:t>
      </w:r>
      <w:r w:rsidRPr="008F72A9">
        <w:rPr>
          <w:rStyle w:val="ProductList-BodyChar"/>
          <w:rFonts w:cstheme="minorHAnsi"/>
          <w:szCs w:val="18"/>
          <w:rtl/>
        </w:rPr>
        <w:t xml:space="preserve"> </w:t>
      </w:r>
      <w:r w:rsidRPr="008F72A9">
        <w:rPr>
          <w:rStyle w:val="ProductList-BodyChar"/>
          <w:rFonts w:ascii="Arial" w:hAnsi="Arial" w:cs="Arial" w:hint="cs"/>
          <w:szCs w:val="18"/>
          <w:rtl/>
        </w:rPr>
        <w:t>تخضع</w:t>
      </w:r>
      <w:r w:rsidRPr="008F72A9">
        <w:rPr>
          <w:rStyle w:val="ProductList-BodyChar"/>
          <w:rFonts w:cstheme="minorHAnsi"/>
          <w:szCs w:val="18"/>
          <w:rtl/>
        </w:rPr>
        <w:t xml:space="preserve"> </w:t>
      </w:r>
      <w:r w:rsidRPr="008F72A9">
        <w:rPr>
          <w:rStyle w:val="ProductList-BodyChar"/>
          <w:rFonts w:ascii="Arial" w:hAnsi="Arial" w:cs="Arial" w:hint="cs"/>
          <w:szCs w:val="18"/>
          <w:rtl/>
        </w:rPr>
        <w:t>استعانة</w:t>
      </w:r>
      <w:r w:rsidRPr="008F72A9">
        <w:rPr>
          <w:rStyle w:val="ProductList-BodyChar"/>
          <w:rFonts w:cstheme="minorHAnsi"/>
          <w:szCs w:val="18"/>
          <w:rtl/>
        </w:rPr>
        <w:t xml:space="preserve"> </w:t>
      </w:r>
      <w:r w:rsidRPr="008F72A9">
        <w:rPr>
          <w:rStyle w:val="ProductList-BodyChar"/>
          <w:rFonts w:ascii="Arial" w:hAnsi="Arial" w:cs="Arial" w:hint="cs"/>
          <w:szCs w:val="18"/>
          <w:rtl/>
        </w:rPr>
        <w:t>شركة</w:t>
      </w:r>
      <w:r w:rsidRPr="008F72A9">
        <w:rPr>
          <w:rStyle w:val="ProductList-BodyChar"/>
          <w:rFonts w:cstheme="minorHAnsi"/>
          <w:szCs w:val="18"/>
          <w:rtl/>
        </w:rPr>
        <w:t xml:space="preserve"> </w:t>
      </w:r>
      <w:r w:rsidRPr="001711EA">
        <w:rPr>
          <w:rStyle w:val="ProductList-BodyChar"/>
          <w:rFonts w:cstheme="minorHAnsi"/>
          <w:szCs w:val="18"/>
          <w:lang w:val=""/>
        </w:rPr>
        <w:t>Microsoft</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بتوفير</w:t>
      </w:r>
      <w:r w:rsidRPr="008F72A9">
        <w:rPr>
          <w:rStyle w:val="ProductList-BodyChar"/>
          <w:rFonts w:cstheme="minorHAnsi"/>
          <w:szCs w:val="18"/>
          <w:rtl/>
        </w:rPr>
        <w:t xml:space="preserve"> </w:t>
      </w:r>
      <w:r w:rsidRPr="008F72A9">
        <w:rPr>
          <w:rStyle w:val="ProductList-BodyChar"/>
          <w:rFonts w:ascii="Arial" w:hAnsi="Arial" w:cs="Arial" w:hint="cs"/>
          <w:szCs w:val="18"/>
          <w:rtl/>
        </w:rPr>
        <w:t>الدعم</w:t>
      </w:r>
      <w:r w:rsidRPr="008F72A9">
        <w:rPr>
          <w:rStyle w:val="ProductList-BodyChar"/>
          <w:rFonts w:cstheme="minorHAnsi"/>
          <w:szCs w:val="18"/>
          <w:rtl/>
        </w:rPr>
        <w:t xml:space="preserve"> </w:t>
      </w:r>
      <w:r w:rsidRPr="008F72A9">
        <w:rPr>
          <w:rStyle w:val="ProductList-BodyChar"/>
          <w:rFonts w:ascii="Arial" w:hAnsi="Arial" w:cs="Arial" w:hint="cs"/>
          <w:szCs w:val="18"/>
          <w:rtl/>
        </w:rPr>
        <w:t>الفني</w:t>
      </w:r>
      <w:r w:rsidRPr="008F72A9">
        <w:rPr>
          <w:rStyle w:val="ProductList-BodyChar"/>
          <w:rFonts w:cstheme="minorHAnsi"/>
          <w:szCs w:val="18"/>
          <w:rtl/>
        </w:rPr>
        <w:t xml:space="preserve"> </w:t>
      </w:r>
      <w:r w:rsidRPr="008F72A9">
        <w:rPr>
          <w:rStyle w:val="ProductList-BodyChar"/>
          <w:rFonts w:ascii="Arial" w:hAnsi="Arial" w:cs="Arial" w:hint="cs"/>
          <w:szCs w:val="18"/>
          <w:rtl/>
        </w:rPr>
        <w:t>للخدمات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 xml:space="preserve"> </w:t>
      </w:r>
      <w:r w:rsidRPr="008F72A9">
        <w:rPr>
          <w:rStyle w:val="ProductList-BodyChar"/>
          <w:rFonts w:ascii="Arial" w:hAnsi="Arial" w:cs="Arial" w:hint="cs"/>
          <w:szCs w:val="18"/>
          <w:rtl/>
        </w:rPr>
        <w:t>للقيود</w:t>
      </w:r>
      <w:r w:rsidRPr="008F72A9">
        <w:rPr>
          <w:rStyle w:val="ProductList-BodyChar"/>
          <w:rFonts w:cstheme="minorHAnsi"/>
          <w:szCs w:val="18"/>
          <w:rtl/>
        </w:rPr>
        <w:t xml:space="preserve"> </w:t>
      </w:r>
      <w:r w:rsidRPr="008F72A9">
        <w:rPr>
          <w:rStyle w:val="ProductList-BodyChar"/>
          <w:rFonts w:ascii="Arial" w:hAnsi="Arial" w:cs="Arial" w:hint="cs"/>
          <w:szCs w:val="18"/>
          <w:rtl/>
        </w:rPr>
        <w:t>والإجراءات</w:t>
      </w:r>
      <w:r w:rsidRPr="008F72A9">
        <w:rPr>
          <w:rStyle w:val="ProductList-BodyChar"/>
          <w:rFonts w:cstheme="minorHAnsi"/>
          <w:szCs w:val="18"/>
          <w:rtl/>
        </w:rPr>
        <w:t xml:space="preserve"> </w:t>
      </w:r>
      <w:r w:rsidRPr="008F72A9">
        <w:rPr>
          <w:rStyle w:val="ProductList-BodyChar"/>
          <w:rFonts w:ascii="Arial" w:hAnsi="Arial" w:cs="Arial" w:hint="cs"/>
          <w:szCs w:val="18"/>
          <w:rtl/>
        </w:rPr>
        <w:t>ذاتها</w:t>
      </w:r>
      <w:r w:rsidRPr="008F72A9">
        <w:rPr>
          <w:rStyle w:val="ProductList-BodyChar"/>
          <w:rFonts w:cstheme="minorHAnsi"/>
          <w:szCs w:val="18"/>
          <w:rtl/>
        </w:rPr>
        <w:t xml:space="preserve"> </w:t>
      </w:r>
      <w:r w:rsidRPr="008F72A9">
        <w:rPr>
          <w:rStyle w:val="ProductList-BodyChar"/>
          <w:rFonts w:ascii="Arial" w:hAnsi="Arial" w:cs="Arial" w:hint="cs"/>
          <w:szCs w:val="18"/>
          <w:rtl/>
        </w:rPr>
        <w:t>التي</w:t>
      </w:r>
      <w:r w:rsidRPr="008F72A9">
        <w:rPr>
          <w:rStyle w:val="ProductList-BodyChar"/>
          <w:rFonts w:cstheme="minorHAnsi"/>
          <w:szCs w:val="18"/>
          <w:rtl/>
        </w:rPr>
        <w:t xml:space="preserve"> </w:t>
      </w:r>
      <w:r w:rsidRPr="008F72A9">
        <w:rPr>
          <w:rStyle w:val="ProductList-BodyChar"/>
          <w:rFonts w:ascii="Arial" w:hAnsi="Arial" w:cs="Arial" w:hint="cs"/>
          <w:szCs w:val="18"/>
          <w:rtl/>
        </w:rPr>
        <w:t>تحكم</w:t>
      </w:r>
      <w:r w:rsidRPr="008F72A9">
        <w:rPr>
          <w:rStyle w:val="ProductList-BodyChar"/>
          <w:rFonts w:cstheme="minorHAnsi"/>
          <w:szCs w:val="18"/>
          <w:rtl/>
        </w:rPr>
        <w:t xml:space="preserve"> </w:t>
      </w:r>
      <w:r w:rsidRPr="008F72A9">
        <w:rPr>
          <w:rStyle w:val="ProductList-BodyChar"/>
          <w:rFonts w:ascii="Arial" w:hAnsi="Arial" w:cs="Arial" w:hint="cs"/>
          <w:szCs w:val="18"/>
          <w:rtl/>
        </w:rPr>
        <w:t>استعانتها</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cstheme="minorHAnsi"/>
          <w:szCs w:val="18"/>
          <w:rtl/>
        </w:rPr>
        <w:t xml:space="preserve"> </w:t>
      </w:r>
      <w:r w:rsidRPr="008F72A9">
        <w:rPr>
          <w:rStyle w:val="ProductList-BodyChar"/>
          <w:rFonts w:ascii="Arial" w:hAnsi="Arial" w:cs="Arial" w:hint="cs"/>
          <w:szCs w:val="18"/>
          <w:rtl/>
        </w:rPr>
        <w:t>فيما</w:t>
      </w:r>
      <w:r w:rsidRPr="008F72A9">
        <w:rPr>
          <w:rStyle w:val="ProductList-BodyChar"/>
          <w:rFonts w:cstheme="minorHAnsi"/>
          <w:szCs w:val="18"/>
          <w:rtl/>
        </w:rPr>
        <w:t xml:space="preserve"> </w:t>
      </w:r>
      <w:r w:rsidRPr="008F72A9">
        <w:rPr>
          <w:rStyle w:val="ProductList-BodyChar"/>
          <w:rFonts w:ascii="Arial" w:hAnsi="Arial" w:cs="Arial" w:hint="cs"/>
          <w:szCs w:val="18"/>
          <w:rtl/>
        </w:rPr>
        <w:t>يتعلق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 xml:space="preserve"> </w:t>
      </w:r>
      <w:r w:rsidRPr="008F72A9">
        <w:rPr>
          <w:rStyle w:val="ProductList-BodyChar"/>
          <w:rFonts w:ascii="Arial" w:hAnsi="Arial" w:cs="Arial" w:hint="cs"/>
          <w:szCs w:val="18"/>
          <w:rtl/>
        </w:rPr>
        <w:t>الموضحة</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بند</w:t>
      </w:r>
      <w:r w:rsidRPr="008F72A9">
        <w:rPr>
          <w:rStyle w:val="ProductList-BodyChar"/>
          <w:rFonts w:cstheme="minorHAnsi"/>
          <w:szCs w:val="18"/>
          <w:rtl/>
        </w:rPr>
        <w:t xml:space="preserve"> "</w:t>
      </w:r>
      <w:r w:rsidRPr="008F72A9">
        <w:rPr>
          <w:rStyle w:val="ProductList-BodyChar"/>
          <w:rFonts w:ascii="Calibri" w:hAnsi="Calibri" w:cs="Calibri" w:hint="cs"/>
          <w:szCs w:val="18"/>
          <w:rtl/>
        </w:rPr>
        <w:t>‏</w:t>
      </w:r>
      <w:dir w:val="rtl">
        <w:r w:rsidRPr="008F72A9">
          <w:rPr>
            <w:rStyle w:val="ProductList-BodyChar"/>
            <w:rFonts w:ascii="Arial" w:hAnsi="Arial" w:cs="Arial" w:hint="cs"/>
            <w:szCs w:val="18"/>
            <w:rtl/>
          </w:rPr>
          <w:t>إشعار</w:t>
        </w:r>
        <w:r w:rsidRPr="008F72A9">
          <w:rPr>
            <w:rStyle w:val="ProductList-BodyChar"/>
            <w:rFonts w:cstheme="minorHAnsi"/>
            <w:szCs w:val="18"/>
            <w:rtl/>
          </w:rPr>
          <w:t xml:space="preserve"> </w:t>
        </w:r>
        <w:r w:rsidRPr="008F72A9">
          <w:rPr>
            <w:rStyle w:val="ProductList-BodyChar"/>
            <w:rFonts w:ascii="Arial" w:hAnsi="Arial" w:cs="Arial" w:hint="cs"/>
            <w:szCs w:val="18"/>
            <w:rtl/>
          </w:rPr>
          <w:t>وضوابط</w:t>
        </w:r>
        <w:r w:rsidRPr="008F72A9">
          <w:rPr>
            <w:rStyle w:val="ProductList-BodyChar"/>
            <w:rFonts w:cstheme="minorHAnsi"/>
            <w:szCs w:val="18"/>
            <w:rtl/>
          </w:rPr>
          <w:t xml:space="preserve"> </w:t>
        </w:r>
        <w:r w:rsidRPr="008F72A9">
          <w:rPr>
            <w:rStyle w:val="ProductList-BodyChar"/>
            <w:rFonts w:ascii="Arial" w:hAnsi="Arial" w:cs="Arial" w:hint="cs"/>
            <w:szCs w:val="18"/>
            <w:rtl/>
          </w:rPr>
          <w:t>حول</w:t>
        </w:r>
        <w:r w:rsidRPr="008F72A9">
          <w:rPr>
            <w:rStyle w:val="ProductList-BodyChar"/>
            <w:rFonts w:cstheme="minorHAnsi"/>
            <w:szCs w:val="18"/>
            <w:rtl/>
          </w:rPr>
          <w:t xml:space="preserve"> </w:t>
        </w:r>
        <w:r w:rsidRPr="008F72A9">
          <w:rPr>
            <w:rStyle w:val="ProductList-BodyChar"/>
            <w:rFonts w:ascii="Arial" w:hAnsi="Arial" w:cs="Arial" w:hint="cs"/>
            <w:szCs w:val="18"/>
            <w:rtl/>
          </w:rPr>
          <w:t>الاستعانة</w:t>
        </w:r>
        <w:r w:rsidRPr="008F72A9">
          <w:rPr>
            <w:rStyle w:val="ProductList-BodyChar"/>
            <w:rFonts w:cstheme="minorHAnsi"/>
            <w:szCs w:val="18"/>
            <w:rtl/>
          </w:rPr>
          <w:t xml:space="preserve"> </w:t>
        </w:r>
        <w:r w:rsidRPr="008F72A9">
          <w:rPr>
            <w:rStyle w:val="ProductList-BodyChar"/>
            <w:rFonts w:ascii="Arial" w:hAnsi="Arial" w:cs="Arial" w:hint="cs"/>
            <w:szCs w:val="18"/>
            <w:rtl/>
          </w:rPr>
          <w:t>بالمعالجين</w:t>
        </w:r>
        <w:r w:rsidRPr="008F72A9">
          <w:rPr>
            <w:rStyle w:val="ProductList-BodyChar"/>
            <w:rFonts w:cstheme="minorHAnsi"/>
            <w:szCs w:val="18"/>
            <w:rtl/>
          </w:rPr>
          <w:t xml:space="preserve"> </w:t>
        </w:r>
        <w:r w:rsidRPr="008F72A9">
          <w:rPr>
            <w:rStyle w:val="ProductList-BodyChar"/>
            <w:rFonts w:ascii="Arial" w:hAnsi="Arial" w:cs="Arial" w:hint="cs"/>
            <w:szCs w:val="18"/>
            <w:rtl/>
          </w:rPr>
          <w:t>الفرعيين</w:t>
        </w:r>
        <w:r w:rsidRPr="008F72A9">
          <w:rPr>
            <w:rStyle w:val="ProductList-BodyChar"/>
            <w:rFonts w:ascii="Arial" w:hAnsi="Arial" w:cs="Arial" w:hint="cs"/>
            <w:szCs w:val="18"/>
            <w:rtl/>
          </w:rPr>
          <w:t>‬</w:t>
        </w:r>
        <w:r w:rsidRPr="008F72A9">
          <w:rPr>
            <w:rStyle w:val="ProductList-BodyChar"/>
            <w:rFonts w:cstheme="minorHAnsi"/>
            <w:szCs w:val="18"/>
            <w:rtl/>
          </w:rPr>
          <w:t xml:space="preserve">" </w:t>
        </w:r>
        <w:r w:rsidRPr="008F72A9">
          <w:rPr>
            <w:rStyle w:val="ProductList-BodyChar"/>
            <w:rFonts w:ascii="Arial" w:hAnsi="Arial" w:cs="Arial" w:hint="cs"/>
            <w:szCs w:val="18"/>
            <w:rtl/>
          </w:rPr>
          <w:t>الوارد</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القسم</w:t>
        </w:r>
        <w:r w:rsidRPr="008F72A9">
          <w:rPr>
            <w:rStyle w:val="ProductList-BodyChar"/>
            <w:rFonts w:cstheme="minorHAnsi"/>
            <w:szCs w:val="18"/>
            <w:rtl/>
          </w:rPr>
          <w:t xml:space="preserve"> </w:t>
        </w:r>
        <w:r w:rsidRPr="008F72A9">
          <w:rPr>
            <w:rStyle w:val="ProductList-BodyChar"/>
            <w:rFonts w:ascii="Arial" w:hAnsi="Arial" w:cs="Arial" w:hint="cs"/>
            <w:szCs w:val="18"/>
            <w:rtl/>
          </w:rPr>
          <w:t>المتعلق</w:t>
        </w:r>
        <w:r w:rsidRPr="008F72A9">
          <w:rPr>
            <w:rStyle w:val="ProductList-BodyChar"/>
            <w:rFonts w:cstheme="minorHAnsi"/>
            <w:szCs w:val="18"/>
            <w:rtl/>
          </w:rPr>
          <w:t xml:space="preserve"> </w:t>
        </w:r>
        <w:r w:rsidRPr="008F72A9">
          <w:rPr>
            <w:rStyle w:val="ProductList-BodyChar"/>
            <w:rFonts w:ascii="Arial" w:hAnsi="Arial" w:cs="Arial" w:hint="cs"/>
            <w:szCs w:val="18"/>
            <w:rtl/>
          </w:rPr>
          <w:t>بشروط</w:t>
        </w:r>
        <w:r w:rsidRPr="008F72A9">
          <w:rPr>
            <w:rStyle w:val="ProductList-BodyChar"/>
            <w:rFonts w:cstheme="minorHAnsi"/>
            <w:szCs w:val="18"/>
            <w:rtl/>
          </w:rPr>
          <w:t xml:space="preserve"> </w:t>
        </w:r>
        <w:r w:rsidRPr="008F72A9">
          <w:rPr>
            <w:rStyle w:val="ProductList-BodyChar"/>
            <w:rFonts w:ascii="Arial" w:hAnsi="Arial" w:cs="Arial" w:hint="cs"/>
            <w:szCs w:val="18"/>
            <w:rtl/>
          </w:rPr>
          <w:t>حماية</w:t>
        </w:r>
        <w:r w:rsidRPr="008F72A9">
          <w:rPr>
            <w:rStyle w:val="ProductList-BodyChar"/>
            <w:rFonts w:cstheme="minorHAnsi"/>
            <w:szCs w:val="18"/>
            <w:rtl/>
          </w:rPr>
          <w:t xml:space="preserve"> </w:t>
        </w:r>
        <w:r w:rsidRPr="008F72A9">
          <w:rPr>
            <w:rStyle w:val="ProductList-BodyChar"/>
            <w:rFonts w:ascii="Arial" w:hAnsi="Arial" w:cs="Arial" w:hint="cs"/>
            <w:szCs w:val="18"/>
            <w:rtl/>
          </w:rPr>
          <w:t>البيانات</w:t>
        </w:r>
        <w:r w:rsidRPr="008F72A9">
          <w:rPr>
            <w:rStyle w:val="ProductList-BodyChar"/>
            <w:rFonts w:cstheme="minorHAnsi"/>
            <w:szCs w:val="18"/>
            <w:rtl/>
          </w:rPr>
          <w:t xml:space="preserve"> </w:t>
        </w:r>
        <w:r w:rsidRPr="008F72A9">
          <w:rPr>
            <w:rStyle w:val="ProductList-BodyChar"/>
            <w:rFonts w:ascii="Arial" w:hAnsi="Arial" w:cs="Arial" w:hint="cs"/>
            <w:szCs w:val="18"/>
            <w:rtl/>
          </w:rPr>
          <w:t>في</w:t>
        </w:r>
        <w:r w:rsidRPr="008F72A9">
          <w:rPr>
            <w:rStyle w:val="ProductList-BodyChar"/>
            <w:rFonts w:cstheme="minorHAnsi"/>
            <w:szCs w:val="18"/>
            <w:rtl/>
          </w:rPr>
          <w:t xml:space="preserve"> </w:t>
        </w:r>
        <w:r w:rsidRPr="008F72A9">
          <w:rPr>
            <w:rStyle w:val="ProductList-BodyChar"/>
            <w:rFonts w:ascii="Arial" w:hAnsi="Arial" w:cs="Arial" w:hint="cs"/>
            <w:szCs w:val="18"/>
            <w:rtl/>
          </w:rPr>
          <w:t>شروط</w:t>
        </w:r>
        <w:r w:rsidRPr="008F72A9">
          <w:rPr>
            <w:rStyle w:val="ProductList-BodyChar"/>
            <w:rFonts w:cstheme="minorHAnsi"/>
            <w:szCs w:val="18"/>
            <w:rtl/>
          </w:rPr>
          <w:t xml:space="preserve"> </w:t>
        </w:r>
        <w:r w:rsidRPr="008F72A9">
          <w:rPr>
            <w:rStyle w:val="ProductList-BodyChar"/>
            <w:rFonts w:ascii="Arial" w:hAnsi="Arial" w:cs="Arial" w:hint="cs"/>
            <w:szCs w:val="18"/>
            <w:rtl/>
          </w:rPr>
          <w:t>الخدمات</w:t>
        </w:r>
        <w:r w:rsidRPr="008F72A9">
          <w:rPr>
            <w:rStyle w:val="ProductList-BodyChar"/>
            <w:rFonts w:cstheme="minorHAnsi"/>
            <w:szCs w:val="18"/>
            <w:rtl/>
          </w:rPr>
          <w:t xml:space="preserve"> </w:t>
        </w:r>
        <w:r w:rsidRPr="008F72A9">
          <w:rPr>
            <w:rStyle w:val="ProductList-BodyChar"/>
            <w:rFonts w:ascii="Arial" w:hAnsi="Arial" w:cs="Arial" w:hint="cs"/>
            <w:szCs w:val="18"/>
            <w:rtl/>
          </w:rPr>
          <w:t>عبر</w:t>
        </w:r>
        <w:r w:rsidRPr="008F72A9">
          <w:rPr>
            <w:rStyle w:val="ProductList-BodyChar"/>
            <w:rFonts w:cstheme="minorHAnsi"/>
            <w:szCs w:val="18"/>
            <w:rtl/>
          </w:rPr>
          <w:t xml:space="preserve"> </w:t>
        </w:r>
        <w:r w:rsidRPr="008F72A9">
          <w:rPr>
            <w:rStyle w:val="ProductList-BodyChar"/>
            <w:rFonts w:ascii="Arial" w:hAnsi="Arial" w:cs="Arial" w:hint="cs"/>
            <w:szCs w:val="18"/>
            <w:rtl/>
          </w:rPr>
          <w:t>الإنترنت</w:t>
        </w:r>
        <w:r w:rsidRPr="008F72A9">
          <w:rPr>
            <w:rStyle w:val="ProductList-BodyChar"/>
            <w:rFonts w:cstheme="minorHAnsi"/>
            <w:szCs w:val="18"/>
            <w:rtl/>
          </w:rPr>
          <w:t>.</w:t>
        </w:r>
        <w:r w:rsidRPr="008F72A9">
          <w:rPr>
            <w:rStyle w:val="ProductList-BodyChar"/>
            <w:rFonts w:ascii="Arial" w:hAnsi="Arial" w:cs="Arial" w:hint="cs"/>
            <w:szCs w:val="18"/>
            <w:rtl/>
          </w:rPr>
          <w:t>‬</w:t>
        </w:r>
        <w:r w:rsidRPr="001711EA">
          <w:rPr>
            <w:lang w:val=""/>
          </w:rPr>
          <w:t>‬</w:t>
        </w:r>
        <w:r w:rsidRPr="001711EA">
          <w:rPr>
            <w:lang w:val=""/>
          </w:rPr>
          <w:t>‬</w:t>
        </w:r>
        <w:r w:rsidRPr="00CC0E27">
          <w:rPr>
            <w:lang w:val=""/>
          </w:rPr>
          <w:t>‬</w:t>
        </w:r>
        <w:r>
          <w:t>‬</w:t>
        </w:r>
        <w:r w:rsidR="00643AE6">
          <w:t>‬</w:t>
        </w:r>
      </w:dir>
    </w:p>
    <w:p w14:paraId="77D3DF96" w14:textId="77777777" w:rsidR="008A51D9" w:rsidRPr="001711EA" w:rsidRDefault="008A51D9" w:rsidP="008A51D9">
      <w:pPr>
        <w:pStyle w:val="ProductList-Body"/>
        <w:rPr>
          <w:rStyle w:val="ProductList-BodyChar"/>
          <w:rFonts w:cstheme="minorHAnsi"/>
          <w:szCs w:val="18"/>
          <w:lang w:val=""/>
        </w:rPr>
      </w:pPr>
    </w:p>
    <w:p w14:paraId="1635869D" w14:textId="77777777" w:rsidR="008A51D9" w:rsidRPr="00CC0E27" w:rsidRDefault="008A51D9" w:rsidP="008A51D9">
      <w:pPr>
        <w:spacing w:after="0" w:line="240" w:lineRule="auto"/>
        <w:rPr>
          <w:rFonts w:ascii="Arial" w:eastAsia="Times New Roman" w:hAnsi="Arial" w:cs="Arial"/>
          <w:b/>
          <w:bCs/>
          <w:color w:val="00188F"/>
          <w:sz w:val="18"/>
          <w:szCs w:val="18"/>
          <w:lang w:val="" w:eastAsia="en-IN"/>
        </w:rPr>
      </w:pPr>
      <w:r w:rsidRPr="002D4E02">
        <w:rPr>
          <w:rFonts w:ascii="Arial" w:eastAsia="Times New Roman" w:hAnsi="Arial" w:cs="Arial" w:hint="cs"/>
          <w:b/>
          <w:bCs/>
          <w:color w:val="00188F"/>
          <w:sz w:val="18"/>
          <w:szCs w:val="18"/>
          <w:rtl/>
          <w:lang w:val="en-IN" w:eastAsia="en-IN"/>
        </w:rPr>
        <w:t>الشروط</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الإضافية</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لبيانات</w:t>
      </w:r>
      <w:r w:rsidRPr="002D4E02">
        <w:rPr>
          <w:rFonts w:ascii="Arial" w:eastAsia="Times New Roman" w:hAnsi="Arial" w:cs="Arial"/>
          <w:b/>
          <w:bCs/>
          <w:color w:val="00188F"/>
          <w:sz w:val="18"/>
          <w:szCs w:val="18"/>
          <w:rtl/>
          <w:lang w:val="en-IN" w:eastAsia="en-IN"/>
        </w:rPr>
        <w:t xml:space="preserve"> </w:t>
      </w:r>
      <w:r w:rsidRPr="002D4E02">
        <w:rPr>
          <w:rFonts w:ascii="Arial" w:eastAsia="Times New Roman" w:hAnsi="Arial" w:cs="Arial" w:hint="cs"/>
          <w:b/>
          <w:bCs/>
          <w:color w:val="00188F"/>
          <w:sz w:val="18"/>
          <w:szCs w:val="18"/>
          <w:rtl/>
          <w:lang w:val="en-IN" w:eastAsia="en-IN"/>
        </w:rPr>
        <w:t>الدعم</w:t>
      </w:r>
    </w:p>
    <w:p w14:paraId="1E79F819" w14:textId="77777777" w:rsidR="008A51D9" w:rsidRPr="001711EA" w:rsidRDefault="008A51D9" w:rsidP="008A51D9">
      <w:pPr>
        <w:pStyle w:val="ProductList-Body"/>
        <w:outlineLvl w:val="2"/>
        <w:rPr>
          <w:rFonts w:cstheme="minorHAnsi"/>
          <w:b/>
          <w:color w:val="0072C6"/>
          <w:szCs w:val="18"/>
          <w:lang w:val=""/>
        </w:rPr>
      </w:pPr>
      <w:r w:rsidRPr="008F72A9">
        <w:rPr>
          <w:rFonts w:cstheme="minorHAnsi"/>
          <w:b/>
          <w:color w:val="0072C6"/>
          <w:szCs w:val="18"/>
          <w:rtl/>
        </w:rPr>
        <w:tab/>
      </w:r>
      <w:r w:rsidRPr="002D4E02">
        <w:rPr>
          <w:rFonts w:ascii="Arial" w:eastAsia="Times New Roman" w:hAnsi="Arial" w:cs="Arial" w:hint="cs"/>
          <w:b/>
          <w:bCs/>
          <w:color w:val="0072C6"/>
          <w:szCs w:val="18"/>
          <w:rtl/>
          <w:lang w:val="en-IN" w:eastAsia="en-IN"/>
        </w:rPr>
        <w:t>أمان</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بيانات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الدعم</w:t>
      </w:r>
    </w:p>
    <w:p w14:paraId="482FA05D" w14:textId="77777777" w:rsidR="008A51D9" w:rsidRPr="001711EA" w:rsidRDefault="008A51D9" w:rsidP="008A51D9">
      <w:pPr>
        <w:pStyle w:val="ProductList-Body"/>
        <w:ind w:left="158"/>
        <w:rPr>
          <w:rFonts w:cstheme="minorHAnsi"/>
          <w:szCs w:val="18"/>
          <w:lang w:val=""/>
        </w:rPr>
      </w:pPr>
      <w:r w:rsidRPr="008F72A9">
        <w:rPr>
          <w:rFonts w:ascii="Arial" w:hAnsi="Arial" w:cs="Arial" w:hint="cs"/>
          <w:szCs w:val="18"/>
          <w:rtl/>
        </w:rPr>
        <w:t>ستنفذ</w:t>
      </w:r>
      <w:r w:rsidRPr="008F72A9">
        <w:rPr>
          <w:rFonts w:cstheme="minorHAnsi"/>
          <w:szCs w:val="18"/>
          <w:rtl/>
        </w:rPr>
        <w:t xml:space="preserve"> </w:t>
      </w:r>
      <w:r w:rsidRPr="001711EA">
        <w:rPr>
          <w:rFonts w:cstheme="minorHAnsi"/>
          <w:szCs w:val="18"/>
          <w:lang w:val=""/>
        </w:rPr>
        <w:t>Microsoft</w:t>
      </w:r>
      <w:r w:rsidRPr="008F72A9">
        <w:rPr>
          <w:rFonts w:cstheme="minorHAnsi"/>
          <w:szCs w:val="18"/>
          <w:rtl/>
        </w:rPr>
        <w:t xml:space="preserve"> </w:t>
      </w:r>
      <w:r w:rsidRPr="008F72A9">
        <w:rPr>
          <w:rFonts w:ascii="Arial" w:hAnsi="Arial" w:cs="Arial" w:hint="cs"/>
          <w:szCs w:val="18"/>
          <w:rtl/>
        </w:rPr>
        <w:t>تدابير</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وتنظيمية</w:t>
      </w:r>
      <w:r w:rsidRPr="008F72A9">
        <w:rPr>
          <w:rFonts w:cstheme="minorHAnsi"/>
          <w:szCs w:val="18"/>
          <w:rtl/>
        </w:rPr>
        <w:t xml:space="preserve"> </w:t>
      </w:r>
      <w:r w:rsidRPr="008F72A9">
        <w:rPr>
          <w:rFonts w:ascii="Arial" w:hAnsi="Arial" w:cs="Arial" w:hint="cs"/>
          <w:szCs w:val="18"/>
          <w:rtl/>
        </w:rPr>
        <w:t>مناسبة</w:t>
      </w:r>
      <w:r w:rsidRPr="008F72A9">
        <w:rPr>
          <w:rFonts w:cstheme="minorHAnsi"/>
          <w:szCs w:val="18"/>
          <w:rtl/>
        </w:rPr>
        <w:t xml:space="preserve"> </w:t>
      </w:r>
      <w:r w:rsidRPr="008F72A9">
        <w:rPr>
          <w:rFonts w:ascii="Arial" w:hAnsi="Arial" w:cs="Arial" w:hint="cs"/>
          <w:szCs w:val="18"/>
          <w:rtl/>
        </w:rPr>
        <w:t>وتحافظ</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لحماية</w:t>
      </w:r>
      <w:r w:rsidRPr="008F72A9">
        <w:rPr>
          <w:rFonts w:cstheme="minorHAnsi"/>
          <w:szCs w:val="18"/>
          <w:rtl/>
        </w:rPr>
        <w:t xml:space="preserve"> </w:t>
      </w:r>
      <w:r w:rsidRPr="008F72A9">
        <w:rPr>
          <w:rFonts w:ascii="Arial" w:hAnsi="Arial" w:cs="Arial" w:hint="cs"/>
          <w:szCs w:val="18"/>
          <w:rtl/>
        </w:rPr>
        <w:t>بيانات</w:t>
      </w:r>
      <w:r w:rsidRPr="008F72A9">
        <w:rPr>
          <w:rFonts w:cstheme="minorHAnsi"/>
          <w:szCs w:val="18"/>
          <w:rtl/>
        </w:rPr>
        <w:t xml:space="preserve"> </w:t>
      </w:r>
      <w:r w:rsidRPr="008F72A9">
        <w:rPr>
          <w:rFonts w:ascii="Arial" w:hAnsi="Arial" w:cs="Arial" w:hint="cs"/>
          <w:szCs w:val="18"/>
          <w:rtl/>
        </w:rPr>
        <w:t>الدعم</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تتوافق</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التدابير</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المتطلبات</w:t>
      </w:r>
      <w:r w:rsidRPr="008F72A9">
        <w:rPr>
          <w:rFonts w:cstheme="minorHAnsi"/>
          <w:szCs w:val="18"/>
          <w:rtl/>
        </w:rPr>
        <w:t xml:space="preserve"> </w:t>
      </w:r>
      <w:r w:rsidRPr="008F72A9">
        <w:rPr>
          <w:rFonts w:ascii="Arial" w:hAnsi="Arial" w:cs="Arial" w:hint="cs"/>
          <w:szCs w:val="18"/>
          <w:rtl/>
        </w:rPr>
        <w:t>المنصوص</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1711EA">
        <w:rPr>
          <w:rFonts w:cstheme="minorHAnsi"/>
          <w:szCs w:val="18"/>
          <w:lang w:val="" w:bidi=""/>
        </w:rPr>
        <w:t>ISO 27001</w:t>
      </w:r>
      <w:r w:rsidRPr="008F72A9">
        <w:rPr>
          <w:rFonts w:cstheme="minorHAnsi"/>
          <w:szCs w:val="18"/>
          <w:rtl/>
        </w:rPr>
        <w:t xml:space="preserve"> </w:t>
      </w:r>
      <w:r w:rsidRPr="008F72A9">
        <w:rPr>
          <w:rFonts w:ascii="Arial" w:hAnsi="Arial" w:cs="Arial" w:hint="cs"/>
          <w:szCs w:val="18"/>
          <w:rtl/>
        </w:rPr>
        <w:t>و</w:t>
      </w:r>
      <w:r w:rsidRPr="001711EA">
        <w:rPr>
          <w:rFonts w:cstheme="minorHAnsi"/>
          <w:szCs w:val="18"/>
          <w:lang w:val="" w:bidi=""/>
        </w:rPr>
        <w:t>ISO 27002</w:t>
      </w:r>
      <w:r w:rsidRPr="008F72A9">
        <w:rPr>
          <w:rFonts w:cstheme="minorHAnsi"/>
          <w:szCs w:val="18"/>
          <w:rtl/>
        </w:rPr>
        <w:t xml:space="preserve"> </w:t>
      </w:r>
      <w:r w:rsidRPr="008F72A9">
        <w:rPr>
          <w:rFonts w:ascii="Arial" w:hAnsi="Arial" w:cs="Arial" w:hint="cs"/>
          <w:szCs w:val="18"/>
          <w:rtl/>
        </w:rPr>
        <w:t>و</w:t>
      </w:r>
      <w:r w:rsidRPr="001711EA">
        <w:rPr>
          <w:rFonts w:cstheme="minorHAnsi"/>
          <w:szCs w:val="18"/>
          <w:lang w:val="" w:bidi=""/>
        </w:rPr>
        <w:t>ISO 27018</w:t>
      </w:r>
    </w:p>
    <w:p w14:paraId="6627DBFC" w14:textId="77777777" w:rsidR="008A51D9" w:rsidRPr="001711EA" w:rsidRDefault="008A51D9" w:rsidP="008A51D9">
      <w:pPr>
        <w:pStyle w:val="ProductList-Body"/>
        <w:ind w:left="158"/>
        <w:rPr>
          <w:rFonts w:cstheme="minorHAnsi"/>
          <w:b/>
          <w:szCs w:val="18"/>
          <w:lang w:val=""/>
        </w:rPr>
      </w:pPr>
    </w:p>
    <w:p w14:paraId="222F4856" w14:textId="77777777" w:rsidR="008A51D9" w:rsidRPr="008F72A9" w:rsidRDefault="008A51D9" w:rsidP="008A51D9">
      <w:pPr>
        <w:pStyle w:val="ProductList-Body"/>
        <w:outlineLvl w:val="2"/>
        <w:rPr>
          <w:rFonts w:cstheme="minorHAnsi"/>
          <w:b/>
          <w:color w:val="0072C6"/>
          <w:szCs w:val="18"/>
        </w:rPr>
      </w:pPr>
      <w:r w:rsidRPr="008F72A9">
        <w:rPr>
          <w:rFonts w:cstheme="minorHAnsi"/>
          <w:b/>
          <w:color w:val="0072C6"/>
          <w:szCs w:val="18"/>
          <w:rtl/>
        </w:rPr>
        <w:tab/>
      </w:r>
      <w:r w:rsidRPr="002D4E02">
        <w:rPr>
          <w:rFonts w:ascii="Arial" w:eastAsia="Times New Roman" w:hAnsi="Arial" w:cs="Arial" w:hint="cs"/>
          <w:b/>
          <w:bCs/>
          <w:color w:val="0072C6"/>
          <w:szCs w:val="18"/>
          <w:rtl/>
          <w:lang w:val="en-IN" w:eastAsia="en-IN"/>
        </w:rPr>
        <w:t>المؤسسات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التعليمية</w:t>
      </w:r>
    </w:p>
    <w:p w14:paraId="0AF6D367" w14:textId="77777777" w:rsidR="008A51D9" w:rsidRPr="008F72A9" w:rsidRDefault="008A51D9" w:rsidP="008A51D9">
      <w:pPr>
        <w:pStyle w:val="ProductList-Body"/>
        <w:ind w:left="158"/>
        <w:rPr>
          <w:rFonts w:cstheme="minorHAnsi"/>
          <w:szCs w:val="18"/>
        </w:rPr>
      </w:pPr>
      <w:r w:rsidRPr="008F72A9">
        <w:rPr>
          <w:rFonts w:ascii="Arial" w:hAnsi="Arial" w:cs="Arial" w:hint="cs"/>
          <w:szCs w:val="18"/>
          <w:rtl/>
        </w:rPr>
        <w:t>إقرارات</w:t>
      </w:r>
      <w:r w:rsidRPr="008F72A9">
        <w:rPr>
          <w:rFonts w:cstheme="minorHAnsi"/>
          <w:szCs w:val="18"/>
          <w:rtl/>
        </w:rPr>
        <w:t xml:space="preserve"> </w:t>
      </w:r>
      <w:r w:rsidRPr="008F72A9">
        <w:rPr>
          <w:rFonts w:ascii="Arial" w:hAnsi="Arial" w:cs="Arial" w:hint="cs"/>
          <w:szCs w:val="18"/>
          <w:rtl/>
        </w:rPr>
        <w:t>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وموافقاتها</w:t>
      </w:r>
      <w:r w:rsidRPr="008F72A9">
        <w:rPr>
          <w:rFonts w:cstheme="minorHAnsi"/>
          <w:szCs w:val="18"/>
          <w:rtl/>
        </w:rPr>
        <w:t xml:space="preserve"> </w:t>
      </w:r>
      <w:r w:rsidRPr="008F72A9">
        <w:rPr>
          <w:rFonts w:ascii="Arial" w:hAnsi="Arial" w:cs="Arial" w:hint="cs"/>
          <w:szCs w:val="18"/>
          <w:rtl/>
        </w:rPr>
        <w:t>ومسؤوليات</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موافقة</w:t>
      </w:r>
      <w:r w:rsidRPr="008F72A9">
        <w:rPr>
          <w:rFonts w:cstheme="minorHAnsi"/>
          <w:szCs w:val="18"/>
          <w:rtl/>
        </w:rPr>
        <w:t xml:space="preserve"> </w:t>
      </w:r>
      <w:r w:rsidRPr="008F72A9">
        <w:rPr>
          <w:rFonts w:ascii="Arial" w:hAnsi="Arial" w:cs="Arial" w:hint="cs"/>
          <w:szCs w:val="18"/>
          <w:rtl/>
        </w:rPr>
        <w:t>الأبوين</w:t>
      </w:r>
      <w:r w:rsidRPr="008F72A9">
        <w:rPr>
          <w:rFonts w:cstheme="minorHAnsi"/>
          <w:szCs w:val="18"/>
          <w:rtl/>
        </w:rPr>
        <w:t xml:space="preserve"> </w:t>
      </w:r>
      <w:r w:rsidRPr="008F72A9">
        <w:rPr>
          <w:rFonts w:ascii="Arial" w:hAnsi="Arial" w:cs="Arial" w:hint="cs"/>
          <w:szCs w:val="18"/>
          <w:rtl/>
        </w:rPr>
        <w:t>ونقل</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الموضح</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شرط</w:t>
      </w:r>
      <w:r w:rsidRPr="008F72A9">
        <w:rPr>
          <w:rFonts w:cstheme="minorHAnsi"/>
          <w:szCs w:val="18"/>
          <w:rtl/>
        </w:rPr>
        <w:t xml:space="preserve"> "</w:t>
      </w:r>
      <w:r w:rsidRPr="008F72A9">
        <w:rPr>
          <w:rFonts w:ascii="Arial" w:hAnsi="Arial" w:cs="Arial" w:hint="cs"/>
          <w:szCs w:val="18"/>
          <w:rtl/>
        </w:rPr>
        <w:t>المؤسسات</w:t>
      </w:r>
      <w:r w:rsidRPr="008F72A9">
        <w:rPr>
          <w:rFonts w:cstheme="minorHAnsi"/>
          <w:szCs w:val="18"/>
          <w:rtl/>
        </w:rPr>
        <w:t xml:space="preserve"> </w:t>
      </w:r>
      <w:r w:rsidRPr="008F72A9">
        <w:rPr>
          <w:rFonts w:ascii="Arial" w:hAnsi="Arial" w:cs="Arial" w:hint="cs"/>
          <w:szCs w:val="18"/>
          <w:rtl/>
        </w:rPr>
        <w:t>التعليمية</w:t>
      </w:r>
      <w:r w:rsidRPr="008F72A9">
        <w:rPr>
          <w:rFonts w:cstheme="minorHAnsi"/>
          <w:szCs w:val="18"/>
          <w:rtl/>
        </w:rPr>
        <w:t xml:space="preserve">" </w:t>
      </w:r>
      <w:r w:rsidRPr="008F72A9">
        <w:rPr>
          <w:rFonts w:ascii="Arial" w:hAnsi="Arial" w:cs="Arial" w:hint="cs"/>
          <w:szCs w:val="18"/>
          <w:rtl/>
        </w:rPr>
        <w:t>الوارد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بند</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تسري</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ببيانات</w:t>
      </w:r>
      <w:r w:rsidRPr="008F72A9">
        <w:rPr>
          <w:rFonts w:cstheme="minorHAnsi"/>
          <w:szCs w:val="18"/>
          <w:rtl/>
        </w:rPr>
        <w:t xml:space="preserve"> </w:t>
      </w:r>
      <w:r w:rsidRPr="008F72A9">
        <w:rPr>
          <w:rFonts w:ascii="Arial" w:hAnsi="Arial" w:cs="Arial" w:hint="cs"/>
          <w:szCs w:val="18"/>
          <w:rtl/>
        </w:rPr>
        <w:t>الدعم</w:t>
      </w:r>
      <w:r w:rsidRPr="008F72A9">
        <w:rPr>
          <w:rFonts w:cstheme="minorHAnsi"/>
          <w:szCs w:val="18"/>
          <w:rtl/>
        </w:rPr>
        <w:t>.</w:t>
      </w:r>
    </w:p>
    <w:p w14:paraId="3A18C6D3" w14:textId="77777777" w:rsidR="008A51D9" w:rsidRPr="008F72A9" w:rsidRDefault="008A51D9" w:rsidP="008A51D9">
      <w:pPr>
        <w:pStyle w:val="ProductList-Body"/>
        <w:rPr>
          <w:rStyle w:val="ProductList-BodyChar"/>
          <w:rFonts w:cstheme="minorHAnsi"/>
          <w:szCs w:val="18"/>
        </w:rPr>
      </w:pPr>
    </w:p>
    <w:p w14:paraId="63904D2A" w14:textId="77777777" w:rsidR="008A51D9" w:rsidRPr="008F72A9" w:rsidRDefault="008A51D9" w:rsidP="008A51D9">
      <w:pPr>
        <w:pStyle w:val="ProductList-Body"/>
        <w:outlineLvl w:val="2"/>
        <w:rPr>
          <w:rFonts w:cstheme="minorHAnsi"/>
          <w:szCs w:val="18"/>
        </w:rPr>
      </w:pPr>
      <w:r w:rsidRPr="008F72A9">
        <w:rPr>
          <w:rFonts w:ascii="Arial" w:hAnsi="Arial" w:cs="Arial" w:hint="cs"/>
          <w:b/>
          <w:bCs/>
          <w:color w:val="00188F"/>
          <w:szCs w:val="18"/>
          <w:rtl/>
        </w:rPr>
        <w:t>الشروط</w:t>
      </w:r>
      <w:r w:rsidRPr="008F72A9">
        <w:rPr>
          <w:rFonts w:cstheme="minorHAnsi"/>
          <w:b/>
          <w:bCs/>
          <w:color w:val="00188F"/>
          <w:szCs w:val="18"/>
          <w:rtl/>
        </w:rPr>
        <w:t xml:space="preserve"> </w:t>
      </w:r>
      <w:r w:rsidRPr="008F72A9">
        <w:rPr>
          <w:rFonts w:ascii="Arial" w:hAnsi="Arial" w:cs="Arial" w:hint="cs"/>
          <w:b/>
          <w:bCs/>
          <w:color w:val="00188F"/>
          <w:szCs w:val="18"/>
          <w:rtl/>
        </w:rPr>
        <w:t>الأخرى</w:t>
      </w:r>
      <w:r w:rsidRPr="008F72A9">
        <w:rPr>
          <w:rFonts w:cstheme="minorHAnsi"/>
          <w:b/>
          <w:bCs/>
          <w:color w:val="00188F"/>
          <w:szCs w:val="18"/>
          <w:rtl/>
        </w:rPr>
        <w:t xml:space="preserve"> </w:t>
      </w:r>
      <w:r w:rsidRPr="008F72A9">
        <w:rPr>
          <w:rFonts w:ascii="Arial" w:hAnsi="Arial" w:cs="Arial" w:hint="cs"/>
          <w:b/>
          <w:bCs/>
          <w:color w:val="00188F"/>
          <w:szCs w:val="18"/>
          <w:rtl/>
        </w:rPr>
        <w:t>للخدمات</w:t>
      </w:r>
      <w:r w:rsidRPr="008F72A9">
        <w:rPr>
          <w:rFonts w:cstheme="minorHAnsi"/>
          <w:b/>
          <w:bCs/>
          <w:color w:val="00188F"/>
          <w:szCs w:val="18"/>
          <w:rtl/>
        </w:rPr>
        <w:t xml:space="preserve"> </w:t>
      </w:r>
      <w:r w:rsidRPr="008F72A9">
        <w:rPr>
          <w:rFonts w:ascii="Arial" w:hAnsi="Arial" w:cs="Arial" w:hint="cs"/>
          <w:b/>
          <w:bCs/>
          <w:color w:val="00188F"/>
          <w:szCs w:val="18"/>
          <w:rtl/>
        </w:rPr>
        <w:t>الاحترافية</w:t>
      </w:r>
    </w:p>
    <w:p w14:paraId="31ED2D29" w14:textId="77777777" w:rsidR="008A51D9" w:rsidRPr="002D4E02" w:rsidRDefault="008A51D9" w:rsidP="008A51D9">
      <w:pPr>
        <w:pStyle w:val="ProductList-Body"/>
        <w:keepNext/>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التزامات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الطرفين؛</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A51D9">
      <w:pPr>
        <w:pStyle w:val="ProductList-Body"/>
        <w:keepNext/>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134A84A0" w14:textId="77777777" w:rsidR="008A51D9" w:rsidRPr="008F72A9" w:rsidRDefault="008A51D9" w:rsidP="008A51D9">
      <w:pPr>
        <w:pStyle w:val="ProductList-Body"/>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8A51D9">
      <w:pPr>
        <w:pStyle w:val="ProductList-Body"/>
        <w:pageBreakBefore/>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lastRenderedPageBreak/>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53"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54"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53"/>
      <w:bookmarkEnd w:id="254"/>
      <w:r>
        <w:rPr>
          <w:rFonts w:ascii="Arial" w:hAnsi="Arial" w:cs="Arial" w:hint="cs"/>
          <w:szCs w:val="18"/>
          <w:rtl/>
        </w:rPr>
        <w:t>.</w:t>
      </w:r>
    </w:p>
    <w:bookmarkStart w:id="255"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56" w:name="_Toc15473232"/>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55"/>
      <w:bookmarkEnd w:id="256"/>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57"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58" w:name="_Toc15473233"/>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57"/>
      <w:bookmarkEnd w:id="258"/>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77"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59" w:name="_Toc15473234"/>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59"/>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78"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643AE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79"/>
          <w:footerReference w:type="first" r:id="rId80"/>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60" w:name="_Toc503180509"/>
      <w:bookmarkStart w:id="261" w:name="Attachment2"/>
      <w:bookmarkStart w:id="262" w:name="_Toc431797738"/>
      <w:bookmarkStart w:id="263" w:name="_Toc431459553"/>
      <w:bookmarkStart w:id="264" w:name="_Toc15473235"/>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60"/>
      <w:bookmarkEnd w:id="264"/>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631"/>
        <w:gridCol w:w="899"/>
        <w:gridCol w:w="450"/>
        <w:gridCol w:w="450"/>
        <w:gridCol w:w="360"/>
      </w:tblGrid>
      <w:tr w:rsidR="00C61A2E" w:rsidRPr="003F6826" w14:paraId="48C2EFC6" w14:textId="77777777" w:rsidTr="00577A9A">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577A9A"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1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89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577A9A">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8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577A9A">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4B4456CE" w:rsidR="00C61A2E" w:rsidRPr="003F6826" w:rsidRDefault="00302FC0"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643AE6">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577A9A">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577A9A">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643AE6">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 </w:t>
            </w:r>
            <w:r w:rsidRPr="003F6826">
              <w:rPr>
                <w:rFonts w:asciiTheme="majorHAnsi" w:hAnsiTheme="majorHAnsi"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81"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4E3CE549" w:rsidR="00C61A2E" w:rsidRPr="003F6826" w:rsidRDefault="00C61A2E" w:rsidP="00C61A2E">
      <w:pPr>
        <w:pStyle w:val="ProductList-Body"/>
        <w:rPr>
          <w:rFonts w:cs="Arial"/>
          <w:i/>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65" w:name="_Toc503180510"/>
      <w:bookmarkStart w:id="266" w:name="_Toc15473236"/>
      <w:r w:rsidRPr="006723E1">
        <w:rPr>
          <w:bCs/>
          <w:szCs w:val="28"/>
          <w:rtl/>
        </w:rPr>
        <w:t>القطاع العام</w:t>
      </w:r>
      <w:bookmarkEnd w:id="265"/>
      <w:bookmarkEnd w:id="266"/>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2C86E7A5" w:rsidR="00021A55" w:rsidRPr="003F6826" w:rsidRDefault="00302FC0"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643AE6">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577A9A">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643AE6">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w:t>
            </w:r>
            <w:r w:rsidRPr="003F6826">
              <w:rPr>
                <w:rFonts w:asciiTheme="majorHAnsi" w:hAnsiTheme="majorHAnsi" w:cs="Arial"/>
                <w:sz w:val="15"/>
                <w:szCs w:val="15"/>
                <w:rtl/>
              </w:rPr>
              <w:t xml:space="preserve"> </w:t>
            </w:r>
            <w:r w:rsidRPr="003F6826">
              <w:rPr>
                <w:rFonts w:asciiTheme="majorHAnsi" w:hAnsiTheme="majorHAnsi"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25C0A5A2"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bookmarkEnd w:id="261"/>
    <w:bookmarkEnd w:id="262"/>
    <w:bookmarkEnd w:id="263"/>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1A01DC7F" w14:textId="77777777" w:rsidR="00D446BF" w:rsidRPr="00D446BF" w:rsidRDefault="00D446BF" w:rsidP="00D446BF">
      <w:pPr>
        <w:pStyle w:val="ProductList-Body"/>
        <w:rPr>
          <w:rFonts w:ascii="Arial" w:hAnsi="Arial"/>
          <w:i/>
          <w:iCs/>
        </w:rPr>
      </w:pPr>
    </w:p>
    <w:p w14:paraId="1A5AABDC" w14:textId="77777777" w:rsidR="00125ECC" w:rsidRPr="00D446BF" w:rsidRDefault="00125ECC" w:rsidP="00D446BF">
      <w:pPr>
        <w:pStyle w:val="ProductList-Body"/>
        <w:rPr>
          <w:rFonts w:ascii="Arial" w:hAnsi="Arial"/>
          <w:i/>
          <w:iCs/>
        </w:rPr>
        <w:sectPr w:rsidR="00125ECC" w:rsidRPr="00D446BF" w:rsidSect="00A61B2A">
          <w:footerReference w:type="default" r:id="rId82"/>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67" w:name="Attachment3"/>
      <w:bookmarkStart w:id="268" w:name="_Toc15473237"/>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67"/>
      <w:bookmarkEnd w:id="268"/>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14562910" w:rsidR="005913F3" w:rsidRDefault="005913F3" w:rsidP="00D672AD">
      <w:pPr>
        <w:pStyle w:val="ProductList-Body"/>
        <w:rPr>
          <w:rFonts w:ascii="Calibri" w:hAnsi="Calibri" w:cs="Arial"/>
          <w:szCs w:val="18"/>
          <w:rtl/>
        </w:rPr>
      </w:pPr>
    </w:p>
    <w:p w14:paraId="48720029" w14:textId="77777777" w:rsidR="00021A55" w:rsidRDefault="00021A55"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643AE6">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775E9F">
            <w:t>‬</w:t>
          </w:r>
          <w:r w:rsidR="00775E9F">
            <w:t>‬</w:t>
          </w:r>
          <w:r w:rsidR="00F32B40">
            <w:t>‬</w:t>
          </w:r>
          <w:r w:rsidR="00F32B40">
            <w:t>‬</w:t>
          </w:r>
          <w:r w:rsidR="00262FE8">
            <w:t>‬</w:t>
          </w:r>
          <w:r w:rsidR="00262FE8">
            <w:t>‬</w:t>
          </w:r>
          <w:r w:rsidR="001F5D27">
            <w:t>‬</w:t>
          </w:r>
          <w:r w:rsidR="001F5D27">
            <w:t>‬</w:t>
          </w:r>
          <w:r w:rsidR="00643AE6">
            <w:t>‬</w:t>
          </w:r>
          <w:r w:rsidR="00643AE6">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69" w:name="Attachment4"/>
      <w:bookmarkStart w:id="270" w:name="_Toc489605629"/>
      <w:bookmarkStart w:id="271" w:name="_Toc15473238"/>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69"/>
      <w:bookmarkEnd w:id="270"/>
      <w:bookmarkEnd w:id="271"/>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12169" w14:textId="77777777" w:rsidR="00643AE6" w:rsidRDefault="00643AE6" w:rsidP="009A573F">
      <w:pPr>
        <w:spacing w:after="0" w:line="240" w:lineRule="auto"/>
      </w:pPr>
      <w:r>
        <w:separator/>
      </w:r>
    </w:p>
  </w:endnote>
  <w:endnote w:type="continuationSeparator" w:id="0">
    <w:p w14:paraId="1833A888" w14:textId="77777777" w:rsidR="00643AE6" w:rsidRDefault="00643AE6" w:rsidP="009A573F">
      <w:pPr>
        <w:spacing w:after="0" w:line="240" w:lineRule="auto"/>
      </w:pPr>
      <w:r>
        <w:continuationSeparator/>
      </w:r>
    </w:p>
  </w:endnote>
  <w:endnote w:type="continuationNotice" w:id="1">
    <w:p w14:paraId="5EE96BEC" w14:textId="77777777" w:rsidR="00643AE6" w:rsidRDefault="00643A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5D27" w:rsidRDefault="001F5D27"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5D27" w:rsidRPr="00591643" w:rsidRDefault="001F5D27">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5D27" w:rsidRPr="00C76DF3" w:rsidRDefault="00643AE6" w:rsidP="005C51AC">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5D27" w:rsidRPr="00C76DF3" w:rsidRDefault="001F5D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F5D27" w:rsidRPr="00C76DF3" w:rsidRDefault="00643AE6" w:rsidP="005C51AC">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5D27" w:rsidRPr="00C76DF3" w:rsidRDefault="001F5D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5D27" w:rsidRPr="00C76DF3" w:rsidRDefault="00643AE6" w:rsidP="005C51AC">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5D27" w:rsidRPr="00C76DF3" w:rsidRDefault="001F5D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1F5D27" w:rsidRPr="00C76DF3" w:rsidRDefault="00643AE6" w:rsidP="005C51AC">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5D27" w:rsidRPr="00C76DF3" w:rsidRDefault="001F5D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F5D27" w:rsidRPr="00C76DF3" w:rsidRDefault="00643AE6" w:rsidP="005C51AC">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5D27" w:rsidRPr="00C76DF3" w:rsidRDefault="001F5D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5D27" w:rsidRPr="00C76DF3" w:rsidRDefault="00643AE6" w:rsidP="005C51AC">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المرفقات</w:t>
            </w:r>
          </w:hyperlink>
        </w:p>
      </w:tc>
    </w:tr>
  </w:tbl>
  <w:p w14:paraId="7E537610" w14:textId="77777777" w:rsidR="001F5D27" w:rsidRPr="00591643" w:rsidRDefault="001F5D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F5D27" w:rsidRPr="00537667" w:rsidRDefault="001F5D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F5D27" w:rsidRPr="00537667" w:rsidRDefault="001F5D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F5D27" w:rsidRPr="00537667" w:rsidRDefault="001F5D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07F9D442" w14:textId="77777777" w:rsidR="001F5D27" w:rsidRPr="00591643" w:rsidRDefault="001F5D27"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5A51D574" w14:textId="77777777" w:rsidR="001F5D27" w:rsidRPr="00591643" w:rsidRDefault="001F5D27"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1F5D27" w:rsidRPr="00C76DF3" w:rsidRDefault="00643AE6" w:rsidP="00D808B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1F5D27" w:rsidRPr="00537667" w:rsidRDefault="001F5D27"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1F5D27" w:rsidRPr="00C76DF3" w:rsidRDefault="00643AE6" w:rsidP="00D808B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1F5D27" w:rsidRPr="00537667" w:rsidRDefault="001F5D27"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1F5D27" w:rsidRPr="00C76DF3" w:rsidRDefault="00643AE6" w:rsidP="00D808B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1F5D27" w:rsidRPr="00537667" w:rsidRDefault="001F5D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1F5D27" w:rsidRPr="00C76DF3" w:rsidRDefault="00643AE6" w:rsidP="00D808B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1F5D27" w:rsidRPr="00537667" w:rsidRDefault="001F5D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1F5D27" w:rsidRPr="00C76DF3" w:rsidRDefault="00643AE6" w:rsidP="00D808B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1F5D27" w:rsidRPr="00537667" w:rsidRDefault="001F5D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1F5D27" w:rsidRPr="00C76DF3" w:rsidRDefault="00643AE6" w:rsidP="00D808B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70FF9F96" w14:textId="77777777" w:rsidR="001F5D27" w:rsidRPr="00591643" w:rsidRDefault="001F5D2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6816EEE6" w14:textId="77777777" w:rsidR="001F5D27" w:rsidRPr="00591643" w:rsidRDefault="001F5D27"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1F5D27" w:rsidRPr="00C76DF3" w:rsidRDefault="00643AE6" w:rsidP="00D808B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1F5D27" w:rsidRPr="00537667" w:rsidRDefault="001F5D27"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1F5D27" w:rsidRPr="00C76DF3" w:rsidRDefault="00643AE6" w:rsidP="00D808B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1F5D27" w:rsidRPr="00537667" w:rsidRDefault="001F5D27"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1F5D27" w:rsidRPr="00C76DF3" w:rsidRDefault="00643AE6" w:rsidP="00D808B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1F5D27" w:rsidRPr="00537667" w:rsidRDefault="001F5D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1F5D27" w:rsidRPr="00C76DF3" w:rsidRDefault="00643AE6" w:rsidP="00D808B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1F5D27" w:rsidRPr="00537667" w:rsidRDefault="001F5D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1F5D27" w:rsidRPr="00C76DF3" w:rsidRDefault="00643AE6" w:rsidP="00D808B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1F5D27" w:rsidRPr="00537667" w:rsidRDefault="001F5D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1F5D27" w:rsidRPr="00C76DF3" w:rsidRDefault="00643AE6" w:rsidP="00D808B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64F462A6" w14:textId="77777777" w:rsidR="001F5D27" w:rsidRPr="00591643" w:rsidRDefault="001F5D2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5BBA9A19" w14:textId="77777777" w:rsidR="001F5D27" w:rsidRPr="00591643" w:rsidRDefault="001F5D27"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766DACF6"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A3D44" w14:textId="77777777" w:rsidR="001F5D27" w:rsidRPr="00C76DF3" w:rsidRDefault="00643AE6" w:rsidP="003010F5">
          <w:pPr>
            <w:pStyle w:val="ProductList-OfferingBody"/>
            <w:ind w:left="-77" w:right="-73"/>
            <w:jc w:val="center"/>
            <w:rPr>
              <w:color w:val="808080" w:themeColor="background1" w:themeShade="80"/>
              <w:sz w:val="14"/>
              <w:szCs w:val="14"/>
            </w:rPr>
          </w:pPr>
          <w:hyperlink w:anchor="جدول المحتويات"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D53C3" w14:textId="77777777" w:rsidR="001F5D27" w:rsidRPr="00C76DF3" w:rsidRDefault="001F5D27"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335A2" w14:textId="77777777" w:rsidR="001F5D27" w:rsidRPr="00C76DF3" w:rsidRDefault="00643AE6" w:rsidP="003010F5">
          <w:pPr>
            <w:pStyle w:val="ProductList-OfferingBody"/>
            <w:ind w:left="-72" w:right="-74"/>
            <w:jc w:val="center"/>
            <w:rPr>
              <w:color w:val="808080" w:themeColor="background1" w:themeShade="80"/>
              <w:sz w:val="14"/>
              <w:szCs w:val="14"/>
            </w:rPr>
          </w:pPr>
          <w:hyperlink w:anchor="مقدمة"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D60DD" w14:textId="77777777" w:rsidR="001F5D27" w:rsidRPr="00C76DF3" w:rsidRDefault="001F5D27"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9F666" w14:textId="77777777" w:rsidR="001F5D27" w:rsidRPr="00C76DF3" w:rsidRDefault="00643AE6" w:rsidP="003010F5">
          <w:pPr>
            <w:pStyle w:val="ProductList-OfferingBody"/>
            <w:ind w:left="-72" w:right="-75"/>
            <w:jc w:val="center"/>
            <w:rPr>
              <w:color w:val="808080" w:themeColor="background1" w:themeShade="80"/>
              <w:sz w:val="14"/>
              <w:szCs w:val="14"/>
            </w:rPr>
          </w:pPr>
          <w:hyperlink w:anchor="الشروط العامة" w:history="1">
            <w:r w:rsidR="001F5D2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7E610D" w14:textId="77777777" w:rsidR="001F5D27" w:rsidRPr="00C76DF3" w:rsidRDefault="001F5D27"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DF9D4" w14:textId="77777777" w:rsidR="001F5D27" w:rsidRPr="00C76DF3" w:rsidRDefault="00643AE6" w:rsidP="003010F5">
          <w:pPr>
            <w:pStyle w:val="ProductList-OfferingBody"/>
            <w:ind w:left="-72" w:right="-77"/>
            <w:jc w:val="center"/>
            <w:rPr>
              <w:color w:val="808080" w:themeColor="background1" w:themeShade="80"/>
              <w:sz w:val="14"/>
              <w:szCs w:val="14"/>
            </w:rPr>
          </w:pPr>
          <w:hyperlink w:anchor="شروط الخصوصية والأمان"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60626" w14:textId="77777777" w:rsidR="001F5D27" w:rsidRPr="00C76DF3" w:rsidRDefault="001F5D27"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6681E6" w14:textId="77777777" w:rsidR="001F5D27" w:rsidRPr="00C76DF3" w:rsidRDefault="00643AE6"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F5D2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0D6" w14:textId="77777777" w:rsidR="001F5D27" w:rsidRPr="00C76DF3" w:rsidRDefault="001F5D27"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261C7" w14:textId="77777777" w:rsidR="001F5D27" w:rsidRPr="00C76DF3" w:rsidRDefault="00643AE6" w:rsidP="003010F5">
          <w:pPr>
            <w:pStyle w:val="ProductList-OfferingBody"/>
            <w:ind w:left="-72" w:right="-76"/>
            <w:jc w:val="center"/>
            <w:rPr>
              <w:color w:val="808080" w:themeColor="background1" w:themeShade="80"/>
              <w:sz w:val="14"/>
              <w:szCs w:val="14"/>
            </w:rPr>
          </w:pPr>
          <w:hyperlink w:anchor="المرفق 1" w:history="1">
            <w:r w:rsidR="001F5D27">
              <w:rPr>
                <w:rStyle w:val="Hyperlink"/>
                <w:sz w:val="14"/>
                <w:szCs w:val="14"/>
                <w:rtl/>
              </w:rPr>
              <w:t>المرفقات</w:t>
            </w:r>
          </w:hyperlink>
        </w:p>
      </w:tc>
    </w:tr>
  </w:tbl>
  <w:p w14:paraId="689156DF" w14:textId="77777777" w:rsidR="001F5D27" w:rsidRPr="00591643" w:rsidRDefault="001F5D27"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6771DE6A"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F8E84" w14:textId="77777777" w:rsidR="001F5D27" w:rsidRPr="00C76DF3" w:rsidRDefault="00643AE6" w:rsidP="003010F5">
          <w:pPr>
            <w:pStyle w:val="ProductList-OfferingBody"/>
            <w:ind w:left="-77" w:right="-73"/>
            <w:jc w:val="center"/>
            <w:rPr>
              <w:color w:val="808080" w:themeColor="background1" w:themeShade="80"/>
              <w:sz w:val="14"/>
              <w:szCs w:val="14"/>
            </w:rPr>
          </w:pPr>
          <w:hyperlink w:anchor="جدول المحتويات"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B49ED" w14:textId="77777777" w:rsidR="001F5D27" w:rsidRPr="00C76DF3" w:rsidRDefault="001F5D27"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D933" w14:textId="77777777" w:rsidR="001F5D27" w:rsidRPr="00C76DF3" w:rsidRDefault="00643AE6" w:rsidP="003010F5">
          <w:pPr>
            <w:pStyle w:val="ProductList-OfferingBody"/>
            <w:ind w:left="-72" w:right="-74"/>
            <w:jc w:val="center"/>
            <w:rPr>
              <w:color w:val="808080" w:themeColor="background1" w:themeShade="80"/>
              <w:sz w:val="14"/>
              <w:szCs w:val="14"/>
            </w:rPr>
          </w:pPr>
          <w:hyperlink w:anchor="مقدمة"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CC33AB" w14:textId="77777777" w:rsidR="001F5D27" w:rsidRPr="00C76DF3" w:rsidRDefault="001F5D27"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2586" w14:textId="77777777" w:rsidR="001F5D27" w:rsidRPr="00C76DF3" w:rsidRDefault="00643AE6" w:rsidP="003010F5">
          <w:pPr>
            <w:pStyle w:val="ProductList-OfferingBody"/>
            <w:ind w:left="-72" w:right="-75"/>
            <w:jc w:val="center"/>
            <w:rPr>
              <w:color w:val="808080" w:themeColor="background1" w:themeShade="80"/>
              <w:sz w:val="14"/>
              <w:szCs w:val="14"/>
            </w:rPr>
          </w:pPr>
          <w:hyperlink w:anchor="الشروط العامة" w:history="1">
            <w:r w:rsidR="001F5D2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7000" w14:textId="77777777" w:rsidR="001F5D27" w:rsidRPr="00C76DF3" w:rsidRDefault="001F5D27"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0A688" w14:textId="77777777" w:rsidR="001F5D27" w:rsidRPr="00C76DF3" w:rsidRDefault="00643AE6" w:rsidP="003010F5">
          <w:pPr>
            <w:pStyle w:val="ProductList-OfferingBody"/>
            <w:ind w:left="-72" w:right="-77"/>
            <w:jc w:val="center"/>
            <w:rPr>
              <w:color w:val="808080" w:themeColor="background1" w:themeShade="80"/>
              <w:sz w:val="14"/>
              <w:szCs w:val="14"/>
            </w:rPr>
          </w:pPr>
          <w:hyperlink w:anchor="شروط الخصوصية والأمان"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1BD3F" w14:textId="77777777" w:rsidR="001F5D27" w:rsidRPr="00C76DF3" w:rsidRDefault="001F5D27"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EDE2" w14:textId="77777777" w:rsidR="001F5D27" w:rsidRPr="00C76DF3" w:rsidRDefault="00643AE6"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3C254" w14:textId="77777777" w:rsidR="001F5D27" w:rsidRPr="00C76DF3" w:rsidRDefault="001F5D27"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2F871" w14:textId="77777777" w:rsidR="001F5D27" w:rsidRPr="00C76DF3" w:rsidRDefault="00643AE6" w:rsidP="003010F5">
          <w:pPr>
            <w:pStyle w:val="ProductList-OfferingBody"/>
            <w:ind w:left="-72" w:right="-76"/>
            <w:jc w:val="center"/>
            <w:rPr>
              <w:color w:val="808080" w:themeColor="background1" w:themeShade="80"/>
              <w:sz w:val="14"/>
              <w:szCs w:val="14"/>
            </w:rPr>
          </w:pPr>
          <w:hyperlink w:anchor="المرفق 1" w:history="1">
            <w:r w:rsidR="001F5D27">
              <w:rPr>
                <w:rStyle w:val="Hyperlink"/>
                <w:sz w:val="14"/>
                <w:szCs w:val="14"/>
                <w:rtl/>
              </w:rPr>
              <w:t>المرفقات</w:t>
            </w:r>
          </w:hyperlink>
        </w:p>
      </w:tc>
    </w:tr>
  </w:tbl>
  <w:p w14:paraId="166E80C5" w14:textId="77777777" w:rsidR="001F5D27" w:rsidRPr="00591643" w:rsidRDefault="001F5D2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1F5D27" w:rsidRPr="00C76DF3" w:rsidRDefault="00643AE6" w:rsidP="003051F8">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1F5D27" w:rsidRPr="00537667" w:rsidRDefault="001F5D27"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1F5D27" w:rsidRPr="00C76DF3" w:rsidRDefault="00643AE6" w:rsidP="003051F8">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1F5D27" w:rsidRPr="00537667" w:rsidRDefault="001F5D27"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1F5D27" w:rsidRPr="00C76DF3" w:rsidRDefault="00643AE6" w:rsidP="003051F8">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1F5D27" w:rsidRPr="00537667" w:rsidRDefault="001F5D2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1F5D27" w:rsidRPr="00C76DF3" w:rsidRDefault="00643AE6" w:rsidP="003051F8">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1F5D27" w:rsidRPr="00537667" w:rsidRDefault="001F5D2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1F5D27" w:rsidRPr="00C76DF3" w:rsidRDefault="00643AE6" w:rsidP="003051F8">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1F5D27" w:rsidRPr="00537667" w:rsidRDefault="001F5D2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1F5D27" w:rsidRPr="00C76DF3" w:rsidRDefault="00643AE6" w:rsidP="003051F8">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568D7637" w14:textId="77777777" w:rsidR="001F5D27" w:rsidRPr="00591643" w:rsidRDefault="001F5D2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1F5D27" w:rsidRPr="00C76DF3" w:rsidRDefault="00643AE6" w:rsidP="003051F8">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1F5D27" w:rsidRPr="00537667" w:rsidRDefault="001F5D27"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1F5D27" w:rsidRPr="00C76DF3" w:rsidRDefault="00643AE6" w:rsidP="003051F8">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1F5D27" w:rsidRPr="00537667" w:rsidRDefault="001F5D27"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1F5D27" w:rsidRPr="00C76DF3" w:rsidRDefault="00643AE6" w:rsidP="003051F8">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1F5D27" w:rsidRPr="00537667" w:rsidRDefault="001F5D2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1F5D27" w:rsidRPr="00C76DF3" w:rsidRDefault="00643AE6" w:rsidP="003051F8">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1F5D27" w:rsidRPr="00537667" w:rsidRDefault="001F5D2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1F5D27" w:rsidRPr="00C76DF3" w:rsidRDefault="00643AE6" w:rsidP="003051F8">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1F5D27" w:rsidRPr="00537667" w:rsidRDefault="001F5D2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1F5D27" w:rsidRPr="00C76DF3" w:rsidRDefault="00643AE6" w:rsidP="003051F8">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01F0D0A8" w14:textId="77777777" w:rsidR="001F5D27" w:rsidRPr="00591643" w:rsidRDefault="001F5D27"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1F5D27" w:rsidRPr="00591643" w:rsidRDefault="001F5D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7A5172FB" w14:textId="77777777" w:rsidR="001F5D27" w:rsidRPr="00591643" w:rsidRDefault="001F5D27"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6A80A67B" w14:textId="77777777" w:rsidR="001F5D27" w:rsidRPr="00591643" w:rsidRDefault="001F5D27" w:rsidP="008500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1F5D27" w:rsidRPr="00C76DF3" w:rsidRDefault="00643AE6" w:rsidP="00591643">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1F5D27" w:rsidRPr="00C76DF3" w:rsidRDefault="001F5D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1F5D27" w:rsidRPr="00C76DF3" w:rsidRDefault="00643AE6" w:rsidP="00591643">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1F5D27" w:rsidRPr="00C76DF3" w:rsidRDefault="001F5D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1F5D27" w:rsidRPr="00C76DF3" w:rsidRDefault="00643AE6" w:rsidP="003812FE">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1F5D27" w:rsidRPr="00C76DF3" w:rsidRDefault="001F5D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1F5D27" w:rsidRPr="00C76DF3" w:rsidRDefault="00643AE6" w:rsidP="00591643">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1F5D27" w:rsidRPr="00C76DF3" w:rsidRDefault="001F5D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1F5D27" w:rsidRPr="00C76DF3" w:rsidRDefault="00643AE6" w:rsidP="003812FE">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1F5D27" w:rsidRPr="00C76DF3" w:rsidRDefault="001F5D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1F5D27" w:rsidRPr="00C76DF3" w:rsidRDefault="00643AE6" w:rsidP="003812FE">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المرفقات</w:t>
            </w:r>
          </w:hyperlink>
        </w:p>
      </w:tc>
    </w:tr>
  </w:tbl>
  <w:p w14:paraId="6C44E172" w14:textId="77777777" w:rsidR="001F5D27" w:rsidRPr="00591643" w:rsidRDefault="001F5D2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1F5D27" w:rsidRPr="00C76DF3" w:rsidRDefault="00643AE6" w:rsidP="005C51AC">
          <w:pPr>
            <w:pStyle w:val="ProductList-OfferingBody"/>
            <w:ind w:left="-77" w:right="-73"/>
            <w:jc w:val="center"/>
            <w:rPr>
              <w:color w:val="808080" w:themeColor="background1" w:themeShade="80"/>
              <w:sz w:val="14"/>
              <w:szCs w:val="14"/>
            </w:rPr>
          </w:pPr>
          <w:hyperlink w:anchor="جدول المحتويات"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1F5D27" w:rsidRPr="00C76DF3" w:rsidRDefault="001F5D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1F5D27" w:rsidRPr="00C76DF3" w:rsidRDefault="00643AE6" w:rsidP="005C51AC">
          <w:pPr>
            <w:pStyle w:val="ProductList-OfferingBody"/>
            <w:ind w:left="-72" w:right="-74"/>
            <w:jc w:val="center"/>
            <w:rPr>
              <w:color w:val="808080" w:themeColor="background1" w:themeShade="80"/>
              <w:sz w:val="14"/>
              <w:szCs w:val="14"/>
            </w:rPr>
          </w:pPr>
          <w:hyperlink w:anchor="مقدمة"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1F5D27" w:rsidRPr="00C76DF3" w:rsidRDefault="001F5D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1F5D27" w:rsidRPr="00C76DF3" w:rsidRDefault="00643AE6" w:rsidP="005C51AC">
          <w:pPr>
            <w:pStyle w:val="ProductList-OfferingBody"/>
            <w:ind w:left="-72" w:right="-75"/>
            <w:jc w:val="center"/>
            <w:rPr>
              <w:color w:val="808080" w:themeColor="background1" w:themeShade="80"/>
              <w:sz w:val="14"/>
              <w:szCs w:val="14"/>
            </w:rPr>
          </w:pPr>
          <w:hyperlink w:anchor="الشروط العامة" w:history="1">
            <w:r w:rsidR="001F5D2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1F5D27" w:rsidRPr="00C76DF3" w:rsidRDefault="001F5D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1F5D27" w:rsidRPr="00C76DF3" w:rsidRDefault="00643AE6" w:rsidP="005C51AC">
          <w:pPr>
            <w:pStyle w:val="ProductList-OfferingBody"/>
            <w:ind w:left="-72" w:right="-77"/>
            <w:jc w:val="center"/>
            <w:rPr>
              <w:color w:val="808080" w:themeColor="background1" w:themeShade="80"/>
              <w:sz w:val="14"/>
              <w:szCs w:val="14"/>
            </w:rPr>
          </w:pPr>
          <w:hyperlink w:anchor="شروط الخصوصية والأمان"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1F5D27" w:rsidRPr="00C76DF3" w:rsidRDefault="001F5D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1F5D27" w:rsidRPr="00C76DF3" w:rsidRDefault="00643AE6"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F5D2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1F5D27" w:rsidRPr="00C76DF3" w:rsidRDefault="001F5D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1F5D27" w:rsidRPr="00C76DF3" w:rsidRDefault="00643AE6" w:rsidP="005C51AC">
          <w:pPr>
            <w:pStyle w:val="ProductList-OfferingBody"/>
            <w:ind w:left="-72" w:right="-76"/>
            <w:jc w:val="center"/>
            <w:rPr>
              <w:color w:val="808080" w:themeColor="background1" w:themeShade="80"/>
              <w:sz w:val="14"/>
              <w:szCs w:val="14"/>
            </w:rPr>
          </w:pPr>
          <w:hyperlink w:anchor="المرفق 1" w:history="1">
            <w:r w:rsidR="001F5D27">
              <w:rPr>
                <w:rStyle w:val="Hyperlink"/>
                <w:sz w:val="14"/>
                <w:szCs w:val="14"/>
                <w:rtl/>
              </w:rPr>
              <w:t>المرفقات</w:t>
            </w:r>
          </w:hyperlink>
        </w:p>
      </w:tc>
    </w:tr>
  </w:tbl>
  <w:p w14:paraId="1B87DB40" w14:textId="77777777" w:rsidR="001F5D27" w:rsidRPr="00591643" w:rsidRDefault="001F5D27"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1F5D27" w:rsidRPr="00C76DF3" w:rsidRDefault="00643AE6" w:rsidP="00591643">
          <w:pPr>
            <w:pStyle w:val="ProductList-OfferingBody"/>
            <w:ind w:left="-77" w:right="-73"/>
            <w:jc w:val="center"/>
            <w:rPr>
              <w:color w:val="808080" w:themeColor="background1" w:themeShade="80"/>
              <w:sz w:val="14"/>
              <w:szCs w:val="14"/>
            </w:rPr>
          </w:pPr>
          <w:hyperlink w:anchor="جدول المحتويات"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1F5D27" w:rsidRPr="00C76DF3" w:rsidRDefault="001F5D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1F5D27" w:rsidRPr="00C76DF3" w:rsidRDefault="00643AE6" w:rsidP="00591643">
          <w:pPr>
            <w:pStyle w:val="ProductList-OfferingBody"/>
            <w:ind w:left="-72" w:right="-74"/>
            <w:jc w:val="center"/>
            <w:rPr>
              <w:color w:val="808080" w:themeColor="background1" w:themeShade="80"/>
              <w:sz w:val="14"/>
              <w:szCs w:val="14"/>
            </w:rPr>
          </w:pPr>
          <w:hyperlink w:anchor="مقدمة"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1F5D27" w:rsidRPr="00C76DF3" w:rsidRDefault="001F5D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1F5D27" w:rsidRPr="00C76DF3" w:rsidRDefault="00643AE6" w:rsidP="003812FE">
          <w:pPr>
            <w:pStyle w:val="ProductList-OfferingBody"/>
            <w:ind w:left="-72" w:right="-75"/>
            <w:jc w:val="center"/>
            <w:rPr>
              <w:color w:val="808080" w:themeColor="background1" w:themeShade="80"/>
              <w:sz w:val="14"/>
              <w:szCs w:val="14"/>
            </w:rPr>
          </w:pPr>
          <w:hyperlink w:anchor="الشروط العامة" w:history="1">
            <w:r w:rsidR="001F5D2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1F5D27" w:rsidRPr="00C76DF3" w:rsidRDefault="001F5D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1F5D27" w:rsidRPr="00C76DF3" w:rsidRDefault="00643AE6" w:rsidP="00591643">
          <w:pPr>
            <w:pStyle w:val="ProductList-OfferingBody"/>
            <w:ind w:left="-72" w:right="-77"/>
            <w:jc w:val="center"/>
            <w:rPr>
              <w:color w:val="808080" w:themeColor="background1" w:themeShade="80"/>
              <w:sz w:val="14"/>
              <w:szCs w:val="14"/>
            </w:rPr>
          </w:pPr>
          <w:hyperlink w:anchor="شروط الخصوصية والأمان"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1F5D27" w:rsidRPr="00C76DF3" w:rsidRDefault="001F5D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1F5D27" w:rsidRPr="00C76DF3" w:rsidRDefault="00643AE6"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1F5D27" w:rsidRPr="00C76DF3" w:rsidRDefault="001F5D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1F5D27" w:rsidRPr="00C76DF3" w:rsidRDefault="00643AE6" w:rsidP="003812FE">
          <w:pPr>
            <w:pStyle w:val="ProductList-OfferingBody"/>
            <w:ind w:left="-72" w:right="-76"/>
            <w:jc w:val="center"/>
            <w:rPr>
              <w:color w:val="808080" w:themeColor="background1" w:themeShade="80"/>
              <w:sz w:val="14"/>
              <w:szCs w:val="14"/>
            </w:rPr>
          </w:pPr>
          <w:hyperlink w:anchor="المرفق 1" w:history="1">
            <w:r w:rsidR="001F5D27">
              <w:rPr>
                <w:rStyle w:val="Hyperlink"/>
                <w:sz w:val="14"/>
                <w:szCs w:val="14"/>
                <w:rtl/>
              </w:rPr>
              <w:t>المرفقات</w:t>
            </w:r>
          </w:hyperlink>
        </w:p>
      </w:tc>
    </w:tr>
  </w:tbl>
  <w:p w14:paraId="61E95060" w14:textId="77777777" w:rsidR="001F5D27" w:rsidRPr="00591643" w:rsidRDefault="001F5D2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A15C" w14:textId="77777777" w:rsidR="001F5D27" w:rsidRPr="00AC3C01" w:rsidRDefault="001F5D27" w:rsidP="0011099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1F5D27" w:rsidRPr="00C76DF3" w:rsidRDefault="00643AE6" w:rsidP="0011099D">
          <w:pPr>
            <w:pStyle w:val="ProductList-OfferingBody"/>
            <w:ind w:left="-77" w:right="-73"/>
            <w:jc w:val="center"/>
            <w:rPr>
              <w:color w:val="808080" w:themeColor="background1" w:themeShade="80"/>
              <w:sz w:val="14"/>
              <w:szCs w:val="14"/>
            </w:rPr>
          </w:pPr>
          <w:hyperlink w:anchor="جدول المحتويات"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1F5D27" w:rsidRPr="00C76DF3" w:rsidRDefault="001F5D27"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1F5D27" w:rsidRPr="00C76DF3" w:rsidRDefault="00643AE6" w:rsidP="0011099D">
          <w:pPr>
            <w:pStyle w:val="ProductList-OfferingBody"/>
            <w:ind w:left="-72" w:right="-74"/>
            <w:jc w:val="center"/>
            <w:rPr>
              <w:color w:val="808080" w:themeColor="background1" w:themeShade="80"/>
              <w:sz w:val="14"/>
              <w:szCs w:val="14"/>
            </w:rPr>
          </w:pPr>
          <w:hyperlink w:anchor="مقدمة"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1F5D27" w:rsidRPr="00C76DF3" w:rsidRDefault="001F5D27"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1F5D27" w:rsidRPr="00C76DF3" w:rsidRDefault="00643AE6" w:rsidP="0011099D">
          <w:pPr>
            <w:pStyle w:val="ProductList-OfferingBody"/>
            <w:ind w:left="-72" w:right="-75"/>
            <w:jc w:val="center"/>
            <w:rPr>
              <w:color w:val="808080" w:themeColor="background1" w:themeShade="80"/>
              <w:sz w:val="14"/>
              <w:szCs w:val="14"/>
            </w:rPr>
          </w:pPr>
          <w:hyperlink w:anchor="الشروط العامة" w:history="1">
            <w:r w:rsidR="001F5D2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1F5D27" w:rsidRPr="00C76DF3" w:rsidRDefault="001F5D27"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1F5D27" w:rsidRPr="00C76DF3" w:rsidRDefault="00643AE6" w:rsidP="0011099D">
          <w:pPr>
            <w:pStyle w:val="ProductList-OfferingBody"/>
            <w:ind w:left="-72" w:right="-77"/>
            <w:jc w:val="center"/>
            <w:rPr>
              <w:color w:val="808080" w:themeColor="background1" w:themeShade="80"/>
              <w:sz w:val="14"/>
              <w:szCs w:val="14"/>
            </w:rPr>
          </w:pPr>
          <w:hyperlink w:anchor="شروط الخصوصية والأمان"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1F5D27" w:rsidRPr="00C76DF3" w:rsidRDefault="001F5D27"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1F5D27" w:rsidRPr="00C76DF3" w:rsidRDefault="00643AE6"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1F5D27" w:rsidRPr="00C76DF3" w:rsidRDefault="001F5D27"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1F5D27" w:rsidRPr="00C76DF3" w:rsidRDefault="00643AE6" w:rsidP="0011099D">
          <w:pPr>
            <w:pStyle w:val="ProductList-OfferingBody"/>
            <w:ind w:left="-72" w:right="-76"/>
            <w:jc w:val="center"/>
            <w:rPr>
              <w:color w:val="808080" w:themeColor="background1" w:themeShade="80"/>
              <w:sz w:val="14"/>
              <w:szCs w:val="14"/>
            </w:rPr>
          </w:pPr>
          <w:hyperlink w:anchor="المرفق 1" w:history="1">
            <w:r w:rsidR="001F5D27">
              <w:rPr>
                <w:rStyle w:val="Hyperlink"/>
                <w:sz w:val="14"/>
                <w:szCs w:val="14"/>
                <w:rtl/>
              </w:rPr>
              <w:t>المرفقات</w:t>
            </w:r>
          </w:hyperlink>
        </w:p>
      </w:tc>
    </w:tr>
  </w:tbl>
  <w:p w14:paraId="5C60C01A" w14:textId="77777777" w:rsidR="001F5D27" w:rsidRPr="00591643" w:rsidRDefault="001F5D2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1F5D27" w:rsidRPr="00616ABD" w:rsidRDefault="00643AE6"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1F5D27" w:rsidRPr="00616ABD">
              <w:rPr>
                <w:rStyle w:val="Hyperlink"/>
                <w:rFonts w:ascii="Arial" w:hAnsi="Arial" w:cs="Arial" w:hint="cs"/>
                <w:sz w:val="14"/>
                <w:szCs w:val="14"/>
                <w:rtl/>
              </w:rPr>
              <w:t>جدول</w:t>
            </w:r>
            <w:r w:rsidR="001F5D27" w:rsidRPr="00616ABD">
              <w:rPr>
                <w:rStyle w:val="Hyperlink"/>
                <w:rFonts w:ascii="Calibri" w:hAnsi="Calibri" w:cs="Calibri"/>
                <w:sz w:val="14"/>
                <w:szCs w:val="14"/>
                <w:rtl/>
              </w:rPr>
              <w:t xml:space="preserve"> </w:t>
            </w:r>
            <w:r w:rsidR="001F5D27"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1F5D27" w:rsidRPr="00C76DF3" w:rsidRDefault="001F5D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1F5D27" w:rsidRPr="00616ABD" w:rsidRDefault="00643AE6"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1F5D27"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1F5D27" w:rsidRPr="00C76DF3" w:rsidRDefault="001F5D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1F5D27" w:rsidRPr="007C21AD" w:rsidRDefault="00643AE6"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1F5D27" w:rsidRPr="007C21AD">
              <w:rPr>
                <w:rStyle w:val="Hyperlink"/>
                <w:rFonts w:ascii="Arial" w:hAnsi="Arial" w:cs="Arial" w:hint="cs"/>
                <w:sz w:val="14"/>
                <w:szCs w:val="14"/>
                <w:rtl/>
              </w:rPr>
              <w:t>شروط</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1F5D27" w:rsidRPr="00C76DF3" w:rsidRDefault="001F5D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1F5D27" w:rsidRPr="007C21AD" w:rsidRDefault="00643AE6"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1F5D27" w:rsidRPr="007C21AD">
              <w:rPr>
                <w:rStyle w:val="Hyperlink"/>
                <w:rFonts w:ascii="Arial" w:hAnsi="Arial" w:cs="Arial" w:hint="cs"/>
                <w:sz w:val="14"/>
                <w:szCs w:val="14"/>
                <w:rtl/>
              </w:rPr>
              <w:t>شروط</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الخصوصية</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1F5D27" w:rsidRPr="00C76DF3" w:rsidRDefault="001F5D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1F5D27" w:rsidRPr="007C21AD" w:rsidRDefault="00643AE6"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1F5D27" w:rsidRPr="007C21AD">
              <w:rPr>
                <w:rStyle w:val="Hyperlink"/>
                <w:rFonts w:ascii="Arial" w:hAnsi="Arial" w:cs="Arial" w:hint="cs"/>
                <w:sz w:val="14"/>
                <w:szCs w:val="14"/>
                <w:rtl/>
              </w:rPr>
              <w:t>الشروط</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الخاصة</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بالخدمات</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عبر</w:t>
            </w:r>
            <w:r w:rsidR="001F5D27" w:rsidRPr="007C21AD">
              <w:rPr>
                <w:rStyle w:val="Hyperlink"/>
                <w:rFonts w:ascii="Calibri" w:hAnsi="Calibri" w:cs="Calibri"/>
                <w:sz w:val="14"/>
                <w:szCs w:val="14"/>
                <w:rtl/>
              </w:rPr>
              <w:t xml:space="preserve"> </w:t>
            </w:r>
            <w:r w:rsidR="001F5D27"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1F5D27" w:rsidRPr="00C76DF3" w:rsidRDefault="001F5D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1F5D27" w:rsidRPr="007C21AD" w:rsidRDefault="00643AE6"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1F5D27" w:rsidRPr="007C21AD">
              <w:rPr>
                <w:rStyle w:val="Hyperlink"/>
                <w:rFonts w:ascii="Arial" w:hAnsi="Arial" w:cs="Arial" w:hint="cs"/>
                <w:sz w:val="14"/>
                <w:szCs w:val="14"/>
                <w:rtl/>
              </w:rPr>
              <w:t>المرفقات</w:t>
            </w:r>
          </w:hyperlink>
        </w:p>
      </w:tc>
    </w:tr>
  </w:tbl>
  <w:p w14:paraId="76CE55AC" w14:textId="77777777" w:rsidR="001F5D27" w:rsidRPr="00591643" w:rsidRDefault="001F5D27" w:rsidP="00FE601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D27"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1F5D27" w:rsidRPr="00C76DF3" w:rsidRDefault="00643AE6" w:rsidP="00591643">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1F5D27" w:rsidRPr="00C76DF3" w:rsidRDefault="001F5D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1F5D27" w:rsidRPr="00C76DF3" w:rsidRDefault="00643AE6" w:rsidP="00591643">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1F5D27" w:rsidRPr="00C76DF3" w:rsidRDefault="001F5D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1F5D27" w:rsidRPr="00C76DF3" w:rsidRDefault="00643AE6" w:rsidP="003812FE">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1F5D27" w:rsidRPr="00C76DF3" w:rsidRDefault="001F5D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1F5D27" w:rsidRPr="00C76DF3" w:rsidRDefault="00643AE6" w:rsidP="00591643">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1F5D27" w:rsidRPr="00C76DF3" w:rsidRDefault="001F5D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1F5D27" w:rsidRPr="00C76DF3" w:rsidRDefault="00643AE6" w:rsidP="003812FE">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1F5D27" w:rsidRPr="00C76DF3" w:rsidRDefault="001F5D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1F5D27" w:rsidRPr="00C76DF3" w:rsidRDefault="00643AE6" w:rsidP="003812FE">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المرفقات</w:t>
            </w:r>
          </w:hyperlink>
        </w:p>
      </w:tc>
    </w:tr>
  </w:tbl>
  <w:p w14:paraId="39E46BAA" w14:textId="77777777" w:rsidR="001F5D27" w:rsidRPr="00591643" w:rsidRDefault="001F5D2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1F5D27" w:rsidRPr="00C76DF3" w:rsidRDefault="00643AE6" w:rsidP="003230EB">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1F5D27" w:rsidRPr="00537667" w:rsidRDefault="001F5D27"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1F5D27" w:rsidRPr="00C76DF3" w:rsidRDefault="00643AE6" w:rsidP="003230EB">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1F5D27" w:rsidRPr="00537667" w:rsidRDefault="001F5D27"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1F5D27" w:rsidRPr="00C76DF3" w:rsidRDefault="00643AE6" w:rsidP="003230EB">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1F5D27" w:rsidRPr="00537667" w:rsidRDefault="001F5D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1F5D27" w:rsidRPr="00C76DF3" w:rsidRDefault="00643AE6" w:rsidP="003230EB">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1F5D27" w:rsidRPr="00537667" w:rsidRDefault="001F5D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1F5D27" w:rsidRPr="00C76DF3" w:rsidRDefault="00643AE6" w:rsidP="003230EB">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1F5D27" w:rsidRPr="00537667" w:rsidRDefault="001F5D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1F5D27" w:rsidRPr="00C76DF3" w:rsidRDefault="00643AE6" w:rsidP="003230EB">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62933E1E" w14:textId="77777777" w:rsidR="001F5D27" w:rsidRPr="003230EB" w:rsidRDefault="001F5D27" w:rsidP="003230E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3735B0B9" w14:textId="77777777" w:rsidR="001F5D27" w:rsidRPr="00591643" w:rsidRDefault="001F5D27" w:rsidP="008500E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F5D27" w:rsidRPr="00C76DF3" w:rsidRDefault="00643AE6" w:rsidP="00A13BD9">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F5D27" w:rsidRPr="00537667" w:rsidRDefault="001F5D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F5D27" w:rsidRPr="00C76DF3" w:rsidRDefault="00643AE6" w:rsidP="00A13BD9">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F5D27" w:rsidRPr="00537667" w:rsidRDefault="001F5D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F5D27" w:rsidRPr="00C76DF3" w:rsidRDefault="00643AE6" w:rsidP="00A13BD9">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F5D27" w:rsidRPr="00C76DF3" w:rsidRDefault="00643AE6" w:rsidP="00A13BD9">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F5D27" w:rsidRPr="00C76DF3" w:rsidRDefault="00643AE6" w:rsidP="00A13BD9">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F5D27" w:rsidRPr="00537667" w:rsidRDefault="001F5D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F5D27" w:rsidRPr="00C76DF3" w:rsidRDefault="00643AE6" w:rsidP="00A13BD9">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132058DE" w14:textId="77777777" w:rsidR="001F5D27" w:rsidRPr="00591643" w:rsidRDefault="001F5D27" w:rsidP="008500E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F5D27"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1F5D27" w:rsidRPr="00C76DF3" w:rsidRDefault="00643AE6" w:rsidP="0047015F">
          <w:pPr>
            <w:pStyle w:val="ProductList-OfferingBody"/>
            <w:ind w:left="-77" w:right="-73"/>
            <w:jc w:val="center"/>
            <w:rPr>
              <w:color w:val="808080" w:themeColor="background1" w:themeShade="80"/>
              <w:sz w:val="14"/>
              <w:szCs w:val="14"/>
            </w:rPr>
          </w:pPr>
          <w:hyperlink w:anchor="TableofContents" w:history="1">
            <w:r w:rsidR="001F5D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1F5D27" w:rsidRPr="00537667" w:rsidRDefault="001F5D27"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1F5D27" w:rsidRPr="00C76DF3" w:rsidRDefault="00643AE6" w:rsidP="0047015F">
          <w:pPr>
            <w:pStyle w:val="ProductList-OfferingBody"/>
            <w:ind w:left="-72" w:right="-74"/>
            <w:jc w:val="center"/>
            <w:rPr>
              <w:color w:val="808080" w:themeColor="background1" w:themeShade="80"/>
              <w:sz w:val="14"/>
              <w:szCs w:val="14"/>
            </w:rPr>
          </w:pPr>
          <w:hyperlink w:anchor="Introduction" w:history="1">
            <w:r w:rsidR="001F5D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1F5D27" w:rsidRPr="00537667" w:rsidRDefault="001F5D27"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1F5D27" w:rsidRPr="00C76DF3" w:rsidRDefault="00643AE6" w:rsidP="0047015F">
          <w:pPr>
            <w:pStyle w:val="ProductList-OfferingBody"/>
            <w:ind w:left="-72" w:right="-75"/>
            <w:jc w:val="center"/>
            <w:rPr>
              <w:color w:val="808080" w:themeColor="background1" w:themeShade="80"/>
              <w:sz w:val="14"/>
              <w:szCs w:val="14"/>
            </w:rPr>
          </w:pPr>
          <w:hyperlink w:anchor="GeneralTerms" w:history="1">
            <w:r w:rsidR="001F5D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1F5D27" w:rsidRPr="00537667" w:rsidRDefault="001F5D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1F5D27" w:rsidRPr="00C76DF3" w:rsidRDefault="00643AE6" w:rsidP="0047015F">
          <w:pPr>
            <w:pStyle w:val="ProductList-OfferingBody"/>
            <w:ind w:left="-72" w:right="-77"/>
            <w:jc w:val="center"/>
            <w:rPr>
              <w:color w:val="808080" w:themeColor="background1" w:themeShade="80"/>
              <w:sz w:val="14"/>
              <w:szCs w:val="14"/>
            </w:rPr>
          </w:pPr>
          <w:hyperlink w:anchor="PrivacyandSecurityTerms" w:history="1">
            <w:r w:rsidR="001F5D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1F5D27" w:rsidRPr="00537667" w:rsidRDefault="001F5D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1F5D27" w:rsidRPr="00C76DF3" w:rsidRDefault="00643AE6" w:rsidP="0047015F">
          <w:pPr>
            <w:pStyle w:val="ProductList-OfferingBody"/>
            <w:ind w:left="-72" w:right="-77"/>
            <w:jc w:val="center"/>
            <w:rPr>
              <w:color w:val="808080" w:themeColor="background1" w:themeShade="80"/>
              <w:sz w:val="14"/>
              <w:szCs w:val="14"/>
            </w:rPr>
          </w:pPr>
          <w:hyperlink w:anchor="OnlineServiceSpecificTerms" w:history="1">
            <w:r w:rsidR="001F5D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1F5D27" w:rsidRPr="00537667" w:rsidRDefault="001F5D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1F5D27" w:rsidRPr="00C76DF3" w:rsidRDefault="00643AE6" w:rsidP="0047015F">
          <w:pPr>
            <w:pStyle w:val="ProductList-OfferingBody"/>
            <w:ind w:left="-72" w:right="-76"/>
            <w:jc w:val="center"/>
            <w:rPr>
              <w:color w:val="808080" w:themeColor="background1" w:themeShade="80"/>
              <w:sz w:val="14"/>
              <w:szCs w:val="14"/>
            </w:rPr>
          </w:pPr>
          <w:hyperlink w:anchor="Attachment1" w:history="1">
            <w:r w:rsidR="001F5D27">
              <w:rPr>
                <w:rStyle w:val="Hyperlink"/>
                <w:sz w:val="14"/>
                <w:szCs w:val="14"/>
                <w:rtl/>
              </w:rPr>
              <w:t>المرفق</w:t>
            </w:r>
          </w:hyperlink>
        </w:p>
      </w:tc>
    </w:tr>
  </w:tbl>
  <w:p w14:paraId="4561A7FC" w14:textId="77777777" w:rsidR="001F5D27" w:rsidRPr="0047015F" w:rsidRDefault="001F5D27"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C3C824" w14:textId="77777777" w:rsidR="00643AE6" w:rsidRDefault="00643AE6" w:rsidP="009A573F">
      <w:pPr>
        <w:spacing w:after="0" w:line="240" w:lineRule="auto"/>
      </w:pPr>
      <w:r>
        <w:separator/>
      </w:r>
    </w:p>
  </w:footnote>
  <w:footnote w:type="continuationSeparator" w:id="0">
    <w:p w14:paraId="7916FA88" w14:textId="77777777" w:rsidR="00643AE6" w:rsidRDefault="00643AE6" w:rsidP="009A573F">
      <w:pPr>
        <w:spacing w:after="0" w:line="240" w:lineRule="auto"/>
      </w:pPr>
      <w:r>
        <w:continuationSeparator/>
      </w:r>
    </w:p>
  </w:footnote>
  <w:footnote w:type="continuationNotice" w:id="1">
    <w:p w14:paraId="79A2E0DD" w14:textId="77777777" w:rsidR="00643AE6" w:rsidRDefault="00643A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5D27" w:rsidRPr="004D27A6" w:rsidRDefault="001F5D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5B87B4F9" w14:textId="01A460C4" w:rsidR="001F5D27" w:rsidRPr="003010F5" w:rsidRDefault="00643AE6"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1F5D27" w:rsidRPr="001A5125">
                  <w:rPr>
                    <w:rFonts w:asciiTheme="minorBidi" w:hAnsiTheme="minorBidi"/>
                    <w:sz w:val="16"/>
                    <w:szCs w:val="16"/>
                    <w:rtl/>
                  </w:rPr>
                  <w:t>شروط الخدمات عبر الإنترنت للترخيص المجمع من</w:t>
                </w:r>
                <w:r w:rsidR="001F5D27">
                  <w:rPr>
                    <w:sz w:val="16"/>
                    <w:szCs w:val="16"/>
                    <w:rtl/>
                  </w:rPr>
                  <w:t xml:space="preserve"> </w:t>
                </w:r>
                <w:r w:rsidR="001F5D27">
                  <w:rPr>
                    <w:sz w:val="16"/>
                    <w:szCs w:val="16"/>
                  </w:rPr>
                  <w:t>Microsoft</w:t>
                </w:r>
                <w:r w:rsidR="001F5D27">
                  <w:rPr>
                    <w:sz w:val="16"/>
                    <w:szCs w:val="16"/>
                    <w:rtl/>
                  </w:rPr>
                  <w:t xml:space="preserve"> (</w:t>
                </w:r>
                <w:r w:rsidR="001F5D27" w:rsidRPr="00F0186D">
                  <w:rPr>
                    <w:rFonts w:ascii="Arial" w:hAnsi="Arial" w:cs="Arial" w:hint="cs"/>
                    <w:sz w:val="16"/>
                    <w:szCs w:val="16"/>
                    <w:rtl/>
                  </w:rPr>
                  <w:t>العربية،</w:t>
                </w:r>
                <w:r w:rsidR="001F5D27" w:rsidRPr="00F0186D">
                  <w:rPr>
                    <w:rFonts w:cstheme="minorHAnsi"/>
                    <w:sz w:val="16"/>
                    <w:szCs w:val="16"/>
                    <w:rtl/>
                  </w:rPr>
                  <w:t xml:space="preserve"> </w:t>
                </w:r>
                <w:r w:rsidR="001F5D27" w:rsidRPr="00F0186D">
                  <w:rPr>
                    <w:rFonts w:ascii="Arial" w:hAnsi="Arial" w:cs="Arial" w:hint="cs"/>
                    <w:sz w:val="16"/>
                    <w:szCs w:val="16"/>
                    <w:rtl/>
                  </w:rPr>
                  <w:t>أغسطس</w:t>
                </w:r>
                <w:r w:rsidR="001F5D27" w:rsidRPr="00F0186D">
                  <w:rPr>
                    <w:rFonts w:cstheme="minorHAnsi"/>
                    <w:sz w:val="16"/>
                    <w:szCs w:val="16"/>
                    <w:rtl/>
                  </w:rPr>
                  <w:t xml:space="preserve"> </w:t>
                </w:r>
                <w:r w:rsidR="001F5D27">
                  <w:rPr>
                    <w:sz w:val="16"/>
                    <w:szCs w:val="16"/>
                    <w:lang w:bidi=""/>
                  </w:rPr>
                  <w:t>2019</w:t>
                </w:r>
                <w:r w:rsidR="001F5D27" w:rsidRPr="00C82A3D">
                  <w:rPr>
                    <w:sz w:val="16"/>
                    <w:szCs w:val="16"/>
                    <w:rtl/>
                  </w:rPr>
                  <w:t>)</w:t>
                </w:r>
                <w:r w:rsidR="001F5D27">
                  <w:rPr>
                    <w:rFonts w:cs="Arial"/>
                    <w:color w:val="404040" w:themeColor="text1" w:themeTint="BF"/>
                    <w:sz w:val="16"/>
                    <w:szCs w:val="16"/>
                    <w:rtl/>
                  </w:rPr>
                  <w:t xml:space="preserve">  </w:t>
                </w:r>
              </w:sdtContent>
            </w:sdt>
          </w:sdtContent>
        </w:sdt>
        <w:r w:rsidR="001F5D27" w:rsidRPr="003010F5">
          <w:rPr>
            <w:rFonts w:cstheme="minorHAnsi"/>
            <w:color w:val="404040" w:themeColor="text1" w:themeTint="BF"/>
            <w:sz w:val="16"/>
            <w:szCs w:val="16"/>
            <w:rtl/>
          </w:rPr>
          <w:tab/>
        </w:r>
        <w:r w:rsidR="001F5D27" w:rsidRPr="003010F5">
          <w:rPr>
            <w:rFonts w:cstheme="minorHAnsi"/>
            <w:color w:val="404040" w:themeColor="text1" w:themeTint="BF"/>
            <w:sz w:val="16"/>
            <w:szCs w:val="16"/>
          </w:rPr>
          <w:fldChar w:fldCharType="begin"/>
        </w:r>
        <w:r w:rsidR="001F5D27" w:rsidRPr="003010F5">
          <w:rPr>
            <w:rFonts w:cstheme="minorHAnsi"/>
            <w:color w:val="404040" w:themeColor="text1" w:themeTint="BF"/>
            <w:sz w:val="16"/>
            <w:szCs w:val="16"/>
          </w:rPr>
          <w:instrText xml:space="preserve"> PAGE   \* MERGEFORMAT </w:instrText>
        </w:r>
        <w:r w:rsidR="001F5D27" w:rsidRPr="003010F5">
          <w:rPr>
            <w:rFonts w:cstheme="minorHAnsi"/>
            <w:color w:val="404040" w:themeColor="text1" w:themeTint="BF"/>
            <w:sz w:val="16"/>
            <w:szCs w:val="16"/>
          </w:rPr>
          <w:fldChar w:fldCharType="separate"/>
        </w:r>
        <w:r w:rsidR="001F5D27">
          <w:rPr>
            <w:rFonts w:cstheme="minorHAnsi"/>
            <w:color w:val="404040" w:themeColor="text1" w:themeTint="BF"/>
            <w:sz w:val="16"/>
            <w:szCs w:val="16"/>
          </w:rPr>
          <w:t>2</w:t>
        </w:r>
        <w:r w:rsidR="001F5D27"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2A3F9A92" w14:textId="4E0447DF" w:rsidR="001F5D27" w:rsidRPr="003010F5" w:rsidRDefault="00643AE6"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1F5D27" w:rsidRPr="001A5125">
                  <w:rPr>
                    <w:rFonts w:asciiTheme="minorBidi" w:hAnsiTheme="minorBidi"/>
                    <w:sz w:val="16"/>
                    <w:szCs w:val="16"/>
                    <w:rtl/>
                  </w:rPr>
                  <w:t>شروط الخدمات عبر الإنترنت للترخيص المجمع من</w:t>
                </w:r>
                <w:r w:rsidR="001F5D27">
                  <w:rPr>
                    <w:sz w:val="16"/>
                    <w:szCs w:val="16"/>
                    <w:rtl/>
                  </w:rPr>
                  <w:t xml:space="preserve"> </w:t>
                </w:r>
                <w:r w:rsidR="001F5D27">
                  <w:rPr>
                    <w:sz w:val="16"/>
                    <w:szCs w:val="16"/>
                  </w:rPr>
                  <w:t>Microsoft</w:t>
                </w:r>
                <w:r w:rsidR="001F5D27">
                  <w:rPr>
                    <w:sz w:val="16"/>
                    <w:szCs w:val="16"/>
                    <w:rtl/>
                  </w:rPr>
                  <w:t xml:space="preserve"> (</w:t>
                </w:r>
                <w:r w:rsidR="001F5D27" w:rsidRPr="00F0186D">
                  <w:rPr>
                    <w:rFonts w:ascii="Arial" w:hAnsi="Arial" w:cs="Arial" w:hint="cs"/>
                    <w:sz w:val="16"/>
                    <w:szCs w:val="16"/>
                    <w:rtl/>
                  </w:rPr>
                  <w:t>العربية،</w:t>
                </w:r>
                <w:r w:rsidR="001F5D27" w:rsidRPr="00F0186D">
                  <w:rPr>
                    <w:rFonts w:cstheme="minorHAnsi"/>
                    <w:sz w:val="16"/>
                    <w:szCs w:val="16"/>
                    <w:rtl/>
                  </w:rPr>
                  <w:t xml:space="preserve"> </w:t>
                </w:r>
                <w:r w:rsidR="001F5D27" w:rsidRPr="00F0186D">
                  <w:rPr>
                    <w:rFonts w:ascii="Arial" w:hAnsi="Arial" w:cs="Arial" w:hint="cs"/>
                    <w:sz w:val="16"/>
                    <w:szCs w:val="16"/>
                    <w:rtl/>
                  </w:rPr>
                  <w:t>أغسطس</w:t>
                </w:r>
                <w:r w:rsidR="001F5D27" w:rsidRPr="00F0186D">
                  <w:rPr>
                    <w:rFonts w:cstheme="minorHAnsi"/>
                    <w:sz w:val="16"/>
                    <w:szCs w:val="16"/>
                    <w:rtl/>
                  </w:rPr>
                  <w:t xml:space="preserve"> </w:t>
                </w:r>
                <w:r w:rsidR="001F5D27">
                  <w:rPr>
                    <w:sz w:val="16"/>
                    <w:szCs w:val="16"/>
                    <w:lang w:bidi=""/>
                  </w:rPr>
                  <w:t>2019</w:t>
                </w:r>
                <w:r w:rsidR="001F5D27" w:rsidRPr="00C82A3D">
                  <w:rPr>
                    <w:sz w:val="16"/>
                    <w:szCs w:val="16"/>
                    <w:rtl/>
                  </w:rPr>
                  <w:t>)</w:t>
                </w:r>
                <w:r w:rsidR="001F5D27">
                  <w:rPr>
                    <w:rFonts w:cs="Arial"/>
                    <w:color w:val="404040" w:themeColor="text1" w:themeTint="BF"/>
                    <w:sz w:val="16"/>
                    <w:szCs w:val="16"/>
                    <w:rtl/>
                  </w:rPr>
                  <w:t xml:space="preserve">  </w:t>
                </w:r>
              </w:sdtContent>
            </w:sdt>
          </w:sdtContent>
        </w:sdt>
        <w:r w:rsidR="001F5D27" w:rsidRPr="003010F5">
          <w:rPr>
            <w:rFonts w:cstheme="minorHAnsi"/>
            <w:color w:val="404040" w:themeColor="text1" w:themeTint="BF"/>
            <w:sz w:val="16"/>
            <w:szCs w:val="16"/>
            <w:rtl/>
          </w:rPr>
          <w:tab/>
        </w:r>
        <w:r w:rsidR="001F5D27" w:rsidRPr="003010F5">
          <w:rPr>
            <w:rFonts w:cstheme="minorHAnsi"/>
            <w:color w:val="404040" w:themeColor="text1" w:themeTint="BF"/>
            <w:sz w:val="16"/>
            <w:szCs w:val="16"/>
          </w:rPr>
          <w:fldChar w:fldCharType="begin"/>
        </w:r>
        <w:r w:rsidR="001F5D27" w:rsidRPr="003010F5">
          <w:rPr>
            <w:rFonts w:cstheme="minorHAnsi"/>
            <w:color w:val="404040" w:themeColor="text1" w:themeTint="BF"/>
            <w:sz w:val="16"/>
            <w:szCs w:val="16"/>
          </w:rPr>
          <w:instrText xml:space="preserve"> PAGE   \* MERGEFORMAT </w:instrText>
        </w:r>
        <w:r w:rsidR="001F5D27" w:rsidRPr="003010F5">
          <w:rPr>
            <w:rFonts w:cstheme="minorHAnsi"/>
            <w:color w:val="404040" w:themeColor="text1" w:themeTint="BF"/>
            <w:sz w:val="16"/>
            <w:szCs w:val="16"/>
          </w:rPr>
          <w:fldChar w:fldCharType="separate"/>
        </w:r>
        <w:r w:rsidR="001F5D27">
          <w:rPr>
            <w:rFonts w:cstheme="minorHAnsi"/>
            <w:color w:val="404040" w:themeColor="text1" w:themeTint="BF"/>
            <w:sz w:val="16"/>
            <w:szCs w:val="16"/>
          </w:rPr>
          <w:t>2</w:t>
        </w:r>
        <w:r w:rsidR="001F5D27" w:rsidRPr="003010F5">
          <w:rPr>
            <w:rFonts w:cstheme="minorHAnsi"/>
            <w:sz w:val="16"/>
            <w:szCs w:val="16"/>
          </w:rPr>
          <w:fldChar w:fldCharType="end"/>
        </w:r>
      </w:p>
    </w:sdtContent>
  </w:sdt>
  <w:p w14:paraId="54DB6321" w14:textId="23630EE8" w:rsidR="001F5D27" w:rsidRPr="003010F5" w:rsidRDefault="001F5D27"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1r6sABRxE3l3dp3pNaBroHrtp6a2LkgA/EpwtZApZ5xM5iousbzq3aRJBitUEgNqf94R6VndzRIov0JA6/fjQ==" w:salt="7l80HaBor8H9g/8cy6r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5F1"/>
    <w:rsid w:val="003B37AB"/>
    <w:rsid w:val="003B3EBC"/>
    <w:rsid w:val="003B4047"/>
    <w:rsid w:val="003B4BE9"/>
    <w:rsid w:val="003B7142"/>
    <w:rsid w:val="003B7A21"/>
    <w:rsid w:val="003B7C59"/>
    <w:rsid w:val="003B7FFD"/>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6A6B"/>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3AE6"/>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973D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B1F"/>
    <w:rsid w:val="00830432"/>
    <w:rsid w:val="00830CA5"/>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A51D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E2C"/>
    <w:rsid w:val="00F578AB"/>
    <w:rsid w:val="00F579D4"/>
    <w:rsid w:val="00F6031E"/>
    <w:rsid w:val="00F617BB"/>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1B2E"/>
    <w:rsid w:val="00F824AC"/>
    <w:rsid w:val="00F8261A"/>
    <w:rsid w:val="00F8294E"/>
    <w:rsid w:val="00F82C49"/>
    <w:rsid w:val="00F84975"/>
    <w:rsid w:val="00F8533B"/>
    <w:rsid w:val="00F855B9"/>
    <w:rsid w:val="00F858A1"/>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s://aka.ms/r1j7jq" TargetMode="External"/><Relationship Id="rId39" Type="http://schemas.openxmlformats.org/officeDocument/2006/relationships/footer" Target="footer11.xml"/><Relationship Id="rId21" Type="http://schemas.openxmlformats.org/officeDocument/2006/relationships/hyperlink" Target="https://servicetrust.microsoft.com/" TargetMode="External"/><Relationship Id="rId34" Type="http://schemas.openxmlformats.org/officeDocument/2006/relationships/hyperlink" Target="https://aka.ms/r1j7jq"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4.xm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footer" Target="footer21.xml"/><Relationship Id="rId68" Type="http://schemas.openxmlformats.org/officeDocument/2006/relationships/hyperlink" Target="https://help.github.com/articles/github-privacy-statement/" TargetMode="External"/><Relationship Id="rId76" Type="http://schemas.openxmlformats.org/officeDocument/2006/relationships/hyperlink" Target="http://go.microsoft.com/fwlink/?LinkID=248686"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support/legal/store-terms" TargetMode="External"/><Relationship Id="rId11" Type="http://schemas.openxmlformats.org/officeDocument/2006/relationships/header" Target="header2.xml"/><Relationship Id="rId24" Type="http://schemas.openxmlformats.org/officeDocument/2006/relationships/hyperlink" Target="http://azure.microsoft.com/support/legal/sla/"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footer" Target="footer12.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9.xml"/><Relationship Id="rId66" Type="http://schemas.openxmlformats.org/officeDocument/2006/relationships/hyperlink" Target="https://go.microsoft.com/fwlink/?linkid=868812" TargetMode="External"/><Relationship Id="rId74" Type="http://schemas.openxmlformats.org/officeDocument/2006/relationships/footer" Target="footer24.xml"/><Relationship Id="rId79" Type="http://schemas.openxmlformats.org/officeDocument/2006/relationships/footer" Target="footer25.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footer" Target="footer27.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footer" Target="footer22.xml"/><Relationship Id="rId69" Type="http://schemas.openxmlformats.org/officeDocument/2006/relationships/hyperlink" Target="https://aka.ms/github_terms" TargetMode="Externa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www.microsoft.com/itacademy" TargetMode="External"/><Relationship Id="rId80" Type="http://schemas.openxmlformats.org/officeDocument/2006/relationships/footer" Target="footer26.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azure.microsoft.com/en-us/regions/" TargetMode="External"/><Relationship Id="rId33" Type="http://schemas.openxmlformats.org/officeDocument/2006/relationships/hyperlink" Target="https://go.microsoft.com/fwlink/?LinkId=521839"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aka.ms/github_terms" TargetMode="External"/><Relationship Id="rId20"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s://aka.ms/bingmapsplatformsdks/" TargetMode="External"/><Relationship Id="rId62" Type="http://schemas.openxmlformats.org/officeDocument/2006/relationships/footer" Target="footer20.xm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hyperlink" Target="http://go.microsoft.com/?linkid=9710837" TargetMode="Externa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10" Type="http://schemas.openxmlformats.org/officeDocument/2006/relationships/footer" Target="footer2.xml"/><Relationship Id="rId31" Type="http://schemas.openxmlformats.org/officeDocument/2006/relationships/hyperlink" Target="https://go.microsoft.com/fwlink/?linkid=874330"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sdks/" TargetMode="External"/><Relationship Id="rId65" Type="http://schemas.openxmlformats.org/officeDocument/2006/relationships/footer" Target="footer23.xm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6B13E-114C-43F2-9E77-2EF137F46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26461</Words>
  <Characters>150834</Characters>
  <Application>Microsoft Office Word</Application>
  <DocSecurity>8</DocSecurity>
  <Lines>1256</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2019-07-31T20:44:00Z</dcterms:created>
  <dcterms:modified xsi:type="dcterms:W3CDTF">2019-07-31T20:44:00Z</dcterms:modified>
</cp:coreProperties>
</file>