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11460E" w14:textId="77777777" w:rsidR="008761CD" w:rsidRDefault="008761CD" w:rsidP="00B575D2">
      <w:pPr>
        <w:pStyle w:val="PURHeading7"/>
      </w:pPr>
      <w:bookmarkStart w:id="0" w:name="_GoBack"/>
      <w:bookmarkEnd w:id="0"/>
    </w:p>
    <w:p w14:paraId="2E11460F" w14:textId="77777777" w:rsidR="007C66F8" w:rsidRDefault="007C66F8">
      <w:pPr>
        <w:pStyle w:val="PURBody"/>
        <w:shd w:val="clear" w:color="auto" w:fill="00188F"/>
        <w:tabs>
          <w:tab w:val="clear" w:pos="360"/>
        </w:tabs>
        <w:ind w:right="7920" w:firstLine="360"/>
        <w:rPr>
          <w:color w:val="FFFFFF"/>
          <w:sz w:val="6"/>
          <w:szCs w:val="6"/>
        </w:rPr>
      </w:pPr>
    </w:p>
    <w:p w14:paraId="2E114610" w14:textId="77777777" w:rsidR="007C66F8" w:rsidRDefault="007D50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2E114611" w14:textId="77777777" w:rsidR="007C66F8" w:rsidRDefault="007D50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E114612" w14:textId="77777777" w:rsidR="007C66F8" w:rsidRDefault="007C66F8">
      <w:pPr>
        <w:pStyle w:val="PURBody"/>
        <w:shd w:val="clear" w:color="auto" w:fill="00188F"/>
        <w:tabs>
          <w:tab w:val="clear" w:pos="360"/>
        </w:tabs>
        <w:spacing w:after="0"/>
        <w:ind w:right="7920" w:firstLine="360"/>
        <w:rPr>
          <w:color w:val="FFFFFF" w:themeColor="background1"/>
          <w:szCs w:val="18"/>
        </w:rPr>
      </w:pPr>
    </w:p>
    <w:p w14:paraId="2E114613" w14:textId="77777777" w:rsidR="007C66F8" w:rsidRDefault="007C66F8">
      <w:pPr>
        <w:pStyle w:val="PURBody"/>
        <w:shd w:val="clear" w:color="auto" w:fill="00188F"/>
        <w:tabs>
          <w:tab w:val="clear" w:pos="360"/>
        </w:tabs>
        <w:spacing w:after="0"/>
        <w:ind w:right="7920" w:firstLine="360"/>
        <w:rPr>
          <w:color w:val="FFFFFF" w:themeColor="background1"/>
          <w:szCs w:val="18"/>
        </w:rPr>
      </w:pPr>
    </w:p>
    <w:p w14:paraId="2E114614" w14:textId="77777777" w:rsidR="007C66F8" w:rsidRDefault="007C66F8">
      <w:pPr>
        <w:pStyle w:val="PURBody"/>
        <w:shd w:val="clear" w:color="auto" w:fill="00188F"/>
        <w:tabs>
          <w:tab w:val="clear" w:pos="360"/>
        </w:tabs>
        <w:spacing w:after="0"/>
        <w:ind w:right="7920" w:firstLine="360"/>
        <w:rPr>
          <w:color w:val="FFFFFF" w:themeColor="background1"/>
          <w:szCs w:val="18"/>
        </w:rPr>
      </w:pPr>
    </w:p>
    <w:p w14:paraId="2E114615" w14:textId="77777777" w:rsidR="007C66F8" w:rsidRDefault="007C66F8">
      <w:pPr>
        <w:pStyle w:val="PURBody"/>
        <w:shd w:val="clear" w:color="auto" w:fill="00188F"/>
        <w:tabs>
          <w:tab w:val="clear" w:pos="360"/>
        </w:tabs>
        <w:spacing w:after="0"/>
        <w:ind w:right="7920" w:firstLine="360"/>
        <w:rPr>
          <w:color w:val="FFFFFF" w:themeColor="background1"/>
          <w:szCs w:val="18"/>
        </w:rPr>
      </w:pPr>
    </w:p>
    <w:p w14:paraId="2E114616" w14:textId="77777777" w:rsidR="007C66F8" w:rsidRDefault="007C66F8">
      <w:pPr>
        <w:pStyle w:val="PURBody"/>
        <w:shd w:val="clear" w:color="auto" w:fill="00188F"/>
        <w:tabs>
          <w:tab w:val="clear" w:pos="360"/>
        </w:tabs>
        <w:spacing w:after="0"/>
        <w:ind w:right="7920" w:firstLine="360"/>
        <w:rPr>
          <w:color w:val="FFFFFF" w:themeColor="background1"/>
          <w:szCs w:val="18"/>
        </w:rPr>
      </w:pPr>
    </w:p>
    <w:p w14:paraId="2E114617" w14:textId="77777777" w:rsidR="007C66F8" w:rsidRDefault="007C66F8">
      <w:pPr>
        <w:pStyle w:val="PURBody"/>
        <w:shd w:val="clear" w:color="auto" w:fill="0072C6"/>
        <w:tabs>
          <w:tab w:val="clear" w:pos="360"/>
        </w:tabs>
        <w:ind w:right="1800" w:firstLine="360"/>
        <w:rPr>
          <w:sz w:val="72"/>
          <w:szCs w:val="72"/>
        </w:rPr>
      </w:pPr>
    </w:p>
    <w:p w14:paraId="2E114618" w14:textId="77777777" w:rsidR="007C66F8" w:rsidRDefault="007C66F8">
      <w:pPr>
        <w:pStyle w:val="PURBody"/>
        <w:shd w:val="clear" w:color="auto" w:fill="0072C6"/>
        <w:tabs>
          <w:tab w:val="clear" w:pos="360"/>
          <w:tab w:val="left" w:pos="180"/>
        </w:tabs>
        <w:ind w:right="1800" w:firstLine="360"/>
        <w:rPr>
          <w:color w:val="FFFFFF" w:themeColor="background1"/>
          <w:sz w:val="72"/>
          <w:szCs w:val="72"/>
        </w:rPr>
      </w:pPr>
    </w:p>
    <w:p w14:paraId="2E114619" w14:textId="77777777" w:rsidR="007C66F8" w:rsidRDefault="007D50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2E11461A" w14:textId="77777777" w:rsidR="007C66F8" w:rsidRDefault="007D50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2016</w:t>
      </w:r>
    </w:p>
    <w:p w14:paraId="2E11461B" w14:textId="77777777" w:rsidR="007C66F8" w:rsidRDefault="007C66F8">
      <w:pPr>
        <w:pStyle w:val="PURBody"/>
        <w:shd w:val="clear" w:color="auto" w:fill="0072C6"/>
        <w:tabs>
          <w:tab w:val="clear" w:pos="360"/>
        </w:tabs>
        <w:spacing w:after="0" w:line="230" w:lineRule="auto"/>
        <w:ind w:right="1800" w:firstLine="360"/>
        <w:rPr>
          <w:color w:val="FFFFFF" w:themeColor="background1"/>
          <w:sz w:val="96"/>
          <w:szCs w:val="96"/>
        </w:rPr>
      </w:pPr>
    </w:p>
    <w:p w14:paraId="2E11461C" w14:textId="77777777" w:rsidR="007C66F8" w:rsidRDefault="007D504A">
      <w:r>
        <w:rPr>
          <w:noProof/>
        </w:rPr>
        <w:drawing>
          <wp:anchor distT="0" distB="0" distL="114300" distR="114300" simplePos="0" relativeHeight="251658240" behindDoc="0" locked="0" layoutInCell="1" allowOverlap="1" wp14:anchorId="2E116FB6" wp14:editId="2E116FB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11461D" w14:textId="77777777" w:rsidR="007C66F8" w:rsidRDefault="007C66F8">
      <w:pPr>
        <w:sectPr w:rsidR="007C66F8">
          <w:footerReference w:type="default" r:id="rId13"/>
          <w:type w:val="continuous"/>
          <w:pgSz w:w="12240" w:h="15840" w:code="1"/>
          <w:pgMar w:top="1170" w:right="720" w:bottom="720" w:left="720" w:header="432" w:footer="288" w:gutter="0"/>
          <w:cols w:space="360"/>
        </w:sectPr>
      </w:pPr>
    </w:p>
    <w:p w14:paraId="2E11461E" w14:textId="77777777" w:rsidR="007C66F8" w:rsidRDefault="007D504A">
      <w:pPr>
        <w:pStyle w:val="ProductList-SectionHeading"/>
        <w:pageBreakBefore/>
      </w:pPr>
      <w:bookmarkStart w:id="1" w:name="_Sec842"/>
      <w:r>
        <w:lastRenderedPageBreak/>
        <w:t>Innehållsförteckning</w:t>
      </w:r>
    </w:p>
    <w:p w14:paraId="2E11461F" w14:textId="77777777" w:rsidR="007C66F8" w:rsidRDefault="007C66F8">
      <w:pPr>
        <w:pStyle w:val="ProductList-Body"/>
      </w:pPr>
    </w:p>
    <w:p w14:paraId="2E114620" w14:textId="77777777" w:rsidR="007C66F8" w:rsidRDefault="007C66F8">
      <w:pPr>
        <w:sectPr w:rsidR="007C66F8">
          <w:headerReference w:type="default" r:id="rId14"/>
          <w:footerReference w:type="default" r:id="rId15"/>
          <w:type w:val="continuous"/>
          <w:pgSz w:w="12240" w:h="15840" w:code="1"/>
          <w:pgMar w:top="1170" w:right="720" w:bottom="1620" w:left="720" w:header="432" w:footer="288" w:gutter="0"/>
          <w:cols w:space="360"/>
        </w:sectPr>
      </w:pPr>
    </w:p>
    <w:p w14:paraId="2E114621" w14:textId="77777777" w:rsidR="007D504A" w:rsidRDefault="007D50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7265" w:history="1">
        <w:r w:rsidRPr="00E86BAF">
          <w:rPr>
            <w:rStyle w:val="Hyperlink"/>
            <w:noProof/>
          </w:rPr>
          <w:t>Inledning</w:t>
        </w:r>
        <w:r>
          <w:rPr>
            <w:noProof/>
          </w:rPr>
          <w:tab/>
        </w:r>
        <w:r>
          <w:rPr>
            <w:noProof/>
          </w:rPr>
          <w:fldChar w:fldCharType="begin"/>
        </w:r>
        <w:r>
          <w:rPr>
            <w:noProof/>
          </w:rPr>
          <w:instrText xml:space="preserve"> PAGEREF _Toc454827265 \h </w:instrText>
        </w:r>
        <w:r>
          <w:rPr>
            <w:noProof/>
          </w:rPr>
        </w:r>
        <w:r>
          <w:rPr>
            <w:noProof/>
          </w:rPr>
          <w:fldChar w:fldCharType="separate"/>
        </w:r>
        <w:r>
          <w:rPr>
            <w:noProof/>
          </w:rPr>
          <w:t>4</w:t>
        </w:r>
        <w:r>
          <w:rPr>
            <w:noProof/>
          </w:rPr>
          <w:fldChar w:fldCharType="end"/>
        </w:r>
      </w:hyperlink>
    </w:p>
    <w:p w14:paraId="2E114622" w14:textId="77777777" w:rsidR="007D504A" w:rsidRDefault="005E4733">
      <w:pPr>
        <w:pStyle w:val="TOC2"/>
        <w:rPr>
          <w:rFonts w:eastAsiaTheme="minorEastAsia"/>
          <w:smallCaps w:val="0"/>
          <w:sz w:val="22"/>
        </w:rPr>
      </w:pPr>
      <w:hyperlink w:anchor="_Toc454827266" w:history="1">
        <w:r w:rsidR="007D504A" w:rsidRPr="00E86BAF">
          <w:rPr>
            <w:rStyle w:val="Hyperlink"/>
          </w:rPr>
          <w:t>Om det här dokumentet</w:t>
        </w:r>
        <w:r w:rsidR="007D504A">
          <w:tab/>
        </w:r>
        <w:r w:rsidR="007D504A">
          <w:fldChar w:fldCharType="begin"/>
        </w:r>
        <w:r w:rsidR="007D504A">
          <w:instrText xml:space="preserve"> PAGEREF _Toc454827266 \h </w:instrText>
        </w:r>
        <w:r w:rsidR="007D504A">
          <w:fldChar w:fldCharType="separate"/>
        </w:r>
        <w:r w:rsidR="007D504A">
          <w:t>4</w:t>
        </w:r>
        <w:r w:rsidR="007D504A">
          <w:fldChar w:fldCharType="end"/>
        </w:r>
      </w:hyperlink>
    </w:p>
    <w:p w14:paraId="2E114623" w14:textId="77777777" w:rsidR="007D504A" w:rsidRDefault="005E4733">
      <w:pPr>
        <w:pStyle w:val="TOC2"/>
        <w:rPr>
          <w:rFonts w:eastAsiaTheme="minorEastAsia"/>
          <w:smallCaps w:val="0"/>
          <w:sz w:val="22"/>
        </w:rPr>
      </w:pPr>
      <w:hyperlink w:anchor="_Toc454827267" w:history="1">
        <w:r w:rsidR="007D504A" w:rsidRPr="00E86BAF">
          <w:rPr>
            <w:rStyle w:val="Hyperlink"/>
          </w:rPr>
          <w:t>Vad det här Dokumentet innehåller</w:t>
        </w:r>
        <w:r w:rsidR="007D504A">
          <w:tab/>
        </w:r>
        <w:r w:rsidR="007D504A">
          <w:fldChar w:fldCharType="begin"/>
        </w:r>
        <w:r w:rsidR="007D504A">
          <w:instrText xml:space="preserve"> PAGEREF _Toc454827267 \h </w:instrText>
        </w:r>
        <w:r w:rsidR="007D504A">
          <w:fldChar w:fldCharType="separate"/>
        </w:r>
        <w:r w:rsidR="007D504A">
          <w:t>4</w:t>
        </w:r>
        <w:r w:rsidR="007D504A">
          <w:fldChar w:fldCharType="end"/>
        </w:r>
      </w:hyperlink>
    </w:p>
    <w:p w14:paraId="2E114624" w14:textId="77777777" w:rsidR="007D504A" w:rsidRDefault="005E4733">
      <w:pPr>
        <w:pStyle w:val="TOC2"/>
        <w:rPr>
          <w:rFonts w:eastAsiaTheme="minorEastAsia"/>
          <w:smallCaps w:val="0"/>
          <w:sz w:val="22"/>
        </w:rPr>
      </w:pPr>
      <w:hyperlink w:anchor="_Toc454827268" w:history="1">
        <w:r w:rsidR="007D504A" w:rsidRPr="00E86BAF">
          <w:rPr>
            <w:rStyle w:val="Hyperlink"/>
          </w:rPr>
          <w:t>Hur du Navigerar en Produktpost</w:t>
        </w:r>
        <w:r w:rsidR="007D504A">
          <w:tab/>
        </w:r>
        <w:r w:rsidR="007D504A">
          <w:fldChar w:fldCharType="begin"/>
        </w:r>
        <w:r w:rsidR="007D504A">
          <w:instrText xml:space="preserve"> PAGEREF _Toc454827268 \h </w:instrText>
        </w:r>
        <w:r w:rsidR="007D504A">
          <w:fldChar w:fldCharType="separate"/>
        </w:r>
        <w:r w:rsidR="007D504A">
          <w:t>4</w:t>
        </w:r>
        <w:r w:rsidR="007D504A">
          <w:fldChar w:fldCharType="end"/>
        </w:r>
      </w:hyperlink>
    </w:p>
    <w:p w14:paraId="2E114625" w14:textId="77777777" w:rsidR="007D504A" w:rsidRDefault="005E4733">
      <w:pPr>
        <w:pStyle w:val="TOC2"/>
        <w:rPr>
          <w:rFonts w:eastAsiaTheme="minorEastAsia"/>
          <w:smallCaps w:val="0"/>
          <w:sz w:val="22"/>
        </w:rPr>
      </w:pPr>
      <w:hyperlink w:anchor="_Toc454827269" w:history="1">
        <w:r w:rsidR="007D504A" w:rsidRPr="00E86BAF">
          <w:rPr>
            <w:rStyle w:val="Hyperlink"/>
          </w:rPr>
          <w:t>Förtydliganden och Sammanfattning av Ändringar av detta Dokument</w:t>
        </w:r>
        <w:r w:rsidR="007D504A">
          <w:tab/>
        </w:r>
        <w:r w:rsidR="007D504A">
          <w:fldChar w:fldCharType="begin"/>
        </w:r>
        <w:r w:rsidR="007D504A">
          <w:instrText xml:space="preserve"> PAGEREF _Toc454827269 \h </w:instrText>
        </w:r>
        <w:r w:rsidR="007D504A">
          <w:fldChar w:fldCharType="separate"/>
        </w:r>
        <w:r w:rsidR="007D504A">
          <w:t>5</w:t>
        </w:r>
        <w:r w:rsidR="007D504A">
          <w:fldChar w:fldCharType="end"/>
        </w:r>
      </w:hyperlink>
    </w:p>
    <w:p w14:paraId="2E114626" w14:textId="77777777" w:rsidR="007D504A" w:rsidRDefault="005E4733">
      <w:pPr>
        <w:pStyle w:val="TOC1"/>
        <w:rPr>
          <w:rFonts w:eastAsiaTheme="minorEastAsia"/>
          <w:b w:val="0"/>
          <w:caps w:val="0"/>
          <w:noProof/>
          <w:sz w:val="22"/>
          <w:szCs w:val="22"/>
        </w:rPr>
      </w:pPr>
      <w:hyperlink w:anchor="_Toc454827270" w:history="1">
        <w:r w:rsidR="007D504A" w:rsidRPr="00E86BAF">
          <w:rPr>
            <w:rStyle w:val="Hyperlink"/>
            <w:noProof/>
          </w:rPr>
          <w:t>licensvillkor</w:t>
        </w:r>
        <w:r w:rsidR="007D504A">
          <w:rPr>
            <w:noProof/>
          </w:rPr>
          <w:tab/>
        </w:r>
        <w:r w:rsidR="007D504A">
          <w:rPr>
            <w:noProof/>
          </w:rPr>
          <w:fldChar w:fldCharType="begin"/>
        </w:r>
        <w:r w:rsidR="007D504A">
          <w:rPr>
            <w:noProof/>
          </w:rPr>
          <w:instrText xml:space="preserve"> PAGEREF _Toc454827270 \h </w:instrText>
        </w:r>
        <w:r w:rsidR="007D504A">
          <w:rPr>
            <w:noProof/>
          </w:rPr>
        </w:r>
        <w:r w:rsidR="007D504A">
          <w:rPr>
            <w:noProof/>
          </w:rPr>
          <w:fldChar w:fldCharType="separate"/>
        </w:r>
        <w:r w:rsidR="007D504A">
          <w:rPr>
            <w:noProof/>
          </w:rPr>
          <w:t>7</w:t>
        </w:r>
        <w:r w:rsidR="007D504A">
          <w:rPr>
            <w:noProof/>
          </w:rPr>
          <w:fldChar w:fldCharType="end"/>
        </w:r>
      </w:hyperlink>
    </w:p>
    <w:p w14:paraId="2E114627" w14:textId="77777777" w:rsidR="007D504A" w:rsidRDefault="005E4733">
      <w:pPr>
        <w:pStyle w:val="TOC2"/>
        <w:rPr>
          <w:rFonts w:eastAsiaTheme="minorEastAsia"/>
          <w:smallCaps w:val="0"/>
          <w:sz w:val="22"/>
        </w:rPr>
      </w:pPr>
      <w:hyperlink w:anchor="_Toc454827271" w:history="1">
        <w:r w:rsidR="007D504A" w:rsidRPr="00E86BAF">
          <w:rPr>
            <w:rStyle w:val="Hyperlink"/>
          </w:rPr>
          <w:t>Universella licensvillkor</w:t>
        </w:r>
        <w:r w:rsidR="007D504A">
          <w:tab/>
        </w:r>
        <w:r w:rsidR="007D504A">
          <w:fldChar w:fldCharType="begin"/>
        </w:r>
        <w:r w:rsidR="007D504A">
          <w:instrText xml:space="preserve"> PAGEREF _Toc454827271 \h </w:instrText>
        </w:r>
        <w:r w:rsidR="007D504A">
          <w:fldChar w:fldCharType="separate"/>
        </w:r>
        <w:r w:rsidR="007D504A">
          <w:t>7</w:t>
        </w:r>
        <w:r w:rsidR="007D504A">
          <w:fldChar w:fldCharType="end"/>
        </w:r>
      </w:hyperlink>
    </w:p>
    <w:p w14:paraId="2E114628" w14:textId="77777777" w:rsidR="007D504A" w:rsidRDefault="005E4733">
      <w:pPr>
        <w:pStyle w:val="TOC2"/>
        <w:rPr>
          <w:rFonts w:eastAsiaTheme="minorEastAsia"/>
          <w:smallCaps w:val="0"/>
          <w:sz w:val="22"/>
        </w:rPr>
      </w:pPr>
      <w:hyperlink w:anchor="_Toc454827272" w:history="1">
        <w:r w:rsidR="007D504A" w:rsidRPr="00E86BAF">
          <w:rPr>
            <w:rStyle w:val="Hyperlink"/>
          </w:rPr>
          <w:t>Villkor för Licensmodell</w:t>
        </w:r>
        <w:r w:rsidR="007D504A">
          <w:tab/>
        </w:r>
        <w:r w:rsidR="007D504A">
          <w:fldChar w:fldCharType="begin"/>
        </w:r>
        <w:r w:rsidR="007D504A">
          <w:instrText xml:space="preserve"> PAGEREF _Toc454827272 \h </w:instrText>
        </w:r>
        <w:r w:rsidR="007D504A">
          <w:fldChar w:fldCharType="separate"/>
        </w:r>
        <w:r w:rsidR="007D504A">
          <w:t>9</w:t>
        </w:r>
        <w:r w:rsidR="007D504A">
          <w:fldChar w:fldCharType="end"/>
        </w:r>
      </w:hyperlink>
    </w:p>
    <w:p w14:paraId="2E114629" w14:textId="77777777" w:rsidR="007D504A" w:rsidRDefault="005E4733">
      <w:pPr>
        <w:pStyle w:val="TOC3"/>
        <w:rPr>
          <w:rFonts w:eastAsiaTheme="minorEastAsia"/>
          <w:smallCaps w:val="0"/>
          <w:sz w:val="22"/>
        </w:rPr>
      </w:pPr>
      <w:hyperlink w:anchor="_Toc454827273" w:history="1">
        <w:r w:rsidR="007D504A" w:rsidRPr="00E86BAF">
          <w:rPr>
            <w:rStyle w:val="Hyperlink"/>
          </w:rPr>
          <w:t>Desktopapplikationer</w:t>
        </w:r>
        <w:r w:rsidR="007D504A">
          <w:tab/>
        </w:r>
        <w:r w:rsidR="007D504A">
          <w:fldChar w:fldCharType="begin"/>
        </w:r>
        <w:r w:rsidR="007D504A">
          <w:instrText xml:space="preserve"> PAGEREF _Toc454827273 \h </w:instrText>
        </w:r>
        <w:r w:rsidR="007D504A">
          <w:fldChar w:fldCharType="separate"/>
        </w:r>
        <w:r w:rsidR="007D504A">
          <w:t>9</w:t>
        </w:r>
        <w:r w:rsidR="007D504A">
          <w:fldChar w:fldCharType="end"/>
        </w:r>
      </w:hyperlink>
    </w:p>
    <w:p w14:paraId="2E11462A" w14:textId="77777777" w:rsidR="007D504A" w:rsidRDefault="005E4733">
      <w:pPr>
        <w:pStyle w:val="TOC3"/>
        <w:rPr>
          <w:rFonts w:eastAsiaTheme="minorEastAsia"/>
          <w:smallCaps w:val="0"/>
          <w:sz w:val="22"/>
        </w:rPr>
      </w:pPr>
      <w:hyperlink w:anchor="_Toc454827274" w:history="1">
        <w:r w:rsidR="007D504A" w:rsidRPr="00E86BAF">
          <w:rPr>
            <w:rStyle w:val="Hyperlink"/>
          </w:rPr>
          <w:t>Desktopoperativsystem</w:t>
        </w:r>
        <w:r w:rsidR="007D504A">
          <w:tab/>
        </w:r>
        <w:r w:rsidR="007D504A">
          <w:fldChar w:fldCharType="begin"/>
        </w:r>
        <w:r w:rsidR="007D504A">
          <w:instrText xml:space="preserve"> PAGEREF _Toc454827274 \h </w:instrText>
        </w:r>
        <w:r w:rsidR="007D504A">
          <w:fldChar w:fldCharType="separate"/>
        </w:r>
        <w:r w:rsidR="007D504A">
          <w:t>10</w:t>
        </w:r>
        <w:r w:rsidR="007D504A">
          <w:fldChar w:fldCharType="end"/>
        </w:r>
      </w:hyperlink>
    </w:p>
    <w:p w14:paraId="2E11462B" w14:textId="77777777" w:rsidR="007D504A" w:rsidRDefault="005E4733">
      <w:pPr>
        <w:pStyle w:val="TOC3"/>
        <w:rPr>
          <w:rFonts w:eastAsiaTheme="minorEastAsia"/>
          <w:smallCaps w:val="0"/>
          <w:sz w:val="22"/>
        </w:rPr>
      </w:pPr>
      <w:hyperlink w:anchor="_Toc454827275" w:history="1">
        <w:r w:rsidR="007D504A" w:rsidRPr="00E86BAF">
          <w:rPr>
            <w:rStyle w:val="Hyperlink"/>
          </w:rPr>
          <w:t>Processor/CAL</w:t>
        </w:r>
        <w:r w:rsidR="007D504A">
          <w:tab/>
        </w:r>
        <w:r w:rsidR="007D504A">
          <w:fldChar w:fldCharType="begin"/>
        </w:r>
        <w:r w:rsidR="007D504A">
          <w:instrText xml:space="preserve"> PAGEREF _Toc454827275 \h </w:instrText>
        </w:r>
        <w:r w:rsidR="007D504A">
          <w:fldChar w:fldCharType="separate"/>
        </w:r>
        <w:r w:rsidR="007D504A">
          <w:t>10</w:t>
        </w:r>
        <w:r w:rsidR="007D504A">
          <w:fldChar w:fldCharType="end"/>
        </w:r>
      </w:hyperlink>
    </w:p>
    <w:p w14:paraId="2E11462C" w14:textId="77777777" w:rsidR="007D504A" w:rsidRDefault="005E4733">
      <w:pPr>
        <w:pStyle w:val="TOC3"/>
        <w:rPr>
          <w:rFonts w:eastAsiaTheme="minorEastAsia"/>
          <w:smallCaps w:val="0"/>
          <w:sz w:val="22"/>
        </w:rPr>
      </w:pPr>
      <w:hyperlink w:anchor="_Toc454827276" w:history="1">
        <w:r w:rsidR="007D504A" w:rsidRPr="00E86BAF">
          <w:rPr>
            <w:rStyle w:val="Hyperlink"/>
          </w:rPr>
          <w:t>Server/CAL</w:t>
        </w:r>
        <w:r w:rsidR="007D504A">
          <w:tab/>
        </w:r>
        <w:r w:rsidR="007D504A">
          <w:fldChar w:fldCharType="begin"/>
        </w:r>
        <w:r w:rsidR="007D504A">
          <w:instrText xml:space="preserve"> PAGEREF _Toc454827276 \h </w:instrText>
        </w:r>
        <w:r w:rsidR="007D504A">
          <w:fldChar w:fldCharType="separate"/>
        </w:r>
        <w:r w:rsidR="007D504A">
          <w:t>10</w:t>
        </w:r>
        <w:r w:rsidR="007D504A">
          <w:fldChar w:fldCharType="end"/>
        </w:r>
      </w:hyperlink>
    </w:p>
    <w:p w14:paraId="2E11462D" w14:textId="77777777" w:rsidR="007D504A" w:rsidRDefault="005E4733">
      <w:pPr>
        <w:pStyle w:val="TOC3"/>
        <w:rPr>
          <w:rFonts w:eastAsiaTheme="minorEastAsia"/>
          <w:smallCaps w:val="0"/>
          <w:sz w:val="22"/>
        </w:rPr>
      </w:pPr>
      <w:hyperlink w:anchor="_Toc454827277" w:history="1">
        <w:r w:rsidR="007D504A" w:rsidRPr="00E86BAF">
          <w:rPr>
            <w:rStyle w:val="Hyperlink"/>
          </w:rPr>
          <w:t>Per kärna</w:t>
        </w:r>
        <w:r w:rsidR="007D504A">
          <w:tab/>
        </w:r>
        <w:r w:rsidR="007D504A">
          <w:fldChar w:fldCharType="begin"/>
        </w:r>
        <w:r w:rsidR="007D504A">
          <w:instrText xml:space="preserve"> PAGEREF _Toc454827277 \h </w:instrText>
        </w:r>
        <w:r w:rsidR="007D504A">
          <w:fldChar w:fldCharType="separate"/>
        </w:r>
        <w:r w:rsidR="007D504A">
          <w:t>11</w:t>
        </w:r>
        <w:r w:rsidR="007D504A">
          <w:fldChar w:fldCharType="end"/>
        </w:r>
      </w:hyperlink>
    </w:p>
    <w:p w14:paraId="2E11462E" w14:textId="77777777" w:rsidR="007D504A" w:rsidRDefault="005E4733">
      <w:pPr>
        <w:pStyle w:val="TOC3"/>
        <w:rPr>
          <w:rFonts w:eastAsiaTheme="minorEastAsia"/>
          <w:smallCaps w:val="0"/>
          <w:sz w:val="22"/>
        </w:rPr>
      </w:pPr>
      <w:hyperlink w:anchor="_Toc454827278" w:history="1">
        <w:r w:rsidR="007D504A" w:rsidRPr="00E86BAF">
          <w:rPr>
            <w:rStyle w:val="Hyperlink"/>
          </w:rPr>
          <w:t>Hanteringsservrar</w:t>
        </w:r>
        <w:r w:rsidR="007D504A">
          <w:tab/>
        </w:r>
        <w:r w:rsidR="007D504A">
          <w:fldChar w:fldCharType="begin"/>
        </w:r>
        <w:r w:rsidR="007D504A">
          <w:instrText xml:space="preserve"> PAGEREF _Toc454827278 \h </w:instrText>
        </w:r>
        <w:r w:rsidR="007D504A">
          <w:fldChar w:fldCharType="separate"/>
        </w:r>
        <w:r w:rsidR="007D504A">
          <w:t>11</w:t>
        </w:r>
        <w:r w:rsidR="007D504A">
          <w:fldChar w:fldCharType="end"/>
        </w:r>
      </w:hyperlink>
    </w:p>
    <w:p w14:paraId="2E11462F" w14:textId="77777777" w:rsidR="007D504A" w:rsidRDefault="005E4733">
      <w:pPr>
        <w:pStyle w:val="TOC3"/>
        <w:rPr>
          <w:rFonts w:eastAsiaTheme="minorEastAsia"/>
          <w:smallCaps w:val="0"/>
          <w:sz w:val="22"/>
        </w:rPr>
      </w:pPr>
      <w:hyperlink w:anchor="_Toc454827279" w:history="1">
        <w:r w:rsidR="007D504A" w:rsidRPr="00E86BAF">
          <w:rPr>
            <w:rStyle w:val="Hyperlink"/>
          </w:rPr>
          <w:t>Specialservrar</w:t>
        </w:r>
        <w:r w:rsidR="007D504A">
          <w:tab/>
        </w:r>
        <w:r w:rsidR="007D504A">
          <w:fldChar w:fldCharType="begin"/>
        </w:r>
        <w:r w:rsidR="007D504A">
          <w:instrText xml:space="preserve"> PAGEREF _Toc454827279 \h </w:instrText>
        </w:r>
        <w:r w:rsidR="007D504A">
          <w:fldChar w:fldCharType="separate"/>
        </w:r>
        <w:r w:rsidR="007D504A">
          <w:t>12</w:t>
        </w:r>
        <w:r w:rsidR="007D504A">
          <w:fldChar w:fldCharType="end"/>
        </w:r>
      </w:hyperlink>
    </w:p>
    <w:p w14:paraId="2E114630" w14:textId="77777777" w:rsidR="007D504A" w:rsidRDefault="005E4733">
      <w:pPr>
        <w:pStyle w:val="TOC3"/>
        <w:rPr>
          <w:rFonts w:eastAsiaTheme="minorEastAsia"/>
          <w:smallCaps w:val="0"/>
          <w:sz w:val="22"/>
        </w:rPr>
      </w:pPr>
      <w:hyperlink w:anchor="_Toc454827280" w:history="1">
        <w:r w:rsidR="007D504A" w:rsidRPr="00E86BAF">
          <w:rPr>
            <w:rStyle w:val="Hyperlink"/>
          </w:rPr>
          <w:t>Utvecklingsverktyg</w:t>
        </w:r>
        <w:r w:rsidR="007D504A">
          <w:tab/>
        </w:r>
        <w:r w:rsidR="007D504A">
          <w:fldChar w:fldCharType="begin"/>
        </w:r>
        <w:r w:rsidR="007D504A">
          <w:instrText xml:space="preserve"> PAGEREF _Toc454827280 \h </w:instrText>
        </w:r>
        <w:r w:rsidR="007D504A">
          <w:fldChar w:fldCharType="separate"/>
        </w:r>
        <w:r w:rsidR="007D504A">
          <w:t>12</w:t>
        </w:r>
        <w:r w:rsidR="007D504A">
          <w:fldChar w:fldCharType="end"/>
        </w:r>
      </w:hyperlink>
    </w:p>
    <w:p w14:paraId="2E114631" w14:textId="77777777" w:rsidR="007D504A" w:rsidRDefault="005E4733">
      <w:pPr>
        <w:pStyle w:val="TOC1"/>
        <w:rPr>
          <w:rFonts w:eastAsiaTheme="minorEastAsia"/>
          <w:b w:val="0"/>
          <w:caps w:val="0"/>
          <w:noProof/>
          <w:sz w:val="22"/>
          <w:szCs w:val="22"/>
        </w:rPr>
      </w:pPr>
      <w:hyperlink w:anchor="_Toc454827281" w:history="1">
        <w:r w:rsidR="007D504A" w:rsidRPr="00E86BAF">
          <w:rPr>
            <w:rStyle w:val="Hyperlink"/>
            <w:noProof/>
          </w:rPr>
          <w:t>Programvara</w:t>
        </w:r>
        <w:r w:rsidR="007D504A">
          <w:rPr>
            <w:noProof/>
          </w:rPr>
          <w:tab/>
        </w:r>
        <w:r w:rsidR="007D504A">
          <w:rPr>
            <w:noProof/>
          </w:rPr>
          <w:fldChar w:fldCharType="begin"/>
        </w:r>
        <w:r w:rsidR="007D504A">
          <w:rPr>
            <w:noProof/>
          </w:rPr>
          <w:instrText xml:space="preserve"> PAGEREF _Toc454827281 \h </w:instrText>
        </w:r>
        <w:r w:rsidR="007D504A">
          <w:rPr>
            <w:noProof/>
          </w:rPr>
        </w:r>
        <w:r w:rsidR="007D504A">
          <w:rPr>
            <w:noProof/>
          </w:rPr>
          <w:fldChar w:fldCharType="separate"/>
        </w:r>
        <w:r w:rsidR="007D504A">
          <w:rPr>
            <w:noProof/>
          </w:rPr>
          <w:t>13</w:t>
        </w:r>
        <w:r w:rsidR="007D504A">
          <w:rPr>
            <w:noProof/>
          </w:rPr>
          <w:fldChar w:fldCharType="end"/>
        </w:r>
      </w:hyperlink>
    </w:p>
    <w:p w14:paraId="2E114632" w14:textId="77777777" w:rsidR="007D504A" w:rsidRDefault="005E4733">
      <w:pPr>
        <w:pStyle w:val="TOC2"/>
        <w:rPr>
          <w:rFonts w:eastAsiaTheme="minorEastAsia"/>
          <w:smallCaps w:val="0"/>
          <w:sz w:val="22"/>
        </w:rPr>
      </w:pPr>
      <w:hyperlink w:anchor="_Toc454827282" w:history="1">
        <w:r w:rsidR="007D504A" w:rsidRPr="00E86BAF">
          <w:rPr>
            <w:rStyle w:val="Hyperlink"/>
          </w:rPr>
          <w:t>Advanced Threat Analytics</w:t>
        </w:r>
        <w:r w:rsidR="007D504A">
          <w:tab/>
        </w:r>
        <w:r w:rsidR="007D504A">
          <w:fldChar w:fldCharType="begin"/>
        </w:r>
        <w:r w:rsidR="007D504A">
          <w:instrText xml:space="preserve"> PAGEREF _Toc454827282 \h </w:instrText>
        </w:r>
        <w:r w:rsidR="007D504A">
          <w:fldChar w:fldCharType="separate"/>
        </w:r>
        <w:r w:rsidR="007D504A">
          <w:t>13</w:t>
        </w:r>
        <w:r w:rsidR="007D504A">
          <w:fldChar w:fldCharType="end"/>
        </w:r>
      </w:hyperlink>
    </w:p>
    <w:p w14:paraId="2E114633" w14:textId="77777777" w:rsidR="007D504A" w:rsidRDefault="005E4733">
      <w:pPr>
        <w:pStyle w:val="TOC2"/>
        <w:rPr>
          <w:rFonts w:eastAsiaTheme="minorEastAsia"/>
          <w:smallCaps w:val="0"/>
          <w:sz w:val="22"/>
        </w:rPr>
      </w:pPr>
      <w:hyperlink w:anchor="_Toc454827283" w:history="1">
        <w:r w:rsidR="007D504A" w:rsidRPr="00E86BAF">
          <w:rPr>
            <w:rStyle w:val="Hyperlink"/>
          </w:rPr>
          <w:t>BizTalk</w:t>
        </w:r>
        <w:r w:rsidR="007D504A">
          <w:tab/>
        </w:r>
        <w:r w:rsidR="007D504A">
          <w:fldChar w:fldCharType="begin"/>
        </w:r>
        <w:r w:rsidR="007D504A">
          <w:instrText xml:space="preserve"> PAGEREF _Toc454827283 \h </w:instrText>
        </w:r>
        <w:r w:rsidR="007D504A">
          <w:fldChar w:fldCharType="separate"/>
        </w:r>
        <w:r w:rsidR="007D504A">
          <w:t>13</w:t>
        </w:r>
        <w:r w:rsidR="007D504A">
          <w:fldChar w:fldCharType="end"/>
        </w:r>
      </w:hyperlink>
    </w:p>
    <w:p w14:paraId="2E114634" w14:textId="77777777" w:rsidR="007D504A" w:rsidRDefault="005E4733">
      <w:pPr>
        <w:pStyle w:val="TOC2"/>
        <w:rPr>
          <w:rFonts w:eastAsiaTheme="minorEastAsia"/>
          <w:smallCaps w:val="0"/>
          <w:sz w:val="22"/>
        </w:rPr>
      </w:pPr>
      <w:hyperlink w:anchor="_Toc454827284" w:history="1">
        <w:r w:rsidR="007D504A" w:rsidRPr="00E86BAF">
          <w:rPr>
            <w:rStyle w:val="Hyperlink"/>
          </w:rPr>
          <w:t>CAL Suites</w:t>
        </w:r>
        <w:r w:rsidR="007D504A">
          <w:tab/>
        </w:r>
        <w:r w:rsidR="007D504A">
          <w:fldChar w:fldCharType="begin"/>
        </w:r>
        <w:r w:rsidR="007D504A">
          <w:instrText xml:space="preserve"> PAGEREF _Toc454827284 \h </w:instrText>
        </w:r>
        <w:r w:rsidR="007D504A">
          <w:fldChar w:fldCharType="separate"/>
        </w:r>
        <w:r w:rsidR="007D504A">
          <w:t>15</w:t>
        </w:r>
        <w:r w:rsidR="007D504A">
          <w:fldChar w:fldCharType="end"/>
        </w:r>
      </w:hyperlink>
    </w:p>
    <w:p w14:paraId="2E114635" w14:textId="77777777" w:rsidR="007D504A" w:rsidRDefault="005E4733">
      <w:pPr>
        <w:pStyle w:val="TOC2"/>
        <w:rPr>
          <w:rFonts w:eastAsiaTheme="minorEastAsia"/>
          <w:smallCaps w:val="0"/>
          <w:sz w:val="22"/>
        </w:rPr>
      </w:pPr>
      <w:hyperlink w:anchor="_Toc454827285" w:history="1">
        <w:r w:rsidR="007D504A" w:rsidRPr="00E86BAF">
          <w:rPr>
            <w:rStyle w:val="Hyperlink"/>
          </w:rPr>
          <w:t>Core Infrastructure Server (CIS) Suite</w:t>
        </w:r>
        <w:r w:rsidR="007D504A">
          <w:tab/>
        </w:r>
        <w:r w:rsidR="007D504A">
          <w:fldChar w:fldCharType="begin"/>
        </w:r>
        <w:r w:rsidR="007D504A">
          <w:instrText xml:space="preserve"> PAGEREF _Toc454827285 \h </w:instrText>
        </w:r>
        <w:r w:rsidR="007D504A">
          <w:fldChar w:fldCharType="separate"/>
        </w:r>
        <w:r w:rsidR="007D504A">
          <w:t>16</w:t>
        </w:r>
        <w:r w:rsidR="007D504A">
          <w:fldChar w:fldCharType="end"/>
        </w:r>
      </w:hyperlink>
    </w:p>
    <w:p w14:paraId="2E114636" w14:textId="77777777" w:rsidR="007D504A" w:rsidRDefault="005E4733">
      <w:pPr>
        <w:pStyle w:val="TOC2"/>
        <w:rPr>
          <w:rFonts w:eastAsiaTheme="minorEastAsia"/>
          <w:smallCaps w:val="0"/>
          <w:sz w:val="22"/>
        </w:rPr>
      </w:pPr>
      <w:hyperlink w:anchor="_Toc454827286" w:history="1">
        <w:r w:rsidR="007D504A" w:rsidRPr="00E86BAF">
          <w:rPr>
            <w:rStyle w:val="Hyperlink"/>
          </w:rPr>
          <w:t>Forefront</w:t>
        </w:r>
        <w:r w:rsidR="007D504A">
          <w:tab/>
        </w:r>
        <w:r w:rsidR="007D504A">
          <w:fldChar w:fldCharType="begin"/>
        </w:r>
        <w:r w:rsidR="007D504A">
          <w:instrText xml:space="preserve"> PAGEREF _Toc454827286 \h </w:instrText>
        </w:r>
        <w:r w:rsidR="007D504A">
          <w:fldChar w:fldCharType="separate"/>
        </w:r>
        <w:r w:rsidR="007D504A">
          <w:t>18</w:t>
        </w:r>
        <w:r w:rsidR="007D504A">
          <w:fldChar w:fldCharType="end"/>
        </w:r>
      </w:hyperlink>
    </w:p>
    <w:p w14:paraId="2E114637" w14:textId="77777777" w:rsidR="007D504A" w:rsidRDefault="005E4733">
      <w:pPr>
        <w:pStyle w:val="TOC2"/>
        <w:rPr>
          <w:rFonts w:eastAsiaTheme="minorEastAsia"/>
          <w:smallCaps w:val="0"/>
          <w:sz w:val="22"/>
        </w:rPr>
      </w:pPr>
      <w:hyperlink w:anchor="_Toc454827287" w:history="1">
        <w:r w:rsidR="007D504A" w:rsidRPr="00E86BAF">
          <w:rPr>
            <w:rStyle w:val="Hyperlink"/>
          </w:rPr>
          <w:t>Microsoft Dynamics</w:t>
        </w:r>
        <w:r w:rsidR="007D504A">
          <w:tab/>
        </w:r>
        <w:r w:rsidR="007D504A">
          <w:fldChar w:fldCharType="begin"/>
        </w:r>
        <w:r w:rsidR="007D504A">
          <w:instrText xml:space="preserve"> PAGEREF _Toc454827287 \h </w:instrText>
        </w:r>
        <w:r w:rsidR="007D504A">
          <w:fldChar w:fldCharType="separate"/>
        </w:r>
        <w:r w:rsidR="007D504A">
          <w:t>18</w:t>
        </w:r>
        <w:r w:rsidR="007D504A">
          <w:fldChar w:fldCharType="end"/>
        </w:r>
      </w:hyperlink>
    </w:p>
    <w:p w14:paraId="2E114638" w14:textId="77777777" w:rsidR="007D504A" w:rsidRDefault="005E4733">
      <w:pPr>
        <w:pStyle w:val="TOC3"/>
        <w:rPr>
          <w:rFonts w:eastAsiaTheme="minorEastAsia"/>
          <w:smallCaps w:val="0"/>
          <w:sz w:val="22"/>
        </w:rPr>
      </w:pPr>
      <w:hyperlink w:anchor="_Toc454827288" w:history="1">
        <w:r w:rsidR="007D504A" w:rsidRPr="00E86BAF">
          <w:rPr>
            <w:rStyle w:val="Hyperlink"/>
          </w:rPr>
          <w:t>Microsoft Dynamics AX</w:t>
        </w:r>
        <w:r w:rsidR="007D504A">
          <w:tab/>
        </w:r>
        <w:r w:rsidR="007D504A">
          <w:fldChar w:fldCharType="begin"/>
        </w:r>
        <w:r w:rsidR="007D504A">
          <w:instrText xml:space="preserve"> PAGEREF _Toc454827288 \h </w:instrText>
        </w:r>
        <w:r w:rsidR="007D504A">
          <w:fldChar w:fldCharType="separate"/>
        </w:r>
        <w:r w:rsidR="007D504A">
          <w:t>18</w:t>
        </w:r>
        <w:r w:rsidR="007D504A">
          <w:fldChar w:fldCharType="end"/>
        </w:r>
      </w:hyperlink>
    </w:p>
    <w:p w14:paraId="2E114639" w14:textId="77777777" w:rsidR="007D504A" w:rsidRDefault="005E4733">
      <w:pPr>
        <w:pStyle w:val="TOC3"/>
        <w:rPr>
          <w:rFonts w:eastAsiaTheme="minorEastAsia"/>
          <w:smallCaps w:val="0"/>
          <w:sz w:val="22"/>
        </w:rPr>
      </w:pPr>
      <w:hyperlink w:anchor="_Toc454827289" w:history="1">
        <w:r w:rsidR="007D504A" w:rsidRPr="00E86BAF">
          <w:rPr>
            <w:rStyle w:val="Hyperlink"/>
          </w:rPr>
          <w:t>Microsoft Dynamics CRM</w:t>
        </w:r>
        <w:r w:rsidR="007D504A">
          <w:tab/>
        </w:r>
        <w:r w:rsidR="007D504A">
          <w:fldChar w:fldCharType="begin"/>
        </w:r>
        <w:r w:rsidR="007D504A">
          <w:instrText xml:space="preserve"> PAGEREF _Toc454827289 \h </w:instrText>
        </w:r>
        <w:r w:rsidR="007D504A">
          <w:fldChar w:fldCharType="separate"/>
        </w:r>
        <w:r w:rsidR="007D504A">
          <w:t>20</w:t>
        </w:r>
        <w:r w:rsidR="007D504A">
          <w:fldChar w:fldCharType="end"/>
        </w:r>
      </w:hyperlink>
    </w:p>
    <w:p w14:paraId="2E11463A" w14:textId="77777777" w:rsidR="007D504A" w:rsidRDefault="005E4733">
      <w:pPr>
        <w:pStyle w:val="TOC2"/>
        <w:rPr>
          <w:rFonts w:eastAsiaTheme="minorEastAsia"/>
          <w:smallCaps w:val="0"/>
          <w:sz w:val="22"/>
        </w:rPr>
      </w:pPr>
      <w:hyperlink w:anchor="_Toc454827290" w:history="1">
        <w:r w:rsidR="007D504A" w:rsidRPr="00E86BAF">
          <w:rPr>
            <w:rStyle w:val="Hyperlink"/>
          </w:rPr>
          <w:t>Microsoft Identity Manager</w:t>
        </w:r>
        <w:r w:rsidR="007D504A">
          <w:tab/>
        </w:r>
        <w:r w:rsidR="007D504A">
          <w:fldChar w:fldCharType="begin"/>
        </w:r>
        <w:r w:rsidR="007D504A">
          <w:instrText xml:space="preserve"> PAGEREF _Toc454827290 \h </w:instrText>
        </w:r>
        <w:r w:rsidR="007D504A">
          <w:fldChar w:fldCharType="separate"/>
        </w:r>
        <w:r w:rsidR="007D504A">
          <w:t>22</w:t>
        </w:r>
        <w:r w:rsidR="007D504A">
          <w:fldChar w:fldCharType="end"/>
        </w:r>
      </w:hyperlink>
    </w:p>
    <w:p w14:paraId="2E11463B" w14:textId="77777777" w:rsidR="007D504A" w:rsidRDefault="005E4733">
      <w:pPr>
        <w:pStyle w:val="TOC2"/>
        <w:rPr>
          <w:rFonts w:eastAsiaTheme="minorEastAsia"/>
          <w:smallCaps w:val="0"/>
          <w:sz w:val="22"/>
        </w:rPr>
      </w:pPr>
      <w:hyperlink w:anchor="_Toc454827291" w:history="1">
        <w:r w:rsidR="007D504A" w:rsidRPr="00E86BAF">
          <w:rPr>
            <w:rStyle w:val="Hyperlink"/>
          </w:rPr>
          <w:t>Office-applikationer</w:t>
        </w:r>
        <w:r w:rsidR="007D504A">
          <w:tab/>
        </w:r>
        <w:r w:rsidR="007D504A">
          <w:fldChar w:fldCharType="begin"/>
        </w:r>
        <w:r w:rsidR="007D504A">
          <w:instrText xml:space="preserve"> PAGEREF _Toc454827291 \h </w:instrText>
        </w:r>
        <w:r w:rsidR="007D504A">
          <w:fldChar w:fldCharType="separate"/>
        </w:r>
        <w:r w:rsidR="007D504A">
          <w:t>22</w:t>
        </w:r>
        <w:r w:rsidR="007D504A">
          <w:fldChar w:fldCharType="end"/>
        </w:r>
      </w:hyperlink>
    </w:p>
    <w:p w14:paraId="2E11463C" w14:textId="77777777" w:rsidR="007D504A" w:rsidRDefault="005E4733">
      <w:pPr>
        <w:pStyle w:val="TOC3"/>
        <w:rPr>
          <w:rFonts w:eastAsiaTheme="minorEastAsia"/>
          <w:smallCaps w:val="0"/>
          <w:sz w:val="22"/>
        </w:rPr>
      </w:pPr>
      <w:hyperlink w:anchor="_Toc454827292" w:history="1">
        <w:r w:rsidR="007D504A" w:rsidRPr="00E86BAF">
          <w:rPr>
            <w:rStyle w:val="Hyperlink"/>
          </w:rPr>
          <w:t>Office desktopapplikationer</w:t>
        </w:r>
        <w:r w:rsidR="007D504A">
          <w:tab/>
        </w:r>
        <w:r w:rsidR="007D504A">
          <w:fldChar w:fldCharType="begin"/>
        </w:r>
        <w:r w:rsidR="007D504A">
          <w:instrText xml:space="preserve"> PAGEREF _Toc454827292 \h </w:instrText>
        </w:r>
        <w:r w:rsidR="007D504A">
          <w:fldChar w:fldCharType="separate"/>
        </w:r>
        <w:r w:rsidR="007D504A">
          <w:t>22</w:t>
        </w:r>
        <w:r w:rsidR="007D504A">
          <w:fldChar w:fldCharType="end"/>
        </w:r>
      </w:hyperlink>
    </w:p>
    <w:p w14:paraId="2E11463D" w14:textId="77777777" w:rsidR="007D504A" w:rsidRDefault="005E4733">
      <w:pPr>
        <w:pStyle w:val="TOC3"/>
        <w:rPr>
          <w:rFonts w:eastAsiaTheme="minorEastAsia"/>
          <w:smallCaps w:val="0"/>
          <w:sz w:val="22"/>
        </w:rPr>
      </w:pPr>
      <w:hyperlink w:anchor="_Toc454827293" w:history="1">
        <w:r w:rsidR="007D504A" w:rsidRPr="00E86BAF">
          <w:rPr>
            <w:rStyle w:val="Hyperlink"/>
          </w:rPr>
          <w:t>Office för Mac</w:t>
        </w:r>
        <w:r w:rsidR="007D504A">
          <w:tab/>
        </w:r>
        <w:r w:rsidR="007D504A">
          <w:fldChar w:fldCharType="begin"/>
        </w:r>
        <w:r w:rsidR="007D504A">
          <w:instrText xml:space="preserve"> PAGEREF _Toc454827293 \h </w:instrText>
        </w:r>
        <w:r w:rsidR="007D504A">
          <w:fldChar w:fldCharType="separate"/>
        </w:r>
        <w:r w:rsidR="007D504A">
          <w:t>24</w:t>
        </w:r>
        <w:r w:rsidR="007D504A">
          <w:fldChar w:fldCharType="end"/>
        </w:r>
      </w:hyperlink>
    </w:p>
    <w:p w14:paraId="2E11463E" w14:textId="77777777" w:rsidR="007D504A" w:rsidRDefault="005E4733">
      <w:pPr>
        <w:pStyle w:val="TOC2"/>
        <w:rPr>
          <w:rFonts w:eastAsiaTheme="minorEastAsia"/>
          <w:smallCaps w:val="0"/>
          <w:sz w:val="22"/>
        </w:rPr>
      </w:pPr>
      <w:hyperlink w:anchor="_Toc454827294" w:history="1">
        <w:r w:rsidR="007D504A" w:rsidRPr="00E86BAF">
          <w:rPr>
            <w:rStyle w:val="Hyperlink"/>
          </w:rPr>
          <w:t>Office-servrar</w:t>
        </w:r>
        <w:r w:rsidR="007D504A">
          <w:tab/>
        </w:r>
        <w:r w:rsidR="007D504A">
          <w:fldChar w:fldCharType="begin"/>
        </w:r>
        <w:r w:rsidR="007D504A">
          <w:instrText xml:space="preserve"> PAGEREF _Toc454827294 \h </w:instrText>
        </w:r>
        <w:r w:rsidR="007D504A">
          <w:fldChar w:fldCharType="separate"/>
        </w:r>
        <w:r w:rsidR="007D504A">
          <w:t>25</w:t>
        </w:r>
        <w:r w:rsidR="007D504A">
          <w:fldChar w:fldCharType="end"/>
        </w:r>
      </w:hyperlink>
    </w:p>
    <w:p w14:paraId="2E11463F" w14:textId="77777777" w:rsidR="007D504A" w:rsidRDefault="005E4733">
      <w:pPr>
        <w:pStyle w:val="TOC3"/>
        <w:rPr>
          <w:rFonts w:eastAsiaTheme="minorEastAsia"/>
          <w:smallCaps w:val="0"/>
          <w:sz w:val="22"/>
        </w:rPr>
      </w:pPr>
      <w:hyperlink w:anchor="_Toc454827295" w:history="1">
        <w:r w:rsidR="007D504A" w:rsidRPr="00E86BAF">
          <w:rPr>
            <w:rStyle w:val="Hyperlink"/>
          </w:rPr>
          <w:t>Exchange Server</w:t>
        </w:r>
        <w:r w:rsidR="007D504A">
          <w:tab/>
        </w:r>
        <w:r w:rsidR="007D504A">
          <w:fldChar w:fldCharType="begin"/>
        </w:r>
        <w:r w:rsidR="007D504A">
          <w:instrText xml:space="preserve"> PAGEREF _Toc454827295 \h </w:instrText>
        </w:r>
        <w:r w:rsidR="007D504A">
          <w:fldChar w:fldCharType="separate"/>
        </w:r>
        <w:r w:rsidR="007D504A">
          <w:t>25</w:t>
        </w:r>
        <w:r w:rsidR="007D504A">
          <w:fldChar w:fldCharType="end"/>
        </w:r>
      </w:hyperlink>
    </w:p>
    <w:p w14:paraId="2E114640" w14:textId="77777777" w:rsidR="007D504A" w:rsidRDefault="005E4733">
      <w:pPr>
        <w:pStyle w:val="TOC3"/>
        <w:rPr>
          <w:rFonts w:eastAsiaTheme="minorEastAsia"/>
          <w:smallCaps w:val="0"/>
          <w:sz w:val="22"/>
        </w:rPr>
      </w:pPr>
      <w:hyperlink w:anchor="_Toc454827296" w:history="1">
        <w:r w:rsidR="007D504A" w:rsidRPr="00E86BAF">
          <w:rPr>
            <w:rStyle w:val="Hyperlink"/>
          </w:rPr>
          <w:t>Project Server</w:t>
        </w:r>
        <w:r w:rsidR="007D504A">
          <w:tab/>
        </w:r>
        <w:r w:rsidR="007D504A">
          <w:fldChar w:fldCharType="begin"/>
        </w:r>
        <w:r w:rsidR="007D504A">
          <w:instrText xml:space="preserve"> PAGEREF _Toc454827296 \h </w:instrText>
        </w:r>
        <w:r w:rsidR="007D504A">
          <w:fldChar w:fldCharType="separate"/>
        </w:r>
        <w:r w:rsidR="007D504A">
          <w:t>26</w:t>
        </w:r>
        <w:r w:rsidR="007D504A">
          <w:fldChar w:fldCharType="end"/>
        </w:r>
      </w:hyperlink>
    </w:p>
    <w:p w14:paraId="2E114641" w14:textId="77777777" w:rsidR="007D504A" w:rsidRDefault="005E4733">
      <w:pPr>
        <w:pStyle w:val="TOC3"/>
        <w:rPr>
          <w:rFonts w:eastAsiaTheme="minorEastAsia"/>
          <w:smallCaps w:val="0"/>
          <w:sz w:val="22"/>
        </w:rPr>
      </w:pPr>
      <w:hyperlink w:anchor="_Toc454827297" w:history="1">
        <w:r w:rsidR="007D504A" w:rsidRPr="00E86BAF">
          <w:rPr>
            <w:rStyle w:val="Hyperlink"/>
          </w:rPr>
          <w:t>SharePoint Server</w:t>
        </w:r>
        <w:r w:rsidR="007D504A">
          <w:tab/>
        </w:r>
        <w:r w:rsidR="007D504A">
          <w:fldChar w:fldCharType="begin"/>
        </w:r>
        <w:r w:rsidR="007D504A">
          <w:instrText xml:space="preserve"> PAGEREF _Toc454827297 \h </w:instrText>
        </w:r>
        <w:r w:rsidR="007D504A">
          <w:fldChar w:fldCharType="separate"/>
        </w:r>
        <w:r w:rsidR="007D504A">
          <w:t>26</w:t>
        </w:r>
        <w:r w:rsidR="007D504A">
          <w:fldChar w:fldCharType="end"/>
        </w:r>
      </w:hyperlink>
    </w:p>
    <w:p w14:paraId="2E114642" w14:textId="77777777" w:rsidR="007D504A" w:rsidRDefault="005E4733">
      <w:pPr>
        <w:pStyle w:val="TOC3"/>
        <w:rPr>
          <w:rFonts w:eastAsiaTheme="minorEastAsia"/>
          <w:smallCaps w:val="0"/>
          <w:sz w:val="22"/>
        </w:rPr>
      </w:pPr>
      <w:hyperlink w:anchor="_Toc454827298" w:history="1">
        <w:r w:rsidR="007D504A" w:rsidRPr="00E86BAF">
          <w:rPr>
            <w:rStyle w:val="Hyperlink"/>
          </w:rPr>
          <w:t>Skype för Business Server</w:t>
        </w:r>
        <w:r w:rsidR="007D504A">
          <w:tab/>
        </w:r>
        <w:r w:rsidR="007D504A">
          <w:fldChar w:fldCharType="begin"/>
        </w:r>
        <w:r w:rsidR="007D504A">
          <w:instrText xml:space="preserve"> PAGEREF _Toc454827298 \h </w:instrText>
        </w:r>
        <w:r w:rsidR="007D504A">
          <w:fldChar w:fldCharType="separate"/>
        </w:r>
        <w:r w:rsidR="007D504A">
          <w:t>27</w:t>
        </w:r>
        <w:r w:rsidR="007D504A">
          <w:fldChar w:fldCharType="end"/>
        </w:r>
      </w:hyperlink>
    </w:p>
    <w:p w14:paraId="2E114643" w14:textId="77777777" w:rsidR="007D504A" w:rsidRDefault="005E4733">
      <w:pPr>
        <w:pStyle w:val="TOC2"/>
        <w:rPr>
          <w:rFonts w:eastAsiaTheme="minorEastAsia"/>
          <w:smallCaps w:val="0"/>
          <w:sz w:val="22"/>
        </w:rPr>
      </w:pPr>
      <w:hyperlink w:anchor="_Toc454827299" w:history="1">
        <w:r w:rsidR="007D504A" w:rsidRPr="00E86BAF">
          <w:rPr>
            <w:rStyle w:val="Hyperlink"/>
          </w:rPr>
          <w:t>R Server</w:t>
        </w:r>
        <w:r w:rsidR="007D504A">
          <w:tab/>
        </w:r>
        <w:r w:rsidR="007D504A">
          <w:fldChar w:fldCharType="begin"/>
        </w:r>
        <w:r w:rsidR="007D504A">
          <w:instrText xml:space="preserve"> PAGEREF _Toc454827299 \h </w:instrText>
        </w:r>
        <w:r w:rsidR="007D504A">
          <w:fldChar w:fldCharType="separate"/>
        </w:r>
        <w:r w:rsidR="007D504A">
          <w:t>28</w:t>
        </w:r>
        <w:r w:rsidR="007D504A">
          <w:fldChar w:fldCharType="end"/>
        </w:r>
      </w:hyperlink>
    </w:p>
    <w:p w14:paraId="2E114644" w14:textId="77777777" w:rsidR="007D504A" w:rsidRDefault="005E4733">
      <w:pPr>
        <w:pStyle w:val="TOC2"/>
        <w:rPr>
          <w:rFonts w:eastAsiaTheme="minorEastAsia"/>
          <w:smallCaps w:val="0"/>
          <w:sz w:val="22"/>
        </w:rPr>
      </w:pPr>
      <w:hyperlink w:anchor="_Toc454827300" w:history="1">
        <w:r w:rsidR="007D504A" w:rsidRPr="00E86BAF">
          <w:rPr>
            <w:rStyle w:val="Hyperlink"/>
          </w:rPr>
          <w:t>SQL Server</w:t>
        </w:r>
        <w:r w:rsidR="007D504A">
          <w:tab/>
        </w:r>
        <w:r w:rsidR="007D504A">
          <w:fldChar w:fldCharType="begin"/>
        </w:r>
        <w:r w:rsidR="007D504A">
          <w:instrText xml:space="preserve"> PAGEREF _Toc454827300 \h </w:instrText>
        </w:r>
        <w:r w:rsidR="007D504A">
          <w:fldChar w:fldCharType="separate"/>
        </w:r>
        <w:r w:rsidR="007D504A">
          <w:t>29</w:t>
        </w:r>
        <w:r w:rsidR="007D504A">
          <w:fldChar w:fldCharType="end"/>
        </w:r>
      </w:hyperlink>
    </w:p>
    <w:p w14:paraId="2E114645" w14:textId="77777777" w:rsidR="007D504A" w:rsidRDefault="005E4733">
      <w:pPr>
        <w:pStyle w:val="TOC2"/>
        <w:rPr>
          <w:rFonts w:eastAsiaTheme="minorEastAsia"/>
          <w:smallCaps w:val="0"/>
          <w:sz w:val="22"/>
        </w:rPr>
      </w:pPr>
      <w:hyperlink w:anchor="_Toc454827301" w:history="1">
        <w:r w:rsidR="007D504A" w:rsidRPr="00E86BAF">
          <w:rPr>
            <w:rStyle w:val="Hyperlink"/>
          </w:rPr>
          <w:t>System Center</w:t>
        </w:r>
        <w:r w:rsidR="007D504A">
          <w:tab/>
        </w:r>
        <w:r w:rsidR="007D504A">
          <w:fldChar w:fldCharType="begin"/>
        </w:r>
        <w:r w:rsidR="007D504A">
          <w:instrText xml:space="preserve"> PAGEREF _Toc454827301 \h </w:instrText>
        </w:r>
        <w:r w:rsidR="007D504A">
          <w:fldChar w:fldCharType="separate"/>
        </w:r>
        <w:r w:rsidR="007D504A">
          <w:t>31</w:t>
        </w:r>
        <w:r w:rsidR="007D504A">
          <w:fldChar w:fldCharType="end"/>
        </w:r>
      </w:hyperlink>
    </w:p>
    <w:p w14:paraId="2E114646" w14:textId="77777777" w:rsidR="007D504A" w:rsidRDefault="005E4733">
      <w:pPr>
        <w:pStyle w:val="TOC3"/>
        <w:rPr>
          <w:rFonts w:eastAsiaTheme="minorEastAsia"/>
          <w:smallCaps w:val="0"/>
          <w:sz w:val="22"/>
        </w:rPr>
      </w:pPr>
      <w:hyperlink w:anchor="_Toc454827302" w:history="1">
        <w:r w:rsidR="007D504A" w:rsidRPr="00E86BAF">
          <w:rPr>
            <w:rStyle w:val="Hyperlink"/>
          </w:rPr>
          <w:t>System Center Server</w:t>
        </w:r>
        <w:r w:rsidR="007D504A">
          <w:tab/>
        </w:r>
        <w:r w:rsidR="007D504A">
          <w:fldChar w:fldCharType="begin"/>
        </w:r>
        <w:r w:rsidR="007D504A">
          <w:instrText xml:space="preserve"> PAGEREF _Toc454827302 \h </w:instrText>
        </w:r>
        <w:r w:rsidR="007D504A">
          <w:fldChar w:fldCharType="separate"/>
        </w:r>
        <w:r w:rsidR="007D504A">
          <w:t>31</w:t>
        </w:r>
        <w:r w:rsidR="007D504A">
          <w:fldChar w:fldCharType="end"/>
        </w:r>
      </w:hyperlink>
    </w:p>
    <w:p w14:paraId="2E114647" w14:textId="77777777" w:rsidR="007D504A" w:rsidRDefault="005E4733">
      <w:pPr>
        <w:pStyle w:val="TOC3"/>
        <w:rPr>
          <w:rFonts w:eastAsiaTheme="minorEastAsia"/>
          <w:smallCaps w:val="0"/>
          <w:sz w:val="22"/>
        </w:rPr>
      </w:pPr>
      <w:hyperlink w:anchor="_Toc454827303" w:history="1">
        <w:r w:rsidR="007D504A" w:rsidRPr="00E86BAF">
          <w:rPr>
            <w:rStyle w:val="Hyperlink"/>
          </w:rPr>
          <w:t>System Center Client Management Suite</w:t>
        </w:r>
        <w:r w:rsidR="007D504A">
          <w:tab/>
        </w:r>
        <w:r w:rsidR="007D504A">
          <w:fldChar w:fldCharType="begin"/>
        </w:r>
        <w:r w:rsidR="007D504A">
          <w:instrText xml:space="preserve"> PAGEREF _Toc454827303 \h </w:instrText>
        </w:r>
        <w:r w:rsidR="007D504A">
          <w:fldChar w:fldCharType="separate"/>
        </w:r>
        <w:r w:rsidR="007D504A">
          <w:t>32</w:t>
        </w:r>
        <w:r w:rsidR="007D504A">
          <w:fldChar w:fldCharType="end"/>
        </w:r>
      </w:hyperlink>
    </w:p>
    <w:p w14:paraId="2E114648" w14:textId="77777777" w:rsidR="007D504A" w:rsidRDefault="005E4733">
      <w:pPr>
        <w:pStyle w:val="TOC3"/>
        <w:rPr>
          <w:rFonts w:eastAsiaTheme="minorEastAsia"/>
          <w:smallCaps w:val="0"/>
          <w:sz w:val="22"/>
        </w:rPr>
      </w:pPr>
      <w:hyperlink w:anchor="_Toc454827304" w:history="1">
        <w:r w:rsidR="007D504A" w:rsidRPr="00E86BAF">
          <w:rPr>
            <w:rStyle w:val="Hyperlink"/>
          </w:rPr>
          <w:t>System Center Configuration Manager</w:t>
        </w:r>
        <w:r w:rsidR="007D504A">
          <w:tab/>
        </w:r>
        <w:r w:rsidR="007D504A">
          <w:fldChar w:fldCharType="begin"/>
        </w:r>
        <w:r w:rsidR="007D504A">
          <w:instrText xml:space="preserve"> PAGEREF _Toc454827304 \h </w:instrText>
        </w:r>
        <w:r w:rsidR="007D504A">
          <w:fldChar w:fldCharType="separate"/>
        </w:r>
        <w:r w:rsidR="007D504A">
          <w:t>33</w:t>
        </w:r>
        <w:r w:rsidR="007D504A">
          <w:fldChar w:fldCharType="end"/>
        </w:r>
      </w:hyperlink>
    </w:p>
    <w:p w14:paraId="2E114649" w14:textId="77777777" w:rsidR="007D504A" w:rsidRDefault="005E4733">
      <w:pPr>
        <w:pStyle w:val="TOC3"/>
        <w:rPr>
          <w:rFonts w:eastAsiaTheme="minorEastAsia"/>
          <w:smallCaps w:val="0"/>
          <w:sz w:val="22"/>
        </w:rPr>
      </w:pPr>
      <w:hyperlink w:anchor="_Toc454827305" w:history="1">
        <w:r w:rsidR="007D504A" w:rsidRPr="00E86BAF">
          <w:rPr>
            <w:rStyle w:val="Hyperlink"/>
          </w:rPr>
          <w:t>System Center Data Protection Manager</w:t>
        </w:r>
        <w:r w:rsidR="007D504A">
          <w:tab/>
        </w:r>
        <w:r w:rsidR="007D504A">
          <w:fldChar w:fldCharType="begin"/>
        </w:r>
        <w:r w:rsidR="007D504A">
          <w:instrText xml:space="preserve"> PAGEREF _Toc454827305 \h </w:instrText>
        </w:r>
        <w:r w:rsidR="007D504A">
          <w:fldChar w:fldCharType="separate"/>
        </w:r>
        <w:r w:rsidR="007D504A">
          <w:t>34</w:t>
        </w:r>
        <w:r w:rsidR="007D504A">
          <w:fldChar w:fldCharType="end"/>
        </w:r>
      </w:hyperlink>
    </w:p>
    <w:p w14:paraId="2E11464A" w14:textId="77777777" w:rsidR="007D504A" w:rsidRDefault="005E4733">
      <w:pPr>
        <w:pStyle w:val="TOC3"/>
        <w:rPr>
          <w:rFonts w:eastAsiaTheme="minorEastAsia"/>
          <w:smallCaps w:val="0"/>
          <w:sz w:val="22"/>
        </w:rPr>
      </w:pPr>
      <w:hyperlink w:anchor="_Toc454827306" w:history="1">
        <w:r w:rsidR="007D504A" w:rsidRPr="00E86BAF">
          <w:rPr>
            <w:rStyle w:val="Hyperlink"/>
          </w:rPr>
          <w:t>System Center Endpoint Protection</w:t>
        </w:r>
        <w:r w:rsidR="007D504A">
          <w:tab/>
        </w:r>
        <w:r w:rsidR="007D504A">
          <w:fldChar w:fldCharType="begin"/>
        </w:r>
        <w:r w:rsidR="007D504A">
          <w:instrText xml:space="preserve"> PAGEREF _Toc454827306 \h </w:instrText>
        </w:r>
        <w:r w:rsidR="007D504A">
          <w:fldChar w:fldCharType="separate"/>
        </w:r>
        <w:r w:rsidR="007D504A">
          <w:t>34</w:t>
        </w:r>
        <w:r w:rsidR="007D504A">
          <w:fldChar w:fldCharType="end"/>
        </w:r>
      </w:hyperlink>
    </w:p>
    <w:p w14:paraId="2E11464B" w14:textId="77777777" w:rsidR="007D504A" w:rsidRDefault="005E4733">
      <w:pPr>
        <w:pStyle w:val="TOC3"/>
        <w:rPr>
          <w:rFonts w:eastAsiaTheme="minorEastAsia"/>
          <w:smallCaps w:val="0"/>
          <w:sz w:val="22"/>
        </w:rPr>
      </w:pPr>
      <w:hyperlink w:anchor="_Toc454827307" w:history="1">
        <w:r w:rsidR="007D504A" w:rsidRPr="00E86BAF">
          <w:rPr>
            <w:rStyle w:val="Hyperlink"/>
          </w:rPr>
          <w:t>System Center Operation Manager</w:t>
        </w:r>
        <w:r w:rsidR="007D504A">
          <w:tab/>
        </w:r>
        <w:r w:rsidR="007D504A">
          <w:fldChar w:fldCharType="begin"/>
        </w:r>
        <w:r w:rsidR="007D504A">
          <w:instrText xml:space="preserve"> PAGEREF _Toc454827307 \h </w:instrText>
        </w:r>
        <w:r w:rsidR="007D504A">
          <w:fldChar w:fldCharType="separate"/>
        </w:r>
        <w:r w:rsidR="007D504A">
          <w:t>35</w:t>
        </w:r>
        <w:r w:rsidR="007D504A">
          <w:fldChar w:fldCharType="end"/>
        </w:r>
      </w:hyperlink>
    </w:p>
    <w:p w14:paraId="2E11464C" w14:textId="77777777" w:rsidR="007D504A" w:rsidRDefault="005E4733">
      <w:pPr>
        <w:pStyle w:val="TOC3"/>
        <w:rPr>
          <w:rFonts w:eastAsiaTheme="minorEastAsia"/>
          <w:smallCaps w:val="0"/>
          <w:sz w:val="22"/>
        </w:rPr>
      </w:pPr>
      <w:hyperlink w:anchor="_Toc454827308" w:history="1">
        <w:r w:rsidR="007D504A" w:rsidRPr="00E86BAF">
          <w:rPr>
            <w:rStyle w:val="Hyperlink"/>
          </w:rPr>
          <w:t>System Center Server Management Suite</w:t>
        </w:r>
        <w:r w:rsidR="007D504A">
          <w:tab/>
        </w:r>
        <w:r w:rsidR="007D504A">
          <w:fldChar w:fldCharType="begin"/>
        </w:r>
        <w:r w:rsidR="007D504A">
          <w:instrText xml:space="preserve"> PAGEREF _Toc454827308 \h </w:instrText>
        </w:r>
        <w:r w:rsidR="007D504A">
          <w:fldChar w:fldCharType="separate"/>
        </w:r>
        <w:r w:rsidR="007D504A">
          <w:t>35</w:t>
        </w:r>
        <w:r w:rsidR="007D504A">
          <w:fldChar w:fldCharType="end"/>
        </w:r>
      </w:hyperlink>
    </w:p>
    <w:p w14:paraId="2E11464D" w14:textId="77777777" w:rsidR="007D504A" w:rsidRDefault="005E4733">
      <w:pPr>
        <w:pStyle w:val="TOC3"/>
        <w:rPr>
          <w:rFonts w:eastAsiaTheme="minorEastAsia"/>
          <w:smallCaps w:val="0"/>
          <w:sz w:val="22"/>
        </w:rPr>
      </w:pPr>
      <w:hyperlink w:anchor="_Toc454827309" w:history="1">
        <w:r w:rsidR="007D504A" w:rsidRPr="00E86BAF">
          <w:rPr>
            <w:rStyle w:val="Hyperlink"/>
          </w:rPr>
          <w:t>System Center Service Manager</w:t>
        </w:r>
        <w:r w:rsidR="007D504A">
          <w:tab/>
        </w:r>
        <w:r w:rsidR="007D504A">
          <w:fldChar w:fldCharType="begin"/>
        </w:r>
        <w:r w:rsidR="007D504A">
          <w:instrText xml:space="preserve"> PAGEREF _Toc454827309 \h </w:instrText>
        </w:r>
        <w:r w:rsidR="007D504A">
          <w:fldChar w:fldCharType="separate"/>
        </w:r>
        <w:r w:rsidR="007D504A">
          <w:t>35</w:t>
        </w:r>
        <w:r w:rsidR="007D504A">
          <w:fldChar w:fldCharType="end"/>
        </w:r>
      </w:hyperlink>
    </w:p>
    <w:p w14:paraId="2E11464E" w14:textId="77777777" w:rsidR="007D504A" w:rsidRDefault="005E4733">
      <w:pPr>
        <w:pStyle w:val="TOC2"/>
        <w:rPr>
          <w:rFonts w:eastAsiaTheme="minorEastAsia"/>
          <w:smallCaps w:val="0"/>
          <w:sz w:val="22"/>
        </w:rPr>
      </w:pPr>
      <w:hyperlink w:anchor="_Toc454827310" w:history="1">
        <w:r w:rsidR="007D504A" w:rsidRPr="00E86BAF">
          <w:rPr>
            <w:rStyle w:val="Hyperlink"/>
          </w:rPr>
          <w:t>Virtual Desktop Infrastructure (VDI) Suite</w:t>
        </w:r>
        <w:r w:rsidR="007D504A">
          <w:tab/>
        </w:r>
        <w:r w:rsidR="007D504A">
          <w:fldChar w:fldCharType="begin"/>
        </w:r>
        <w:r w:rsidR="007D504A">
          <w:instrText xml:space="preserve"> PAGEREF _Toc454827310 \h </w:instrText>
        </w:r>
        <w:r w:rsidR="007D504A">
          <w:fldChar w:fldCharType="separate"/>
        </w:r>
        <w:r w:rsidR="007D504A">
          <w:t>35</w:t>
        </w:r>
        <w:r w:rsidR="007D504A">
          <w:fldChar w:fldCharType="end"/>
        </w:r>
      </w:hyperlink>
    </w:p>
    <w:p w14:paraId="2E11464F" w14:textId="77777777" w:rsidR="007D504A" w:rsidRDefault="005E4733">
      <w:pPr>
        <w:pStyle w:val="TOC2"/>
        <w:rPr>
          <w:rFonts w:eastAsiaTheme="minorEastAsia"/>
          <w:smallCaps w:val="0"/>
          <w:sz w:val="22"/>
        </w:rPr>
      </w:pPr>
      <w:hyperlink w:anchor="_Toc454827311" w:history="1">
        <w:r w:rsidR="007D504A" w:rsidRPr="00E86BAF">
          <w:rPr>
            <w:rStyle w:val="Hyperlink"/>
          </w:rPr>
          <w:t>Visual Studio</w:t>
        </w:r>
        <w:r w:rsidR="007D504A">
          <w:tab/>
        </w:r>
        <w:r w:rsidR="007D504A">
          <w:fldChar w:fldCharType="begin"/>
        </w:r>
        <w:r w:rsidR="007D504A">
          <w:instrText xml:space="preserve"> PAGEREF _Toc454827311 \h </w:instrText>
        </w:r>
        <w:r w:rsidR="007D504A">
          <w:fldChar w:fldCharType="separate"/>
        </w:r>
        <w:r w:rsidR="007D504A">
          <w:t>35</w:t>
        </w:r>
        <w:r w:rsidR="007D504A">
          <w:fldChar w:fldCharType="end"/>
        </w:r>
      </w:hyperlink>
    </w:p>
    <w:p w14:paraId="2E114650" w14:textId="77777777" w:rsidR="007D504A" w:rsidRDefault="005E4733">
      <w:pPr>
        <w:pStyle w:val="TOC3"/>
        <w:rPr>
          <w:rFonts w:eastAsiaTheme="minorEastAsia"/>
          <w:smallCaps w:val="0"/>
          <w:sz w:val="22"/>
        </w:rPr>
      </w:pPr>
      <w:hyperlink w:anchor="_Toc454827312" w:history="1">
        <w:r w:rsidR="007D504A" w:rsidRPr="00E86BAF">
          <w:rPr>
            <w:rStyle w:val="Hyperlink"/>
          </w:rPr>
          <w:t>Visual Studio</w:t>
        </w:r>
        <w:r w:rsidR="007D504A">
          <w:tab/>
        </w:r>
        <w:r w:rsidR="007D504A">
          <w:fldChar w:fldCharType="begin"/>
        </w:r>
        <w:r w:rsidR="007D504A">
          <w:instrText xml:space="preserve"> PAGEREF _Toc454827312 \h </w:instrText>
        </w:r>
        <w:r w:rsidR="007D504A">
          <w:fldChar w:fldCharType="separate"/>
        </w:r>
        <w:r w:rsidR="007D504A">
          <w:t>35</w:t>
        </w:r>
        <w:r w:rsidR="007D504A">
          <w:fldChar w:fldCharType="end"/>
        </w:r>
      </w:hyperlink>
    </w:p>
    <w:p w14:paraId="2E114651" w14:textId="77777777" w:rsidR="007D504A" w:rsidRDefault="005E4733">
      <w:pPr>
        <w:pStyle w:val="TOC3"/>
        <w:rPr>
          <w:rFonts w:eastAsiaTheme="minorEastAsia"/>
          <w:smallCaps w:val="0"/>
          <w:sz w:val="22"/>
        </w:rPr>
      </w:pPr>
      <w:hyperlink w:anchor="_Toc454827313" w:history="1">
        <w:r w:rsidR="007D504A" w:rsidRPr="00E86BAF">
          <w:rPr>
            <w:rStyle w:val="Hyperlink"/>
          </w:rPr>
          <w:t>Visual Studio Team Foundation Server</w:t>
        </w:r>
        <w:r w:rsidR="007D504A">
          <w:tab/>
        </w:r>
        <w:r w:rsidR="007D504A">
          <w:fldChar w:fldCharType="begin"/>
        </w:r>
        <w:r w:rsidR="007D504A">
          <w:instrText xml:space="preserve"> PAGEREF _Toc454827313 \h </w:instrText>
        </w:r>
        <w:r w:rsidR="007D504A">
          <w:fldChar w:fldCharType="separate"/>
        </w:r>
        <w:r w:rsidR="007D504A">
          <w:t>37</w:t>
        </w:r>
        <w:r w:rsidR="007D504A">
          <w:fldChar w:fldCharType="end"/>
        </w:r>
      </w:hyperlink>
    </w:p>
    <w:p w14:paraId="2E114652" w14:textId="77777777" w:rsidR="007D504A" w:rsidRDefault="005E4733">
      <w:pPr>
        <w:pStyle w:val="TOC2"/>
        <w:rPr>
          <w:rFonts w:eastAsiaTheme="minorEastAsia"/>
          <w:smallCaps w:val="0"/>
          <w:sz w:val="22"/>
        </w:rPr>
      </w:pPr>
      <w:hyperlink w:anchor="_Toc454827314" w:history="1">
        <w:r w:rsidR="007D504A" w:rsidRPr="00E86BAF">
          <w:rPr>
            <w:rStyle w:val="Hyperlink"/>
          </w:rPr>
          <w:t>Windows</w:t>
        </w:r>
        <w:r w:rsidR="007D504A">
          <w:tab/>
        </w:r>
        <w:r w:rsidR="007D504A">
          <w:fldChar w:fldCharType="begin"/>
        </w:r>
        <w:r w:rsidR="007D504A">
          <w:instrText xml:space="preserve"> PAGEREF _Toc454827314 \h </w:instrText>
        </w:r>
        <w:r w:rsidR="007D504A">
          <w:fldChar w:fldCharType="separate"/>
        </w:r>
        <w:r w:rsidR="007D504A">
          <w:t>38</w:t>
        </w:r>
        <w:r w:rsidR="007D504A">
          <w:fldChar w:fldCharType="end"/>
        </w:r>
      </w:hyperlink>
    </w:p>
    <w:p w14:paraId="2E114653" w14:textId="77777777" w:rsidR="007D504A" w:rsidRDefault="005E4733">
      <w:pPr>
        <w:pStyle w:val="TOC3"/>
        <w:rPr>
          <w:rFonts w:eastAsiaTheme="minorEastAsia"/>
          <w:smallCaps w:val="0"/>
          <w:sz w:val="22"/>
        </w:rPr>
      </w:pPr>
      <w:hyperlink w:anchor="_Toc454827315" w:history="1">
        <w:r w:rsidR="007D504A" w:rsidRPr="00E86BAF">
          <w:rPr>
            <w:rStyle w:val="Hyperlink"/>
          </w:rPr>
          <w:t>Windows desktop-operativsystem</w:t>
        </w:r>
        <w:r w:rsidR="007D504A">
          <w:tab/>
        </w:r>
        <w:r w:rsidR="007D504A">
          <w:fldChar w:fldCharType="begin"/>
        </w:r>
        <w:r w:rsidR="007D504A">
          <w:instrText xml:space="preserve"> PAGEREF _Toc454827315 \h </w:instrText>
        </w:r>
        <w:r w:rsidR="007D504A">
          <w:fldChar w:fldCharType="separate"/>
        </w:r>
        <w:r w:rsidR="007D504A">
          <w:t>38</w:t>
        </w:r>
        <w:r w:rsidR="007D504A">
          <w:fldChar w:fldCharType="end"/>
        </w:r>
      </w:hyperlink>
    </w:p>
    <w:p w14:paraId="2E114654" w14:textId="77777777" w:rsidR="007D504A" w:rsidRDefault="005E4733">
      <w:pPr>
        <w:pStyle w:val="TOC2"/>
        <w:rPr>
          <w:rFonts w:eastAsiaTheme="minorEastAsia"/>
          <w:smallCaps w:val="0"/>
          <w:sz w:val="22"/>
        </w:rPr>
      </w:pPr>
      <w:hyperlink w:anchor="_Toc454827316" w:history="1">
        <w:r w:rsidR="007D504A" w:rsidRPr="00E86BAF">
          <w:rPr>
            <w:rStyle w:val="Hyperlink"/>
          </w:rPr>
          <w:t>Windows Server</w:t>
        </w:r>
        <w:r w:rsidR="007D504A">
          <w:tab/>
        </w:r>
        <w:r w:rsidR="007D504A">
          <w:fldChar w:fldCharType="begin"/>
        </w:r>
        <w:r w:rsidR="007D504A">
          <w:instrText xml:space="preserve"> PAGEREF _Toc454827316 \h </w:instrText>
        </w:r>
        <w:r w:rsidR="007D504A">
          <w:fldChar w:fldCharType="separate"/>
        </w:r>
        <w:r w:rsidR="007D504A">
          <w:t>44</w:t>
        </w:r>
        <w:r w:rsidR="007D504A">
          <w:fldChar w:fldCharType="end"/>
        </w:r>
      </w:hyperlink>
    </w:p>
    <w:p w14:paraId="2E114655" w14:textId="77777777" w:rsidR="007D504A" w:rsidRDefault="005E4733">
      <w:pPr>
        <w:pStyle w:val="TOC3"/>
        <w:rPr>
          <w:rFonts w:eastAsiaTheme="minorEastAsia"/>
          <w:smallCaps w:val="0"/>
          <w:sz w:val="22"/>
        </w:rPr>
      </w:pPr>
      <w:hyperlink w:anchor="_Toc454827317" w:history="1">
        <w:r w:rsidR="007D504A" w:rsidRPr="00E86BAF">
          <w:rPr>
            <w:rStyle w:val="Hyperlink"/>
          </w:rPr>
          <w:t>Windows MultiPoint Server</w:t>
        </w:r>
        <w:r w:rsidR="007D504A">
          <w:tab/>
        </w:r>
        <w:r w:rsidR="007D504A">
          <w:fldChar w:fldCharType="begin"/>
        </w:r>
        <w:r w:rsidR="007D504A">
          <w:instrText xml:space="preserve"> PAGEREF _Toc454827317 \h </w:instrText>
        </w:r>
        <w:r w:rsidR="007D504A">
          <w:fldChar w:fldCharType="separate"/>
        </w:r>
        <w:r w:rsidR="007D504A">
          <w:t>44</w:t>
        </w:r>
        <w:r w:rsidR="007D504A">
          <w:fldChar w:fldCharType="end"/>
        </w:r>
      </w:hyperlink>
    </w:p>
    <w:p w14:paraId="2E114656" w14:textId="77777777" w:rsidR="007D504A" w:rsidRDefault="005E4733">
      <w:pPr>
        <w:pStyle w:val="TOC3"/>
        <w:rPr>
          <w:rFonts w:eastAsiaTheme="minorEastAsia"/>
          <w:smallCaps w:val="0"/>
          <w:sz w:val="22"/>
        </w:rPr>
      </w:pPr>
      <w:hyperlink w:anchor="_Toc454827318" w:history="1">
        <w:r w:rsidR="007D504A" w:rsidRPr="00E86BAF">
          <w:rPr>
            <w:rStyle w:val="Hyperlink"/>
          </w:rPr>
          <w:t>Windows Server</w:t>
        </w:r>
        <w:r w:rsidR="007D504A">
          <w:tab/>
        </w:r>
        <w:r w:rsidR="007D504A">
          <w:fldChar w:fldCharType="begin"/>
        </w:r>
        <w:r w:rsidR="007D504A">
          <w:instrText xml:space="preserve"> PAGEREF _Toc454827318 \h </w:instrText>
        </w:r>
        <w:r w:rsidR="007D504A">
          <w:fldChar w:fldCharType="separate"/>
        </w:r>
        <w:r w:rsidR="007D504A">
          <w:t>45</w:t>
        </w:r>
        <w:r w:rsidR="007D504A">
          <w:fldChar w:fldCharType="end"/>
        </w:r>
      </w:hyperlink>
    </w:p>
    <w:p w14:paraId="2E114657" w14:textId="77777777" w:rsidR="007D504A" w:rsidRDefault="005E4733">
      <w:pPr>
        <w:pStyle w:val="TOC1"/>
        <w:rPr>
          <w:rFonts w:eastAsiaTheme="minorEastAsia"/>
          <w:b w:val="0"/>
          <w:caps w:val="0"/>
          <w:noProof/>
          <w:sz w:val="22"/>
          <w:szCs w:val="22"/>
        </w:rPr>
      </w:pPr>
      <w:hyperlink w:anchor="_Toc454827319" w:history="1">
        <w:r w:rsidR="007D504A" w:rsidRPr="00E86BAF">
          <w:rPr>
            <w:rStyle w:val="Hyperlink"/>
            <w:noProof/>
          </w:rPr>
          <w:t>Onlinetjänster</w:t>
        </w:r>
        <w:r w:rsidR="007D504A">
          <w:rPr>
            <w:noProof/>
          </w:rPr>
          <w:tab/>
        </w:r>
        <w:r w:rsidR="007D504A">
          <w:rPr>
            <w:noProof/>
          </w:rPr>
          <w:fldChar w:fldCharType="begin"/>
        </w:r>
        <w:r w:rsidR="007D504A">
          <w:rPr>
            <w:noProof/>
          </w:rPr>
          <w:instrText xml:space="preserve"> PAGEREF _Toc454827319 \h </w:instrText>
        </w:r>
        <w:r w:rsidR="007D504A">
          <w:rPr>
            <w:noProof/>
          </w:rPr>
        </w:r>
        <w:r w:rsidR="007D504A">
          <w:rPr>
            <w:noProof/>
          </w:rPr>
          <w:fldChar w:fldCharType="separate"/>
        </w:r>
        <w:r w:rsidR="007D504A">
          <w:rPr>
            <w:noProof/>
          </w:rPr>
          <w:t>48</w:t>
        </w:r>
        <w:r w:rsidR="007D504A">
          <w:rPr>
            <w:noProof/>
          </w:rPr>
          <w:fldChar w:fldCharType="end"/>
        </w:r>
      </w:hyperlink>
    </w:p>
    <w:p w14:paraId="2E114658" w14:textId="77777777" w:rsidR="007D504A" w:rsidRDefault="005E4733">
      <w:pPr>
        <w:pStyle w:val="TOC2"/>
        <w:rPr>
          <w:rFonts w:eastAsiaTheme="minorEastAsia"/>
          <w:smallCaps w:val="0"/>
          <w:sz w:val="22"/>
        </w:rPr>
      </w:pPr>
      <w:hyperlink w:anchor="_Toc454827320" w:history="1">
        <w:r w:rsidR="007D504A" w:rsidRPr="00E86BAF">
          <w:rPr>
            <w:rStyle w:val="Hyperlink"/>
          </w:rPr>
          <w:t>Regional tillgänglighet för onlinetjänster</w:t>
        </w:r>
        <w:r w:rsidR="007D504A">
          <w:tab/>
        </w:r>
        <w:r w:rsidR="007D504A">
          <w:fldChar w:fldCharType="begin"/>
        </w:r>
        <w:r w:rsidR="007D504A">
          <w:instrText xml:space="preserve"> PAGEREF _Toc454827320 \h </w:instrText>
        </w:r>
        <w:r w:rsidR="007D504A">
          <w:fldChar w:fldCharType="separate"/>
        </w:r>
        <w:r w:rsidR="007D504A">
          <w:t>48</w:t>
        </w:r>
        <w:r w:rsidR="007D504A">
          <w:fldChar w:fldCharType="end"/>
        </w:r>
      </w:hyperlink>
    </w:p>
    <w:p w14:paraId="2E114659" w14:textId="77777777" w:rsidR="007D504A" w:rsidRDefault="005E4733">
      <w:pPr>
        <w:pStyle w:val="TOC2"/>
        <w:rPr>
          <w:rFonts w:eastAsiaTheme="minorEastAsia"/>
          <w:smallCaps w:val="0"/>
          <w:sz w:val="22"/>
        </w:rPr>
      </w:pPr>
      <w:hyperlink w:anchor="_Toc454827321" w:history="1">
        <w:r w:rsidR="007D504A" w:rsidRPr="00E86BAF">
          <w:rPr>
            <w:rStyle w:val="Hyperlink"/>
          </w:rPr>
          <w:t>Inköpsregler för onlinetjänster</w:t>
        </w:r>
        <w:r w:rsidR="007D504A">
          <w:tab/>
        </w:r>
        <w:r w:rsidR="007D504A">
          <w:fldChar w:fldCharType="begin"/>
        </w:r>
        <w:r w:rsidR="007D504A">
          <w:instrText xml:space="preserve"> PAGEREF _Toc454827321 \h </w:instrText>
        </w:r>
        <w:r w:rsidR="007D504A">
          <w:fldChar w:fldCharType="separate"/>
        </w:r>
        <w:r w:rsidR="007D504A">
          <w:t>48</w:t>
        </w:r>
        <w:r w:rsidR="007D504A">
          <w:fldChar w:fldCharType="end"/>
        </w:r>
      </w:hyperlink>
    </w:p>
    <w:p w14:paraId="2E11465A" w14:textId="77777777" w:rsidR="007D504A" w:rsidRDefault="005E4733">
      <w:pPr>
        <w:pStyle w:val="TOC2"/>
        <w:rPr>
          <w:rFonts w:eastAsiaTheme="minorEastAsia"/>
          <w:smallCaps w:val="0"/>
          <w:sz w:val="22"/>
        </w:rPr>
      </w:pPr>
      <w:hyperlink w:anchor="_Toc454827322" w:history="1">
        <w:r w:rsidR="007D504A" w:rsidRPr="00E86BAF">
          <w:rPr>
            <w:rStyle w:val="Hyperlink"/>
          </w:rPr>
          <w:t>Förnyelse av onlinetjänster</w:t>
        </w:r>
        <w:r w:rsidR="007D504A">
          <w:tab/>
        </w:r>
        <w:r w:rsidR="007D504A">
          <w:fldChar w:fldCharType="begin"/>
        </w:r>
        <w:r w:rsidR="007D504A">
          <w:instrText xml:space="preserve"> PAGEREF _Toc454827322 \h </w:instrText>
        </w:r>
        <w:r w:rsidR="007D504A">
          <w:fldChar w:fldCharType="separate"/>
        </w:r>
        <w:r w:rsidR="007D504A">
          <w:t>48</w:t>
        </w:r>
        <w:r w:rsidR="007D504A">
          <w:fldChar w:fldCharType="end"/>
        </w:r>
      </w:hyperlink>
    </w:p>
    <w:p w14:paraId="2E11465B" w14:textId="77777777" w:rsidR="007D504A" w:rsidRDefault="005E4733">
      <w:pPr>
        <w:pStyle w:val="TOC2"/>
        <w:rPr>
          <w:rFonts w:eastAsiaTheme="minorEastAsia"/>
          <w:smallCaps w:val="0"/>
          <w:sz w:val="22"/>
        </w:rPr>
      </w:pPr>
      <w:hyperlink w:anchor="_Toc454827323" w:history="1">
        <w:r w:rsidR="007D504A" w:rsidRPr="00E86BAF">
          <w:rPr>
            <w:rStyle w:val="Hyperlink"/>
          </w:rPr>
          <w:t>Microsoft Azure-tjänster</w:t>
        </w:r>
        <w:r w:rsidR="007D504A">
          <w:tab/>
        </w:r>
        <w:r w:rsidR="007D504A">
          <w:fldChar w:fldCharType="begin"/>
        </w:r>
        <w:r w:rsidR="007D504A">
          <w:instrText xml:space="preserve"> PAGEREF _Toc454827323 \h </w:instrText>
        </w:r>
        <w:r w:rsidR="007D504A">
          <w:fldChar w:fldCharType="separate"/>
        </w:r>
        <w:r w:rsidR="007D504A">
          <w:t>48</w:t>
        </w:r>
        <w:r w:rsidR="007D504A">
          <w:fldChar w:fldCharType="end"/>
        </w:r>
      </w:hyperlink>
    </w:p>
    <w:p w14:paraId="2E11465C" w14:textId="77777777" w:rsidR="007D504A" w:rsidRDefault="005E4733">
      <w:pPr>
        <w:pStyle w:val="TOC3"/>
        <w:rPr>
          <w:rFonts w:eastAsiaTheme="minorEastAsia"/>
          <w:smallCaps w:val="0"/>
          <w:sz w:val="22"/>
        </w:rPr>
      </w:pPr>
      <w:hyperlink w:anchor="_Toc454827324" w:history="1">
        <w:r w:rsidR="007D504A" w:rsidRPr="00E86BAF">
          <w:rPr>
            <w:rStyle w:val="Hyperlink"/>
          </w:rPr>
          <w:t>Microsoft Azure-tjänster</w:t>
        </w:r>
        <w:r w:rsidR="007D504A">
          <w:tab/>
        </w:r>
        <w:r w:rsidR="007D504A">
          <w:fldChar w:fldCharType="begin"/>
        </w:r>
        <w:r w:rsidR="007D504A">
          <w:instrText xml:space="preserve"> PAGEREF _Toc454827324 \h </w:instrText>
        </w:r>
        <w:r w:rsidR="007D504A">
          <w:fldChar w:fldCharType="separate"/>
        </w:r>
        <w:r w:rsidR="007D504A">
          <w:t>50</w:t>
        </w:r>
        <w:r w:rsidR="007D504A">
          <w:fldChar w:fldCharType="end"/>
        </w:r>
      </w:hyperlink>
    </w:p>
    <w:p w14:paraId="2E11465D" w14:textId="77777777" w:rsidR="007D504A" w:rsidRDefault="005E4733">
      <w:pPr>
        <w:pStyle w:val="TOC3"/>
        <w:rPr>
          <w:rFonts w:eastAsiaTheme="minorEastAsia"/>
          <w:smallCaps w:val="0"/>
          <w:sz w:val="22"/>
        </w:rPr>
      </w:pPr>
      <w:hyperlink w:anchor="_Toc454827325" w:history="1">
        <w:r w:rsidR="007D504A" w:rsidRPr="00E86BAF">
          <w:rPr>
            <w:rStyle w:val="Hyperlink"/>
          </w:rPr>
          <w:t>Microsoft Azure-support (plan)</w:t>
        </w:r>
        <w:r w:rsidR="007D504A">
          <w:tab/>
        </w:r>
        <w:r w:rsidR="007D504A">
          <w:fldChar w:fldCharType="begin"/>
        </w:r>
        <w:r w:rsidR="007D504A">
          <w:instrText xml:space="preserve"> PAGEREF _Toc454827325 \h </w:instrText>
        </w:r>
        <w:r w:rsidR="007D504A">
          <w:fldChar w:fldCharType="separate"/>
        </w:r>
        <w:r w:rsidR="007D504A">
          <w:t>50</w:t>
        </w:r>
        <w:r w:rsidR="007D504A">
          <w:fldChar w:fldCharType="end"/>
        </w:r>
      </w:hyperlink>
    </w:p>
    <w:p w14:paraId="2E11465E" w14:textId="77777777" w:rsidR="007D504A" w:rsidRDefault="005E4733">
      <w:pPr>
        <w:pStyle w:val="TOC3"/>
        <w:rPr>
          <w:rFonts w:eastAsiaTheme="minorEastAsia"/>
          <w:smallCaps w:val="0"/>
          <w:sz w:val="22"/>
        </w:rPr>
      </w:pPr>
      <w:hyperlink w:anchor="_Toc454827326" w:history="1">
        <w:r w:rsidR="007D504A" w:rsidRPr="00E86BAF">
          <w:rPr>
            <w:rStyle w:val="Hyperlink"/>
          </w:rPr>
          <w:t>Microsoft Azure Site Recovery (plan)</w:t>
        </w:r>
        <w:r w:rsidR="007D504A">
          <w:tab/>
        </w:r>
        <w:r w:rsidR="007D504A">
          <w:fldChar w:fldCharType="begin"/>
        </w:r>
        <w:r w:rsidR="007D504A">
          <w:instrText xml:space="preserve"> PAGEREF _Toc454827326 \h </w:instrText>
        </w:r>
        <w:r w:rsidR="007D504A">
          <w:fldChar w:fldCharType="separate"/>
        </w:r>
        <w:r w:rsidR="007D504A">
          <w:t>50</w:t>
        </w:r>
        <w:r w:rsidR="007D504A">
          <w:fldChar w:fldCharType="end"/>
        </w:r>
      </w:hyperlink>
    </w:p>
    <w:p w14:paraId="2E11465F" w14:textId="77777777" w:rsidR="007D504A" w:rsidRDefault="005E4733">
      <w:pPr>
        <w:pStyle w:val="TOC3"/>
        <w:rPr>
          <w:rFonts w:eastAsiaTheme="minorEastAsia"/>
          <w:smallCaps w:val="0"/>
          <w:sz w:val="22"/>
        </w:rPr>
      </w:pPr>
      <w:hyperlink w:anchor="_Toc454827327" w:history="1">
        <w:r w:rsidR="007D504A" w:rsidRPr="00E86BAF">
          <w:rPr>
            <w:rStyle w:val="Hyperlink"/>
          </w:rPr>
          <w:t>Enterprise Mobility Suite (plan)</w:t>
        </w:r>
        <w:r w:rsidR="007D504A">
          <w:tab/>
        </w:r>
        <w:r w:rsidR="007D504A">
          <w:fldChar w:fldCharType="begin"/>
        </w:r>
        <w:r w:rsidR="007D504A">
          <w:instrText xml:space="preserve"> PAGEREF _Toc454827327 \h </w:instrText>
        </w:r>
        <w:r w:rsidR="007D504A">
          <w:fldChar w:fldCharType="separate"/>
        </w:r>
        <w:r w:rsidR="007D504A">
          <w:t>51</w:t>
        </w:r>
        <w:r w:rsidR="007D504A">
          <w:fldChar w:fldCharType="end"/>
        </w:r>
      </w:hyperlink>
    </w:p>
    <w:p w14:paraId="2E114660" w14:textId="77777777" w:rsidR="007D504A" w:rsidRDefault="005E4733">
      <w:pPr>
        <w:pStyle w:val="TOC3"/>
        <w:rPr>
          <w:rFonts w:eastAsiaTheme="minorEastAsia"/>
          <w:smallCaps w:val="0"/>
          <w:sz w:val="22"/>
        </w:rPr>
      </w:pPr>
      <w:hyperlink w:anchor="_Toc454827328" w:history="1">
        <w:r w:rsidR="007D504A" w:rsidRPr="00E86BAF">
          <w:rPr>
            <w:rStyle w:val="Hyperlink"/>
          </w:rPr>
          <w:t>Azure Active Directory (plan)</w:t>
        </w:r>
        <w:r w:rsidR="007D504A">
          <w:tab/>
        </w:r>
        <w:r w:rsidR="007D504A">
          <w:fldChar w:fldCharType="begin"/>
        </w:r>
        <w:r w:rsidR="007D504A">
          <w:instrText xml:space="preserve"> PAGEREF _Toc454827328 \h </w:instrText>
        </w:r>
        <w:r w:rsidR="007D504A">
          <w:fldChar w:fldCharType="separate"/>
        </w:r>
        <w:r w:rsidR="007D504A">
          <w:t>52</w:t>
        </w:r>
        <w:r w:rsidR="007D504A">
          <w:fldChar w:fldCharType="end"/>
        </w:r>
      </w:hyperlink>
    </w:p>
    <w:p w14:paraId="2E114661" w14:textId="77777777" w:rsidR="007D504A" w:rsidRDefault="005E4733">
      <w:pPr>
        <w:pStyle w:val="TOC3"/>
        <w:rPr>
          <w:rFonts w:eastAsiaTheme="minorEastAsia"/>
          <w:smallCaps w:val="0"/>
          <w:sz w:val="22"/>
        </w:rPr>
      </w:pPr>
      <w:hyperlink w:anchor="_Toc454827329" w:history="1">
        <w:r w:rsidR="007D504A" w:rsidRPr="00E86BAF">
          <w:rPr>
            <w:rStyle w:val="Hyperlink"/>
          </w:rPr>
          <w:t>Azure Rights Management Premium (plan)</w:t>
        </w:r>
        <w:r w:rsidR="007D504A">
          <w:tab/>
        </w:r>
        <w:r w:rsidR="007D504A">
          <w:fldChar w:fldCharType="begin"/>
        </w:r>
        <w:r w:rsidR="007D504A">
          <w:instrText xml:space="preserve"> PAGEREF _Toc454827329 \h </w:instrText>
        </w:r>
        <w:r w:rsidR="007D504A">
          <w:fldChar w:fldCharType="separate"/>
        </w:r>
        <w:r w:rsidR="007D504A">
          <w:t>52</w:t>
        </w:r>
        <w:r w:rsidR="007D504A">
          <w:fldChar w:fldCharType="end"/>
        </w:r>
      </w:hyperlink>
    </w:p>
    <w:p w14:paraId="2E114662" w14:textId="77777777" w:rsidR="007D504A" w:rsidRDefault="005E4733">
      <w:pPr>
        <w:pStyle w:val="TOC3"/>
        <w:rPr>
          <w:rFonts w:eastAsiaTheme="minorEastAsia"/>
          <w:smallCaps w:val="0"/>
          <w:sz w:val="22"/>
        </w:rPr>
      </w:pPr>
      <w:hyperlink w:anchor="_Toc454827330" w:history="1">
        <w:r w:rsidR="007D504A" w:rsidRPr="00E86BAF">
          <w:rPr>
            <w:rStyle w:val="Hyperlink"/>
          </w:rPr>
          <w:t>Azure-fjärrapp (Plan)</w:t>
        </w:r>
        <w:r w:rsidR="007D504A">
          <w:tab/>
        </w:r>
        <w:r w:rsidR="007D504A">
          <w:fldChar w:fldCharType="begin"/>
        </w:r>
        <w:r w:rsidR="007D504A">
          <w:instrText xml:space="preserve"> PAGEREF _Toc454827330 \h </w:instrText>
        </w:r>
        <w:r w:rsidR="007D504A">
          <w:fldChar w:fldCharType="separate"/>
        </w:r>
        <w:r w:rsidR="007D504A">
          <w:t>53</w:t>
        </w:r>
        <w:r w:rsidR="007D504A">
          <w:fldChar w:fldCharType="end"/>
        </w:r>
      </w:hyperlink>
    </w:p>
    <w:p w14:paraId="2E114663" w14:textId="77777777" w:rsidR="007D504A" w:rsidRDefault="005E4733">
      <w:pPr>
        <w:pStyle w:val="TOC3"/>
        <w:rPr>
          <w:rFonts w:eastAsiaTheme="minorEastAsia"/>
          <w:smallCaps w:val="0"/>
          <w:sz w:val="22"/>
        </w:rPr>
      </w:pPr>
      <w:hyperlink w:anchor="_Toc454827331" w:history="1">
        <w:r w:rsidR="007D504A" w:rsidRPr="00E86BAF">
          <w:rPr>
            <w:rStyle w:val="Hyperlink"/>
          </w:rPr>
          <w:t>Internet-of-Things (IoT) Suite (Plan)</w:t>
        </w:r>
        <w:r w:rsidR="007D504A">
          <w:tab/>
        </w:r>
        <w:r w:rsidR="007D504A">
          <w:fldChar w:fldCharType="begin"/>
        </w:r>
        <w:r w:rsidR="007D504A">
          <w:instrText xml:space="preserve"> PAGEREF _Toc454827331 \h </w:instrText>
        </w:r>
        <w:r w:rsidR="007D504A">
          <w:fldChar w:fldCharType="separate"/>
        </w:r>
        <w:r w:rsidR="007D504A">
          <w:t>53</w:t>
        </w:r>
        <w:r w:rsidR="007D504A">
          <w:fldChar w:fldCharType="end"/>
        </w:r>
      </w:hyperlink>
    </w:p>
    <w:p w14:paraId="2E114664" w14:textId="77777777" w:rsidR="007D504A" w:rsidRDefault="005E4733">
      <w:pPr>
        <w:pStyle w:val="TOC3"/>
        <w:rPr>
          <w:rFonts w:eastAsiaTheme="minorEastAsia"/>
          <w:smallCaps w:val="0"/>
          <w:sz w:val="22"/>
        </w:rPr>
      </w:pPr>
      <w:hyperlink w:anchor="_Toc454827332" w:history="1">
        <w:r w:rsidR="007D504A" w:rsidRPr="00E86BAF">
          <w:rPr>
            <w:rStyle w:val="Hyperlink"/>
          </w:rPr>
          <w:t>Operations Management Suite (Plan)</w:t>
        </w:r>
        <w:r w:rsidR="007D504A">
          <w:tab/>
        </w:r>
        <w:r w:rsidR="007D504A">
          <w:fldChar w:fldCharType="begin"/>
        </w:r>
        <w:r w:rsidR="007D504A">
          <w:instrText xml:space="preserve"> PAGEREF _Toc454827332 \h </w:instrText>
        </w:r>
        <w:r w:rsidR="007D504A">
          <w:fldChar w:fldCharType="separate"/>
        </w:r>
        <w:r w:rsidR="007D504A">
          <w:t>53</w:t>
        </w:r>
        <w:r w:rsidR="007D504A">
          <w:fldChar w:fldCharType="end"/>
        </w:r>
      </w:hyperlink>
    </w:p>
    <w:p w14:paraId="2E114665" w14:textId="77777777" w:rsidR="007D504A" w:rsidRDefault="005E4733">
      <w:pPr>
        <w:pStyle w:val="TOC3"/>
        <w:rPr>
          <w:rFonts w:eastAsiaTheme="minorEastAsia"/>
          <w:smallCaps w:val="0"/>
          <w:sz w:val="22"/>
        </w:rPr>
      </w:pPr>
      <w:hyperlink w:anchor="_Toc454827333" w:history="1">
        <w:r w:rsidR="007D504A" w:rsidRPr="00E86BAF">
          <w:rPr>
            <w:rStyle w:val="Hyperlink"/>
          </w:rPr>
          <w:t>Microsoft Flerfaktorautentisering (plan)</w:t>
        </w:r>
        <w:r w:rsidR="007D504A">
          <w:tab/>
        </w:r>
        <w:r w:rsidR="007D504A">
          <w:fldChar w:fldCharType="begin"/>
        </w:r>
        <w:r w:rsidR="007D504A">
          <w:instrText xml:space="preserve"> PAGEREF _Toc454827333 \h </w:instrText>
        </w:r>
        <w:r w:rsidR="007D504A">
          <w:fldChar w:fldCharType="separate"/>
        </w:r>
        <w:r w:rsidR="007D504A">
          <w:t>54</w:t>
        </w:r>
        <w:r w:rsidR="007D504A">
          <w:fldChar w:fldCharType="end"/>
        </w:r>
      </w:hyperlink>
    </w:p>
    <w:p w14:paraId="2E114666" w14:textId="77777777" w:rsidR="007D504A" w:rsidRDefault="005E4733">
      <w:pPr>
        <w:pStyle w:val="TOC3"/>
        <w:rPr>
          <w:rFonts w:eastAsiaTheme="minorEastAsia"/>
          <w:smallCaps w:val="0"/>
          <w:sz w:val="22"/>
        </w:rPr>
      </w:pPr>
      <w:hyperlink w:anchor="_Toc454827334" w:history="1">
        <w:r w:rsidR="007D504A" w:rsidRPr="00E86BAF">
          <w:rPr>
            <w:rStyle w:val="Hyperlink"/>
          </w:rPr>
          <w:t>Microsoft Cloud App Security</w:t>
        </w:r>
        <w:r w:rsidR="007D504A">
          <w:tab/>
        </w:r>
        <w:r w:rsidR="007D504A">
          <w:fldChar w:fldCharType="begin"/>
        </w:r>
        <w:r w:rsidR="007D504A">
          <w:instrText xml:space="preserve"> PAGEREF _Toc454827334 \h </w:instrText>
        </w:r>
        <w:r w:rsidR="007D504A">
          <w:fldChar w:fldCharType="separate"/>
        </w:r>
        <w:r w:rsidR="007D504A">
          <w:t>54</w:t>
        </w:r>
        <w:r w:rsidR="007D504A">
          <w:fldChar w:fldCharType="end"/>
        </w:r>
      </w:hyperlink>
    </w:p>
    <w:p w14:paraId="2E114667" w14:textId="77777777" w:rsidR="007D504A" w:rsidRDefault="005E4733">
      <w:pPr>
        <w:pStyle w:val="TOC3"/>
        <w:rPr>
          <w:rFonts w:eastAsiaTheme="minorEastAsia"/>
          <w:smallCaps w:val="0"/>
          <w:sz w:val="22"/>
        </w:rPr>
      </w:pPr>
      <w:hyperlink w:anchor="_Toc454827335" w:history="1">
        <w:r w:rsidR="007D504A" w:rsidRPr="00E86BAF">
          <w:rPr>
            <w:rStyle w:val="Hyperlink"/>
          </w:rPr>
          <w:t>Microsoft Azure StorSimple</w:t>
        </w:r>
        <w:r w:rsidR="007D504A">
          <w:tab/>
        </w:r>
        <w:r w:rsidR="007D504A">
          <w:fldChar w:fldCharType="begin"/>
        </w:r>
        <w:r w:rsidR="007D504A">
          <w:instrText xml:space="preserve"> PAGEREF _Toc454827335 \h </w:instrText>
        </w:r>
        <w:r w:rsidR="007D504A">
          <w:fldChar w:fldCharType="separate"/>
        </w:r>
        <w:r w:rsidR="007D504A">
          <w:t>54</w:t>
        </w:r>
        <w:r w:rsidR="007D504A">
          <w:fldChar w:fldCharType="end"/>
        </w:r>
      </w:hyperlink>
    </w:p>
    <w:p w14:paraId="2E114668" w14:textId="77777777" w:rsidR="007D504A" w:rsidRDefault="005E4733">
      <w:pPr>
        <w:pStyle w:val="TOC2"/>
        <w:rPr>
          <w:rFonts w:eastAsiaTheme="minorEastAsia"/>
          <w:smallCaps w:val="0"/>
          <w:sz w:val="22"/>
        </w:rPr>
      </w:pPr>
      <w:hyperlink w:anchor="_Toc454827336" w:history="1">
        <w:r w:rsidR="007D504A" w:rsidRPr="00E86BAF">
          <w:rPr>
            <w:rStyle w:val="Hyperlink"/>
          </w:rPr>
          <w:t>Enterprise Cloud Suite</w:t>
        </w:r>
        <w:r w:rsidR="007D504A">
          <w:tab/>
        </w:r>
        <w:r w:rsidR="007D504A">
          <w:fldChar w:fldCharType="begin"/>
        </w:r>
        <w:r w:rsidR="007D504A">
          <w:instrText xml:space="preserve"> PAGEREF _Toc454827336 \h </w:instrText>
        </w:r>
        <w:r w:rsidR="007D504A">
          <w:fldChar w:fldCharType="separate"/>
        </w:r>
        <w:r w:rsidR="007D504A">
          <w:t>55</w:t>
        </w:r>
        <w:r w:rsidR="007D504A">
          <w:fldChar w:fldCharType="end"/>
        </w:r>
      </w:hyperlink>
    </w:p>
    <w:p w14:paraId="2E114669" w14:textId="77777777" w:rsidR="007D504A" w:rsidRDefault="005E4733">
      <w:pPr>
        <w:pStyle w:val="TOC2"/>
        <w:rPr>
          <w:rFonts w:eastAsiaTheme="minorEastAsia"/>
          <w:smallCaps w:val="0"/>
          <w:sz w:val="22"/>
        </w:rPr>
      </w:pPr>
      <w:hyperlink w:anchor="_Toc454827337" w:history="1">
        <w:r w:rsidR="007D504A" w:rsidRPr="00E86BAF">
          <w:rPr>
            <w:rStyle w:val="Hyperlink"/>
          </w:rPr>
          <w:t>Microsoft Intune</w:t>
        </w:r>
        <w:r w:rsidR="007D504A">
          <w:tab/>
        </w:r>
        <w:r w:rsidR="007D504A">
          <w:fldChar w:fldCharType="begin"/>
        </w:r>
        <w:r w:rsidR="007D504A">
          <w:instrText xml:space="preserve"> PAGEREF _Toc454827337 \h </w:instrText>
        </w:r>
        <w:r w:rsidR="007D504A">
          <w:fldChar w:fldCharType="separate"/>
        </w:r>
        <w:r w:rsidR="007D504A">
          <w:t>55</w:t>
        </w:r>
        <w:r w:rsidR="007D504A">
          <w:fldChar w:fldCharType="end"/>
        </w:r>
      </w:hyperlink>
    </w:p>
    <w:p w14:paraId="2E11466A" w14:textId="77777777" w:rsidR="007D504A" w:rsidRDefault="005E4733">
      <w:pPr>
        <w:pStyle w:val="TOC2"/>
        <w:rPr>
          <w:rFonts w:eastAsiaTheme="minorEastAsia"/>
          <w:smallCaps w:val="0"/>
          <w:sz w:val="22"/>
        </w:rPr>
      </w:pPr>
      <w:hyperlink w:anchor="_Toc454827338" w:history="1">
        <w:r w:rsidR="007D504A" w:rsidRPr="00E86BAF">
          <w:rPr>
            <w:rStyle w:val="Hyperlink"/>
          </w:rPr>
          <w:t>Microsoft Dynamics Onlinetjänster</w:t>
        </w:r>
        <w:r w:rsidR="007D504A">
          <w:tab/>
        </w:r>
        <w:r w:rsidR="007D504A">
          <w:fldChar w:fldCharType="begin"/>
        </w:r>
        <w:r w:rsidR="007D504A">
          <w:instrText xml:space="preserve"> PAGEREF _Toc454827338 \h </w:instrText>
        </w:r>
        <w:r w:rsidR="007D504A">
          <w:fldChar w:fldCharType="separate"/>
        </w:r>
        <w:r w:rsidR="007D504A">
          <w:t>56</w:t>
        </w:r>
        <w:r w:rsidR="007D504A">
          <w:fldChar w:fldCharType="end"/>
        </w:r>
      </w:hyperlink>
    </w:p>
    <w:p w14:paraId="2E11466B" w14:textId="77777777" w:rsidR="007D504A" w:rsidRDefault="005E4733">
      <w:pPr>
        <w:pStyle w:val="TOC3"/>
        <w:rPr>
          <w:rFonts w:eastAsiaTheme="minorEastAsia"/>
          <w:smallCaps w:val="0"/>
          <w:sz w:val="22"/>
        </w:rPr>
      </w:pPr>
      <w:hyperlink w:anchor="_Toc454827339" w:history="1">
        <w:r w:rsidR="007D504A" w:rsidRPr="00E86BAF">
          <w:rPr>
            <w:rStyle w:val="Hyperlink"/>
          </w:rPr>
          <w:t>Microsoft Dynamics AX</w:t>
        </w:r>
        <w:r w:rsidR="007D504A">
          <w:tab/>
        </w:r>
        <w:r w:rsidR="007D504A">
          <w:fldChar w:fldCharType="begin"/>
        </w:r>
        <w:r w:rsidR="007D504A">
          <w:instrText xml:space="preserve"> PAGEREF _Toc454827339 \h </w:instrText>
        </w:r>
        <w:r w:rsidR="007D504A">
          <w:fldChar w:fldCharType="separate"/>
        </w:r>
        <w:r w:rsidR="007D504A">
          <w:t>56</w:t>
        </w:r>
        <w:r w:rsidR="007D504A">
          <w:fldChar w:fldCharType="end"/>
        </w:r>
      </w:hyperlink>
    </w:p>
    <w:p w14:paraId="2E11466C" w14:textId="77777777" w:rsidR="007D504A" w:rsidRDefault="005E4733">
      <w:pPr>
        <w:pStyle w:val="TOC3"/>
        <w:rPr>
          <w:rFonts w:eastAsiaTheme="minorEastAsia"/>
          <w:smallCaps w:val="0"/>
          <w:sz w:val="22"/>
        </w:rPr>
      </w:pPr>
      <w:hyperlink w:anchor="_Toc454827340" w:history="1">
        <w:r w:rsidR="007D504A" w:rsidRPr="00E86BAF">
          <w:rPr>
            <w:rStyle w:val="Hyperlink"/>
          </w:rPr>
          <w:t>Microsoft Dynamics CRM Online</w:t>
        </w:r>
        <w:r w:rsidR="007D504A">
          <w:tab/>
        </w:r>
        <w:r w:rsidR="007D504A">
          <w:fldChar w:fldCharType="begin"/>
        </w:r>
        <w:r w:rsidR="007D504A">
          <w:instrText xml:space="preserve"> PAGEREF _Toc454827340 \h </w:instrText>
        </w:r>
        <w:r w:rsidR="007D504A">
          <w:fldChar w:fldCharType="separate"/>
        </w:r>
        <w:r w:rsidR="007D504A">
          <w:t>57</w:t>
        </w:r>
        <w:r w:rsidR="007D504A">
          <w:fldChar w:fldCharType="end"/>
        </w:r>
      </w:hyperlink>
    </w:p>
    <w:p w14:paraId="2E11466D" w14:textId="77777777" w:rsidR="007D504A" w:rsidRDefault="005E4733">
      <w:pPr>
        <w:pStyle w:val="TOC3"/>
        <w:rPr>
          <w:rFonts w:eastAsiaTheme="minorEastAsia"/>
          <w:smallCaps w:val="0"/>
          <w:sz w:val="22"/>
        </w:rPr>
      </w:pPr>
      <w:hyperlink w:anchor="_Toc454827341" w:history="1">
        <w:r w:rsidR="007D504A" w:rsidRPr="00E86BAF">
          <w:rPr>
            <w:rStyle w:val="Hyperlink"/>
          </w:rPr>
          <w:t>Microsoft Dynamics Marketing</w:t>
        </w:r>
        <w:r w:rsidR="007D504A">
          <w:tab/>
        </w:r>
        <w:r w:rsidR="007D504A">
          <w:fldChar w:fldCharType="begin"/>
        </w:r>
        <w:r w:rsidR="007D504A">
          <w:instrText xml:space="preserve"> PAGEREF _Toc454827341 \h </w:instrText>
        </w:r>
        <w:r w:rsidR="007D504A">
          <w:fldChar w:fldCharType="separate"/>
        </w:r>
        <w:r w:rsidR="007D504A">
          <w:t>58</w:t>
        </w:r>
        <w:r w:rsidR="007D504A">
          <w:fldChar w:fldCharType="end"/>
        </w:r>
      </w:hyperlink>
    </w:p>
    <w:p w14:paraId="2E11466E" w14:textId="77777777" w:rsidR="007D504A" w:rsidRDefault="005E4733">
      <w:pPr>
        <w:pStyle w:val="TOC3"/>
        <w:rPr>
          <w:rFonts w:eastAsiaTheme="minorEastAsia"/>
          <w:smallCaps w:val="0"/>
          <w:sz w:val="22"/>
        </w:rPr>
      </w:pPr>
      <w:hyperlink w:anchor="_Toc454827342" w:history="1">
        <w:r w:rsidR="007D504A" w:rsidRPr="00E86BAF">
          <w:rPr>
            <w:rStyle w:val="Hyperlink"/>
          </w:rPr>
          <w:t>Microsoft Social Engagement</w:t>
        </w:r>
        <w:r w:rsidR="007D504A">
          <w:tab/>
        </w:r>
        <w:r w:rsidR="007D504A">
          <w:fldChar w:fldCharType="begin"/>
        </w:r>
        <w:r w:rsidR="007D504A">
          <w:instrText xml:space="preserve"> PAGEREF _Toc454827342 \h </w:instrText>
        </w:r>
        <w:r w:rsidR="007D504A">
          <w:fldChar w:fldCharType="separate"/>
        </w:r>
        <w:r w:rsidR="007D504A">
          <w:t>58</w:t>
        </w:r>
        <w:r w:rsidR="007D504A">
          <w:fldChar w:fldCharType="end"/>
        </w:r>
      </w:hyperlink>
    </w:p>
    <w:p w14:paraId="2E11466F" w14:textId="77777777" w:rsidR="007D504A" w:rsidRDefault="005E4733">
      <w:pPr>
        <w:pStyle w:val="TOC3"/>
        <w:rPr>
          <w:rFonts w:eastAsiaTheme="minorEastAsia"/>
          <w:smallCaps w:val="0"/>
          <w:sz w:val="22"/>
        </w:rPr>
      </w:pPr>
      <w:hyperlink w:anchor="_Toc454827343" w:history="1">
        <w:r w:rsidR="007D504A" w:rsidRPr="00E86BAF">
          <w:rPr>
            <w:rStyle w:val="Hyperlink"/>
          </w:rPr>
          <w:t>Parature, från Microsoft</w:t>
        </w:r>
        <w:r w:rsidR="007D504A">
          <w:tab/>
        </w:r>
        <w:r w:rsidR="007D504A">
          <w:fldChar w:fldCharType="begin"/>
        </w:r>
        <w:r w:rsidR="007D504A">
          <w:instrText xml:space="preserve"> PAGEREF _Toc454827343 \h </w:instrText>
        </w:r>
        <w:r w:rsidR="007D504A">
          <w:fldChar w:fldCharType="separate"/>
        </w:r>
        <w:r w:rsidR="007D504A">
          <w:t>59</w:t>
        </w:r>
        <w:r w:rsidR="007D504A">
          <w:fldChar w:fldCharType="end"/>
        </w:r>
      </w:hyperlink>
    </w:p>
    <w:p w14:paraId="2E114670" w14:textId="77777777" w:rsidR="007D504A" w:rsidRDefault="005E4733">
      <w:pPr>
        <w:pStyle w:val="TOC2"/>
        <w:rPr>
          <w:rFonts w:eastAsiaTheme="minorEastAsia"/>
          <w:smallCaps w:val="0"/>
          <w:sz w:val="22"/>
        </w:rPr>
      </w:pPr>
      <w:hyperlink w:anchor="_Toc454827344" w:history="1">
        <w:r w:rsidR="007D504A" w:rsidRPr="00E86BAF">
          <w:rPr>
            <w:rStyle w:val="Hyperlink"/>
          </w:rPr>
          <w:t>Office 365-tjänster</w:t>
        </w:r>
        <w:r w:rsidR="007D504A">
          <w:tab/>
        </w:r>
        <w:r w:rsidR="007D504A">
          <w:fldChar w:fldCharType="begin"/>
        </w:r>
        <w:r w:rsidR="007D504A">
          <w:instrText xml:space="preserve"> PAGEREF _Toc454827344 \h </w:instrText>
        </w:r>
        <w:r w:rsidR="007D504A">
          <w:fldChar w:fldCharType="separate"/>
        </w:r>
        <w:r w:rsidR="007D504A">
          <w:t>59</w:t>
        </w:r>
        <w:r w:rsidR="007D504A">
          <w:fldChar w:fldCharType="end"/>
        </w:r>
      </w:hyperlink>
    </w:p>
    <w:p w14:paraId="2E114671" w14:textId="77777777" w:rsidR="007D504A" w:rsidRDefault="005E4733">
      <w:pPr>
        <w:pStyle w:val="TOC3"/>
        <w:rPr>
          <w:rFonts w:eastAsiaTheme="minorEastAsia"/>
          <w:smallCaps w:val="0"/>
          <w:sz w:val="22"/>
        </w:rPr>
      </w:pPr>
      <w:hyperlink w:anchor="_Toc454827345" w:history="1">
        <w:r w:rsidR="007D504A" w:rsidRPr="00E86BAF">
          <w:rPr>
            <w:rStyle w:val="Hyperlink"/>
          </w:rPr>
          <w:t>Office 365-applikationer</w:t>
        </w:r>
        <w:r w:rsidR="007D504A">
          <w:tab/>
        </w:r>
        <w:r w:rsidR="007D504A">
          <w:fldChar w:fldCharType="begin"/>
        </w:r>
        <w:r w:rsidR="007D504A">
          <w:instrText xml:space="preserve"> PAGEREF _Toc454827345 \h </w:instrText>
        </w:r>
        <w:r w:rsidR="007D504A">
          <w:fldChar w:fldCharType="separate"/>
        </w:r>
        <w:r w:rsidR="007D504A">
          <w:t>59</w:t>
        </w:r>
        <w:r w:rsidR="007D504A">
          <w:fldChar w:fldCharType="end"/>
        </w:r>
      </w:hyperlink>
    </w:p>
    <w:p w14:paraId="2E114672" w14:textId="77777777" w:rsidR="007D504A" w:rsidRDefault="005E4733">
      <w:pPr>
        <w:pStyle w:val="TOC3"/>
        <w:rPr>
          <w:rFonts w:eastAsiaTheme="minorEastAsia"/>
          <w:smallCaps w:val="0"/>
          <w:sz w:val="22"/>
        </w:rPr>
      </w:pPr>
      <w:hyperlink w:anchor="_Toc454827346" w:history="1">
        <w:r w:rsidR="007D504A" w:rsidRPr="00E86BAF">
          <w:rPr>
            <w:rStyle w:val="Hyperlink"/>
          </w:rPr>
          <w:t>Office 365 Suites</w:t>
        </w:r>
        <w:r w:rsidR="007D504A">
          <w:tab/>
        </w:r>
        <w:r w:rsidR="007D504A">
          <w:fldChar w:fldCharType="begin"/>
        </w:r>
        <w:r w:rsidR="007D504A">
          <w:instrText xml:space="preserve"> PAGEREF _Toc454827346 \h </w:instrText>
        </w:r>
        <w:r w:rsidR="007D504A">
          <w:fldChar w:fldCharType="separate"/>
        </w:r>
        <w:r w:rsidR="007D504A">
          <w:t>60</w:t>
        </w:r>
        <w:r w:rsidR="007D504A">
          <w:fldChar w:fldCharType="end"/>
        </w:r>
      </w:hyperlink>
    </w:p>
    <w:p w14:paraId="2E114673" w14:textId="77777777" w:rsidR="007D504A" w:rsidRDefault="005E4733">
      <w:pPr>
        <w:pStyle w:val="TOC3"/>
        <w:rPr>
          <w:rFonts w:eastAsiaTheme="minorEastAsia"/>
          <w:smallCaps w:val="0"/>
          <w:sz w:val="22"/>
        </w:rPr>
      </w:pPr>
      <w:hyperlink w:anchor="_Toc454827347" w:history="1">
        <w:r w:rsidR="007D504A" w:rsidRPr="00E86BAF">
          <w:rPr>
            <w:rStyle w:val="Hyperlink"/>
          </w:rPr>
          <w:t>Office 365 Advanced Security Management</w:t>
        </w:r>
        <w:r w:rsidR="007D504A">
          <w:tab/>
        </w:r>
        <w:r w:rsidR="007D504A">
          <w:fldChar w:fldCharType="begin"/>
        </w:r>
        <w:r w:rsidR="007D504A">
          <w:instrText xml:space="preserve"> PAGEREF _Toc454827347 \h </w:instrText>
        </w:r>
        <w:r w:rsidR="007D504A">
          <w:fldChar w:fldCharType="separate"/>
        </w:r>
        <w:r w:rsidR="007D504A">
          <w:t>63</w:t>
        </w:r>
        <w:r w:rsidR="007D504A">
          <w:fldChar w:fldCharType="end"/>
        </w:r>
      </w:hyperlink>
    </w:p>
    <w:p w14:paraId="2E114674" w14:textId="77777777" w:rsidR="007D504A" w:rsidRDefault="005E4733">
      <w:pPr>
        <w:pStyle w:val="TOC3"/>
        <w:rPr>
          <w:rFonts w:eastAsiaTheme="minorEastAsia"/>
          <w:smallCaps w:val="0"/>
          <w:sz w:val="22"/>
        </w:rPr>
      </w:pPr>
      <w:hyperlink w:anchor="_Toc454827348" w:history="1">
        <w:r w:rsidR="007D504A" w:rsidRPr="00E86BAF">
          <w:rPr>
            <w:rStyle w:val="Hyperlink"/>
          </w:rPr>
          <w:t>Office 365 Customer Lockbox</w:t>
        </w:r>
        <w:r w:rsidR="007D504A">
          <w:tab/>
        </w:r>
        <w:r w:rsidR="007D504A">
          <w:fldChar w:fldCharType="begin"/>
        </w:r>
        <w:r w:rsidR="007D504A">
          <w:instrText xml:space="preserve"> PAGEREF _Toc454827348 \h </w:instrText>
        </w:r>
        <w:r w:rsidR="007D504A">
          <w:fldChar w:fldCharType="separate"/>
        </w:r>
        <w:r w:rsidR="007D504A">
          <w:t>63</w:t>
        </w:r>
        <w:r w:rsidR="007D504A">
          <w:fldChar w:fldCharType="end"/>
        </w:r>
      </w:hyperlink>
    </w:p>
    <w:p w14:paraId="2E114675" w14:textId="77777777" w:rsidR="007D504A" w:rsidRDefault="005E4733">
      <w:pPr>
        <w:pStyle w:val="TOC3"/>
        <w:rPr>
          <w:rFonts w:eastAsiaTheme="minorEastAsia"/>
          <w:smallCaps w:val="0"/>
          <w:sz w:val="22"/>
        </w:rPr>
      </w:pPr>
      <w:hyperlink w:anchor="_Toc454827349" w:history="1">
        <w:r w:rsidR="007D504A" w:rsidRPr="00E86BAF">
          <w:rPr>
            <w:rStyle w:val="Hyperlink"/>
          </w:rPr>
          <w:t>Office 365 Delve Analytics</w:t>
        </w:r>
        <w:r w:rsidR="007D504A">
          <w:tab/>
        </w:r>
        <w:r w:rsidR="007D504A">
          <w:fldChar w:fldCharType="begin"/>
        </w:r>
        <w:r w:rsidR="007D504A">
          <w:instrText xml:space="preserve"> PAGEREF _Toc454827349 \h </w:instrText>
        </w:r>
        <w:r w:rsidR="007D504A">
          <w:fldChar w:fldCharType="separate"/>
        </w:r>
        <w:r w:rsidR="007D504A">
          <w:t>64</w:t>
        </w:r>
        <w:r w:rsidR="007D504A">
          <w:fldChar w:fldCharType="end"/>
        </w:r>
      </w:hyperlink>
    </w:p>
    <w:p w14:paraId="2E114676" w14:textId="77777777" w:rsidR="007D504A" w:rsidRDefault="005E4733">
      <w:pPr>
        <w:pStyle w:val="TOC3"/>
        <w:rPr>
          <w:rFonts w:eastAsiaTheme="minorEastAsia"/>
          <w:smallCaps w:val="0"/>
          <w:sz w:val="22"/>
        </w:rPr>
      </w:pPr>
      <w:hyperlink w:anchor="_Toc454827350" w:history="1">
        <w:r w:rsidR="007D504A" w:rsidRPr="00E86BAF">
          <w:rPr>
            <w:rStyle w:val="Hyperlink"/>
          </w:rPr>
          <w:t>Office 365 Advanced eDiscovery</w:t>
        </w:r>
        <w:r w:rsidR="007D504A">
          <w:tab/>
        </w:r>
        <w:r w:rsidR="007D504A">
          <w:fldChar w:fldCharType="begin"/>
        </w:r>
        <w:r w:rsidR="007D504A">
          <w:instrText xml:space="preserve"> PAGEREF _Toc454827350 \h </w:instrText>
        </w:r>
        <w:r w:rsidR="007D504A">
          <w:fldChar w:fldCharType="separate"/>
        </w:r>
        <w:r w:rsidR="007D504A">
          <w:t>64</w:t>
        </w:r>
        <w:r w:rsidR="007D504A">
          <w:fldChar w:fldCharType="end"/>
        </w:r>
      </w:hyperlink>
    </w:p>
    <w:p w14:paraId="2E114677" w14:textId="77777777" w:rsidR="007D504A" w:rsidRDefault="005E4733">
      <w:pPr>
        <w:pStyle w:val="TOC3"/>
        <w:rPr>
          <w:rFonts w:eastAsiaTheme="minorEastAsia"/>
          <w:smallCaps w:val="0"/>
          <w:sz w:val="22"/>
        </w:rPr>
      </w:pPr>
      <w:hyperlink w:anchor="_Toc454827351" w:history="1">
        <w:r w:rsidR="007D504A" w:rsidRPr="00E86BAF">
          <w:rPr>
            <w:rStyle w:val="Hyperlink"/>
          </w:rPr>
          <w:t>Exchange Online</w:t>
        </w:r>
        <w:r w:rsidR="007D504A">
          <w:tab/>
        </w:r>
        <w:r w:rsidR="007D504A">
          <w:fldChar w:fldCharType="begin"/>
        </w:r>
        <w:r w:rsidR="007D504A">
          <w:instrText xml:space="preserve"> PAGEREF _Toc454827351 \h </w:instrText>
        </w:r>
        <w:r w:rsidR="007D504A">
          <w:fldChar w:fldCharType="separate"/>
        </w:r>
        <w:r w:rsidR="007D504A">
          <w:t>64</w:t>
        </w:r>
        <w:r w:rsidR="007D504A">
          <w:fldChar w:fldCharType="end"/>
        </w:r>
      </w:hyperlink>
    </w:p>
    <w:p w14:paraId="2E114678" w14:textId="77777777" w:rsidR="007D504A" w:rsidRDefault="005E4733">
      <w:pPr>
        <w:pStyle w:val="TOC3"/>
        <w:rPr>
          <w:rFonts w:eastAsiaTheme="minorEastAsia"/>
          <w:smallCaps w:val="0"/>
          <w:sz w:val="22"/>
        </w:rPr>
      </w:pPr>
      <w:hyperlink w:anchor="_Toc454827352" w:history="1">
        <w:r w:rsidR="007D504A" w:rsidRPr="00E86BAF">
          <w:rPr>
            <w:rStyle w:val="Hyperlink"/>
          </w:rPr>
          <w:t>OneDrive for Business</w:t>
        </w:r>
        <w:r w:rsidR="007D504A">
          <w:tab/>
        </w:r>
        <w:r w:rsidR="007D504A">
          <w:fldChar w:fldCharType="begin"/>
        </w:r>
        <w:r w:rsidR="007D504A">
          <w:instrText xml:space="preserve"> PAGEREF _Toc454827352 \h </w:instrText>
        </w:r>
        <w:r w:rsidR="007D504A">
          <w:fldChar w:fldCharType="separate"/>
        </w:r>
        <w:r w:rsidR="007D504A">
          <w:t>65</w:t>
        </w:r>
        <w:r w:rsidR="007D504A">
          <w:fldChar w:fldCharType="end"/>
        </w:r>
      </w:hyperlink>
    </w:p>
    <w:p w14:paraId="2E114679" w14:textId="77777777" w:rsidR="007D504A" w:rsidRDefault="005E4733">
      <w:pPr>
        <w:pStyle w:val="TOC3"/>
        <w:rPr>
          <w:rFonts w:eastAsiaTheme="minorEastAsia"/>
          <w:smallCaps w:val="0"/>
          <w:sz w:val="22"/>
        </w:rPr>
      </w:pPr>
      <w:hyperlink w:anchor="_Toc454827353" w:history="1">
        <w:r w:rsidR="007D504A" w:rsidRPr="00E86BAF">
          <w:rPr>
            <w:rStyle w:val="Hyperlink"/>
          </w:rPr>
          <w:t>Project Online</w:t>
        </w:r>
        <w:r w:rsidR="007D504A">
          <w:tab/>
        </w:r>
        <w:r w:rsidR="007D504A">
          <w:fldChar w:fldCharType="begin"/>
        </w:r>
        <w:r w:rsidR="007D504A">
          <w:instrText xml:space="preserve"> PAGEREF _Toc454827353 \h </w:instrText>
        </w:r>
        <w:r w:rsidR="007D504A">
          <w:fldChar w:fldCharType="separate"/>
        </w:r>
        <w:r w:rsidR="007D504A">
          <w:t>65</w:t>
        </w:r>
        <w:r w:rsidR="007D504A">
          <w:fldChar w:fldCharType="end"/>
        </w:r>
      </w:hyperlink>
    </w:p>
    <w:p w14:paraId="2E11467A" w14:textId="77777777" w:rsidR="007D504A" w:rsidRDefault="005E4733">
      <w:pPr>
        <w:pStyle w:val="TOC3"/>
        <w:rPr>
          <w:rFonts w:eastAsiaTheme="minorEastAsia"/>
          <w:smallCaps w:val="0"/>
          <w:sz w:val="22"/>
        </w:rPr>
      </w:pPr>
      <w:hyperlink w:anchor="_Toc454827354" w:history="1">
        <w:r w:rsidR="007D504A" w:rsidRPr="00E86BAF">
          <w:rPr>
            <w:rStyle w:val="Hyperlink"/>
          </w:rPr>
          <w:t>SharePoint Online</w:t>
        </w:r>
        <w:r w:rsidR="007D504A">
          <w:tab/>
        </w:r>
        <w:r w:rsidR="007D504A">
          <w:fldChar w:fldCharType="begin"/>
        </w:r>
        <w:r w:rsidR="007D504A">
          <w:instrText xml:space="preserve"> PAGEREF _Toc454827354 \h </w:instrText>
        </w:r>
        <w:r w:rsidR="007D504A">
          <w:fldChar w:fldCharType="separate"/>
        </w:r>
        <w:r w:rsidR="007D504A">
          <w:t>65</w:t>
        </w:r>
        <w:r w:rsidR="007D504A">
          <w:fldChar w:fldCharType="end"/>
        </w:r>
      </w:hyperlink>
    </w:p>
    <w:p w14:paraId="2E11467B" w14:textId="77777777" w:rsidR="007D504A" w:rsidRDefault="005E4733">
      <w:pPr>
        <w:pStyle w:val="TOC3"/>
        <w:rPr>
          <w:rFonts w:eastAsiaTheme="minorEastAsia"/>
          <w:smallCaps w:val="0"/>
          <w:sz w:val="22"/>
        </w:rPr>
      </w:pPr>
      <w:hyperlink w:anchor="_Toc454827355" w:history="1">
        <w:r w:rsidR="007D504A" w:rsidRPr="00E86BAF">
          <w:rPr>
            <w:rStyle w:val="Hyperlink"/>
          </w:rPr>
          <w:t>Skype för Business Online</w:t>
        </w:r>
        <w:r w:rsidR="007D504A">
          <w:tab/>
        </w:r>
        <w:r w:rsidR="007D504A">
          <w:fldChar w:fldCharType="begin"/>
        </w:r>
        <w:r w:rsidR="007D504A">
          <w:instrText xml:space="preserve"> PAGEREF _Toc454827355 \h </w:instrText>
        </w:r>
        <w:r w:rsidR="007D504A">
          <w:fldChar w:fldCharType="separate"/>
        </w:r>
        <w:r w:rsidR="007D504A">
          <w:t>66</w:t>
        </w:r>
        <w:r w:rsidR="007D504A">
          <w:fldChar w:fldCharType="end"/>
        </w:r>
      </w:hyperlink>
    </w:p>
    <w:p w14:paraId="2E11467C" w14:textId="77777777" w:rsidR="007D504A" w:rsidRDefault="005E4733">
      <w:pPr>
        <w:pStyle w:val="TOC2"/>
        <w:rPr>
          <w:rFonts w:eastAsiaTheme="minorEastAsia"/>
          <w:smallCaps w:val="0"/>
          <w:sz w:val="22"/>
        </w:rPr>
      </w:pPr>
      <w:hyperlink w:anchor="_Toc454827356" w:history="1">
        <w:r w:rsidR="007D504A" w:rsidRPr="00E86BAF">
          <w:rPr>
            <w:rStyle w:val="Hyperlink"/>
          </w:rPr>
          <w:t>Andra onlinetjänster</w:t>
        </w:r>
        <w:r w:rsidR="007D504A">
          <w:tab/>
        </w:r>
        <w:r w:rsidR="007D504A">
          <w:fldChar w:fldCharType="begin"/>
        </w:r>
        <w:r w:rsidR="007D504A">
          <w:instrText xml:space="preserve"> PAGEREF _Toc454827356 \h </w:instrText>
        </w:r>
        <w:r w:rsidR="007D504A">
          <w:fldChar w:fldCharType="separate"/>
        </w:r>
        <w:r w:rsidR="007D504A">
          <w:t>67</w:t>
        </w:r>
        <w:r w:rsidR="007D504A">
          <w:fldChar w:fldCharType="end"/>
        </w:r>
      </w:hyperlink>
    </w:p>
    <w:p w14:paraId="2E11467D" w14:textId="77777777" w:rsidR="007D504A" w:rsidRDefault="005E4733">
      <w:pPr>
        <w:pStyle w:val="TOC3"/>
        <w:rPr>
          <w:rFonts w:eastAsiaTheme="minorEastAsia"/>
          <w:smallCaps w:val="0"/>
          <w:sz w:val="22"/>
        </w:rPr>
      </w:pPr>
      <w:hyperlink w:anchor="_Toc454827357" w:history="1">
        <w:r w:rsidR="007D504A" w:rsidRPr="00E86BAF">
          <w:rPr>
            <w:rStyle w:val="Hyperlink"/>
          </w:rPr>
          <w:t>Bing Maps</w:t>
        </w:r>
        <w:r w:rsidR="007D504A">
          <w:tab/>
        </w:r>
        <w:r w:rsidR="007D504A">
          <w:fldChar w:fldCharType="begin"/>
        </w:r>
        <w:r w:rsidR="007D504A">
          <w:instrText xml:space="preserve"> PAGEREF _Toc454827357 \h </w:instrText>
        </w:r>
        <w:r w:rsidR="007D504A">
          <w:fldChar w:fldCharType="separate"/>
        </w:r>
        <w:r w:rsidR="007D504A">
          <w:t>67</w:t>
        </w:r>
        <w:r w:rsidR="007D504A">
          <w:fldChar w:fldCharType="end"/>
        </w:r>
      </w:hyperlink>
    </w:p>
    <w:p w14:paraId="2E11467E" w14:textId="77777777" w:rsidR="007D504A" w:rsidRDefault="005E4733">
      <w:pPr>
        <w:pStyle w:val="TOC3"/>
        <w:rPr>
          <w:rFonts w:eastAsiaTheme="minorEastAsia"/>
          <w:smallCaps w:val="0"/>
          <w:sz w:val="22"/>
        </w:rPr>
      </w:pPr>
      <w:hyperlink w:anchor="_Toc454827358" w:history="1">
        <w:r w:rsidR="007D504A" w:rsidRPr="00E86BAF">
          <w:rPr>
            <w:rStyle w:val="Hyperlink"/>
          </w:rPr>
          <w:t>Microsoft Learning</w:t>
        </w:r>
        <w:r w:rsidR="007D504A">
          <w:tab/>
        </w:r>
        <w:r w:rsidR="007D504A">
          <w:fldChar w:fldCharType="begin"/>
        </w:r>
        <w:r w:rsidR="007D504A">
          <w:instrText xml:space="preserve"> PAGEREF _Toc454827358 \h </w:instrText>
        </w:r>
        <w:r w:rsidR="007D504A">
          <w:fldChar w:fldCharType="separate"/>
        </w:r>
        <w:r w:rsidR="007D504A">
          <w:t>67</w:t>
        </w:r>
        <w:r w:rsidR="007D504A">
          <w:fldChar w:fldCharType="end"/>
        </w:r>
      </w:hyperlink>
    </w:p>
    <w:p w14:paraId="2E11467F" w14:textId="77777777" w:rsidR="007D504A" w:rsidRDefault="005E4733">
      <w:pPr>
        <w:pStyle w:val="TOC3"/>
        <w:rPr>
          <w:rFonts w:eastAsiaTheme="minorEastAsia"/>
          <w:smallCaps w:val="0"/>
          <w:sz w:val="22"/>
        </w:rPr>
      </w:pPr>
      <w:hyperlink w:anchor="_Toc454827359" w:history="1">
        <w:r w:rsidR="007D504A" w:rsidRPr="00E86BAF">
          <w:rPr>
            <w:rStyle w:val="Hyperlink"/>
          </w:rPr>
          <w:t>Microsoft Translator</w:t>
        </w:r>
        <w:r w:rsidR="007D504A">
          <w:tab/>
        </w:r>
        <w:r w:rsidR="007D504A">
          <w:fldChar w:fldCharType="begin"/>
        </w:r>
        <w:r w:rsidR="007D504A">
          <w:instrText xml:space="preserve"> PAGEREF _Toc454827359 \h </w:instrText>
        </w:r>
        <w:r w:rsidR="007D504A">
          <w:fldChar w:fldCharType="separate"/>
        </w:r>
        <w:r w:rsidR="007D504A">
          <w:t>68</w:t>
        </w:r>
        <w:r w:rsidR="007D504A">
          <w:fldChar w:fldCharType="end"/>
        </w:r>
      </w:hyperlink>
    </w:p>
    <w:p w14:paraId="2E114680" w14:textId="77777777" w:rsidR="007D504A" w:rsidRDefault="005E4733">
      <w:pPr>
        <w:pStyle w:val="TOC3"/>
        <w:rPr>
          <w:rFonts w:eastAsiaTheme="minorEastAsia"/>
          <w:smallCaps w:val="0"/>
          <w:sz w:val="22"/>
        </w:rPr>
      </w:pPr>
      <w:hyperlink w:anchor="_Toc454827360" w:history="1">
        <w:r w:rsidR="007D504A" w:rsidRPr="00E86BAF">
          <w:rPr>
            <w:rStyle w:val="Hyperlink"/>
          </w:rPr>
          <w:t>Power BI Pro</w:t>
        </w:r>
        <w:r w:rsidR="007D504A">
          <w:tab/>
        </w:r>
        <w:r w:rsidR="007D504A">
          <w:fldChar w:fldCharType="begin"/>
        </w:r>
        <w:r w:rsidR="007D504A">
          <w:instrText xml:space="preserve"> PAGEREF _Toc454827360 \h </w:instrText>
        </w:r>
        <w:r w:rsidR="007D504A">
          <w:fldChar w:fldCharType="separate"/>
        </w:r>
        <w:r w:rsidR="007D504A">
          <w:t>68</w:t>
        </w:r>
        <w:r w:rsidR="007D504A">
          <w:fldChar w:fldCharType="end"/>
        </w:r>
      </w:hyperlink>
    </w:p>
    <w:p w14:paraId="2E114681" w14:textId="77777777" w:rsidR="007D504A" w:rsidRDefault="005E4733">
      <w:pPr>
        <w:pStyle w:val="TOC3"/>
        <w:rPr>
          <w:rFonts w:eastAsiaTheme="minorEastAsia"/>
          <w:smallCaps w:val="0"/>
          <w:sz w:val="22"/>
        </w:rPr>
      </w:pPr>
      <w:hyperlink w:anchor="_Toc454827361" w:history="1">
        <w:r w:rsidR="007D504A" w:rsidRPr="00E86BAF">
          <w:rPr>
            <w:rStyle w:val="Hyperlink"/>
          </w:rPr>
          <w:t>Yammer Enterprise</w:t>
        </w:r>
        <w:r w:rsidR="007D504A">
          <w:tab/>
        </w:r>
        <w:r w:rsidR="007D504A">
          <w:fldChar w:fldCharType="begin"/>
        </w:r>
        <w:r w:rsidR="007D504A">
          <w:instrText xml:space="preserve"> PAGEREF _Toc454827361 \h </w:instrText>
        </w:r>
        <w:r w:rsidR="007D504A">
          <w:fldChar w:fldCharType="separate"/>
        </w:r>
        <w:r w:rsidR="007D504A">
          <w:t>68</w:t>
        </w:r>
        <w:r w:rsidR="007D504A">
          <w:fldChar w:fldCharType="end"/>
        </w:r>
      </w:hyperlink>
    </w:p>
    <w:p w14:paraId="2E114682" w14:textId="77777777" w:rsidR="007D504A" w:rsidRDefault="005E4733">
      <w:pPr>
        <w:pStyle w:val="TOC1"/>
        <w:rPr>
          <w:rFonts w:eastAsiaTheme="minorEastAsia"/>
          <w:b w:val="0"/>
          <w:caps w:val="0"/>
          <w:noProof/>
          <w:sz w:val="22"/>
          <w:szCs w:val="22"/>
        </w:rPr>
      </w:pPr>
      <w:hyperlink w:anchor="_Toc454827362" w:history="1">
        <w:r w:rsidR="007D504A" w:rsidRPr="00E86BAF">
          <w:rPr>
            <w:rStyle w:val="Hyperlink"/>
            <w:noProof/>
          </w:rPr>
          <w:t>Ordlista</w:t>
        </w:r>
        <w:r w:rsidR="007D504A">
          <w:rPr>
            <w:noProof/>
          </w:rPr>
          <w:tab/>
        </w:r>
        <w:r w:rsidR="007D504A">
          <w:rPr>
            <w:noProof/>
          </w:rPr>
          <w:fldChar w:fldCharType="begin"/>
        </w:r>
        <w:r w:rsidR="007D504A">
          <w:rPr>
            <w:noProof/>
          </w:rPr>
          <w:instrText xml:space="preserve"> PAGEREF _Toc454827362 \h </w:instrText>
        </w:r>
        <w:r w:rsidR="007D504A">
          <w:rPr>
            <w:noProof/>
          </w:rPr>
        </w:r>
        <w:r w:rsidR="007D504A">
          <w:rPr>
            <w:noProof/>
          </w:rPr>
          <w:fldChar w:fldCharType="separate"/>
        </w:r>
        <w:r w:rsidR="007D504A">
          <w:rPr>
            <w:noProof/>
          </w:rPr>
          <w:t>70</w:t>
        </w:r>
        <w:r w:rsidR="007D504A">
          <w:rPr>
            <w:noProof/>
          </w:rPr>
          <w:fldChar w:fldCharType="end"/>
        </w:r>
      </w:hyperlink>
    </w:p>
    <w:p w14:paraId="2E114683" w14:textId="77777777" w:rsidR="007D504A" w:rsidRDefault="005E4733">
      <w:pPr>
        <w:pStyle w:val="TOC2"/>
        <w:rPr>
          <w:rFonts w:eastAsiaTheme="minorEastAsia"/>
          <w:smallCaps w:val="0"/>
          <w:sz w:val="22"/>
        </w:rPr>
      </w:pPr>
      <w:hyperlink w:anchor="_Toc454827363" w:history="1">
        <w:r w:rsidR="007D504A" w:rsidRPr="00E86BAF">
          <w:rPr>
            <w:rStyle w:val="Hyperlink"/>
          </w:rPr>
          <w:t>Attribut</w:t>
        </w:r>
        <w:r w:rsidR="007D504A">
          <w:tab/>
        </w:r>
        <w:r w:rsidR="007D504A">
          <w:fldChar w:fldCharType="begin"/>
        </w:r>
        <w:r w:rsidR="007D504A">
          <w:instrText xml:space="preserve"> PAGEREF _Toc454827363 \h </w:instrText>
        </w:r>
        <w:r w:rsidR="007D504A">
          <w:fldChar w:fldCharType="separate"/>
        </w:r>
        <w:r w:rsidR="007D504A">
          <w:t>70</w:t>
        </w:r>
        <w:r w:rsidR="007D504A">
          <w:fldChar w:fldCharType="end"/>
        </w:r>
      </w:hyperlink>
    </w:p>
    <w:p w14:paraId="2E114684" w14:textId="77777777" w:rsidR="007D504A" w:rsidRDefault="005E4733">
      <w:pPr>
        <w:pStyle w:val="TOC2"/>
        <w:rPr>
          <w:rFonts w:eastAsiaTheme="minorEastAsia"/>
          <w:smallCaps w:val="0"/>
          <w:sz w:val="22"/>
        </w:rPr>
      </w:pPr>
      <w:hyperlink w:anchor="_Toc454827364" w:history="1">
        <w:r w:rsidR="007D504A" w:rsidRPr="00E86BAF">
          <w:rPr>
            <w:rStyle w:val="Hyperlink"/>
          </w:rPr>
          <w:t>Cellvärden</w:t>
        </w:r>
        <w:r w:rsidR="007D504A">
          <w:tab/>
        </w:r>
        <w:r w:rsidR="007D504A">
          <w:fldChar w:fldCharType="begin"/>
        </w:r>
        <w:r w:rsidR="007D504A">
          <w:instrText xml:space="preserve"> PAGEREF _Toc454827364 \h </w:instrText>
        </w:r>
        <w:r w:rsidR="007D504A">
          <w:fldChar w:fldCharType="separate"/>
        </w:r>
        <w:r w:rsidR="007D504A">
          <w:t>71</w:t>
        </w:r>
        <w:r w:rsidR="007D504A">
          <w:fldChar w:fldCharType="end"/>
        </w:r>
      </w:hyperlink>
    </w:p>
    <w:p w14:paraId="2E114685" w14:textId="77777777" w:rsidR="007D504A" w:rsidRDefault="005E4733">
      <w:pPr>
        <w:pStyle w:val="TOC2"/>
        <w:rPr>
          <w:rFonts w:eastAsiaTheme="minorEastAsia"/>
          <w:smallCaps w:val="0"/>
          <w:sz w:val="22"/>
        </w:rPr>
      </w:pPr>
      <w:hyperlink w:anchor="_Toc454827365" w:history="1">
        <w:r w:rsidR="007D504A" w:rsidRPr="00E86BAF">
          <w:rPr>
            <w:rStyle w:val="Hyperlink"/>
          </w:rPr>
          <w:t>Kolumnrubriker</w:t>
        </w:r>
        <w:r w:rsidR="007D504A">
          <w:tab/>
        </w:r>
        <w:r w:rsidR="007D504A">
          <w:fldChar w:fldCharType="begin"/>
        </w:r>
        <w:r w:rsidR="007D504A">
          <w:instrText xml:space="preserve"> PAGEREF _Toc454827365 \h </w:instrText>
        </w:r>
        <w:r w:rsidR="007D504A">
          <w:fldChar w:fldCharType="separate"/>
        </w:r>
        <w:r w:rsidR="007D504A">
          <w:t>72</w:t>
        </w:r>
        <w:r w:rsidR="007D504A">
          <w:fldChar w:fldCharType="end"/>
        </w:r>
      </w:hyperlink>
    </w:p>
    <w:p w14:paraId="2E114686" w14:textId="77777777" w:rsidR="007D504A" w:rsidRDefault="005E4733">
      <w:pPr>
        <w:pStyle w:val="TOC2"/>
        <w:rPr>
          <w:rFonts w:eastAsiaTheme="minorEastAsia"/>
          <w:smallCaps w:val="0"/>
          <w:sz w:val="22"/>
        </w:rPr>
      </w:pPr>
      <w:hyperlink w:anchor="_Toc454827366" w:history="1">
        <w:r w:rsidR="007D504A" w:rsidRPr="00E86BAF">
          <w:rPr>
            <w:rStyle w:val="Hyperlink"/>
          </w:rPr>
          <w:t>Definitioner</w:t>
        </w:r>
        <w:r w:rsidR="007D504A">
          <w:tab/>
        </w:r>
        <w:r w:rsidR="007D504A">
          <w:fldChar w:fldCharType="begin"/>
        </w:r>
        <w:r w:rsidR="007D504A">
          <w:instrText xml:space="preserve"> PAGEREF _Toc454827366 \h </w:instrText>
        </w:r>
        <w:r w:rsidR="007D504A">
          <w:fldChar w:fldCharType="separate"/>
        </w:r>
        <w:r w:rsidR="007D504A">
          <w:t>72</w:t>
        </w:r>
        <w:r w:rsidR="007D504A">
          <w:fldChar w:fldCharType="end"/>
        </w:r>
      </w:hyperlink>
    </w:p>
    <w:p w14:paraId="2E114687" w14:textId="77777777" w:rsidR="007D504A" w:rsidRDefault="005E4733">
      <w:pPr>
        <w:pStyle w:val="TOC1"/>
        <w:rPr>
          <w:rFonts w:eastAsiaTheme="minorEastAsia"/>
          <w:b w:val="0"/>
          <w:caps w:val="0"/>
          <w:noProof/>
          <w:sz w:val="22"/>
          <w:szCs w:val="22"/>
        </w:rPr>
      </w:pPr>
      <w:hyperlink w:anchor="_Toc454827367" w:history="1">
        <w:r w:rsidR="007D504A" w:rsidRPr="00E86BAF">
          <w:rPr>
            <w:rStyle w:val="Hyperlink"/>
            <w:noProof/>
          </w:rPr>
          <w:t>Bilaga A – Licenser som är likvärdiga CAL/ML</w:t>
        </w:r>
        <w:r w:rsidR="007D504A">
          <w:rPr>
            <w:noProof/>
          </w:rPr>
          <w:tab/>
        </w:r>
        <w:r w:rsidR="007D504A">
          <w:rPr>
            <w:noProof/>
          </w:rPr>
          <w:fldChar w:fldCharType="begin"/>
        </w:r>
        <w:r w:rsidR="007D504A">
          <w:rPr>
            <w:noProof/>
          </w:rPr>
          <w:instrText xml:space="preserve"> PAGEREF _Toc454827367 \h </w:instrText>
        </w:r>
        <w:r w:rsidR="007D504A">
          <w:rPr>
            <w:noProof/>
          </w:rPr>
        </w:r>
        <w:r w:rsidR="007D504A">
          <w:rPr>
            <w:noProof/>
          </w:rPr>
          <w:fldChar w:fldCharType="separate"/>
        </w:r>
        <w:r w:rsidR="007D504A">
          <w:rPr>
            <w:noProof/>
          </w:rPr>
          <w:t>75</w:t>
        </w:r>
        <w:r w:rsidR="007D504A">
          <w:rPr>
            <w:noProof/>
          </w:rPr>
          <w:fldChar w:fldCharType="end"/>
        </w:r>
      </w:hyperlink>
    </w:p>
    <w:p w14:paraId="2E114688" w14:textId="77777777" w:rsidR="007D504A" w:rsidRDefault="005E4733">
      <w:pPr>
        <w:pStyle w:val="TOC1"/>
        <w:rPr>
          <w:rFonts w:eastAsiaTheme="minorEastAsia"/>
          <w:b w:val="0"/>
          <w:caps w:val="0"/>
          <w:noProof/>
          <w:sz w:val="22"/>
          <w:szCs w:val="22"/>
        </w:rPr>
      </w:pPr>
      <w:hyperlink w:anchor="_Toc454827368" w:history="1">
        <w:r w:rsidR="007D504A" w:rsidRPr="00E86BAF">
          <w:rPr>
            <w:rStyle w:val="Hyperlink"/>
            <w:noProof/>
          </w:rPr>
          <w:t>Bilaga B – Software Assurance</w:t>
        </w:r>
        <w:r w:rsidR="007D504A">
          <w:rPr>
            <w:noProof/>
          </w:rPr>
          <w:tab/>
        </w:r>
        <w:r w:rsidR="007D504A">
          <w:rPr>
            <w:noProof/>
          </w:rPr>
          <w:fldChar w:fldCharType="begin"/>
        </w:r>
        <w:r w:rsidR="007D504A">
          <w:rPr>
            <w:noProof/>
          </w:rPr>
          <w:instrText xml:space="preserve"> PAGEREF _Toc454827368 \h </w:instrText>
        </w:r>
        <w:r w:rsidR="007D504A">
          <w:rPr>
            <w:noProof/>
          </w:rPr>
        </w:r>
        <w:r w:rsidR="007D504A">
          <w:rPr>
            <w:noProof/>
          </w:rPr>
          <w:fldChar w:fldCharType="separate"/>
        </w:r>
        <w:r w:rsidR="007D504A">
          <w:rPr>
            <w:noProof/>
          </w:rPr>
          <w:t>76</w:t>
        </w:r>
        <w:r w:rsidR="007D504A">
          <w:rPr>
            <w:noProof/>
          </w:rPr>
          <w:fldChar w:fldCharType="end"/>
        </w:r>
      </w:hyperlink>
    </w:p>
    <w:p w14:paraId="2E114689" w14:textId="77777777" w:rsidR="007D504A" w:rsidRDefault="005E4733">
      <w:pPr>
        <w:pStyle w:val="TOC2"/>
        <w:rPr>
          <w:rFonts w:eastAsiaTheme="minorEastAsia"/>
          <w:smallCaps w:val="0"/>
          <w:sz w:val="22"/>
        </w:rPr>
      </w:pPr>
      <w:hyperlink w:anchor="_Toc454827369" w:history="1">
        <w:r w:rsidR="007D504A" w:rsidRPr="00E86BAF">
          <w:rPr>
            <w:rStyle w:val="Hyperlink"/>
          </w:rPr>
          <w:t>Köpa Software Assurance</w:t>
        </w:r>
        <w:r w:rsidR="007D504A">
          <w:tab/>
        </w:r>
        <w:r w:rsidR="007D504A">
          <w:fldChar w:fldCharType="begin"/>
        </w:r>
        <w:r w:rsidR="007D504A">
          <w:instrText xml:space="preserve"> PAGEREF _Toc454827369 \h </w:instrText>
        </w:r>
        <w:r w:rsidR="007D504A">
          <w:fldChar w:fldCharType="separate"/>
        </w:r>
        <w:r w:rsidR="007D504A">
          <w:t>76</w:t>
        </w:r>
        <w:r w:rsidR="007D504A">
          <w:fldChar w:fldCharType="end"/>
        </w:r>
      </w:hyperlink>
    </w:p>
    <w:p w14:paraId="2E11468A" w14:textId="77777777" w:rsidR="007D504A" w:rsidRDefault="005E4733">
      <w:pPr>
        <w:pStyle w:val="TOC2"/>
        <w:rPr>
          <w:rFonts w:eastAsiaTheme="minorEastAsia"/>
          <w:smallCaps w:val="0"/>
          <w:sz w:val="22"/>
        </w:rPr>
      </w:pPr>
      <w:hyperlink w:anchor="_Toc454827370" w:history="1">
        <w:r w:rsidR="007D504A" w:rsidRPr="00E86BAF">
          <w:rPr>
            <w:rStyle w:val="Hyperlink"/>
          </w:rPr>
          <w:t>Förnyelse av Software Assurance</w:t>
        </w:r>
        <w:r w:rsidR="007D504A">
          <w:tab/>
        </w:r>
        <w:r w:rsidR="007D504A">
          <w:fldChar w:fldCharType="begin"/>
        </w:r>
        <w:r w:rsidR="007D504A">
          <w:instrText xml:space="preserve"> PAGEREF _Toc454827370 \h </w:instrText>
        </w:r>
        <w:r w:rsidR="007D504A">
          <w:fldChar w:fldCharType="separate"/>
        </w:r>
        <w:r w:rsidR="007D504A">
          <w:t>76</w:t>
        </w:r>
        <w:r w:rsidR="007D504A">
          <w:fldChar w:fldCharType="end"/>
        </w:r>
      </w:hyperlink>
    </w:p>
    <w:p w14:paraId="2E11468B" w14:textId="77777777" w:rsidR="007D504A" w:rsidRDefault="005E4733">
      <w:pPr>
        <w:pStyle w:val="TOC2"/>
        <w:rPr>
          <w:rFonts w:eastAsiaTheme="minorEastAsia"/>
          <w:smallCaps w:val="0"/>
          <w:sz w:val="22"/>
        </w:rPr>
      </w:pPr>
      <w:hyperlink w:anchor="_Toc454827371" w:history="1">
        <w:r w:rsidR="007D504A" w:rsidRPr="00E86BAF">
          <w:rPr>
            <w:rStyle w:val="Hyperlink"/>
          </w:rPr>
          <w:t>Migreringslicens för Produkter som har nått slutet av sin livslängd och har Upphört</w:t>
        </w:r>
        <w:r w:rsidR="007D504A">
          <w:tab/>
        </w:r>
        <w:r w:rsidR="007D504A">
          <w:fldChar w:fldCharType="begin"/>
        </w:r>
        <w:r w:rsidR="007D504A">
          <w:instrText xml:space="preserve"> PAGEREF _Toc454827371 \h </w:instrText>
        </w:r>
        <w:r w:rsidR="007D504A">
          <w:fldChar w:fldCharType="separate"/>
        </w:r>
        <w:r w:rsidR="007D504A">
          <w:t>77</w:t>
        </w:r>
        <w:r w:rsidR="007D504A">
          <w:fldChar w:fldCharType="end"/>
        </w:r>
      </w:hyperlink>
    </w:p>
    <w:p w14:paraId="2E11468C" w14:textId="77777777" w:rsidR="007D504A" w:rsidRDefault="005E4733">
      <w:pPr>
        <w:pStyle w:val="TOC2"/>
        <w:rPr>
          <w:rFonts w:eastAsiaTheme="minorEastAsia"/>
          <w:smallCaps w:val="0"/>
          <w:sz w:val="22"/>
        </w:rPr>
      </w:pPr>
      <w:hyperlink w:anchor="_Toc454827372" w:history="1">
        <w:r w:rsidR="007D504A" w:rsidRPr="00E86BAF">
          <w:rPr>
            <w:rStyle w:val="Hyperlink"/>
          </w:rPr>
          <w:t>Software Assurance-förmåner</w:t>
        </w:r>
        <w:r w:rsidR="007D504A">
          <w:tab/>
        </w:r>
        <w:r w:rsidR="007D504A">
          <w:fldChar w:fldCharType="begin"/>
        </w:r>
        <w:r w:rsidR="007D504A">
          <w:instrText xml:space="preserve"> PAGEREF _Toc454827372 \h </w:instrText>
        </w:r>
        <w:r w:rsidR="007D504A">
          <w:fldChar w:fldCharType="separate"/>
        </w:r>
        <w:r w:rsidR="007D504A">
          <w:t>77</w:t>
        </w:r>
        <w:r w:rsidR="007D504A">
          <w:fldChar w:fldCharType="end"/>
        </w:r>
      </w:hyperlink>
    </w:p>
    <w:p w14:paraId="2E11468D" w14:textId="77777777" w:rsidR="007D504A" w:rsidRDefault="005E4733">
      <w:pPr>
        <w:pStyle w:val="TOC1"/>
        <w:rPr>
          <w:rFonts w:eastAsiaTheme="minorEastAsia"/>
          <w:b w:val="0"/>
          <w:caps w:val="0"/>
          <w:noProof/>
          <w:sz w:val="22"/>
          <w:szCs w:val="22"/>
        </w:rPr>
      </w:pPr>
      <w:hyperlink w:anchor="_Toc454827373" w:history="1">
        <w:r w:rsidR="007D504A" w:rsidRPr="00E86BAF">
          <w:rPr>
            <w:rStyle w:val="Hyperlink"/>
            <w:noProof/>
          </w:rPr>
          <w:t>Bilaga C – Professionella Tjänster</w:t>
        </w:r>
        <w:r w:rsidR="007D504A">
          <w:rPr>
            <w:noProof/>
          </w:rPr>
          <w:tab/>
        </w:r>
        <w:r w:rsidR="007D504A">
          <w:rPr>
            <w:noProof/>
          </w:rPr>
          <w:fldChar w:fldCharType="begin"/>
        </w:r>
        <w:r w:rsidR="007D504A">
          <w:rPr>
            <w:noProof/>
          </w:rPr>
          <w:instrText xml:space="preserve"> PAGEREF _Toc454827373 \h </w:instrText>
        </w:r>
        <w:r w:rsidR="007D504A">
          <w:rPr>
            <w:noProof/>
          </w:rPr>
        </w:r>
        <w:r w:rsidR="007D504A">
          <w:rPr>
            <w:noProof/>
          </w:rPr>
          <w:fldChar w:fldCharType="separate"/>
        </w:r>
        <w:r w:rsidR="007D504A">
          <w:rPr>
            <w:noProof/>
          </w:rPr>
          <w:t>87</w:t>
        </w:r>
        <w:r w:rsidR="007D504A">
          <w:rPr>
            <w:noProof/>
          </w:rPr>
          <w:fldChar w:fldCharType="end"/>
        </w:r>
      </w:hyperlink>
    </w:p>
    <w:p w14:paraId="2E11468E" w14:textId="77777777" w:rsidR="007D504A" w:rsidRDefault="005E4733">
      <w:pPr>
        <w:pStyle w:val="TOC2"/>
        <w:rPr>
          <w:rFonts w:eastAsiaTheme="minorEastAsia"/>
          <w:smallCaps w:val="0"/>
          <w:sz w:val="22"/>
        </w:rPr>
      </w:pPr>
      <w:hyperlink w:anchor="_Toc454827374" w:history="1">
        <w:r w:rsidR="007D504A" w:rsidRPr="00E86BAF">
          <w:rPr>
            <w:rStyle w:val="Hyperlink"/>
          </w:rPr>
          <w:t>Microsoft Premier-supporterbjudanden</w:t>
        </w:r>
        <w:r w:rsidR="007D504A">
          <w:tab/>
        </w:r>
        <w:r w:rsidR="007D504A">
          <w:fldChar w:fldCharType="begin"/>
        </w:r>
        <w:r w:rsidR="007D504A">
          <w:instrText xml:space="preserve"> PAGEREF _Toc454827374 \h </w:instrText>
        </w:r>
        <w:r w:rsidR="007D504A">
          <w:fldChar w:fldCharType="separate"/>
        </w:r>
        <w:r w:rsidR="007D504A">
          <w:t>87</w:t>
        </w:r>
        <w:r w:rsidR="007D504A">
          <w:fldChar w:fldCharType="end"/>
        </w:r>
      </w:hyperlink>
    </w:p>
    <w:p w14:paraId="2E11468F" w14:textId="77777777" w:rsidR="007D504A" w:rsidRDefault="005E4733">
      <w:pPr>
        <w:pStyle w:val="TOC2"/>
        <w:rPr>
          <w:rFonts w:eastAsiaTheme="minorEastAsia"/>
          <w:smallCaps w:val="0"/>
          <w:sz w:val="22"/>
        </w:rPr>
      </w:pPr>
      <w:hyperlink w:anchor="_Toc454827375" w:history="1">
        <w:r w:rsidR="007D504A" w:rsidRPr="00E86BAF">
          <w:rPr>
            <w:rStyle w:val="Hyperlink"/>
          </w:rPr>
          <w:t>Erbjudanden för Microsoft Enterprise Strategy-programmet</w:t>
        </w:r>
        <w:r w:rsidR="007D504A">
          <w:tab/>
        </w:r>
        <w:r w:rsidR="007D504A">
          <w:fldChar w:fldCharType="begin"/>
        </w:r>
        <w:r w:rsidR="007D504A">
          <w:instrText xml:space="preserve"> PAGEREF _Toc454827375 \h </w:instrText>
        </w:r>
        <w:r w:rsidR="007D504A">
          <w:fldChar w:fldCharType="separate"/>
        </w:r>
        <w:r w:rsidR="007D504A">
          <w:t>87</w:t>
        </w:r>
        <w:r w:rsidR="007D504A">
          <w:fldChar w:fldCharType="end"/>
        </w:r>
      </w:hyperlink>
    </w:p>
    <w:p w14:paraId="2E114690" w14:textId="77777777" w:rsidR="007D504A" w:rsidRDefault="005E4733">
      <w:pPr>
        <w:pStyle w:val="TOC2"/>
        <w:rPr>
          <w:rFonts w:eastAsiaTheme="minorEastAsia"/>
          <w:smallCaps w:val="0"/>
          <w:sz w:val="22"/>
        </w:rPr>
      </w:pPr>
      <w:hyperlink w:anchor="_Toc454827376" w:history="1">
        <w:r w:rsidR="007D504A" w:rsidRPr="00E86BAF">
          <w:rPr>
            <w:rStyle w:val="Hyperlink"/>
          </w:rPr>
          <w:t>Erbjudanden om Sales Productivity Accelerator</w:t>
        </w:r>
        <w:r w:rsidR="007D504A">
          <w:tab/>
        </w:r>
        <w:r w:rsidR="007D504A">
          <w:fldChar w:fldCharType="begin"/>
        </w:r>
        <w:r w:rsidR="007D504A">
          <w:instrText xml:space="preserve"> PAGEREF _Toc454827376 \h </w:instrText>
        </w:r>
        <w:r w:rsidR="007D504A">
          <w:fldChar w:fldCharType="separate"/>
        </w:r>
        <w:r w:rsidR="007D504A">
          <w:t>88</w:t>
        </w:r>
        <w:r w:rsidR="007D504A">
          <w:fldChar w:fldCharType="end"/>
        </w:r>
      </w:hyperlink>
    </w:p>
    <w:p w14:paraId="2E114691" w14:textId="77777777" w:rsidR="007D504A" w:rsidRDefault="005E4733">
      <w:pPr>
        <w:pStyle w:val="TOC1"/>
        <w:rPr>
          <w:rFonts w:eastAsiaTheme="minorEastAsia"/>
          <w:b w:val="0"/>
          <w:caps w:val="0"/>
          <w:noProof/>
          <w:sz w:val="22"/>
          <w:szCs w:val="22"/>
        </w:rPr>
      </w:pPr>
      <w:hyperlink w:anchor="_Toc454827377" w:history="1">
        <w:r w:rsidR="007D504A" w:rsidRPr="00E86BAF">
          <w:rPr>
            <w:rStyle w:val="Hyperlink"/>
            <w:noProof/>
          </w:rPr>
          <w:t>Bilaga D – Kompletterande Villkor för Programavtal</w:t>
        </w:r>
        <w:r w:rsidR="007D504A">
          <w:rPr>
            <w:noProof/>
          </w:rPr>
          <w:tab/>
        </w:r>
        <w:r w:rsidR="007D504A">
          <w:rPr>
            <w:noProof/>
          </w:rPr>
          <w:fldChar w:fldCharType="begin"/>
        </w:r>
        <w:r w:rsidR="007D504A">
          <w:rPr>
            <w:noProof/>
          </w:rPr>
          <w:instrText xml:space="preserve"> PAGEREF _Toc454827377 \h </w:instrText>
        </w:r>
        <w:r w:rsidR="007D504A">
          <w:rPr>
            <w:noProof/>
          </w:rPr>
        </w:r>
        <w:r w:rsidR="007D504A">
          <w:rPr>
            <w:noProof/>
          </w:rPr>
          <w:fldChar w:fldCharType="separate"/>
        </w:r>
        <w:r w:rsidR="007D504A">
          <w:rPr>
            <w:noProof/>
          </w:rPr>
          <w:t>89</w:t>
        </w:r>
        <w:r w:rsidR="007D504A">
          <w:rPr>
            <w:noProof/>
          </w:rPr>
          <w:fldChar w:fldCharType="end"/>
        </w:r>
      </w:hyperlink>
    </w:p>
    <w:p w14:paraId="2E114692" w14:textId="77777777" w:rsidR="007D504A" w:rsidRDefault="005E4733">
      <w:pPr>
        <w:pStyle w:val="TOC2"/>
        <w:rPr>
          <w:rFonts w:eastAsiaTheme="minorEastAsia"/>
          <w:smallCaps w:val="0"/>
          <w:sz w:val="22"/>
        </w:rPr>
      </w:pPr>
      <w:hyperlink w:anchor="_Toc454827378" w:history="1">
        <w:r w:rsidR="007D504A" w:rsidRPr="00E86BAF">
          <w:rPr>
            <w:rStyle w:val="Hyperlink"/>
          </w:rPr>
          <w:t>Kompletterande villkor för Select Plus-program</w:t>
        </w:r>
        <w:r w:rsidR="007D504A">
          <w:tab/>
        </w:r>
        <w:r w:rsidR="007D504A">
          <w:fldChar w:fldCharType="begin"/>
        </w:r>
        <w:r w:rsidR="007D504A">
          <w:instrText xml:space="preserve"> PAGEREF _Toc454827378 \h </w:instrText>
        </w:r>
        <w:r w:rsidR="007D504A">
          <w:fldChar w:fldCharType="separate"/>
        </w:r>
        <w:r w:rsidR="007D504A">
          <w:t>89</w:t>
        </w:r>
        <w:r w:rsidR="007D504A">
          <w:fldChar w:fldCharType="end"/>
        </w:r>
      </w:hyperlink>
    </w:p>
    <w:p w14:paraId="2E114693" w14:textId="77777777" w:rsidR="007D504A" w:rsidRDefault="005E4733">
      <w:pPr>
        <w:pStyle w:val="TOC2"/>
        <w:rPr>
          <w:rFonts w:eastAsiaTheme="minorEastAsia"/>
          <w:smallCaps w:val="0"/>
          <w:sz w:val="22"/>
        </w:rPr>
      </w:pPr>
      <w:hyperlink w:anchor="_Toc454827379" w:history="1">
        <w:r w:rsidR="007D504A" w:rsidRPr="00E86BAF">
          <w:rPr>
            <w:rStyle w:val="Hyperlink"/>
          </w:rPr>
          <w:t>Definitioner av hantering för Kvalificerade Enheter</w:t>
        </w:r>
        <w:r w:rsidR="007D504A">
          <w:tab/>
        </w:r>
        <w:r w:rsidR="007D504A">
          <w:fldChar w:fldCharType="begin"/>
        </w:r>
        <w:r w:rsidR="007D504A">
          <w:instrText xml:space="preserve"> PAGEREF _Toc454827379 \h </w:instrText>
        </w:r>
        <w:r w:rsidR="007D504A">
          <w:fldChar w:fldCharType="separate"/>
        </w:r>
        <w:r w:rsidR="007D504A">
          <w:t>89</w:t>
        </w:r>
        <w:r w:rsidR="007D504A">
          <w:fldChar w:fldCharType="end"/>
        </w:r>
      </w:hyperlink>
    </w:p>
    <w:p w14:paraId="2E114694" w14:textId="77777777" w:rsidR="007D504A" w:rsidRDefault="005E4733">
      <w:pPr>
        <w:pStyle w:val="TOC2"/>
        <w:rPr>
          <w:rFonts w:eastAsiaTheme="minorEastAsia"/>
          <w:smallCaps w:val="0"/>
          <w:sz w:val="22"/>
        </w:rPr>
      </w:pPr>
      <w:hyperlink w:anchor="_Toc454827380" w:history="1">
        <w:r w:rsidR="007D504A" w:rsidRPr="00E86BAF">
          <w:rPr>
            <w:rStyle w:val="Hyperlink"/>
          </w:rPr>
          <w:t>Onlinetjänster i Open-program</w:t>
        </w:r>
        <w:r w:rsidR="007D504A">
          <w:tab/>
        </w:r>
        <w:r w:rsidR="007D504A">
          <w:fldChar w:fldCharType="begin"/>
        </w:r>
        <w:r w:rsidR="007D504A">
          <w:instrText xml:space="preserve"> PAGEREF _Toc454827380 \h </w:instrText>
        </w:r>
        <w:r w:rsidR="007D504A">
          <w:fldChar w:fldCharType="separate"/>
        </w:r>
        <w:r w:rsidR="007D504A">
          <w:t>89</w:t>
        </w:r>
        <w:r w:rsidR="007D504A">
          <w:fldChar w:fldCharType="end"/>
        </w:r>
      </w:hyperlink>
    </w:p>
    <w:p w14:paraId="2E114695" w14:textId="77777777" w:rsidR="007D504A" w:rsidRDefault="005E4733">
      <w:pPr>
        <w:pStyle w:val="TOC2"/>
        <w:rPr>
          <w:rFonts w:eastAsiaTheme="minorEastAsia"/>
          <w:smallCaps w:val="0"/>
          <w:sz w:val="22"/>
        </w:rPr>
      </w:pPr>
      <w:hyperlink w:anchor="_Toc454827381" w:history="1">
        <w:r w:rsidR="007D504A" w:rsidRPr="00E86BAF">
          <w:rPr>
            <w:rStyle w:val="Hyperlink"/>
          </w:rPr>
          <w:t>Kompletterande Villkor för Professionella Tjänster – Gamla Avtal</w:t>
        </w:r>
        <w:r w:rsidR="007D504A">
          <w:tab/>
        </w:r>
        <w:r w:rsidR="007D504A">
          <w:fldChar w:fldCharType="begin"/>
        </w:r>
        <w:r w:rsidR="007D504A">
          <w:instrText xml:space="preserve"> PAGEREF _Toc454827381 \h </w:instrText>
        </w:r>
        <w:r w:rsidR="007D504A">
          <w:fldChar w:fldCharType="separate"/>
        </w:r>
        <w:r w:rsidR="007D504A">
          <w:t>89</w:t>
        </w:r>
        <w:r w:rsidR="007D504A">
          <w:fldChar w:fldCharType="end"/>
        </w:r>
      </w:hyperlink>
    </w:p>
    <w:p w14:paraId="2E114696" w14:textId="77777777" w:rsidR="007D504A" w:rsidRDefault="005E4733">
      <w:pPr>
        <w:pStyle w:val="TOC1"/>
        <w:rPr>
          <w:rFonts w:eastAsiaTheme="minorEastAsia"/>
          <w:b w:val="0"/>
          <w:caps w:val="0"/>
          <w:noProof/>
          <w:sz w:val="22"/>
          <w:szCs w:val="22"/>
        </w:rPr>
      </w:pPr>
      <w:hyperlink w:anchor="_Toc454827382" w:history="1">
        <w:r w:rsidR="007D504A" w:rsidRPr="00E86BAF">
          <w:rPr>
            <w:rStyle w:val="Hyperlink"/>
            <w:noProof/>
          </w:rPr>
          <w:t>Bilaga E – Kampanjer</w:t>
        </w:r>
        <w:r w:rsidR="007D504A">
          <w:rPr>
            <w:noProof/>
          </w:rPr>
          <w:tab/>
        </w:r>
        <w:r w:rsidR="007D504A">
          <w:rPr>
            <w:noProof/>
          </w:rPr>
          <w:fldChar w:fldCharType="begin"/>
        </w:r>
        <w:r w:rsidR="007D504A">
          <w:rPr>
            <w:noProof/>
          </w:rPr>
          <w:instrText xml:space="preserve"> PAGEREF _Toc454827382 \h </w:instrText>
        </w:r>
        <w:r w:rsidR="007D504A">
          <w:rPr>
            <w:noProof/>
          </w:rPr>
        </w:r>
        <w:r w:rsidR="007D504A">
          <w:rPr>
            <w:noProof/>
          </w:rPr>
          <w:fldChar w:fldCharType="separate"/>
        </w:r>
        <w:r w:rsidR="007D504A">
          <w:rPr>
            <w:noProof/>
          </w:rPr>
          <w:t>91</w:t>
        </w:r>
        <w:r w:rsidR="007D504A">
          <w:rPr>
            <w:noProof/>
          </w:rPr>
          <w:fldChar w:fldCharType="end"/>
        </w:r>
      </w:hyperlink>
    </w:p>
    <w:p w14:paraId="2E114697" w14:textId="77777777" w:rsidR="007D504A" w:rsidRDefault="005E4733">
      <w:pPr>
        <w:pStyle w:val="TOC2"/>
        <w:rPr>
          <w:rFonts w:eastAsiaTheme="minorEastAsia"/>
          <w:smallCaps w:val="0"/>
          <w:sz w:val="22"/>
        </w:rPr>
      </w:pPr>
      <w:hyperlink w:anchor="_Toc454827383" w:history="1">
        <w:r w:rsidR="007D504A" w:rsidRPr="00E86BAF">
          <w:rPr>
            <w:rStyle w:val="Hyperlink"/>
          </w:rPr>
          <w:t>Kampanj för System Center Client Management Suite</w:t>
        </w:r>
        <w:r w:rsidR="007D504A">
          <w:tab/>
        </w:r>
        <w:r w:rsidR="007D504A">
          <w:fldChar w:fldCharType="begin"/>
        </w:r>
        <w:r w:rsidR="007D504A">
          <w:instrText xml:space="preserve"> PAGEREF _Toc454827383 \h </w:instrText>
        </w:r>
        <w:r w:rsidR="007D504A">
          <w:fldChar w:fldCharType="separate"/>
        </w:r>
        <w:r w:rsidR="007D504A">
          <w:t>91</w:t>
        </w:r>
        <w:r w:rsidR="007D504A">
          <w:fldChar w:fldCharType="end"/>
        </w:r>
      </w:hyperlink>
    </w:p>
    <w:p w14:paraId="2E114698" w14:textId="77777777" w:rsidR="007D504A" w:rsidRDefault="005E4733">
      <w:pPr>
        <w:pStyle w:val="TOC2"/>
        <w:rPr>
          <w:rFonts w:eastAsiaTheme="minorEastAsia"/>
          <w:smallCaps w:val="0"/>
          <w:sz w:val="22"/>
        </w:rPr>
      </w:pPr>
      <w:hyperlink w:anchor="_Toc454827384" w:history="1">
        <w:r w:rsidR="007D504A" w:rsidRPr="00E86BAF">
          <w:rPr>
            <w:rStyle w:val="Hyperlink"/>
          </w:rPr>
          <w:t>Azure Compute Capacity-kampanjen</w:t>
        </w:r>
        <w:r w:rsidR="007D504A">
          <w:tab/>
        </w:r>
        <w:r w:rsidR="007D504A">
          <w:fldChar w:fldCharType="begin"/>
        </w:r>
        <w:r w:rsidR="007D504A">
          <w:instrText xml:space="preserve"> PAGEREF _Toc454827384 \h </w:instrText>
        </w:r>
        <w:r w:rsidR="007D504A">
          <w:fldChar w:fldCharType="separate"/>
        </w:r>
        <w:r w:rsidR="007D504A">
          <w:t>91</w:t>
        </w:r>
        <w:r w:rsidR="007D504A">
          <w:fldChar w:fldCharType="end"/>
        </w:r>
      </w:hyperlink>
    </w:p>
    <w:p w14:paraId="2E114699" w14:textId="77777777" w:rsidR="007D504A" w:rsidRDefault="005E4733">
      <w:pPr>
        <w:pStyle w:val="TOC1"/>
        <w:rPr>
          <w:rFonts w:eastAsiaTheme="minorEastAsia"/>
          <w:b w:val="0"/>
          <w:caps w:val="0"/>
          <w:noProof/>
          <w:sz w:val="22"/>
          <w:szCs w:val="22"/>
        </w:rPr>
      </w:pPr>
      <w:hyperlink w:anchor="_Toc454827385" w:history="1">
        <w:r w:rsidR="007D504A" w:rsidRPr="00E86BAF">
          <w:rPr>
            <w:rStyle w:val="Hyperlink"/>
            <w:noProof/>
          </w:rPr>
          <w:t>Bilaga F - Villkor för Lagringsmatris</w:t>
        </w:r>
        <w:r w:rsidR="007D504A">
          <w:rPr>
            <w:noProof/>
          </w:rPr>
          <w:tab/>
        </w:r>
        <w:r w:rsidR="007D504A">
          <w:rPr>
            <w:noProof/>
          </w:rPr>
          <w:fldChar w:fldCharType="begin"/>
        </w:r>
        <w:r w:rsidR="007D504A">
          <w:rPr>
            <w:noProof/>
          </w:rPr>
          <w:instrText xml:space="preserve"> PAGEREF _Toc454827385 \h </w:instrText>
        </w:r>
        <w:r w:rsidR="007D504A">
          <w:rPr>
            <w:noProof/>
          </w:rPr>
        </w:r>
        <w:r w:rsidR="007D504A">
          <w:rPr>
            <w:noProof/>
          </w:rPr>
          <w:fldChar w:fldCharType="separate"/>
        </w:r>
        <w:r w:rsidR="007D504A">
          <w:rPr>
            <w:noProof/>
          </w:rPr>
          <w:t>92</w:t>
        </w:r>
        <w:r w:rsidR="007D504A">
          <w:rPr>
            <w:noProof/>
          </w:rPr>
          <w:fldChar w:fldCharType="end"/>
        </w:r>
      </w:hyperlink>
    </w:p>
    <w:p w14:paraId="2E11469A" w14:textId="77777777" w:rsidR="007D504A" w:rsidRDefault="005E4733">
      <w:pPr>
        <w:pStyle w:val="TOC2"/>
        <w:rPr>
          <w:rFonts w:eastAsiaTheme="minorEastAsia"/>
          <w:smallCaps w:val="0"/>
          <w:sz w:val="22"/>
        </w:rPr>
      </w:pPr>
      <w:hyperlink w:anchor="_Toc454827386" w:history="1">
        <w:r w:rsidR="007D504A" w:rsidRPr="00E86BAF">
          <w:rPr>
            <w:rStyle w:val="Hyperlink"/>
          </w:rPr>
          <w:t>Tillgänglighet</w:t>
        </w:r>
        <w:r w:rsidR="007D504A">
          <w:tab/>
        </w:r>
        <w:r w:rsidR="007D504A">
          <w:fldChar w:fldCharType="begin"/>
        </w:r>
        <w:r w:rsidR="007D504A">
          <w:instrText xml:space="preserve"> PAGEREF _Toc454827386 \h </w:instrText>
        </w:r>
        <w:r w:rsidR="007D504A">
          <w:fldChar w:fldCharType="separate"/>
        </w:r>
        <w:r w:rsidR="007D504A">
          <w:t>92</w:t>
        </w:r>
        <w:r w:rsidR="007D504A">
          <w:fldChar w:fldCharType="end"/>
        </w:r>
      </w:hyperlink>
    </w:p>
    <w:p w14:paraId="2E11469B" w14:textId="77777777" w:rsidR="007D504A" w:rsidRDefault="005E4733">
      <w:pPr>
        <w:pStyle w:val="TOC2"/>
        <w:rPr>
          <w:rFonts w:eastAsiaTheme="minorEastAsia"/>
          <w:smallCaps w:val="0"/>
          <w:sz w:val="22"/>
        </w:rPr>
      </w:pPr>
      <w:hyperlink w:anchor="_Toc454827387" w:history="1">
        <w:r w:rsidR="007D504A" w:rsidRPr="00E86BAF">
          <w:rPr>
            <w:rStyle w:val="Hyperlink"/>
          </w:rPr>
          <w:t>Frakt och titel</w:t>
        </w:r>
        <w:r w:rsidR="007D504A">
          <w:tab/>
        </w:r>
        <w:r w:rsidR="007D504A">
          <w:fldChar w:fldCharType="begin"/>
        </w:r>
        <w:r w:rsidR="007D504A">
          <w:instrText xml:space="preserve"> PAGEREF _Toc454827387 \h </w:instrText>
        </w:r>
        <w:r w:rsidR="007D504A">
          <w:fldChar w:fldCharType="separate"/>
        </w:r>
        <w:r w:rsidR="007D504A">
          <w:t>92</w:t>
        </w:r>
        <w:r w:rsidR="007D504A">
          <w:fldChar w:fldCharType="end"/>
        </w:r>
      </w:hyperlink>
    </w:p>
    <w:p w14:paraId="2E11469C" w14:textId="77777777" w:rsidR="007D504A" w:rsidRDefault="005E4733">
      <w:pPr>
        <w:pStyle w:val="TOC2"/>
        <w:rPr>
          <w:rFonts w:eastAsiaTheme="minorEastAsia"/>
          <w:smallCaps w:val="0"/>
          <w:sz w:val="22"/>
        </w:rPr>
      </w:pPr>
      <w:hyperlink w:anchor="_Toc454827388" w:history="1">
        <w:r w:rsidR="007D504A" w:rsidRPr="00E86BAF">
          <w:rPr>
            <w:rStyle w:val="Hyperlink"/>
          </w:rPr>
          <w:t>Lagringsmatrisprogramvara:</w:t>
        </w:r>
        <w:r w:rsidR="007D504A">
          <w:tab/>
        </w:r>
        <w:r w:rsidR="007D504A">
          <w:fldChar w:fldCharType="begin"/>
        </w:r>
        <w:r w:rsidR="007D504A">
          <w:instrText xml:space="preserve"> PAGEREF _Toc454827388 \h </w:instrText>
        </w:r>
        <w:r w:rsidR="007D504A">
          <w:fldChar w:fldCharType="separate"/>
        </w:r>
        <w:r w:rsidR="007D504A">
          <w:t>92</w:t>
        </w:r>
        <w:r w:rsidR="007D504A">
          <w:fldChar w:fldCharType="end"/>
        </w:r>
      </w:hyperlink>
    </w:p>
    <w:p w14:paraId="2E11469D" w14:textId="77777777" w:rsidR="007D504A" w:rsidRDefault="005E4733">
      <w:pPr>
        <w:pStyle w:val="TOC2"/>
        <w:rPr>
          <w:rFonts w:eastAsiaTheme="minorEastAsia"/>
          <w:smallCaps w:val="0"/>
          <w:sz w:val="22"/>
        </w:rPr>
      </w:pPr>
      <w:hyperlink w:anchor="_Toc454827389" w:history="1">
        <w:r w:rsidR="007D504A" w:rsidRPr="00E86BAF">
          <w:rPr>
            <w:rStyle w:val="Hyperlink"/>
          </w:rPr>
          <w:t>Begränsad maskinvarugaranti</w:t>
        </w:r>
        <w:r w:rsidR="007D504A">
          <w:tab/>
        </w:r>
        <w:r w:rsidR="007D504A">
          <w:fldChar w:fldCharType="begin"/>
        </w:r>
        <w:r w:rsidR="007D504A">
          <w:instrText xml:space="preserve"> PAGEREF _Toc454827389 \h </w:instrText>
        </w:r>
        <w:r w:rsidR="007D504A">
          <w:fldChar w:fldCharType="separate"/>
        </w:r>
        <w:r w:rsidR="007D504A">
          <w:t>92</w:t>
        </w:r>
        <w:r w:rsidR="007D504A">
          <w:fldChar w:fldCharType="end"/>
        </w:r>
      </w:hyperlink>
    </w:p>
    <w:p w14:paraId="2E11469E" w14:textId="77777777" w:rsidR="007D504A" w:rsidRDefault="005E4733">
      <w:pPr>
        <w:pStyle w:val="TOC2"/>
        <w:rPr>
          <w:rFonts w:eastAsiaTheme="minorEastAsia"/>
          <w:smallCaps w:val="0"/>
          <w:sz w:val="22"/>
        </w:rPr>
      </w:pPr>
      <w:hyperlink w:anchor="_Toc454827390" w:history="1">
        <w:r w:rsidR="007D504A" w:rsidRPr="00E86BAF">
          <w:rPr>
            <w:rStyle w:val="Hyperlink"/>
          </w:rPr>
          <w:t>Skadeersättning. Försvar av krav från tredje man</w:t>
        </w:r>
        <w:r w:rsidR="007D504A">
          <w:tab/>
        </w:r>
        <w:r w:rsidR="007D504A">
          <w:fldChar w:fldCharType="begin"/>
        </w:r>
        <w:r w:rsidR="007D504A">
          <w:instrText xml:space="preserve"> PAGEREF _Toc454827390 \h </w:instrText>
        </w:r>
        <w:r w:rsidR="007D504A">
          <w:fldChar w:fldCharType="separate"/>
        </w:r>
        <w:r w:rsidR="007D504A">
          <w:t>93</w:t>
        </w:r>
        <w:r w:rsidR="007D504A">
          <w:fldChar w:fldCharType="end"/>
        </w:r>
      </w:hyperlink>
    </w:p>
    <w:p w14:paraId="2E11469F" w14:textId="77777777" w:rsidR="007D504A" w:rsidRDefault="005E4733">
      <w:pPr>
        <w:pStyle w:val="TOC2"/>
        <w:rPr>
          <w:rFonts w:eastAsiaTheme="minorEastAsia"/>
          <w:smallCaps w:val="0"/>
          <w:sz w:val="22"/>
        </w:rPr>
      </w:pPr>
      <w:hyperlink w:anchor="_Toc454827391" w:history="1">
        <w:r w:rsidR="007D504A" w:rsidRPr="00E86BAF">
          <w:rPr>
            <w:rStyle w:val="Hyperlink"/>
          </w:rPr>
          <w:t>Ansvarsbegränsning</w:t>
        </w:r>
        <w:r w:rsidR="007D504A">
          <w:tab/>
        </w:r>
        <w:r w:rsidR="007D504A">
          <w:fldChar w:fldCharType="begin"/>
        </w:r>
        <w:r w:rsidR="007D504A">
          <w:instrText xml:space="preserve"> PAGEREF _Toc454827391 \h </w:instrText>
        </w:r>
        <w:r w:rsidR="007D504A">
          <w:fldChar w:fldCharType="separate"/>
        </w:r>
        <w:r w:rsidR="007D504A">
          <w:t>93</w:t>
        </w:r>
        <w:r w:rsidR="007D504A">
          <w:fldChar w:fldCharType="end"/>
        </w:r>
      </w:hyperlink>
    </w:p>
    <w:p w14:paraId="2E1146A0" w14:textId="77777777" w:rsidR="007D504A" w:rsidRDefault="005E4733">
      <w:pPr>
        <w:pStyle w:val="TOC2"/>
        <w:rPr>
          <w:rFonts w:eastAsiaTheme="minorEastAsia"/>
          <w:smallCaps w:val="0"/>
          <w:sz w:val="22"/>
        </w:rPr>
      </w:pPr>
      <w:hyperlink w:anchor="_Toc454827392" w:history="1">
        <w:r w:rsidR="007D504A" w:rsidRPr="00E86BAF">
          <w:rPr>
            <w:rStyle w:val="Hyperlink"/>
          </w:rPr>
          <w:t>Amerikanska exportlagar</w:t>
        </w:r>
        <w:r w:rsidR="007D504A">
          <w:tab/>
        </w:r>
        <w:r w:rsidR="007D504A">
          <w:fldChar w:fldCharType="begin"/>
        </w:r>
        <w:r w:rsidR="007D504A">
          <w:instrText xml:space="preserve"> PAGEREF _Toc454827392 \h </w:instrText>
        </w:r>
        <w:r w:rsidR="007D504A">
          <w:fldChar w:fldCharType="separate"/>
        </w:r>
        <w:r w:rsidR="007D504A">
          <w:t>93</w:t>
        </w:r>
        <w:r w:rsidR="007D504A">
          <w:fldChar w:fldCharType="end"/>
        </w:r>
      </w:hyperlink>
    </w:p>
    <w:p w14:paraId="2E1146A1" w14:textId="77777777" w:rsidR="007D504A" w:rsidRDefault="005E4733">
      <w:pPr>
        <w:pStyle w:val="TOC2"/>
        <w:rPr>
          <w:rFonts w:eastAsiaTheme="minorEastAsia"/>
          <w:smallCaps w:val="0"/>
          <w:sz w:val="22"/>
        </w:rPr>
      </w:pPr>
      <w:hyperlink w:anchor="_Toc454827393" w:history="1">
        <w:r w:rsidR="007D504A" w:rsidRPr="00E86BAF">
          <w:rPr>
            <w:rStyle w:val="Hyperlink"/>
          </w:rPr>
          <w:t>Insamling av diagnostisk information</w:t>
        </w:r>
        <w:r w:rsidR="007D504A">
          <w:tab/>
        </w:r>
        <w:r w:rsidR="007D504A">
          <w:fldChar w:fldCharType="begin"/>
        </w:r>
        <w:r w:rsidR="007D504A">
          <w:instrText xml:space="preserve"> PAGEREF _Toc454827393 \h </w:instrText>
        </w:r>
        <w:r w:rsidR="007D504A">
          <w:fldChar w:fldCharType="separate"/>
        </w:r>
        <w:r w:rsidR="007D504A">
          <w:t>93</w:t>
        </w:r>
        <w:r w:rsidR="007D504A">
          <w:fldChar w:fldCharType="end"/>
        </w:r>
      </w:hyperlink>
    </w:p>
    <w:p w14:paraId="2E1146A2" w14:textId="77777777" w:rsidR="007D504A" w:rsidRDefault="005E4733">
      <w:pPr>
        <w:pStyle w:val="TOC2"/>
        <w:rPr>
          <w:rFonts w:eastAsiaTheme="minorEastAsia"/>
          <w:smallCaps w:val="0"/>
          <w:sz w:val="22"/>
        </w:rPr>
      </w:pPr>
      <w:hyperlink w:anchor="_Toc454827394" w:history="1">
        <w:r w:rsidR="007D504A" w:rsidRPr="00E86BAF">
          <w:rPr>
            <w:rStyle w:val="Hyperlink"/>
          </w:rPr>
          <w:t>Myndighetsanvändning</w:t>
        </w:r>
        <w:r w:rsidR="007D504A">
          <w:tab/>
        </w:r>
        <w:r w:rsidR="007D504A">
          <w:fldChar w:fldCharType="begin"/>
        </w:r>
        <w:r w:rsidR="007D504A">
          <w:instrText xml:space="preserve"> PAGEREF _Toc454827394 \h </w:instrText>
        </w:r>
        <w:r w:rsidR="007D504A">
          <w:fldChar w:fldCharType="separate"/>
        </w:r>
        <w:r w:rsidR="007D504A">
          <w:t>93</w:t>
        </w:r>
        <w:r w:rsidR="007D504A">
          <w:fldChar w:fldCharType="end"/>
        </w:r>
      </w:hyperlink>
    </w:p>
    <w:p w14:paraId="2E1146A3" w14:textId="77777777" w:rsidR="007D504A" w:rsidRDefault="005E4733">
      <w:pPr>
        <w:pStyle w:val="TOC1"/>
        <w:rPr>
          <w:rFonts w:eastAsiaTheme="minorEastAsia"/>
          <w:b w:val="0"/>
          <w:caps w:val="0"/>
          <w:noProof/>
          <w:sz w:val="22"/>
          <w:szCs w:val="22"/>
        </w:rPr>
      </w:pPr>
      <w:hyperlink w:anchor="_Toc454827395" w:history="1">
        <w:r w:rsidR="007D504A" w:rsidRPr="00E86BAF">
          <w:rPr>
            <w:rStyle w:val="Hyperlink"/>
            <w:noProof/>
          </w:rPr>
          <w:t>Index</w:t>
        </w:r>
        <w:r w:rsidR="007D504A">
          <w:rPr>
            <w:noProof/>
          </w:rPr>
          <w:tab/>
        </w:r>
        <w:r w:rsidR="007D504A">
          <w:rPr>
            <w:noProof/>
          </w:rPr>
          <w:fldChar w:fldCharType="begin"/>
        </w:r>
        <w:r w:rsidR="007D504A">
          <w:rPr>
            <w:noProof/>
          </w:rPr>
          <w:instrText xml:space="preserve"> PAGEREF _Toc454827395 \h </w:instrText>
        </w:r>
        <w:r w:rsidR="007D504A">
          <w:rPr>
            <w:noProof/>
          </w:rPr>
        </w:r>
        <w:r w:rsidR="007D504A">
          <w:rPr>
            <w:noProof/>
          </w:rPr>
          <w:fldChar w:fldCharType="separate"/>
        </w:r>
        <w:r w:rsidR="007D504A">
          <w:rPr>
            <w:noProof/>
          </w:rPr>
          <w:t>94</w:t>
        </w:r>
        <w:r w:rsidR="007D504A">
          <w:rPr>
            <w:noProof/>
          </w:rPr>
          <w:fldChar w:fldCharType="end"/>
        </w:r>
      </w:hyperlink>
    </w:p>
    <w:p w14:paraId="2E1146A4" w14:textId="77777777" w:rsidR="007C66F8" w:rsidRDefault="007D504A">
      <w:pPr>
        <w:pStyle w:val="ProductList-Body"/>
        <w:sectPr w:rsidR="007C66F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E1146A5" w14:textId="77777777" w:rsidR="007C66F8" w:rsidRDefault="007C66F8">
      <w:pPr>
        <w:pStyle w:val="ProductList-Body"/>
      </w:pPr>
    </w:p>
    <w:p w14:paraId="2E1146A6" w14:textId="77777777" w:rsidR="007C66F8" w:rsidRDefault="007C66F8">
      <w:pPr>
        <w:sectPr w:rsidR="007C66F8">
          <w:headerReference w:type="default" r:id="rId18"/>
          <w:footerReference w:type="default" r:id="rId19"/>
          <w:type w:val="continuous"/>
          <w:pgSz w:w="12240" w:h="15840" w:code="1"/>
          <w:pgMar w:top="1170" w:right="720" w:bottom="720" w:left="720" w:header="432" w:footer="288" w:gutter="0"/>
          <w:cols w:space="360"/>
        </w:sectPr>
      </w:pPr>
    </w:p>
    <w:p w14:paraId="2E1146A7" w14:textId="77777777" w:rsidR="007C66F8" w:rsidRDefault="007D504A">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54827265"/>
      <w:r>
        <w:instrText>Inledning</w:instrText>
      </w:r>
      <w:bookmarkEnd w:id="3"/>
      <w:r>
        <w:instrText>" \l 1</w:instrText>
      </w:r>
      <w:r>
        <w:fldChar w:fldCharType="end"/>
      </w:r>
    </w:p>
    <w:p w14:paraId="2E1146A8" w14:textId="77777777" w:rsidR="007C66F8" w:rsidRDefault="007C66F8">
      <w:pPr>
        <w:pStyle w:val="ProductList-Body"/>
      </w:pPr>
    </w:p>
    <w:p w14:paraId="2E1146A9" w14:textId="77777777" w:rsidR="007C66F8" w:rsidRDefault="007D504A">
      <w:pPr>
        <w:pStyle w:val="ProductList-Offering1Heading"/>
        <w:outlineLvl w:val="1"/>
      </w:pPr>
      <w:bookmarkStart w:id="4" w:name="_Sec532"/>
      <w:r>
        <w:t>Om det här dokumentet</w:t>
      </w:r>
      <w:bookmarkEnd w:id="4"/>
      <w:r>
        <w:fldChar w:fldCharType="begin"/>
      </w:r>
      <w:r>
        <w:instrText xml:space="preserve"> TC "</w:instrText>
      </w:r>
      <w:bookmarkStart w:id="5" w:name="_Toc454827266"/>
      <w:r>
        <w:instrText>Om det här dokumentet</w:instrText>
      </w:r>
      <w:bookmarkEnd w:id="5"/>
      <w:r>
        <w:instrText>" \l 2</w:instrText>
      </w:r>
      <w:r>
        <w:fldChar w:fldCharType="end"/>
      </w:r>
    </w:p>
    <w:p w14:paraId="2E1146AA" w14:textId="77777777" w:rsidR="007C66F8" w:rsidRDefault="007D504A">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0">
        <w:r>
          <w:rPr>
            <w:color w:val="00467F"/>
            <w:u w:val="single"/>
          </w:rPr>
          <w:t>http://go.microsoft.com/?linkid=9840733</w:t>
        </w:r>
      </w:hyperlink>
      <w:r>
        <w:t>.</w:t>
      </w:r>
    </w:p>
    <w:p w14:paraId="2E1146AB" w14:textId="77777777" w:rsidR="007C66F8" w:rsidRDefault="007C66F8">
      <w:pPr>
        <w:pStyle w:val="ProductList-Body"/>
      </w:pPr>
    </w:p>
    <w:p w14:paraId="2E1146AC" w14:textId="77777777" w:rsidR="007C66F8" w:rsidRDefault="007D504A">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1">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2">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2E1146AD" w14:textId="77777777" w:rsidR="007C66F8" w:rsidRDefault="007D504A">
      <w:pPr>
        <w:pStyle w:val="ProductList-Offering1Heading"/>
        <w:outlineLvl w:val="1"/>
      </w:pPr>
      <w:bookmarkStart w:id="6" w:name="_Sec533"/>
      <w:r>
        <w:t>Vad det här Dokumentet innehåller</w:t>
      </w:r>
      <w:bookmarkEnd w:id="6"/>
      <w:r>
        <w:fldChar w:fldCharType="begin"/>
      </w:r>
      <w:r>
        <w:instrText xml:space="preserve"> TC "</w:instrText>
      </w:r>
      <w:bookmarkStart w:id="7" w:name="_Toc454827267"/>
      <w:r>
        <w:instrText>Vad det här Dokumentet innehåller</w:instrText>
      </w:r>
      <w:bookmarkEnd w:id="7"/>
      <w:r>
        <w:instrText>" \l 2</w:instrText>
      </w:r>
      <w:r>
        <w:fldChar w:fldCharType="end"/>
      </w:r>
    </w:p>
    <w:p w14:paraId="2E1146AE" w14:textId="77777777" w:rsidR="007C66F8" w:rsidRDefault="007D504A">
      <w:pPr>
        <w:pStyle w:val="ProductList-Body"/>
      </w:pPr>
      <w:r>
        <w:t>Produktvillkoren inkluderar följande delar:</w:t>
      </w:r>
    </w:p>
    <w:p w14:paraId="2E1146AF" w14:textId="77777777" w:rsidR="007C66F8" w:rsidRDefault="005E4733" w:rsidP="007D504A">
      <w:pPr>
        <w:pStyle w:val="ProductList-Bullet"/>
        <w:numPr>
          <w:ilvl w:val="0"/>
          <w:numId w:val="3"/>
        </w:numPr>
      </w:pPr>
      <w:hyperlink w:anchor="_Sec531">
        <w:r w:rsidR="007D504A">
          <w:rPr>
            <w:color w:val="00467F"/>
            <w:u w:val="single"/>
          </w:rPr>
          <w:t>Inledning</w:t>
        </w:r>
      </w:hyperlink>
      <w:r w:rsidR="007D504A">
        <w:t xml:space="preserve">, som inkluderar en lista över nyliga ändringar. </w:t>
      </w:r>
    </w:p>
    <w:p w14:paraId="2E1146B0" w14:textId="77777777" w:rsidR="007C66F8" w:rsidRDefault="005E4733" w:rsidP="007D504A">
      <w:pPr>
        <w:pStyle w:val="ProductList-Bullet"/>
        <w:numPr>
          <w:ilvl w:val="0"/>
          <w:numId w:val="3"/>
        </w:numPr>
      </w:pPr>
      <w:hyperlink w:anchor="_Sec536">
        <w:r w:rsidR="007D504A">
          <w:rPr>
            <w:color w:val="00467F"/>
            <w:u w:val="single"/>
          </w:rPr>
          <w:t>Licensvillkor</w:t>
        </w:r>
      </w:hyperlink>
      <w:r w:rsidR="007D504A">
        <w:t xml:space="preserve">, som listar de Universella Licensvillkoren och Licensmodellvillkoren som gäller för Programvaruprodukter. </w:t>
      </w:r>
    </w:p>
    <w:p w14:paraId="2E1146B1" w14:textId="77777777" w:rsidR="007C66F8" w:rsidRDefault="005E4733" w:rsidP="007D504A">
      <w:pPr>
        <w:pStyle w:val="ProductList-Bullet"/>
        <w:numPr>
          <w:ilvl w:val="0"/>
          <w:numId w:val="3"/>
        </w:numPr>
      </w:pPr>
      <w:hyperlink w:anchor="_Sec547">
        <w:r w:rsidR="007D504A">
          <w:rPr>
            <w:color w:val="00467F"/>
            <w:u w:val="single"/>
          </w:rPr>
          <w:t>Programvaruprodukter</w:t>
        </w:r>
      </w:hyperlink>
      <w:r w:rsidR="007D504A">
        <w:t xml:space="preserve">, som listar alla Poster med Programvaruprodukter. </w:t>
      </w:r>
    </w:p>
    <w:p w14:paraId="2E1146B2" w14:textId="77777777" w:rsidR="007C66F8" w:rsidRDefault="005E4733" w:rsidP="007D504A">
      <w:pPr>
        <w:pStyle w:val="ProductList-Bullet"/>
        <w:numPr>
          <w:ilvl w:val="0"/>
          <w:numId w:val="3"/>
        </w:numPr>
      </w:pPr>
      <w:hyperlink w:anchor="_Sec548">
        <w:r w:rsidR="007D504A">
          <w:rPr>
            <w:color w:val="00467F"/>
            <w:u w:val="single"/>
          </w:rPr>
          <w:t>Onlinetjänsteprodukter</w:t>
        </w:r>
      </w:hyperlink>
      <w:r w:rsidR="007D504A">
        <w:t xml:space="preserve">, som listar alla Poster med Onlinetjänsteprodukter. </w:t>
      </w:r>
    </w:p>
    <w:p w14:paraId="2E1146B3" w14:textId="77777777" w:rsidR="007C66F8" w:rsidRDefault="005E4733" w:rsidP="007D504A">
      <w:pPr>
        <w:pStyle w:val="ProductList-Bullet"/>
        <w:numPr>
          <w:ilvl w:val="0"/>
          <w:numId w:val="3"/>
        </w:numPr>
      </w:pPr>
      <w:hyperlink w:anchor="_Sec549">
        <w:r w:rsidR="007D504A">
          <w:rPr>
            <w:color w:val="00467F"/>
            <w:u w:val="single"/>
          </w:rPr>
          <w:t>Ordlista</w:t>
        </w:r>
      </w:hyperlink>
      <w:r w:rsidR="007D504A">
        <w:t xml:space="preserve">, som definierar Attribut, Cellvärden, Kolumnrubriker och andra termer med versaler som används i Produktvillkoren. </w:t>
      </w:r>
    </w:p>
    <w:p w14:paraId="2E1146B4" w14:textId="77777777" w:rsidR="007C66F8" w:rsidRDefault="007D504A" w:rsidP="007D504A">
      <w:pPr>
        <w:pStyle w:val="ProductList-Bullet"/>
        <w:numPr>
          <w:ilvl w:val="0"/>
          <w:numId w:val="3"/>
        </w:numPr>
      </w:pPr>
      <w:r>
        <w:t xml:space="preserve">Följande bilagor: </w:t>
      </w:r>
    </w:p>
    <w:p w14:paraId="2E1146B5" w14:textId="77777777" w:rsidR="007C66F8" w:rsidRDefault="005E4733" w:rsidP="007D504A">
      <w:pPr>
        <w:pStyle w:val="ProductList-Bullet"/>
        <w:numPr>
          <w:ilvl w:val="1"/>
          <w:numId w:val="3"/>
        </w:numPr>
      </w:pPr>
      <w:hyperlink w:anchor="_Sec591">
        <w:r w:rsidR="007D504A">
          <w:rPr>
            <w:color w:val="00467F"/>
            <w:u w:val="single"/>
          </w:rPr>
          <w:t>Bilaga A – Tabellen Licenser som är Likvärdiga med CAL/ML</w:t>
        </w:r>
      </w:hyperlink>
      <w:r w:rsidR="007D504A">
        <w:t xml:space="preserve">, som definierar CAL-serier och Abonnemangslicenser för Onlinetjänster som finns tillgängliga och som ger åtkomst till Serverprodukter. </w:t>
      </w:r>
    </w:p>
    <w:p w14:paraId="2E1146B6" w14:textId="77777777" w:rsidR="007C66F8" w:rsidRDefault="005E4733" w:rsidP="007D504A">
      <w:pPr>
        <w:pStyle w:val="ProductList-Bullet"/>
        <w:numPr>
          <w:ilvl w:val="1"/>
          <w:numId w:val="3"/>
        </w:numPr>
      </w:pPr>
      <w:hyperlink w:anchor="_Sec564">
        <w:r w:rsidR="007D504A">
          <w:rPr>
            <w:color w:val="00467F"/>
            <w:u w:val="single"/>
          </w:rPr>
          <w:t>Bilaga B – Software Assurance</w:t>
        </w:r>
      </w:hyperlink>
      <w:r w:rsidR="007D504A">
        <w:t xml:space="preserve">, som beskriver regler för att köpa SA och ytterligare förmåner som finns tillgängliga för SA-kunder. </w:t>
      </w:r>
    </w:p>
    <w:p w14:paraId="2E1146B7" w14:textId="77777777" w:rsidR="007C66F8" w:rsidRDefault="005E4733" w:rsidP="007D504A">
      <w:pPr>
        <w:pStyle w:val="ProductList-Bullet"/>
        <w:numPr>
          <w:ilvl w:val="1"/>
          <w:numId w:val="3"/>
        </w:numPr>
      </w:pPr>
      <w:hyperlink w:anchor="_Sec562">
        <w:r w:rsidR="007D504A">
          <w:rPr>
            <w:color w:val="00467F"/>
            <w:u w:val="single"/>
          </w:rPr>
          <w:t>Bilaga C – Professionella Tjänster</w:t>
        </w:r>
      </w:hyperlink>
      <w:r w:rsidR="007D504A">
        <w:t xml:space="preserve">, som listar de Professionella Tjänster som erbjuds genom Microsoft Volymlicensiering. </w:t>
      </w:r>
    </w:p>
    <w:p w14:paraId="2E1146B8" w14:textId="77777777" w:rsidR="007C66F8" w:rsidRDefault="005E4733" w:rsidP="007D504A">
      <w:pPr>
        <w:pStyle w:val="ProductList-Bullet"/>
        <w:numPr>
          <w:ilvl w:val="1"/>
          <w:numId w:val="3"/>
        </w:numPr>
      </w:pPr>
      <w:hyperlink w:anchor="_Sec563">
        <w:r w:rsidR="007D504A">
          <w:rPr>
            <w:color w:val="00467F"/>
            <w:u w:val="single"/>
          </w:rPr>
          <w:t>Bilaga D – Kompletterande Villkor för Programavtal</w:t>
        </w:r>
      </w:hyperlink>
      <w:r w:rsidR="007D504A">
        <w:t xml:space="preserve">, som innehåller ytterligare villkor för Programavtal för Microsoft Volymlicensiering. </w:t>
      </w:r>
    </w:p>
    <w:p w14:paraId="2E1146B9" w14:textId="77777777" w:rsidR="007C66F8" w:rsidRDefault="005E4733" w:rsidP="007D504A">
      <w:pPr>
        <w:pStyle w:val="ProductList-Bullet"/>
        <w:numPr>
          <w:ilvl w:val="1"/>
          <w:numId w:val="3"/>
        </w:numPr>
      </w:pPr>
      <w:hyperlink w:anchor="_Sec572">
        <w:r w:rsidR="007D504A">
          <w:rPr>
            <w:color w:val="00467F"/>
            <w:u w:val="single"/>
          </w:rPr>
          <w:t>Bilaga E – Produktkampanjers</w:t>
        </w:r>
      </w:hyperlink>
      <w:r w:rsidR="007D504A">
        <w:t xml:space="preserve">, som listar Produktkampanjer som annars inte finns med i Prislistan. </w:t>
      </w:r>
    </w:p>
    <w:p w14:paraId="2E1146BA" w14:textId="77777777" w:rsidR="007C66F8" w:rsidRDefault="005E4733" w:rsidP="007D504A">
      <w:pPr>
        <w:pStyle w:val="ProductList-Bullet"/>
        <w:numPr>
          <w:ilvl w:val="1"/>
          <w:numId w:val="3"/>
        </w:numPr>
      </w:pPr>
      <w:hyperlink w:anchor="_Sec899">
        <w:r w:rsidR="007D504A">
          <w:rPr>
            <w:color w:val="00467F"/>
            <w:u w:val="single"/>
          </w:rPr>
          <w:t>Bilaga A – Villkor för Lagringsmatris</w:t>
        </w:r>
      </w:hyperlink>
      <w:r w:rsidR="007D504A">
        <w:t>, som angav ytterligare villkor för Lagringsmatrisenheter.</w:t>
      </w:r>
    </w:p>
    <w:p w14:paraId="2E1146BB" w14:textId="77777777" w:rsidR="007C66F8" w:rsidRDefault="005E4733" w:rsidP="007D504A">
      <w:pPr>
        <w:pStyle w:val="ProductList-Bullet"/>
        <w:numPr>
          <w:ilvl w:val="0"/>
          <w:numId w:val="3"/>
        </w:numPr>
      </w:pPr>
      <w:hyperlink w:anchor="_Sec844">
        <w:r w:rsidR="007D504A">
          <w:rPr>
            <w:color w:val="00467F"/>
            <w:u w:val="single"/>
          </w:rPr>
          <w:t>Index</w:t>
        </w:r>
      </w:hyperlink>
      <w:r w:rsidR="007D504A">
        <w:t>, som listar alla Produkter som hänvisas till i Produktvillkoren och identifierar var de finns.</w:t>
      </w:r>
    </w:p>
    <w:p w14:paraId="2E1146BC" w14:textId="77777777" w:rsidR="007C66F8" w:rsidRDefault="007D504A">
      <w:pPr>
        <w:pStyle w:val="ProductList-Offering1Heading"/>
        <w:outlineLvl w:val="1"/>
      </w:pPr>
      <w:bookmarkStart w:id="8" w:name="_Sec534"/>
      <w:r>
        <w:t>Hur du Navigerar en Produktpost</w:t>
      </w:r>
      <w:bookmarkEnd w:id="8"/>
      <w:r>
        <w:fldChar w:fldCharType="begin"/>
      </w:r>
      <w:r>
        <w:instrText xml:space="preserve"> TC "</w:instrText>
      </w:r>
      <w:bookmarkStart w:id="9" w:name="_Toc454827268"/>
      <w:r>
        <w:instrText>Hur du Navigerar en Produktpost</w:instrText>
      </w:r>
      <w:bookmarkEnd w:id="9"/>
      <w:r>
        <w:instrText>" \l 2</w:instrText>
      </w:r>
      <w:r>
        <w:fldChar w:fldCharType="end"/>
      </w:r>
    </w:p>
    <w:p w14:paraId="2E1146BD" w14:textId="77777777" w:rsidR="007C66F8" w:rsidRDefault="007D504A">
      <w:pPr>
        <w:pStyle w:val="ProductList-Body"/>
      </w:pPr>
      <w:r>
        <w:t>Varje Produktpost för Programvara inkluderar fyra delar: Programtillgänglighet, Produktvillkor, Användningsrättigheter och Software Assurance.</w:t>
      </w:r>
    </w:p>
    <w:p w14:paraId="2E1146BE" w14:textId="77777777" w:rsidR="007C66F8" w:rsidRDefault="007D504A">
      <w:pPr>
        <w:pStyle w:val="ProductList-Body"/>
      </w:pPr>
      <w:r>
        <w:t>Varje Produktpost för Onlinetjänster inkluderar två delar: Programtillgänglighet och Produktvillkor.</w:t>
      </w:r>
    </w:p>
    <w:p w14:paraId="2E1146BF" w14:textId="77777777" w:rsidR="007C66F8" w:rsidRDefault="007C66F8">
      <w:pPr>
        <w:pStyle w:val="ProductList-Body"/>
      </w:pPr>
    </w:p>
    <w:p w14:paraId="2E1146C0" w14:textId="77777777" w:rsidR="007C66F8" w:rsidRDefault="007D504A">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2E1146C1" w14:textId="77777777" w:rsidR="007C66F8" w:rsidRDefault="007D504A">
      <w:pPr>
        <w:pStyle w:val="ProductList-Body"/>
      </w:pPr>
      <w:r>
        <w:rPr>
          <w:noProof/>
        </w:rPr>
        <w:drawing>
          <wp:inline distT="0" distB="0" distL="0" distR="0" wp14:anchorId="2E116FB8" wp14:editId="2E116FB9">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3"/>
                    <a:stretch>
                      <a:fillRect/>
                    </a:stretch>
                  </pic:blipFill>
                  <pic:spPr>
                    <a:xfrm>
                      <a:off x="0" y="0"/>
                      <a:ext cx="5029200" cy="773723"/>
                    </a:xfrm>
                    <a:prstGeom prst="rect">
                      <a:avLst/>
                    </a:prstGeom>
                  </pic:spPr>
                </pic:pic>
              </a:graphicData>
            </a:graphic>
          </wp:inline>
        </w:drawing>
      </w:r>
    </w:p>
    <w:p w14:paraId="2E1146C2" w14:textId="77777777" w:rsidR="007C66F8" w:rsidRDefault="007C66F8">
      <w:pPr>
        <w:pStyle w:val="ProductList-Body"/>
      </w:pPr>
    </w:p>
    <w:p w14:paraId="2E1146C3" w14:textId="77777777" w:rsidR="007C66F8" w:rsidRDefault="007D504A">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14:paraId="2E1146C4" w14:textId="77777777" w:rsidR="007C66F8" w:rsidRDefault="007D504A">
      <w:pPr>
        <w:pStyle w:val="ProductList-Body"/>
      </w:pPr>
      <w:r>
        <w:rPr>
          <w:noProof/>
        </w:rPr>
        <w:lastRenderedPageBreak/>
        <w:drawing>
          <wp:inline distT="0" distB="0" distL="0" distR="0" wp14:anchorId="2E116FBA" wp14:editId="2E116FBB">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4"/>
                    <a:stretch>
                      <a:fillRect/>
                    </a:stretch>
                  </pic:blipFill>
                  <pic:spPr>
                    <a:xfrm>
                      <a:off x="0" y="0"/>
                      <a:ext cx="5029200" cy="1547446"/>
                    </a:xfrm>
                    <a:prstGeom prst="rect">
                      <a:avLst/>
                    </a:prstGeom>
                  </pic:spPr>
                </pic:pic>
              </a:graphicData>
            </a:graphic>
          </wp:inline>
        </w:drawing>
      </w:r>
    </w:p>
    <w:p w14:paraId="2E1146C5" w14:textId="77777777" w:rsidR="007C66F8" w:rsidRDefault="007C66F8">
      <w:pPr>
        <w:pStyle w:val="ProductList-Body"/>
      </w:pPr>
    </w:p>
    <w:p w14:paraId="2E1146C6" w14:textId="77777777" w:rsidR="007C66F8" w:rsidRDefault="007D504A">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14:paraId="2E1146C7" w14:textId="77777777" w:rsidR="007C66F8" w:rsidRDefault="007D504A">
      <w:pPr>
        <w:pStyle w:val="ProductList-Body"/>
      </w:pPr>
      <w:r>
        <w:rPr>
          <w:noProof/>
        </w:rPr>
        <w:drawing>
          <wp:inline distT="0" distB="0" distL="0" distR="0" wp14:anchorId="2E116FBC" wp14:editId="2E116FBD">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5"/>
                    <a:stretch>
                      <a:fillRect/>
                    </a:stretch>
                  </pic:blipFill>
                  <pic:spPr>
                    <a:xfrm>
                      <a:off x="0" y="0"/>
                      <a:ext cx="5029200" cy="1547446"/>
                    </a:xfrm>
                    <a:prstGeom prst="rect">
                      <a:avLst/>
                    </a:prstGeom>
                  </pic:spPr>
                </pic:pic>
              </a:graphicData>
            </a:graphic>
          </wp:inline>
        </w:drawing>
      </w:r>
    </w:p>
    <w:p w14:paraId="2E1146C8" w14:textId="77777777" w:rsidR="007C66F8" w:rsidRDefault="007C66F8">
      <w:pPr>
        <w:pStyle w:val="ProductList-Body"/>
      </w:pPr>
    </w:p>
    <w:p w14:paraId="2E1146C9" w14:textId="77777777" w:rsidR="007C66F8" w:rsidRDefault="007D504A">
      <w:pPr>
        <w:pStyle w:val="ProductList-Body"/>
      </w:pPr>
      <w:r>
        <w:rPr>
          <w:b/>
          <w:color w:val="00188F"/>
        </w:rPr>
        <w:t xml:space="preserve">4. Software Assurance </w:t>
      </w:r>
      <w:r>
        <w:t>identifierar allmänna villkor för SA-täckning.</w:t>
      </w:r>
    </w:p>
    <w:p w14:paraId="2E1146CA" w14:textId="77777777" w:rsidR="007C66F8" w:rsidRDefault="007D504A">
      <w:pPr>
        <w:pStyle w:val="ProductList-Body"/>
      </w:pPr>
      <w:r>
        <w:rPr>
          <w:noProof/>
        </w:rPr>
        <w:drawing>
          <wp:inline distT="0" distB="0" distL="0" distR="0" wp14:anchorId="2E116FBE" wp14:editId="2E116FBF">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6"/>
                    <a:stretch>
                      <a:fillRect/>
                    </a:stretch>
                  </pic:blipFill>
                  <pic:spPr>
                    <a:xfrm>
                      <a:off x="0" y="0"/>
                      <a:ext cx="5029200" cy="1160585"/>
                    </a:xfrm>
                    <a:prstGeom prst="rect">
                      <a:avLst/>
                    </a:prstGeom>
                  </pic:spPr>
                </pic:pic>
              </a:graphicData>
            </a:graphic>
          </wp:inline>
        </w:drawing>
      </w:r>
    </w:p>
    <w:p w14:paraId="2E1146CB" w14:textId="77777777" w:rsidR="007C66F8" w:rsidRDefault="007D504A">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54827269"/>
      <w:r>
        <w:instrText>Förtydliganden och Sammanfattning av Ändringar av detta Dokument</w:instrText>
      </w:r>
      <w:bookmarkEnd w:id="11"/>
      <w:r>
        <w:instrText>" \l 2</w:instrText>
      </w:r>
      <w:r>
        <w:fldChar w:fldCharType="end"/>
      </w:r>
    </w:p>
    <w:p w14:paraId="2E1146CC" w14:textId="77777777" w:rsidR="007C66F8" w:rsidRDefault="007D504A">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8"/>
        <w:gridCol w:w="5342"/>
      </w:tblGrid>
      <w:tr w:rsidR="007C66F8" w14:paraId="2E1146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46CD" w14:textId="77777777" w:rsidR="007C66F8" w:rsidRDefault="007D504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46CE" w14:textId="77777777" w:rsidR="007C66F8" w:rsidRDefault="007D504A">
            <w:pPr>
              <w:pStyle w:val="ProductList-TableBody"/>
            </w:pPr>
            <w:r>
              <w:rPr>
                <w:color w:val="FFFFFF"/>
              </w:rPr>
              <w:t>Borttagningar</w:t>
            </w:r>
          </w:p>
        </w:tc>
      </w:tr>
      <w:tr w:rsidR="007C66F8" w14:paraId="2E1146D2" w14:textId="77777777">
        <w:tc>
          <w:tcPr>
            <w:tcW w:w="6120" w:type="dxa"/>
            <w:tcBorders>
              <w:top w:val="single" w:sz="4" w:space="0" w:color="000000"/>
              <w:left w:val="single" w:sz="4" w:space="0" w:color="000000"/>
              <w:bottom w:val="single" w:sz="4" w:space="0" w:color="000000"/>
              <w:right w:val="single" w:sz="4" w:space="0" w:color="000000"/>
            </w:tcBorders>
          </w:tcPr>
          <w:p w14:paraId="2E1146D0" w14:textId="77777777" w:rsidR="007C66F8" w:rsidRDefault="007D504A">
            <w:pPr>
              <w:pStyle w:val="ProductList-TableBody"/>
            </w:pPr>
            <w:r>
              <w:t>Prediktiv underhållsplan 1 för IoT Suite</w:t>
            </w:r>
          </w:p>
        </w:tc>
        <w:tc>
          <w:tcPr>
            <w:tcW w:w="6120" w:type="dxa"/>
            <w:tcBorders>
              <w:top w:val="single" w:sz="4" w:space="0" w:color="000000"/>
              <w:left w:val="single" w:sz="4" w:space="0" w:color="000000"/>
              <w:bottom w:val="single" w:sz="4" w:space="0" w:color="000000"/>
              <w:right w:val="single" w:sz="4" w:space="0" w:color="000000"/>
            </w:tcBorders>
          </w:tcPr>
          <w:p w14:paraId="2E1146D1" w14:textId="77777777" w:rsidR="007C66F8" w:rsidRDefault="007D504A">
            <w:pPr>
              <w:pStyle w:val="ProductList-TableBody"/>
            </w:pPr>
            <w:r>
              <w:t>Windows Small Business Server 2011 CAL Suite (1 klient)</w:t>
            </w:r>
          </w:p>
        </w:tc>
      </w:tr>
      <w:tr w:rsidR="007C66F8" w14:paraId="2E1146D5" w14:textId="77777777">
        <w:tc>
          <w:tcPr>
            <w:tcW w:w="6120" w:type="dxa"/>
            <w:tcBorders>
              <w:top w:val="single" w:sz="4" w:space="0" w:color="000000"/>
              <w:left w:val="single" w:sz="4" w:space="0" w:color="000000"/>
              <w:bottom w:val="single" w:sz="4" w:space="0" w:color="000000"/>
              <w:right w:val="single" w:sz="4" w:space="0" w:color="000000"/>
            </w:tcBorders>
          </w:tcPr>
          <w:p w14:paraId="2E1146D3" w14:textId="77777777" w:rsidR="007C66F8" w:rsidRDefault="007D504A">
            <w:pPr>
              <w:pStyle w:val="ProductList-TableBody"/>
            </w:pPr>
            <w:r>
              <w:t>Prediktiv underhållsplan 2 för IoT Suite</w:t>
            </w:r>
          </w:p>
        </w:tc>
        <w:tc>
          <w:tcPr>
            <w:tcW w:w="6120" w:type="dxa"/>
            <w:tcBorders>
              <w:top w:val="single" w:sz="4" w:space="0" w:color="000000"/>
              <w:left w:val="single" w:sz="4" w:space="0" w:color="000000"/>
              <w:bottom w:val="single" w:sz="4" w:space="0" w:color="000000"/>
              <w:right w:val="single" w:sz="4" w:space="0" w:color="000000"/>
            </w:tcBorders>
          </w:tcPr>
          <w:p w14:paraId="2E1146D4" w14:textId="77777777" w:rsidR="007C66F8" w:rsidRDefault="007D504A">
            <w:pPr>
              <w:pStyle w:val="ProductList-TableBody"/>
            </w:pPr>
            <w:r>
              <w:t>Windows Small Business Server 2011 CAL Suite (5 klienter)</w:t>
            </w:r>
          </w:p>
        </w:tc>
      </w:tr>
      <w:tr w:rsidR="007C66F8" w14:paraId="2E1146D8" w14:textId="77777777">
        <w:tc>
          <w:tcPr>
            <w:tcW w:w="6120" w:type="dxa"/>
            <w:tcBorders>
              <w:top w:val="single" w:sz="4" w:space="0" w:color="000000"/>
              <w:left w:val="single" w:sz="4" w:space="0" w:color="000000"/>
              <w:bottom w:val="single" w:sz="4" w:space="0" w:color="000000"/>
              <w:right w:val="single" w:sz="4" w:space="0" w:color="000000"/>
            </w:tcBorders>
          </w:tcPr>
          <w:p w14:paraId="2E1146D6" w14:textId="77777777" w:rsidR="007C66F8" w:rsidRDefault="007D504A">
            <w:pPr>
              <w:pStyle w:val="ProductList-TableBody"/>
            </w:pPr>
            <w:r>
              <w:t>Distansövervakningsplan för IoT Suite 1</w:t>
            </w:r>
          </w:p>
        </w:tc>
        <w:tc>
          <w:tcPr>
            <w:tcW w:w="6120" w:type="dxa"/>
            <w:tcBorders>
              <w:top w:val="single" w:sz="4" w:space="0" w:color="000000"/>
              <w:left w:val="single" w:sz="4" w:space="0" w:color="000000"/>
              <w:bottom w:val="single" w:sz="4" w:space="0" w:color="000000"/>
              <w:right w:val="single" w:sz="4" w:space="0" w:color="000000"/>
            </w:tcBorders>
          </w:tcPr>
          <w:p w14:paraId="2E1146D7" w14:textId="77777777" w:rsidR="007C66F8" w:rsidRDefault="007D504A">
            <w:pPr>
              <w:pStyle w:val="ProductList-TableBody"/>
            </w:pPr>
            <w:r>
              <w:t xml:space="preserve">Windows Small Business Server 2011 CAL Suite (20 klienter) </w:t>
            </w:r>
          </w:p>
        </w:tc>
      </w:tr>
      <w:tr w:rsidR="007C66F8" w14:paraId="2E1146DB" w14:textId="77777777">
        <w:tc>
          <w:tcPr>
            <w:tcW w:w="6120" w:type="dxa"/>
            <w:tcBorders>
              <w:top w:val="single" w:sz="4" w:space="0" w:color="000000"/>
              <w:left w:val="single" w:sz="4" w:space="0" w:color="000000"/>
              <w:bottom w:val="single" w:sz="4" w:space="0" w:color="000000"/>
              <w:right w:val="single" w:sz="4" w:space="0" w:color="000000"/>
            </w:tcBorders>
          </w:tcPr>
          <w:p w14:paraId="2E1146D9" w14:textId="77777777" w:rsidR="007C66F8" w:rsidRDefault="007D504A">
            <w:pPr>
              <w:pStyle w:val="ProductList-TableBody"/>
            </w:pPr>
            <w:r>
              <w:t xml:space="preserve">Distansövervakningsplan för IoT Suite 2 </w:t>
            </w:r>
          </w:p>
        </w:tc>
        <w:tc>
          <w:tcPr>
            <w:tcW w:w="6120" w:type="dxa"/>
            <w:tcBorders>
              <w:top w:val="single" w:sz="4" w:space="0" w:color="000000"/>
              <w:left w:val="single" w:sz="4" w:space="0" w:color="000000"/>
              <w:bottom w:val="single" w:sz="4" w:space="0" w:color="000000"/>
              <w:right w:val="single" w:sz="4" w:space="0" w:color="000000"/>
            </w:tcBorders>
          </w:tcPr>
          <w:p w14:paraId="2E1146DA" w14:textId="77777777" w:rsidR="007C66F8" w:rsidRDefault="007D504A">
            <w:pPr>
              <w:pStyle w:val="ProductList-TableBody"/>
            </w:pPr>
            <w:r>
              <w:t>Windows Small Business Server 2011 Premium Add-on CAL Suite (1 klienter)</w:t>
            </w:r>
          </w:p>
        </w:tc>
      </w:tr>
      <w:tr w:rsidR="007C66F8" w14:paraId="2E1146DE" w14:textId="77777777">
        <w:tc>
          <w:tcPr>
            <w:tcW w:w="6120" w:type="dxa"/>
            <w:tcBorders>
              <w:top w:val="single" w:sz="4" w:space="0" w:color="000000"/>
              <w:left w:val="single" w:sz="4" w:space="0" w:color="000000"/>
              <w:bottom w:val="single" w:sz="4" w:space="0" w:color="000000"/>
              <w:right w:val="single" w:sz="4" w:space="0" w:color="000000"/>
            </w:tcBorders>
          </w:tcPr>
          <w:p w14:paraId="2E1146DC" w14:textId="77777777" w:rsidR="007C66F8" w:rsidRDefault="007D504A">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2E1146DD" w14:textId="77777777" w:rsidR="007C66F8" w:rsidRDefault="007D504A">
            <w:pPr>
              <w:pStyle w:val="ProductList-TableBody"/>
            </w:pPr>
            <w:r>
              <w:t>Windows Small Business Server 2011 Premium Add-on CAL Suite (5 klienter)</w:t>
            </w:r>
          </w:p>
        </w:tc>
      </w:tr>
      <w:tr w:rsidR="007C66F8" w14:paraId="2E1146E1" w14:textId="77777777">
        <w:tc>
          <w:tcPr>
            <w:tcW w:w="6120" w:type="dxa"/>
            <w:tcBorders>
              <w:top w:val="single" w:sz="4" w:space="0" w:color="000000"/>
              <w:left w:val="single" w:sz="4" w:space="0" w:color="000000"/>
              <w:bottom w:val="single" w:sz="4" w:space="0" w:color="000000"/>
              <w:right w:val="single" w:sz="4" w:space="0" w:color="000000"/>
            </w:tcBorders>
          </w:tcPr>
          <w:p w14:paraId="2E1146DF" w14:textId="77777777" w:rsidR="007C66F8" w:rsidRDefault="007C66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1146E0" w14:textId="77777777" w:rsidR="007C66F8" w:rsidRDefault="007D504A">
            <w:pPr>
              <w:pStyle w:val="ProductList-TableBody"/>
            </w:pPr>
            <w:r>
              <w:t>Windows Small Business Server 2011 Premium Add-on CAL Suite (20 klienter)</w:t>
            </w:r>
          </w:p>
        </w:tc>
      </w:tr>
    </w:tbl>
    <w:p w14:paraId="2E1146E2" w14:textId="77777777" w:rsidR="007C66F8" w:rsidRDefault="007C66F8">
      <w:pPr>
        <w:pStyle w:val="ProductList-Body"/>
      </w:pPr>
    </w:p>
    <w:p w14:paraId="2E1146E3" w14:textId="77777777" w:rsidR="007C66F8" w:rsidRDefault="007D504A">
      <w:pPr>
        <w:pStyle w:val="ProductList-ClauseHeading"/>
        <w:outlineLvl w:val="2"/>
      </w:pPr>
      <w:r>
        <w:t>Programvara</w:t>
      </w:r>
    </w:p>
    <w:p w14:paraId="2E1146E4" w14:textId="77777777" w:rsidR="007C66F8" w:rsidRDefault="005E4733">
      <w:pPr>
        <w:pStyle w:val="ProductList-Body"/>
      </w:pPr>
      <w:hyperlink w:anchor="_Sec883">
        <w:r w:rsidR="007D504A">
          <w:rPr>
            <w:color w:val="00467F"/>
            <w:u w:val="single"/>
          </w:rPr>
          <w:t>R Server</w:t>
        </w:r>
      </w:hyperlink>
      <w:r w:rsidR="007D504A">
        <w:t>: R Server Linux-utgåvorna R Server 2016 för Red Hat Linux och R Server 2016 för SUSE Linux har sammanförts under en plattformsagnostisk licens, R Server 2016 för Linux. R Server för Hadoop på Red Hat har bytt namn till R Server för Hadoop. Rätten att utföra reverse engineering, dekompilera eller ta isär koden för R Server i felsökningssyften avseende bibliotek licensierade under GNU Lesser General Public-licensen har lagts till.</w:t>
      </w:r>
    </w:p>
    <w:p w14:paraId="2E1146E5" w14:textId="77777777" w:rsidR="007C66F8" w:rsidRDefault="005E4733">
      <w:pPr>
        <w:pStyle w:val="ProductList-Body"/>
      </w:pPr>
      <w:hyperlink w:anchor="_Sec650">
        <w:r w:rsidR="007D504A">
          <w:rPr>
            <w:color w:val="00467F"/>
            <w:u w:val="single"/>
          </w:rPr>
          <w:t>Visual Studio Team Foundation Server</w:t>
        </w:r>
      </w:hyperlink>
      <w:r w:rsidR="007D504A">
        <w:t xml:space="preserve">: Visual Studio Team Services Release Manager Extension har lagts till som ett alternativ för att tillhandahålla åtkomsträttigheter till ytterligare funktioner hos Release Management för Visual Studio Team Foundation Server. </w:t>
      </w:r>
    </w:p>
    <w:p w14:paraId="2E1146E6" w14:textId="77777777" w:rsidR="007C66F8" w:rsidRDefault="007C66F8">
      <w:pPr>
        <w:pStyle w:val="ProductList-Body"/>
      </w:pPr>
    </w:p>
    <w:p w14:paraId="2E1146E7" w14:textId="77777777" w:rsidR="007C66F8" w:rsidRDefault="007D504A">
      <w:pPr>
        <w:pStyle w:val="ProductList-ClauseHeading"/>
        <w:outlineLvl w:val="2"/>
      </w:pPr>
      <w:r>
        <w:t>Särskilda villkor för Onlinetjänster</w:t>
      </w:r>
    </w:p>
    <w:p w14:paraId="2E1146E8" w14:textId="77777777" w:rsidR="007C66F8" w:rsidRDefault="005E4733">
      <w:pPr>
        <w:pStyle w:val="ProductList-Body"/>
      </w:pPr>
      <w:hyperlink w:anchor="_Sec669">
        <w:r w:rsidR="007D504A">
          <w:rPr>
            <w:color w:val="00467F"/>
            <w:u w:val="single"/>
          </w:rPr>
          <w:t>Skype för Business Online</w:t>
        </w:r>
      </w:hyperlink>
      <w:r w:rsidR="007D504A">
        <w:t>: Skype for Business Plus CAL (User SL) flyttades från tabellen Programtillgänglighet i Produktposten Skype for Business Server.</w:t>
      </w:r>
    </w:p>
    <w:p w14:paraId="2E1146E9" w14:textId="77777777" w:rsidR="007C66F8" w:rsidRDefault="005E4733">
      <w:pPr>
        <w:pStyle w:val="ProductList-Body"/>
      </w:pPr>
      <w:hyperlink w:anchor="_Sec854">
        <w:r w:rsidR="007D504A">
          <w:rPr>
            <w:color w:val="00467F"/>
            <w:u w:val="single"/>
          </w:rPr>
          <w:t>Operations Management Suite</w:t>
        </w:r>
      </w:hyperlink>
      <w:r w:rsidR="007D504A">
        <w:t xml:space="preserve">: Kunder med ett Operations Management Suite L2-abonnemang får installera och köra System Center Server Standard med Operations Management Suite L2 för att </w:t>
      </w:r>
      <w:r w:rsidR="007D504A">
        <w:fldChar w:fldCharType="begin"/>
      </w:r>
      <w:r w:rsidR="007D504A">
        <w:instrText xml:space="preserve"> AutoTextList   \s NoStyle \t "Med Hantera en operativsystemmiljö avses att samla in eller ta emot data om, konfigurera eller ge instruktioner till maskin- eller programvaran som direkt eller indirekt tillhör OSE:n. Det omfattar inte att upptäcka förekomsten av en enhet eller OSE." </w:instrText>
      </w:r>
      <w:r w:rsidR="007D504A">
        <w:fldChar w:fldCharType="separate"/>
      </w:r>
      <w:r w:rsidR="007D504A">
        <w:rPr>
          <w:color w:val="0563C1"/>
        </w:rPr>
        <w:t>Hantera en OSE</w:t>
      </w:r>
      <w:r w:rsidR="007D504A">
        <w:fldChar w:fldCharType="end"/>
      </w:r>
      <w:r w:rsidR="007D504A">
        <w:t xml:space="preserve"> i kundens egna anläggning eller i Microsoft Azure. Avsnittet Azure Site </w:t>
      </w:r>
      <w:r w:rsidR="007D504A">
        <w:lastRenderedPageBreak/>
        <w:t xml:space="preserve">Recovery med Operations Management Suite togs bort eftersom informationen som det innehöll finns i underavsnitt 5, avsnittet om betalningar och avgifter för Microsoft Azure-tjänster. </w:t>
      </w:r>
    </w:p>
    <w:p w14:paraId="2E1146EA" w14:textId="77777777" w:rsidR="007C66F8" w:rsidRDefault="005E4733">
      <w:pPr>
        <w:pStyle w:val="ProductList-Body"/>
      </w:pPr>
      <w:hyperlink w:anchor="_Sec665">
        <w:r w:rsidR="007D504A">
          <w:rPr>
            <w:color w:val="00467F"/>
            <w:u w:val="single"/>
          </w:rPr>
          <w:t>Exchange Online</w:t>
        </w:r>
      </w:hyperlink>
      <w:r w:rsidR="007D504A">
        <w:t>: Avsnitt 2.3 Exchange Online Protection togs bort.</w:t>
      </w:r>
    </w:p>
    <w:p w14:paraId="2E1146EB" w14:textId="77777777" w:rsidR="007C66F8" w:rsidRDefault="007C66F8">
      <w:pPr>
        <w:pStyle w:val="ProductList-Body"/>
      </w:pPr>
    </w:p>
    <w:p w14:paraId="2E1146EC" w14:textId="77777777" w:rsidR="007C66F8" w:rsidRDefault="007D504A">
      <w:pPr>
        <w:pStyle w:val="ProductList-ClauseHeading"/>
        <w:outlineLvl w:val="2"/>
      </w:pPr>
      <w:r>
        <w:t>Bilaga B – Software Assurance</w:t>
      </w:r>
    </w:p>
    <w:p w14:paraId="2E1146ED" w14:textId="77777777" w:rsidR="007C66F8" w:rsidRDefault="005E4733">
      <w:pPr>
        <w:pStyle w:val="ProductList-Body"/>
      </w:pPr>
      <w:hyperlink w:anchor="_Sec589">
        <w:r w:rsidR="007D504A">
          <w:rPr>
            <w:color w:val="00467F"/>
            <w:u w:val="single"/>
          </w:rPr>
          <w:t>Licensmobilitet</w:t>
        </w:r>
      </w:hyperlink>
      <w:r w:rsidR="007D504A">
        <w:t xml:space="preserve">: Villkoren för SA-förmåner för serverprodukter uppdaterades för att återställa rättigheter till Licensmobilitet Över Serverfarmar för att tillåta Kunder med SA på servrar att fortsätta att använda rättigheter till Licensmobilitet Över Serverfarmar, förutsatt att deras CAL-licenser är korrekt licensierade för åtkomst till den version av serverprogramvaran som används. </w:t>
      </w:r>
    </w:p>
    <w:p w14:paraId="2E1146EE" w14:textId="77777777" w:rsidR="007C66F8" w:rsidRDefault="005E4733">
      <w:pPr>
        <w:pStyle w:val="ProductList-Body"/>
      </w:pPr>
      <w:hyperlink w:anchor="_Sec585">
        <w:r w:rsidR="007D504A">
          <w:rPr>
            <w:color w:val="00467F"/>
            <w:u w:val="single"/>
          </w:rPr>
          <w:t>Problemlösningssupport dygnet runt</w:t>
        </w:r>
      </w:hyperlink>
      <w:r w:rsidR="007D504A">
        <w:t>: Avsnittet berättigande för Parallel Data Warehouse har uppdaterats för att visa att Parallel Data Warehouse är tillgängligt med SQL Server Enterprise.</w:t>
      </w:r>
    </w:p>
    <w:p w14:paraId="2E1146EF" w14:textId="77777777" w:rsidR="007C66F8" w:rsidRDefault="007C66F8">
      <w:pPr>
        <w:pStyle w:val="ProductList-Body"/>
      </w:pPr>
    </w:p>
    <w:p w14:paraId="2E1146F0" w14:textId="77777777" w:rsidR="007C66F8" w:rsidRDefault="007D504A">
      <w:pPr>
        <w:pStyle w:val="ProductList-ClauseHeading"/>
        <w:outlineLvl w:val="2"/>
      </w:pPr>
      <w:r>
        <w:t>Kampanjer</w:t>
      </w:r>
    </w:p>
    <w:p w14:paraId="2E1146F1" w14:textId="77777777" w:rsidR="007C66F8" w:rsidRDefault="005E4733">
      <w:pPr>
        <w:pStyle w:val="ProductList-Body"/>
      </w:pPr>
      <w:hyperlink w:anchor="_Sec572">
        <w:r w:rsidR="007D504A">
          <w:rPr>
            <w:color w:val="00467F"/>
            <w:u w:val="single"/>
          </w:rPr>
          <w:t>Azure Consumption Incentive-kampanjen</w:t>
        </w:r>
      </w:hyperlink>
      <w:r w:rsidR="007D504A">
        <w:t>: Kampanjen upphörde 30 juni, 2016.</w:t>
      </w:r>
    </w:p>
    <w:p w14:paraId="2E1146F2" w14:textId="77777777" w:rsidR="007C66F8" w:rsidRDefault="005E4733">
      <w:pPr>
        <w:pStyle w:val="ProductList-Body"/>
      </w:pPr>
      <w:hyperlink w:anchor="_Sec572">
        <w:r w:rsidR="007D504A">
          <w:rPr>
            <w:color w:val="00467F"/>
            <w:u w:val="single"/>
          </w:rPr>
          <w:t>Azure Credit-kampanj, förnyelse/halvtid</w:t>
        </w:r>
      </w:hyperlink>
      <w:r w:rsidR="007D504A">
        <w:t>: Kampanjen upphörde 30 juni, 2016.</w:t>
      </w:r>
    </w:p>
    <w:p w14:paraId="2E1146F3" w14:textId="77777777" w:rsidR="007C66F8" w:rsidRDefault="005E4733">
      <w:pPr>
        <w:pStyle w:val="ProductList-Body"/>
      </w:pPr>
      <w:hyperlink w:anchor="_Sec572">
        <w:r w:rsidR="007D504A">
          <w:rPr>
            <w:color w:val="00467F"/>
            <w:u w:val="single"/>
          </w:rPr>
          <w:t>Förköpskampanj för Worldwide Compute</w:t>
        </w:r>
      </w:hyperlink>
      <w:r w:rsidR="007D504A">
        <w:t>: Kampanjen upphörde 30 juni, 2016.</w:t>
      </w:r>
    </w:p>
    <w:p w14:paraId="2E1146F4"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6F5"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6F7" w14:textId="77777777" w:rsidR="007C66F8" w:rsidRDefault="007C66F8">
      <w:pPr>
        <w:pStyle w:val="ProductList-Body"/>
      </w:pPr>
    </w:p>
    <w:p w14:paraId="2E1146F8" w14:textId="77777777" w:rsidR="007C66F8" w:rsidRDefault="007C66F8">
      <w:pPr>
        <w:sectPr w:rsidR="007C66F8">
          <w:headerReference w:type="default" r:id="rId27"/>
          <w:footerReference w:type="default" r:id="rId28"/>
          <w:type w:val="continuous"/>
          <w:pgSz w:w="12240" w:h="15840" w:code="1"/>
          <w:pgMar w:top="1170" w:right="720" w:bottom="720" w:left="720" w:header="432" w:footer="288" w:gutter="0"/>
          <w:cols w:space="360"/>
        </w:sectPr>
      </w:pPr>
    </w:p>
    <w:p w14:paraId="2E1146F9" w14:textId="77777777" w:rsidR="007C66F8" w:rsidRDefault="007D504A">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54827270"/>
      <w:r>
        <w:instrText>licensvillkor</w:instrText>
      </w:r>
      <w:bookmarkEnd w:id="13"/>
      <w:r>
        <w:instrText>" \l 1</w:instrText>
      </w:r>
      <w:r>
        <w:fldChar w:fldCharType="end"/>
      </w:r>
    </w:p>
    <w:p w14:paraId="2E1146FA" w14:textId="77777777" w:rsidR="007C66F8" w:rsidRDefault="007D504A">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14:paraId="2E1146FB" w14:textId="77777777" w:rsidR="007C66F8" w:rsidRDefault="007C66F8">
      <w:pPr>
        <w:pStyle w:val="ProductList-Body"/>
      </w:pPr>
    </w:p>
    <w:p w14:paraId="2E1146FC" w14:textId="77777777" w:rsidR="007C66F8" w:rsidRDefault="007D504A">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14:paraId="2E1146FD" w14:textId="77777777" w:rsidR="007C66F8" w:rsidRDefault="007D504A">
      <w:pPr>
        <w:pStyle w:val="ProductList-OfferingGroupHeading"/>
        <w:outlineLvl w:val="1"/>
      </w:pPr>
      <w:bookmarkStart w:id="14" w:name="_Sec537"/>
      <w:r>
        <w:t>Universella licensvillkor</w:t>
      </w:r>
      <w:bookmarkEnd w:id="14"/>
      <w:r>
        <w:fldChar w:fldCharType="begin"/>
      </w:r>
      <w:r>
        <w:instrText xml:space="preserve"> TC "</w:instrText>
      </w:r>
      <w:bookmarkStart w:id="15" w:name="_Toc454827271"/>
      <w:r>
        <w:instrText>Universella licensvillkor</w:instrText>
      </w:r>
      <w:bookmarkEnd w:id="15"/>
      <w:r>
        <w:instrText>" \l 2</w:instrText>
      </w:r>
      <w:r>
        <w:fldChar w:fldCharType="end"/>
      </w:r>
    </w:p>
    <w:p w14:paraId="2E1146FE" w14:textId="77777777" w:rsidR="007C66F8" w:rsidRDefault="007D504A">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14:paraId="2E1146FF" w14:textId="77777777" w:rsidR="007C66F8" w:rsidRDefault="007C66F8">
      <w:pPr>
        <w:pStyle w:val="ProductList-Body"/>
      </w:pPr>
    </w:p>
    <w:p w14:paraId="2E114700" w14:textId="77777777" w:rsidR="007C66F8" w:rsidRDefault="007D504A">
      <w:pPr>
        <w:pStyle w:val="ProductList-ClauseHeading"/>
        <w:outlineLvl w:val="2"/>
      </w:pPr>
      <w:r>
        <w:t>1. Definitioner</w:t>
      </w:r>
    </w:p>
    <w:p w14:paraId="2E114701" w14:textId="77777777" w:rsidR="007C66F8" w:rsidRDefault="007D504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2E114702" w14:textId="77777777" w:rsidR="007C66F8" w:rsidRDefault="007C66F8">
      <w:pPr>
        <w:pStyle w:val="ProductList-Body"/>
      </w:pPr>
    </w:p>
    <w:p w14:paraId="2E114703" w14:textId="77777777" w:rsidR="007C66F8" w:rsidRDefault="007D504A">
      <w:pPr>
        <w:pStyle w:val="ProductList-ClauseHeading"/>
        <w:outlineLvl w:val="2"/>
      </w:pPr>
      <w:r>
        <w:t>2. Kundens Användningsrättigheter</w:t>
      </w:r>
    </w:p>
    <w:p w14:paraId="2E114704" w14:textId="77777777" w:rsidR="007C66F8" w:rsidRDefault="007D504A">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2E114705" w14:textId="77777777" w:rsidR="007C66F8" w:rsidRDefault="007C66F8">
      <w:pPr>
        <w:pStyle w:val="ProductList-Body"/>
      </w:pPr>
    </w:p>
    <w:p w14:paraId="2E114706" w14:textId="77777777" w:rsidR="007C66F8" w:rsidRDefault="007D504A">
      <w:pPr>
        <w:pStyle w:val="ProductList-ClauseHeading"/>
        <w:outlineLvl w:val="2"/>
      </w:pPr>
      <w:r>
        <w:t>3. Rättigheter att Använda Andra Versioner och Lägre Utgåvor</w:t>
      </w:r>
    </w:p>
    <w:p w14:paraId="2E114707" w14:textId="77777777" w:rsidR="007C66F8" w:rsidRDefault="007D504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14:paraId="2E114708" w14:textId="77777777" w:rsidR="007C66F8" w:rsidRDefault="007C66F8">
      <w:pPr>
        <w:pStyle w:val="ProductList-Body"/>
      </w:pPr>
    </w:p>
    <w:p w14:paraId="2E114709" w14:textId="77777777" w:rsidR="007C66F8" w:rsidRDefault="007D504A">
      <w:pPr>
        <w:pStyle w:val="ProductList-ClauseHeading"/>
        <w:outlineLvl w:val="2"/>
      </w:pPr>
      <w:r>
        <w:t>4. Programvara från tredje part</w:t>
      </w:r>
    </w:p>
    <w:p w14:paraId="2E11470A" w14:textId="77777777" w:rsidR="007C66F8" w:rsidRDefault="007D504A">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14:paraId="2E11470B" w14:textId="77777777" w:rsidR="007C66F8" w:rsidRDefault="007C66F8">
      <w:pPr>
        <w:pStyle w:val="ProductList-Body"/>
      </w:pPr>
    </w:p>
    <w:p w14:paraId="2E11470C" w14:textId="77777777" w:rsidR="007C66F8" w:rsidRDefault="007D504A">
      <w:pPr>
        <w:pStyle w:val="ProductList-ClauseHeading"/>
        <w:outlineLvl w:val="2"/>
      </w:pPr>
      <w:r>
        <w:t>5. Förhandsutgiven Kod, Uppdateringar eller Tillägg, Ytterligare Funktioner</w:t>
      </w:r>
    </w:p>
    <w:p w14:paraId="2E11470D" w14:textId="77777777" w:rsidR="007C66F8" w:rsidRDefault="007D504A">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E11470E" w14:textId="77777777" w:rsidR="007C66F8" w:rsidRDefault="007C66F8">
      <w:pPr>
        <w:pStyle w:val="ProductList-Body"/>
      </w:pPr>
    </w:p>
    <w:p w14:paraId="2E11470F" w14:textId="77777777" w:rsidR="007C66F8" w:rsidRDefault="007D504A">
      <w:pPr>
        <w:pStyle w:val="ProductList-ClauseHeading"/>
        <w:outlineLvl w:val="2"/>
      </w:pPr>
      <w:r>
        <w:t>6. Begränsningar</w:t>
      </w:r>
    </w:p>
    <w:p w14:paraId="2E114710" w14:textId="77777777" w:rsidR="007C66F8" w:rsidRDefault="007D504A">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14:paraId="2E114711" w14:textId="77777777" w:rsidR="007C66F8" w:rsidRDefault="007C66F8">
      <w:pPr>
        <w:pStyle w:val="ProductList-Body"/>
      </w:pPr>
    </w:p>
    <w:p w14:paraId="2E114712" w14:textId="77777777" w:rsidR="007C66F8" w:rsidRDefault="007D504A">
      <w:pPr>
        <w:pStyle w:val="ProductList-ClauseHeading"/>
        <w:outlineLvl w:val="2"/>
      </w:pPr>
      <w:r>
        <w:t>7. Software Assurance</w:t>
      </w:r>
    </w:p>
    <w:p w14:paraId="2E114713" w14:textId="77777777" w:rsidR="007C66F8" w:rsidRDefault="007D504A">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2E114714" w14:textId="77777777" w:rsidR="007C66F8" w:rsidRDefault="007C66F8">
      <w:pPr>
        <w:pStyle w:val="ProductList-Body"/>
      </w:pPr>
    </w:p>
    <w:p w14:paraId="2E114715" w14:textId="77777777" w:rsidR="007C66F8" w:rsidRDefault="007D504A">
      <w:pPr>
        <w:pStyle w:val="ProductList-ClauseHeading"/>
        <w:outlineLvl w:val="2"/>
      </w:pPr>
      <w:r>
        <w:t>8. Hantering av outsourcingprogramvara</w:t>
      </w:r>
    </w:p>
    <w:p w14:paraId="2E114716" w14:textId="77777777" w:rsidR="007C66F8" w:rsidRDefault="007D504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2E114717" w14:textId="77777777" w:rsidR="007C66F8" w:rsidRDefault="007C66F8">
      <w:pPr>
        <w:pStyle w:val="ProductList-Body"/>
      </w:pPr>
    </w:p>
    <w:p w14:paraId="2E114718" w14:textId="77777777" w:rsidR="007C66F8" w:rsidRDefault="007D504A">
      <w:pPr>
        <w:pStyle w:val="ProductList-ClauseHeading"/>
        <w:outlineLvl w:val="2"/>
      </w:pPr>
      <w:r>
        <w:t>9. Tilldelning och vidareöverlåtelse av Licenser.</w:t>
      </w:r>
    </w:p>
    <w:p w14:paraId="2E114719" w14:textId="77777777" w:rsidR="007C66F8" w:rsidRDefault="007D504A">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14:paraId="2E11471A" w14:textId="77777777" w:rsidR="007C66F8" w:rsidRDefault="007C66F8">
      <w:pPr>
        <w:pStyle w:val="ProductList-Body"/>
      </w:pPr>
    </w:p>
    <w:p w14:paraId="2E11471B" w14:textId="77777777" w:rsidR="007C66F8" w:rsidRDefault="007D504A">
      <w:pPr>
        <w:pStyle w:val="ProductList-ClauseHeading"/>
        <w:outlineLvl w:val="2"/>
      </w:pPr>
      <w:r>
        <w:t>10. Tekniska åtgärder</w:t>
      </w:r>
    </w:p>
    <w:p w14:paraId="2E11471C" w14:textId="77777777" w:rsidR="007C66F8" w:rsidRDefault="007D504A">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2E11471D" w14:textId="77777777" w:rsidR="007C66F8" w:rsidRDefault="007C66F8">
      <w:pPr>
        <w:pStyle w:val="ProductList-Body"/>
      </w:pPr>
    </w:p>
    <w:p w14:paraId="2E11471E" w14:textId="77777777" w:rsidR="007C66F8" w:rsidRDefault="007D504A">
      <w:pPr>
        <w:pStyle w:val="ProductList-SubClauseHeading"/>
        <w:outlineLvl w:val="3"/>
      </w:pPr>
      <w:r>
        <w:t>10.1 Aktivering och godkännande</w:t>
      </w:r>
    </w:p>
    <w:p w14:paraId="2E11471F" w14:textId="77777777" w:rsidR="007C66F8" w:rsidRDefault="007D504A">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Alla enheter som inte har aktiverat med en KMS (Key Management Service) måste använda en MAK (Multiple Activation Key). Kunden får inte kringgå aktivering eller godkännande.</w:t>
      </w:r>
    </w:p>
    <w:p w14:paraId="2E114720" w14:textId="77777777" w:rsidR="007C66F8" w:rsidRDefault="007C66F8">
      <w:pPr>
        <w:pStyle w:val="ProductList-BodyIndented"/>
      </w:pPr>
    </w:p>
    <w:p w14:paraId="2E114721" w14:textId="77777777" w:rsidR="007C66F8" w:rsidRDefault="007D504A">
      <w:pPr>
        <w:pStyle w:val="ProductList-SubClauseHeading"/>
        <w:outlineLvl w:val="3"/>
      </w:pPr>
      <w:r>
        <w:t>10.2 Produktnycklar</w:t>
      </w:r>
    </w:p>
    <w:p w14:paraId="2E114722" w14:textId="77777777" w:rsidR="007C66F8" w:rsidRDefault="007D504A">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2E114723" w14:textId="77777777" w:rsidR="007C66F8" w:rsidRDefault="007C66F8">
      <w:pPr>
        <w:pStyle w:val="ProductList-BodyIndented"/>
      </w:pPr>
    </w:p>
    <w:p w14:paraId="2E114724" w14:textId="77777777" w:rsidR="007C66F8" w:rsidRDefault="007D504A">
      <w:pPr>
        <w:pStyle w:val="ProductList-ClauseHeading"/>
        <w:outlineLvl w:val="2"/>
      </w:pPr>
      <w:r>
        <w:t>11. meddelanden</w:t>
      </w:r>
    </w:p>
    <w:p w14:paraId="2E114725" w14:textId="77777777" w:rsidR="007C66F8" w:rsidRDefault="007D504A">
      <w:pPr>
        <w:pStyle w:val="ProductList-Body"/>
      </w:pPr>
      <w:r>
        <w:t>Där det indikeras i avsnittet Användningsrättigheter för varje Produktpost, gäller följande meddelanden:</w:t>
      </w:r>
    </w:p>
    <w:p w14:paraId="2E114726" w14:textId="77777777" w:rsidR="007C66F8" w:rsidRDefault="007C66F8">
      <w:pPr>
        <w:pStyle w:val="ProductList-Body"/>
      </w:pPr>
    </w:p>
    <w:p w14:paraId="2E114727" w14:textId="77777777" w:rsidR="007C66F8" w:rsidRDefault="007D504A">
      <w:pPr>
        <w:pStyle w:val="ProductList-SubClauseHeading"/>
        <w:outlineLvl w:val="3"/>
      </w:pPr>
      <w:r>
        <w:t>11. 1 Internetbaserade Funktioner</w:t>
      </w:r>
    </w:p>
    <w:p w14:paraId="2E114728" w14:textId="77777777" w:rsidR="007C66F8" w:rsidRDefault="007D504A">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14:paraId="2E114729" w14:textId="77777777" w:rsidR="007C66F8" w:rsidRDefault="007C66F8">
      <w:pPr>
        <w:pStyle w:val="ProductList-BodyIndented"/>
      </w:pPr>
    </w:p>
    <w:p w14:paraId="2E11472A" w14:textId="77777777" w:rsidR="007C66F8" w:rsidRDefault="007D504A">
      <w:pPr>
        <w:pStyle w:val="ProductList-SubClauseHeading"/>
        <w:outlineLvl w:val="3"/>
      </w:pPr>
      <w:r>
        <w:t>11.2 Bing Maps</w:t>
      </w:r>
    </w:p>
    <w:p w14:paraId="2E11472B" w14:textId="77777777" w:rsidR="007C66F8" w:rsidRDefault="007D504A">
      <w:pPr>
        <w:pStyle w:val="ProductList-BodyIndented"/>
      </w:pPr>
      <w:r>
        <w:t xml:space="preserve">Produkten omfattar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29">
        <w:r>
          <w:rPr>
            <w:color w:val="00467F"/>
            <w:u w:val="single"/>
          </w:rPr>
          <w:t>http://go.microsoft.com/?linkid=9710837</w:t>
        </w:r>
      </w:hyperlink>
      <w:r>
        <w:t xml:space="preserve"> och sekretesspolicyn för Bing Maps som finns på </w:t>
      </w:r>
      <w:hyperlink r:id="rId30">
        <w:r>
          <w:rPr>
            <w:color w:val="00467F"/>
            <w:u w:val="single"/>
          </w:rPr>
          <w:t>http://go.microsoft.com/fwlink/?LinkID=248686</w:t>
        </w:r>
      </w:hyperlink>
      <w:r>
        <w:t>.</w:t>
      </w:r>
    </w:p>
    <w:p w14:paraId="2E11472C" w14:textId="77777777" w:rsidR="007C66F8" w:rsidRDefault="007C66F8">
      <w:pPr>
        <w:pStyle w:val="ProductList-BodyIndented"/>
      </w:pPr>
    </w:p>
    <w:p w14:paraId="2E11472D" w14:textId="77777777" w:rsidR="007C66F8" w:rsidRDefault="007D504A">
      <w:pPr>
        <w:pStyle w:val="ProductList-SubClauseHeading"/>
        <w:outlineLvl w:val="3"/>
      </w:pPr>
      <w:r>
        <w:t>11.3 Visuell Standard H.264/AVC, videostandard VC-1 och visuella standard MPEG-4 Part 2</w:t>
      </w:r>
    </w:p>
    <w:p w14:paraId="2E11472E" w14:textId="77777777" w:rsidR="007C66F8" w:rsidRDefault="007D504A">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1">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14:paraId="2E11472F" w14:textId="77777777" w:rsidR="007C66F8" w:rsidRDefault="007C66F8">
      <w:pPr>
        <w:pStyle w:val="ProductList-BodyIndented"/>
      </w:pPr>
    </w:p>
    <w:p w14:paraId="2E114730" w14:textId="77777777" w:rsidR="007C66F8" w:rsidRDefault="007D504A">
      <w:pPr>
        <w:pStyle w:val="ProductList-ClauseHeading"/>
        <w:outlineLvl w:val="2"/>
      </w:pPr>
      <w:r>
        <w:t>12. Teckensnitt, Bilder och Ljud</w:t>
      </w:r>
    </w:p>
    <w:p w14:paraId="2E114731" w14:textId="77777777" w:rsidR="007C66F8" w:rsidRDefault="007D504A">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2E114732" w14:textId="77777777" w:rsidR="007C66F8" w:rsidRDefault="007C66F8">
      <w:pPr>
        <w:pStyle w:val="ProductList-Body"/>
      </w:pPr>
    </w:p>
    <w:p w14:paraId="2E114733" w14:textId="77777777" w:rsidR="007C66F8" w:rsidRDefault="007D504A">
      <w:pPr>
        <w:pStyle w:val="ProductList-ClauseHeading"/>
        <w:outlineLvl w:val="2"/>
      </w:pPr>
      <w:r>
        <w:t>13. Tekniker som ingår</w:t>
      </w:r>
    </w:p>
    <w:p w14:paraId="2E114734" w14:textId="77777777" w:rsidR="007C66F8" w:rsidRDefault="007D504A">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2E114735" w14:textId="77777777" w:rsidR="007C66F8" w:rsidRDefault="007C66F8">
      <w:pPr>
        <w:pStyle w:val="ProductList-Body"/>
      </w:pPr>
    </w:p>
    <w:p w14:paraId="2E114736" w14:textId="77777777" w:rsidR="007C66F8" w:rsidRDefault="007D504A">
      <w:pPr>
        <w:pStyle w:val="ProductList-ClauseHeading"/>
        <w:outlineLvl w:val="2"/>
      </w:pPr>
      <w:r>
        <w:t>14. Benchmark-testning</w:t>
      </w:r>
    </w:p>
    <w:p w14:paraId="2E114737" w14:textId="77777777" w:rsidR="007C66F8" w:rsidRDefault="007D504A">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14:paraId="2E114738" w14:textId="77777777" w:rsidR="007C66F8" w:rsidRDefault="007C66F8">
      <w:pPr>
        <w:pStyle w:val="ProductList-Body"/>
      </w:pPr>
    </w:p>
    <w:p w14:paraId="2E114739" w14:textId="77777777" w:rsidR="007C66F8" w:rsidRDefault="007D504A">
      <w:pPr>
        <w:pStyle w:val="ProductList-ClauseHeading"/>
        <w:outlineLvl w:val="2"/>
      </w:pPr>
      <w:r>
        <w:lastRenderedPageBreak/>
        <w:t>15. Multiplexing</w:t>
      </w:r>
    </w:p>
    <w:p w14:paraId="2E11473A" w14:textId="77777777" w:rsidR="007C66F8" w:rsidRDefault="007D504A">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14:paraId="2E11473B" w14:textId="77777777" w:rsidR="007C66F8" w:rsidRDefault="007C66F8">
      <w:pPr>
        <w:pStyle w:val="ProductList-Body"/>
      </w:pPr>
    </w:p>
    <w:p w14:paraId="2E11473C" w14:textId="77777777" w:rsidR="007C66F8" w:rsidRDefault="007D504A">
      <w:pPr>
        <w:pStyle w:val="ProductList-ClauseHeading"/>
        <w:outlineLvl w:val="2"/>
      </w:pPr>
      <w:r>
        <w:t>16. Administrativa rättigheter och Supporträttigheter.</w:t>
      </w:r>
    </w:p>
    <w:p w14:paraId="2E11473D" w14:textId="77777777" w:rsidR="007C66F8" w:rsidRDefault="007D504A">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14:paraId="2E11473E" w14:textId="77777777" w:rsidR="007C66F8" w:rsidRDefault="007C66F8">
      <w:pPr>
        <w:pStyle w:val="ProductList-Body"/>
      </w:pPr>
    </w:p>
    <w:p w14:paraId="2E11473F" w14:textId="77777777" w:rsidR="007C66F8" w:rsidRDefault="007D504A">
      <w:pPr>
        <w:pStyle w:val="ProductList-ClauseHeading"/>
        <w:outlineLvl w:val="2"/>
      </w:pPr>
      <w:r>
        <w:t>17. Distribuerbar kod</w:t>
      </w:r>
    </w:p>
    <w:p w14:paraId="2E114740" w14:textId="77777777" w:rsidR="007C66F8" w:rsidRDefault="007D504A">
      <w:pPr>
        <w:pStyle w:val="ProductList-Body"/>
      </w:pPr>
      <w:r>
        <w:t xml:space="preserve">Programvaran kan innehålla kod som Kunden får distribuera i programvara som den utvecklar om den uppfyller villkoren nedan. </w:t>
      </w:r>
    </w:p>
    <w:p w14:paraId="2E114741" w14:textId="77777777" w:rsidR="007C66F8" w:rsidRDefault="007C66F8">
      <w:pPr>
        <w:pStyle w:val="ProductList-Body"/>
      </w:pPr>
    </w:p>
    <w:p w14:paraId="2E114742" w14:textId="77777777" w:rsidR="007C66F8" w:rsidRDefault="007D504A">
      <w:pPr>
        <w:pStyle w:val="ProductList-SubClauseHeading"/>
        <w:outlineLvl w:val="3"/>
      </w:pPr>
      <w:r>
        <w:t>17.1 Rätt att Använda och Distribuera.</w:t>
      </w:r>
    </w:p>
    <w:p w14:paraId="2E114743" w14:textId="77777777" w:rsidR="007C66F8" w:rsidRDefault="007D504A">
      <w:pPr>
        <w:pStyle w:val="ProductList-BodyIndented"/>
      </w:pPr>
      <w:r>
        <w:t xml:space="preserve">Koden och textfilerna i listan nedan utgör ”Distribuerbar kod”. </w:t>
      </w:r>
    </w:p>
    <w:p w14:paraId="2E114744" w14:textId="77777777" w:rsidR="007C66F8" w:rsidRDefault="007D504A" w:rsidP="007D504A">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2E114745" w14:textId="77777777" w:rsidR="007C66F8" w:rsidRDefault="007D504A" w:rsidP="007D504A">
      <w:pPr>
        <w:pStyle w:val="ProductList-Bullet"/>
        <w:numPr>
          <w:ilvl w:val="1"/>
          <w:numId w:val="4"/>
        </w:numPr>
      </w:pPr>
      <w:r>
        <w:t>Provkod, Mallar och Stilar: Kunden får ändra, kopiera och distribuera käll- och objektkod för kod som är märkt som ”prov”, ”mall”, ”enkla stilar” och ”skisstilar”.</w:t>
      </w:r>
    </w:p>
    <w:p w14:paraId="2E114746" w14:textId="77777777" w:rsidR="007C66F8" w:rsidRDefault="007D504A" w:rsidP="007D504A">
      <w:pPr>
        <w:pStyle w:val="ProductList-Bullet"/>
        <w:numPr>
          <w:ilvl w:val="1"/>
          <w:numId w:val="4"/>
        </w:numPr>
      </w:pPr>
      <w:r>
        <w:t>Distribution av tredje part: Kunden får tillåta distributörer av Kundens programvara att kopiera och distribuera den Distribuerbara Koden som en del av programvaran.</w:t>
      </w:r>
    </w:p>
    <w:p w14:paraId="2E114747" w14:textId="77777777" w:rsidR="007C66F8" w:rsidRDefault="007D504A" w:rsidP="007D504A">
      <w:pPr>
        <w:pStyle w:val="ProductList-Bullet"/>
        <w:numPr>
          <w:ilvl w:val="1"/>
          <w:numId w:val="4"/>
        </w:numPr>
      </w:pPr>
      <w:r>
        <w:t>Bildbibliotek: Kunden får kopiera och distribuera bilder, grafik och animationer i bildbiblioteket på det sätt som framgår av dokumentationen till programvaran.</w:t>
      </w:r>
    </w:p>
    <w:p w14:paraId="2E114748" w14:textId="77777777" w:rsidR="007C66F8" w:rsidRDefault="007C66F8">
      <w:pPr>
        <w:pStyle w:val="ProductList-BodyIndented"/>
      </w:pPr>
    </w:p>
    <w:p w14:paraId="2E114749" w14:textId="77777777" w:rsidR="007C66F8" w:rsidRDefault="007D504A">
      <w:pPr>
        <w:pStyle w:val="ProductList-SubClauseHeading"/>
        <w:outlineLvl w:val="3"/>
      </w:pPr>
      <w:r>
        <w:t>17.2 Distributionskrav</w:t>
      </w:r>
    </w:p>
    <w:p w14:paraId="2E11474A" w14:textId="77777777" w:rsidR="007C66F8" w:rsidRDefault="007D504A">
      <w:pPr>
        <w:pStyle w:val="ProductList-BodyIndented"/>
      </w:pPr>
      <w:r>
        <w:t>Om Kunden distribuerar någon Distribuerbar Kod. Kunden måste:</w:t>
      </w:r>
    </w:p>
    <w:p w14:paraId="2E11474B" w14:textId="77777777" w:rsidR="007C66F8" w:rsidRDefault="007D504A" w:rsidP="007D504A">
      <w:pPr>
        <w:pStyle w:val="ProductList-Bullet"/>
        <w:numPr>
          <w:ilvl w:val="1"/>
          <w:numId w:val="5"/>
        </w:numPr>
      </w:pPr>
      <w:r>
        <w:t>Endast distribuera den med Kundens program, där Kundens program tillhandahåller viktiga primära funktioner till den Distribuerbara Koden:</w:t>
      </w:r>
    </w:p>
    <w:p w14:paraId="2E11474C" w14:textId="77777777" w:rsidR="007C66F8" w:rsidRDefault="007D504A" w:rsidP="007D504A">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2E11474D" w14:textId="77777777" w:rsidR="007C66F8" w:rsidRDefault="007D504A" w:rsidP="007D504A">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2E11474E" w14:textId="77777777" w:rsidR="007C66F8" w:rsidRDefault="007C66F8">
      <w:pPr>
        <w:pStyle w:val="ProductList-BodyIndented"/>
      </w:pPr>
    </w:p>
    <w:p w14:paraId="2E11474F" w14:textId="77777777" w:rsidR="007C66F8" w:rsidRDefault="007D504A">
      <w:pPr>
        <w:pStyle w:val="ProductList-SubClauseHeading"/>
        <w:outlineLvl w:val="3"/>
      </w:pPr>
      <w:r>
        <w:t>17.3 Distributionsbegränsningar</w:t>
      </w:r>
    </w:p>
    <w:p w14:paraId="2E114750" w14:textId="77777777" w:rsidR="007C66F8" w:rsidRDefault="007D504A">
      <w:pPr>
        <w:pStyle w:val="ProductList-BodyIndented"/>
      </w:pPr>
      <w:r>
        <w:t>Kunden har inte rätt att:</w:t>
      </w:r>
    </w:p>
    <w:p w14:paraId="2E114751" w14:textId="77777777" w:rsidR="007C66F8" w:rsidRDefault="007D504A" w:rsidP="007D504A">
      <w:pPr>
        <w:pStyle w:val="ProductList-Bullet"/>
        <w:numPr>
          <w:ilvl w:val="1"/>
          <w:numId w:val="6"/>
        </w:numPr>
      </w:pPr>
      <w:r>
        <w:t>ändra några upphovsrätts-, varumärkes- eller patentmeddelanden i den Distribuerbara koden</w:t>
      </w:r>
    </w:p>
    <w:p w14:paraId="2E114752" w14:textId="77777777" w:rsidR="007C66F8" w:rsidRDefault="007D504A" w:rsidP="007D504A">
      <w:pPr>
        <w:pStyle w:val="ProductList-Bullet"/>
        <w:numPr>
          <w:ilvl w:val="1"/>
          <w:numId w:val="6"/>
        </w:numPr>
      </w:pPr>
      <w:r>
        <w:t>använda Microsofts varumärken i Kundens programnamn eller på ett sätt som antyder att Kundens program kommer från eller har godkänts av Microsoft;</w:t>
      </w:r>
    </w:p>
    <w:p w14:paraId="2E114753" w14:textId="77777777" w:rsidR="007C66F8" w:rsidRDefault="007D504A" w:rsidP="007D504A">
      <w:pPr>
        <w:pStyle w:val="ProductList-Bullet"/>
        <w:numPr>
          <w:ilvl w:val="1"/>
          <w:numId w:val="6"/>
        </w:numPr>
      </w:pPr>
      <w:r>
        <w:t>distribuera Distribuerbar Kod i eller med skadliga eller bedrägliga program eller på ett olagligt sätt; eller</w:t>
      </w:r>
    </w:p>
    <w:p w14:paraId="2E114754" w14:textId="77777777" w:rsidR="007C66F8" w:rsidRDefault="007D504A" w:rsidP="007D504A">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14:paraId="2E114755" w14:textId="77777777" w:rsidR="007C66F8" w:rsidRDefault="007C66F8">
      <w:pPr>
        <w:pStyle w:val="ProductList-BodyIndented"/>
      </w:pPr>
    </w:p>
    <w:p w14:paraId="2E114756" w14:textId="77777777" w:rsidR="007C66F8" w:rsidRDefault="007D504A">
      <w:pPr>
        <w:pStyle w:val="ProductList-ClauseHeading"/>
        <w:outlineLvl w:val="2"/>
      </w:pPr>
      <w:r>
        <w:t>18. Programvara och tjänster</w:t>
      </w:r>
    </w:p>
    <w:p w14:paraId="2E114757" w14:textId="77777777" w:rsidR="007C66F8" w:rsidRDefault="007D504A">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2E114758"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759"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75B" w14:textId="77777777" w:rsidR="007C66F8" w:rsidRDefault="007C66F8">
      <w:pPr>
        <w:pStyle w:val="ProductList-Body"/>
      </w:pPr>
    </w:p>
    <w:p w14:paraId="2E11475C" w14:textId="77777777" w:rsidR="007C66F8" w:rsidRDefault="007D504A">
      <w:pPr>
        <w:pStyle w:val="ProductList-OfferingGroupHeading"/>
        <w:outlineLvl w:val="1"/>
      </w:pPr>
      <w:bookmarkStart w:id="16" w:name="_Sec538"/>
      <w:r>
        <w:t>Villkor för Licensmodell</w:t>
      </w:r>
      <w:bookmarkEnd w:id="16"/>
      <w:r>
        <w:fldChar w:fldCharType="begin"/>
      </w:r>
      <w:r>
        <w:instrText xml:space="preserve"> TC "</w:instrText>
      </w:r>
      <w:bookmarkStart w:id="17" w:name="_Toc454827272"/>
      <w:r>
        <w:instrText>Villkor för Licensmodell</w:instrText>
      </w:r>
      <w:bookmarkEnd w:id="17"/>
      <w:r>
        <w:instrText>" \l 2</w:instrText>
      </w:r>
      <w:r>
        <w:fldChar w:fldCharType="end"/>
      </w:r>
    </w:p>
    <w:p w14:paraId="2E11475D" w14:textId="77777777" w:rsidR="007C66F8" w:rsidRDefault="007D504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2E11475E" w14:textId="77777777" w:rsidR="007C66F8" w:rsidRDefault="007D504A">
      <w:pPr>
        <w:pStyle w:val="ProductList-Offering2Heading"/>
        <w:outlineLvl w:val="2"/>
      </w:pPr>
      <w:bookmarkStart w:id="18" w:name="_Sec539"/>
      <w:r>
        <w:t>Desktopapplikationer</w:t>
      </w:r>
      <w:bookmarkEnd w:id="18"/>
      <w:r>
        <w:fldChar w:fldCharType="begin"/>
      </w:r>
      <w:r>
        <w:instrText xml:space="preserve"> TC "</w:instrText>
      </w:r>
      <w:bookmarkStart w:id="19" w:name="_Toc454827273"/>
      <w:r>
        <w:instrText>Desktopapplikationer</w:instrText>
      </w:r>
      <w:bookmarkEnd w:id="19"/>
      <w:r>
        <w:instrText>" \l 3</w:instrText>
      </w:r>
      <w:r>
        <w:fldChar w:fldCharType="end"/>
      </w:r>
    </w:p>
    <w:p w14:paraId="2E11475F" w14:textId="77777777" w:rsidR="007C66F8" w:rsidRDefault="007D504A">
      <w:pPr>
        <w:pStyle w:val="ProductList-ClauseHeading"/>
        <w:outlineLvl w:val="3"/>
      </w:pPr>
      <w:r>
        <w:t>Enhetslicens</w:t>
      </w:r>
    </w:p>
    <w:p w14:paraId="2E114760" w14:textId="77777777" w:rsidR="007C66F8" w:rsidRDefault="007D504A" w:rsidP="007D504A">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14:paraId="2E114761" w14:textId="77777777" w:rsidR="007C66F8" w:rsidRDefault="007D504A" w:rsidP="007D504A">
      <w:pPr>
        <w:pStyle w:val="ProductList-Bullet"/>
        <w:numPr>
          <w:ilvl w:val="0"/>
          <w:numId w:val="7"/>
        </w:numPr>
      </w:pPr>
      <w:r>
        <w:lastRenderedPageBreak/>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2E114762" w14:textId="77777777" w:rsidR="007C66F8" w:rsidRDefault="007D504A" w:rsidP="007D504A">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2E114763" w14:textId="77777777" w:rsidR="007C66F8" w:rsidRDefault="007D504A" w:rsidP="007D504A">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14:paraId="2E114764" w14:textId="77777777" w:rsidR="007C66F8" w:rsidRDefault="007D504A" w:rsidP="007D504A">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2E114765" w14:textId="77777777" w:rsidR="007C66F8" w:rsidRDefault="007C66F8">
      <w:pPr>
        <w:pStyle w:val="ProductList-Body"/>
      </w:pPr>
    </w:p>
    <w:p w14:paraId="2E114766" w14:textId="77777777" w:rsidR="007C66F8" w:rsidRDefault="007D504A">
      <w:pPr>
        <w:pStyle w:val="ProductList-ClauseHeading"/>
        <w:outlineLvl w:val="3"/>
      </w:pPr>
      <w:r>
        <w:t>Medieelement och mallar</w:t>
      </w:r>
    </w:p>
    <w:p w14:paraId="2E114767" w14:textId="77777777" w:rsidR="007C66F8" w:rsidRDefault="007D504A">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2E114768" w14:textId="77777777" w:rsidR="007C66F8" w:rsidRDefault="007D504A">
      <w:pPr>
        <w:pStyle w:val="ProductList-Offering2Heading"/>
        <w:outlineLvl w:val="2"/>
      </w:pPr>
      <w:bookmarkStart w:id="20" w:name="_Sec540"/>
      <w:r>
        <w:t>Desktopoperativsystem</w:t>
      </w:r>
      <w:bookmarkEnd w:id="20"/>
      <w:r>
        <w:fldChar w:fldCharType="begin"/>
      </w:r>
      <w:r>
        <w:instrText xml:space="preserve"> TC "</w:instrText>
      </w:r>
      <w:bookmarkStart w:id="21" w:name="_Toc454827274"/>
      <w:r>
        <w:instrText>Desktopoperativsystem</w:instrText>
      </w:r>
      <w:bookmarkEnd w:id="21"/>
      <w:r>
        <w:instrText>" \l 3</w:instrText>
      </w:r>
      <w:r>
        <w:fldChar w:fldCharType="end"/>
      </w:r>
    </w:p>
    <w:p w14:paraId="2E114769" w14:textId="77777777" w:rsidR="007C66F8" w:rsidRDefault="007D504A">
      <w:pPr>
        <w:pStyle w:val="ProductList-ClauseHeading"/>
        <w:outlineLvl w:val="3"/>
      </w:pPr>
      <w:r>
        <w:t>Enhetslicens</w:t>
      </w:r>
    </w:p>
    <w:p w14:paraId="2E11476A" w14:textId="77777777" w:rsidR="007C66F8" w:rsidRDefault="007D504A" w:rsidP="007D504A">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2E11476B" w14:textId="77777777" w:rsidR="007C66F8" w:rsidRDefault="007D504A" w:rsidP="007D504A">
      <w:pPr>
        <w:pStyle w:val="ProductList-Bullet"/>
        <w:numPr>
          <w:ilvl w:val="0"/>
          <w:numId w:val="8"/>
        </w:numPr>
      </w:pPr>
      <w:r>
        <w:t>Kunden får använda programvaran med upp till två processorer.</w:t>
      </w:r>
    </w:p>
    <w:p w14:paraId="2E11476C" w14:textId="77777777" w:rsidR="007C66F8" w:rsidRDefault="007D504A" w:rsidP="007D504A">
      <w:pPr>
        <w:pStyle w:val="ProductList-Bullet"/>
        <w:numPr>
          <w:ilvl w:val="0"/>
          <w:numId w:val="8"/>
        </w:numPr>
      </w:pPr>
      <w:r>
        <w:t>Lokal användning är tillåten för alla användare.</w:t>
      </w:r>
    </w:p>
    <w:p w14:paraId="2E11476D" w14:textId="77777777" w:rsidR="007C66F8" w:rsidRDefault="007D504A" w:rsidP="007D504A">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2E11476E" w14:textId="77777777" w:rsidR="007C66F8" w:rsidRDefault="007D504A" w:rsidP="007D504A">
      <w:pPr>
        <w:pStyle w:val="ProductList-Bullet"/>
        <w:numPr>
          <w:ilvl w:val="0"/>
          <w:numId w:val="8"/>
        </w:numPr>
      </w:pPr>
      <w:r>
        <w:t>Endast en användare får när som helst bereda sig åtkomst till och använda programvaran.</w:t>
      </w:r>
    </w:p>
    <w:p w14:paraId="2E11476F" w14:textId="77777777" w:rsidR="007C66F8" w:rsidRDefault="007D504A" w:rsidP="007D504A">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2E114770" w14:textId="77777777" w:rsidR="007C66F8" w:rsidRDefault="007D504A" w:rsidP="007D504A">
      <w:pPr>
        <w:pStyle w:val="ProductList-Bullet"/>
        <w:numPr>
          <w:ilvl w:val="0"/>
          <w:numId w:val="8"/>
        </w:numPr>
      </w:pPr>
      <w:r>
        <w:t>Ett obegränsat antal anslutningar är tillåtet för KMS-aktivering eller liknande teknik.</w:t>
      </w:r>
    </w:p>
    <w:p w14:paraId="2E114771" w14:textId="77777777" w:rsidR="007C66F8" w:rsidRDefault="007C66F8">
      <w:pPr>
        <w:pStyle w:val="ProductList-Body"/>
      </w:pPr>
    </w:p>
    <w:p w14:paraId="2E114772" w14:textId="77777777" w:rsidR="007C66F8" w:rsidRDefault="007D504A">
      <w:pPr>
        <w:pStyle w:val="ProductList-ClauseHeading"/>
        <w:outlineLvl w:val="3"/>
      </w:pPr>
      <w:r>
        <w:t>Adobe Flash Player</w:t>
      </w:r>
    </w:p>
    <w:p w14:paraId="2E114773" w14:textId="77777777" w:rsidR="007C66F8" w:rsidRDefault="007D504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2E114774" w14:textId="77777777" w:rsidR="007C66F8" w:rsidRDefault="007D504A">
      <w:pPr>
        <w:pStyle w:val="ProductList-Offering2Heading"/>
        <w:outlineLvl w:val="2"/>
      </w:pPr>
      <w:bookmarkStart w:id="22" w:name="_Sec541"/>
      <w:r>
        <w:t>Processor/CAL</w:t>
      </w:r>
      <w:bookmarkEnd w:id="22"/>
      <w:r>
        <w:fldChar w:fldCharType="begin"/>
      </w:r>
      <w:r>
        <w:instrText xml:space="preserve"> TC "</w:instrText>
      </w:r>
      <w:bookmarkStart w:id="23" w:name="_Toc454827275"/>
      <w:r>
        <w:instrText>Processor/CAL</w:instrText>
      </w:r>
      <w:bookmarkEnd w:id="23"/>
      <w:r>
        <w:instrText>" \l 3</w:instrText>
      </w:r>
      <w:r>
        <w:fldChar w:fldCharType="end"/>
      </w:r>
    </w:p>
    <w:p w14:paraId="2E114775" w14:textId="77777777" w:rsidR="007C66F8" w:rsidRDefault="007D504A">
      <w:pPr>
        <w:pStyle w:val="ProductList-ClauseHeading"/>
        <w:outlineLvl w:val="3"/>
      </w:pPr>
      <w:r>
        <w:t>Serverlicenser (per processor)</w:t>
      </w:r>
    </w:p>
    <w:p w14:paraId="2E114776" w14:textId="77777777" w:rsidR="007C66F8" w:rsidRDefault="007D504A" w:rsidP="007D504A">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14:paraId="2E114777" w14:textId="77777777" w:rsidR="007C66F8" w:rsidRDefault="007D504A" w:rsidP="007D504A">
      <w:pPr>
        <w:pStyle w:val="ProductList-Bullet"/>
        <w:numPr>
          <w:ilvl w:val="0"/>
          <w:numId w:val="9"/>
        </w:numPr>
      </w:pPr>
      <w:r>
        <w:t xml:space="preserve">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2E114778" w14:textId="77777777" w:rsidR="007C66F8" w:rsidRDefault="007D504A" w:rsidP="007D504A">
      <w:pPr>
        <w:pStyle w:val="ProductList-Bullet"/>
        <w:numPr>
          <w:ilvl w:val="0"/>
          <w:numId w:val="9"/>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Standardlicens</w:t>
      </w:r>
      <w:r>
        <w:fldChar w:fldCharType="end"/>
      </w:r>
      <w:r>
        <w:t xml:space="preserve">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2E114779" w14:textId="77777777" w:rsidR="007C66F8" w:rsidRDefault="007D504A" w:rsidP="007D504A">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2E11477A" w14:textId="77777777" w:rsidR="007C66F8" w:rsidRDefault="007D504A" w:rsidP="007D504A">
      <w:pPr>
        <w:pStyle w:val="ProductList-Bullet"/>
        <w:numPr>
          <w:ilvl w:val="0"/>
          <w:numId w:val="9"/>
        </w:numPr>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per licens),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2E11477B" w14:textId="77777777" w:rsidR="007C66F8" w:rsidRDefault="007D504A" w:rsidP="007D504A">
      <w:pPr>
        <w:pStyle w:val="ProductList-Bullet"/>
        <w:numPr>
          <w:ilvl w:val="0"/>
          <w:numId w:val="9"/>
        </w:numPr>
      </w:pPr>
      <w:r>
        <w:t xml:space="preserve">Datacenterlicenser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2E11477C" w14:textId="77777777" w:rsidR="007C66F8" w:rsidRDefault="007D504A" w:rsidP="007D504A">
      <w:pPr>
        <w:pStyle w:val="ProductList-Bullet"/>
        <w:numPr>
          <w:ilvl w:val="0"/>
          <w:numId w:val="9"/>
        </w:numPr>
      </w:pPr>
      <w:r>
        <w:t xml:space="preserve">Så länge som det totala antalet licenser och </w:t>
      </w:r>
      <w:r>
        <w:fldChar w:fldCharType="begin"/>
      </w:r>
      <w:r>
        <w:instrText xml:space="preserve"> AutoTextList   \s NoStyle \t "Med Fysisk Processor avses en processor i ett fysiskt maskinvarusystem." </w:instrText>
      </w:r>
      <w:r>
        <w:fldChar w:fldCharType="separate"/>
      </w:r>
      <w:r>
        <w:rPr>
          <w:color w:val="0563C1"/>
        </w:rPr>
        <w:t>Fysiska Processor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w:t>
      </w:r>
    </w:p>
    <w:p w14:paraId="2E11477D" w14:textId="77777777" w:rsidR="007C66F8" w:rsidRDefault="007D504A" w:rsidP="007D504A">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E11477E" w14:textId="77777777" w:rsidR="007C66F8" w:rsidRDefault="007C66F8">
      <w:pPr>
        <w:pStyle w:val="ProductList-Body"/>
      </w:pPr>
    </w:p>
    <w:p w14:paraId="2E11477F" w14:textId="77777777" w:rsidR="007C66F8" w:rsidRDefault="007D504A">
      <w:pPr>
        <w:pStyle w:val="ProductList-ClauseHeading"/>
        <w:outlineLvl w:val="3"/>
      </w:pPr>
      <w:r>
        <w:t>Åtkomstlicenser</w:t>
      </w:r>
    </w:p>
    <w:p w14:paraId="2E114780" w14:textId="77777777" w:rsidR="007C66F8" w:rsidRDefault="007D504A" w:rsidP="007D504A">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E114781" w14:textId="77777777" w:rsidR="007C66F8" w:rsidRDefault="007D504A" w:rsidP="007D504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14:paraId="2E114782" w14:textId="77777777" w:rsidR="007C66F8" w:rsidRDefault="007D504A" w:rsidP="007D504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14:paraId="2E114783" w14:textId="77777777" w:rsidR="007C66F8" w:rsidRDefault="007D504A" w:rsidP="007D504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E114784" w14:textId="77777777" w:rsidR="007C66F8" w:rsidRDefault="007D504A">
      <w:pPr>
        <w:pStyle w:val="ProductList-Offering2Heading"/>
        <w:outlineLvl w:val="2"/>
      </w:pPr>
      <w:bookmarkStart w:id="24" w:name="_Sec542"/>
      <w:r>
        <w:t>Server/CAL</w:t>
      </w:r>
      <w:bookmarkEnd w:id="24"/>
      <w:r>
        <w:fldChar w:fldCharType="begin"/>
      </w:r>
      <w:r>
        <w:instrText xml:space="preserve"> TC "</w:instrText>
      </w:r>
      <w:bookmarkStart w:id="25" w:name="_Toc454827276"/>
      <w:r>
        <w:instrText>Server/CAL</w:instrText>
      </w:r>
      <w:bookmarkEnd w:id="25"/>
      <w:r>
        <w:instrText>" \l 3</w:instrText>
      </w:r>
      <w:r>
        <w:fldChar w:fldCharType="end"/>
      </w:r>
    </w:p>
    <w:p w14:paraId="2E114785" w14:textId="77777777" w:rsidR="007C66F8" w:rsidRDefault="007D504A">
      <w:pPr>
        <w:pStyle w:val="ProductList-ClauseHeading"/>
        <w:outlineLvl w:val="3"/>
      </w:pPr>
      <w:r>
        <w:t>Serverlicenser (per Instans)</w:t>
      </w:r>
    </w:p>
    <w:p w14:paraId="2E114786" w14:textId="77777777" w:rsidR="007C66F8" w:rsidRDefault="007D504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2E114787" w14:textId="77777777" w:rsidR="007C66F8" w:rsidRDefault="007C66F8">
      <w:pPr>
        <w:pStyle w:val="ProductList-Body"/>
      </w:pPr>
    </w:p>
    <w:p w14:paraId="2E114788" w14:textId="77777777" w:rsidR="007C66F8" w:rsidRDefault="007D504A">
      <w:pPr>
        <w:pStyle w:val="ProductList-ClauseHeading"/>
        <w:outlineLvl w:val="3"/>
      </w:pPr>
      <w:r>
        <w:lastRenderedPageBreak/>
        <w:t>Åtkomstlicenser</w:t>
      </w:r>
    </w:p>
    <w:p w14:paraId="2E114789" w14:textId="77777777" w:rsidR="007C66F8" w:rsidRDefault="007D504A" w:rsidP="007D504A">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E11478A" w14:textId="77777777" w:rsidR="007C66F8" w:rsidRDefault="007D504A" w:rsidP="007D504A">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2E11478B"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78C"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78E" w14:textId="77777777" w:rsidR="007C66F8" w:rsidRDefault="007C66F8">
      <w:pPr>
        <w:pStyle w:val="ProductList-Body"/>
      </w:pPr>
    </w:p>
    <w:p w14:paraId="2E11478F" w14:textId="77777777" w:rsidR="007C66F8" w:rsidRDefault="007D504A">
      <w:pPr>
        <w:pStyle w:val="ProductList-Offering2Heading"/>
        <w:outlineLvl w:val="2"/>
      </w:pPr>
      <w:bookmarkStart w:id="26" w:name="_Sec543"/>
      <w:r>
        <w:t>Per kärna</w:t>
      </w:r>
      <w:bookmarkEnd w:id="26"/>
      <w:r>
        <w:fldChar w:fldCharType="begin"/>
      </w:r>
      <w:r>
        <w:instrText xml:space="preserve"> TC "</w:instrText>
      </w:r>
      <w:bookmarkStart w:id="27" w:name="_Toc454827277"/>
      <w:r>
        <w:instrText>Per kärna</w:instrText>
      </w:r>
      <w:bookmarkEnd w:id="27"/>
      <w:r>
        <w:instrText>" \l 3</w:instrText>
      </w:r>
      <w:r>
        <w:fldChar w:fldCharType="end"/>
      </w:r>
    </w:p>
    <w:p w14:paraId="2E114790" w14:textId="77777777" w:rsidR="007C66F8" w:rsidRDefault="007D504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2E114791" w14:textId="77777777" w:rsidR="007C66F8" w:rsidRDefault="007C66F8">
      <w:pPr>
        <w:pStyle w:val="ProductList-Body"/>
      </w:pPr>
    </w:p>
    <w:p w14:paraId="2E114792" w14:textId="77777777" w:rsidR="007C66F8" w:rsidRDefault="007D504A">
      <w:pPr>
        <w:pStyle w:val="ProductList-ClauseHeading"/>
        <w:outlineLvl w:val="3"/>
      </w:pPr>
      <w:r>
        <w:t>Serverlicenser (per kärna) – Licensiering av Fysisk Kärna på en Server</w:t>
      </w:r>
    </w:p>
    <w:p w14:paraId="2E114793" w14:textId="77777777" w:rsidR="007C66F8" w:rsidRDefault="007D504A" w:rsidP="007D504A">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14:paraId="2E114794" w14:textId="77777777" w:rsidR="007C66F8" w:rsidRDefault="007D504A" w:rsidP="007D504A">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w:t>
      </w:r>
    </w:p>
    <w:p w14:paraId="2E114795" w14:textId="77777777" w:rsidR="007C66F8" w:rsidRDefault="007D504A" w:rsidP="007D504A">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 </w:t>
      </w:r>
    </w:p>
    <w:p w14:paraId="2E114796" w14:textId="77777777" w:rsidR="007C66F8" w:rsidRDefault="007D504A" w:rsidP="007D504A">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E114797" w14:textId="77777777" w:rsidR="007C66F8" w:rsidRDefault="007D504A" w:rsidP="007D504A">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E114798" w14:textId="77777777" w:rsidR="007C66F8" w:rsidRDefault="007C66F8">
      <w:pPr>
        <w:pStyle w:val="ProductList-Body"/>
      </w:pPr>
    </w:p>
    <w:p w14:paraId="2E114799" w14:textId="77777777" w:rsidR="007C66F8" w:rsidRDefault="007D504A">
      <w:pPr>
        <w:pStyle w:val="ProductList-ClauseHeading"/>
        <w:outlineLvl w:val="3"/>
      </w:pPr>
      <w:r>
        <w:t>Serverlicenser (per kärna) – Licensiering av Enskilda Virtuella OSE:er</w:t>
      </w:r>
    </w:p>
    <w:p w14:paraId="2E11479A" w14:textId="77777777" w:rsidR="007C66F8" w:rsidRDefault="007D504A" w:rsidP="007D504A">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 </w:t>
      </w:r>
    </w:p>
    <w:p w14:paraId="2E11479B" w14:textId="77777777" w:rsidR="007C66F8" w:rsidRDefault="007D504A" w:rsidP="007D504A">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2E11479C" w14:textId="77777777" w:rsidR="007C66F8" w:rsidRDefault="007D504A" w:rsidP="007D504A">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14:paraId="2E11479D" w14:textId="77777777" w:rsidR="007C66F8" w:rsidRDefault="007D504A">
      <w:pPr>
        <w:pStyle w:val="ProductList-Offering2Heading"/>
        <w:outlineLvl w:val="2"/>
      </w:pPr>
      <w:bookmarkStart w:id="28" w:name="_Sec544"/>
      <w:r>
        <w:t>Hanteringsservrar</w:t>
      </w:r>
      <w:bookmarkEnd w:id="28"/>
      <w:r>
        <w:fldChar w:fldCharType="begin"/>
      </w:r>
      <w:r>
        <w:instrText xml:space="preserve"> TC "</w:instrText>
      </w:r>
      <w:bookmarkStart w:id="29" w:name="_Toc454827278"/>
      <w:r>
        <w:instrText>Hanteringsservrar</w:instrText>
      </w:r>
      <w:bookmarkEnd w:id="29"/>
      <w:r>
        <w:instrText>" \l 3</w:instrText>
      </w:r>
      <w:r>
        <w:fldChar w:fldCharType="end"/>
      </w:r>
    </w:p>
    <w:p w14:paraId="2E11479E" w14:textId="77777777" w:rsidR="007C66F8" w:rsidRDefault="007D504A">
      <w:pPr>
        <w:pStyle w:val="ProductList-ClauseHeading"/>
        <w:outlineLvl w:val="3"/>
      </w:pPr>
      <w:r>
        <w:t>Hanteringslicenser</w:t>
      </w:r>
    </w:p>
    <w:p w14:paraId="2E11479F" w14:textId="77777777" w:rsidR="007C66F8" w:rsidRDefault="007D504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2E1147A0" w14:textId="77777777" w:rsidR="007C66F8" w:rsidRDefault="007C66F8">
      <w:pPr>
        <w:pStyle w:val="ProductList-Body"/>
      </w:pPr>
    </w:p>
    <w:p w14:paraId="2E1147A1" w14:textId="77777777" w:rsidR="007C66F8" w:rsidRDefault="007D504A">
      <w:pPr>
        <w:pStyle w:val="ProductList-ClauseHeading"/>
        <w:outlineLvl w:val="3"/>
      </w:pPr>
      <w:r>
        <w:t>Serverhanteringslicenser (per processor)</w:t>
      </w:r>
    </w:p>
    <w:p w14:paraId="2E1147A2" w14:textId="77777777" w:rsidR="007C66F8" w:rsidRDefault="007D504A" w:rsidP="007D504A">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14:paraId="2E1147A3" w14:textId="77777777" w:rsidR="007C66F8" w:rsidRDefault="007D504A" w:rsidP="007D504A">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w:t>
      </w:r>
    </w:p>
    <w:p w14:paraId="2E1147A4" w14:textId="77777777" w:rsidR="007C66F8" w:rsidRDefault="007D504A" w:rsidP="007D504A">
      <w:pPr>
        <w:pStyle w:val="ProductList-Bullet"/>
        <w:numPr>
          <w:ilvl w:val="0"/>
          <w:numId w:val="14"/>
        </w:numPr>
      </w:pPr>
      <w:r>
        <w:t>En Licens krävs för varannan processor på den Licensierade Servern.</w:t>
      </w:r>
    </w:p>
    <w:p w14:paraId="2E1147A5" w14:textId="77777777" w:rsidR="007C66F8" w:rsidRDefault="007D504A" w:rsidP="007D504A">
      <w:pPr>
        <w:pStyle w:val="ProductList-Bullet"/>
        <w:numPr>
          <w:ilvl w:val="0"/>
          <w:numId w:val="14"/>
        </w:numPr>
      </w:pPr>
      <w:r>
        <w:t xml:space="preserve">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E1147A6" w14:textId="77777777" w:rsidR="007C66F8" w:rsidRDefault="007D504A" w:rsidP="007D504A">
      <w:pPr>
        <w:pStyle w:val="ProductList-Bullet"/>
        <w:numPr>
          <w:ilvl w:val="0"/>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E1147A7" w14:textId="77777777" w:rsidR="007C66F8" w:rsidRDefault="007D504A" w:rsidP="007D504A">
      <w:pPr>
        <w:pStyle w:val="ProductList-Bullet"/>
        <w:numPr>
          <w:ilvl w:val="0"/>
          <w:numId w:val="14"/>
        </w:numPr>
      </w:pPr>
      <w:r>
        <w:t xml:space="preserve">Kunden får tilldela ytterligare Standardutgåvelicenser till sin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w:t>
      </w:r>
      <w:r>
        <w:fldChar w:fldCharType="end"/>
      </w:r>
      <w:r>
        <w:t xml:space="preserve"> och Hantera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per licens.</w:t>
      </w:r>
    </w:p>
    <w:p w14:paraId="2E1147A8" w14:textId="77777777" w:rsidR="007C66F8" w:rsidRDefault="007D504A" w:rsidP="007D504A">
      <w:pPr>
        <w:pStyle w:val="ProductList-Bullet"/>
        <w:numPr>
          <w:ilvl w:val="0"/>
          <w:numId w:val="14"/>
        </w:numPr>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Datacenterutgåva tillåter användning 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E1147A9" w14:textId="77777777" w:rsidR="007C66F8" w:rsidRDefault="007C66F8">
      <w:pPr>
        <w:pStyle w:val="ProductList-Body"/>
      </w:pPr>
    </w:p>
    <w:p w14:paraId="2E1147AA" w14:textId="77777777" w:rsidR="007C66F8" w:rsidRDefault="007D504A">
      <w:pPr>
        <w:pStyle w:val="ProductList-ClauseHeading"/>
        <w:outlineLvl w:val="3"/>
      </w:pPr>
      <w:r>
        <w:t>Klienthanteringslicenser (per OSE eller användare)</w:t>
      </w:r>
    </w:p>
    <w:p w14:paraId="2E1147AB" w14:textId="77777777" w:rsidR="007C66F8" w:rsidRDefault="007D504A" w:rsidP="007D504A">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14:paraId="2E1147AC" w14:textId="77777777" w:rsidR="007C66F8" w:rsidRDefault="007D504A" w:rsidP="007D504A">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2E1147AD" w14:textId="77777777" w:rsidR="007C66F8" w:rsidRDefault="007D504A" w:rsidP="007D504A">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2E1147AE" w14:textId="77777777" w:rsidR="007C66F8" w:rsidRDefault="007D504A" w:rsidP="007D504A">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OSE-klienthanteringslicens eller en användarklienthanteringslicens för varje användare.</w:t>
      </w:r>
    </w:p>
    <w:p w14:paraId="2E1147AF" w14:textId="77777777" w:rsidR="007C66F8" w:rsidRDefault="007C66F8">
      <w:pPr>
        <w:pStyle w:val="ProductList-Body"/>
      </w:pPr>
    </w:p>
    <w:p w14:paraId="2E1147B0" w14:textId="77777777" w:rsidR="007C66F8" w:rsidRDefault="007D504A">
      <w:pPr>
        <w:pStyle w:val="ProductList-ClauseHeading"/>
        <w:outlineLvl w:val="3"/>
      </w:pPr>
      <w:r>
        <w:t>Hanteringslicenser krävs inte för:</w:t>
      </w:r>
    </w:p>
    <w:p w14:paraId="2E1147B1" w14:textId="77777777" w:rsidR="007C66F8" w:rsidRDefault="007D504A" w:rsidP="007D504A">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2E1147B2" w14:textId="77777777" w:rsidR="007C66F8" w:rsidRDefault="007D504A" w:rsidP="007D504A">
      <w:pPr>
        <w:pStyle w:val="ProductList-Bullet"/>
        <w:numPr>
          <w:ilvl w:val="0"/>
          <w:numId w:val="16"/>
        </w:numPr>
      </w:pPr>
      <w:r>
        <w:t>De av Kundens nätverksinfrastrukturenheter som fungerar enbart i syfte att överföra nätverksdata och inte kör Windows-serverprogramvara;</w:t>
      </w:r>
    </w:p>
    <w:p w14:paraId="2E1147B3" w14:textId="77777777" w:rsidR="007C66F8" w:rsidRDefault="007D504A" w:rsidP="007D504A">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2E1147B4" w14:textId="77777777" w:rsidR="007C66F8" w:rsidRDefault="007D504A" w:rsidP="007D504A">
      <w:pPr>
        <w:pStyle w:val="ProductList-Bullet"/>
        <w:numPr>
          <w:ilvl w:val="0"/>
          <w:numId w:val="16"/>
        </w:numPr>
      </w:pPr>
      <w:r>
        <w:lastRenderedPageBreak/>
        <w:t>Enheter som endast övervakas eller hanteras för dess hårdvarukomponenters status med avseende på systemtemperatur, fläkthastighet, ström på/av, systemåterställning eller CPU-tillgänglighet.</w:t>
      </w:r>
    </w:p>
    <w:p w14:paraId="2E1147B5" w14:textId="77777777" w:rsidR="007C66F8" w:rsidRDefault="007C66F8">
      <w:pPr>
        <w:pStyle w:val="ProductList-Body"/>
      </w:pPr>
    </w:p>
    <w:p w14:paraId="2E1147B6" w14:textId="77777777" w:rsidR="007C66F8" w:rsidRDefault="007D504A">
      <w:pPr>
        <w:pStyle w:val="ProductList-ClauseHeading"/>
        <w:outlineLvl w:val="3"/>
      </w:pPr>
      <w:r>
        <w:t>Datauppsättningar</w:t>
      </w:r>
    </w:p>
    <w:p w14:paraId="2E1147B7" w14:textId="77777777" w:rsidR="007C66F8" w:rsidRDefault="007D504A">
      <w:pPr>
        <w:pStyle w:val="ProductList-Body"/>
      </w:pPr>
      <w:r>
        <w:t>Kunden får inte kopiera eller distribuera någon datauppsättning (eller delar av en datauppsättning) som ingår i programvaran.</w:t>
      </w:r>
    </w:p>
    <w:p w14:paraId="2E1147B8"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7B9"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7BB" w14:textId="77777777" w:rsidR="007C66F8" w:rsidRDefault="007C66F8">
      <w:pPr>
        <w:pStyle w:val="ProductList-Body"/>
      </w:pPr>
    </w:p>
    <w:p w14:paraId="2E1147BC" w14:textId="77777777" w:rsidR="007C66F8" w:rsidRDefault="007D504A">
      <w:pPr>
        <w:pStyle w:val="ProductList-Offering2Heading"/>
        <w:outlineLvl w:val="2"/>
      </w:pPr>
      <w:bookmarkStart w:id="30" w:name="_Sec545"/>
      <w:r>
        <w:t>Specialservrar</w:t>
      </w:r>
      <w:bookmarkEnd w:id="30"/>
      <w:r>
        <w:fldChar w:fldCharType="begin"/>
      </w:r>
      <w:r>
        <w:instrText xml:space="preserve"> TC "</w:instrText>
      </w:r>
      <w:bookmarkStart w:id="31" w:name="_Toc454827279"/>
      <w:r>
        <w:instrText>Specialservrar</w:instrText>
      </w:r>
      <w:bookmarkEnd w:id="31"/>
      <w:r>
        <w:instrText>" \l 3</w:instrText>
      </w:r>
      <w:r>
        <w:fldChar w:fldCharType="end"/>
      </w:r>
    </w:p>
    <w:p w14:paraId="2E1147BD" w14:textId="77777777" w:rsidR="007C66F8" w:rsidRDefault="007D504A">
      <w:pPr>
        <w:pStyle w:val="ProductList-ClauseHeading"/>
        <w:outlineLvl w:val="3"/>
      </w:pPr>
      <w:r>
        <w:t>Serverlicenser (per Instans)</w:t>
      </w:r>
    </w:p>
    <w:p w14:paraId="2E1147BE" w14:textId="77777777" w:rsidR="007C66F8" w:rsidRDefault="007D504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14:paraId="2E1147BF" w14:textId="77777777" w:rsidR="007C66F8" w:rsidRDefault="007D504A">
      <w:pPr>
        <w:pStyle w:val="ProductList-Offering2Heading"/>
        <w:outlineLvl w:val="2"/>
      </w:pPr>
      <w:bookmarkStart w:id="32" w:name="_Sec546"/>
      <w:r>
        <w:t>Utvecklingsverktyg</w:t>
      </w:r>
      <w:bookmarkEnd w:id="32"/>
      <w:r>
        <w:fldChar w:fldCharType="begin"/>
      </w:r>
      <w:r>
        <w:instrText xml:space="preserve"> TC "</w:instrText>
      </w:r>
      <w:bookmarkStart w:id="33" w:name="_Toc454827280"/>
      <w:r>
        <w:instrText>Utvecklingsverktyg</w:instrText>
      </w:r>
      <w:bookmarkEnd w:id="33"/>
      <w:r>
        <w:instrText>" \l 3</w:instrText>
      </w:r>
      <w:r>
        <w:fldChar w:fldCharType="end"/>
      </w:r>
    </w:p>
    <w:p w14:paraId="2E1147C0" w14:textId="77777777" w:rsidR="007C66F8" w:rsidRDefault="007D504A">
      <w:pPr>
        <w:pStyle w:val="ProductList-ClauseHeading"/>
        <w:outlineLvl w:val="3"/>
      </w:pPr>
      <w:r>
        <w:t>Användarlicenser</w:t>
      </w:r>
    </w:p>
    <w:p w14:paraId="2E1147C1" w14:textId="77777777" w:rsidR="007C66F8" w:rsidRDefault="007D504A" w:rsidP="007D504A">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14:paraId="2E1147C2" w14:textId="77777777" w:rsidR="007C66F8" w:rsidRDefault="007D504A" w:rsidP="007D504A">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2E1147C3" w14:textId="77777777" w:rsidR="007C66F8" w:rsidRDefault="007D504A" w:rsidP="007D504A">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2E1147C4" w14:textId="77777777" w:rsidR="007C66F8" w:rsidRDefault="007C66F8">
      <w:pPr>
        <w:pStyle w:val="ProductList-Body"/>
      </w:pPr>
    </w:p>
    <w:p w14:paraId="2E1147C5" w14:textId="77777777" w:rsidR="007C66F8" w:rsidRDefault="007D504A">
      <w:pPr>
        <w:pStyle w:val="ProductList-ClauseHeading"/>
        <w:outlineLvl w:val="3"/>
      </w:pPr>
      <w:r>
        <w:t>Ytterligare licensvillkor för MSDN-abonnemang</w:t>
      </w:r>
    </w:p>
    <w:p w14:paraId="2E1147C6" w14:textId="77777777" w:rsidR="007C66F8" w:rsidRDefault="007D504A">
      <w:pPr>
        <w:pStyle w:val="ProductList-Body"/>
      </w:pPr>
      <w:r>
        <w:t xml:space="preserve">Utöver rättigheterna i de Licensmodellvillkoren får kunden tilldela 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2E1147C7" w14:textId="77777777" w:rsidR="007C66F8" w:rsidRDefault="007C66F8">
      <w:pPr>
        <w:pStyle w:val="ProductList-Body"/>
      </w:pPr>
    </w:p>
    <w:p w14:paraId="2E1147C8" w14:textId="77777777" w:rsidR="007C66F8" w:rsidRDefault="007D504A">
      <w:pPr>
        <w:pStyle w:val="ProductList-SubClauseHeading"/>
        <w:outlineLvl w:val="4"/>
      </w:pPr>
      <w:r>
        <w:t>Köra programvaran på Microsoft Azure Platform-tjänster</w:t>
      </w:r>
    </w:p>
    <w:p w14:paraId="2E1147C9" w14:textId="77777777" w:rsidR="007C66F8" w:rsidRDefault="007D504A" w:rsidP="007D504A">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MSDN-abonnemang gäller. </w:t>
      </w:r>
    </w:p>
    <w:p w14:paraId="2E1147CA" w14:textId="77777777" w:rsidR="007C66F8" w:rsidRDefault="007D504A" w:rsidP="007D504A">
      <w:pPr>
        <w:pStyle w:val="ProductList-Bullet"/>
        <w:numPr>
          <w:ilvl w:val="1"/>
          <w:numId w:val="18"/>
        </w:numPr>
      </w:pPr>
      <w:r>
        <w:t>Användningen av Programvaran förblir underkastad de allmänna villkoren för Kundens volymlicensieringsavtal och alla villkor som medföljer Programvaran.</w:t>
      </w:r>
    </w:p>
    <w:p w14:paraId="2E1147CB" w14:textId="77777777" w:rsidR="007C66F8" w:rsidRDefault="007D504A" w:rsidP="007D504A">
      <w:pPr>
        <w:pStyle w:val="ProductList-Bullet"/>
        <w:numPr>
          <w:ilvl w:val="1"/>
          <w:numId w:val="18"/>
        </w:numPr>
      </w:pPr>
      <w:r>
        <w:t xml:space="preserve">Villkor för utvecklingsverktygslicensmodellen gäller för användning av Programvaran och Azure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14:paraId="2E1147CC" w14:textId="77777777" w:rsidR="007C66F8" w:rsidRDefault="007C66F8">
      <w:pPr>
        <w:pStyle w:val="ProductList-BodyIndented"/>
      </w:pPr>
    </w:p>
    <w:p w14:paraId="2E1147CD" w14:textId="77777777" w:rsidR="007C66F8" w:rsidRDefault="007D504A">
      <w:pPr>
        <w:pStyle w:val="ProductList-SubClauseHeading"/>
        <w:outlineLvl w:val="4"/>
      </w:pPr>
      <w:r>
        <w:t>Ytterligare krav</w:t>
      </w:r>
    </w:p>
    <w:p w14:paraId="2E1147CE" w14:textId="77777777" w:rsidR="007C66F8" w:rsidRDefault="007D504A">
      <w:pPr>
        <w:pStyle w:val="ProductList-BodyIndented"/>
      </w:pPr>
      <w:r>
        <w:t>För att köra Programvara på Microsoft Azure-plattformtjänster måste Kunden aktivera sitt MSDN-abonnemang genom att länka sitt Microsoft-konto till MSDN-abonnemanget.</w:t>
      </w:r>
    </w:p>
    <w:p w14:paraId="2E1147CF" w14:textId="77777777" w:rsidR="007C66F8" w:rsidRDefault="007C66F8">
      <w:pPr>
        <w:pStyle w:val="ProductList-BodyIndented"/>
      </w:pPr>
    </w:p>
    <w:p w14:paraId="2E1147D0" w14:textId="77777777" w:rsidR="007C66F8" w:rsidRDefault="007D504A">
      <w:pPr>
        <w:pStyle w:val="ProductList-SubClauseHeading"/>
        <w:outlineLvl w:val="4"/>
      </w:pPr>
      <w:r>
        <w:t>Acceptanstestning och feedback</w:t>
      </w:r>
    </w:p>
    <w:p w14:paraId="2E1147D1" w14:textId="77777777" w:rsidR="007C66F8" w:rsidRDefault="007D504A">
      <w:pPr>
        <w:pStyle w:val="ProductList-BodyIndented"/>
      </w:pPr>
      <w:r>
        <w:t>Kundens slutanvändare får beviljas åtkomst till Programvaran och onlinetjänster som har gjorts tillgängliga med Kundens MSDN-abonnemang för att utföra acceptanstest eller ge feedback på Kundens program.</w:t>
      </w:r>
    </w:p>
    <w:p w14:paraId="2E1147D2" w14:textId="77777777" w:rsidR="007C66F8" w:rsidRDefault="007C66F8">
      <w:pPr>
        <w:pStyle w:val="ProductList-BodyIndented"/>
      </w:pPr>
    </w:p>
    <w:p w14:paraId="2E1147D3" w14:textId="77777777" w:rsidR="007C66F8" w:rsidRDefault="007D504A">
      <w:pPr>
        <w:pStyle w:val="ProductList-SubClauseHeading"/>
        <w:outlineLvl w:val="4"/>
      </w:pPr>
      <w:r>
        <w:t>Windows Server 2012 R2 Remote Desktop Services</w:t>
      </w:r>
    </w:p>
    <w:p w14:paraId="2E1147D4" w14:textId="77777777" w:rsidR="007C66F8" w:rsidRDefault="007D504A">
      <w:pPr>
        <w:pStyle w:val="ProductList-BodyIndented"/>
      </w:pPr>
      <w:r>
        <w:t>Upp till 200 anonyma användare får samtidigt använda funktionen Remote Desktop Services i Windows Server-programvaran för att bereda sig åtkomst till onlinedemonstrationer av Kundens program.</w:t>
      </w:r>
    </w:p>
    <w:p w14:paraId="2E1147D5" w14:textId="77777777" w:rsidR="007C66F8" w:rsidRDefault="007C66F8">
      <w:pPr>
        <w:pStyle w:val="ProductList-BodyIndented"/>
      </w:pPr>
    </w:p>
    <w:p w14:paraId="2E1147D6" w14:textId="77777777" w:rsidR="007C66F8" w:rsidRDefault="007D504A">
      <w:pPr>
        <w:pStyle w:val="ProductList-SubClauseHeading"/>
        <w:outlineLvl w:val="4"/>
      </w:pPr>
      <w:r>
        <w:t>Windows inbäddad produkt</w:t>
      </w:r>
    </w:p>
    <w:p w14:paraId="2E1147D7" w14:textId="77777777" w:rsidR="007C66F8" w:rsidRDefault="007D504A">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2E1147D8" w14:textId="77777777" w:rsidR="007C66F8" w:rsidRDefault="007C66F8">
      <w:pPr>
        <w:pStyle w:val="ProductList-BodyIndented"/>
        <w:jc w:val="right"/>
      </w:pPr>
    </w:p>
    <w:tbl>
      <w:tblPr>
        <w:tblStyle w:val="PURTable0"/>
        <w:tblW w:w="0" w:type="dxa"/>
        <w:tblLook w:val="04A0" w:firstRow="1" w:lastRow="0" w:firstColumn="1" w:lastColumn="0" w:noHBand="0" w:noVBand="1"/>
      </w:tblPr>
      <w:tblGrid>
        <w:gridCol w:w="10440"/>
      </w:tblGrid>
      <w:tr w:rsidR="007C66F8" w14:paraId="2E114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7D9"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7DB" w14:textId="77777777" w:rsidR="007C66F8" w:rsidRDefault="007C66F8">
      <w:pPr>
        <w:pStyle w:val="ProductList-BodyIndented"/>
      </w:pPr>
    </w:p>
    <w:p w14:paraId="2E1147DC" w14:textId="77777777" w:rsidR="007C66F8" w:rsidRDefault="007C66F8">
      <w:pPr>
        <w:sectPr w:rsidR="007C66F8">
          <w:headerReference w:type="default" r:id="rId33"/>
          <w:footerReference w:type="default" r:id="rId34"/>
          <w:type w:val="continuous"/>
          <w:pgSz w:w="12240" w:h="15840" w:code="1"/>
          <w:pgMar w:top="1170" w:right="720" w:bottom="720" w:left="720" w:header="432" w:footer="288" w:gutter="0"/>
          <w:cols w:space="360"/>
        </w:sectPr>
      </w:pPr>
    </w:p>
    <w:p w14:paraId="2E1147DD" w14:textId="77777777" w:rsidR="007C66F8" w:rsidRDefault="007D504A">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54827281"/>
      <w:r>
        <w:instrText>Programvara</w:instrText>
      </w:r>
      <w:bookmarkEnd w:id="35"/>
      <w:r>
        <w:instrText>" \l 1</w:instrText>
      </w:r>
      <w:r>
        <w:fldChar w:fldCharType="end"/>
      </w:r>
    </w:p>
    <w:p w14:paraId="2E1147DE" w14:textId="77777777" w:rsidR="007C66F8" w:rsidRDefault="007D504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7282"/>
      <w:r>
        <w:instrText>Advanced Threat Analytics</w:instrText>
      </w:r>
      <w:bookmarkEnd w:id="37"/>
      <w:r>
        <w:instrText>" \l 2</w:instrText>
      </w:r>
      <w:r>
        <w:fldChar w:fldCharType="end"/>
      </w:r>
    </w:p>
    <w:p w14:paraId="2E1147DF" w14:textId="77777777" w:rsidR="007C66F8" w:rsidRDefault="007D504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7C66F8" w14:paraId="2E114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7E0"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1"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2"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3"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4"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5"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6"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7"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8"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9"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A"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7EB"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7F9" w14:textId="77777777">
        <w:tc>
          <w:tcPr>
            <w:tcW w:w="4160" w:type="dxa"/>
            <w:tcBorders>
              <w:top w:val="single" w:sz="6" w:space="0" w:color="FFFFFF"/>
              <w:left w:val="none" w:sz="4" w:space="0" w:color="6E6E6E"/>
              <w:bottom w:val="dashed" w:sz="4" w:space="0" w:color="BFBFBF"/>
              <w:right w:val="none" w:sz="4" w:space="0" w:color="6E6E6E"/>
            </w:tcBorders>
          </w:tcPr>
          <w:p w14:paraId="2E1147ED" w14:textId="77777777" w:rsidR="007C66F8" w:rsidRDefault="007D504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7EE" w14:textId="77777777" w:rsidR="007C66F8" w:rsidRDefault="007D50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1147EF"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147F0"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47F1"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806" w14:textId="77777777">
        <w:tc>
          <w:tcPr>
            <w:tcW w:w="4160" w:type="dxa"/>
            <w:tcBorders>
              <w:top w:val="dashed" w:sz="4" w:space="0" w:color="BFBFBF"/>
              <w:left w:val="none" w:sz="4" w:space="0" w:color="6E6E6E"/>
              <w:bottom w:val="none" w:sz="4" w:space="0" w:color="FFFFFF"/>
              <w:right w:val="none" w:sz="4" w:space="0" w:color="6E6E6E"/>
            </w:tcBorders>
          </w:tcPr>
          <w:p w14:paraId="2E1147FA" w14:textId="77777777" w:rsidR="007C66F8" w:rsidRDefault="007D504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1147FB" w14:textId="77777777" w:rsidR="007C66F8" w:rsidRDefault="007D50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E1147FC"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1147FD" w14:textId="77777777" w:rsidR="007C66F8" w:rsidRDefault="007D50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1147FE"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7F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0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0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0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0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0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05" w14:textId="77777777" w:rsidR="007C66F8" w:rsidRDefault="007C66F8">
            <w:pPr>
              <w:pStyle w:val="ProductList-TableBody"/>
              <w:jc w:val="center"/>
            </w:pPr>
          </w:p>
        </w:tc>
      </w:tr>
    </w:tbl>
    <w:p w14:paraId="2E114807" w14:textId="77777777" w:rsidR="007C66F8" w:rsidRDefault="007D504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7C66F8" w14:paraId="2E114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808" w14:textId="77777777" w:rsidR="007C66F8" w:rsidRDefault="007D504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E114809"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80A" w14:textId="77777777" w:rsidR="007C66F8" w:rsidRDefault="007D504A">
            <w:pPr>
              <w:pStyle w:val="ProductList-TableBody"/>
            </w:pPr>
            <w:r>
              <w:rPr>
                <w:color w:val="404040"/>
              </w:rPr>
              <w:t>Nedgraderingar: Ej tillämpligt</w:t>
            </w:r>
          </w:p>
        </w:tc>
      </w:tr>
      <w:tr w:rsidR="007C66F8" w14:paraId="2E114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0C"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0D"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80E"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7C66F8" w14:paraId="2E114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0"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1"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2" w14:textId="77777777" w:rsidR="007C66F8" w:rsidRDefault="007D504A">
            <w:pPr>
              <w:pStyle w:val="ProductList-TableBody"/>
            </w:pPr>
            <w:r>
              <w:rPr>
                <w:color w:val="404040"/>
              </w:rPr>
              <w:t>Minskning Möjlig: Ej tillämpligt</w:t>
            </w:r>
          </w:p>
        </w:tc>
      </w:tr>
      <w:tr w:rsidR="007C66F8" w14:paraId="2E114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4"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5"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6" w14:textId="77777777" w:rsidR="007C66F8" w:rsidRDefault="007D504A">
            <w:pPr>
              <w:pStyle w:val="ProductList-TableBody"/>
            </w:pPr>
            <w:r>
              <w:rPr>
                <w:color w:val="404040"/>
              </w:rPr>
              <w:t>True-Up Möjlig: Ej tillämpligt</w:t>
            </w:r>
          </w:p>
        </w:tc>
      </w:tr>
      <w:tr w:rsidR="007C66F8" w14:paraId="2E114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8"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1A" w14:textId="77777777" w:rsidR="007C66F8" w:rsidRDefault="007C66F8">
            <w:pPr>
              <w:pStyle w:val="ProductList-TableBody"/>
            </w:pPr>
          </w:p>
        </w:tc>
      </w:tr>
    </w:tbl>
    <w:p w14:paraId="2E11481C" w14:textId="77777777" w:rsidR="007C66F8" w:rsidRDefault="007C66F8">
      <w:pPr>
        <w:pStyle w:val="ProductList-Body"/>
      </w:pPr>
    </w:p>
    <w:p w14:paraId="2E11481D" w14:textId="77777777" w:rsidR="007C66F8" w:rsidRDefault="007D504A">
      <w:pPr>
        <w:pStyle w:val="ProductList-ClauseHeading"/>
        <w:outlineLvl w:val="3"/>
      </w:pPr>
      <w:r>
        <w:t>2.1 Landsbegränsningar</w:t>
      </w:r>
    </w:p>
    <w:p w14:paraId="2E11481E" w14:textId="77777777" w:rsidR="007C66F8" w:rsidRDefault="007D504A">
      <w:pPr>
        <w:pStyle w:val="ProductList-Body"/>
      </w:pPr>
      <w:r>
        <w:t>Kunden får inte hämta Advanced Threat Analytics 2016 för användning eller distribution i Kina.</w:t>
      </w:r>
    </w:p>
    <w:p w14:paraId="2E11481F" w14:textId="77777777" w:rsidR="007C66F8" w:rsidRDefault="007D504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58"/>
        <w:gridCol w:w="3570"/>
        <w:gridCol w:w="3662"/>
      </w:tblGrid>
      <w:tr w:rsidR="007C66F8" w14:paraId="2E114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820"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tcPr>
          <w:p w14:paraId="2E114821"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822" w14:textId="77777777" w:rsidR="007C66F8" w:rsidRDefault="007D504A">
            <w:pPr>
              <w:pStyle w:val="ProductList-TableBody"/>
            </w:pPr>
            <w:r>
              <w:rPr>
                <w:color w:val="404040"/>
              </w:rPr>
              <w:t>Tilläggsprogramvara: Ej tillämpligt</w:t>
            </w:r>
          </w:p>
        </w:tc>
      </w:tr>
      <w:tr w:rsidR="007C66F8" w14:paraId="2E114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24"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25"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4826"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C66F8" w14:paraId="2E11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4828"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2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2A" w14:textId="77777777" w:rsidR="007C66F8" w:rsidRDefault="007C66F8">
            <w:pPr>
              <w:pStyle w:val="ProductList-TableBody"/>
            </w:pPr>
          </w:p>
        </w:tc>
      </w:tr>
    </w:tbl>
    <w:p w14:paraId="2E11482C" w14:textId="77777777" w:rsidR="007C66F8" w:rsidRDefault="007C66F8">
      <w:pPr>
        <w:pStyle w:val="ProductList-Body"/>
      </w:pPr>
    </w:p>
    <w:p w14:paraId="2E11482D" w14:textId="77777777" w:rsidR="007C66F8" w:rsidRDefault="007D504A">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7C66F8" w14:paraId="2E11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482E" w14:textId="77777777" w:rsidR="007C66F8" w:rsidRDefault="007D504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E11482F" w14:textId="77777777" w:rsidR="007C66F8" w:rsidRDefault="007D504A">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14:paraId="2E114830" w14:textId="77777777" w:rsidR="007C66F8" w:rsidRDefault="007D504A">
            <w:pPr>
              <w:pStyle w:val="ProductList-TableBody"/>
            </w:pPr>
            <w:r>
              <w:t xml:space="preserve">Licens som är Likvärdig Hanteringslicens (se </w:t>
            </w:r>
            <w:hyperlink w:anchor="_Sec591">
              <w:r>
                <w:rPr>
                  <w:color w:val="00467F"/>
                  <w:u w:val="single"/>
                </w:rPr>
                <w:t>Bilaga A</w:t>
              </w:r>
            </w:hyperlink>
            <w:r>
              <w:t>)</w:t>
            </w:r>
          </w:p>
        </w:tc>
      </w:tr>
    </w:tbl>
    <w:p w14:paraId="2E114832" w14:textId="77777777" w:rsidR="007C66F8" w:rsidRDefault="007C66F8">
      <w:pPr>
        <w:pStyle w:val="ProductList-Body"/>
      </w:pPr>
    </w:p>
    <w:p w14:paraId="2E114833" w14:textId="77777777" w:rsidR="007C66F8" w:rsidRDefault="007D504A">
      <w:pPr>
        <w:pStyle w:val="ProductList-ClauseHeading"/>
        <w:outlineLvl w:val="3"/>
      </w:pPr>
      <w:r>
        <w:t>3.2 Användnings som kräver en Hanteringslicens</w:t>
      </w:r>
    </w:p>
    <w:p w14:paraId="2E114834" w14:textId="77777777" w:rsidR="007C66F8" w:rsidRDefault="007D504A">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2E114835" w14:textId="77777777" w:rsidR="007C66F8" w:rsidRDefault="007C66F8">
      <w:pPr>
        <w:pStyle w:val="ProductList-Body"/>
      </w:pPr>
    </w:p>
    <w:p w14:paraId="2E114836" w14:textId="77777777" w:rsidR="007C66F8" w:rsidRDefault="007D504A">
      <w:pPr>
        <w:pStyle w:val="ProductList-ClauseHeading"/>
        <w:outlineLvl w:val="3"/>
      </w:pPr>
      <w:r>
        <w:t>3.3 GNU Lesser General Public-licensierade bibliotek</w:t>
      </w:r>
    </w:p>
    <w:p w14:paraId="2E114837" w14:textId="77777777" w:rsidR="007C66F8" w:rsidRDefault="007D504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14:paraId="2E114838" w14:textId="77777777" w:rsidR="007C66F8" w:rsidRDefault="007D504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7C66F8" w14:paraId="2E114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839"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483A"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83B" w14:textId="77777777" w:rsidR="007C66F8" w:rsidRDefault="007D504A">
            <w:pPr>
              <w:pStyle w:val="ProductList-TableBody"/>
            </w:pPr>
            <w:r>
              <w:rPr>
                <w:color w:val="404040"/>
              </w:rPr>
              <w:t>Övertagande Rättigheter: Ej tillämpligt</w:t>
            </w:r>
          </w:p>
        </w:tc>
      </w:tr>
      <w:tr w:rsidR="007C66F8" w14:paraId="2E114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3D"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3E"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3F" w14:textId="77777777" w:rsidR="007C66F8" w:rsidRDefault="007D504A">
            <w:pPr>
              <w:pStyle w:val="ProductList-TableBody"/>
            </w:pPr>
            <w:r>
              <w:rPr>
                <w:color w:val="404040"/>
              </w:rPr>
              <w:t>Glidande Rättigheter: Ej tillämpligt</w:t>
            </w:r>
          </w:p>
        </w:tc>
      </w:tr>
      <w:tr w:rsidR="007C66F8" w14:paraId="2E114844" w14:textId="77777777">
        <w:tc>
          <w:tcPr>
            <w:tcW w:w="4040" w:type="dxa"/>
            <w:tcBorders>
              <w:top w:val="single" w:sz="4" w:space="0" w:color="000000"/>
              <w:left w:val="single" w:sz="4" w:space="0" w:color="000000"/>
              <w:bottom w:val="single" w:sz="4" w:space="0" w:color="000000"/>
              <w:right w:val="single" w:sz="4" w:space="0" w:color="000000"/>
            </w:tcBorders>
          </w:tcPr>
          <w:p w14:paraId="2E114841"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4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43" w14:textId="77777777" w:rsidR="007C66F8" w:rsidRDefault="007C66F8">
            <w:pPr>
              <w:pStyle w:val="ProductList-TableBody"/>
            </w:pPr>
          </w:p>
        </w:tc>
      </w:tr>
    </w:tbl>
    <w:p w14:paraId="2E11484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84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848" w14:textId="77777777" w:rsidR="007C66F8" w:rsidRDefault="007C66F8">
      <w:pPr>
        <w:pStyle w:val="ProductList-Body"/>
      </w:pPr>
    </w:p>
    <w:p w14:paraId="2E114849" w14:textId="77777777" w:rsidR="007C66F8" w:rsidRDefault="007D504A">
      <w:pPr>
        <w:pStyle w:val="ProductList-Offering1HeadingNoBorder"/>
        <w:outlineLvl w:val="1"/>
      </w:pPr>
      <w:bookmarkStart w:id="42" w:name="_Sec592"/>
      <w:r>
        <w:t>BizTalk</w:t>
      </w:r>
      <w:bookmarkEnd w:id="42"/>
      <w:r>
        <w:fldChar w:fldCharType="begin"/>
      </w:r>
      <w:r>
        <w:instrText xml:space="preserve"> TC "</w:instrText>
      </w:r>
      <w:bookmarkStart w:id="43" w:name="_Toc454827283"/>
      <w:r>
        <w:instrText>BizTalk</w:instrText>
      </w:r>
      <w:bookmarkEnd w:id="43"/>
      <w:r>
        <w:instrText>" \l 2</w:instrText>
      </w:r>
      <w:r>
        <w:fldChar w:fldCharType="end"/>
      </w:r>
    </w:p>
    <w:p w14:paraId="2E11484A" w14:textId="77777777" w:rsidR="007C66F8" w:rsidRDefault="007D504A">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C66F8" w14:paraId="2E1148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84B"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4C"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4D"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4E"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4F"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85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864" w14:textId="77777777">
        <w:tc>
          <w:tcPr>
            <w:tcW w:w="4160" w:type="dxa"/>
            <w:tcBorders>
              <w:top w:val="single" w:sz="6" w:space="0" w:color="FFFFFF"/>
              <w:left w:val="none" w:sz="4" w:space="0" w:color="6E6E6E"/>
              <w:bottom w:val="dashed" w:sz="4" w:space="0" w:color="BFBFBF"/>
              <w:right w:val="none" w:sz="4" w:space="0" w:color="6E6E6E"/>
            </w:tcBorders>
          </w:tcPr>
          <w:p w14:paraId="2E114858" w14:textId="77777777" w:rsidR="007C66F8" w:rsidRDefault="007D504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114859" w14:textId="77777777" w:rsidR="007C66F8" w:rsidRDefault="007D504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11485A" w14:textId="77777777" w:rsidR="007C66F8" w:rsidRDefault="007D50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11485B" w14:textId="77777777" w:rsidR="007C66F8" w:rsidRDefault="007D50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11485C" w14:textId="77777777" w:rsidR="007C66F8" w:rsidRDefault="007D50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5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5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5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6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6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6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6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871" w14:textId="77777777">
        <w:tc>
          <w:tcPr>
            <w:tcW w:w="4160" w:type="dxa"/>
            <w:tcBorders>
              <w:top w:val="dashed" w:sz="4" w:space="0" w:color="BFBFBF"/>
              <w:left w:val="none" w:sz="4" w:space="0" w:color="6E6E6E"/>
              <w:bottom w:val="dashed" w:sz="4" w:space="0" w:color="BFBFBF"/>
              <w:right w:val="none" w:sz="4" w:space="0" w:color="6E6E6E"/>
            </w:tcBorders>
          </w:tcPr>
          <w:p w14:paraId="2E114865" w14:textId="77777777" w:rsidR="007C66F8" w:rsidRDefault="007D504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66" w14:textId="77777777" w:rsidR="007C66F8" w:rsidRDefault="007D50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67"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68"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11486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6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6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6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6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6E" w14:textId="77777777" w:rsidR="007C66F8" w:rsidRDefault="007D50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6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70" w14:textId="77777777" w:rsidR="007C66F8" w:rsidRDefault="007C66F8">
            <w:pPr>
              <w:pStyle w:val="ProductList-TableBody"/>
              <w:jc w:val="center"/>
            </w:pPr>
          </w:p>
        </w:tc>
      </w:tr>
      <w:tr w:rsidR="007C66F8" w14:paraId="2E11487E" w14:textId="77777777">
        <w:tc>
          <w:tcPr>
            <w:tcW w:w="4160" w:type="dxa"/>
            <w:tcBorders>
              <w:top w:val="dashed" w:sz="4" w:space="0" w:color="BFBFBF"/>
              <w:left w:val="none" w:sz="4" w:space="0" w:color="6E6E6E"/>
              <w:bottom w:val="dashed" w:sz="4" w:space="0" w:color="BFBFBF"/>
              <w:right w:val="none" w:sz="4" w:space="0" w:color="6E6E6E"/>
            </w:tcBorders>
          </w:tcPr>
          <w:p w14:paraId="2E114872" w14:textId="77777777" w:rsidR="007C66F8" w:rsidRDefault="007D504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73" w14:textId="77777777" w:rsidR="007C66F8" w:rsidRDefault="007D50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74"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75"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11487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7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7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7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7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7B" w14:textId="77777777" w:rsidR="007C66F8" w:rsidRDefault="007D50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7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7D" w14:textId="77777777" w:rsidR="007C66F8" w:rsidRDefault="007C66F8">
            <w:pPr>
              <w:pStyle w:val="ProductList-TableBody"/>
              <w:jc w:val="center"/>
            </w:pPr>
          </w:p>
        </w:tc>
      </w:tr>
      <w:tr w:rsidR="007C66F8" w14:paraId="2E11488B" w14:textId="77777777">
        <w:tc>
          <w:tcPr>
            <w:tcW w:w="4160" w:type="dxa"/>
            <w:tcBorders>
              <w:top w:val="dashed" w:sz="4" w:space="0" w:color="BFBFBF"/>
              <w:left w:val="none" w:sz="4" w:space="0" w:color="6E6E6E"/>
              <w:bottom w:val="dashed" w:sz="4" w:space="0" w:color="BFBFBF"/>
              <w:right w:val="none" w:sz="4" w:space="0" w:color="6E6E6E"/>
            </w:tcBorders>
          </w:tcPr>
          <w:p w14:paraId="2E11487F" w14:textId="77777777" w:rsidR="007C66F8" w:rsidRDefault="007D504A">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80" w14:textId="77777777" w:rsidR="007C66F8" w:rsidRDefault="007D50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81" w14:textId="77777777" w:rsidR="007C66F8" w:rsidRDefault="007D50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82" w14:textId="77777777" w:rsidR="007C66F8" w:rsidRDefault="007D50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114883" w14:textId="77777777" w:rsidR="007C66F8" w:rsidRDefault="007D50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4"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7"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8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898" w14:textId="77777777">
        <w:tc>
          <w:tcPr>
            <w:tcW w:w="4160" w:type="dxa"/>
            <w:tcBorders>
              <w:top w:val="dashed" w:sz="4" w:space="0" w:color="BFBFBF"/>
              <w:left w:val="none" w:sz="4" w:space="0" w:color="6E6E6E"/>
              <w:bottom w:val="dashed" w:sz="4" w:space="0" w:color="BFBFBF"/>
              <w:right w:val="none" w:sz="4" w:space="0" w:color="6E6E6E"/>
            </w:tcBorders>
          </w:tcPr>
          <w:p w14:paraId="2E11488C" w14:textId="77777777" w:rsidR="007C66F8" w:rsidRDefault="007D504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8D" w14:textId="77777777" w:rsidR="007C66F8" w:rsidRDefault="007D50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8E" w14:textId="77777777" w:rsidR="007C66F8" w:rsidRDefault="007D50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1488F" w14:textId="77777777" w:rsidR="007C66F8" w:rsidRDefault="007D50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114890" w14:textId="77777777" w:rsidR="007C66F8" w:rsidRDefault="007D50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9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8A5" w14:textId="77777777">
        <w:tc>
          <w:tcPr>
            <w:tcW w:w="4160" w:type="dxa"/>
            <w:tcBorders>
              <w:top w:val="dashed" w:sz="4" w:space="0" w:color="BFBFBF"/>
              <w:left w:val="none" w:sz="4" w:space="0" w:color="6E6E6E"/>
              <w:bottom w:val="none" w:sz="4" w:space="0" w:color="6E6E6E"/>
              <w:right w:val="none" w:sz="4" w:space="0" w:color="6E6E6E"/>
            </w:tcBorders>
          </w:tcPr>
          <w:p w14:paraId="2E114899" w14:textId="77777777" w:rsidR="007C66F8" w:rsidRDefault="007D504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11489A" w14:textId="77777777" w:rsidR="007C66F8" w:rsidRDefault="007D504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11489B"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11489C"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11489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9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9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A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A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8A2" w14:textId="77777777" w:rsidR="007C66F8" w:rsidRDefault="007D50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A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8A4" w14:textId="77777777" w:rsidR="007C66F8" w:rsidRDefault="007C66F8">
            <w:pPr>
              <w:pStyle w:val="ProductList-TableBody"/>
              <w:jc w:val="center"/>
            </w:pPr>
          </w:p>
        </w:tc>
      </w:tr>
    </w:tbl>
    <w:p w14:paraId="2E1148A6" w14:textId="77777777" w:rsidR="007C66F8" w:rsidRDefault="007D504A">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7C66F8" w14:paraId="2E114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8A7"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2E1148A8"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8A9" w14:textId="77777777" w:rsidR="007C66F8" w:rsidRDefault="007D504A">
            <w:pPr>
              <w:pStyle w:val="ProductList-TableBody"/>
            </w:pPr>
            <w:r>
              <w:rPr>
                <w:color w:val="404040"/>
              </w:rPr>
              <w:t>Nedgraderingar: Ej tillämpligt</w:t>
            </w:r>
          </w:p>
        </w:tc>
      </w:tr>
      <w:tr w:rsidR="007C66F8" w14:paraId="2E114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AB"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AC"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8AD"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C66F8" w14:paraId="2E114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AF"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8B0"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B1" w14:textId="77777777" w:rsidR="007C66F8" w:rsidRDefault="007D504A">
            <w:pPr>
              <w:pStyle w:val="ProductList-TableBody"/>
            </w:pPr>
            <w:r>
              <w:rPr>
                <w:color w:val="404040"/>
              </w:rPr>
              <w:t>Minskning Möjlig: Ej tillämpligt</w:t>
            </w:r>
          </w:p>
        </w:tc>
      </w:tr>
      <w:tr w:rsidR="007C66F8" w14:paraId="2E1148B6" w14:textId="77777777">
        <w:tc>
          <w:tcPr>
            <w:tcW w:w="4040" w:type="dxa"/>
            <w:tcBorders>
              <w:top w:val="single" w:sz="4" w:space="0" w:color="000000"/>
              <w:left w:val="single" w:sz="4" w:space="0" w:color="000000"/>
              <w:bottom w:val="single" w:sz="4" w:space="0" w:color="000000"/>
              <w:right w:val="single" w:sz="4" w:space="0" w:color="000000"/>
            </w:tcBorders>
          </w:tcPr>
          <w:p w14:paraId="2E1148B3"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B4"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B5" w14:textId="77777777" w:rsidR="007C66F8" w:rsidRDefault="007D504A">
            <w:pPr>
              <w:pStyle w:val="ProductList-TableBody"/>
            </w:pPr>
            <w:r>
              <w:rPr>
                <w:color w:val="404040"/>
              </w:rPr>
              <w:t>True-Up Möjlig: Ej tillämpligt</w:t>
            </w:r>
          </w:p>
        </w:tc>
      </w:tr>
      <w:tr w:rsidR="007C66F8" w14:paraId="2E114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B7"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B8"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B9" w14:textId="77777777" w:rsidR="007C66F8" w:rsidRDefault="007C66F8">
            <w:pPr>
              <w:pStyle w:val="ProductList-TableBody"/>
            </w:pPr>
          </w:p>
        </w:tc>
      </w:tr>
    </w:tbl>
    <w:p w14:paraId="2E1148BB" w14:textId="77777777" w:rsidR="007C66F8" w:rsidRDefault="007D504A">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7C66F8" w14:paraId="2E114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8BC"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Per Core</w:t>
              </w:r>
            </w:hyperlink>
            <w:r>
              <w:t xml:space="preserve"> – Alla (förutom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2E1148BD"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2E1148BE"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 (förutom Developer)</w:t>
            </w:r>
          </w:p>
        </w:tc>
      </w:tr>
      <w:tr w:rsidR="007C66F8" w14:paraId="2E114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C0"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C1"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8C2"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och Office-webbappar – Alla (utom Developer)</w:t>
            </w:r>
          </w:p>
        </w:tc>
      </w:tr>
      <w:tr w:rsidR="007C66F8" w14:paraId="2E1148C7" w14:textId="77777777">
        <w:tc>
          <w:tcPr>
            <w:tcW w:w="4040" w:type="dxa"/>
            <w:tcBorders>
              <w:top w:val="single" w:sz="4" w:space="0" w:color="000000"/>
              <w:left w:val="single" w:sz="4" w:space="0" w:color="000000"/>
              <w:bottom w:val="single" w:sz="4" w:space="0" w:color="000000"/>
              <w:right w:val="single" w:sz="4" w:space="0" w:color="000000"/>
            </w:tcBorders>
          </w:tcPr>
          <w:p w14:paraId="2E1148C4"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C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C6" w14:textId="77777777" w:rsidR="007C66F8" w:rsidRDefault="007C66F8">
            <w:pPr>
              <w:pStyle w:val="ProductList-TableBody"/>
            </w:pPr>
          </w:p>
        </w:tc>
      </w:tr>
    </w:tbl>
    <w:p w14:paraId="2E1148C8" w14:textId="77777777" w:rsidR="007C66F8" w:rsidRDefault="007C66F8">
      <w:pPr>
        <w:pStyle w:val="ProductList-Body"/>
      </w:pPr>
    </w:p>
    <w:p w14:paraId="2E1148C9" w14:textId="77777777" w:rsidR="007C66F8" w:rsidRDefault="007D504A">
      <w:pPr>
        <w:pStyle w:val="ProductList-ClauseHeading"/>
        <w:outlineLvl w:val="3"/>
      </w:pPr>
      <w:r>
        <w:t>3.1 BizTalk Server 2013 R2 Branch och Standard Edition</w:t>
      </w:r>
    </w:p>
    <w:p w14:paraId="2E1148CA" w14:textId="77777777" w:rsidR="007C66F8" w:rsidRDefault="007D504A">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E1148CB" w14:textId="77777777" w:rsidR="007C66F8" w:rsidRDefault="007C66F8">
      <w:pPr>
        <w:pStyle w:val="ProductList-Body"/>
      </w:pPr>
    </w:p>
    <w:p w14:paraId="2E1148CC" w14:textId="77777777" w:rsidR="007C66F8" w:rsidRDefault="007D504A">
      <w:pPr>
        <w:pStyle w:val="ProductList-ClauseHeading"/>
        <w:outlineLvl w:val="3"/>
      </w:pPr>
      <w:r>
        <w:t>3.2 BizTalk Server 2013 R2 Branch Edition</w:t>
      </w:r>
    </w:p>
    <w:p w14:paraId="2E1148CD" w14:textId="77777777" w:rsidR="007C66F8" w:rsidRDefault="007D504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2E1148CE" w14:textId="77777777" w:rsidR="007C66F8" w:rsidRDefault="007D504A" w:rsidP="007D504A">
      <w:pPr>
        <w:pStyle w:val="ProductList-Bullet"/>
        <w:numPr>
          <w:ilvl w:val="0"/>
          <w:numId w:val="19"/>
        </w:numPr>
      </w:pPr>
      <w:r>
        <w:t xml:space="preserve">agera som centralnoden i en nätverksmodell av typen ”hub och spoke” </w:t>
      </w:r>
    </w:p>
    <w:p w14:paraId="2E1148CF" w14:textId="77777777" w:rsidR="007C66F8" w:rsidRDefault="007D504A" w:rsidP="007D504A">
      <w:pPr>
        <w:pStyle w:val="ProductList-Bullet"/>
        <w:numPr>
          <w:ilvl w:val="0"/>
          <w:numId w:val="19"/>
        </w:numPr>
      </w:pPr>
      <w:r>
        <w:t xml:space="preserve">centralisera företagsomfattande kommunikationer med andra Servrar eller enheter </w:t>
      </w:r>
    </w:p>
    <w:p w14:paraId="2E1148D0" w14:textId="77777777" w:rsidR="007C66F8" w:rsidRDefault="007D504A" w:rsidP="007D504A">
      <w:pPr>
        <w:pStyle w:val="ProductList-Bullet"/>
        <w:numPr>
          <w:ilvl w:val="0"/>
          <w:numId w:val="19"/>
        </w:numPr>
      </w:pPr>
      <w:r>
        <w:t>automatisera affärsprocesser mellan avdelningar, affärsenheter eller filialkontor.</w:t>
      </w:r>
    </w:p>
    <w:p w14:paraId="2E1148D1" w14:textId="77777777" w:rsidR="007C66F8" w:rsidRDefault="007C66F8">
      <w:pPr>
        <w:pStyle w:val="ProductList-Body"/>
      </w:pPr>
    </w:p>
    <w:p w14:paraId="2E1148D2" w14:textId="77777777" w:rsidR="007C66F8" w:rsidRDefault="007D504A">
      <w:pPr>
        <w:pStyle w:val="ProductList-ClauseHeading"/>
        <w:outlineLvl w:val="3"/>
      </w:pPr>
      <w:r>
        <w:t>3.3 Kärnfaktor</w:t>
      </w:r>
    </w:p>
    <w:p w14:paraId="2E1148D3" w14:textId="77777777" w:rsidR="007C66F8" w:rsidRDefault="007D504A">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BizTalk Server.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Fysiska Kärnor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Kärnfaktorn som finns på </w:t>
      </w:r>
      <w:hyperlink r:id="rId36">
        <w:r>
          <w:rPr>
            <w:color w:val="00467F"/>
            <w:u w:val="single"/>
          </w:rPr>
          <w:t>http://go.microsoft.com/fwlink/?LinkID=229882</w:t>
        </w:r>
      </w:hyperlink>
      <w:r>
        <w:rPr>
          <w:u w:val="single"/>
        </w:rPr>
        <w:t>.</w:t>
      </w:r>
    </w:p>
    <w:p w14:paraId="2E1148D4" w14:textId="77777777" w:rsidR="007C66F8" w:rsidRDefault="007C66F8">
      <w:pPr>
        <w:pStyle w:val="ProductList-Body"/>
      </w:pPr>
    </w:p>
    <w:p w14:paraId="2E1148D5" w14:textId="77777777" w:rsidR="007C66F8" w:rsidRDefault="007D504A">
      <w:pPr>
        <w:pStyle w:val="ProductList-ClauseHeading"/>
        <w:outlineLvl w:val="3"/>
      </w:pPr>
      <w:r>
        <w:t>3.4 Tilläggsprogramvara</w:t>
      </w:r>
    </w:p>
    <w:tbl>
      <w:tblPr>
        <w:tblStyle w:val="PURTable"/>
        <w:tblW w:w="0" w:type="dxa"/>
        <w:tblLook w:val="04A0" w:firstRow="1" w:lastRow="0" w:firstColumn="1" w:lastColumn="0" w:noHBand="0" w:noVBand="1"/>
      </w:tblPr>
      <w:tblGrid>
        <w:gridCol w:w="3684"/>
        <w:gridCol w:w="3546"/>
        <w:gridCol w:w="3560"/>
      </w:tblGrid>
      <w:tr w:rsidR="007C66F8" w14:paraId="2E114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48D6" w14:textId="77777777" w:rsidR="007C66F8" w:rsidRDefault="007D504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2E1148D7" w14:textId="77777777" w:rsidR="007C66F8" w:rsidRDefault="007D50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1148D8" w14:textId="77777777" w:rsidR="007C66F8" w:rsidRDefault="007D504A">
            <w:pPr>
              <w:pStyle w:val="ProductList-TableBody"/>
            </w:pPr>
            <w:r>
              <w:t>BizTalk Server Related Schemas och Templates</w:t>
            </w:r>
          </w:p>
        </w:tc>
      </w:tr>
      <w:tr w:rsidR="007C66F8" w14:paraId="2E1148DD" w14:textId="77777777">
        <w:tc>
          <w:tcPr>
            <w:tcW w:w="4040" w:type="dxa"/>
            <w:tcBorders>
              <w:top w:val="single" w:sz="4" w:space="0" w:color="000000"/>
              <w:left w:val="single" w:sz="4" w:space="0" w:color="000000"/>
              <w:bottom w:val="single" w:sz="4" w:space="0" w:color="000000"/>
              <w:right w:val="single" w:sz="4" w:space="0" w:color="000000"/>
            </w:tcBorders>
          </w:tcPr>
          <w:p w14:paraId="2E1148DA" w14:textId="77777777" w:rsidR="007C66F8" w:rsidRDefault="007D504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E1148DB" w14:textId="77777777" w:rsidR="007C66F8" w:rsidRDefault="007D504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1148DC" w14:textId="77777777" w:rsidR="007C66F8" w:rsidRDefault="007D504A">
            <w:pPr>
              <w:pStyle w:val="ProductList-TableBody"/>
            </w:pPr>
            <w:r>
              <w:t>BAM Event APIs och Interceptors och Administration Tools</w:t>
            </w:r>
          </w:p>
        </w:tc>
      </w:tr>
      <w:tr w:rsidR="007C66F8" w14:paraId="2E1148E1" w14:textId="77777777">
        <w:tc>
          <w:tcPr>
            <w:tcW w:w="4040" w:type="dxa"/>
            <w:tcBorders>
              <w:top w:val="single" w:sz="4" w:space="0" w:color="000000"/>
              <w:left w:val="single" w:sz="4" w:space="0" w:color="000000"/>
              <w:bottom w:val="single" w:sz="4" w:space="0" w:color="000000"/>
              <w:right w:val="single" w:sz="4" w:space="0" w:color="000000"/>
            </w:tcBorders>
          </w:tcPr>
          <w:p w14:paraId="2E1148DE" w14:textId="77777777" w:rsidR="007C66F8" w:rsidRDefault="007D504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1148DF" w14:textId="77777777" w:rsidR="007C66F8" w:rsidRDefault="007D504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1148E0" w14:textId="77777777" w:rsidR="007C66F8" w:rsidRDefault="007D504A">
            <w:pPr>
              <w:pStyle w:val="ProductList-TableBody"/>
            </w:pPr>
            <w:r>
              <w:t>Utvecklingsverktyg</w:t>
            </w:r>
          </w:p>
        </w:tc>
      </w:tr>
      <w:tr w:rsidR="007C66F8" w14:paraId="2E1148E5" w14:textId="77777777">
        <w:tc>
          <w:tcPr>
            <w:tcW w:w="4040" w:type="dxa"/>
            <w:tcBorders>
              <w:top w:val="single" w:sz="4" w:space="0" w:color="000000"/>
              <w:left w:val="single" w:sz="4" w:space="0" w:color="000000"/>
              <w:bottom w:val="single" w:sz="4" w:space="0" w:color="000000"/>
              <w:right w:val="single" w:sz="4" w:space="0" w:color="000000"/>
            </w:tcBorders>
          </w:tcPr>
          <w:p w14:paraId="2E1148E2" w14:textId="77777777" w:rsidR="007C66F8" w:rsidRDefault="007D504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E1148E3" w14:textId="77777777" w:rsidR="007C66F8" w:rsidRDefault="007D504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E1148E4" w14:textId="77777777" w:rsidR="007C66F8" w:rsidRDefault="007D504A">
            <w:pPr>
              <w:pStyle w:val="ProductList-TableBody"/>
            </w:pPr>
            <w:r>
              <w:t>MQHelper.dll</w:t>
            </w:r>
          </w:p>
        </w:tc>
      </w:tr>
      <w:tr w:rsidR="007C66F8" w14:paraId="2E1148E9" w14:textId="77777777">
        <w:tc>
          <w:tcPr>
            <w:tcW w:w="4040" w:type="dxa"/>
            <w:tcBorders>
              <w:top w:val="single" w:sz="4" w:space="0" w:color="000000"/>
              <w:left w:val="single" w:sz="4" w:space="0" w:color="000000"/>
              <w:bottom w:val="single" w:sz="4" w:space="0" w:color="000000"/>
              <w:right w:val="single" w:sz="4" w:space="0" w:color="000000"/>
            </w:tcBorders>
          </w:tcPr>
          <w:p w14:paraId="2E1148E6" w14:textId="77777777" w:rsidR="007C66F8" w:rsidRDefault="007D504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E1148E7" w14:textId="77777777" w:rsidR="007C66F8" w:rsidRDefault="007D50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1148E8" w14:textId="77777777" w:rsidR="007C66F8" w:rsidRDefault="007D504A">
            <w:pPr>
              <w:pStyle w:val="ProductList-TableBody"/>
            </w:pPr>
            <w:r>
              <w:t>SOAP Receive Adapter</w:t>
            </w:r>
          </w:p>
        </w:tc>
      </w:tr>
      <w:tr w:rsidR="007C66F8" w14:paraId="2E1148ED" w14:textId="77777777">
        <w:tc>
          <w:tcPr>
            <w:tcW w:w="4040" w:type="dxa"/>
            <w:tcBorders>
              <w:top w:val="single" w:sz="4" w:space="0" w:color="000000"/>
              <w:left w:val="single" w:sz="4" w:space="0" w:color="000000"/>
              <w:bottom w:val="single" w:sz="4" w:space="0" w:color="000000"/>
              <w:right w:val="single" w:sz="4" w:space="0" w:color="000000"/>
            </w:tcBorders>
          </w:tcPr>
          <w:p w14:paraId="2E1148EA" w14:textId="77777777" w:rsidR="007C66F8" w:rsidRDefault="007D504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2E1148EB" w14:textId="77777777" w:rsidR="007C66F8" w:rsidRDefault="007D50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1148EC" w14:textId="77777777" w:rsidR="007C66F8" w:rsidRDefault="007D504A">
            <w:pPr>
              <w:pStyle w:val="ProductList-TableBody"/>
            </w:pPr>
            <w:r>
              <w:t>UDDI</w:t>
            </w:r>
          </w:p>
        </w:tc>
      </w:tr>
      <w:tr w:rsidR="007C66F8" w14:paraId="2E1148F1" w14:textId="77777777">
        <w:tc>
          <w:tcPr>
            <w:tcW w:w="4040" w:type="dxa"/>
            <w:tcBorders>
              <w:top w:val="single" w:sz="4" w:space="0" w:color="000000"/>
              <w:left w:val="single" w:sz="4" w:space="0" w:color="000000"/>
              <w:bottom w:val="single" w:sz="4" w:space="0" w:color="000000"/>
              <w:right w:val="single" w:sz="4" w:space="0" w:color="000000"/>
            </w:tcBorders>
          </w:tcPr>
          <w:p w14:paraId="2E1148EE" w14:textId="77777777" w:rsidR="007C66F8" w:rsidRDefault="007D504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1148EF" w14:textId="77777777" w:rsidR="007C66F8" w:rsidRDefault="007D504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1148F0" w14:textId="77777777" w:rsidR="007C66F8" w:rsidRDefault="007C66F8">
            <w:pPr>
              <w:pStyle w:val="ProductList-TableBody"/>
            </w:pPr>
          </w:p>
        </w:tc>
      </w:tr>
    </w:tbl>
    <w:p w14:paraId="2E1148F2" w14:textId="77777777" w:rsidR="007C66F8" w:rsidRDefault="007D504A">
      <w:pPr>
        <w:pStyle w:val="ProductList-Offering1SubSection"/>
        <w:outlineLvl w:val="2"/>
      </w:pPr>
      <w:bookmarkStart w:id="47" w:name="_Sec596"/>
      <w:r>
        <w:t>4. Software Assurance</w:t>
      </w:r>
      <w:bookmarkEnd w:id="47"/>
    </w:p>
    <w:p w14:paraId="2E1148F3" w14:textId="77777777" w:rsidR="007C66F8" w:rsidRDefault="007C66F8">
      <w:pPr>
        <w:pStyle w:val="ProductList-Body"/>
      </w:pPr>
    </w:p>
    <w:tbl>
      <w:tblPr>
        <w:tblStyle w:val="PURTable"/>
        <w:tblW w:w="0" w:type="dxa"/>
        <w:tblLook w:val="04A0" w:firstRow="1" w:lastRow="0" w:firstColumn="1" w:lastColumn="0" w:noHBand="0" w:noVBand="1"/>
      </w:tblPr>
      <w:tblGrid>
        <w:gridCol w:w="3585"/>
        <w:gridCol w:w="3649"/>
        <w:gridCol w:w="3556"/>
      </w:tblGrid>
      <w:tr w:rsidR="007C66F8" w14:paraId="2E114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8F4"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48F5"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 (förutom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8F6" w14:textId="77777777" w:rsidR="007C66F8" w:rsidRDefault="007D504A">
            <w:pPr>
              <w:pStyle w:val="ProductList-TableBody"/>
            </w:pPr>
            <w:r>
              <w:rPr>
                <w:color w:val="404040"/>
              </w:rPr>
              <w:t>Övertagande Rättigheter: Ej tillämpligt</w:t>
            </w:r>
          </w:p>
        </w:tc>
      </w:tr>
      <w:tr w:rsidR="007C66F8" w14:paraId="2E1148FB" w14:textId="77777777">
        <w:tc>
          <w:tcPr>
            <w:tcW w:w="4040" w:type="dxa"/>
            <w:tcBorders>
              <w:top w:val="single" w:sz="4" w:space="0" w:color="000000"/>
              <w:left w:val="single" w:sz="4" w:space="0" w:color="000000"/>
              <w:bottom w:val="single" w:sz="4" w:space="0" w:color="000000"/>
              <w:right w:val="single" w:sz="4" w:space="0" w:color="000000"/>
            </w:tcBorders>
          </w:tcPr>
          <w:p w14:paraId="2E1148F8"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(förutom Developer)</w:t>
            </w:r>
          </w:p>
        </w:tc>
        <w:tc>
          <w:tcPr>
            <w:tcW w:w="4040" w:type="dxa"/>
            <w:tcBorders>
              <w:top w:val="single" w:sz="4" w:space="0" w:color="000000"/>
              <w:left w:val="single" w:sz="4" w:space="0" w:color="000000"/>
              <w:bottom w:val="single" w:sz="4" w:space="0" w:color="000000"/>
              <w:right w:val="single" w:sz="4" w:space="0" w:color="000000"/>
            </w:tcBorders>
          </w:tcPr>
          <w:p w14:paraId="2E1148F9"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FA" w14:textId="77777777" w:rsidR="007C66F8" w:rsidRDefault="007D504A">
            <w:pPr>
              <w:pStyle w:val="ProductList-TableBody"/>
            </w:pPr>
            <w:r>
              <w:rPr>
                <w:color w:val="404040"/>
              </w:rPr>
              <w:t>Glidande Rättigheter: Ej tillämpligt</w:t>
            </w:r>
          </w:p>
        </w:tc>
      </w:tr>
      <w:tr w:rsidR="007C66F8" w14:paraId="2E1148FF" w14:textId="77777777">
        <w:tc>
          <w:tcPr>
            <w:tcW w:w="4040" w:type="dxa"/>
            <w:tcBorders>
              <w:top w:val="single" w:sz="4" w:space="0" w:color="000000"/>
              <w:left w:val="single" w:sz="4" w:space="0" w:color="000000"/>
              <w:bottom w:val="single" w:sz="4" w:space="0" w:color="000000"/>
              <w:right w:val="single" w:sz="4" w:space="0" w:color="000000"/>
            </w:tcBorders>
          </w:tcPr>
          <w:p w14:paraId="2E1148FC"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Branch och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F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8FE" w14:textId="77777777" w:rsidR="007C66F8" w:rsidRDefault="007C66F8">
            <w:pPr>
              <w:pStyle w:val="ProductList-TableBody"/>
            </w:pPr>
          </w:p>
        </w:tc>
      </w:tr>
    </w:tbl>
    <w:p w14:paraId="2E114900" w14:textId="77777777" w:rsidR="007C66F8" w:rsidRDefault="007C66F8">
      <w:pPr>
        <w:pStyle w:val="ProductList-Body"/>
      </w:pPr>
    </w:p>
    <w:p w14:paraId="2E114901" w14:textId="77777777" w:rsidR="007C66F8" w:rsidRDefault="007D504A">
      <w:pPr>
        <w:pStyle w:val="ProductList-ClauseHeading"/>
        <w:outlineLvl w:val="3"/>
      </w:pPr>
      <w:r>
        <w:t>4.1 Biz Talk Server 2013 R2 Enterprise – Obegränsad Virtualisering</w:t>
      </w:r>
    </w:p>
    <w:p w14:paraId="2E114902" w14:textId="77777777" w:rsidR="007C66F8" w:rsidRDefault="007D504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14:paraId="2E114903"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904"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906" w14:textId="77777777" w:rsidR="007C66F8" w:rsidRDefault="007C66F8">
      <w:pPr>
        <w:pStyle w:val="ProductList-Body"/>
      </w:pPr>
    </w:p>
    <w:p w14:paraId="2E114907" w14:textId="77777777" w:rsidR="007C66F8" w:rsidRDefault="007D504A">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54827284"/>
      <w:r>
        <w:instrText>CAL Suites</w:instrText>
      </w:r>
      <w:bookmarkEnd w:id="49"/>
      <w:r>
        <w:instrText>" \l 2</w:instrText>
      </w:r>
      <w:r>
        <w:fldChar w:fldCharType="end"/>
      </w:r>
    </w:p>
    <w:p w14:paraId="2E114908" w14:textId="77777777" w:rsidR="007C66F8" w:rsidRDefault="007D504A">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C66F8" w14:paraId="2E114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909"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0A"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0B"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0C"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0D"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0E"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0F"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10"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11"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12"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13"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914"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922" w14:textId="77777777">
        <w:tc>
          <w:tcPr>
            <w:tcW w:w="4160" w:type="dxa"/>
            <w:tcBorders>
              <w:top w:val="single" w:sz="6" w:space="0" w:color="FFFFFF"/>
              <w:left w:val="none" w:sz="4" w:space="0" w:color="6E6E6E"/>
              <w:bottom w:val="dashed" w:sz="4" w:space="0" w:color="BFBFBF"/>
              <w:right w:val="none" w:sz="4" w:space="0" w:color="6E6E6E"/>
            </w:tcBorders>
          </w:tcPr>
          <w:p w14:paraId="2E114916" w14:textId="77777777" w:rsidR="007C66F8" w:rsidRDefault="007D504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2E114917"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14918" w14:textId="77777777" w:rsidR="007C66F8" w:rsidRDefault="007D50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14919"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491A"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1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1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1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1E" w14:textId="77777777" w:rsidR="007C66F8" w:rsidRDefault="007D504A">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1F" w14:textId="77777777" w:rsidR="007C66F8" w:rsidRDefault="007D504A">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20"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21"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92F" w14:textId="77777777">
        <w:tc>
          <w:tcPr>
            <w:tcW w:w="4160" w:type="dxa"/>
            <w:tcBorders>
              <w:top w:val="dashed" w:sz="4" w:space="0" w:color="BFBFBF"/>
              <w:left w:val="none" w:sz="4" w:space="0" w:color="6E6E6E"/>
              <w:bottom w:val="dashed" w:sz="4" w:space="0" w:color="BFBFBF"/>
              <w:right w:val="none" w:sz="4" w:space="0" w:color="6E6E6E"/>
            </w:tcBorders>
          </w:tcPr>
          <w:p w14:paraId="2E114923" w14:textId="77777777" w:rsidR="007C66F8" w:rsidRDefault="007D504A">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24"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25"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26"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2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2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2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2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2B"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2C"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2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2E" w14:textId="77777777" w:rsidR="007C66F8" w:rsidRDefault="007C66F8">
            <w:pPr>
              <w:pStyle w:val="ProductList-TableBody"/>
              <w:jc w:val="center"/>
            </w:pPr>
          </w:p>
        </w:tc>
      </w:tr>
      <w:tr w:rsidR="007C66F8" w14:paraId="2E11493C" w14:textId="77777777">
        <w:tc>
          <w:tcPr>
            <w:tcW w:w="4160" w:type="dxa"/>
            <w:tcBorders>
              <w:top w:val="dashed" w:sz="4" w:space="0" w:color="BFBFBF"/>
              <w:left w:val="none" w:sz="4" w:space="0" w:color="6E6E6E"/>
              <w:bottom w:val="dashed" w:sz="4" w:space="0" w:color="BFBFBF"/>
              <w:right w:val="none" w:sz="4" w:space="0" w:color="6E6E6E"/>
            </w:tcBorders>
          </w:tcPr>
          <w:p w14:paraId="2E114930" w14:textId="77777777" w:rsidR="007C66F8" w:rsidRDefault="007D504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31"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32"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33"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3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3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3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3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3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39"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3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3B" w14:textId="77777777" w:rsidR="007C66F8" w:rsidRDefault="007C66F8">
            <w:pPr>
              <w:pStyle w:val="ProductList-TableBody"/>
              <w:jc w:val="center"/>
            </w:pPr>
          </w:p>
        </w:tc>
      </w:tr>
      <w:tr w:rsidR="007C66F8" w14:paraId="2E114949" w14:textId="77777777">
        <w:tc>
          <w:tcPr>
            <w:tcW w:w="4160" w:type="dxa"/>
            <w:tcBorders>
              <w:top w:val="dashed" w:sz="4" w:space="0" w:color="BFBFBF"/>
              <w:left w:val="none" w:sz="4" w:space="0" w:color="6E6E6E"/>
              <w:bottom w:val="dashed" w:sz="4" w:space="0" w:color="BFBFBF"/>
              <w:right w:val="none" w:sz="4" w:space="0" w:color="6E6E6E"/>
            </w:tcBorders>
          </w:tcPr>
          <w:p w14:paraId="2E11493D" w14:textId="77777777" w:rsidR="007C66F8" w:rsidRDefault="007D504A">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3E"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3F"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40"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4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46"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8" w14:textId="77777777" w:rsidR="007C66F8" w:rsidRDefault="007C66F8">
            <w:pPr>
              <w:pStyle w:val="ProductList-TableBody"/>
              <w:jc w:val="center"/>
            </w:pPr>
          </w:p>
        </w:tc>
      </w:tr>
      <w:tr w:rsidR="007C66F8" w14:paraId="2E114956" w14:textId="77777777">
        <w:tc>
          <w:tcPr>
            <w:tcW w:w="4160" w:type="dxa"/>
            <w:tcBorders>
              <w:top w:val="dashed" w:sz="4" w:space="0" w:color="BFBFBF"/>
              <w:left w:val="none" w:sz="4" w:space="0" w:color="6E6E6E"/>
              <w:bottom w:val="dashed" w:sz="4" w:space="0" w:color="BFBFBF"/>
              <w:right w:val="none" w:sz="4" w:space="0" w:color="6E6E6E"/>
            </w:tcBorders>
          </w:tcPr>
          <w:p w14:paraId="2E11494A" w14:textId="77777777" w:rsidR="007C66F8" w:rsidRDefault="007D504A">
            <w:pPr>
              <w:pStyle w:val="ProductList-TableBody"/>
            </w:pPr>
            <w:r>
              <w:t xml:space="preserve">Core CAL Suite Bridge för Enterprise Mobility Suite </w:t>
            </w:r>
            <w:r>
              <w:fldChar w:fldCharType="begin"/>
            </w:r>
            <w:r>
              <w:instrText xml:space="preserve"> XE "Core CAL Suite Bridge för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E11494B"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4C"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4D"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4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4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5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5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5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53"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5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55" w14:textId="77777777" w:rsidR="007C66F8" w:rsidRDefault="007C66F8">
            <w:pPr>
              <w:pStyle w:val="ProductList-TableBody"/>
              <w:jc w:val="center"/>
            </w:pPr>
          </w:p>
        </w:tc>
      </w:tr>
      <w:tr w:rsidR="007C66F8" w14:paraId="2E114963" w14:textId="77777777">
        <w:tc>
          <w:tcPr>
            <w:tcW w:w="4160" w:type="dxa"/>
            <w:tcBorders>
              <w:top w:val="dashed" w:sz="4" w:space="0" w:color="BFBFBF"/>
              <w:left w:val="none" w:sz="4" w:space="0" w:color="6E6E6E"/>
              <w:bottom w:val="dashed" w:sz="4" w:space="0" w:color="BFBFBF"/>
              <w:right w:val="none" w:sz="4" w:space="0" w:color="6E6E6E"/>
            </w:tcBorders>
          </w:tcPr>
          <w:p w14:paraId="2E114957" w14:textId="77777777" w:rsidR="007C66F8" w:rsidRDefault="007D504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958"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59"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11495A" w14:textId="77777777" w:rsidR="007C66F8" w:rsidRDefault="007D50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11495B" w14:textId="77777777" w:rsidR="007C66F8" w:rsidRDefault="007D50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5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5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5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5F" w14:textId="77777777" w:rsidR="007C66F8" w:rsidRDefault="007D504A">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60" w14:textId="77777777" w:rsidR="007C66F8" w:rsidRDefault="007D504A">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61"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62"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970" w14:textId="77777777">
        <w:tc>
          <w:tcPr>
            <w:tcW w:w="4160" w:type="dxa"/>
            <w:tcBorders>
              <w:top w:val="dashed" w:sz="4" w:space="0" w:color="BFBFBF"/>
              <w:left w:val="none" w:sz="4" w:space="0" w:color="6E6E6E"/>
              <w:bottom w:val="dashed" w:sz="4" w:space="0" w:color="BFBFBF"/>
              <w:right w:val="none" w:sz="4" w:space="0" w:color="6E6E6E"/>
            </w:tcBorders>
          </w:tcPr>
          <w:p w14:paraId="2E114964" w14:textId="77777777" w:rsidR="007C66F8" w:rsidRDefault="007D504A">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65"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66"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67"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6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6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6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6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6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6D"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6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6F" w14:textId="77777777" w:rsidR="007C66F8" w:rsidRDefault="007C66F8">
            <w:pPr>
              <w:pStyle w:val="ProductList-TableBody"/>
              <w:jc w:val="center"/>
            </w:pPr>
          </w:p>
        </w:tc>
      </w:tr>
      <w:tr w:rsidR="007C66F8" w14:paraId="2E11497D" w14:textId="77777777">
        <w:tc>
          <w:tcPr>
            <w:tcW w:w="4160" w:type="dxa"/>
            <w:tcBorders>
              <w:top w:val="dashed" w:sz="4" w:space="0" w:color="BFBFBF"/>
              <w:left w:val="none" w:sz="4" w:space="0" w:color="6E6E6E"/>
              <w:bottom w:val="dashed" w:sz="4" w:space="0" w:color="BFBFBF"/>
              <w:right w:val="none" w:sz="4" w:space="0" w:color="6E6E6E"/>
            </w:tcBorders>
          </w:tcPr>
          <w:p w14:paraId="2E114971" w14:textId="77777777" w:rsidR="007C66F8" w:rsidRDefault="007D504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72"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73"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74"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7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7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7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7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7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7A"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7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7C" w14:textId="77777777" w:rsidR="007C66F8" w:rsidRDefault="007C66F8">
            <w:pPr>
              <w:pStyle w:val="ProductList-TableBody"/>
              <w:jc w:val="center"/>
            </w:pPr>
          </w:p>
        </w:tc>
      </w:tr>
      <w:tr w:rsidR="007C66F8" w14:paraId="2E11498A" w14:textId="77777777">
        <w:tc>
          <w:tcPr>
            <w:tcW w:w="4160" w:type="dxa"/>
            <w:tcBorders>
              <w:top w:val="dashed" w:sz="4" w:space="0" w:color="BFBFBF"/>
              <w:left w:val="none" w:sz="4" w:space="0" w:color="6E6E6E"/>
              <w:bottom w:val="dashed" w:sz="4" w:space="0" w:color="BFBFBF"/>
              <w:right w:val="none" w:sz="4" w:space="0" w:color="6E6E6E"/>
            </w:tcBorders>
          </w:tcPr>
          <w:p w14:paraId="2E11497E" w14:textId="77777777" w:rsidR="007C66F8" w:rsidRDefault="007D504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7F"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80"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81"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8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8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8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8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8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87"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8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89" w14:textId="77777777" w:rsidR="007C66F8" w:rsidRDefault="007C66F8">
            <w:pPr>
              <w:pStyle w:val="ProductList-TableBody"/>
              <w:jc w:val="center"/>
            </w:pPr>
          </w:p>
        </w:tc>
      </w:tr>
      <w:tr w:rsidR="007C66F8" w14:paraId="2E114997" w14:textId="77777777">
        <w:tc>
          <w:tcPr>
            <w:tcW w:w="4160" w:type="dxa"/>
            <w:tcBorders>
              <w:top w:val="dashed" w:sz="4" w:space="0" w:color="BFBFBF"/>
              <w:left w:val="none" w:sz="4" w:space="0" w:color="6E6E6E"/>
              <w:bottom w:val="dashed" w:sz="4" w:space="0" w:color="BFBFBF"/>
              <w:right w:val="none" w:sz="4" w:space="0" w:color="6E6E6E"/>
            </w:tcBorders>
          </w:tcPr>
          <w:p w14:paraId="2E11498B" w14:textId="77777777" w:rsidR="007C66F8" w:rsidRDefault="007D504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8C"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8D"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8E"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8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94"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6" w14:textId="77777777" w:rsidR="007C66F8" w:rsidRDefault="007C66F8">
            <w:pPr>
              <w:pStyle w:val="ProductList-TableBody"/>
              <w:jc w:val="center"/>
            </w:pPr>
          </w:p>
        </w:tc>
      </w:tr>
      <w:tr w:rsidR="007C66F8" w14:paraId="2E1149A4" w14:textId="77777777">
        <w:tc>
          <w:tcPr>
            <w:tcW w:w="4160" w:type="dxa"/>
            <w:tcBorders>
              <w:top w:val="dashed" w:sz="4" w:space="0" w:color="BFBFBF"/>
              <w:left w:val="none" w:sz="4" w:space="0" w:color="6E6E6E"/>
              <w:bottom w:val="dashed" w:sz="4" w:space="0" w:color="BFBFBF"/>
              <w:right w:val="none" w:sz="4" w:space="0" w:color="6E6E6E"/>
            </w:tcBorders>
          </w:tcPr>
          <w:p w14:paraId="2E114998" w14:textId="77777777" w:rsidR="007C66F8" w:rsidRDefault="007D504A">
            <w:pPr>
              <w:pStyle w:val="ProductList-TableBody"/>
            </w:pPr>
            <w:r>
              <w:t>Enterprise CAL Bridge för Enterprise Mobility Suite</w:t>
            </w:r>
            <w:r>
              <w:fldChar w:fldCharType="begin"/>
            </w:r>
            <w:r>
              <w:instrText xml:space="preserve"> XE "Enterprise CAL Bridge för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114999"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9A"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499B"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99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9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A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A1"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3" w14:textId="77777777" w:rsidR="007C66F8" w:rsidRDefault="007C66F8">
            <w:pPr>
              <w:pStyle w:val="ProductList-TableBody"/>
              <w:jc w:val="center"/>
            </w:pPr>
          </w:p>
        </w:tc>
      </w:tr>
      <w:tr w:rsidR="007C66F8" w14:paraId="2E1149B1" w14:textId="77777777">
        <w:tc>
          <w:tcPr>
            <w:tcW w:w="4160" w:type="dxa"/>
            <w:tcBorders>
              <w:top w:val="dashed" w:sz="4" w:space="0" w:color="BFBFBF"/>
              <w:left w:val="none" w:sz="4" w:space="0" w:color="6E6E6E"/>
              <w:bottom w:val="none" w:sz="4" w:space="0" w:color="BFBFBF"/>
              <w:right w:val="none" w:sz="4" w:space="0" w:color="6E6E6E"/>
            </w:tcBorders>
          </w:tcPr>
          <w:p w14:paraId="2E1149A5" w14:textId="77777777" w:rsidR="007C66F8" w:rsidRDefault="007D504A">
            <w:pPr>
              <w:pStyle w:val="ProductList-TableBody"/>
            </w:pPr>
            <w:r>
              <w:t>Enterprise CAL Bridge för Enterprise Mobility Suite Från SA</w:t>
            </w:r>
            <w:r>
              <w:fldChar w:fldCharType="begin"/>
            </w:r>
            <w:r>
              <w:instrText xml:space="preserve"> XE "Enterprise CAL Bridge för Enterprise Mobility Suite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E1149A6"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49A7"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49A8"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1149A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9AE"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A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9B0" w14:textId="77777777" w:rsidR="007C66F8" w:rsidRDefault="007C66F8">
            <w:pPr>
              <w:pStyle w:val="ProductList-TableBody"/>
              <w:jc w:val="center"/>
            </w:pPr>
          </w:p>
        </w:tc>
      </w:tr>
    </w:tbl>
    <w:p w14:paraId="2E1149B2" w14:textId="77777777" w:rsidR="007C66F8" w:rsidRDefault="007C66F8">
      <w:pPr>
        <w:pStyle w:val="ProductList-Body"/>
      </w:pPr>
    </w:p>
    <w:p w14:paraId="2E1149B3" w14:textId="77777777" w:rsidR="007C66F8" w:rsidRDefault="007D504A">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73"/>
        <w:gridCol w:w="3656"/>
        <w:gridCol w:w="3561"/>
      </w:tblGrid>
      <w:tr w:rsidR="007C66F8" w14:paraId="2E11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9B4" w14:textId="77777777" w:rsidR="007C66F8" w:rsidRDefault="007D504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E1149B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9B6" w14:textId="77777777" w:rsidR="007C66F8" w:rsidRDefault="007D504A">
            <w:pPr>
              <w:pStyle w:val="ProductList-TableBody"/>
            </w:pPr>
            <w:r>
              <w:rPr>
                <w:color w:val="404040"/>
              </w:rPr>
              <w:t>Nedgraderingar: Ej tillämpligt</w:t>
            </w:r>
          </w:p>
        </w:tc>
      </w:tr>
      <w:tr w:rsidR="007C66F8" w14:paraId="2E114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B8"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B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9BA"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9BF" w14:textId="77777777">
        <w:tc>
          <w:tcPr>
            <w:tcW w:w="4040" w:type="dxa"/>
            <w:tcBorders>
              <w:top w:val="single" w:sz="4" w:space="0" w:color="000000"/>
              <w:left w:val="single" w:sz="4" w:space="0" w:color="000000"/>
              <w:bottom w:val="single" w:sz="4" w:space="0" w:color="000000"/>
              <w:right w:val="single" w:sz="4" w:space="0" w:color="000000"/>
            </w:tcBorders>
          </w:tcPr>
          <w:p w14:paraId="2E1149BC" w14:textId="77777777" w:rsidR="007C66F8" w:rsidRDefault="007D504A">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w:t>
            </w:r>
            <w:hyperlink w:anchor="_Sec572">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B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BE" w14:textId="77777777" w:rsidR="007C66F8" w:rsidRDefault="007D504A">
            <w:pPr>
              <w:pStyle w:val="ProductList-TableBody"/>
            </w:pPr>
            <w:r>
              <w:rPr>
                <w:color w:val="404040"/>
              </w:rPr>
              <w:t>Minskning Möjlig: Ej tillämpligt</w:t>
            </w:r>
          </w:p>
        </w:tc>
      </w:tr>
      <w:tr w:rsidR="007C66F8" w14:paraId="2E114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C0"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C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C2" w14:textId="77777777" w:rsidR="007C66F8" w:rsidRDefault="007D504A">
            <w:pPr>
              <w:pStyle w:val="ProductList-TableBody"/>
            </w:pPr>
            <w:r>
              <w:rPr>
                <w:color w:val="404040"/>
              </w:rPr>
              <w:t>True-Up Möjlig: Ej tillämpligt</w:t>
            </w:r>
          </w:p>
        </w:tc>
      </w:tr>
      <w:tr w:rsidR="007C66F8" w14:paraId="2E1149C7" w14:textId="77777777">
        <w:tc>
          <w:tcPr>
            <w:tcW w:w="4040" w:type="dxa"/>
            <w:tcBorders>
              <w:top w:val="single" w:sz="4" w:space="0" w:color="000000"/>
              <w:left w:val="single" w:sz="4" w:space="0" w:color="000000"/>
              <w:bottom w:val="single" w:sz="4" w:space="0" w:color="000000"/>
              <w:right w:val="single" w:sz="4" w:space="0" w:color="000000"/>
            </w:tcBorders>
          </w:tcPr>
          <w:p w14:paraId="2E1149C4" w14:textId="77777777" w:rsidR="007C66F8" w:rsidRDefault="007D504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C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9C6" w14:textId="77777777" w:rsidR="007C66F8" w:rsidRDefault="007C66F8">
            <w:pPr>
              <w:pStyle w:val="ProductList-TableBody"/>
            </w:pPr>
          </w:p>
        </w:tc>
      </w:tr>
    </w:tbl>
    <w:p w14:paraId="2E1149C8" w14:textId="77777777" w:rsidR="007C66F8" w:rsidRDefault="007C66F8">
      <w:pPr>
        <w:pStyle w:val="ProductList-Body"/>
      </w:pPr>
    </w:p>
    <w:p w14:paraId="2E1149C9" w14:textId="77777777" w:rsidR="007C66F8" w:rsidRDefault="007D504A">
      <w:pPr>
        <w:pStyle w:val="ProductList-ClauseHeading"/>
        <w:outlineLvl w:val="3"/>
      </w:pPr>
      <w:r>
        <w:t>2.1 Process för att Fastställa Tillämpliga Användningsrättigheter för CAL Suites</w:t>
      </w:r>
    </w:p>
    <w:p w14:paraId="2E1149CA" w14:textId="77777777" w:rsidR="007C66F8" w:rsidRDefault="007D504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2E1149CB" w14:textId="77777777" w:rsidR="007C66F8" w:rsidRDefault="007C66F8">
      <w:pPr>
        <w:pStyle w:val="ProductList-Body"/>
      </w:pPr>
    </w:p>
    <w:p w14:paraId="2E1149CC" w14:textId="77777777" w:rsidR="007C66F8" w:rsidRDefault="007D504A">
      <w:pPr>
        <w:pStyle w:val="ProductList-ClauseHeading"/>
        <w:outlineLvl w:val="3"/>
      </w:pPr>
      <w:r>
        <w:t>2.2 Komponenter i Cal Suite</w:t>
      </w:r>
    </w:p>
    <w:p w14:paraId="2E1149CD" w14:textId="77777777" w:rsidR="007C66F8" w:rsidRDefault="007D504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2E1149CE" w14:textId="77777777" w:rsidR="007C66F8" w:rsidRDefault="007C66F8">
      <w:pPr>
        <w:pStyle w:val="ProductList-Body"/>
      </w:pPr>
    </w:p>
    <w:p w14:paraId="2E1149CF" w14:textId="77777777" w:rsidR="007C66F8" w:rsidRDefault="007D504A">
      <w:pPr>
        <w:pStyle w:val="ProductList-ClauseHeading"/>
        <w:outlineLvl w:val="3"/>
      </w:pPr>
      <w:r>
        <w:t>2.3 Onlinetjänster som Ingår med Enterprise CAL Suite</w:t>
      </w:r>
    </w:p>
    <w:p w14:paraId="2E1149D0" w14:textId="77777777" w:rsidR="007C66F8" w:rsidRDefault="007D504A">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8">
        <w:r>
          <w:rPr>
            <w:color w:val="00467F"/>
            <w:u w:val="single"/>
          </w:rPr>
          <w:t>http://go.microsoft.com/?linkid=9839207</w:t>
        </w:r>
      </w:hyperlink>
      <w:r>
        <w:t>.</w:t>
      </w:r>
    </w:p>
    <w:p w14:paraId="2E1149D1" w14:textId="77777777" w:rsidR="007C66F8" w:rsidRDefault="007C66F8">
      <w:pPr>
        <w:pStyle w:val="ProductList-Body"/>
      </w:pPr>
    </w:p>
    <w:p w14:paraId="2E1149D2" w14:textId="77777777" w:rsidR="007C66F8" w:rsidRDefault="007D504A">
      <w:pPr>
        <w:pStyle w:val="ProductList-ClauseHeading"/>
        <w:outlineLvl w:val="3"/>
      </w:pPr>
      <w:r>
        <w:t>2.4 CAL Suite Bridge för O365, för O365 &amp; Intune och för Intune</w:t>
      </w:r>
    </w:p>
    <w:p w14:paraId="2E1149D3" w14:textId="77777777" w:rsidR="007C66F8" w:rsidRDefault="007D504A">
      <w:pPr>
        <w:pStyle w:val="ProductList-SubClauseHeading"/>
        <w:outlineLvl w:val="4"/>
      </w:pPr>
      <w:r>
        <w:t>2.4.1 Krav för CAL Suite Bridges</w:t>
      </w:r>
    </w:p>
    <w:p w14:paraId="2E1149D4" w14:textId="77777777" w:rsidR="007C66F8" w:rsidRDefault="007D504A">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14:paraId="2E1149D5" w14:textId="77777777" w:rsidR="007C66F8" w:rsidRDefault="007C66F8">
      <w:pPr>
        <w:pStyle w:val="ProductList-BodyIndented"/>
      </w:pPr>
    </w:p>
    <w:p w14:paraId="2E1149D6" w14:textId="77777777" w:rsidR="007C66F8" w:rsidRDefault="007D504A">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7C66F8" w14:paraId="2E114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49D7" w14:textId="77777777" w:rsidR="007C66F8" w:rsidRDefault="007D50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49D8" w14:textId="77777777" w:rsidR="007C66F8" w:rsidRDefault="007D504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49D9" w14:textId="77777777" w:rsidR="007C66F8" w:rsidRDefault="007D504A">
            <w:pPr>
              <w:pStyle w:val="ProductList-TableBody"/>
            </w:pPr>
            <w:r>
              <w:rPr>
                <w:color w:val="FFFFFF"/>
              </w:rPr>
              <w:t>Kvalificerande Onlinetjänster</w:t>
            </w:r>
          </w:p>
        </w:tc>
      </w:tr>
      <w:tr w:rsidR="007C66F8" w14:paraId="2E1149DE" w14:textId="77777777">
        <w:tc>
          <w:tcPr>
            <w:tcW w:w="4040" w:type="dxa"/>
            <w:tcBorders>
              <w:top w:val="single" w:sz="4" w:space="0" w:color="000000"/>
              <w:left w:val="single" w:sz="4" w:space="0" w:color="000000"/>
              <w:bottom w:val="single" w:sz="4" w:space="0" w:color="000000"/>
              <w:right w:val="single" w:sz="4" w:space="0" w:color="000000"/>
            </w:tcBorders>
          </w:tcPr>
          <w:p w14:paraId="2E1149DB" w14:textId="77777777" w:rsidR="007C66F8" w:rsidRDefault="007D504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E1149DC" w14:textId="77777777" w:rsidR="007C66F8" w:rsidRDefault="007D50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49DD" w14:textId="77777777" w:rsidR="007C66F8" w:rsidRDefault="007D504A">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7C66F8" w14:paraId="2E1149E4" w14:textId="77777777">
        <w:tc>
          <w:tcPr>
            <w:tcW w:w="4040" w:type="dxa"/>
            <w:tcBorders>
              <w:top w:val="single" w:sz="4" w:space="0" w:color="000000"/>
              <w:left w:val="single" w:sz="4" w:space="0" w:color="000000"/>
              <w:bottom w:val="single" w:sz="4" w:space="0" w:color="000000"/>
              <w:right w:val="single" w:sz="4" w:space="0" w:color="000000"/>
            </w:tcBorders>
          </w:tcPr>
          <w:p w14:paraId="2E1149DF" w14:textId="77777777" w:rsidR="007C66F8" w:rsidRDefault="007D504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2E1149E0" w14:textId="77777777" w:rsidR="007C66F8" w:rsidRDefault="007D50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49E1" w14:textId="77777777" w:rsidR="007C66F8" w:rsidRDefault="007D504A">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2E1149E2" w14:textId="77777777" w:rsidR="007C66F8" w:rsidRDefault="007D504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2E1149E3" w14:textId="77777777" w:rsidR="007C66F8" w:rsidRDefault="007D504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7C66F8" w14:paraId="2E1149E8" w14:textId="77777777">
        <w:tc>
          <w:tcPr>
            <w:tcW w:w="4040" w:type="dxa"/>
            <w:tcBorders>
              <w:top w:val="single" w:sz="4" w:space="0" w:color="000000"/>
              <w:left w:val="single" w:sz="4" w:space="0" w:color="000000"/>
              <w:bottom w:val="single" w:sz="4" w:space="0" w:color="000000"/>
              <w:right w:val="single" w:sz="4" w:space="0" w:color="000000"/>
            </w:tcBorders>
          </w:tcPr>
          <w:p w14:paraId="2E1149E5" w14:textId="77777777" w:rsidR="007C66F8" w:rsidRDefault="007D504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2E1149E6" w14:textId="77777777" w:rsidR="007C66F8" w:rsidRDefault="007D50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49E7" w14:textId="77777777" w:rsidR="007C66F8" w:rsidRDefault="007D504A">
            <w:pPr>
              <w:pStyle w:val="ProductList-TableBody"/>
            </w:pPr>
            <w:r>
              <w:t>Microsoft Intune</w:t>
            </w:r>
            <w:r>
              <w:fldChar w:fldCharType="begin"/>
            </w:r>
            <w:r>
              <w:instrText xml:space="preserve"> XE "Microsoft Intune" </w:instrText>
            </w:r>
            <w:r>
              <w:fldChar w:fldCharType="end"/>
            </w:r>
          </w:p>
        </w:tc>
      </w:tr>
      <w:tr w:rsidR="007C66F8" w14:paraId="2E1149EC" w14:textId="77777777">
        <w:tc>
          <w:tcPr>
            <w:tcW w:w="4040" w:type="dxa"/>
            <w:tcBorders>
              <w:top w:val="single" w:sz="4" w:space="0" w:color="000000"/>
              <w:left w:val="single" w:sz="4" w:space="0" w:color="000000"/>
              <w:bottom w:val="single" w:sz="4" w:space="0" w:color="000000"/>
              <w:right w:val="single" w:sz="4" w:space="0" w:color="000000"/>
            </w:tcBorders>
          </w:tcPr>
          <w:p w14:paraId="2E1149E9" w14:textId="77777777" w:rsidR="007C66F8" w:rsidRDefault="007D504A">
            <w:pPr>
              <w:pStyle w:val="ProductList-TableBody"/>
            </w:pPr>
            <w:r>
              <w:t>Core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E1149EA" w14:textId="77777777" w:rsidR="007C66F8" w:rsidRDefault="007D50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49EB" w14:textId="77777777" w:rsidR="007C66F8" w:rsidRDefault="007D504A">
            <w:pPr>
              <w:pStyle w:val="ProductList-TableBody"/>
            </w:pPr>
            <w:r>
              <w:t>Enterprise Mobility Suite</w:t>
            </w:r>
            <w:r>
              <w:fldChar w:fldCharType="begin"/>
            </w:r>
            <w:r>
              <w:instrText xml:space="preserve"> XE "Enterprise Mobility Suite" </w:instrText>
            </w:r>
            <w:r>
              <w:fldChar w:fldCharType="end"/>
            </w:r>
          </w:p>
        </w:tc>
      </w:tr>
      <w:tr w:rsidR="007C66F8" w14:paraId="2E1149F1" w14:textId="77777777">
        <w:tc>
          <w:tcPr>
            <w:tcW w:w="4040" w:type="dxa"/>
            <w:tcBorders>
              <w:top w:val="single" w:sz="4" w:space="0" w:color="000000"/>
              <w:left w:val="single" w:sz="4" w:space="0" w:color="000000"/>
              <w:bottom w:val="single" w:sz="4" w:space="0" w:color="000000"/>
              <w:right w:val="single" w:sz="4" w:space="0" w:color="000000"/>
            </w:tcBorders>
          </w:tcPr>
          <w:p w14:paraId="2E1149ED" w14:textId="77777777" w:rsidR="007C66F8" w:rsidRDefault="007D504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E1149EE" w14:textId="77777777" w:rsidR="007C66F8" w:rsidRDefault="007D50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149EF" w14:textId="77777777" w:rsidR="007C66F8" w:rsidRDefault="007D504A">
            <w:pPr>
              <w:pStyle w:val="ProductList-TableBody"/>
            </w:pPr>
            <w:r>
              <w:t>Office 365 Enterprise E3</w:t>
            </w:r>
            <w:r>
              <w:fldChar w:fldCharType="begin"/>
            </w:r>
            <w:r>
              <w:instrText xml:space="preserve"> XE "Office 365 Enterprise E3" </w:instrText>
            </w:r>
            <w:r>
              <w:fldChar w:fldCharType="end"/>
            </w:r>
            <w:r>
              <w:t>, eller</w:t>
            </w:r>
          </w:p>
          <w:p w14:paraId="2E1149F0" w14:textId="77777777" w:rsidR="007C66F8" w:rsidRDefault="007D504A">
            <w:pPr>
              <w:pStyle w:val="ProductList-TableBody"/>
            </w:pPr>
            <w:r>
              <w:t>Office 365 Enterprise E5</w:t>
            </w:r>
            <w:r>
              <w:fldChar w:fldCharType="begin"/>
            </w:r>
            <w:r>
              <w:instrText xml:space="preserve"> XE "Office 365 Enterprise E5" </w:instrText>
            </w:r>
            <w:r>
              <w:fldChar w:fldCharType="end"/>
            </w:r>
          </w:p>
        </w:tc>
      </w:tr>
      <w:tr w:rsidR="007C66F8" w14:paraId="2E1149F6" w14:textId="77777777">
        <w:tc>
          <w:tcPr>
            <w:tcW w:w="4040" w:type="dxa"/>
            <w:tcBorders>
              <w:top w:val="single" w:sz="4" w:space="0" w:color="000000"/>
              <w:left w:val="single" w:sz="4" w:space="0" w:color="000000"/>
              <w:bottom w:val="single" w:sz="4" w:space="0" w:color="000000"/>
              <w:right w:val="single" w:sz="4" w:space="0" w:color="000000"/>
            </w:tcBorders>
          </w:tcPr>
          <w:p w14:paraId="2E1149F2" w14:textId="77777777" w:rsidR="007C66F8" w:rsidRDefault="007D504A">
            <w:pPr>
              <w:pStyle w:val="ProductList-TableBody"/>
            </w:pPr>
            <w:r>
              <w:lastRenderedPageBreak/>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2E1149F3" w14:textId="77777777" w:rsidR="007C66F8" w:rsidRDefault="007D50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149F4" w14:textId="77777777" w:rsidR="007C66F8" w:rsidRDefault="007D504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2E1149F5" w14:textId="77777777" w:rsidR="007C66F8" w:rsidRDefault="007D504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7C66F8" w14:paraId="2E1149FA" w14:textId="77777777">
        <w:tc>
          <w:tcPr>
            <w:tcW w:w="4040" w:type="dxa"/>
            <w:tcBorders>
              <w:top w:val="single" w:sz="4" w:space="0" w:color="000000"/>
              <w:left w:val="single" w:sz="4" w:space="0" w:color="000000"/>
              <w:bottom w:val="single" w:sz="4" w:space="0" w:color="000000"/>
              <w:right w:val="single" w:sz="4" w:space="0" w:color="000000"/>
            </w:tcBorders>
          </w:tcPr>
          <w:p w14:paraId="2E1149F7" w14:textId="77777777" w:rsidR="007C66F8" w:rsidRDefault="007D504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2E1149F8" w14:textId="77777777" w:rsidR="007C66F8" w:rsidRDefault="007D50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149F9" w14:textId="77777777" w:rsidR="007C66F8" w:rsidRDefault="007D504A">
            <w:pPr>
              <w:pStyle w:val="ProductList-TableBody"/>
            </w:pPr>
            <w:r>
              <w:t>Microsoft Intune</w:t>
            </w:r>
            <w:r>
              <w:fldChar w:fldCharType="begin"/>
            </w:r>
            <w:r>
              <w:instrText xml:space="preserve"> XE "Microsoft Intune" </w:instrText>
            </w:r>
            <w:r>
              <w:fldChar w:fldCharType="end"/>
            </w:r>
          </w:p>
        </w:tc>
      </w:tr>
      <w:tr w:rsidR="007C66F8" w14:paraId="2E1149FE" w14:textId="77777777">
        <w:tc>
          <w:tcPr>
            <w:tcW w:w="4040" w:type="dxa"/>
            <w:tcBorders>
              <w:top w:val="single" w:sz="4" w:space="0" w:color="000000"/>
              <w:left w:val="single" w:sz="4" w:space="0" w:color="000000"/>
              <w:bottom w:val="single" w:sz="4" w:space="0" w:color="000000"/>
              <w:right w:val="single" w:sz="4" w:space="0" w:color="000000"/>
            </w:tcBorders>
          </w:tcPr>
          <w:p w14:paraId="2E1149FB" w14:textId="77777777" w:rsidR="007C66F8" w:rsidRDefault="007D504A">
            <w:pPr>
              <w:pStyle w:val="ProductList-TableBody"/>
            </w:pPr>
            <w:r>
              <w:t>Enterprise CAL Suite Bridge för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E1149FC" w14:textId="77777777" w:rsidR="007C66F8" w:rsidRDefault="007D50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149FD" w14:textId="77777777" w:rsidR="007C66F8" w:rsidRDefault="007D504A">
            <w:pPr>
              <w:pStyle w:val="ProductList-TableBody"/>
            </w:pPr>
            <w:r>
              <w:t>Enterprise Mobility Suite</w:t>
            </w:r>
            <w:r>
              <w:fldChar w:fldCharType="begin"/>
            </w:r>
            <w:r>
              <w:instrText xml:space="preserve"> XE "Enterprise Mobility Suite" </w:instrText>
            </w:r>
            <w:r>
              <w:fldChar w:fldCharType="end"/>
            </w:r>
          </w:p>
        </w:tc>
      </w:tr>
    </w:tbl>
    <w:p w14:paraId="2E1149FF" w14:textId="77777777" w:rsidR="007C66F8" w:rsidRDefault="007D504A">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14:paraId="2E114A00" w14:textId="77777777" w:rsidR="007C66F8" w:rsidRDefault="007C66F8">
      <w:pPr>
        <w:pStyle w:val="ProductList-BodyIndented"/>
      </w:pPr>
    </w:p>
    <w:p w14:paraId="2E114A01" w14:textId="77777777" w:rsidR="007C66F8" w:rsidRDefault="007D504A">
      <w:pPr>
        <w:pStyle w:val="ProductList-SubClauseHeading"/>
        <w:outlineLvl w:val="4"/>
      </w:pPr>
      <w:r>
        <w:t>2.4.2 CAL för endast studenter (Academic Open License och Academic Select)</w:t>
      </w:r>
    </w:p>
    <w:p w14:paraId="2E114A02" w14:textId="77777777" w:rsidR="007C66F8" w:rsidRDefault="007D504A">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14:paraId="2E114A03" w14:textId="77777777" w:rsidR="007C66F8" w:rsidRDefault="007D504A">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7C66F8" w14:paraId="2E114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A04"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05" w14:textId="77777777" w:rsidR="007C66F8" w:rsidRDefault="007D504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06" w14:textId="77777777" w:rsidR="007C66F8" w:rsidRDefault="007D504A">
            <w:pPr>
              <w:pStyle w:val="ProductList-TableBody"/>
            </w:pPr>
            <w:r>
              <w:rPr>
                <w:color w:val="404040"/>
              </w:rPr>
              <w:t>Tilläggsprogramvara: Ej tillämpligt</w:t>
            </w:r>
          </w:p>
        </w:tc>
      </w:tr>
      <w:tr w:rsidR="007C66F8" w14:paraId="2E114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08"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09"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0A" w14:textId="77777777" w:rsidR="007C66F8" w:rsidRDefault="007D504A">
            <w:pPr>
              <w:pStyle w:val="ProductList-TableBody"/>
            </w:pPr>
            <w:r>
              <w:rPr>
                <w:color w:val="404040"/>
              </w:rPr>
              <w:t>Tekniker som ingår: Ej tillämpligt</w:t>
            </w:r>
          </w:p>
        </w:tc>
      </w:tr>
      <w:tr w:rsidR="007C66F8" w14:paraId="2E11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0C"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0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0E" w14:textId="77777777" w:rsidR="007C66F8" w:rsidRDefault="007C66F8">
            <w:pPr>
              <w:pStyle w:val="ProductList-TableBody"/>
            </w:pPr>
          </w:p>
        </w:tc>
      </w:tr>
    </w:tbl>
    <w:p w14:paraId="2E114A10" w14:textId="77777777" w:rsidR="007C66F8" w:rsidRDefault="007D504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7C66F8" w14:paraId="2E114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A11"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12"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13" w14:textId="77777777" w:rsidR="007C66F8" w:rsidRDefault="007D504A">
            <w:pPr>
              <w:pStyle w:val="ProductList-TableBody"/>
            </w:pPr>
            <w:r>
              <w:rPr>
                <w:color w:val="404040"/>
              </w:rPr>
              <w:t>Övertagande Rättigheter: Ej tillämpligt</w:t>
            </w:r>
          </w:p>
        </w:tc>
      </w:tr>
      <w:tr w:rsidR="007C66F8" w14:paraId="2E114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15"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A16"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17" w14:textId="77777777" w:rsidR="007C66F8" w:rsidRDefault="007D504A">
            <w:pPr>
              <w:pStyle w:val="ProductList-TableBody"/>
            </w:pPr>
            <w:r>
              <w:rPr>
                <w:color w:val="404040"/>
              </w:rPr>
              <w:t>Glidande Rättigheter: Ej tillämpligt</w:t>
            </w:r>
          </w:p>
        </w:tc>
      </w:tr>
      <w:tr w:rsidR="007C66F8" w14:paraId="2E11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19"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1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1B" w14:textId="77777777" w:rsidR="007C66F8" w:rsidRDefault="007C66F8">
            <w:pPr>
              <w:pStyle w:val="ProductList-TableBody"/>
            </w:pPr>
          </w:p>
        </w:tc>
      </w:tr>
    </w:tbl>
    <w:p w14:paraId="2E114A1D" w14:textId="77777777" w:rsidR="007C66F8" w:rsidRDefault="007C66F8">
      <w:pPr>
        <w:pStyle w:val="ProductList-Body"/>
        <w:jc w:val="right"/>
      </w:pPr>
    </w:p>
    <w:p w14:paraId="2E114A1E" w14:textId="77777777" w:rsidR="007C66F8" w:rsidRDefault="007D504A">
      <w:pPr>
        <w:pStyle w:val="ProductList-ClauseHeading"/>
        <w:outlineLvl w:val="3"/>
      </w:pPr>
      <w:r>
        <w:t>4.1 Extended Use Rights för Enterprise Cloud Suite-kunder</w:t>
      </w:r>
    </w:p>
    <w:p w14:paraId="2E114A1F" w14:textId="77777777" w:rsidR="007C66F8" w:rsidRDefault="007D504A">
      <w:pPr>
        <w:pStyle w:val="ProductList-Body"/>
      </w:pPr>
      <w:r>
        <w:t>För kvalificerade kunder ger Enterprise Cloud Suite eller en kombination med Office 365 och Enterprise Mobility Suite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14:paraId="2E114A20" w14:textId="77777777" w:rsidR="007C66F8" w:rsidRDefault="007C66F8">
      <w:pPr>
        <w:pStyle w:val="ProductList-Body"/>
      </w:pPr>
    </w:p>
    <w:p w14:paraId="2E114A21" w14:textId="77777777" w:rsidR="007C66F8" w:rsidRDefault="007D504A">
      <w:pPr>
        <w:pStyle w:val="ProductList-Body"/>
      </w:pPr>
      <w:r>
        <w:t>Kvalificerade Kunder som licensierats för Enterprise Cloud Suite eller kombinationen av Office 365 och Enterprise Mobility Suite har samma åtkomst till Exchange Online Archiving för Exchange Server som i Enterprise CAL Suite.</w:t>
      </w:r>
    </w:p>
    <w:p w14:paraId="2E114A22"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A23"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A25" w14:textId="77777777" w:rsidR="007C66F8" w:rsidRDefault="007C66F8">
      <w:pPr>
        <w:pStyle w:val="ProductList-Body"/>
      </w:pPr>
    </w:p>
    <w:p w14:paraId="2E114A26" w14:textId="77777777" w:rsidR="007C66F8" w:rsidRDefault="007D504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7285"/>
      <w:r>
        <w:instrText>Core Infrastructure Server (CIS) Suite</w:instrText>
      </w:r>
      <w:bookmarkEnd w:id="55"/>
      <w:r>
        <w:instrText>" \l 2</w:instrText>
      </w:r>
      <w:r>
        <w:fldChar w:fldCharType="end"/>
      </w:r>
    </w:p>
    <w:p w14:paraId="2E114A27" w14:textId="77777777" w:rsidR="007C66F8" w:rsidRDefault="007D504A">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C66F8" w14:paraId="2E114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A28"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9"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A"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B"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C"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2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3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3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3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3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A41" w14:textId="77777777">
        <w:tc>
          <w:tcPr>
            <w:tcW w:w="4160" w:type="dxa"/>
            <w:tcBorders>
              <w:top w:val="single" w:sz="6" w:space="0" w:color="FFFFFF"/>
              <w:left w:val="none" w:sz="4" w:space="0" w:color="6E6E6E"/>
              <w:bottom w:val="dashed" w:sz="4" w:space="0" w:color="BFBFBF"/>
              <w:right w:val="none" w:sz="4" w:space="0" w:color="6E6E6E"/>
            </w:tcBorders>
          </w:tcPr>
          <w:p w14:paraId="2E114A35" w14:textId="77777777" w:rsidR="007C66F8" w:rsidRDefault="007D504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A36"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14A37" w14:textId="77777777" w:rsidR="007C66F8" w:rsidRDefault="007D50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2E114A38" w14:textId="77777777" w:rsidR="007C66F8" w:rsidRDefault="007D50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2E114A39" w14:textId="77777777" w:rsidR="007C66F8" w:rsidRDefault="007D50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3A"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3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3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3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3E" w14:textId="77777777" w:rsidR="007C66F8" w:rsidRDefault="007D504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3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A4E" w14:textId="77777777">
        <w:tc>
          <w:tcPr>
            <w:tcW w:w="4160" w:type="dxa"/>
            <w:tcBorders>
              <w:top w:val="dashed" w:sz="4" w:space="0" w:color="BFBFBF"/>
              <w:left w:val="none" w:sz="4" w:space="0" w:color="6E6E6E"/>
              <w:bottom w:val="none" w:sz="4" w:space="0" w:color="BFBFBF"/>
              <w:right w:val="none" w:sz="4" w:space="0" w:color="6E6E6E"/>
            </w:tcBorders>
          </w:tcPr>
          <w:p w14:paraId="2E114A42" w14:textId="77777777" w:rsidR="007C66F8" w:rsidRDefault="007D504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14A43"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4A44" w14:textId="77777777" w:rsidR="007C66F8" w:rsidRDefault="007D504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2E114A45" w14:textId="77777777" w:rsidR="007C66F8" w:rsidRDefault="007D504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2E114A46" w14:textId="77777777" w:rsidR="007C66F8" w:rsidRDefault="007D50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B" w14:textId="77777777" w:rsidR="007C66F8" w:rsidRDefault="007D504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4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4A4F" w14:textId="77777777" w:rsidR="007C66F8" w:rsidRDefault="007D504A">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7C66F8" w14:paraId="2E114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50" w14:textId="77777777" w:rsidR="007C66F8" w:rsidRDefault="007D504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E114A51"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52" w14:textId="77777777" w:rsidR="007C66F8" w:rsidRDefault="007D504A">
            <w:pPr>
              <w:pStyle w:val="ProductList-TableBody"/>
            </w:pPr>
            <w:r>
              <w:rPr>
                <w:color w:val="404040"/>
              </w:rPr>
              <w:t>Nedgraderingar: Ej tillämpligt</w:t>
            </w:r>
          </w:p>
        </w:tc>
      </w:tr>
      <w:tr w:rsidR="007C66F8" w14:paraId="2E114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4"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5"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A56"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8"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9"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A" w14:textId="77777777" w:rsidR="007C66F8" w:rsidRDefault="007D504A">
            <w:pPr>
              <w:pStyle w:val="ProductList-TableBody"/>
            </w:pPr>
            <w:r>
              <w:rPr>
                <w:color w:val="404040"/>
              </w:rPr>
              <w:t>Minskning Möjlig: Ej tillämpligt</w:t>
            </w:r>
          </w:p>
        </w:tc>
      </w:tr>
      <w:tr w:rsidR="007C66F8" w14:paraId="2E114A5F" w14:textId="77777777">
        <w:tc>
          <w:tcPr>
            <w:tcW w:w="4040" w:type="dxa"/>
            <w:tcBorders>
              <w:top w:val="single" w:sz="4" w:space="0" w:color="000000"/>
              <w:left w:val="single" w:sz="4" w:space="0" w:color="000000"/>
              <w:bottom w:val="single" w:sz="4" w:space="0" w:color="000000"/>
              <w:right w:val="single" w:sz="4" w:space="0" w:color="000000"/>
            </w:tcBorders>
          </w:tcPr>
          <w:p w14:paraId="2E114A5C"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D"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5E" w14:textId="77777777" w:rsidR="007C66F8" w:rsidRDefault="007D504A">
            <w:pPr>
              <w:pStyle w:val="ProductList-TableBody"/>
            </w:pPr>
            <w:r>
              <w:rPr>
                <w:color w:val="404040"/>
              </w:rPr>
              <w:t>True-Up Möjlig: Ej tillämpligt</w:t>
            </w:r>
          </w:p>
        </w:tc>
      </w:tr>
      <w:tr w:rsidR="007C66F8" w14:paraId="2E114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0"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1"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2" w14:textId="77777777" w:rsidR="007C66F8" w:rsidRDefault="007C66F8">
            <w:pPr>
              <w:pStyle w:val="ProductList-TableBody"/>
            </w:pPr>
          </w:p>
        </w:tc>
      </w:tr>
    </w:tbl>
    <w:p w14:paraId="2E114A64" w14:textId="77777777" w:rsidR="007C66F8" w:rsidRDefault="007D504A">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7C66F8" w14:paraId="2E114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A65"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E114A66"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67" w14:textId="77777777" w:rsidR="007C66F8" w:rsidRDefault="007D504A">
            <w:pPr>
              <w:pStyle w:val="ProductList-TableBody"/>
            </w:pPr>
            <w:r>
              <w:rPr>
                <w:color w:val="404040"/>
              </w:rPr>
              <w:t>Tilläggsprogramvara: Ej tillämpligt</w:t>
            </w:r>
          </w:p>
        </w:tc>
      </w:tr>
      <w:tr w:rsidR="007C66F8" w14:paraId="2E114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9"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A"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B" w14:textId="77777777" w:rsidR="007C66F8" w:rsidRDefault="007D504A">
            <w:pPr>
              <w:pStyle w:val="ProductList-TableBody"/>
            </w:pPr>
            <w:r>
              <w:rPr>
                <w:color w:val="404040"/>
              </w:rPr>
              <w:t>Tekniker som ingår: Ej tillämpligt</w:t>
            </w:r>
          </w:p>
        </w:tc>
      </w:tr>
      <w:tr w:rsidR="007C66F8" w14:paraId="2E114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D"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E"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6F" w14:textId="77777777" w:rsidR="007C66F8" w:rsidRDefault="007C66F8">
            <w:pPr>
              <w:pStyle w:val="ProductList-TableBody"/>
            </w:pPr>
          </w:p>
        </w:tc>
      </w:tr>
    </w:tbl>
    <w:p w14:paraId="2E114A71" w14:textId="77777777" w:rsidR="007C66F8" w:rsidRDefault="007C66F8">
      <w:pPr>
        <w:pStyle w:val="ProductList-Body"/>
      </w:pPr>
    </w:p>
    <w:p w14:paraId="2E114A72" w14:textId="77777777" w:rsidR="007C66F8" w:rsidRDefault="007D504A">
      <w:pPr>
        <w:pStyle w:val="ProductList-ClauseHeading"/>
        <w:outlineLvl w:val="3"/>
      </w:pPr>
      <w:r>
        <w:lastRenderedPageBreak/>
        <w:t>3.1 Tillämpliga Användningsrättigheter.</w:t>
      </w:r>
    </w:p>
    <w:p w14:paraId="2E114A73" w14:textId="77777777" w:rsidR="007C66F8" w:rsidRDefault="007D504A">
      <w:pPr>
        <w:pStyle w:val="ProductList-Body"/>
      </w:pPr>
      <w:r>
        <w:t xml:space="preserve">Kundens åtkomst och användning av CIS-programvara styrs av de tillämpliga Licensvillkoren för de enskilda Produkterna som utgör CIS-programvaran, som modifieras av dessa Licensvillkor. En CIS Suite-licens krävs för varannan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Kunden måste licensiera varje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på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på vilken den kör CIS-programvara.</w:t>
      </w:r>
    </w:p>
    <w:p w14:paraId="2E114A74" w14:textId="77777777" w:rsidR="007C66F8" w:rsidRDefault="007C66F8">
      <w:pPr>
        <w:pStyle w:val="ProductList-Body"/>
      </w:pPr>
    </w:p>
    <w:p w14:paraId="2E114A75" w14:textId="77777777" w:rsidR="007C66F8" w:rsidRDefault="007D504A">
      <w:pPr>
        <w:pStyle w:val="ProductList-ClauseHeading"/>
        <w:outlineLvl w:val="3"/>
      </w:pPr>
      <w:r>
        <w:t>3.2 Programvara Inkluderad med CIS Suite Standard</w:t>
      </w:r>
    </w:p>
    <w:p w14:paraId="2E114A76" w14:textId="77777777" w:rsidR="007C66F8" w:rsidRDefault="007D504A">
      <w:pPr>
        <w:pStyle w:val="ProductList-Body"/>
      </w:pPr>
      <w:r>
        <w:t xml:space="preserve">CIS Suite Standard inkluderar den senaste versionen av Windows Server Standard och System Center Standard.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 Standard får Kunden, vid ett och samma tillfälle,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köra: </w:t>
      </w:r>
    </w:p>
    <w:p w14:paraId="2E114A77" w14:textId="77777777" w:rsidR="007C66F8" w:rsidRDefault="007D504A" w:rsidP="007D504A">
      <w:pPr>
        <w:pStyle w:val="ProductList-Bullet"/>
        <w:numPr>
          <w:ilvl w:val="0"/>
          <w:numId w:val="20"/>
        </w:numPr>
      </w:pPr>
      <w:r>
        <w:t xml:space="preserve">En Instans av Windows Server Standard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och </w:t>
      </w:r>
    </w:p>
    <w:p w14:paraId="2E114A78" w14:textId="77777777" w:rsidR="007C66F8" w:rsidRDefault="007D504A" w:rsidP="007D504A">
      <w:pPr>
        <w:pStyle w:val="ProductList-Bullet"/>
        <w:numPr>
          <w:ilvl w:val="0"/>
          <w:numId w:val="20"/>
        </w:numPr>
      </w:pPr>
      <w:r>
        <w:t xml:space="preserve">En Instans av Windows Server Standard i var och en av upp till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2E114A79" w14:textId="77777777" w:rsidR="007C66F8" w:rsidRDefault="007D504A">
      <w:pPr>
        <w:pStyle w:val="ProductList-Body"/>
      </w:pPr>
      <w:r>
        <w:t xml:space="preserve">Om Kunden använder det högsta tillåtna antalet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får den Instans som Körs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vara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p w14:paraId="2E114A7A" w14:textId="77777777" w:rsidR="007C66F8" w:rsidRDefault="007C66F8">
      <w:pPr>
        <w:pStyle w:val="ProductList-Body"/>
      </w:pPr>
    </w:p>
    <w:p w14:paraId="2E114A7B" w14:textId="77777777" w:rsidR="007C66F8" w:rsidRDefault="007D504A">
      <w:pPr>
        <w:pStyle w:val="ProductList-ClauseHeading"/>
        <w:outlineLvl w:val="3"/>
      </w:pPr>
      <w:r>
        <w:t>3.3 Programvara Inkluderad med CIS Suite Datacenter</w:t>
      </w:r>
    </w:p>
    <w:p w14:paraId="2E114A7C" w14:textId="77777777" w:rsidR="007C66F8" w:rsidRDefault="007D504A">
      <w:pPr>
        <w:pStyle w:val="ProductList-Body"/>
      </w:pPr>
      <w:r>
        <w:t xml:space="preserve">CIS Suite Datacenter inkluderar den senaste versionen av Windows Server Datacenter och System Center Datacenter. Kunden får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Windows Server Datacenter i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varje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med CIS Suite Datacenter.</w:t>
      </w:r>
    </w:p>
    <w:p w14:paraId="2E114A7D" w14:textId="77777777" w:rsidR="007C66F8" w:rsidRDefault="007C66F8">
      <w:pPr>
        <w:pStyle w:val="ProductList-Body"/>
      </w:pPr>
    </w:p>
    <w:p w14:paraId="2E114A7E" w14:textId="77777777" w:rsidR="007C66F8" w:rsidRDefault="007D504A">
      <w:pPr>
        <w:pStyle w:val="ProductList-ClauseHeading"/>
        <w:outlineLvl w:val="3"/>
      </w:pPr>
      <w:r>
        <w:t>3.4 Hanteringslicens</w:t>
      </w:r>
    </w:p>
    <w:p w14:paraId="2E114A7F" w14:textId="77777777" w:rsidR="007C66F8" w:rsidRDefault="007D504A">
      <w:pPr>
        <w:pStyle w:val="ProductList-Body"/>
      </w:pPr>
      <w:r>
        <w:t>Med avseende på att tillämpa Licensvillkoren för System Center Standard på Kundens användning av CIS-programvaran anses Kunden ha tilldelat den Licensierade Servern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Servern.</w:t>
      </w:r>
    </w:p>
    <w:p w14:paraId="2E114A80" w14:textId="77777777" w:rsidR="007C66F8" w:rsidRDefault="007C66F8">
      <w:pPr>
        <w:pStyle w:val="ProductList-Body"/>
      </w:pPr>
    </w:p>
    <w:p w14:paraId="2E114A81" w14:textId="77777777" w:rsidR="007C66F8" w:rsidRDefault="007D504A">
      <w:pPr>
        <w:pStyle w:val="ProductList-ClauseHeading"/>
        <w:outlineLvl w:val="3"/>
      </w:pPr>
      <w:r>
        <w:t>3.5 Ytterligare Villkor</w:t>
      </w:r>
    </w:p>
    <w:p w14:paraId="2E114A82" w14:textId="77777777" w:rsidR="007C66F8" w:rsidRDefault="007D504A">
      <w:pPr>
        <w:pStyle w:val="ProductList-Body"/>
      </w:pPr>
      <w:r>
        <w:t>Kunden får köra en tidigare version eller en nedgraderad utgåva av alla enskilda Produkter som inkluderas i CIS Suite enligt tillåtelse i licensvillkoren för den Produkten i Produktvillkoren.</w:t>
      </w:r>
    </w:p>
    <w:p w14:paraId="2E114A83" w14:textId="77777777" w:rsidR="007C66F8" w:rsidRDefault="007C66F8">
      <w:pPr>
        <w:pStyle w:val="ProductList-Body"/>
      </w:pPr>
    </w:p>
    <w:p w14:paraId="2E114A84" w14:textId="77777777" w:rsidR="007C66F8" w:rsidRDefault="007D504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2E114A85" w14:textId="77777777" w:rsidR="007C66F8" w:rsidRDefault="007C66F8">
      <w:pPr>
        <w:pStyle w:val="ProductList-Body"/>
      </w:pPr>
    </w:p>
    <w:p w14:paraId="2E114A86" w14:textId="77777777" w:rsidR="007C66F8" w:rsidRDefault="007D504A">
      <w:pPr>
        <w:pStyle w:val="ProductList-ClauseHeading"/>
        <w:outlineLvl w:val="3"/>
      </w:pPr>
      <w:r>
        <w:t>3.6 Särskild Rätt till Nedgradering – Core Infrastructure Server Suite Standard</w:t>
      </w:r>
    </w:p>
    <w:p w14:paraId="2E114A87" w14:textId="77777777" w:rsidR="007C66F8" w:rsidRDefault="007D504A">
      <w:pPr>
        <w:pStyle w:val="ProductList-Body"/>
      </w:pPr>
      <w:r>
        <w:t xml:space="preserve">För alla Servrar som är korrekt licensierade för CIS Suite Standard får Kunden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 Server 2008 R2 Enterprise</w:t>
      </w:r>
      <w:r>
        <w:fldChar w:fldCharType="begin"/>
      </w:r>
      <w:r>
        <w:instrText xml:space="preserve"> XE "Windows Server 2008 R2 Enterprise" </w:instrText>
      </w:r>
      <w:r>
        <w:fldChar w:fldCharType="end"/>
      </w:r>
      <w:r>
        <w:t xml:space="preserve"> i stället för Windows Server Standard</w:t>
      </w:r>
      <w:r>
        <w:fldChar w:fldCharType="begin"/>
      </w:r>
      <w:r>
        <w:instrText xml:space="preserve"> XE "Windows Server Standard" </w:instrText>
      </w:r>
      <w:r>
        <w:fldChar w:fldCharType="end"/>
      </w:r>
      <w:r>
        <w:t>.</w:t>
      </w:r>
    </w:p>
    <w:p w14:paraId="2E114A88" w14:textId="77777777" w:rsidR="007C66F8" w:rsidRDefault="007D504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7C66F8" w14:paraId="2E114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A89"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4A8A"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8B" w14:textId="77777777" w:rsidR="007C66F8" w:rsidRDefault="007D504A">
            <w:pPr>
              <w:pStyle w:val="ProductList-TableBody"/>
            </w:pPr>
            <w:r>
              <w:rPr>
                <w:color w:val="404040"/>
              </w:rPr>
              <w:t>Övertagande Rättigheter: Ej tillämpligt</w:t>
            </w:r>
          </w:p>
        </w:tc>
      </w:tr>
      <w:tr w:rsidR="007C66F8" w14:paraId="2E114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8D"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A8E"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8F" w14:textId="77777777" w:rsidR="007C66F8" w:rsidRDefault="007D504A">
            <w:pPr>
              <w:pStyle w:val="ProductList-TableBody"/>
            </w:pPr>
            <w:r>
              <w:rPr>
                <w:color w:val="404040"/>
              </w:rPr>
              <w:t>Glidande Rättigheter: Ej tillämpligt</w:t>
            </w:r>
          </w:p>
        </w:tc>
      </w:tr>
      <w:tr w:rsidR="007C66F8" w14:paraId="2E114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91"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9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93" w14:textId="77777777" w:rsidR="007C66F8" w:rsidRDefault="007C66F8">
            <w:pPr>
              <w:pStyle w:val="ProductList-TableBody"/>
            </w:pPr>
          </w:p>
        </w:tc>
      </w:tr>
    </w:tbl>
    <w:p w14:paraId="2E114A95" w14:textId="77777777" w:rsidR="007C66F8" w:rsidRDefault="007C66F8">
      <w:pPr>
        <w:pStyle w:val="ProductList-Body"/>
      </w:pPr>
    </w:p>
    <w:p w14:paraId="2E114A96" w14:textId="77777777" w:rsidR="007C66F8" w:rsidRDefault="007D504A">
      <w:pPr>
        <w:pStyle w:val="ProductList-ClauseHeading"/>
        <w:outlineLvl w:val="3"/>
      </w:pPr>
      <w:r>
        <w:t>4.1 Server and Cloud-registrering (SCE) – Rätten att hantera operativsystemmiljöer i Microsoft Azure under CIS-licenser</w:t>
      </w:r>
    </w:p>
    <w:p w14:paraId="2E114A97" w14:textId="77777777" w:rsidR="007C66F8" w:rsidRDefault="007D504A">
      <w:pPr>
        <w:pStyle w:val="ProductList-Body"/>
      </w:pPr>
      <w:r>
        <w:t>SCE-kunder som har uppfyllt täckningskraven för registreringen och är licensierade för och använder Core Infrastructure Server (CIS) Suite för att hantera OSE:er i sina egna datacenter får även använda System Center-programvara som är licensierad under CIS för att hantera sina kvalificerade Virtuella OSE:er som körs i Microsoft Azure. För varje CIS-licens som täcks av en kunds SCE får kunden hantera upp till 10 kvalificerade Virtuella OSE:er som körs i Microsoft Azure. Kvalificerade Virtuella OSE:er omfattar:</w:t>
      </w:r>
    </w:p>
    <w:p w14:paraId="2E114A98" w14:textId="77777777" w:rsidR="007C66F8" w:rsidRDefault="007D504A">
      <w:pPr>
        <w:pStyle w:val="ProductList-Body"/>
        <w:ind w:left="720"/>
      </w:pPr>
      <w:r>
        <w:t>• Windows Server virtuell maskin-instanser (inklusive Instanser som driftsätts under Azure HUB)</w:t>
      </w:r>
    </w:p>
    <w:p w14:paraId="2E114A99" w14:textId="77777777" w:rsidR="007C66F8" w:rsidRDefault="007D504A">
      <w:pPr>
        <w:pStyle w:val="ProductList-Body"/>
        <w:ind w:left="720"/>
      </w:pPr>
      <w:r>
        <w:t>• Molntjänst-instanser (webbroll och arbetarroll)</w:t>
      </w:r>
    </w:p>
    <w:p w14:paraId="2E114A9A" w14:textId="77777777" w:rsidR="007C66F8" w:rsidRDefault="007D504A">
      <w:pPr>
        <w:pStyle w:val="ProductList-Body"/>
        <w:ind w:left="720"/>
      </w:pPr>
      <w:r>
        <w:t>• Lagringskonton</w:t>
      </w:r>
    </w:p>
    <w:p w14:paraId="2E114A9B" w14:textId="77777777" w:rsidR="007C66F8" w:rsidRDefault="007D504A">
      <w:pPr>
        <w:pStyle w:val="ProductList-Body"/>
        <w:ind w:left="720"/>
      </w:pPr>
      <w:r>
        <w:t>• SQL-databaser</w:t>
      </w:r>
    </w:p>
    <w:p w14:paraId="2E114A9C" w14:textId="77777777" w:rsidR="007C66F8" w:rsidRDefault="007D504A">
      <w:pPr>
        <w:pStyle w:val="ProductList-Body"/>
        <w:ind w:left="720"/>
      </w:pPr>
      <w:r>
        <w:t>• Webbplatsinstanser</w:t>
      </w:r>
    </w:p>
    <w:p w14:paraId="2E114A9D" w14:textId="77777777" w:rsidR="007C66F8" w:rsidRDefault="007C66F8">
      <w:pPr>
        <w:pStyle w:val="ProductList-Body"/>
      </w:pPr>
    </w:p>
    <w:p w14:paraId="2E114A9E" w14:textId="77777777" w:rsidR="007C66F8" w:rsidRDefault="007D504A">
      <w:pPr>
        <w:pStyle w:val="ProductList-ClauseHeading"/>
        <w:outlineLvl w:val="3"/>
      </w:pPr>
      <w:r>
        <w:t>4.2 Microsoft Azure-hybridanvändarförmån</w:t>
      </w:r>
    </w:p>
    <w:p w14:paraId="2E114A9F" w14:textId="77777777" w:rsidR="007C66F8" w:rsidRDefault="007D504A">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14:paraId="2E114AA0" w14:textId="77777777" w:rsidR="007C66F8" w:rsidRDefault="007C66F8">
      <w:pPr>
        <w:pStyle w:val="ProductList-Body"/>
      </w:pPr>
    </w:p>
    <w:p w14:paraId="2E114AA1" w14:textId="77777777" w:rsidR="007C66F8" w:rsidRDefault="007D504A">
      <w:pPr>
        <w:pStyle w:val="ProductList-ClauseHeading"/>
        <w:outlineLvl w:val="3"/>
      </w:pPr>
      <w:r>
        <w:t>4.3 Erbjudande om Software Assurance-förnyelser för Windows Server och System Center</w:t>
      </w:r>
    </w:p>
    <w:p w14:paraId="2E114AA2" w14:textId="77777777" w:rsidR="007C66F8" w:rsidRDefault="007D504A">
      <w:pPr>
        <w:pStyle w:val="ProductList-Body"/>
      </w:pPr>
      <w:r>
        <w:t xml:space="preserve">Kunder som har licenser med aktiv SA för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7C66F8" w14:paraId="2E114A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4AA3" w14:textId="77777777" w:rsidR="007C66F8" w:rsidRDefault="007D504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4AA4" w14:textId="77777777" w:rsidR="007C66F8" w:rsidRDefault="007D504A">
            <w:pPr>
              <w:pStyle w:val="ProductList-TableBody"/>
            </w:pPr>
            <w:r>
              <w:rPr>
                <w:color w:val="FFFFFF"/>
              </w:rPr>
              <w:t>Kolumn B</w:t>
            </w:r>
          </w:p>
        </w:tc>
      </w:tr>
      <w:tr w:rsidR="007C66F8" w14:paraId="2E114AA9" w14:textId="77777777">
        <w:tc>
          <w:tcPr>
            <w:tcW w:w="6120" w:type="dxa"/>
            <w:tcBorders>
              <w:top w:val="single" w:sz="4" w:space="0" w:color="000000"/>
              <w:left w:val="single" w:sz="4" w:space="0" w:color="000000"/>
              <w:bottom w:val="single" w:sz="4" w:space="0" w:color="000000"/>
              <w:right w:val="single" w:sz="4" w:space="0" w:color="000000"/>
            </w:tcBorders>
          </w:tcPr>
          <w:p w14:paraId="2E114AA6" w14:textId="77777777" w:rsidR="007C66F8" w:rsidRDefault="007D504A">
            <w:pPr>
              <w:pStyle w:val="ProductList-TableBody"/>
            </w:pPr>
            <w:r>
              <w:t xml:space="preserve">Windows Server Standard </w:t>
            </w:r>
            <w:r>
              <w:fldChar w:fldCharType="begin"/>
            </w:r>
            <w:r>
              <w:instrText xml:space="preserve"> XE "Windows Server Standard " </w:instrText>
            </w:r>
            <w:r>
              <w:fldChar w:fldCharType="end"/>
            </w:r>
          </w:p>
          <w:p w14:paraId="2E114AA7" w14:textId="77777777" w:rsidR="007C66F8" w:rsidRDefault="007D50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4AA8" w14:textId="77777777" w:rsidR="007C66F8" w:rsidRDefault="007D504A">
            <w:pPr>
              <w:pStyle w:val="ProductList-TableBody"/>
            </w:pPr>
            <w:r>
              <w:t>Core Infrastructure Server Suite Standard</w:t>
            </w:r>
          </w:p>
        </w:tc>
      </w:tr>
      <w:tr w:rsidR="007C66F8" w14:paraId="2E114AAD" w14:textId="77777777">
        <w:tc>
          <w:tcPr>
            <w:tcW w:w="6120" w:type="dxa"/>
            <w:tcBorders>
              <w:top w:val="single" w:sz="4" w:space="0" w:color="000000"/>
              <w:left w:val="single" w:sz="4" w:space="0" w:color="000000"/>
              <w:bottom w:val="single" w:sz="4" w:space="0" w:color="000000"/>
              <w:right w:val="single" w:sz="4" w:space="0" w:color="000000"/>
            </w:tcBorders>
          </w:tcPr>
          <w:p w14:paraId="2E114AAA" w14:textId="77777777" w:rsidR="007C66F8" w:rsidRDefault="007D504A">
            <w:pPr>
              <w:pStyle w:val="ProductList-TableBody"/>
            </w:pPr>
            <w:r>
              <w:t>Windows Server Datacenter</w:t>
            </w:r>
            <w:r>
              <w:fldChar w:fldCharType="begin"/>
            </w:r>
            <w:r>
              <w:instrText xml:space="preserve"> XE "Windows Server Datacenter" </w:instrText>
            </w:r>
            <w:r>
              <w:fldChar w:fldCharType="end"/>
            </w:r>
          </w:p>
          <w:p w14:paraId="2E114AAB" w14:textId="77777777" w:rsidR="007C66F8" w:rsidRDefault="007D504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4AAC" w14:textId="77777777" w:rsidR="007C66F8" w:rsidRDefault="007D504A">
            <w:pPr>
              <w:pStyle w:val="ProductList-TableBody"/>
            </w:pPr>
            <w:r>
              <w:t>Core Infrastructure Server Suite Datacenter</w:t>
            </w:r>
          </w:p>
        </w:tc>
      </w:tr>
    </w:tbl>
    <w:p w14:paraId="2E114AAE" w14:textId="77777777" w:rsidR="007C66F8" w:rsidRDefault="007D504A">
      <w:pPr>
        <w:pStyle w:val="ProductList-Body"/>
      </w:pPr>
      <w:r>
        <w:t xml:space="preserve">För varje uppsättning som består av en av varje av de kvalificerande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i en cell i Kolumn A i tabellen ovan får kunder införskaffa SA för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av motsvarande CIS Suite i Kolumn B. Kunden som licensierar och använder CIS Suite (Standar eller Datacenter) under detta erbjudande får </w:t>
      </w:r>
      <w:r>
        <w:lastRenderedPageBreak/>
        <w:t xml:space="preserve">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14:paraId="2E114AAF" w14:textId="77777777" w:rsidR="007C66F8" w:rsidRDefault="007C66F8">
      <w:pPr>
        <w:pStyle w:val="ProductList-Body"/>
      </w:pPr>
    </w:p>
    <w:p w14:paraId="2E114AB0" w14:textId="77777777" w:rsidR="007C66F8" w:rsidRDefault="007D504A">
      <w:pPr>
        <w:pStyle w:val="ProductList-ClauseHeading"/>
        <w:outlineLvl w:val="3"/>
      </w:pPr>
      <w:r>
        <w:t>4.4 Software Assurance-rättigheter och -förmåner för Prenumerationslicenser</w:t>
      </w:r>
    </w:p>
    <w:p w14:paraId="2E114AB1" w14:textId="77777777" w:rsidR="007C66F8" w:rsidRDefault="007D504A">
      <w:pPr>
        <w:pStyle w:val="ProductList-Body"/>
      </w:pPr>
      <w:r>
        <w:t>Alla Prenumerationslicenser Kunden anskaffar under en Server and Cloud-registrering ger samma SA-rättigheter och -förmåner som Licenser med SA-täckning under prenumerationens giltighetstid.</w:t>
      </w:r>
    </w:p>
    <w:p w14:paraId="2E114AB2"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AB3"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AB5" w14:textId="77777777" w:rsidR="007C66F8" w:rsidRDefault="007C66F8">
      <w:pPr>
        <w:pStyle w:val="ProductList-Body"/>
      </w:pPr>
    </w:p>
    <w:p w14:paraId="2E114AB6" w14:textId="77777777" w:rsidR="007C66F8" w:rsidRDefault="007D504A">
      <w:pPr>
        <w:pStyle w:val="ProductList-Offering1HeadingNoBorder"/>
        <w:outlineLvl w:val="1"/>
      </w:pPr>
      <w:bookmarkStart w:id="60" w:name="_Sec862"/>
      <w:r>
        <w:t>Forefront</w:t>
      </w:r>
      <w:bookmarkEnd w:id="60"/>
      <w:r>
        <w:fldChar w:fldCharType="begin"/>
      </w:r>
      <w:r>
        <w:instrText xml:space="preserve"> TC "</w:instrText>
      </w:r>
      <w:bookmarkStart w:id="61" w:name="_Toc454827286"/>
      <w:r>
        <w:instrText>Forefront</w:instrText>
      </w:r>
      <w:bookmarkEnd w:id="61"/>
      <w:r>
        <w:instrText>" \l 2</w:instrText>
      </w:r>
      <w:r>
        <w:fldChar w:fldCharType="end"/>
      </w:r>
    </w:p>
    <w:p w14:paraId="2E114AB7" w14:textId="77777777" w:rsidR="007C66F8" w:rsidRDefault="007D504A">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66F8" w14:paraId="2E114A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AB8"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9"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A"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B"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C"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B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C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C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AC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114AC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AD1" w14:textId="77777777">
        <w:tc>
          <w:tcPr>
            <w:tcW w:w="4160" w:type="dxa"/>
            <w:tcBorders>
              <w:top w:val="single" w:sz="6" w:space="0" w:color="FFFFFF"/>
              <w:left w:val="none" w:sz="4" w:space="0" w:color="BFBFBF"/>
              <w:bottom w:val="none" w:sz="4" w:space="0" w:color="BFBFBF"/>
              <w:right w:val="none" w:sz="4" w:space="0" w:color="6E6E6E"/>
            </w:tcBorders>
          </w:tcPr>
          <w:p w14:paraId="2E114AC5" w14:textId="77777777" w:rsidR="007C66F8" w:rsidRDefault="007D50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114AC6" w14:textId="77777777" w:rsidR="007C66F8" w:rsidRDefault="007D50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E114AC7" w14:textId="77777777" w:rsidR="007C66F8" w:rsidRDefault="007D50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114AC8" w14:textId="77777777" w:rsidR="007C66F8" w:rsidRDefault="007D50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114AC9" w14:textId="77777777" w:rsidR="007C66F8" w:rsidRDefault="007D50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C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C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C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AC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AC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C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AD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4AD2" w14:textId="77777777" w:rsidR="007C66F8" w:rsidRDefault="007D504A">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7C66F8" w14:paraId="2E114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AD3"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E114AD4"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AD5" w14:textId="77777777" w:rsidR="007C66F8" w:rsidRDefault="007D504A">
            <w:pPr>
              <w:pStyle w:val="ProductList-TableBody"/>
            </w:pPr>
            <w:r>
              <w:rPr>
                <w:color w:val="404040"/>
              </w:rPr>
              <w:t>Nedgraderingar: Ej tillämpligt</w:t>
            </w:r>
          </w:p>
        </w:tc>
      </w:tr>
      <w:tr w:rsidR="007C66F8" w14:paraId="2E11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D7"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D8"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AD9"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DB"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DC"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DD" w14:textId="77777777" w:rsidR="007C66F8" w:rsidRDefault="007D504A">
            <w:pPr>
              <w:pStyle w:val="ProductList-TableBody"/>
            </w:pPr>
            <w:r>
              <w:rPr>
                <w:color w:val="404040"/>
              </w:rPr>
              <w:t>Minskning Möjlig: Ej tillämpligt</w:t>
            </w:r>
          </w:p>
        </w:tc>
      </w:tr>
      <w:tr w:rsidR="007C66F8" w14:paraId="2E114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DF"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E0"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E1" w14:textId="77777777" w:rsidR="007C66F8" w:rsidRDefault="007D504A">
            <w:pPr>
              <w:pStyle w:val="ProductList-TableBody"/>
            </w:pPr>
            <w:r>
              <w:rPr>
                <w:color w:val="404040"/>
              </w:rPr>
              <w:t>True-Up Möjlig: Ej tillämpligt</w:t>
            </w:r>
          </w:p>
        </w:tc>
      </w:tr>
      <w:tr w:rsidR="007C66F8" w14:paraId="2E11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E3"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E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E5" w14:textId="77777777" w:rsidR="007C66F8" w:rsidRDefault="007C66F8">
            <w:pPr>
              <w:pStyle w:val="ProductList-TableBody"/>
            </w:pPr>
          </w:p>
        </w:tc>
      </w:tr>
    </w:tbl>
    <w:p w14:paraId="2E114AE7" w14:textId="77777777" w:rsidR="007C66F8" w:rsidRDefault="007C66F8">
      <w:pPr>
        <w:pStyle w:val="ProductList-Body"/>
      </w:pPr>
    </w:p>
    <w:p w14:paraId="2E114AE8" w14:textId="77777777" w:rsidR="007C66F8" w:rsidRDefault="007D504A">
      <w:pPr>
        <w:pStyle w:val="ProductList-ClauseHeading"/>
        <w:outlineLvl w:val="3"/>
      </w:pPr>
      <w:r>
        <w:t>2.1 Forefront Identity Manager 2010 – Windows Live Edition</w:t>
      </w:r>
    </w:p>
    <w:p w14:paraId="2E114AE9" w14:textId="77777777" w:rsidR="007C66F8" w:rsidRDefault="007D504A">
      <w:pPr>
        <w:pStyle w:val="ProductList-Body"/>
      </w:pPr>
      <w:r>
        <w:t>Forefront Identity Manager 2010 – Windows Live Edition är nästa version för Identity Lifecycle Manager 2007 – Windows Live Edition.</w:t>
      </w:r>
    </w:p>
    <w:p w14:paraId="2E114AEA" w14:textId="77777777" w:rsidR="007C66F8" w:rsidRDefault="007D504A">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7C66F8" w14:paraId="2E114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AEB"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2E114AEC"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4AED"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C66F8" w14:paraId="2E114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EF"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F0"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F1" w14:textId="77777777" w:rsidR="007C66F8" w:rsidRDefault="007D504A">
            <w:pPr>
              <w:pStyle w:val="ProductList-TableBody"/>
            </w:pPr>
            <w:r>
              <w:rPr>
                <w:color w:val="404040"/>
              </w:rPr>
              <w:t>Tekniker som ingår: Ej tillämpligt</w:t>
            </w:r>
          </w:p>
        </w:tc>
      </w:tr>
      <w:tr w:rsidR="007C66F8" w14:paraId="2E114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F3"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F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AF5" w14:textId="77777777" w:rsidR="007C66F8" w:rsidRDefault="007C66F8">
            <w:pPr>
              <w:pStyle w:val="ProductList-TableBody"/>
            </w:pPr>
          </w:p>
        </w:tc>
      </w:tr>
    </w:tbl>
    <w:p w14:paraId="2E114AF7" w14:textId="77777777" w:rsidR="007C66F8" w:rsidRDefault="007C66F8">
      <w:pPr>
        <w:pStyle w:val="ProductList-Body"/>
      </w:pPr>
    </w:p>
    <w:p w14:paraId="2E114AF8" w14:textId="77777777" w:rsidR="007C66F8" w:rsidRDefault="007D504A">
      <w:pPr>
        <w:pStyle w:val="ProductList-ClauseHeading"/>
        <w:outlineLvl w:val="3"/>
      </w:pPr>
      <w:r>
        <w:t>3.1 Importera identitetsdata Forefront Identity Manager 2010 R2 Windows Live Edition</w:t>
      </w:r>
    </w:p>
    <w:p w14:paraId="2E114AF9" w14:textId="77777777" w:rsidR="007C66F8" w:rsidRDefault="007D504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2E114AFA" w14:textId="77777777" w:rsidR="007C66F8" w:rsidRDefault="007C66F8">
      <w:pPr>
        <w:pStyle w:val="ProductList-Body"/>
      </w:pPr>
    </w:p>
    <w:p w14:paraId="2E114AFB" w14:textId="77777777" w:rsidR="007C66F8" w:rsidRDefault="007D504A">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7C66F8" w14:paraId="2E114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4AFC" w14:textId="77777777" w:rsidR="007C66F8" w:rsidRDefault="007D504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E114AFD" w14:textId="77777777" w:rsidR="007C66F8" w:rsidRDefault="007C6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14AFE" w14:textId="77777777" w:rsidR="007C66F8" w:rsidRDefault="007C66F8">
            <w:pPr>
              <w:pStyle w:val="ProductList-TableBody"/>
            </w:pPr>
          </w:p>
        </w:tc>
      </w:tr>
    </w:tbl>
    <w:p w14:paraId="2E114B00" w14:textId="77777777" w:rsidR="007C66F8" w:rsidRDefault="007D504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7C66F8" w14:paraId="2E114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B01"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B02"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B03" w14:textId="77777777" w:rsidR="007C66F8" w:rsidRDefault="007D504A">
            <w:pPr>
              <w:pStyle w:val="ProductList-TableBody"/>
            </w:pPr>
            <w:r>
              <w:rPr>
                <w:color w:val="404040"/>
              </w:rPr>
              <w:t>Övertagande Rättigheter: Ej tillämpligt</w:t>
            </w:r>
          </w:p>
        </w:tc>
      </w:tr>
      <w:tr w:rsidR="007C66F8" w14:paraId="2E114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05"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06"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07" w14:textId="77777777" w:rsidR="007C66F8" w:rsidRDefault="007D504A">
            <w:pPr>
              <w:pStyle w:val="ProductList-TableBody"/>
            </w:pPr>
            <w:r>
              <w:rPr>
                <w:color w:val="404040"/>
              </w:rPr>
              <w:t>Glidande Rättigheter: Ej tillämpligt</w:t>
            </w:r>
          </w:p>
        </w:tc>
      </w:tr>
      <w:tr w:rsidR="007C66F8" w14:paraId="2E114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09"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0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0B" w14:textId="77777777" w:rsidR="007C66F8" w:rsidRDefault="007C66F8">
            <w:pPr>
              <w:pStyle w:val="ProductList-TableBody"/>
            </w:pPr>
          </w:p>
        </w:tc>
      </w:tr>
    </w:tbl>
    <w:p w14:paraId="2E114B0D"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B0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B10" w14:textId="77777777" w:rsidR="007C66F8" w:rsidRDefault="007C66F8">
      <w:pPr>
        <w:pStyle w:val="ProductList-Body"/>
      </w:pPr>
    </w:p>
    <w:p w14:paraId="2E114B11" w14:textId="77777777" w:rsidR="007C66F8" w:rsidRDefault="007D504A">
      <w:pPr>
        <w:pStyle w:val="ProductList-OfferingGroupHeading"/>
        <w:outlineLvl w:val="1"/>
      </w:pPr>
      <w:bookmarkStart w:id="66" w:name="_Sec608"/>
      <w:r>
        <w:t>Microsoft Dynamics</w:t>
      </w:r>
      <w:bookmarkEnd w:id="66"/>
      <w:r>
        <w:fldChar w:fldCharType="begin"/>
      </w:r>
      <w:r>
        <w:instrText xml:space="preserve"> TC "</w:instrText>
      </w:r>
      <w:bookmarkStart w:id="67" w:name="_Toc454827287"/>
      <w:r>
        <w:instrText>Microsoft Dynamics</w:instrText>
      </w:r>
      <w:bookmarkEnd w:id="67"/>
      <w:r>
        <w:instrText>" \l 2</w:instrText>
      </w:r>
      <w:r>
        <w:fldChar w:fldCharType="end"/>
      </w:r>
    </w:p>
    <w:p w14:paraId="2E114B12" w14:textId="77777777" w:rsidR="007C66F8" w:rsidRDefault="007D504A">
      <w:pPr>
        <w:pStyle w:val="ProductList-Offering2HeadingNoBorder"/>
        <w:outlineLvl w:val="2"/>
      </w:pPr>
      <w:bookmarkStart w:id="68" w:name="_Sec609"/>
      <w:r>
        <w:t>Microsoft Dynamics AX</w:t>
      </w:r>
      <w:bookmarkEnd w:id="68"/>
      <w:r>
        <w:fldChar w:fldCharType="begin"/>
      </w:r>
      <w:r>
        <w:instrText xml:space="preserve"> TC "</w:instrText>
      </w:r>
      <w:bookmarkStart w:id="69" w:name="_Toc454827288"/>
      <w:r>
        <w:instrText>Microsoft Dynamics AX</w:instrText>
      </w:r>
      <w:bookmarkEnd w:id="69"/>
      <w:r>
        <w:instrText>" \l 3</w:instrText>
      </w:r>
      <w:r>
        <w:fldChar w:fldCharType="end"/>
      </w:r>
    </w:p>
    <w:p w14:paraId="2E114B13" w14:textId="77777777" w:rsidR="007C66F8" w:rsidRDefault="007D504A">
      <w:pPr>
        <w:pStyle w:val="ProductList-Offering1SubSection"/>
        <w:outlineLvl w:val="3"/>
      </w:pPr>
      <w:bookmarkStart w:id="70" w:name="_Sec678"/>
      <w:r>
        <w:t>1. Programtillgänglighet</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7C66F8" w14:paraId="2E114B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B14"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5"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6"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7"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8"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4B1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B1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B2D" w14:textId="77777777">
        <w:tc>
          <w:tcPr>
            <w:tcW w:w="4160" w:type="dxa"/>
            <w:tcBorders>
              <w:top w:val="single" w:sz="6" w:space="0" w:color="FFFFFF"/>
              <w:left w:val="none" w:sz="4" w:space="0" w:color="6E6E6E"/>
              <w:bottom w:val="dashed" w:sz="4" w:space="0" w:color="BFBFBF"/>
              <w:right w:val="none" w:sz="4" w:space="0" w:color="6E6E6E"/>
            </w:tcBorders>
          </w:tcPr>
          <w:p w14:paraId="2E114B21" w14:textId="77777777" w:rsidR="007C66F8" w:rsidRDefault="007D504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B22" w14:textId="77777777" w:rsidR="007C66F8" w:rsidRDefault="007D504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2E114B23" w14:textId="77777777" w:rsidR="007C66F8" w:rsidRDefault="007D50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14B24"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114B2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2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2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2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2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2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2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2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3A" w14:textId="77777777">
        <w:tc>
          <w:tcPr>
            <w:tcW w:w="4160" w:type="dxa"/>
            <w:tcBorders>
              <w:top w:val="dashed" w:sz="4" w:space="0" w:color="BFBFBF"/>
              <w:left w:val="none" w:sz="4" w:space="0" w:color="6E6E6E"/>
              <w:bottom w:val="dashed" w:sz="4" w:space="0" w:color="BFBFBF"/>
              <w:right w:val="none" w:sz="4" w:space="0" w:color="6E6E6E"/>
            </w:tcBorders>
          </w:tcPr>
          <w:p w14:paraId="2E114B2E" w14:textId="77777777" w:rsidR="007C66F8" w:rsidRDefault="007D504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B2F"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30" w14:textId="77777777" w:rsidR="007C66F8" w:rsidRDefault="007D50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114B31"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3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3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3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3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3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3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3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3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47" w14:textId="77777777">
        <w:tc>
          <w:tcPr>
            <w:tcW w:w="4160" w:type="dxa"/>
            <w:tcBorders>
              <w:top w:val="dashed" w:sz="4" w:space="0" w:color="BFBFBF"/>
              <w:left w:val="none" w:sz="4" w:space="0" w:color="6E6E6E"/>
              <w:bottom w:val="dashed" w:sz="4" w:space="0" w:color="BFBFBF"/>
              <w:right w:val="none" w:sz="4" w:space="0" w:color="6E6E6E"/>
            </w:tcBorders>
          </w:tcPr>
          <w:p w14:paraId="2E114B3B" w14:textId="77777777" w:rsidR="007C66F8" w:rsidRDefault="007D504A">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14:paraId="2E114B3C"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3D" w14:textId="77777777" w:rsidR="007C66F8" w:rsidRDefault="007D50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114B3E"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3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4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4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4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54" w14:textId="77777777">
        <w:tc>
          <w:tcPr>
            <w:tcW w:w="4160" w:type="dxa"/>
            <w:tcBorders>
              <w:top w:val="dashed" w:sz="4" w:space="0" w:color="BFBFBF"/>
              <w:left w:val="none" w:sz="4" w:space="0" w:color="6E6E6E"/>
              <w:bottom w:val="dashed" w:sz="4" w:space="0" w:color="BFBFBF"/>
              <w:right w:val="none" w:sz="4" w:space="0" w:color="6E6E6E"/>
            </w:tcBorders>
          </w:tcPr>
          <w:p w14:paraId="2E114B48" w14:textId="77777777" w:rsidR="007C66F8" w:rsidRDefault="007D504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B49"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4A"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B4B"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4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4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5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5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5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5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61" w14:textId="77777777">
        <w:tc>
          <w:tcPr>
            <w:tcW w:w="4160" w:type="dxa"/>
            <w:tcBorders>
              <w:top w:val="dashed" w:sz="4" w:space="0" w:color="BFBFBF"/>
              <w:left w:val="none" w:sz="4" w:space="0" w:color="6E6E6E"/>
              <w:bottom w:val="dashed" w:sz="4" w:space="0" w:color="BFBFBF"/>
              <w:right w:val="none" w:sz="4" w:space="0" w:color="6E6E6E"/>
            </w:tcBorders>
          </w:tcPr>
          <w:p w14:paraId="2E114B55" w14:textId="77777777" w:rsidR="007C66F8" w:rsidRDefault="007D504A">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114B56"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57"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B58"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5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5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5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5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5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5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5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6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6E" w14:textId="77777777">
        <w:tc>
          <w:tcPr>
            <w:tcW w:w="4160" w:type="dxa"/>
            <w:tcBorders>
              <w:top w:val="dashed" w:sz="4" w:space="0" w:color="BFBFBF"/>
              <w:left w:val="none" w:sz="4" w:space="0" w:color="6E6E6E"/>
              <w:bottom w:val="dashed" w:sz="4" w:space="0" w:color="BFBFBF"/>
              <w:right w:val="none" w:sz="4" w:space="0" w:color="6E6E6E"/>
            </w:tcBorders>
          </w:tcPr>
          <w:p w14:paraId="2E114B62" w14:textId="77777777" w:rsidR="007C66F8" w:rsidRDefault="007D504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B63"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64"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B65"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6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6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6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6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6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6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6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6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7B" w14:textId="77777777">
        <w:tc>
          <w:tcPr>
            <w:tcW w:w="4160" w:type="dxa"/>
            <w:tcBorders>
              <w:top w:val="dashed" w:sz="4" w:space="0" w:color="BFBFBF"/>
              <w:left w:val="none" w:sz="4" w:space="0" w:color="6E6E6E"/>
              <w:bottom w:val="dashed" w:sz="4" w:space="0" w:color="BFBFBF"/>
              <w:right w:val="none" w:sz="4" w:space="0" w:color="6E6E6E"/>
            </w:tcBorders>
          </w:tcPr>
          <w:p w14:paraId="2E114B6F" w14:textId="77777777" w:rsidR="007C66F8" w:rsidRDefault="007D504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B70"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71" w14:textId="77777777" w:rsidR="007C66F8" w:rsidRDefault="007D50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E114B72"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7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7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7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7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7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7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7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7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88" w14:textId="77777777">
        <w:tc>
          <w:tcPr>
            <w:tcW w:w="4160" w:type="dxa"/>
            <w:tcBorders>
              <w:top w:val="dashed" w:sz="4" w:space="0" w:color="BFBFBF"/>
              <w:left w:val="none" w:sz="4" w:space="0" w:color="6E6E6E"/>
              <w:bottom w:val="dashed" w:sz="4" w:space="0" w:color="BFBFBF"/>
              <w:right w:val="none" w:sz="4" w:space="0" w:color="6E6E6E"/>
            </w:tcBorders>
          </w:tcPr>
          <w:p w14:paraId="2E114B7C" w14:textId="77777777" w:rsidR="007C66F8" w:rsidRDefault="007D504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B7D"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7E" w14:textId="77777777" w:rsidR="007C66F8" w:rsidRDefault="007D50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114B7F"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8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8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8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8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8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8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8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8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95" w14:textId="77777777">
        <w:tc>
          <w:tcPr>
            <w:tcW w:w="4160" w:type="dxa"/>
            <w:tcBorders>
              <w:top w:val="dashed" w:sz="4" w:space="0" w:color="BFBFBF"/>
              <w:left w:val="none" w:sz="4" w:space="0" w:color="6E6E6E"/>
              <w:bottom w:val="dashed" w:sz="4" w:space="0" w:color="BFBFBF"/>
              <w:right w:val="none" w:sz="4" w:space="0" w:color="6E6E6E"/>
            </w:tcBorders>
          </w:tcPr>
          <w:p w14:paraId="2E114B89" w14:textId="77777777" w:rsidR="007C66F8" w:rsidRDefault="007D504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114B8A"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E114B8B" w14:textId="77777777" w:rsidR="007C66F8" w:rsidRDefault="007D50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114B8C"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14B8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8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8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9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9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9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9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9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BA2" w14:textId="77777777">
        <w:tc>
          <w:tcPr>
            <w:tcW w:w="4160" w:type="dxa"/>
            <w:tcBorders>
              <w:top w:val="dashed" w:sz="4" w:space="0" w:color="BFBFBF"/>
              <w:left w:val="none" w:sz="4" w:space="0" w:color="6E6E6E"/>
              <w:bottom w:val="none" w:sz="4" w:space="0" w:color="FFFFFF"/>
              <w:right w:val="none" w:sz="4" w:space="0" w:color="6E6E6E"/>
            </w:tcBorders>
          </w:tcPr>
          <w:p w14:paraId="2E114B96" w14:textId="77777777" w:rsidR="007C66F8" w:rsidRDefault="007D504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14:paraId="2E114B97" w14:textId="77777777" w:rsidR="007C66F8" w:rsidRDefault="007D504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2E114B98" w14:textId="77777777" w:rsidR="007C66F8" w:rsidRDefault="007D504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2E114B99"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114B9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9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9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9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B9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9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BA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BA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4BA3" w14:textId="77777777" w:rsidR="007C66F8" w:rsidRDefault="007D504A">
      <w:pPr>
        <w:pStyle w:val="ProductList-Offering1SubSection"/>
        <w:outlineLvl w:val="3"/>
      </w:pPr>
      <w:bookmarkStart w:id="71" w:name="_Sec734"/>
      <w:r>
        <w:t>2. Produktvillkor</w:t>
      </w:r>
      <w:bookmarkEnd w:id="71"/>
    </w:p>
    <w:tbl>
      <w:tblPr>
        <w:tblStyle w:val="PURTable"/>
        <w:tblW w:w="0" w:type="dxa"/>
        <w:tblLook w:val="04A0" w:firstRow="1" w:lastRow="0" w:firstColumn="1" w:lastColumn="0" w:noHBand="0" w:noVBand="1"/>
      </w:tblPr>
      <w:tblGrid>
        <w:gridCol w:w="3537"/>
        <w:gridCol w:w="3672"/>
        <w:gridCol w:w="3581"/>
      </w:tblGrid>
      <w:tr w:rsidR="007C66F8" w14:paraId="2E11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BA4"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114BA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BA6" w14:textId="77777777" w:rsidR="007C66F8" w:rsidRDefault="007D504A">
            <w:pPr>
              <w:pStyle w:val="ProductList-TableBody"/>
            </w:pPr>
            <w:r>
              <w:rPr>
                <w:color w:val="404040"/>
              </w:rPr>
              <w:t>Nedgraderingar: Ej tillämpligt</w:t>
            </w:r>
          </w:p>
        </w:tc>
      </w:tr>
      <w:tr w:rsidR="007C66F8" w14:paraId="2E11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A8"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A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BAA"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AC"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A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AE" w14:textId="77777777" w:rsidR="007C66F8" w:rsidRDefault="007D504A">
            <w:pPr>
              <w:pStyle w:val="ProductList-TableBody"/>
            </w:pPr>
            <w:r>
              <w:rPr>
                <w:color w:val="404040"/>
              </w:rPr>
              <w:t>Minskning Möjlig: Ej tillämpligt</w:t>
            </w:r>
          </w:p>
        </w:tc>
      </w:tr>
      <w:tr w:rsidR="007C66F8" w14:paraId="2E114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0"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2" w14:textId="77777777" w:rsidR="007C66F8" w:rsidRDefault="007D504A">
            <w:pPr>
              <w:pStyle w:val="ProductList-TableBody"/>
            </w:pPr>
            <w:r>
              <w:rPr>
                <w:color w:val="404040"/>
              </w:rPr>
              <w:t>True-Up Möjlig: Ej tillämpligt</w:t>
            </w:r>
          </w:p>
        </w:tc>
      </w:tr>
      <w:tr w:rsidR="007C66F8" w14:paraId="2E114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4"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6" w14:textId="77777777" w:rsidR="007C66F8" w:rsidRDefault="007C66F8">
            <w:pPr>
              <w:pStyle w:val="ProductList-TableBody"/>
            </w:pPr>
          </w:p>
        </w:tc>
      </w:tr>
    </w:tbl>
    <w:p w14:paraId="2E114BB8" w14:textId="77777777" w:rsidR="007C66F8" w:rsidRDefault="007D504A">
      <w:pPr>
        <w:pStyle w:val="ProductList-Offering1SubSection"/>
        <w:outlineLvl w:val="3"/>
      </w:pPr>
      <w:bookmarkStart w:id="72" w:name="_Sec789"/>
      <w:r>
        <w:t>3. Användningsrättigheter</w:t>
      </w:r>
      <w:bookmarkEnd w:id="72"/>
    </w:p>
    <w:tbl>
      <w:tblPr>
        <w:tblStyle w:val="PURTable"/>
        <w:tblW w:w="0" w:type="dxa"/>
        <w:tblLook w:val="04A0" w:firstRow="1" w:lastRow="0" w:firstColumn="1" w:lastColumn="0" w:noHBand="0" w:noVBand="1"/>
      </w:tblPr>
      <w:tblGrid>
        <w:gridCol w:w="3562"/>
        <w:gridCol w:w="3601"/>
        <w:gridCol w:w="3627"/>
      </w:tblGrid>
      <w:tr w:rsidR="007C66F8" w14:paraId="2E114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BB9"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2E114BBA"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4BBB"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C66F8" w14:paraId="2E114BC0" w14:textId="77777777">
        <w:tc>
          <w:tcPr>
            <w:tcW w:w="4040" w:type="dxa"/>
            <w:tcBorders>
              <w:top w:val="single" w:sz="4" w:space="0" w:color="000000"/>
              <w:left w:val="single" w:sz="4" w:space="0" w:color="000000"/>
              <w:bottom w:val="single" w:sz="4" w:space="0" w:color="000000"/>
              <w:right w:val="single" w:sz="4" w:space="0" w:color="000000"/>
            </w:tcBorders>
          </w:tcPr>
          <w:p w14:paraId="2E114BBD"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2E114BBE"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BF" w14:textId="77777777" w:rsidR="007C66F8" w:rsidRDefault="007D504A">
            <w:pPr>
              <w:pStyle w:val="ProductList-TableBody"/>
            </w:pPr>
            <w:r>
              <w:rPr>
                <w:color w:val="404040"/>
              </w:rPr>
              <w:t>Tekniker som ingår: Ej tillämpligt</w:t>
            </w:r>
          </w:p>
        </w:tc>
      </w:tr>
      <w:tr w:rsidR="007C66F8" w14:paraId="2E114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C1"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C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BC3" w14:textId="77777777" w:rsidR="007C66F8" w:rsidRDefault="007C66F8">
            <w:pPr>
              <w:pStyle w:val="ProductList-TableBody"/>
            </w:pPr>
          </w:p>
        </w:tc>
      </w:tr>
    </w:tbl>
    <w:p w14:paraId="2E114BC5" w14:textId="77777777" w:rsidR="007C66F8" w:rsidRDefault="007C66F8">
      <w:pPr>
        <w:pStyle w:val="ProductList-Body"/>
      </w:pPr>
    </w:p>
    <w:p w14:paraId="2E114BC6" w14:textId="77777777" w:rsidR="007C66F8" w:rsidRDefault="007D504A">
      <w:pPr>
        <w:pStyle w:val="ProductList-ClauseHeading"/>
        <w:outlineLvl w:val="4"/>
      </w:pPr>
      <w:r>
        <w:t>3.1 Åtkomst till Serverprogramvara</w:t>
      </w:r>
    </w:p>
    <w:p w14:paraId="2E114BC7" w14:textId="77777777" w:rsidR="007C66F8" w:rsidRDefault="007D504A">
      <w:pPr>
        <w:pStyle w:val="ProductList-Body"/>
      </w:pPr>
      <w:r>
        <w:t>Notera tid endast för lönehantering; notera utgifter endast för ersättning; hantera personlig information; skapa rekvisitioner och hantera budgetar relaterade till dessa aktiviteter.</w:t>
      </w:r>
    </w:p>
    <w:tbl>
      <w:tblPr>
        <w:tblStyle w:val="PURTable"/>
        <w:tblW w:w="0" w:type="dxa"/>
        <w:tblLook w:val="04A0" w:firstRow="1" w:lastRow="0" w:firstColumn="1" w:lastColumn="0" w:noHBand="0" w:noVBand="1"/>
      </w:tblPr>
      <w:tblGrid>
        <w:gridCol w:w="3641"/>
        <w:gridCol w:w="3572"/>
        <w:gridCol w:w="3577"/>
      </w:tblGrid>
      <w:tr w:rsidR="007C66F8" w14:paraId="2E114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4BC8" w14:textId="77777777" w:rsidR="007C66F8" w:rsidRDefault="007D504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114BC9" w14:textId="77777777" w:rsidR="007C66F8" w:rsidRDefault="007D504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2E114BCA" w14:textId="77777777" w:rsidR="007C66F8" w:rsidRDefault="007D504A">
            <w:pPr>
              <w:pStyle w:val="ProductList-TableBody"/>
            </w:pPr>
            <w:r>
              <w:t>Microsoft Dynamics AX Self Serve (User SL)</w:t>
            </w:r>
          </w:p>
        </w:tc>
      </w:tr>
      <w:tr w:rsidR="007C66F8" w14:paraId="2E114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E114BCC"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E114BCD" w14:textId="77777777" w:rsidR="007C66F8" w:rsidRDefault="007D504A">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2E114BCE" w14:textId="77777777" w:rsidR="007C66F8" w:rsidRDefault="007D504A">
            <w:pPr>
              <w:pStyle w:val="ProductList-TableBody"/>
            </w:pPr>
            <w:r>
              <w:t>Microsoft Dynamics AX Enterprise (User SL)</w:t>
            </w:r>
          </w:p>
        </w:tc>
      </w:tr>
      <w:tr w:rsidR="007C66F8" w14:paraId="2E114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E114BD0"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E114BD1" w14:textId="77777777" w:rsidR="007C66F8" w:rsidRDefault="007D504A">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14:paraId="2E114BD2" w14:textId="77777777" w:rsidR="007C66F8" w:rsidRDefault="007C66F8">
            <w:pPr>
              <w:pStyle w:val="ProductList-TableBody"/>
            </w:pPr>
          </w:p>
        </w:tc>
      </w:tr>
    </w:tbl>
    <w:p w14:paraId="2E114BD4" w14:textId="77777777" w:rsidR="007C66F8" w:rsidRDefault="007C66F8">
      <w:pPr>
        <w:pStyle w:val="ProductList-Body"/>
      </w:pPr>
    </w:p>
    <w:p w14:paraId="2E114BD5" w14:textId="77777777" w:rsidR="007C66F8" w:rsidRDefault="007D504A">
      <w:pPr>
        <w:pStyle w:val="ProductList-SubClauseHeading"/>
        <w:outlineLvl w:val="5"/>
      </w:pPr>
      <w:r>
        <w:t>3.1 Ytterligare Funktioner Kopplade till Microsoft Dynamics AX 2012 R3 Task CAL</w:t>
      </w:r>
    </w:p>
    <w:p w14:paraId="2E114BD6" w14:textId="77777777" w:rsidR="007C66F8" w:rsidRDefault="007D504A">
      <w:pPr>
        <w:pStyle w:val="ProductList-BodyIndented"/>
      </w:pPr>
      <w:r>
        <w:t>Notera och godkänn olika typer av tid och utgifter; godkänn fakturor; godkänn alla Self Serve-relaterade transaktioner; sköta en försäljningsenhet eller en lagerenhet och sköta en butikchefsenhet</w:t>
      </w:r>
    </w:p>
    <w:tbl>
      <w:tblPr>
        <w:tblStyle w:val="PURTable0"/>
        <w:tblW w:w="0" w:type="dxa"/>
        <w:tblLook w:val="04A0" w:firstRow="1" w:lastRow="0" w:firstColumn="1" w:lastColumn="0" w:noHBand="0" w:noVBand="1"/>
      </w:tblPr>
      <w:tblGrid>
        <w:gridCol w:w="3507"/>
        <w:gridCol w:w="3458"/>
        <w:gridCol w:w="3465"/>
      </w:tblGrid>
      <w:tr w:rsidR="007C66F8" w14:paraId="2E114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4BD7"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4BD8" w14:textId="77777777" w:rsidR="007C66F8" w:rsidRDefault="007D504A">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2E114BD9" w14:textId="77777777" w:rsidR="007C66F8" w:rsidRDefault="007D504A">
            <w:pPr>
              <w:pStyle w:val="ProductList-TableBody"/>
            </w:pPr>
            <w:r>
              <w:t>Microsoft Dynamics AX 2012 R3 Task Additive CAL</w:t>
            </w:r>
          </w:p>
        </w:tc>
      </w:tr>
      <w:tr w:rsidR="007C66F8" w14:paraId="2E114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E114BDB"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E114BDC" w14:textId="77777777" w:rsidR="007C66F8" w:rsidRDefault="007D504A">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14:paraId="2E114BDD" w14:textId="77777777" w:rsidR="007C66F8" w:rsidRDefault="007D504A">
            <w:pPr>
              <w:pStyle w:val="ProductList-TableBody"/>
            </w:pPr>
            <w:r>
              <w:t>Microsoft Dynamics AX Enterprise (User SL)</w:t>
            </w:r>
          </w:p>
        </w:tc>
      </w:tr>
      <w:tr w:rsidR="007C66F8" w14:paraId="2E114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E114BDF"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E114BE0" w14:textId="77777777" w:rsidR="007C66F8" w:rsidRDefault="007D504A">
            <w:pPr>
              <w:pStyle w:val="ProductList-TableBody"/>
            </w:pPr>
            <w:r>
              <w:t>Microsoft Dynamics AX Device (User SL)</w:t>
            </w:r>
          </w:p>
        </w:tc>
        <w:tc>
          <w:tcPr>
            <w:tcW w:w="4040" w:type="dxa"/>
            <w:tcBorders>
              <w:top w:val="single" w:sz="4" w:space="0" w:color="000000"/>
              <w:left w:val="none" w:sz="4" w:space="0" w:color="000000"/>
              <w:bottom w:val="single" w:sz="4" w:space="0" w:color="000000"/>
              <w:right w:val="single" w:sz="4" w:space="0" w:color="000000"/>
            </w:tcBorders>
          </w:tcPr>
          <w:p w14:paraId="2E114BE1" w14:textId="77777777" w:rsidR="007C66F8" w:rsidRDefault="007C66F8">
            <w:pPr>
              <w:pStyle w:val="ProductList-TableBody"/>
            </w:pPr>
          </w:p>
        </w:tc>
      </w:tr>
    </w:tbl>
    <w:p w14:paraId="2E114BE3" w14:textId="77777777" w:rsidR="007C66F8" w:rsidRDefault="007C66F8">
      <w:pPr>
        <w:pStyle w:val="ProductList-BodyIndented"/>
      </w:pPr>
    </w:p>
    <w:p w14:paraId="2E114BE4" w14:textId="77777777" w:rsidR="007C66F8" w:rsidRDefault="007D504A">
      <w:pPr>
        <w:pStyle w:val="ProductList-SubClauseHeading"/>
        <w:outlineLvl w:val="5"/>
      </w:pPr>
      <w:r>
        <w:t>3.1.2 Ytterligare Funktioner Kopplade till Microsoft Dynamics AX 2012 R3 Functional CAL</w:t>
      </w:r>
    </w:p>
    <w:p w14:paraId="2E114BE5" w14:textId="77777777" w:rsidR="007C66F8" w:rsidRDefault="007D504A">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 och Self Serve-relaterade transaktioner.</w:t>
      </w:r>
    </w:p>
    <w:tbl>
      <w:tblPr>
        <w:tblStyle w:val="PURTable0"/>
        <w:tblW w:w="0" w:type="dxa"/>
        <w:tblLook w:val="04A0" w:firstRow="1" w:lastRow="0" w:firstColumn="1" w:lastColumn="0" w:noHBand="0" w:noVBand="1"/>
      </w:tblPr>
      <w:tblGrid>
        <w:gridCol w:w="3504"/>
        <w:gridCol w:w="3463"/>
        <w:gridCol w:w="3463"/>
      </w:tblGrid>
      <w:tr w:rsidR="007C66F8" w14:paraId="2E114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4BE6"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4BE7" w14:textId="77777777" w:rsidR="007C66F8" w:rsidRDefault="007D504A">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2E114BE8" w14:textId="77777777" w:rsidR="007C66F8" w:rsidRDefault="007D504A">
            <w:pPr>
              <w:pStyle w:val="ProductList-TableBody"/>
            </w:pPr>
            <w:r>
              <w:t>Microsoft Dynamics AX 2012 R3 Functional Additive CAL</w:t>
            </w:r>
          </w:p>
        </w:tc>
      </w:tr>
      <w:tr w:rsidR="007C66F8" w14:paraId="2E114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E114BE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E114BEB" w14:textId="77777777" w:rsidR="007C66F8" w:rsidRDefault="007D504A">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2E114BEC" w14:textId="77777777" w:rsidR="007C66F8" w:rsidRDefault="007C66F8">
            <w:pPr>
              <w:pStyle w:val="ProductList-TableBody"/>
            </w:pPr>
          </w:p>
        </w:tc>
      </w:tr>
    </w:tbl>
    <w:p w14:paraId="2E114BEE" w14:textId="77777777" w:rsidR="007C66F8" w:rsidRDefault="007C66F8">
      <w:pPr>
        <w:pStyle w:val="ProductList-BodyIndented"/>
      </w:pPr>
    </w:p>
    <w:p w14:paraId="2E114BEF" w14:textId="77777777" w:rsidR="007C66F8" w:rsidRDefault="007D504A">
      <w:pPr>
        <w:pStyle w:val="ProductList-SubClauseHeading"/>
        <w:outlineLvl w:val="5"/>
      </w:pPr>
      <w:r>
        <w:t>3.1.3 Ytterligare Funktioner Kopplade till Microsoft Dynamics AX 2012 R3 Enterprise CAL</w:t>
      </w:r>
    </w:p>
    <w:p w14:paraId="2E114BF0" w14:textId="77777777" w:rsidR="007C66F8" w:rsidRDefault="007D504A">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504"/>
        <w:gridCol w:w="3463"/>
        <w:gridCol w:w="3463"/>
      </w:tblGrid>
      <w:tr w:rsidR="007C66F8" w14:paraId="2E114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4BF1"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4BF2" w14:textId="77777777" w:rsidR="007C66F8" w:rsidRDefault="007D504A">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2E114BF3" w14:textId="77777777" w:rsidR="007C66F8" w:rsidRDefault="007D504A">
            <w:pPr>
              <w:pStyle w:val="ProductList-TableBody"/>
            </w:pPr>
            <w:r>
              <w:t>Microsoft Dynamics AX 2012 R3 Enterprise Additive CAL</w:t>
            </w:r>
          </w:p>
        </w:tc>
      </w:tr>
      <w:tr w:rsidR="007C66F8" w14:paraId="2E114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E114BF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E114BF6" w14:textId="77777777" w:rsidR="007C66F8" w:rsidRDefault="007D504A">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14:paraId="2E114BF7" w14:textId="77777777" w:rsidR="007C66F8" w:rsidRDefault="007C66F8">
            <w:pPr>
              <w:pStyle w:val="ProductList-TableBody"/>
            </w:pPr>
          </w:p>
        </w:tc>
      </w:tr>
    </w:tbl>
    <w:p w14:paraId="2E114BF9" w14:textId="77777777" w:rsidR="007C66F8" w:rsidRDefault="007C66F8">
      <w:pPr>
        <w:pStyle w:val="ProductList-BodyIndented"/>
      </w:pPr>
    </w:p>
    <w:p w14:paraId="2E114BFA" w14:textId="77777777" w:rsidR="007C66F8" w:rsidRDefault="007D504A">
      <w:pPr>
        <w:pStyle w:val="ProductList-ClauseHeading"/>
        <w:outlineLvl w:val="4"/>
      </w:pPr>
      <w:r>
        <w:t>3.2 Ändringsrättighet</w:t>
      </w:r>
    </w:p>
    <w:p w14:paraId="2E114BFB" w14:textId="77777777" w:rsidR="007C66F8" w:rsidRDefault="007D504A">
      <w:pPr>
        <w:pStyle w:val="ProductList-Body"/>
      </w:pPr>
      <w:r>
        <w:t>Programvaran kan omfatta plugin-program, runtime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p>
    <w:p w14:paraId="2E114BFC" w14:textId="77777777" w:rsidR="007C66F8" w:rsidRDefault="007C66F8">
      <w:pPr>
        <w:pStyle w:val="ProductList-Body"/>
      </w:pPr>
    </w:p>
    <w:p w14:paraId="2E114BFD" w14:textId="77777777" w:rsidR="007C66F8" w:rsidRDefault="007D504A">
      <w:pPr>
        <w:pStyle w:val="ProductList-ClauseHeading"/>
        <w:outlineLvl w:val="4"/>
      </w:pPr>
      <w:r>
        <w:t>3.3 Dynamics AX Standard Commerce Server Core -- Kärnfaktor</w:t>
      </w:r>
    </w:p>
    <w:p w14:paraId="2E114BFE" w14:textId="77777777" w:rsidR="007C66F8" w:rsidRDefault="007D504A">
      <w:pPr>
        <w:pStyle w:val="ProductList-Body"/>
      </w:pPr>
      <w:r>
        <w:t xml:space="preserve">Det minsta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multiplicerat med den tillämpliga </w:t>
      </w:r>
      <w:hyperlink r:id="rId42">
        <w:r>
          <w:rPr>
            <w:color w:val="00467F"/>
            <w:u w:val="single"/>
          </w:rPr>
          <w:t>Kärnfaktorn</w:t>
        </w:r>
      </w:hyperlink>
      <w:r>
        <w:t xml:space="preserve"> som finns på http://go.microsoft.com/fwlink/?LinkID=229882.</w:t>
      </w:r>
    </w:p>
    <w:p w14:paraId="2E114BFF" w14:textId="77777777" w:rsidR="007C66F8" w:rsidRDefault="007C66F8">
      <w:pPr>
        <w:pStyle w:val="ProductList-Body"/>
      </w:pPr>
    </w:p>
    <w:p w14:paraId="2E114C00" w14:textId="77777777" w:rsidR="007C66F8" w:rsidRDefault="007D504A">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7C66F8" w14:paraId="2E114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4C01" w14:textId="77777777" w:rsidR="007C66F8" w:rsidRDefault="007D504A">
            <w:pPr>
              <w:pStyle w:val="ProductList-TableBody"/>
            </w:pPr>
            <w:r>
              <w:t>Management Reporter Designer Client Software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2E114C02" w14:textId="77777777" w:rsidR="007C66F8" w:rsidRDefault="007D504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2E114C03" w14:textId="77777777" w:rsidR="007C66F8" w:rsidRDefault="007C66F8">
            <w:pPr>
              <w:pStyle w:val="ProductList-TableBody"/>
            </w:pPr>
          </w:p>
        </w:tc>
      </w:tr>
    </w:tbl>
    <w:p w14:paraId="2E114C05" w14:textId="77777777" w:rsidR="007C66F8" w:rsidRDefault="007D504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49"/>
        <w:gridCol w:w="3556"/>
      </w:tblGrid>
      <w:tr w:rsidR="007C66F8" w14:paraId="2E11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C06"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4C07"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4C08" w14:textId="77777777" w:rsidR="007C66F8" w:rsidRDefault="007D504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7C66F8" w14:paraId="2E114C0D" w14:textId="77777777">
        <w:tc>
          <w:tcPr>
            <w:tcW w:w="4040" w:type="dxa"/>
            <w:tcBorders>
              <w:top w:val="single" w:sz="4" w:space="0" w:color="000000"/>
              <w:left w:val="single" w:sz="4" w:space="0" w:color="000000"/>
              <w:bottom w:val="single" w:sz="4" w:space="0" w:color="000000"/>
              <w:right w:val="single" w:sz="4" w:space="0" w:color="000000"/>
            </w:tcBorders>
          </w:tcPr>
          <w:p w14:paraId="2E114C0A"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kärnlicenser)</w:t>
            </w:r>
          </w:p>
        </w:tc>
        <w:tc>
          <w:tcPr>
            <w:tcW w:w="4040" w:type="dxa"/>
            <w:tcBorders>
              <w:top w:val="single" w:sz="4" w:space="0" w:color="000000"/>
              <w:left w:val="single" w:sz="4" w:space="0" w:color="000000"/>
              <w:bottom w:val="single" w:sz="4" w:space="0" w:color="000000"/>
              <w:right w:val="single" w:sz="4" w:space="0" w:color="000000"/>
            </w:tcBorders>
          </w:tcPr>
          <w:p w14:paraId="2E114C0B"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0C" w14:textId="77777777" w:rsidR="007C66F8" w:rsidRDefault="007D504A">
            <w:pPr>
              <w:pStyle w:val="ProductList-TableBody"/>
            </w:pPr>
            <w:r>
              <w:rPr>
                <w:color w:val="404040"/>
              </w:rPr>
              <w:t>Glidande Rättigheter: Ej tillämpligt</w:t>
            </w:r>
          </w:p>
        </w:tc>
      </w:tr>
      <w:tr w:rsidR="007C66F8" w14:paraId="2E114C11" w14:textId="77777777">
        <w:tc>
          <w:tcPr>
            <w:tcW w:w="4040" w:type="dxa"/>
            <w:tcBorders>
              <w:top w:val="single" w:sz="4" w:space="0" w:color="000000"/>
              <w:left w:val="single" w:sz="4" w:space="0" w:color="000000"/>
              <w:bottom w:val="single" w:sz="4" w:space="0" w:color="000000"/>
              <w:right w:val="single" w:sz="4" w:space="0" w:color="000000"/>
            </w:tcBorders>
          </w:tcPr>
          <w:p w14:paraId="2E114C0E"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0F"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10" w14:textId="77777777" w:rsidR="007C66F8" w:rsidRDefault="007C66F8">
            <w:pPr>
              <w:pStyle w:val="ProductList-TableBody"/>
            </w:pPr>
          </w:p>
        </w:tc>
      </w:tr>
    </w:tbl>
    <w:p w14:paraId="2E114C12" w14:textId="77777777" w:rsidR="007C66F8" w:rsidRDefault="007C66F8">
      <w:pPr>
        <w:pStyle w:val="ProductList-Body"/>
      </w:pPr>
    </w:p>
    <w:p w14:paraId="2E114C13" w14:textId="77777777" w:rsidR="007C66F8" w:rsidRDefault="007D504A">
      <w:pPr>
        <w:pStyle w:val="ProductList-ClauseHeading"/>
        <w:outlineLvl w:val="4"/>
      </w:pPr>
      <w:r>
        <w:t>4.1 Lokalisering och Uppdateringar</w:t>
      </w:r>
    </w:p>
    <w:p w14:paraId="2E114C14" w14:textId="77777777" w:rsidR="007C66F8" w:rsidRDefault="007D504A">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14:paraId="2E114C1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C1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C18" w14:textId="77777777" w:rsidR="007C66F8" w:rsidRDefault="007C66F8">
      <w:pPr>
        <w:pStyle w:val="ProductList-Body"/>
      </w:pPr>
    </w:p>
    <w:p w14:paraId="2E114C19" w14:textId="77777777" w:rsidR="007C66F8" w:rsidRDefault="007D504A">
      <w:pPr>
        <w:pStyle w:val="ProductList-Offering2HeadingNoBorder"/>
        <w:outlineLvl w:val="2"/>
      </w:pPr>
      <w:bookmarkStart w:id="74" w:name="_Sec610"/>
      <w:r>
        <w:t>Microsoft Dynamics CRM</w:t>
      </w:r>
      <w:bookmarkEnd w:id="74"/>
      <w:r>
        <w:fldChar w:fldCharType="begin"/>
      </w:r>
      <w:r>
        <w:instrText xml:space="preserve"> TC "</w:instrText>
      </w:r>
      <w:bookmarkStart w:id="75" w:name="_Toc454827289"/>
      <w:r>
        <w:instrText>Microsoft Dynamics CRM</w:instrText>
      </w:r>
      <w:bookmarkEnd w:id="75"/>
      <w:r>
        <w:instrText>" \l 3</w:instrText>
      </w:r>
      <w:r>
        <w:fldChar w:fldCharType="end"/>
      </w:r>
    </w:p>
    <w:p w14:paraId="2E114C1A" w14:textId="77777777" w:rsidR="007C66F8" w:rsidRDefault="007D504A">
      <w:pPr>
        <w:pStyle w:val="ProductList-Offering1SubSection"/>
        <w:outlineLvl w:val="3"/>
      </w:pPr>
      <w:bookmarkStart w:id="76" w:name="_Sec679"/>
      <w:r>
        <w:t>1. Programtillgänglighet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C66F8" w14:paraId="2E114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C1B"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1C"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1D"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1E"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1F"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C2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C34" w14:textId="77777777">
        <w:tc>
          <w:tcPr>
            <w:tcW w:w="4160" w:type="dxa"/>
            <w:tcBorders>
              <w:top w:val="single" w:sz="6" w:space="0" w:color="FFFFFF"/>
              <w:left w:val="none" w:sz="4" w:space="0" w:color="6E6E6E"/>
              <w:bottom w:val="dashed" w:sz="4" w:space="0" w:color="BFBFBF"/>
              <w:right w:val="none" w:sz="4" w:space="0" w:color="6E6E6E"/>
            </w:tcBorders>
          </w:tcPr>
          <w:p w14:paraId="2E114C28" w14:textId="77777777" w:rsidR="007C66F8" w:rsidRDefault="007D504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C29" w14:textId="77777777" w:rsidR="007C66F8" w:rsidRDefault="007D504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2E114C2A" w14:textId="77777777" w:rsidR="007C66F8" w:rsidRDefault="007D50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14C2B" w14:textId="77777777" w:rsidR="007C66F8" w:rsidRDefault="007D50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14C2C" w14:textId="77777777" w:rsidR="007C66F8" w:rsidRDefault="007D50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2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2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2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C41" w14:textId="77777777">
        <w:tc>
          <w:tcPr>
            <w:tcW w:w="4160" w:type="dxa"/>
            <w:tcBorders>
              <w:top w:val="dashed" w:sz="4" w:space="0" w:color="BFBFBF"/>
              <w:left w:val="none" w:sz="4" w:space="0" w:color="6E6E6E"/>
              <w:bottom w:val="dashed" w:sz="4" w:space="0" w:color="BFBFBF"/>
              <w:right w:val="none" w:sz="4" w:space="0" w:color="6E6E6E"/>
            </w:tcBorders>
          </w:tcPr>
          <w:p w14:paraId="2E114C35" w14:textId="77777777" w:rsidR="007C66F8" w:rsidRDefault="007D504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C36" w14:textId="77777777" w:rsidR="007C66F8" w:rsidRDefault="007D50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E114C37" w14:textId="77777777" w:rsidR="007C66F8" w:rsidRDefault="007D504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2E114C38" w14:textId="77777777" w:rsidR="007C66F8" w:rsidRDefault="007D504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2E114C39" w14:textId="77777777" w:rsidR="007C66F8" w:rsidRDefault="007D50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A"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3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C40" w14:textId="77777777" w:rsidR="007C66F8" w:rsidRDefault="007C66F8">
            <w:pPr>
              <w:pStyle w:val="ProductList-TableBody"/>
              <w:jc w:val="center"/>
            </w:pPr>
          </w:p>
        </w:tc>
      </w:tr>
      <w:tr w:rsidR="007C66F8" w14:paraId="2E114C4E" w14:textId="77777777">
        <w:tc>
          <w:tcPr>
            <w:tcW w:w="4160" w:type="dxa"/>
            <w:tcBorders>
              <w:top w:val="dashed" w:sz="4" w:space="0" w:color="BFBFBF"/>
              <w:left w:val="none" w:sz="4" w:space="0" w:color="6E6E6E"/>
              <w:bottom w:val="dashed" w:sz="4" w:space="0" w:color="BFBFBF"/>
              <w:right w:val="none" w:sz="4" w:space="0" w:color="6E6E6E"/>
            </w:tcBorders>
          </w:tcPr>
          <w:p w14:paraId="2E114C42" w14:textId="77777777" w:rsidR="007C66F8" w:rsidRDefault="007D504A">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C43" w14:textId="77777777" w:rsidR="007C66F8" w:rsidRDefault="007D50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E114C44"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C45"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C46"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4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C5B" w14:textId="77777777">
        <w:tc>
          <w:tcPr>
            <w:tcW w:w="4160" w:type="dxa"/>
            <w:tcBorders>
              <w:top w:val="dashed" w:sz="4" w:space="0" w:color="BFBFBF"/>
              <w:left w:val="none" w:sz="4" w:space="0" w:color="6E6E6E"/>
              <w:bottom w:val="dashed" w:sz="4" w:space="0" w:color="BFBFBF"/>
              <w:right w:val="none" w:sz="4" w:space="0" w:color="6E6E6E"/>
            </w:tcBorders>
          </w:tcPr>
          <w:p w14:paraId="2E114C4F" w14:textId="77777777" w:rsidR="007C66F8" w:rsidRDefault="007D504A">
            <w:pPr>
              <w:pStyle w:val="ProductList-TableBody"/>
            </w:pPr>
            <w:r>
              <w:t xml:space="preserve">Microsoft Dynamics CRM 2016 Basic CAL </w:t>
            </w:r>
            <w:r>
              <w:fldChar w:fldCharType="begin"/>
            </w:r>
            <w:r>
              <w:instrText xml:space="preserve"> XE "Microsoft Dynamics CRM 2016 Basic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114C50" w14:textId="77777777" w:rsidR="007C66F8" w:rsidRDefault="007D50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E114C51"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C52"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C53" w14:textId="77777777" w:rsidR="007C66F8" w:rsidRDefault="007D50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4"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7"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5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C68" w14:textId="77777777">
        <w:tc>
          <w:tcPr>
            <w:tcW w:w="4160" w:type="dxa"/>
            <w:tcBorders>
              <w:top w:val="dashed" w:sz="4" w:space="0" w:color="BFBFBF"/>
              <w:left w:val="none" w:sz="4" w:space="0" w:color="6E6E6E"/>
              <w:bottom w:val="dashed" w:sz="4" w:space="0" w:color="BFBFBF"/>
              <w:right w:val="none" w:sz="4" w:space="0" w:color="6E6E6E"/>
            </w:tcBorders>
          </w:tcPr>
          <w:p w14:paraId="2E114C5C" w14:textId="77777777" w:rsidR="007C66F8" w:rsidRDefault="007D504A">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C5D" w14:textId="77777777" w:rsidR="007C66F8" w:rsidRDefault="007D50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E114C5E"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C5F"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C60"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C75" w14:textId="77777777">
        <w:tc>
          <w:tcPr>
            <w:tcW w:w="4160" w:type="dxa"/>
            <w:tcBorders>
              <w:top w:val="dashed" w:sz="4" w:space="0" w:color="BFBFBF"/>
              <w:left w:val="none" w:sz="4" w:space="0" w:color="6E6E6E"/>
              <w:bottom w:val="dashed" w:sz="4" w:space="0" w:color="BFBFBF"/>
              <w:right w:val="none" w:sz="4" w:space="0" w:color="6E6E6E"/>
            </w:tcBorders>
          </w:tcPr>
          <w:p w14:paraId="2E114C69" w14:textId="77777777" w:rsidR="007C66F8" w:rsidRDefault="007D504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4C6A" w14:textId="77777777" w:rsidR="007C66F8" w:rsidRDefault="007D504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E114C6B" w14:textId="77777777" w:rsidR="007C66F8" w:rsidRDefault="007D50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114C6C" w14:textId="77777777" w:rsidR="007C66F8" w:rsidRDefault="007D50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114C6D" w14:textId="77777777" w:rsidR="007C66F8" w:rsidRDefault="007D50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E"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6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C82" w14:textId="77777777">
        <w:tc>
          <w:tcPr>
            <w:tcW w:w="4160" w:type="dxa"/>
            <w:tcBorders>
              <w:top w:val="dashed" w:sz="4" w:space="0" w:color="BFBFBF"/>
              <w:left w:val="none" w:sz="4" w:space="0" w:color="6E6E6E"/>
              <w:bottom w:val="none" w:sz="4" w:space="0" w:color="BFBFBF"/>
              <w:right w:val="none" w:sz="4" w:space="0" w:color="6E6E6E"/>
            </w:tcBorders>
          </w:tcPr>
          <w:p w14:paraId="2E114C76" w14:textId="77777777" w:rsidR="007C66F8" w:rsidRDefault="007D504A">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E114C77" w14:textId="77777777" w:rsidR="007C66F8" w:rsidRDefault="007D504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2E114C78" w14:textId="77777777" w:rsidR="007C66F8" w:rsidRDefault="007D504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2E114C79" w14:textId="77777777" w:rsidR="007C66F8" w:rsidRDefault="007D50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E114C7A" w14:textId="77777777" w:rsidR="007C66F8" w:rsidRDefault="007D50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7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8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C8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4C83" w14:textId="77777777" w:rsidR="007C66F8" w:rsidRDefault="007D504A">
      <w:pPr>
        <w:pStyle w:val="ProductList-Offering1SubSection"/>
        <w:outlineLvl w:val="3"/>
      </w:pPr>
      <w:bookmarkStart w:id="77" w:name="_Sec735"/>
      <w:r>
        <w:t>2. Produktvillkor</w:t>
      </w:r>
      <w:bookmarkEnd w:id="77"/>
    </w:p>
    <w:tbl>
      <w:tblPr>
        <w:tblStyle w:val="PURTable"/>
        <w:tblW w:w="0" w:type="dxa"/>
        <w:tblLook w:val="04A0" w:firstRow="1" w:lastRow="0" w:firstColumn="1" w:lastColumn="0" w:noHBand="0" w:noVBand="1"/>
      </w:tblPr>
      <w:tblGrid>
        <w:gridCol w:w="3537"/>
        <w:gridCol w:w="3672"/>
        <w:gridCol w:w="3581"/>
      </w:tblGrid>
      <w:tr w:rsidR="007C66F8" w14:paraId="2E114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C84"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114C8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C86" w14:textId="77777777" w:rsidR="007C66F8" w:rsidRDefault="007D504A">
            <w:pPr>
              <w:pStyle w:val="ProductList-TableBody"/>
            </w:pPr>
            <w:r>
              <w:rPr>
                <w:color w:val="404040"/>
              </w:rPr>
              <w:t>Nedgraderingar: Ej tillämpligt</w:t>
            </w:r>
          </w:p>
        </w:tc>
      </w:tr>
      <w:tr w:rsidR="007C66F8" w14:paraId="2E114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88"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8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4C8A"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8C"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C8D"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8E" w14:textId="77777777" w:rsidR="007C66F8" w:rsidRDefault="007D504A">
            <w:pPr>
              <w:pStyle w:val="ProductList-TableBody"/>
            </w:pPr>
            <w:r>
              <w:rPr>
                <w:color w:val="404040"/>
              </w:rPr>
              <w:t>Minskning Möjlig: Ej tillämpligt</w:t>
            </w:r>
          </w:p>
        </w:tc>
      </w:tr>
      <w:tr w:rsidR="007C66F8" w14:paraId="2E114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0"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2" w14:textId="77777777" w:rsidR="007C66F8" w:rsidRDefault="007D504A">
            <w:pPr>
              <w:pStyle w:val="ProductList-TableBody"/>
            </w:pPr>
            <w:r>
              <w:rPr>
                <w:color w:val="404040"/>
              </w:rPr>
              <w:t>True-Up Möjlig: Ej tillämpligt</w:t>
            </w:r>
          </w:p>
        </w:tc>
      </w:tr>
      <w:tr w:rsidR="007C66F8" w14:paraId="2E114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4"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6" w14:textId="77777777" w:rsidR="007C66F8" w:rsidRDefault="007C66F8">
            <w:pPr>
              <w:pStyle w:val="ProductList-TableBody"/>
            </w:pPr>
          </w:p>
        </w:tc>
      </w:tr>
    </w:tbl>
    <w:p w14:paraId="2E114C98" w14:textId="77777777" w:rsidR="007C66F8" w:rsidRDefault="007D504A">
      <w:pPr>
        <w:pStyle w:val="ProductList-Offering1SubSection"/>
        <w:outlineLvl w:val="3"/>
      </w:pPr>
      <w:bookmarkStart w:id="78" w:name="_Sec790"/>
      <w:r>
        <w:t>3. Användningsrättigheter</w:t>
      </w:r>
      <w:bookmarkEnd w:id="78"/>
    </w:p>
    <w:tbl>
      <w:tblPr>
        <w:tblStyle w:val="PURTable"/>
        <w:tblW w:w="0" w:type="dxa"/>
        <w:tblLook w:val="04A0" w:firstRow="1" w:lastRow="0" w:firstColumn="1" w:lastColumn="0" w:noHBand="0" w:noVBand="1"/>
      </w:tblPr>
      <w:tblGrid>
        <w:gridCol w:w="3581"/>
        <w:gridCol w:w="3591"/>
        <w:gridCol w:w="3618"/>
      </w:tblGrid>
      <w:tr w:rsidR="007C66F8" w14:paraId="2E114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C99"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Endast Workgroup Server</w:t>
            </w:r>
          </w:p>
        </w:tc>
        <w:tc>
          <w:tcPr>
            <w:tcW w:w="4040" w:type="dxa"/>
            <w:tcBorders>
              <w:top w:val="single" w:sz="18" w:space="0" w:color="00188F"/>
              <w:left w:val="single" w:sz="4" w:space="0" w:color="000000"/>
              <w:bottom w:val="single" w:sz="4" w:space="0" w:color="000000"/>
              <w:right w:val="single" w:sz="4" w:space="0" w:color="000000"/>
            </w:tcBorders>
          </w:tcPr>
          <w:p w14:paraId="2E114C9A"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4C9B"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C66F8" w14:paraId="2E114CA0" w14:textId="77777777">
        <w:tc>
          <w:tcPr>
            <w:tcW w:w="4040" w:type="dxa"/>
            <w:tcBorders>
              <w:top w:val="single" w:sz="4" w:space="0" w:color="000000"/>
              <w:left w:val="single" w:sz="4" w:space="0" w:color="000000"/>
              <w:bottom w:val="single" w:sz="4" w:space="0" w:color="000000"/>
              <w:right w:val="single" w:sz="4" w:space="0" w:color="000000"/>
            </w:tcBorders>
          </w:tcPr>
          <w:p w14:paraId="2E114C9D"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tcPr>
          <w:p w14:paraId="2E114C9E"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xml:space="preserve">: Licensierad med Server, förutom för Kundens eller dess Koncernbolags </w:t>
            </w:r>
            <w:r>
              <w:lastRenderedPageBreak/>
              <w:t>uppdragstagare eller ombud; CALs krävs för åtkomst genom Microsoft Dynamics CRM 2016-klienter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9F" w14:textId="77777777" w:rsidR="007C66F8" w:rsidRDefault="007D504A">
            <w:pPr>
              <w:pStyle w:val="ProductList-TableBody"/>
            </w:pPr>
            <w:r>
              <w:rPr>
                <w:color w:val="404040"/>
              </w:rPr>
              <w:lastRenderedPageBreak/>
              <w:t>Tekniker som ingår: Ej tillämpligt</w:t>
            </w:r>
          </w:p>
        </w:tc>
      </w:tr>
      <w:tr w:rsidR="007C66F8" w14:paraId="2E114CA4" w14:textId="77777777">
        <w:tc>
          <w:tcPr>
            <w:tcW w:w="4040" w:type="dxa"/>
            <w:tcBorders>
              <w:top w:val="single" w:sz="4" w:space="0" w:color="000000"/>
              <w:left w:val="single" w:sz="4" w:space="0" w:color="000000"/>
              <w:bottom w:val="single" w:sz="4" w:space="0" w:color="000000"/>
              <w:right w:val="single" w:sz="4" w:space="0" w:color="000000"/>
            </w:tcBorders>
          </w:tcPr>
          <w:p w14:paraId="2E114CA1"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A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A3" w14:textId="77777777" w:rsidR="007C66F8" w:rsidRDefault="007C66F8">
            <w:pPr>
              <w:pStyle w:val="ProductList-TableBody"/>
            </w:pPr>
          </w:p>
        </w:tc>
      </w:tr>
    </w:tbl>
    <w:p w14:paraId="2E114CA5" w14:textId="77777777" w:rsidR="007C66F8" w:rsidRDefault="007C66F8">
      <w:pPr>
        <w:pStyle w:val="ProductList-Body"/>
      </w:pPr>
    </w:p>
    <w:p w14:paraId="2E114CA6" w14:textId="77777777" w:rsidR="007C66F8" w:rsidRDefault="007D504A">
      <w:pPr>
        <w:pStyle w:val="ProductList-ClauseHeading"/>
        <w:outlineLvl w:val="4"/>
      </w:pPr>
      <w:r>
        <w:t>3.1 Åtkomst till Serverprogramvara</w:t>
      </w:r>
    </w:p>
    <w:p w14:paraId="2E114CA7" w14:textId="77777777" w:rsidR="007C66F8" w:rsidRDefault="007D504A">
      <w:pPr>
        <w:pStyle w:val="ProductList-Body"/>
      </w:pPr>
      <w:r>
        <w:t>Fullständiga åtkomsträttigheter aktiviteter, anteckningar, anpassade enheter, konton, kontakter</w:t>
      </w:r>
    </w:p>
    <w:tbl>
      <w:tblPr>
        <w:tblStyle w:val="PURTable"/>
        <w:tblW w:w="0" w:type="dxa"/>
        <w:tblLook w:val="04A0" w:firstRow="1" w:lastRow="0" w:firstColumn="1" w:lastColumn="0" w:noHBand="0" w:noVBand="1"/>
      </w:tblPr>
      <w:tblGrid>
        <w:gridCol w:w="3633"/>
        <w:gridCol w:w="3572"/>
        <w:gridCol w:w="3585"/>
      </w:tblGrid>
      <w:tr w:rsidR="007C66F8" w14:paraId="2E114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4CA8" w14:textId="77777777" w:rsidR="007C66F8" w:rsidRDefault="007D504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114CA9" w14:textId="77777777" w:rsidR="007C66F8" w:rsidRDefault="007D504A">
            <w:pPr>
              <w:pStyle w:val="ProductList-TableBody"/>
            </w:pPr>
            <w:r>
              <w:t>Nödvändig CAL för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2E114CAA" w14:textId="77777777" w:rsidR="007C66F8" w:rsidRDefault="007D504A">
            <w:pPr>
              <w:pStyle w:val="ProductList-TableBody"/>
            </w:pPr>
            <w:r>
              <w:t>Microsoft Dynamics CRM Online Essential (User SL)</w:t>
            </w:r>
          </w:p>
        </w:tc>
      </w:tr>
      <w:tr w:rsidR="007C66F8" w14:paraId="2E114C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14CAC"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4CAD" w14:textId="77777777" w:rsidR="007C66F8" w:rsidRDefault="007D504A">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14:paraId="2E114CAE" w14:textId="77777777" w:rsidR="007C66F8" w:rsidRDefault="007D504A">
            <w:pPr>
              <w:pStyle w:val="ProductList-TableBody"/>
            </w:pPr>
            <w:r>
              <w:t>Microsoft Dynamics CRM Online Professional (User SL)</w:t>
            </w:r>
          </w:p>
        </w:tc>
      </w:tr>
      <w:tr w:rsidR="007C66F8" w14:paraId="2E114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4CB0"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4CB1" w14:textId="77777777" w:rsidR="007C66F8" w:rsidRDefault="007D504A">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2E114CB2" w14:textId="77777777" w:rsidR="007C66F8" w:rsidRDefault="007C66F8">
            <w:pPr>
              <w:pStyle w:val="ProductList-TableBody"/>
            </w:pPr>
          </w:p>
        </w:tc>
      </w:tr>
    </w:tbl>
    <w:p w14:paraId="2E114CB4" w14:textId="77777777" w:rsidR="007C66F8" w:rsidRDefault="007C66F8">
      <w:pPr>
        <w:pStyle w:val="ProductList-Body"/>
      </w:pPr>
    </w:p>
    <w:p w14:paraId="2E114CB5" w14:textId="77777777" w:rsidR="007C66F8" w:rsidRDefault="007D504A">
      <w:pPr>
        <w:pStyle w:val="ProductList-SubClauseHeading"/>
        <w:outlineLvl w:val="5"/>
      </w:pPr>
      <w:r>
        <w:t>3.1.1 Ytterligare Funktioner Kopplade till Microsoft Dynamics CRM 2016 Basic Use Additive CAL</w:t>
      </w:r>
    </w:p>
    <w:p w14:paraId="2E114CB6" w14:textId="77777777" w:rsidR="007C66F8" w:rsidRDefault="007D504A">
      <w:pPr>
        <w:pStyle w:val="ProductList-BodyIndented"/>
      </w:pPr>
      <w:r>
        <w:t>Fullständiga åtkomsträttigheter till ärenden, tillfällen, användarrapporter, instrumentpaneler och tabeller. Skrivskyddade/begränsade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w:t>
      </w:r>
    </w:p>
    <w:tbl>
      <w:tblPr>
        <w:tblStyle w:val="PURTable0"/>
        <w:tblW w:w="0" w:type="dxa"/>
        <w:tblLook w:val="04A0" w:firstRow="1" w:lastRow="0" w:firstColumn="1" w:lastColumn="0" w:noHBand="0" w:noVBand="1"/>
      </w:tblPr>
      <w:tblGrid>
        <w:gridCol w:w="3498"/>
        <w:gridCol w:w="3455"/>
        <w:gridCol w:w="3477"/>
      </w:tblGrid>
      <w:tr w:rsidR="007C66F8" w14:paraId="2E114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4CB7"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4CB8" w14:textId="77777777" w:rsidR="007C66F8" w:rsidRDefault="007D504A">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2E114CB9" w14:textId="77777777" w:rsidR="007C66F8" w:rsidRDefault="007D504A">
            <w:pPr>
              <w:pStyle w:val="ProductList-TableBody"/>
            </w:pPr>
            <w:r>
              <w:t>Microsoft Dynamics CRM Online Basic (User SL)</w:t>
            </w:r>
          </w:p>
        </w:tc>
      </w:tr>
      <w:tr w:rsidR="007C66F8" w14:paraId="2E114C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14CBB"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4CBC" w14:textId="77777777" w:rsidR="007C66F8" w:rsidRDefault="007D504A">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2E114CBD" w14:textId="77777777" w:rsidR="007C66F8" w:rsidRDefault="007D504A">
            <w:pPr>
              <w:pStyle w:val="ProductList-TableBody"/>
            </w:pPr>
            <w:r>
              <w:t>Microsoft Dynamics CRM Online Professional (User SL)</w:t>
            </w:r>
          </w:p>
        </w:tc>
      </w:tr>
      <w:tr w:rsidR="007C66F8" w14:paraId="2E114C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4CBF"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4CC0" w14:textId="77777777" w:rsidR="007C66F8" w:rsidRDefault="007D504A">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14:paraId="2E114CC1" w14:textId="77777777" w:rsidR="007C66F8" w:rsidRDefault="007C66F8">
            <w:pPr>
              <w:pStyle w:val="ProductList-TableBody"/>
            </w:pPr>
          </w:p>
        </w:tc>
      </w:tr>
    </w:tbl>
    <w:p w14:paraId="2E114CC3" w14:textId="77777777" w:rsidR="007C66F8" w:rsidRDefault="007C66F8">
      <w:pPr>
        <w:pStyle w:val="ProductList-BodyIndented"/>
      </w:pPr>
    </w:p>
    <w:p w14:paraId="2E114CC4" w14:textId="77777777" w:rsidR="007C66F8" w:rsidRDefault="007D504A">
      <w:pPr>
        <w:pStyle w:val="ProductList-SubClauseHeading"/>
        <w:outlineLvl w:val="5"/>
      </w:pPr>
      <w:r>
        <w:t>3.1.2 Ytterligare Funktioner Kopplade till Microsoft Dynamics CRM 2016 Professional Use Additive CAL</w:t>
      </w:r>
    </w:p>
    <w:p w14:paraId="2E114CC5" w14:textId="77777777" w:rsidR="007C66F8" w:rsidRDefault="007D504A">
      <w:pPr>
        <w:pStyle w:val="ProductList-BodyIndented"/>
      </w:pPr>
      <w:r>
        <w:t>Fullständiga åtkomsträttigheter till Systemrapporter, systemtabeller, systeminstrumentpaneler, CMR-applikationsdata; Tjänster, resurser, arbetstimmar, anläggning, utrustning, artiklar; Försäljningskampanjer, snabbkampanjer, marknadsföringslistor, produktlistor; Möjligheter, mål, avtal, offerter, order, fakturor, konkurrenter; Köra arbetsflöden; Skapa arbetsflöden, import av bulkdata och anpassningar över en enhet.</w:t>
      </w:r>
    </w:p>
    <w:tbl>
      <w:tblPr>
        <w:tblStyle w:val="PURTable0"/>
        <w:tblW w:w="0" w:type="dxa"/>
        <w:tblLook w:val="04A0" w:firstRow="1" w:lastRow="0" w:firstColumn="1" w:lastColumn="0" w:noHBand="0" w:noVBand="1"/>
      </w:tblPr>
      <w:tblGrid>
        <w:gridCol w:w="3490"/>
        <w:gridCol w:w="3470"/>
        <w:gridCol w:w="3470"/>
      </w:tblGrid>
      <w:tr w:rsidR="007C66F8" w14:paraId="2E114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4CC6"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single" w:sz="4" w:space="0" w:color="000000"/>
            </w:tcBorders>
          </w:tcPr>
          <w:p w14:paraId="2E114CC7" w14:textId="77777777" w:rsidR="007C66F8" w:rsidRDefault="007D504A">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2E114CC8" w14:textId="77777777" w:rsidR="007C66F8" w:rsidRDefault="007D504A">
            <w:pPr>
              <w:pStyle w:val="ProductList-TableBody"/>
            </w:pPr>
            <w:r>
              <w:t>Microsoft Dynamics CRM Online Professional (User SL)</w:t>
            </w:r>
          </w:p>
        </w:tc>
      </w:tr>
      <w:tr w:rsidR="007C66F8" w14:paraId="2E114C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4CC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114CCB" w14:textId="77777777" w:rsidR="007C66F8" w:rsidRDefault="007D504A">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2E114CCC" w14:textId="77777777" w:rsidR="007C66F8" w:rsidRDefault="007D504A">
            <w:pPr>
              <w:pStyle w:val="ProductList-TableBody"/>
            </w:pPr>
            <w:r>
              <w:t>Microsoft Dynamics CRM Online Enterprise (User SL)</w:t>
            </w:r>
          </w:p>
        </w:tc>
      </w:tr>
    </w:tbl>
    <w:p w14:paraId="2E114CCE" w14:textId="77777777" w:rsidR="007C66F8" w:rsidRDefault="007C66F8">
      <w:pPr>
        <w:pStyle w:val="ProductList-BodyIndented"/>
      </w:pPr>
    </w:p>
    <w:p w14:paraId="2E114CCF" w14:textId="77777777" w:rsidR="007C66F8" w:rsidRDefault="007D504A">
      <w:pPr>
        <w:pStyle w:val="ProductList-ClauseHeading"/>
        <w:outlineLvl w:val="4"/>
      </w:pPr>
      <w:r>
        <w:t>3.2 Yammer</w:t>
      </w:r>
    </w:p>
    <w:p w14:paraId="2E114CD0" w14:textId="77777777" w:rsidR="007C66F8" w:rsidRDefault="007D504A">
      <w:pPr>
        <w:pStyle w:val="ProductList-Body"/>
      </w:pPr>
      <w:r>
        <w:t>Programvaran som ansluter Microsoft Dynamics CRM med Yammer</w:t>
      </w:r>
      <w:r>
        <w:fldChar w:fldCharType="begin"/>
      </w:r>
      <w:r>
        <w:instrText xml:space="preserve"> XE "Yammer" </w:instrText>
      </w:r>
      <w:r>
        <w:fldChar w:fldCharType="end"/>
      </w:r>
      <w:r>
        <w:t xml:space="preserve"> möjliggör att vissa data från Yammer kan delas med Onlinetjänsterna. OST gäller för Kundens användning av Yammer.</w:t>
      </w:r>
    </w:p>
    <w:p w14:paraId="2E114CD1" w14:textId="77777777" w:rsidR="007C66F8" w:rsidRDefault="007C66F8">
      <w:pPr>
        <w:pStyle w:val="ProductList-Body"/>
      </w:pPr>
    </w:p>
    <w:p w14:paraId="2E114CD2" w14:textId="77777777" w:rsidR="007C66F8" w:rsidRDefault="007D504A">
      <w:pPr>
        <w:pStyle w:val="ProductList-ClauseHeading"/>
        <w:outlineLvl w:val="4"/>
      </w:pPr>
      <w:r>
        <w:t>3.3 Övertagande Rättigheter</w:t>
      </w:r>
    </w:p>
    <w:p w14:paraId="2E114CD3" w14:textId="77777777" w:rsidR="007C66F8" w:rsidRDefault="007D504A">
      <w:pPr>
        <w:pStyle w:val="ProductList-Body"/>
      </w:pPr>
      <w:r>
        <w:t xml:space="preserve">För varje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Kunden använder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har den rätt att köra upp till samma antal passiva övertagande Instanser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för tillfällig support. Kunden får köra de passiva övertagande Instanserna på en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än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E114CD4" w14:textId="77777777" w:rsidR="007C66F8" w:rsidRDefault="007C66F8">
      <w:pPr>
        <w:pStyle w:val="ProductList-Body"/>
      </w:pPr>
    </w:p>
    <w:p w14:paraId="2E114CD5" w14:textId="77777777" w:rsidR="007C66F8" w:rsidRDefault="007D504A">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7C66F8" w14:paraId="2E114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4CD6" w14:textId="77777777" w:rsidR="007C66F8" w:rsidRDefault="007D504A">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E114CD7" w14:textId="77777777" w:rsidR="007C66F8" w:rsidRDefault="007D504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E114CD8" w14:textId="77777777" w:rsidR="007C66F8" w:rsidRDefault="007D504A">
            <w:pPr>
              <w:pStyle w:val="ProductList-TableBody"/>
            </w:pPr>
            <w:r>
              <w:t>Microsoft Dynamics CRM 2016 Microsoft Office Outlook</w:t>
            </w:r>
          </w:p>
        </w:tc>
      </w:tr>
      <w:tr w:rsidR="007C66F8" w14:paraId="2E114CDD" w14:textId="77777777">
        <w:tc>
          <w:tcPr>
            <w:tcW w:w="4040" w:type="dxa"/>
            <w:tcBorders>
              <w:top w:val="single" w:sz="4" w:space="0" w:color="000000"/>
              <w:left w:val="single" w:sz="4" w:space="0" w:color="000000"/>
              <w:bottom w:val="single" w:sz="4" w:space="0" w:color="000000"/>
              <w:right w:val="single" w:sz="4" w:space="0" w:color="000000"/>
            </w:tcBorders>
          </w:tcPr>
          <w:p w14:paraId="2E114CDA" w14:textId="77777777" w:rsidR="007C66F8" w:rsidRDefault="007D504A">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14:paraId="2E114CDB" w14:textId="77777777" w:rsidR="007C66F8" w:rsidRDefault="007D504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114CDC" w14:textId="77777777" w:rsidR="007C66F8" w:rsidRDefault="007D504A">
            <w:pPr>
              <w:pStyle w:val="ProductList-TableBody"/>
            </w:pPr>
            <w:r>
              <w:t>Microsoft Dynamics CRM Reporting Extensions för Microsoft Dynamics CRM 2016</w:t>
            </w:r>
          </w:p>
        </w:tc>
      </w:tr>
      <w:tr w:rsidR="007C66F8" w14:paraId="2E114CE1" w14:textId="77777777">
        <w:tc>
          <w:tcPr>
            <w:tcW w:w="4040" w:type="dxa"/>
            <w:tcBorders>
              <w:top w:val="single" w:sz="4" w:space="0" w:color="000000"/>
              <w:left w:val="single" w:sz="4" w:space="0" w:color="000000"/>
              <w:bottom w:val="single" w:sz="4" w:space="0" w:color="000000"/>
              <w:right w:val="single" w:sz="4" w:space="0" w:color="000000"/>
            </w:tcBorders>
          </w:tcPr>
          <w:p w14:paraId="2E114CDE" w14:textId="77777777" w:rsidR="007C66F8" w:rsidRDefault="007D504A">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2E114CDF" w14:textId="77777777" w:rsidR="007C66F8" w:rsidRDefault="007D504A">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114CE0" w14:textId="77777777" w:rsidR="007C66F8" w:rsidRDefault="007D504A">
            <w:pPr>
              <w:pStyle w:val="ProductList-TableBody"/>
            </w:pPr>
            <w:r>
              <w:t>Microsoft Dynamics Marketing Connector för Microsoft Dynamics CRM (inte Workgroup Server)</w:t>
            </w:r>
          </w:p>
        </w:tc>
      </w:tr>
      <w:tr w:rsidR="007C66F8" w14:paraId="2E114CE5" w14:textId="77777777">
        <w:tc>
          <w:tcPr>
            <w:tcW w:w="4040" w:type="dxa"/>
            <w:tcBorders>
              <w:top w:val="single" w:sz="4" w:space="0" w:color="000000"/>
              <w:left w:val="single" w:sz="4" w:space="0" w:color="000000"/>
              <w:bottom w:val="single" w:sz="4" w:space="0" w:color="000000"/>
              <w:right w:val="single" w:sz="4" w:space="0" w:color="000000"/>
            </w:tcBorders>
          </w:tcPr>
          <w:p w14:paraId="2E114CE2" w14:textId="77777777" w:rsidR="007C66F8" w:rsidRDefault="007D504A">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114CE3"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114CE4" w14:textId="77777777" w:rsidR="007C66F8" w:rsidRDefault="007C66F8">
            <w:pPr>
              <w:pStyle w:val="ProductList-TableBody"/>
            </w:pPr>
          </w:p>
        </w:tc>
      </w:tr>
    </w:tbl>
    <w:p w14:paraId="2E114CE6" w14:textId="77777777" w:rsidR="007C66F8" w:rsidRDefault="007D504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5"/>
        <w:gridCol w:w="3649"/>
        <w:gridCol w:w="3556"/>
      </w:tblGrid>
      <w:tr w:rsidR="007C66F8" w14:paraId="2E114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114CE7"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E114CE8"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114CE9" w14:textId="77777777" w:rsidR="007C66F8" w:rsidRDefault="007D504A">
            <w:pPr>
              <w:pStyle w:val="ProductList-TableBody"/>
            </w:pPr>
            <w:r>
              <w:rPr>
                <w:color w:val="404040"/>
              </w:rPr>
              <w:t>Övertagande Rättigheter: Ej tillämpligt</w:t>
            </w:r>
          </w:p>
        </w:tc>
      </w:tr>
      <w:tr w:rsidR="007C66F8" w14:paraId="2E114CEE" w14:textId="77777777">
        <w:tc>
          <w:tcPr>
            <w:tcW w:w="4040" w:type="dxa"/>
            <w:tcBorders>
              <w:top w:val="single" w:sz="4" w:space="0" w:color="000000"/>
              <w:left w:val="single" w:sz="4" w:space="0" w:color="000000"/>
              <w:bottom w:val="single" w:sz="4" w:space="0" w:color="000000"/>
              <w:right w:val="single" w:sz="4" w:space="0" w:color="000000"/>
            </w:tcBorders>
          </w:tcPr>
          <w:p w14:paraId="2E114CEB"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E114CEC"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ED" w14:textId="77777777" w:rsidR="007C66F8" w:rsidRDefault="007D504A">
            <w:pPr>
              <w:pStyle w:val="ProductList-TableBody"/>
            </w:pPr>
            <w:r>
              <w:rPr>
                <w:color w:val="404040"/>
              </w:rPr>
              <w:t>Glidande Rättigheter: Ej tillämpligt</w:t>
            </w:r>
          </w:p>
        </w:tc>
      </w:tr>
      <w:tr w:rsidR="007C66F8" w14:paraId="2E114CF2" w14:textId="77777777">
        <w:tc>
          <w:tcPr>
            <w:tcW w:w="4040" w:type="dxa"/>
            <w:tcBorders>
              <w:top w:val="single" w:sz="4" w:space="0" w:color="000000"/>
              <w:left w:val="single" w:sz="4" w:space="0" w:color="000000"/>
              <w:bottom w:val="single" w:sz="4" w:space="0" w:color="000000"/>
              <w:right w:val="single" w:sz="4" w:space="0" w:color="000000"/>
            </w:tcBorders>
          </w:tcPr>
          <w:p w14:paraId="2E114CEF"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F0"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CF1" w14:textId="77777777" w:rsidR="007C66F8" w:rsidRDefault="007C66F8">
            <w:pPr>
              <w:pStyle w:val="ProductList-TableBody"/>
            </w:pPr>
          </w:p>
        </w:tc>
      </w:tr>
    </w:tbl>
    <w:p w14:paraId="2E114CF3" w14:textId="77777777" w:rsidR="007C66F8" w:rsidRDefault="007C66F8">
      <w:pPr>
        <w:pStyle w:val="ProductList-Body"/>
      </w:pPr>
    </w:p>
    <w:p w14:paraId="2E114CF4" w14:textId="77777777" w:rsidR="007C66F8" w:rsidRDefault="007D504A">
      <w:pPr>
        <w:pStyle w:val="ProductList-ClauseHeading"/>
        <w:outlineLvl w:val="4"/>
      </w:pPr>
      <w:r>
        <w:t>4.1 Microsoft Dynamics CRM 2016 Professional Additive CAL – Unified Service Desk</w:t>
      </w:r>
    </w:p>
    <w:p w14:paraId="2E114CF5" w14:textId="77777777" w:rsidR="007C66F8" w:rsidRDefault="007D504A">
      <w:pPr>
        <w:pStyle w:val="ProductList-Body"/>
      </w:pPr>
      <w:r>
        <w:t xml:space="preserve">För varje Microsoft Dynamics CRM 2016 Professional Additive CAL som Kunden har sa för, har Kunden rätt att installera och använda Unified Service Desk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2E114CF6" w14:textId="77777777" w:rsidR="007C66F8" w:rsidRDefault="007C66F8">
      <w:pPr>
        <w:pStyle w:val="ProductList-Body"/>
      </w:pPr>
    </w:p>
    <w:p w14:paraId="2E114CF7" w14:textId="77777777" w:rsidR="007C66F8" w:rsidRDefault="007D504A">
      <w:pPr>
        <w:pStyle w:val="ProductList-ClauseHeading"/>
        <w:outlineLvl w:val="4"/>
      </w:pPr>
      <w:r>
        <w:t>4.2 Microsoft Dynamics CustomerSource</w:t>
      </w:r>
    </w:p>
    <w:p w14:paraId="2E114CF8" w14:textId="77777777" w:rsidR="007C66F8" w:rsidRDefault="007D504A">
      <w:pPr>
        <w:pStyle w:val="ProductList-Body"/>
      </w:pPr>
      <w:r>
        <w:t xml:space="preserve">Microsoft Dynamics-kunder med aktiv SA eller ett onlineabonnemang har åtkomst till CustomerSource. </w:t>
      </w:r>
    </w:p>
    <w:p w14:paraId="2E114CF9"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4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CFA"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CFC" w14:textId="77777777" w:rsidR="007C66F8" w:rsidRDefault="007C66F8">
      <w:pPr>
        <w:pStyle w:val="ProductList-Body"/>
      </w:pPr>
    </w:p>
    <w:p w14:paraId="2E114CFD" w14:textId="77777777" w:rsidR="007C66F8" w:rsidRDefault="007D504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7290"/>
      <w:r>
        <w:instrText>Microsoft Identity Manager</w:instrText>
      </w:r>
      <w:bookmarkEnd w:id="81"/>
      <w:r>
        <w:instrText>" \l 2</w:instrText>
      </w:r>
      <w:r>
        <w:fldChar w:fldCharType="end"/>
      </w:r>
    </w:p>
    <w:p w14:paraId="2E114CFE" w14:textId="77777777" w:rsidR="007C66F8" w:rsidRDefault="007D504A">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C66F8" w14:paraId="2E114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CFF"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0"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1"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2"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3"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4"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5"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6"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7"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8"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09"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114D0A"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D18" w14:textId="77777777">
        <w:tc>
          <w:tcPr>
            <w:tcW w:w="4160" w:type="dxa"/>
            <w:tcBorders>
              <w:top w:val="single" w:sz="6" w:space="0" w:color="FFFFFF"/>
              <w:left w:val="none" w:sz="4" w:space="0" w:color="BFBFBF"/>
              <w:bottom w:val="dashed" w:sz="4" w:space="0" w:color="BFBFBF"/>
              <w:right w:val="none" w:sz="4" w:space="0" w:color="6E6E6E"/>
            </w:tcBorders>
          </w:tcPr>
          <w:p w14:paraId="2E114D0C" w14:textId="77777777" w:rsidR="007C66F8" w:rsidRDefault="007D504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2E114D0D" w14:textId="77777777" w:rsidR="007C66F8" w:rsidRDefault="007D50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E114D0E" w14:textId="77777777" w:rsidR="007C66F8" w:rsidRDefault="007D50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14D0F"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4D10"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7"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D25" w14:textId="77777777">
        <w:tc>
          <w:tcPr>
            <w:tcW w:w="4160" w:type="dxa"/>
            <w:tcBorders>
              <w:top w:val="dashed" w:sz="4" w:space="0" w:color="BFBFBF"/>
              <w:left w:val="none" w:sz="4" w:space="0" w:color="BFBFBF"/>
              <w:bottom w:val="none" w:sz="4" w:space="0" w:color="BFBFBF"/>
              <w:right w:val="none" w:sz="4" w:space="0" w:color="6E6E6E"/>
            </w:tcBorders>
          </w:tcPr>
          <w:p w14:paraId="2E114D19" w14:textId="77777777" w:rsidR="007C66F8" w:rsidRDefault="007D504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14D1A" w14:textId="77777777" w:rsidR="007C66F8" w:rsidRDefault="007D50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114D1B" w14:textId="77777777" w:rsidR="007C66F8" w:rsidRDefault="007D50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114D1C" w14:textId="77777777" w:rsidR="007C66F8" w:rsidRDefault="007D50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E114D1D" w14:textId="77777777" w:rsidR="007C66F8" w:rsidRDefault="007D50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E"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1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2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2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2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2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2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4D26" w14:textId="77777777" w:rsidR="007C66F8" w:rsidRDefault="007D504A">
      <w:pPr>
        <w:pStyle w:val="ProductList-Offering1SubSection"/>
        <w:outlineLvl w:val="2"/>
      </w:pPr>
      <w:bookmarkStart w:id="83" w:name="_Sec733"/>
      <w:r>
        <w:t>2. Produktvillkor</w:t>
      </w:r>
      <w:bookmarkEnd w:id="83"/>
    </w:p>
    <w:tbl>
      <w:tblPr>
        <w:tblStyle w:val="PURTable"/>
        <w:tblW w:w="0" w:type="dxa"/>
        <w:tblLook w:val="04A0" w:firstRow="1" w:lastRow="0" w:firstColumn="1" w:lastColumn="0" w:noHBand="0" w:noVBand="1"/>
      </w:tblPr>
      <w:tblGrid>
        <w:gridCol w:w="3537"/>
        <w:gridCol w:w="3672"/>
        <w:gridCol w:w="3581"/>
      </w:tblGrid>
      <w:tr w:rsidR="007C66F8" w14:paraId="2E114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D27"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114D28"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D29" w14:textId="77777777" w:rsidR="007C66F8" w:rsidRDefault="007D504A">
            <w:pPr>
              <w:pStyle w:val="ProductList-TableBody"/>
            </w:pPr>
            <w:r>
              <w:rPr>
                <w:color w:val="404040"/>
              </w:rPr>
              <w:t>Nedgraderingar: Ej tillämpligt</w:t>
            </w:r>
          </w:p>
        </w:tc>
      </w:tr>
      <w:tr w:rsidR="007C66F8" w14:paraId="2E114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2B"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2C"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D2D"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2F"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0"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1" w14:textId="77777777" w:rsidR="007C66F8" w:rsidRDefault="007D504A">
            <w:pPr>
              <w:pStyle w:val="ProductList-TableBody"/>
            </w:pPr>
            <w:r>
              <w:rPr>
                <w:color w:val="404040"/>
              </w:rPr>
              <w:t>Minskning Möjlig: Ej tillämpligt</w:t>
            </w:r>
          </w:p>
        </w:tc>
      </w:tr>
      <w:tr w:rsidR="007C66F8" w14:paraId="2E114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3"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4"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5" w14:textId="77777777" w:rsidR="007C66F8" w:rsidRDefault="007D504A">
            <w:pPr>
              <w:pStyle w:val="ProductList-TableBody"/>
            </w:pPr>
            <w:r>
              <w:rPr>
                <w:color w:val="404040"/>
              </w:rPr>
              <w:t>True-Up Möjlig: Ej tillämpligt</w:t>
            </w:r>
          </w:p>
        </w:tc>
      </w:tr>
      <w:tr w:rsidR="007C66F8" w14:paraId="2E114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7"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8"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39" w14:textId="77777777" w:rsidR="007C66F8" w:rsidRDefault="007C66F8">
            <w:pPr>
              <w:pStyle w:val="ProductList-TableBody"/>
            </w:pPr>
          </w:p>
        </w:tc>
      </w:tr>
    </w:tbl>
    <w:p w14:paraId="2E114D3B" w14:textId="77777777" w:rsidR="007C66F8" w:rsidRDefault="007D504A">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7C66F8" w14:paraId="2E114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D3C"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E114D3D"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4D3E"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C66F8" w14:paraId="2E114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40"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41"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42" w14:textId="77777777" w:rsidR="007C66F8" w:rsidRDefault="007D504A">
            <w:pPr>
              <w:pStyle w:val="ProductList-TableBody"/>
            </w:pPr>
            <w:r>
              <w:rPr>
                <w:color w:val="404040"/>
              </w:rPr>
              <w:t>Tekniker som ingår: Ej tillämpligt</w:t>
            </w:r>
          </w:p>
        </w:tc>
      </w:tr>
      <w:tr w:rsidR="007C66F8" w14:paraId="2E114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44"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4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46" w14:textId="77777777" w:rsidR="007C66F8" w:rsidRDefault="007C66F8">
            <w:pPr>
              <w:pStyle w:val="ProductList-TableBody"/>
            </w:pPr>
          </w:p>
        </w:tc>
      </w:tr>
    </w:tbl>
    <w:p w14:paraId="2E114D48" w14:textId="77777777" w:rsidR="007C66F8" w:rsidRDefault="007C66F8">
      <w:pPr>
        <w:pStyle w:val="ProductList-Body"/>
      </w:pPr>
    </w:p>
    <w:p w14:paraId="2E114D49" w14:textId="77777777" w:rsidR="007C66F8" w:rsidRDefault="007D504A">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7C66F8" w14:paraId="2E114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4D4A" w14:textId="77777777" w:rsidR="007C66F8" w:rsidRDefault="007D504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E114D4B" w14:textId="77777777" w:rsidR="007C66F8" w:rsidRDefault="007C6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114D4C" w14:textId="77777777" w:rsidR="007C66F8" w:rsidRDefault="007C66F8">
            <w:pPr>
              <w:pStyle w:val="ProductList-TableBody"/>
            </w:pPr>
          </w:p>
        </w:tc>
      </w:tr>
    </w:tbl>
    <w:p w14:paraId="2E114D4E" w14:textId="77777777" w:rsidR="007C66F8" w:rsidRDefault="007D504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7C66F8" w14:paraId="2E114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D4F"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4D50"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D51" w14:textId="77777777" w:rsidR="007C66F8" w:rsidRDefault="007D504A">
            <w:pPr>
              <w:pStyle w:val="ProductList-TableBody"/>
            </w:pPr>
            <w:r>
              <w:rPr>
                <w:color w:val="404040"/>
              </w:rPr>
              <w:t>Övertagande Rättigheter: Ej tillämpligt</w:t>
            </w:r>
          </w:p>
        </w:tc>
      </w:tr>
      <w:tr w:rsidR="007C66F8" w14:paraId="2E114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53"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54"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55" w14:textId="77777777" w:rsidR="007C66F8" w:rsidRDefault="007D504A">
            <w:pPr>
              <w:pStyle w:val="ProductList-TableBody"/>
            </w:pPr>
            <w:r>
              <w:rPr>
                <w:color w:val="404040"/>
              </w:rPr>
              <w:t>Glidande Rättigheter: Ej tillämpligt</w:t>
            </w:r>
          </w:p>
        </w:tc>
      </w:tr>
      <w:tr w:rsidR="007C66F8" w14:paraId="2E114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57"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58"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D59" w14:textId="77777777" w:rsidR="007C66F8" w:rsidRDefault="007C66F8">
            <w:pPr>
              <w:pStyle w:val="ProductList-TableBody"/>
            </w:pPr>
          </w:p>
        </w:tc>
      </w:tr>
    </w:tbl>
    <w:p w14:paraId="2E114D5B"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D5C"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D5E" w14:textId="77777777" w:rsidR="007C66F8" w:rsidRDefault="007C66F8">
      <w:pPr>
        <w:pStyle w:val="ProductList-Body"/>
      </w:pPr>
    </w:p>
    <w:p w14:paraId="2E114D5F" w14:textId="77777777" w:rsidR="007C66F8" w:rsidRDefault="007D504A">
      <w:pPr>
        <w:pStyle w:val="ProductList-OfferingGroupHeading"/>
        <w:outlineLvl w:val="1"/>
      </w:pPr>
      <w:bookmarkStart w:id="86" w:name="_Sec611"/>
      <w:r>
        <w:t>Office-applikationer</w:t>
      </w:r>
      <w:bookmarkEnd w:id="86"/>
      <w:r>
        <w:fldChar w:fldCharType="begin"/>
      </w:r>
      <w:r>
        <w:instrText xml:space="preserve"> TC "</w:instrText>
      </w:r>
      <w:bookmarkStart w:id="87" w:name="_Toc454827291"/>
      <w:r>
        <w:instrText>Office-applikationer</w:instrText>
      </w:r>
      <w:bookmarkEnd w:id="87"/>
      <w:r>
        <w:instrText>" \l 2</w:instrText>
      </w:r>
      <w:r>
        <w:fldChar w:fldCharType="end"/>
      </w:r>
    </w:p>
    <w:p w14:paraId="2E114D60" w14:textId="77777777" w:rsidR="007C66F8" w:rsidRDefault="007D504A">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54827292"/>
      <w:r>
        <w:instrText>Office desktopapplikationer</w:instrText>
      </w:r>
      <w:bookmarkEnd w:id="89"/>
      <w:r>
        <w:instrText>" \l 3</w:instrText>
      </w:r>
      <w:r>
        <w:fldChar w:fldCharType="end"/>
      </w:r>
    </w:p>
    <w:p w14:paraId="2E114D61" w14:textId="77777777" w:rsidR="007C66F8" w:rsidRDefault="007D504A">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C66F8" w14:paraId="2E114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D62"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3"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4"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5"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4D66"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7"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8"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4D69"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A"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B"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C"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D6D"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D7B" w14:textId="77777777">
        <w:tc>
          <w:tcPr>
            <w:tcW w:w="4160" w:type="dxa"/>
            <w:tcBorders>
              <w:top w:val="single" w:sz="6" w:space="0" w:color="FFFFFF"/>
              <w:left w:val="none" w:sz="4" w:space="0" w:color="000000"/>
              <w:bottom w:val="dashed" w:sz="4" w:space="0" w:color="BFBFBF"/>
              <w:right w:val="single" w:sz="6" w:space="0" w:color="FFFFFF"/>
            </w:tcBorders>
          </w:tcPr>
          <w:p w14:paraId="2E114D6F" w14:textId="77777777" w:rsidR="007C66F8" w:rsidRDefault="007D504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114D70" w14:textId="77777777" w:rsidR="007C66F8" w:rsidRDefault="007D504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E114D71"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114D72" w14:textId="77777777" w:rsidR="007C66F8" w:rsidRDefault="007D50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114D73"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7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7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7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77"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7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7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7A" w14:textId="77777777" w:rsidR="007C66F8" w:rsidRDefault="007C66F8">
            <w:pPr>
              <w:pStyle w:val="ProductList-TableBody"/>
              <w:jc w:val="center"/>
            </w:pPr>
          </w:p>
        </w:tc>
      </w:tr>
      <w:tr w:rsidR="007C66F8" w14:paraId="2E114D88" w14:textId="77777777">
        <w:tc>
          <w:tcPr>
            <w:tcW w:w="4160" w:type="dxa"/>
            <w:tcBorders>
              <w:top w:val="dashed" w:sz="4" w:space="0" w:color="BFBFBF"/>
              <w:left w:val="none" w:sz="4" w:space="0" w:color="000000"/>
              <w:bottom w:val="dashed" w:sz="4" w:space="0" w:color="BFBFBF"/>
              <w:right w:val="single" w:sz="6" w:space="0" w:color="FFFFFF"/>
            </w:tcBorders>
          </w:tcPr>
          <w:p w14:paraId="2E114D7C" w14:textId="77777777" w:rsidR="007C66F8" w:rsidRDefault="007D504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7D"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7E"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D7F"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D80"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8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8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8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8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8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8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87" w14:textId="77777777" w:rsidR="007C66F8" w:rsidRDefault="007C66F8">
            <w:pPr>
              <w:pStyle w:val="ProductList-TableBody"/>
              <w:jc w:val="center"/>
            </w:pPr>
          </w:p>
        </w:tc>
      </w:tr>
      <w:tr w:rsidR="007C66F8" w14:paraId="2E114D95" w14:textId="77777777">
        <w:tc>
          <w:tcPr>
            <w:tcW w:w="4160" w:type="dxa"/>
            <w:tcBorders>
              <w:top w:val="dashed" w:sz="4" w:space="0" w:color="BFBFBF"/>
              <w:left w:val="none" w:sz="4" w:space="0" w:color="000000"/>
              <w:bottom w:val="dashed" w:sz="4" w:space="0" w:color="BFBFBF"/>
              <w:right w:val="single" w:sz="6" w:space="0" w:color="FFFFFF"/>
            </w:tcBorders>
          </w:tcPr>
          <w:p w14:paraId="2E114D89" w14:textId="77777777" w:rsidR="007C66F8" w:rsidRDefault="007D504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8A"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8B" w14:textId="77777777" w:rsidR="007C66F8" w:rsidRDefault="007D50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114D8C" w14:textId="77777777" w:rsidR="007C66F8" w:rsidRDefault="007D50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114D8D"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8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8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9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9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9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9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94" w14:textId="77777777" w:rsidR="007C66F8" w:rsidRDefault="007C66F8">
            <w:pPr>
              <w:pStyle w:val="ProductList-TableBody"/>
              <w:jc w:val="center"/>
            </w:pPr>
          </w:p>
        </w:tc>
      </w:tr>
      <w:tr w:rsidR="007C66F8" w14:paraId="2E114DA2" w14:textId="77777777">
        <w:tc>
          <w:tcPr>
            <w:tcW w:w="4160" w:type="dxa"/>
            <w:tcBorders>
              <w:top w:val="dashed" w:sz="4" w:space="0" w:color="BFBFBF"/>
              <w:left w:val="none" w:sz="4" w:space="0" w:color="000000"/>
              <w:bottom w:val="dashed" w:sz="4" w:space="0" w:color="BFBFBF"/>
              <w:right w:val="single" w:sz="6" w:space="0" w:color="FFFFFF"/>
            </w:tcBorders>
          </w:tcPr>
          <w:p w14:paraId="2E114D96" w14:textId="77777777" w:rsidR="007C66F8" w:rsidRDefault="007D504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97"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98" w14:textId="77777777" w:rsidR="007C66F8" w:rsidRDefault="007D50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114D99" w14:textId="77777777" w:rsidR="007C66F8" w:rsidRDefault="007D50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114D9A" w14:textId="77777777" w:rsidR="007C66F8" w:rsidRDefault="007D50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9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9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9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9E" w14:textId="77777777" w:rsidR="007C66F8" w:rsidRDefault="007D504A">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9F" w14:textId="77777777" w:rsidR="007C66F8" w:rsidRDefault="007D504A">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A0"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A1"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DAF" w14:textId="77777777">
        <w:tc>
          <w:tcPr>
            <w:tcW w:w="4160" w:type="dxa"/>
            <w:tcBorders>
              <w:top w:val="dashed" w:sz="4" w:space="0" w:color="BFBFBF"/>
              <w:left w:val="none" w:sz="4" w:space="0" w:color="000000"/>
              <w:bottom w:val="dashed" w:sz="4" w:space="0" w:color="BFBFBF"/>
              <w:right w:val="single" w:sz="6" w:space="0" w:color="FFFFFF"/>
            </w:tcBorders>
          </w:tcPr>
          <w:p w14:paraId="2E114DA3" w14:textId="77777777" w:rsidR="007C66F8" w:rsidRDefault="007D504A">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A4" w14:textId="77777777" w:rsidR="007C66F8" w:rsidRDefault="007D50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114DA5"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DA6"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DA7"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A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A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A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A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A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A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AE" w14:textId="77777777" w:rsidR="007C66F8" w:rsidRDefault="007C66F8">
            <w:pPr>
              <w:pStyle w:val="ProductList-TableBody"/>
              <w:jc w:val="center"/>
            </w:pPr>
          </w:p>
        </w:tc>
      </w:tr>
      <w:tr w:rsidR="007C66F8" w14:paraId="2E114DBC" w14:textId="77777777">
        <w:tc>
          <w:tcPr>
            <w:tcW w:w="4160" w:type="dxa"/>
            <w:tcBorders>
              <w:top w:val="dashed" w:sz="4" w:space="0" w:color="BFBFBF"/>
              <w:left w:val="none" w:sz="4" w:space="0" w:color="000000"/>
              <w:bottom w:val="dashed" w:sz="4" w:space="0" w:color="BFBFBF"/>
              <w:right w:val="single" w:sz="6" w:space="0" w:color="FFFFFF"/>
            </w:tcBorders>
          </w:tcPr>
          <w:p w14:paraId="2E114DB0" w14:textId="77777777" w:rsidR="007C66F8" w:rsidRDefault="007D50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B1" w14:textId="77777777" w:rsidR="007C66F8" w:rsidRDefault="007D50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114DB2"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DB3"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DB4"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B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B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B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B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B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B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BB" w14:textId="77777777" w:rsidR="007C66F8" w:rsidRDefault="007C66F8">
            <w:pPr>
              <w:pStyle w:val="ProductList-TableBody"/>
              <w:jc w:val="center"/>
            </w:pPr>
          </w:p>
        </w:tc>
      </w:tr>
      <w:tr w:rsidR="007C66F8" w14:paraId="2E114DC9" w14:textId="77777777">
        <w:tc>
          <w:tcPr>
            <w:tcW w:w="4160" w:type="dxa"/>
            <w:tcBorders>
              <w:top w:val="dashed" w:sz="4" w:space="0" w:color="BFBFBF"/>
              <w:left w:val="none" w:sz="4" w:space="0" w:color="000000"/>
              <w:bottom w:val="dashed" w:sz="4" w:space="0" w:color="BFBFBF"/>
              <w:right w:val="single" w:sz="6" w:space="0" w:color="FFFFFF"/>
            </w:tcBorders>
          </w:tcPr>
          <w:p w14:paraId="2E114DBD" w14:textId="77777777" w:rsidR="007C66F8" w:rsidRDefault="007D504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BE"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BF"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DC0"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DC1"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C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C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C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C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C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C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C8" w14:textId="77777777" w:rsidR="007C66F8" w:rsidRDefault="007C66F8">
            <w:pPr>
              <w:pStyle w:val="ProductList-TableBody"/>
              <w:jc w:val="center"/>
            </w:pPr>
          </w:p>
        </w:tc>
      </w:tr>
      <w:tr w:rsidR="007C66F8" w14:paraId="2E114DD6" w14:textId="77777777">
        <w:tc>
          <w:tcPr>
            <w:tcW w:w="4160" w:type="dxa"/>
            <w:tcBorders>
              <w:top w:val="dashed" w:sz="4" w:space="0" w:color="BFBFBF"/>
              <w:left w:val="none" w:sz="4" w:space="0" w:color="000000"/>
              <w:bottom w:val="dashed" w:sz="4" w:space="0" w:color="BFBFBF"/>
              <w:right w:val="single" w:sz="6" w:space="0" w:color="FFFFFF"/>
            </w:tcBorders>
          </w:tcPr>
          <w:p w14:paraId="2E114DCA" w14:textId="77777777" w:rsidR="007C66F8" w:rsidRDefault="007D504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CB"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CC"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DCD"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DCE"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C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D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D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D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D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D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D5" w14:textId="77777777" w:rsidR="007C66F8" w:rsidRDefault="007C66F8">
            <w:pPr>
              <w:pStyle w:val="ProductList-TableBody"/>
              <w:jc w:val="center"/>
            </w:pPr>
          </w:p>
        </w:tc>
      </w:tr>
      <w:tr w:rsidR="007C66F8" w14:paraId="2E114DE3" w14:textId="77777777">
        <w:tc>
          <w:tcPr>
            <w:tcW w:w="4160" w:type="dxa"/>
            <w:tcBorders>
              <w:top w:val="dashed" w:sz="4" w:space="0" w:color="BFBFBF"/>
              <w:left w:val="none" w:sz="4" w:space="0" w:color="000000"/>
              <w:bottom w:val="dashed" w:sz="4" w:space="0" w:color="BFBFBF"/>
              <w:right w:val="single" w:sz="6" w:space="0" w:color="FFFFFF"/>
            </w:tcBorders>
          </w:tcPr>
          <w:p w14:paraId="2E114DD7" w14:textId="77777777" w:rsidR="007C66F8" w:rsidRDefault="007D504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D8"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D9" w14:textId="77777777" w:rsidR="007C66F8" w:rsidRDefault="007D50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114DDA" w14:textId="77777777" w:rsidR="007C66F8" w:rsidRDefault="007D50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114DDB" w14:textId="77777777" w:rsidR="007C66F8" w:rsidRDefault="007D50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D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D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D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D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E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E2" w14:textId="77777777" w:rsidR="007C66F8" w:rsidRDefault="007C66F8">
            <w:pPr>
              <w:pStyle w:val="ProductList-TableBody"/>
              <w:jc w:val="center"/>
            </w:pPr>
          </w:p>
        </w:tc>
      </w:tr>
      <w:tr w:rsidR="007C66F8" w14:paraId="2E114DF0" w14:textId="77777777">
        <w:tc>
          <w:tcPr>
            <w:tcW w:w="4160" w:type="dxa"/>
            <w:tcBorders>
              <w:top w:val="dashed" w:sz="4" w:space="0" w:color="BFBFBF"/>
              <w:left w:val="none" w:sz="4" w:space="0" w:color="000000"/>
              <w:bottom w:val="dashed" w:sz="4" w:space="0" w:color="BFBFBF"/>
              <w:right w:val="single" w:sz="6" w:space="0" w:color="FFFFFF"/>
            </w:tcBorders>
          </w:tcPr>
          <w:p w14:paraId="2E114DE4" w14:textId="77777777" w:rsidR="007C66F8" w:rsidRDefault="007D504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E5"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E6" w14:textId="77777777" w:rsidR="007C66F8" w:rsidRDefault="007D50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114DE7" w14:textId="77777777" w:rsidR="007C66F8" w:rsidRDefault="007D50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114DE8" w14:textId="77777777" w:rsidR="007C66F8" w:rsidRDefault="007D50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E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E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DFD" w14:textId="77777777">
        <w:tc>
          <w:tcPr>
            <w:tcW w:w="4160" w:type="dxa"/>
            <w:tcBorders>
              <w:top w:val="dashed" w:sz="4" w:space="0" w:color="BFBFBF"/>
              <w:left w:val="none" w:sz="4" w:space="0" w:color="000000"/>
              <w:bottom w:val="dashed" w:sz="4" w:space="0" w:color="BFBFBF"/>
              <w:right w:val="single" w:sz="6" w:space="0" w:color="FFFFFF"/>
            </w:tcBorders>
          </w:tcPr>
          <w:p w14:paraId="2E114DF1" w14:textId="77777777" w:rsidR="007C66F8" w:rsidRDefault="007D504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F2"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DF3"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DF4"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DF5"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F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F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DF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DF9"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F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F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DFC" w14:textId="77777777" w:rsidR="007C66F8" w:rsidRDefault="007C66F8">
            <w:pPr>
              <w:pStyle w:val="ProductList-TableBody"/>
              <w:jc w:val="center"/>
            </w:pPr>
          </w:p>
        </w:tc>
      </w:tr>
      <w:tr w:rsidR="007C66F8" w14:paraId="2E114E0A" w14:textId="77777777">
        <w:tc>
          <w:tcPr>
            <w:tcW w:w="4160" w:type="dxa"/>
            <w:tcBorders>
              <w:top w:val="dashed" w:sz="4" w:space="0" w:color="BFBFBF"/>
              <w:left w:val="none" w:sz="4" w:space="0" w:color="000000"/>
              <w:bottom w:val="dashed" w:sz="4" w:space="0" w:color="BFBFBF"/>
              <w:right w:val="single" w:sz="6" w:space="0" w:color="FFFFFF"/>
            </w:tcBorders>
          </w:tcPr>
          <w:p w14:paraId="2E114DFE" w14:textId="77777777" w:rsidR="007C66F8" w:rsidRDefault="007D504A">
            <w:pPr>
              <w:pStyle w:val="ProductList-TableBody"/>
            </w:pPr>
            <w:r>
              <w:rPr>
                <w:color w:val="000000"/>
              </w:rPr>
              <w:lastRenderedPageBreak/>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DFF"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E00"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E01"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E02"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0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0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0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0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0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0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0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E17" w14:textId="77777777">
        <w:tc>
          <w:tcPr>
            <w:tcW w:w="4160" w:type="dxa"/>
            <w:tcBorders>
              <w:top w:val="dashed" w:sz="4" w:space="0" w:color="BFBFBF"/>
              <w:left w:val="none" w:sz="4" w:space="0" w:color="000000"/>
              <w:bottom w:val="dashed" w:sz="4" w:space="0" w:color="BFBFBF"/>
              <w:right w:val="single" w:sz="6" w:space="0" w:color="FFFFFF"/>
            </w:tcBorders>
          </w:tcPr>
          <w:p w14:paraId="2E114E0B" w14:textId="77777777" w:rsidR="007C66F8" w:rsidRDefault="007D504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E0C"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E0D"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E0E"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E0F"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1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1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1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13"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1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1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16" w14:textId="77777777" w:rsidR="007C66F8" w:rsidRDefault="007C66F8">
            <w:pPr>
              <w:pStyle w:val="ProductList-TableBody"/>
              <w:jc w:val="center"/>
            </w:pPr>
          </w:p>
        </w:tc>
      </w:tr>
      <w:tr w:rsidR="007C66F8" w14:paraId="2E114E24" w14:textId="77777777">
        <w:tc>
          <w:tcPr>
            <w:tcW w:w="4160" w:type="dxa"/>
            <w:tcBorders>
              <w:top w:val="dashed" w:sz="4" w:space="0" w:color="BFBFBF"/>
              <w:left w:val="none" w:sz="4" w:space="0" w:color="000000"/>
              <w:bottom w:val="dashed" w:sz="4" w:space="0" w:color="BFBFBF"/>
              <w:right w:val="single" w:sz="6" w:space="0" w:color="FFFFFF"/>
            </w:tcBorders>
          </w:tcPr>
          <w:p w14:paraId="2E114E18" w14:textId="77777777" w:rsidR="007C66F8" w:rsidRDefault="007D504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E19"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E1A" w14:textId="77777777" w:rsidR="007C66F8" w:rsidRDefault="007D50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114E1B" w14:textId="77777777" w:rsidR="007C66F8" w:rsidRDefault="007D50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114E1C"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1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1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1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2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2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2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23" w14:textId="77777777" w:rsidR="007C66F8" w:rsidRDefault="007C66F8">
            <w:pPr>
              <w:pStyle w:val="ProductList-TableBody"/>
              <w:jc w:val="center"/>
            </w:pPr>
          </w:p>
        </w:tc>
      </w:tr>
      <w:tr w:rsidR="007C66F8" w14:paraId="2E114E31" w14:textId="77777777">
        <w:tc>
          <w:tcPr>
            <w:tcW w:w="4160" w:type="dxa"/>
            <w:tcBorders>
              <w:top w:val="dashed" w:sz="4" w:space="0" w:color="BFBFBF"/>
              <w:left w:val="none" w:sz="4" w:space="0" w:color="000000"/>
              <w:bottom w:val="dashed" w:sz="4" w:space="0" w:color="BFBFBF"/>
              <w:right w:val="single" w:sz="6" w:space="0" w:color="FFFFFF"/>
            </w:tcBorders>
          </w:tcPr>
          <w:p w14:paraId="2E114E25" w14:textId="77777777" w:rsidR="007C66F8" w:rsidRDefault="007D504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E26"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E27" w14:textId="77777777" w:rsidR="007C66F8" w:rsidRDefault="007D50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14E28" w14:textId="77777777" w:rsidR="007C66F8" w:rsidRDefault="007D50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14E29"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2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2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2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2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2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2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30" w14:textId="77777777" w:rsidR="007C66F8" w:rsidRDefault="007C66F8">
            <w:pPr>
              <w:pStyle w:val="ProductList-TableBody"/>
              <w:jc w:val="center"/>
            </w:pPr>
          </w:p>
        </w:tc>
      </w:tr>
      <w:tr w:rsidR="007C66F8" w14:paraId="2E114E3E" w14:textId="77777777">
        <w:tc>
          <w:tcPr>
            <w:tcW w:w="4160" w:type="dxa"/>
            <w:tcBorders>
              <w:top w:val="dashed" w:sz="4" w:space="0" w:color="BFBFBF"/>
              <w:left w:val="none" w:sz="4" w:space="0" w:color="000000"/>
              <w:bottom w:val="dashed" w:sz="4" w:space="0" w:color="BFBFBF"/>
              <w:right w:val="single" w:sz="6" w:space="0" w:color="FFFFFF"/>
            </w:tcBorders>
          </w:tcPr>
          <w:p w14:paraId="2E114E32" w14:textId="77777777" w:rsidR="007C66F8" w:rsidRDefault="007D504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14E33"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114E34" w14:textId="77777777" w:rsidR="007C66F8" w:rsidRDefault="007D50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114E35" w14:textId="77777777" w:rsidR="007C66F8" w:rsidRDefault="007C66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E114E3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3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3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3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3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3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3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3D" w14:textId="77777777" w:rsidR="007C66F8" w:rsidRDefault="007C66F8">
            <w:pPr>
              <w:pStyle w:val="ProductList-TableBody"/>
              <w:jc w:val="center"/>
            </w:pPr>
          </w:p>
        </w:tc>
      </w:tr>
      <w:tr w:rsidR="007C66F8" w14:paraId="2E114E4B" w14:textId="77777777">
        <w:tc>
          <w:tcPr>
            <w:tcW w:w="4160" w:type="dxa"/>
            <w:tcBorders>
              <w:top w:val="dashed" w:sz="4" w:space="0" w:color="BFBFBF"/>
              <w:left w:val="none" w:sz="4" w:space="0" w:color="000000"/>
              <w:bottom w:val="none" w:sz="4" w:space="0" w:color="BFBFBF"/>
              <w:right w:val="single" w:sz="6" w:space="0" w:color="FFFFFF"/>
            </w:tcBorders>
          </w:tcPr>
          <w:p w14:paraId="2E114E3F" w14:textId="77777777" w:rsidR="007C66F8" w:rsidRDefault="007D504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114E40" w14:textId="77777777" w:rsidR="007C66F8" w:rsidRDefault="007D504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E114E41" w14:textId="77777777" w:rsidR="007C66F8" w:rsidRDefault="007D50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E114E42" w14:textId="77777777" w:rsidR="007C66F8" w:rsidRDefault="007C66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114E4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4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4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4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4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4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4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4A" w14:textId="77777777" w:rsidR="007C66F8" w:rsidRDefault="007C66F8">
            <w:pPr>
              <w:pStyle w:val="ProductList-TableBody"/>
              <w:jc w:val="center"/>
            </w:pPr>
          </w:p>
        </w:tc>
      </w:tr>
    </w:tbl>
    <w:p w14:paraId="2E114E4C" w14:textId="77777777" w:rsidR="007C66F8" w:rsidRDefault="007D504A">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7C66F8" w14:paraId="2E114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E4D"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E114E4E"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E4F" w14:textId="77777777" w:rsidR="007C66F8" w:rsidRDefault="007D504A">
            <w:pPr>
              <w:pStyle w:val="ProductList-TableBody"/>
            </w:pPr>
            <w:r>
              <w:rPr>
                <w:color w:val="404040"/>
              </w:rPr>
              <w:t>Nedgraderingar: Ej tillämpligt</w:t>
            </w:r>
          </w:p>
        </w:tc>
      </w:tr>
      <w:tr w:rsidR="007C66F8" w14:paraId="2E114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1"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E114E52"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E114E53"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5"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6"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7" w14:textId="77777777" w:rsidR="007C66F8" w:rsidRDefault="007D504A">
            <w:pPr>
              <w:pStyle w:val="ProductList-TableBody"/>
            </w:pPr>
            <w:r>
              <w:rPr>
                <w:color w:val="404040"/>
              </w:rPr>
              <w:t>Minskning Möjlig: Ej tillämpligt</w:t>
            </w:r>
          </w:p>
        </w:tc>
      </w:tr>
      <w:tr w:rsidR="007C66F8" w14:paraId="2E114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9"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A"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B" w14:textId="77777777" w:rsidR="007C66F8" w:rsidRDefault="007D504A">
            <w:pPr>
              <w:pStyle w:val="ProductList-TableBody"/>
            </w:pPr>
            <w:r>
              <w:rPr>
                <w:color w:val="404040"/>
              </w:rPr>
              <w:t>True-Up Möjlig: Ej tillämpligt</w:t>
            </w:r>
          </w:p>
        </w:tc>
      </w:tr>
      <w:tr w:rsidR="007C66F8" w14:paraId="2E114E60" w14:textId="77777777">
        <w:tc>
          <w:tcPr>
            <w:tcW w:w="4040" w:type="dxa"/>
            <w:tcBorders>
              <w:top w:val="single" w:sz="4" w:space="0" w:color="000000"/>
              <w:left w:val="single" w:sz="4" w:space="0" w:color="000000"/>
              <w:bottom w:val="single" w:sz="4" w:space="0" w:color="000000"/>
              <w:right w:val="single" w:sz="4" w:space="0" w:color="000000"/>
            </w:tcBorders>
          </w:tcPr>
          <w:p w14:paraId="2E114E5D" w14:textId="77777777" w:rsidR="007C66F8" w:rsidRDefault="007D504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E"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5F" w14:textId="77777777" w:rsidR="007C66F8" w:rsidRDefault="007C66F8">
            <w:pPr>
              <w:pStyle w:val="ProductList-TableBody"/>
            </w:pPr>
          </w:p>
        </w:tc>
      </w:tr>
    </w:tbl>
    <w:p w14:paraId="2E114E61" w14:textId="77777777" w:rsidR="007C66F8" w:rsidRDefault="007C66F8">
      <w:pPr>
        <w:pStyle w:val="ProductList-Body"/>
      </w:pPr>
    </w:p>
    <w:p w14:paraId="2E114E62" w14:textId="77777777" w:rsidR="007C66F8" w:rsidRDefault="007D504A">
      <w:pPr>
        <w:pStyle w:val="ProductList-ClauseHeading"/>
        <w:outlineLvl w:val="4"/>
      </w:pPr>
      <w:r>
        <w:t>2.1 Project Professional 2016</w:t>
      </w:r>
    </w:p>
    <w:p w14:paraId="2E114E63" w14:textId="77777777" w:rsidR="007C66F8" w:rsidRDefault="007D504A">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14:paraId="2E114E64" w14:textId="77777777" w:rsidR="007C66F8" w:rsidRDefault="007C66F8">
      <w:pPr>
        <w:pStyle w:val="ProductList-Body"/>
      </w:pPr>
    </w:p>
    <w:p w14:paraId="2E114E65" w14:textId="77777777" w:rsidR="007C66F8" w:rsidRDefault="007D504A">
      <w:pPr>
        <w:pStyle w:val="ProductList-ClauseHeading"/>
        <w:outlineLvl w:val="4"/>
      </w:pPr>
      <w:r>
        <w:t>2.2 Work at Home</w:t>
      </w:r>
    </w:p>
    <w:p w14:paraId="2E114E66" w14:textId="77777777" w:rsidR="007C66F8" w:rsidRDefault="007D504A">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2E114E67" w14:textId="77777777" w:rsidR="007C66F8" w:rsidRDefault="007C66F8">
      <w:pPr>
        <w:pStyle w:val="ProductList-Body"/>
      </w:pPr>
    </w:p>
    <w:p w14:paraId="2E114E68" w14:textId="77777777" w:rsidR="007C66F8" w:rsidRDefault="007D504A">
      <w:pPr>
        <w:pStyle w:val="ProductList-ClauseHeading"/>
        <w:outlineLvl w:val="4"/>
      </w:pPr>
      <w:r>
        <w:t>2.3 Plattformsoberoende</w:t>
      </w:r>
    </w:p>
    <w:p w14:paraId="2E114E69" w14:textId="77777777" w:rsidR="007C66F8" w:rsidRDefault="007D504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2E114E6A" w14:textId="77777777" w:rsidR="007C66F8" w:rsidRDefault="007C66F8">
      <w:pPr>
        <w:pStyle w:val="ProductList-Body"/>
      </w:pPr>
    </w:p>
    <w:p w14:paraId="2E114E6B" w14:textId="77777777" w:rsidR="007C66F8" w:rsidRDefault="007D504A">
      <w:pPr>
        <w:pStyle w:val="ProductList-ClauseHeading"/>
        <w:outlineLvl w:val="4"/>
      </w:pPr>
      <w:r>
        <w:t>2.4 Efterföljande Versioner</w:t>
      </w:r>
    </w:p>
    <w:p w14:paraId="2E114E6C" w14:textId="77777777" w:rsidR="007C66F8" w:rsidRDefault="007D504A">
      <w:pPr>
        <w:pStyle w:val="ProductList-Body"/>
      </w:pPr>
      <w:r>
        <w:t>Skype for Business 2016 är den efterföljande versionen till Lync 2013.</w:t>
      </w:r>
    </w:p>
    <w:p w14:paraId="2E114E6D" w14:textId="77777777" w:rsidR="007C66F8" w:rsidRDefault="007C66F8">
      <w:pPr>
        <w:pStyle w:val="ProductList-Body"/>
      </w:pPr>
    </w:p>
    <w:p w14:paraId="2E114E6E" w14:textId="77777777" w:rsidR="007C66F8" w:rsidRDefault="007D504A">
      <w:pPr>
        <w:pStyle w:val="ProductList-ClauseHeading"/>
        <w:outlineLvl w:val="4"/>
      </w:pPr>
      <w:r>
        <w:t>2.5 Office Online Server</w:t>
      </w:r>
    </w:p>
    <w:p w14:paraId="2E114E6F" w14:textId="77777777" w:rsidR="007C66F8" w:rsidRDefault="007D504A">
      <w:pPr>
        <w:pStyle w:val="ProductList-Body"/>
      </w:pPr>
      <w:r>
        <w:t xml:space="preserve">Kunder som köper Office Standard 2016 eller Office Professional Plus 2016-licenser mellan 1 maj, 2016 och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2E114E70" w14:textId="77777777" w:rsidR="007C66F8" w:rsidRDefault="007D504A">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7C66F8" w14:paraId="2E114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E71"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2E114E72"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E73" w14:textId="77777777" w:rsidR="007C66F8" w:rsidRDefault="007D504A">
            <w:pPr>
              <w:pStyle w:val="ProductList-TableBody"/>
            </w:pPr>
            <w:r>
              <w:rPr>
                <w:color w:val="404040"/>
              </w:rPr>
              <w:t>Tilläggsprogramvara: Ej tillämpligt</w:t>
            </w:r>
          </w:p>
        </w:tc>
      </w:tr>
      <w:tr w:rsidR="007C66F8" w14:paraId="2E114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75"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76"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E77"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7C66F8" w14:paraId="2E114E7C" w14:textId="77777777">
        <w:tc>
          <w:tcPr>
            <w:tcW w:w="4040" w:type="dxa"/>
            <w:tcBorders>
              <w:top w:val="single" w:sz="4" w:space="0" w:color="000000"/>
              <w:left w:val="single" w:sz="4" w:space="0" w:color="000000"/>
              <w:bottom w:val="single" w:sz="4" w:space="0" w:color="000000"/>
              <w:right w:val="single" w:sz="4" w:space="0" w:color="000000"/>
            </w:tcBorders>
          </w:tcPr>
          <w:p w14:paraId="2E114E79"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7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7B" w14:textId="77777777" w:rsidR="007C66F8" w:rsidRDefault="007C66F8">
            <w:pPr>
              <w:pStyle w:val="ProductList-TableBody"/>
            </w:pPr>
          </w:p>
        </w:tc>
      </w:tr>
    </w:tbl>
    <w:p w14:paraId="2E114E7D" w14:textId="77777777" w:rsidR="007C66F8" w:rsidRDefault="007C66F8">
      <w:pPr>
        <w:pStyle w:val="ProductList-Body"/>
      </w:pPr>
    </w:p>
    <w:p w14:paraId="2E114E7E" w14:textId="77777777" w:rsidR="007C66F8" w:rsidRDefault="007D504A">
      <w:pPr>
        <w:pStyle w:val="ProductList-ClauseHeading"/>
        <w:outlineLvl w:val="4"/>
      </w:pPr>
      <w:r>
        <w:t>3.1 Kommersiella användningsrättigheter för Office Home och Student 2013 RT</w:t>
      </w:r>
    </w:p>
    <w:p w14:paraId="2E114E7F" w14:textId="77777777" w:rsidR="007C66F8" w:rsidRDefault="007D504A">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14:paraId="2E114E80" w14:textId="77777777" w:rsidR="007C66F8" w:rsidRDefault="007C66F8">
      <w:pPr>
        <w:pStyle w:val="ProductList-Body"/>
      </w:pPr>
    </w:p>
    <w:p w14:paraId="2E114E81" w14:textId="77777777" w:rsidR="007C66F8" w:rsidRDefault="007D504A">
      <w:pPr>
        <w:pStyle w:val="ProductList-ClauseHeading"/>
        <w:outlineLvl w:val="4"/>
      </w:pPr>
      <w:r>
        <w:t>3.2 Office Professional Plus 2016 och Office Standard 2016 – Office Home &amp; Student 2013 RT Kommersiell Användning</w:t>
      </w:r>
    </w:p>
    <w:p w14:paraId="2E114E82" w14:textId="77777777" w:rsidR="007C66F8" w:rsidRDefault="007D504A">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14:paraId="2E114E83" w14:textId="77777777" w:rsidR="007C66F8" w:rsidRDefault="007D504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7C66F8" w14:paraId="2E114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E84"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E85"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E86" w14:textId="77777777" w:rsidR="007C66F8" w:rsidRDefault="007D504A">
            <w:pPr>
              <w:pStyle w:val="ProductList-TableBody"/>
            </w:pPr>
            <w:r>
              <w:rPr>
                <w:color w:val="404040"/>
              </w:rPr>
              <w:t>Övertagande Rättigheter: Ej tillämpligt</w:t>
            </w:r>
          </w:p>
        </w:tc>
      </w:tr>
      <w:tr w:rsidR="007C66F8" w14:paraId="2E114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88" w14:textId="77777777" w:rsidR="007C66F8" w:rsidRDefault="007D504A">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E89"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2E114E8A" w14:textId="77777777" w:rsidR="007C66F8" w:rsidRDefault="007D504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7C66F8" w14:paraId="2E114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8C"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8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E8E" w14:textId="77777777" w:rsidR="007C66F8" w:rsidRDefault="007C66F8">
            <w:pPr>
              <w:pStyle w:val="ProductList-TableBody"/>
            </w:pPr>
          </w:p>
        </w:tc>
      </w:tr>
    </w:tbl>
    <w:p w14:paraId="2E114E90" w14:textId="77777777" w:rsidR="007C66F8" w:rsidRDefault="007C66F8">
      <w:pPr>
        <w:pStyle w:val="ProductList-Body"/>
      </w:pPr>
    </w:p>
    <w:p w14:paraId="2E114E91" w14:textId="77777777" w:rsidR="007C66F8" w:rsidRDefault="007D504A">
      <w:pPr>
        <w:pStyle w:val="ProductList-ClauseHeading"/>
        <w:outlineLvl w:val="4"/>
      </w:pPr>
      <w:r>
        <w:t>4.1 Project Professional 2016</w:t>
      </w:r>
    </w:p>
    <w:p w14:paraId="2E114E92" w14:textId="77777777" w:rsidR="007C66F8" w:rsidRDefault="007D504A">
      <w:pPr>
        <w:pStyle w:val="ProductList-Body"/>
      </w:pPr>
      <w:r>
        <w:t>Kunder med aktiv SA för sin Project Professional-licens bedöms ha SA för sina motsvarande kostnadsfria Project Server CAL-licenser. Sådan SA-täckning upphör när Project Professional-täckning löper ut.</w:t>
      </w:r>
    </w:p>
    <w:p w14:paraId="2E114E93"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4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E94"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E96" w14:textId="77777777" w:rsidR="007C66F8" w:rsidRDefault="007C66F8">
      <w:pPr>
        <w:pStyle w:val="ProductList-Body"/>
      </w:pPr>
    </w:p>
    <w:p w14:paraId="2E114E97" w14:textId="77777777" w:rsidR="007C66F8" w:rsidRDefault="007D504A">
      <w:pPr>
        <w:pStyle w:val="ProductList-Offering2HeadingNoBorder"/>
        <w:outlineLvl w:val="2"/>
      </w:pPr>
      <w:bookmarkStart w:id="94" w:name="_Sec680"/>
      <w:r>
        <w:t>Office för Mac</w:t>
      </w:r>
      <w:bookmarkEnd w:id="94"/>
      <w:r>
        <w:fldChar w:fldCharType="begin"/>
      </w:r>
      <w:r>
        <w:instrText xml:space="preserve"> TC "</w:instrText>
      </w:r>
      <w:bookmarkStart w:id="95" w:name="_Toc454827293"/>
      <w:r>
        <w:instrText>Office för Mac</w:instrText>
      </w:r>
      <w:bookmarkEnd w:id="95"/>
      <w:r>
        <w:instrText>" \l 3</w:instrText>
      </w:r>
      <w:r>
        <w:fldChar w:fldCharType="end"/>
      </w:r>
    </w:p>
    <w:p w14:paraId="2E114E98" w14:textId="77777777" w:rsidR="007C66F8" w:rsidRDefault="007D504A">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66F8" w14:paraId="2E114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E99"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9A"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9B"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9C"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9D"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9E"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9F"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A0"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4EA1"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A2"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A3"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EA4"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EB2" w14:textId="77777777">
        <w:tc>
          <w:tcPr>
            <w:tcW w:w="4160" w:type="dxa"/>
            <w:tcBorders>
              <w:top w:val="single" w:sz="6" w:space="0" w:color="FFFFFF"/>
              <w:left w:val="none" w:sz="4" w:space="0" w:color="6E6E6E"/>
              <w:bottom w:val="dashed" w:sz="4" w:space="0" w:color="BFBFBF"/>
              <w:right w:val="none" w:sz="4" w:space="0" w:color="6E6E6E"/>
            </w:tcBorders>
          </w:tcPr>
          <w:p w14:paraId="2E114EA6" w14:textId="77777777" w:rsidR="007C66F8" w:rsidRDefault="007D504A">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EA7" w14:textId="77777777" w:rsidR="007C66F8" w:rsidRDefault="007D50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E114EA8" w14:textId="77777777" w:rsidR="007C66F8" w:rsidRDefault="007D50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14EA9"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4EAA"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A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A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A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A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A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B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B1" w14:textId="77777777" w:rsidR="007C66F8" w:rsidRDefault="007C66F8">
            <w:pPr>
              <w:pStyle w:val="ProductList-TableBody"/>
              <w:jc w:val="center"/>
            </w:pPr>
          </w:p>
        </w:tc>
      </w:tr>
      <w:tr w:rsidR="007C66F8" w14:paraId="2E114EBF" w14:textId="77777777">
        <w:tc>
          <w:tcPr>
            <w:tcW w:w="4160" w:type="dxa"/>
            <w:tcBorders>
              <w:top w:val="dashed" w:sz="4" w:space="0" w:color="BFBFBF"/>
              <w:left w:val="none" w:sz="4" w:space="0" w:color="6E6E6E"/>
              <w:bottom w:val="dashed" w:sz="4" w:space="0" w:color="BFBFBF"/>
              <w:right w:val="none" w:sz="4" w:space="0" w:color="6E6E6E"/>
            </w:tcBorders>
          </w:tcPr>
          <w:p w14:paraId="2E114EB3" w14:textId="77777777" w:rsidR="007C66F8" w:rsidRDefault="007D504A">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EB4" w14:textId="77777777" w:rsidR="007C66F8" w:rsidRDefault="007D50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E114EB5"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EB6"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EB7"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B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B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B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BB"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B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B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BE" w14:textId="77777777" w:rsidR="007C66F8" w:rsidRDefault="007C66F8">
            <w:pPr>
              <w:pStyle w:val="ProductList-TableBody"/>
              <w:jc w:val="center"/>
            </w:pPr>
          </w:p>
        </w:tc>
      </w:tr>
      <w:tr w:rsidR="007C66F8" w14:paraId="2E114ECC" w14:textId="77777777">
        <w:tc>
          <w:tcPr>
            <w:tcW w:w="4160" w:type="dxa"/>
            <w:tcBorders>
              <w:top w:val="dashed" w:sz="4" w:space="0" w:color="BFBFBF"/>
              <w:left w:val="none" w:sz="4" w:space="0" w:color="6E6E6E"/>
              <w:bottom w:val="dashed" w:sz="4" w:space="0" w:color="BFBFBF"/>
              <w:right w:val="none" w:sz="4" w:space="0" w:color="6E6E6E"/>
            </w:tcBorders>
          </w:tcPr>
          <w:p w14:paraId="2E114EC0" w14:textId="77777777" w:rsidR="007C66F8" w:rsidRDefault="007D504A">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EC1" w14:textId="77777777" w:rsidR="007C66F8" w:rsidRDefault="007D50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114EC2" w14:textId="77777777" w:rsidR="007C66F8" w:rsidRDefault="007D50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114EC3" w14:textId="77777777" w:rsidR="007C66F8" w:rsidRDefault="007D50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E114EC4"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C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C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C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C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C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C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CB" w14:textId="77777777" w:rsidR="007C66F8" w:rsidRDefault="007C66F8">
            <w:pPr>
              <w:pStyle w:val="ProductList-TableBody"/>
              <w:jc w:val="center"/>
            </w:pPr>
          </w:p>
        </w:tc>
      </w:tr>
      <w:tr w:rsidR="007C66F8" w14:paraId="2E114ED9" w14:textId="77777777">
        <w:tc>
          <w:tcPr>
            <w:tcW w:w="4160" w:type="dxa"/>
            <w:tcBorders>
              <w:top w:val="dashed" w:sz="4" w:space="0" w:color="BFBFBF"/>
              <w:left w:val="none" w:sz="4" w:space="0" w:color="6E6E6E"/>
              <w:bottom w:val="dashed" w:sz="4" w:space="0" w:color="BFBFBF"/>
              <w:right w:val="none" w:sz="4" w:space="0" w:color="6E6E6E"/>
            </w:tcBorders>
          </w:tcPr>
          <w:p w14:paraId="2E114ECD" w14:textId="77777777" w:rsidR="007C66F8" w:rsidRDefault="007D504A">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ECE" w14:textId="77777777" w:rsidR="007C66F8" w:rsidRDefault="007D50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114ECF"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ED0"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ED1"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D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D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D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D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D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D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D8" w14:textId="77777777" w:rsidR="007C66F8" w:rsidRDefault="007C66F8">
            <w:pPr>
              <w:pStyle w:val="ProductList-TableBody"/>
              <w:jc w:val="center"/>
            </w:pPr>
          </w:p>
        </w:tc>
      </w:tr>
      <w:tr w:rsidR="007C66F8" w14:paraId="2E114EE6" w14:textId="77777777">
        <w:tc>
          <w:tcPr>
            <w:tcW w:w="4160" w:type="dxa"/>
            <w:tcBorders>
              <w:top w:val="dashed" w:sz="4" w:space="0" w:color="BFBFBF"/>
              <w:left w:val="none" w:sz="4" w:space="0" w:color="6E6E6E"/>
              <w:bottom w:val="dashed" w:sz="4" w:space="0" w:color="BFBFBF"/>
              <w:right w:val="none" w:sz="4" w:space="0" w:color="6E6E6E"/>
            </w:tcBorders>
          </w:tcPr>
          <w:p w14:paraId="2E114EDA" w14:textId="77777777" w:rsidR="007C66F8" w:rsidRDefault="007D504A">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EDB" w14:textId="77777777" w:rsidR="007C66F8" w:rsidRDefault="007D50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114EDC"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EDD"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EDE"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D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E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E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E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E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E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E5" w14:textId="77777777" w:rsidR="007C66F8" w:rsidRDefault="007C66F8">
            <w:pPr>
              <w:pStyle w:val="ProductList-TableBody"/>
              <w:jc w:val="center"/>
            </w:pPr>
          </w:p>
        </w:tc>
      </w:tr>
      <w:tr w:rsidR="007C66F8" w14:paraId="2E114EF3" w14:textId="77777777">
        <w:tc>
          <w:tcPr>
            <w:tcW w:w="4160" w:type="dxa"/>
            <w:tcBorders>
              <w:top w:val="dashed" w:sz="4" w:space="0" w:color="BFBFBF"/>
              <w:left w:val="none" w:sz="4" w:space="0" w:color="6E6E6E"/>
              <w:bottom w:val="dashed" w:sz="4" w:space="0" w:color="BFBFBF"/>
              <w:right w:val="none" w:sz="4" w:space="0" w:color="6E6E6E"/>
            </w:tcBorders>
          </w:tcPr>
          <w:p w14:paraId="2E114EE7" w14:textId="77777777" w:rsidR="007C66F8" w:rsidRDefault="007D504A">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EE8" w14:textId="77777777" w:rsidR="007C66F8" w:rsidRDefault="007D50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114EE9"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EEA"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EEB"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E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E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E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EE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2" w14:textId="77777777" w:rsidR="007C66F8" w:rsidRDefault="007C66F8">
            <w:pPr>
              <w:pStyle w:val="ProductList-TableBody"/>
              <w:jc w:val="center"/>
            </w:pPr>
          </w:p>
        </w:tc>
      </w:tr>
      <w:tr w:rsidR="007C66F8" w14:paraId="2E114F00" w14:textId="77777777">
        <w:tc>
          <w:tcPr>
            <w:tcW w:w="4160" w:type="dxa"/>
            <w:tcBorders>
              <w:top w:val="dashed" w:sz="4" w:space="0" w:color="BFBFBF"/>
              <w:left w:val="none" w:sz="4" w:space="0" w:color="6E6E6E"/>
              <w:bottom w:val="none" w:sz="4" w:space="0" w:color="BFBFBF"/>
              <w:right w:val="none" w:sz="4" w:space="0" w:color="6E6E6E"/>
            </w:tcBorders>
          </w:tcPr>
          <w:p w14:paraId="2E114EF4" w14:textId="77777777" w:rsidR="007C66F8" w:rsidRDefault="007D504A">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14EF5" w14:textId="77777777" w:rsidR="007C66F8" w:rsidRDefault="007D50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114EF6"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114EF7"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114EF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EF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4EF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EFF" w14:textId="77777777" w:rsidR="007C66F8" w:rsidRDefault="007C66F8">
            <w:pPr>
              <w:pStyle w:val="ProductList-TableBody"/>
              <w:jc w:val="center"/>
            </w:pPr>
          </w:p>
        </w:tc>
      </w:tr>
    </w:tbl>
    <w:p w14:paraId="2E114F01" w14:textId="77777777" w:rsidR="007C66F8" w:rsidRDefault="007D504A">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7C66F8" w14:paraId="2E114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F02"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14:paraId="2E114F03"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04" w14:textId="77777777" w:rsidR="007C66F8" w:rsidRDefault="007D504A">
            <w:pPr>
              <w:pStyle w:val="ProductList-TableBody"/>
            </w:pPr>
            <w:r>
              <w:rPr>
                <w:color w:val="404040"/>
              </w:rPr>
              <w:t>Nedgraderingar: Ej tillämpligt</w:t>
            </w:r>
          </w:p>
        </w:tc>
      </w:tr>
      <w:tr w:rsidR="007C66F8" w14:paraId="2E114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06"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E114F07"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E114F08"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0A"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0B"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0C" w14:textId="77777777" w:rsidR="007C66F8" w:rsidRDefault="007D504A">
            <w:pPr>
              <w:pStyle w:val="ProductList-TableBody"/>
            </w:pPr>
            <w:r>
              <w:rPr>
                <w:color w:val="404040"/>
              </w:rPr>
              <w:t>Minskning Möjlig: Ej tillämpligt</w:t>
            </w:r>
          </w:p>
        </w:tc>
      </w:tr>
      <w:tr w:rsidR="007C66F8" w14:paraId="2E11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0E"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0F"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10" w14:textId="77777777" w:rsidR="007C66F8" w:rsidRDefault="007D504A">
            <w:pPr>
              <w:pStyle w:val="ProductList-TableBody"/>
            </w:pPr>
            <w:r>
              <w:rPr>
                <w:color w:val="404040"/>
              </w:rPr>
              <w:t>True-Up Möjlig: Ej tillämpligt</w:t>
            </w:r>
          </w:p>
        </w:tc>
      </w:tr>
      <w:tr w:rsidR="007C66F8" w14:paraId="2E114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12"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13"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14" w14:textId="77777777" w:rsidR="007C66F8" w:rsidRDefault="007C66F8">
            <w:pPr>
              <w:pStyle w:val="ProductList-TableBody"/>
            </w:pPr>
          </w:p>
        </w:tc>
      </w:tr>
    </w:tbl>
    <w:p w14:paraId="2E114F16" w14:textId="77777777" w:rsidR="007C66F8" w:rsidRDefault="007C66F8">
      <w:pPr>
        <w:pStyle w:val="ProductList-Body"/>
      </w:pPr>
    </w:p>
    <w:p w14:paraId="2E114F17" w14:textId="77777777" w:rsidR="007C66F8" w:rsidRDefault="007D504A">
      <w:pPr>
        <w:pStyle w:val="ProductList-ClauseHeading"/>
        <w:outlineLvl w:val="4"/>
      </w:pPr>
      <w:r>
        <w:t>2.1 Efterföljande Versioner</w:t>
      </w:r>
    </w:p>
    <w:p w14:paraId="2E114F18" w14:textId="77777777" w:rsidR="007C66F8" w:rsidRDefault="007D504A">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14:paraId="2E114F19" w14:textId="77777777" w:rsidR="007C66F8" w:rsidRDefault="007C66F8">
      <w:pPr>
        <w:pStyle w:val="ProductList-Body"/>
      </w:pPr>
    </w:p>
    <w:p w14:paraId="2E114F1A" w14:textId="77777777" w:rsidR="007C66F8" w:rsidRDefault="007D504A">
      <w:pPr>
        <w:pStyle w:val="ProductList-ClauseHeading"/>
        <w:outlineLvl w:val="4"/>
      </w:pPr>
      <w:r>
        <w:t>2.2 Work at Home</w:t>
      </w:r>
    </w:p>
    <w:p w14:paraId="2E114F1B" w14:textId="77777777" w:rsidR="007C66F8" w:rsidRDefault="007D504A">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2E114F1C" w14:textId="77777777" w:rsidR="007C66F8" w:rsidRDefault="007C66F8">
      <w:pPr>
        <w:pStyle w:val="ProductList-Body"/>
      </w:pPr>
    </w:p>
    <w:p w14:paraId="2E114F1D" w14:textId="77777777" w:rsidR="007C66F8" w:rsidRDefault="007D504A">
      <w:pPr>
        <w:pStyle w:val="ProductList-ClauseHeading"/>
        <w:outlineLvl w:val="4"/>
      </w:pPr>
      <w:r>
        <w:t>2.3 Plattformsoberoende</w:t>
      </w:r>
    </w:p>
    <w:p w14:paraId="2E114F1E" w14:textId="77777777" w:rsidR="007C66F8" w:rsidRDefault="007D504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2E114F1F" w14:textId="77777777" w:rsidR="007C66F8" w:rsidRDefault="007D504A">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7C66F8" w14:paraId="2E114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F20"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2E114F21"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22" w14:textId="77777777" w:rsidR="007C66F8" w:rsidRDefault="007D504A">
            <w:pPr>
              <w:pStyle w:val="ProductList-TableBody"/>
            </w:pPr>
            <w:r>
              <w:rPr>
                <w:color w:val="404040"/>
              </w:rPr>
              <w:t>Tilläggsprogramvara: Ej tillämpligt</w:t>
            </w:r>
          </w:p>
        </w:tc>
      </w:tr>
      <w:tr w:rsidR="007C66F8" w14:paraId="2E114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24"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25"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F26"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7C66F8" w14:paraId="2E114F2B" w14:textId="77777777">
        <w:tc>
          <w:tcPr>
            <w:tcW w:w="4040" w:type="dxa"/>
            <w:tcBorders>
              <w:top w:val="single" w:sz="4" w:space="0" w:color="000000"/>
              <w:left w:val="single" w:sz="4" w:space="0" w:color="000000"/>
              <w:bottom w:val="single" w:sz="4" w:space="0" w:color="000000"/>
              <w:right w:val="single" w:sz="4" w:space="0" w:color="000000"/>
            </w:tcBorders>
          </w:tcPr>
          <w:p w14:paraId="2E114F28"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2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2A" w14:textId="77777777" w:rsidR="007C66F8" w:rsidRDefault="007C66F8">
            <w:pPr>
              <w:pStyle w:val="ProductList-TableBody"/>
            </w:pPr>
          </w:p>
        </w:tc>
      </w:tr>
    </w:tbl>
    <w:p w14:paraId="2E114F2C" w14:textId="77777777" w:rsidR="007C66F8" w:rsidRDefault="007C66F8">
      <w:pPr>
        <w:pStyle w:val="ProductList-Body"/>
      </w:pPr>
    </w:p>
    <w:p w14:paraId="2E114F2D" w14:textId="77777777" w:rsidR="007C66F8" w:rsidRDefault="007D504A">
      <w:pPr>
        <w:pStyle w:val="ProductList-ClauseHeading"/>
        <w:outlineLvl w:val="4"/>
      </w:pPr>
      <w:r>
        <w:t>3.1 Kommersiell Användning av Office Home &amp; Student 2013 RT</w:t>
      </w:r>
    </w:p>
    <w:p w14:paraId="2E114F2E" w14:textId="77777777" w:rsidR="007C66F8" w:rsidRDefault="007D504A">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14:paraId="2E114F2F" w14:textId="77777777" w:rsidR="007C66F8" w:rsidRDefault="007D504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7C66F8" w14:paraId="2E114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F30"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31"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32" w14:textId="77777777" w:rsidR="007C66F8" w:rsidRDefault="007D504A">
            <w:pPr>
              <w:pStyle w:val="ProductList-TableBody"/>
            </w:pPr>
            <w:r>
              <w:rPr>
                <w:color w:val="404040"/>
              </w:rPr>
              <w:t>Övertagande Rättigheter: Ej tillämpligt</w:t>
            </w:r>
          </w:p>
        </w:tc>
      </w:tr>
      <w:tr w:rsidR="007C66F8" w14:paraId="2E114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34" w14:textId="77777777" w:rsidR="007C66F8" w:rsidRDefault="007D504A">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4F35"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36" w14:textId="77777777" w:rsidR="007C66F8" w:rsidRDefault="007D504A">
            <w:pPr>
              <w:pStyle w:val="ProductList-TableBody"/>
            </w:pPr>
            <w:r>
              <w:rPr>
                <w:color w:val="404040"/>
              </w:rPr>
              <w:t>Glidande Rättigheter: Ej tillämpligt</w:t>
            </w:r>
          </w:p>
        </w:tc>
      </w:tr>
      <w:tr w:rsidR="007C66F8" w14:paraId="2E11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38"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3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3A" w14:textId="77777777" w:rsidR="007C66F8" w:rsidRDefault="007C66F8">
            <w:pPr>
              <w:pStyle w:val="ProductList-TableBody"/>
            </w:pPr>
          </w:p>
        </w:tc>
      </w:tr>
    </w:tbl>
    <w:p w14:paraId="2E114F3C"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4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F3D"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F3F" w14:textId="77777777" w:rsidR="007C66F8" w:rsidRDefault="007C66F8">
      <w:pPr>
        <w:pStyle w:val="ProductList-Body"/>
      </w:pPr>
    </w:p>
    <w:p w14:paraId="2E114F40" w14:textId="77777777" w:rsidR="007C66F8" w:rsidRDefault="007D504A">
      <w:pPr>
        <w:pStyle w:val="ProductList-OfferingGroupHeading"/>
        <w:outlineLvl w:val="1"/>
      </w:pPr>
      <w:bookmarkStart w:id="100" w:name="_Sec612"/>
      <w:r>
        <w:t>Office-servrar</w:t>
      </w:r>
      <w:bookmarkEnd w:id="100"/>
      <w:r>
        <w:fldChar w:fldCharType="begin"/>
      </w:r>
      <w:r>
        <w:instrText xml:space="preserve"> TC "</w:instrText>
      </w:r>
      <w:bookmarkStart w:id="101" w:name="_Toc454827294"/>
      <w:r>
        <w:instrText>Office-servrar</w:instrText>
      </w:r>
      <w:bookmarkEnd w:id="101"/>
      <w:r>
        <w:instrText>" \l 2</w:instrText>
      </w:r>
      <w:r>
        <w:fldChar w:fldCharType="end"/>
      </w:r>
    </w:p>
    <w:p w14:paraId="2E114F41" w14:textId="77777777" w:rsidR="007C66F8" w:rsidRDefault="007D504A">
      <w:pPr>
        <w:pStyle w:val="ProductList-Offering2HeadingNoBorder"/>
        <w:outlineLvl w:val="2"/>
      </w:pPr>
      <w:bookmarkStart w:id="102" w:name="_Sec638"/>
      <w:r>
        <w:t>Exchange Server</w:t>
      </w:r>
      <w:bookmarkEnd w:id="102"/>
      <w:r>
        <w:fldChar w:fldCharType="begin"/>
      </w:r>
      <w:r>
        <w:instrText xml:space="preserve"> TC "</w:instrText>
      </w:r>
      <w:bookmarkStart w:id="103" w:name="_Toc454827295"/>
      <w:r>
        <w:instrText>Exchange Server</w:instrText>
      </w:r>
      <w:bookmarkEnd w:id="103"/>
      <w:r>
        <w:instrText>" \l 3</w:instrText>
      </w:r>
      <w:r>
        <w:fldChar w:fldCharType="end"/>
      </w:r>
    </w:p>
    <w:p w14:paraId="2E114F42" w14:textId="77777777" w:rsidR="007C66F8" w:rsidRDefault="007D504A">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C66F8" w14:paraId="2E114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F43"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4"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5"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6"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7"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8"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9"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A"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B"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C"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D"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4E"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F5C" w14:textId="77777777">
        <w:tc>
          <w:tcPr>
            <w:tcW w:w="4160" w:type="dxa"/>
            <w:tcBorders>
              <w:top w:val="single" w:sz="6" w:space="0" w:color="FFFFFF"/>
              <w:left w:val="none" w:sz="4" w:space="0" w:color="6E6E6E"/>
              <w:bottom w:val="dashed" w:sz="4" w:space="0" w:color="BFBFBF"/>
              <w:right w:val="none" w:sz="4" w:space="0" w:color="6E6E6E"/>
            </w:tcBorders>
          </w:tcPr>
          <w:p w14:paraId="2E114F50" w14:textId="77777777" w:rsidR="007C66F8" w:rsidRDefault="007D504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F51" w14:textId="77777777" w:rsidR="007C66F8" w:rsidRDefault="007D50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E114F52" w14:textId="77777777" w:rsidR="007C66F8" w:rsidRDefault="007D50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14F53" w14:textId="77777777" w:rsidR="007C66F8" w:rsidRDefault="007D50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14F54" w14:textId="77777777" w:rsidR="007C66F8" w:rsidRDefault="007D50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5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F69" w14:textId="77777777">
        <w:tc>
          <w:tcPr>
            <w:tcW w:w="4160" w:type="dxa"/>
            <w:tcBorders>
              <w:top w:val="dashed" w:sz="4" w:space="0" w:color="BFBFBF"/>
              <w:left w:val="none" w:sz="4" w:space="0" w:color="6E6E6E"/>
              <w:bottom w:val="dashed" w:sz="4" w:space="0" w:color="BFBFBF"/>
              <w:right w:val="none" w:sz="4" w:space="0" w:color="6E6E6E"/>
            </w:tcBorders>
          </w:tcPr>
          <w:p w14:paraId="2E114F5D" w14:textId="77777777" w:rsidR="007C66F8" w:rsidRDefault="007D504A">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114F5E" w14:textId="77777777" w:rsidR="007C66F8" w:rsidRDefault="007D50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114F5F"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4F60"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4F61"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8"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4F76" w14:textId="77777777">
        <w:tc>
          <w:tcPr>
            <w:tcW w:w="4160" w:type="dxa"/>
            <w:tcBorders>
              <w:top w:val="dashed" w:sz="4" w:space="0" w:color="BFBFBF"/>
              <w:left w:val="none" w:sz="4" w:space="0" w:color="6E6E6E"/>
              <w:bottom w:val="dashed" w:sz="4" w:space="0" w:color="BFBFBF"/>
              <w:right w:val="none" w:sz="4" w:space="0" w:color="6E6E6E"/>
            </w:tcBorders>
          </w:tcPr>
          <w:p w14:paraId="2E114F6A" w14:textId="77777777" w:rsidR="007C66F8" w:rsidRDefault="007D50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4F6B" w14:textId="77777777" w:rsidR="007C66F8" w:rsidRDefault="007D50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114F6C" w14:textId="77777777" w:rsidR="007C66F8" w:rsidRDefault="007D50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114F6D" w14:textId="77777777" w:rsidR="007C66F8" w:rsidRDefault="007D50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114F6E" w14:textId="77777777" w:rsidR="007C66F8" w:rsidRDefault="007D50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6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4F83" w14:textId="77777777">
        <w:tc>
          <w:tcPr>
            <w:tcW w:w="4160" w:type="dxa"/>
            <w:tcBorders>
              <w:top w:val="dashed" w:sz="4" w:space="0" w:color="BFBFBF"/>
              <w:left w:val="none" w:sz="4" w:space="0" w:color="6E6E6E"/>
              <w:bottom w:val="none" w:sz="4" w:space="0" w:color="BFBFBF"/>
              <w:right w:val="none" w:sz="4" w:space="0" w:color="6E6E6E"/>
            </w:tcBorders>
          </w:tcPr>
          <w:p w14:paraId="2E114F77" w14:textId="77777777" w:rsidR="007C66F8" w:rsidRDefault="007D504A">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E114F78" w14:textId="77777777" w:rsidR="007C66F8" w:rsidRDefault="007D50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E114F79"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14F7A"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14F7B"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7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4F8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8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82"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4F84" w14:textId="77777777" w:rsidR="007C66F8" w:rsidRDefault="007D504A">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7C66F8" w14:paraId="2E114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F85"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E114F8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4F87" w14:textId="77777777" w:rsidR="007C66F8" w:rsidRDefault="007D504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C66F8" w14:paraId="2E114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89"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8A"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4F8B"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4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8D"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8E"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8F" w14:textId="77777777" w:rsidR="007C66F8" w:rsidRDefault="007D504A">
            <w:pPr>
              <w:pStyle w:val="ProductList-TableBody"/>
            </w:pPr>
            <w:r>
              <w:rPr>
                <w:color w:val="404040"/>
              </w:rPr>
              <w:t>Minskning Möjlig: Ej tillämpligt</w:t>
            </w:r>
          </w:p>
        </w:tc>
      </w:tr>
      <w:tr w:rsidR="007C66F8" w14:paraId="2E114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91"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92"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93" w14:textId="77777777" w:rsidR="007C66F8" w:rsidRDefault="007D504A">
            <w:pPr>
              <w:pStyle w:val="ProductList-TableBody"/>
            </w:pPr>
            <w:r>
              <w:rPr>
                <w:color w:val="404040"/>
              </w:rPr>
              <w:t>True-Up Möjlig: Ej tillämpligt</w:t>
            </w:r>
          </w:p>
        </w:tc>
      </w:tr>
      <w:tr w:rsidR="007C66F8" w14:paraId="2E114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95"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96"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97" w14:textId="77777777" w:rsidR="007C66F8" w:rsidRDefault="007C66F8">
            <w:pPr>
              <w:pStyle w:val="ProductList-TableBody"/>
            </w:pPr>
          </w:p>
        </w:tc>
      </w:tr>
    </w:tbl>
    <w:p w14:paraId="2E114F99" w14:textId="77777777" w:rsidR="007C66F8" w:rsidRDefault="007D504A">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7C66F8" w14:paraId="2E114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F9A"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9B" w14:textId="77777777" w:rsidR="007C66F8" w:rsidRDefault="007D504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E114F9C"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C66F8" w14:paraId="2E114FA1" w14:textId="77777777">
        <w:tc>
          <w:tcPr>
            <w:tcW w:w="4040" w:type="dxa"/>
            <w:tcBorders>
              <w:top w:val="single" w:sz="4" w:space="0" w:color="000000"/>
              <w:left w:val="single" w:sz="4" w:space="0" w:color="000000"/>
              <w:bottom w:val="single" w:sz="4" w:space="0" w:color="000000"/>
              <w:right w:val="single" w:sz="4" w:space="0" w:color="000000"/>
            </w:tcBorders>
          </w:tcPr>
          <w:p w14:paraId="2E114F9E"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E114F9F"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A0" w14:textId="77777777" w:rsidR="007C66F8" w:rsidRDefault="007D504A">
            <w:pPr>
              <w:pStyle w:val="ProductList-TableBody"/>
            </w:pPr>
            <w:r>
              <w:rPr>
                <w:color w:val="404040"/>
              </w:rPr>
              <w:t>Tekniker som ingår: Ej tillämpligt</w:t>
            </w:r>
          </w:p>
        </w:tc>
      </w:tr>
      <w:tr w:rsidR="007C66F8" w14:paraId="2E11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A2"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A3"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A4" w14:textId="77777777" w:rsidR="007C66F8" w:rsidRDefault="007C66F8">
            <w:pPr>
              <w:pStyle w:val="ProductList-TableBody"/>
            </w:pPr>
          </w:p>
        </w:tc>
      </w:tr>
    </w:tbl>
    <w:p w14:paraId="2E114FA6" w14:textId="77777777" w:rsidR="007C66F8" w:rsidRDefault="007C66F8">
      <w:pPr>
        <w:pStyle w:val="ProductList-Body"/>
      </w:pPr>
    </w:p>
    <w:p w14:paraId="2E114FA7" w14:textId="77777777" w:rsidR="007C66F8" w:rsidRDefault="007D504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7C66F8" w14:paraId="2E11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114FA8" w14:textId="77777777" w:rsidR="007C66F8" w:rsidRDefault="007D504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114FA9" w14:textId="77777777" w:rsidR="007C66F8" w:rsidRDefault="007D504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E114FAA" w14:textId="77777777" w:rsidR="007C66F8" w:rsidRDefault="007D504A">
            <w:pPr>
              <w:pStyle w:val="ProductList-TableBody"/>
            </w:pPr>
            <w:r>
              <w:t>Exchange Online Plan 1 User SL</w:t>
            </w:r>
          </w:p>
        </w:tc>
      </w:tr>
      <w:tr w:rsidR="007C66F8" w14:paraId="2E114FA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114FAC"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4FAD" w14:textId="77777777" w:rsidR="007C66F8" w:rsidRDefault="007D504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E114FAE" w14:textId="77777777" w:rsidR="007C66F8" w:rsidRDefault="007D504A">
            <w:pPr>
              <w:pStyle w:val="ProductList-TableBody"/>
            </w:pPr>
            <w:r>
              <w:t>Exchange Online Plan 2 User SL</w:t>
            </w:r>
          </w:p>
        </w:tc>
      </w:tr>
      <w:tr w:rsidR="007C66F8" w14:paraId="2E114FB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114FB0"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4FB1" w14:textId="77777777" w:rsidR="007C66F8" w:rsidRDefault="007D504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E114FB2" w14:textId="77777777" w:rsidR="007C66F8" w:rsidRDefault="007D504A">
            <w:pPr>
              <w:pStyle w:val="ProductList-TableBody"/>
            </w:pPr>
            <w:r>
              <w:t>Exchange Online Plan 2G User SL</w:t>
            </w:r>
          </w:p>
        </w:tc>
      </w:tr>
      <w:tr w:rsidR="007C66F8" w14:paraId="2E114F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114FB4"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4FB5"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4FB6" w14:textId="77777777" w:rsidR="007C66F8" w:rsidRDefault="007C66F8">
            <w:pPr>
              <w:pStyle w:val="ProductList-TableBody"/>
            </w:pPr>
          </w:p>
        </w:tc>
      </w:tr>
    </w:tbl>
    <w:p w14:paraId="2E114FB8" w14:textId="77777777" w:rsidR="007C66F8" w:rsidRDefault="007C66F8">
      <w:pPr>
        <w:pStyle w:val="ProductList-Body"/>
      </w:pPr>
    </w:p>
    <w:p w14:paraId="2E114FB9" w14:textId="77777777" w:rsidR="007C66F8" w:rsidRDefault="007D504A">
      <w:pPr>
        <w:pStyle w:val="ProductList-SubClauseHeading"/>
        <w:outlineLvl w:val="5"/>
      </w:pPr>
      <w:r>
        <w:t>3.1.1 Ytterligare Funktioner Kopplade till Exchange Enterprise CAL</w:t>
      </w:r>
    </w:p>
    <w:p w14:paraId="2E114FBA" w14:textId="77777777" w:rsidR="007C66F8" w:rsidRDefault="007D504A">
      <w:pPr>
        <w:pStyle w:val="ProductList-BodyIndented"/>
      </w:pPr>
      <w:r>
        <w:t>Arkiv på Plats, Kvarhållningar på Plats (Indefinitiva, Förfrågningsbaserade och Tidsbaserade), Avancerade Mobilriktlinjer,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7C66F8" w14:paraId="2E114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114FBB"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4FBC" w14:textId="77777777" w:rsidR="007C66F8" w:rsidRDefault="007D504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E114FBD" w14:textId="77777777" w:rsidR="007C66F8" w:rsidRDefault="007D504A">
            <w:pPr>
              <w:pStyle w:val="ProductList-TableBody"/>
            </w:pPr>
            <w:r>
              <w:t>Exchange Online Plan 2 User SL</w:t>
            </w:r>
          </w:p>
        </w:tc>
      </w:tr>
      <w:tr w:rsidR="007C66F8" w14:paraId="2E114FC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114FBF"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4FC0" w14:textId="77777777" w:rsidR="007C66F8" w:rsidRDefault="007D504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E114FC1" w14:textId="77777777" w:rsidR="007C66F8" w:rsidRDefault="007D504A">
            <w:pPr>
              <w:pStyle w:val="ProductList-TableBody"/>
            </w:pPr>
            <w:r>
              <w:t>Exchange Online Plan 2G User SL</w:t>
            </w:r>
          </w:p>
        </w:tc>
      </w:tr>
      <w:tr w:rsidR="007C66F8" w14:paraId="2E114F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114FC3"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4FC4"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4FC5" w14:textId="77777777" w:rsidR="007C66F8" w:rsidRDefault="007C66F8">
            <w:pPr>
              <w:pStyle w:val="ProductList-TableBody"/>
            </w:pPr>
          </w:p>
        </w:tc>
      </w:tr>
    </w:tbl>
    <w:p w14:paraId="2E114FC7" w14:textId="77777777" w:rsidR="007C66F8" w:rsidRDefault="007C66F8">
      <w:pPr>
        <w:pStyle w:val="ProductList-BodyIndented"/>
      </w:pPr>
    </w:p>
    <w:p w14:paraId="2E114FC8" w14:textId="77777777" w:rsidR="007C66F8" w:rsidRDefault="007D504A">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7C66F8" w14:paraId="2E114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4FC9" w14:textId="77777777" w:rsidR="007C66F8" w:rsidRDefault="007D504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E114FCA" w14:textId="77777777" w:rsidR="007C66F8" w:rsidRDefault="007C6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14FCB" w14:textId="77777777" w:rsidR="007C66F8" w:rsidRDefault="007C66F8">
            <w:pPr>
              <w:pStyle w:val="ProductList-TableBody"/>
            </w:pPr>
          </w:p>
        </w:tc>
      </w:tr>
    </w:tbl>
    <w:p w14:paraId="2E114FCD" w14:textId="77777777" w:rsidR="007C66F8" w:rsidRDefault="007D504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7C66F8" w14:paraId="2E114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4FCE"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4FCF"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4FD0" w14:textId="77777777" w:rsidR="007C66F8" w:rsidRDefault="007D504A">
            <w:pPr>
              <w:pStyle w:val="ProductList-TableBody"/>
            </w:pPr>
            <w:r>
              <w:rPr>
                <w:color w:val="404040"/>
              </w:rPr>
              <w:t>Övertagande Rättigheter: Ej tillämpligt</w:t>
            </w:r>
          </w:p>
        </w:tc>
      </w:tr>
      <w:tr w:rsidR="007C66F8" w14:paraId="2E114FD5" w14:textId="77777777">
        <w:tc>
          <w:tcPr>
            <w:tcW w:w="4040" w:type="dxa"/>
            <w:tcBorders>
              <w:top w:val="single" w:sz="4" w:space="0" w:color="000000"/>
              <w:left w:val="single" w:sz="4" w:space="0" w:color="000000"/>
              <w:bottom w:val="single" w:sz="4" w:space="0" w:color="000000"/>
              <w:right w:val="single" w:sz="4" w:space="0" w:color="000000"/>
            </w:tcBorders>
          </w:tcPr>
          <w:p w14:paraId="2E114FD2"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E114FD3"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D4" w14:textId="77777777" w:rsidR="007C66F8" w:rsidRDefault="007D504A">
            <w:pPr>
              <w:pStyle w:val="ProductList-TableBody"/>
            </w:pPr>
            <w:r>
              <w:rPr>
                <w:color w:val="404040"/>
              </w:rPr>
              <w:t>Glidande Rättigheter: Ej tillämpligt</w:t>
            </w:r>
          </w:p>
        </w:tc>
      </w:tr>
      <w:tr w:rsidR="007C66F8" w14:paraId="2E114FD9" w14:textId="77777777">
        <w:tc>
          <w:tcPr>
            <w:tcW w:w="4040" w:type="dxa"/>
            <w:tcBorders>
              <w:top w:val="single" w:sz="4" w:space="0" w:color="000000"/>
              <w:left w:val="single" w:sz="4" w:space="0" w:color="000000"/>
              <w:bottom w:val="single" w:sz="4" w:space="0" w:color="000000"/>
              <w:right w:val="single" w:sz="4" w:space="0" w:color="000000"/>
            </w:tcBorders>
          </w:tcPr>
          <w:p w14:paraId="2E114FD6"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D7"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4FD8" w14:textId="77777777" w:rsidR="007C66F8" w:rsidRDefault="007C66F8">
            <w:pPr>
              <w:pStyle w:val="ProductList-TableBody"/>
            </w:pPr>
          </w:p>
        </w:tc>
      </w:tr>
    </w:tbl>
    <w:p w14:paraId="2E114FDA" w14:textId="77777777" w:rsidR="007C66F8" w:rsidRDefault="007C66F8">
      <w:pPr>
        <w:pStyle w:val="ProductList-Body"/>
      </w:pPr>
    </w:p>
    <w:p w14:paraId="2E114FDB" w14:textId="77777777" w:rsidR="007C66F8" w:rsidRDefault="007D504A">
      <w:pPr>
        <w:pStyle w:val="ProductList-ClauseHeading"/>
        <w:outlineLvl w:val="4"/>
      </w:pPr>
      <w:r>
        <w:lastRenderedPageBreak/>
        <w:t>4.1 Kompletterade Villkor till Exchange Enterprise CAL with Services 2016</w:t>
      </w:r>
    </w:p>
    <w:p w14:paraId="2E114FDC" w14:textId="77777777" w:rsidR="007C66F8" w:rsidRDefault="007D504A">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48">
        <w:r>
          <w:rPr>
            <w:color w:val="00467F"/>
            <w:u w:val="single"/>
          </w:rPr>
          <w:t>http://go.microsoft.com/?linkid=9839207</w:t>
        </w:r>
      </w:hyperlink>
      <w:r>
        <w:t>.</w:t>
      </w:r>
    </w:p>
    <w:p w14:paraId="2E114FDD"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4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4FD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4FE0" w14:textId="77777777" w:rsidR="007C66F8" w:rsidRDefault="007C66F8">
      <w:pPr>
        <w:pStyle w:val="ProductList-Body"/>
      </w:pPr>
    </w:p>
    <w:p w14:paraId="2E114FE1" w14:textId="77777777" w:rsidR="007C66F8" w:rsidRDefault="007D504A">
      <w:pPr>
        <w:pStyle w:val="ProductList-Offering2HeadingNoBorder"/>
        <w:outlineLvl w:val="2"/>
      </w:pPr>
      <w:bookmarkStart w:id="108" w:name="_Sec639"/>
      <w:r>
        <w:t>Project Server</w:t>
      </w:r>
      <w:bookmarkEnd w:id="108"/>
      <w:r>
        <w:fldChar w:fldCharType="begin"/>
      </w:r>
      <w:r>
        <w:instrText xml:space="preserve"> TC "</w:instrText>
      </w:r>
      <w:bookmarkStart w:id="109" w:name="_Toc454827296"/>
      <w:r>
        <w:instrText>Project Server</w:instrText>
      </w:r>
      <w:bookmarkEnd w:id="109"/>
      <w:r>
        <w:instrText>" \l 3</w:instrText>
      </w:r>
      <w:r>
        <w:fldChar w:fldCharType="end"/>
      </w:r>
    </w:p>
    <w:p w14:paraId="2E114FE2" w14:textId="77777777" w:rsidR="007C66F8" w:rsidRDefault="007D504A">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C66F8" w14:paraId="2E114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4FE3"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4"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5"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6"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7"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8"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9"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A"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B"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C"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D"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4FEE"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4FFC" w14:textId="77777777">
        <w:tc>
          <w:tcPr>
            <w:tcW w:w="4160" w:type="dxa"/>
            <w:tcBorders>
              <w:top w:val="single" w:sz="6" w:space="0" w:color="FFFFFF"/>
              <w:left w:val="none" w:sz="4" w:space="0" w:color="6E6E6E"/>
              <w:bottom w:val="dashed" w:sz="4" w:space="0" w:color="BFBFBF"/>
              <w:right w:val="none" w:sz="4" w:space="0" w:color="6E6E6E"/>
            </w:tcBorders>
          </w:tcPr>
          <w:p w14:paraId="2E114FF0" w14:textId="77777777" w:rsidR="007C66F8" w:rsidRDefault="007D504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4FF1" w14:textId="77777777" w:rsidR="007C66F8" w:rsidRDefault="007D504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E114FF2" w14:textId="77777777" w:rsidR="007C66F8" w:rsidRDefault="007D50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14FF3" w14:textId="77777777" w:rsidR="007C66F8" w:rsidRDefault="007D50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14FF4" w14:textId="77777777" w:rsidR="007C66F8" w:rsidRDefault="007D50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4FF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009" w14:textId="77777777">
        <w:tc>
          <w:tcPr>
            <w:tcW w:w="4160" w:type="dxa"/>
            <w:tcBorders>
              <w:top w:val="dashed" w:sz="4" w:space="0" w:color="BFBFBF"/>
              <w:left w:val="none" w:sz="4" w:space="0" w:color="6E6E6E"/>
              <w:bottom w:val="none" w:sz="4" w:space="0" w:color="BFBFBF"/>
              <w:right w:val="none" w:sz="4" w:space="0" w:color="6E6E6E"/>
            </w:tcBorders>
          </w:tcPr>
          <w:p w14:paraId="2E114FFD" w14:textId="77777777" w:rsidR="007C66F8" w:rsidRDefault="007D504A">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E114FFE" w14:textId="77777777" w:rsidR="007C66F8" w:rsidRDefault="007D50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E114FFF"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15000"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15001"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0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00A" w14:textId="77777777" w:rsidR="007C66F8" w:rsidRDefault="007D504A">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7C66F8" w14:paraId="2E115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11500B"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E11500C"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11500D" w14:textId="77777777" w:rsidR="007C66F8" w:rsidRDefault="007D504A">
            <w:pPr>
              <w:pStyle w:val="ProductList-TableBody"/>
            </w:pPr>
            <w:r>
              <w:rPr>
                <w:color w:val="404040"/>
              </w:rPr>
              <w:t>Nedgraderingar: Ej tillämpligt</w:t>
            </w:r>
          </w:p>
        </w:tc>
      </w:tr>
      <w:tr w:rsidR="007C66F8" w14:paraId="2E115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0F"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0"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011"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3"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4"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5" w14:textId="77777777" w:rsidR="007C66F8" w:rsidRDefault="007D504A">
            <w:pPr>
              <w:pStyle w:val="ProductList-TableBody"/>
            </w:pPr>
            <w:r>
              <w:rPr>
                <w:color w:val="404040"/>
              </w:rPr>
              <w:t>Minskning Möjlig: Ej tillämpligt</w:t>
            </w:r>
          </w:p>
        </w:tc>
      </w:tr>
      <w:tr w:rsidR="007C66F8" w14:paraId="2E115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7"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8"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9" w14:textId="77777777" w:rsidR="007C66F8" w:rsidRDefault="007D504A">
            <w:pPr>
              <w:pStyle w:val="ProductList-TableBody"/>
            </w:pPr>
            <w:r>
              <w:rPr>
                <w:color w:val="404040"/>
              </w:rPr>
              <w:t>True-Up Möjlig: Ej tillämpligt</w:t>
            </w:r>
          </w:p>
        </w:tc>
      </w:tr>
      <w:tr w:rsidR="007C66F8" w14:paraId="2E115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B"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C"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1D" w14:textId="77777777" w:rsidR="007C66F8" w:rsidRDefault="007C66F8">
            <w:pPr>
              <w:pStyle w:val="ProductList-TableBody"/>
            </w:pPr>
          </w:p>
        </w:tc>
      </w:tr>
    </w:tbl>
    <w:p w14:paraId="2E11501F" w14:textId="77777777" w:rsidR="007C66F8" w:rsidRDefault="007D504A">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7C66F8" w14:paraId="2E115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020"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021" w14:textId="77777777" w:rsidR="007C66F8" w:rsidRDefault="007D504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E115022"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C66F8" w14:paraId="2E115027" w14:textId="77777777">
        <w:tc>
          <w:tcPr>
            <w:tcW w:w="4040" w:type="dxa"/>
            <w:tcBorders>
              <w:top w:val="single" w:sz="4" w:space="0" w:color="000000"/>
              <w:left w:val="single" w:sz="4" w:space="0" w:color="000000"/>
              <w:bottom w:val="single" w:sz="4" w:space="0" w:color="000000"/>
              <w:right w:val="single" w:sz="4" w:space="0" w:color="000000"/>
            </w:tcBorders>
          </w:tcPr>
          <w:p w14:paraId="2E115024"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115025"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26" w14:textId="77777777" w:rsidR="007C66F8" w:rsidRDefault="007D504A">
            <w:pPr>
              <w:pStyle w:val="ProductList-TableBody"/>
            </w:pPr>
            <w:r>
              <w:rPr>
                <w:color w:val="404040"/>
              </w:rPr>
              <w:t>Tekniker som ingår: Ej tillämpligt</w:t>
            </w:r>
          </w:p>
        </w:tc>
      </w:tr>
      <w:tr w:rsidR="007C66F8" w14:paraId="2E115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28"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2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2A" w14:textId="77777777" w:rsidR="007C66F8" w:rsidRDefault="007C66F8">
            <w:pPr>
              <w:pStyle w:val="ProductList-TableBody"/>
            </w:pPr>
          </w:p>
        </w:tc>
      </w:tr>
    </w:tbl>
    <w:p w14:paraId="2E11502C" w14:textId="77777777" w:rsidR="007C66F8" w:rsidRDefault="007C66F8">
      <w:pPr>
        <w:pStyle w:val="ProductList-Body"/>
      </w:pPr>
    </w:p>
    <w:p w14:paraId="2E11502D" w14:textId="77777777" w:rsidR="007C66F8" w:rsidRDefault="007D504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6"/>
        <w:gridCol w:w="3567"/>
        <w:gridCol w:w="3567"/>
      </w:tblGrid>
      <w:tr w:rsidR="007C66F8" w14:paraId="2E115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02E" w14:textId="77777777" w:rsidR="007C66F8" w:rsidRDefault="007D504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11502F" w14:textId="77777777" w:rsidR="007C66F8" w:rsidRDefault="007D504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2E115030" w14:textId="77777777" w:rsidR="007C66F8" w:rsidRDefault="007D504A">
            <w:pPr>
              <w:pStyle w:val="ProductList-TableBody"/>
            </w:pPr>
            <w:r>
              <w:t>Project Lite</w:t>
            </w:r>
            <w:r>
              <w:fldChar w:fldCharType="begin"/>
            </w:r>
            <w:r>
              <w:instrText xml:space="preserve"> XE "Project Lite" </w:instrText>
            </w:r>
            <w:r>
              <w:fldChar w:fldCharType="end"/>
            </w:r>
            <w:r>
              <w:t xml:space="preserve"> User SL</w:t>
            </w:r>
          </w:p>
        </w:tc>
      </w:tr>
      <w:tr w:rsidR="007C66F8" w14:paraId="2E1150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032"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033" w14:textId="77777777" w:rsidR="007C66F8" w:rsidRDefault="007D504A">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E115034" w14:textId="77777777" w:rsidR="007C66F8" w:rsidRDefault="007D504A">
            <w:pPr>
              <w:pStyle w:val="ProductList-TableBody"/>
            </w:pPr>
            <w:r>
              <w:t>Project Pro för Office 365</w:t>
            </w:r>
            <w:r>
              <w:fldChar w:fldCharType="begin"/>
            </w:r>
            <w:r>
              <w:instrText xml:space="preserve"> XE "Project Pro för Office 365" </w:instrText>
            </w:r>
            <w:r>
              <w:fldChar w:fldCharType="end"/>
            </w:r>
            <w:r>
              <w:t xml:space="preserve"> User SL</w:t>
            </w:r>
          </w:p>
        </w:tc>
      </w:tr>
    </w:tbl>
    <w:p w14:paraId="2E115036" w14:textId="77777777" w:rsidR="007C66F8" w:rsidRDefault="007C66F8">
      <w:pPr>
        <w:pStyle w:val="ProductList-Body"/>
      </w:pPr>
    </w:p>
    <w:p w14:paraId="2E115037" w14:textId="77777777" w:rsidR="007C66F8" w:rsidRDefault="007D504A">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7C66F8" w14:paraId="2E115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038" w14:textId="77777777" w:rsidR="007C66F8" w:rsidRDefault="007D504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E115039" w14:textId="77777777" w:rsidR="007C66F8" w:rsidRDefault="007C6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1503A" w14:textId="77777777" w:rsidR="007C66F8" w:rsidRDefault="007C66F8">
            <w:pPr>
              <w:pStyle w:val="ProductList-TableBody"/>
            </w:pPr>
          </w:p>
        </w:tc>
      </w:tr>
    </w:tbl>
    <w:p w14:paraId="2E11503C" w14:textId="77777777" w:rsidR="007C66F8" w:rsidRDefault="007D504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7C66F8" w14:paraId="2E115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03D"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03E"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03F" w14:textId="77777777" w:rsidR="007C66F8" w:rsidRDefault="007D504A">
            <w:pPr>
              <w:pStyle w:val="ProductList-TableBody"/>
            </w:pPr>
            <w:r>
              <w:rPr>
                <w:color w:val="404040"/>
              </w:rPr>
              <w:t>Övertagande Rättigheter: Ej tillämpligt</w:t>
            </w:r>
          </w:p>
        </w:tc>
      </w:tr>
      <w:tr w:rsidR="007C66F8" w14:paraId="2E115044" w14:textId="77777777">
        <w:tc>
          <w:tcPr>
            <w:tcW w:w="4040" w:type="dxa"/>
            <w:tcBorders>
              <w:top w:val="single" w:sz="4" w:space="0" w:color="000000"/>
              <w:left w:val="single" w:sz="4" w:space="0" w:color="000000"/>
              <w:bottom w:val="single" w:sz="4" w:space="0" w:color="000000"/>
              <w:right w:val="single" w:sz="4" w:space="0" w:color="000000"/>
            </w:tcBorders>
          </w:tcPr>
          <w:p w14:paraId="2E115041"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42"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43" w14:textId="77777777" w:rsidR="007C66F8" w:rsidRDefault="007D504A">
            <w:pPr>
              <w:pStyle w:val="ProductList-TableBody"/>
            </w:pPr>
            <w:r>
              <w:rPr>
                <w:color w:val="404040"/>
              </w:rPr>
              <w:t>Glidande Rättigheter: Ej tillämpligt</w:t>
            </w:r>
          </w:p>
        </w:tc>
      </w:tr>
      <w:tr w:rsidR="007C66F8" w14:paraId="2E115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45"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46"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47" w14:textId="77777777" w:rsidR="007C66F8" w:rsidRDefault="007C66F8">
            <w:pPr>
              <w:pStyle w:val="ProductList-TableBody"/>
            </w:pPr>
          </w:p>
        </w:tc>
      </w:tr>
    </w:tbl>
    <w:p w14:paraId="2E115049"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04A"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04C" w14:textId="77777777" w:rsidR="007C66F8" w:rsidRDefault="007C66F8">
      <w:pPr>
        <w:pStyle w:val="ProductList-Body"/>
      </w:pPr>
    </w:p>
    <w:p w14:paraId="2E11504D" w14:textId="77777777" w:rsidR="007C66F8" w:rsidRDefault="007D504A">
      <w:pPr>
        <w:pStyle w:val="ProductList-Offering2HeadingNoBorder"/>
        <w:outlineLvl w:val="2"/>
      </w:pPr>
      <w:bookmarkStart w:id="114" w:name="_Sec640"/>
      <w:r>
        <w:t>SharePoint Server</w:t>
      </w:r>
      <w:bookmarkEnd w:id="114"/>
      <w:r>
        <w:fldChar w:fldCharType="begin"/>
      </w:r>
      <w:r>
        <w:instrText xml:space="preserve"> TC "</w:instrText>
      </w:r>
      <w:bookmarkStart w:id="115" w:name="_Toc454827297"/>
      <w:r>
        <w:instrText>SharePoint Server</w:instrText>
      </w:r>
      <w:bookmarkEnd w:id="115"/>
      <w:r>
        <w:instrText>" \l 3</w:instrText>
      </w:r>
      <w:r>
        <w:fldChar w:fldCharType="end"/>
      </w:r>
    </w:p>
    <w:p w14:paraId="2E11504E" w14:textId="77777777" w:rsidR="007C66F8" w:rsidRDefault="007D504A">
      <w:pPr>
        <w:pStyle w:val="ProductList-Offering1SubSection"/>
        <w:outlineLvl w:val="3"/>
      </w:pPr>
      <w:bookmarkStart w:id="116" w:name="_Sec685"/>
      <w:r>
        <w:t>1. Programtillgänglighet</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7C66F8" w14:paraId="2E115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04F"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0"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1"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2"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3"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4"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5"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6"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7"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8"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9"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5A"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068" w14:textId="77777777">
        <w:tc>
          <w:tcPr>
            <w:tcW w:w="4160" w:type="dxa"/>
            <w:tcBorders>
              <w:top w:val="single" w:sz="6" w:space="0" w:color="FFFFFF"/>
              <w:left w:val="none" w:sz="4" w:space="0" w:color="6E6E6E"/>
              <w:bottom w:val="dashed" w:sz="4" w:space="0" w:color="BFBFBF"/>
              <w:right w:val="none" w:sz="4" w:space="0" w:color="6E6E6E"/>
            </w:tcBorders>
          </w:tcPr>
          <w:p w14:paraId="2E11505C" w14:textId="77777777" w:rsidR="007C66F8" w:rsidRDefault="007D504A">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505D" w14:textId="77777777" w:rsidR="007C66F8" w:rsidRDefault="007D50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E11505E" w14:textId="77777777" w:rsidR="007C66F8" w:rsidRDefault="007D50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1505F" w14:textId="77777777" w:rsidR="007C66F8" w:rsidRDefault="007D50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15060" w14:textId="77777777" w:rsidR="007C66F8" w:rsidRDefault="007D50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075" w14:textId="77777777">
        <w:tc>
          <w:tcPr>
            <w:tcW w:w="4160" w:type="dxa"/>
            <w:tcBorders>
              <w:top w:val="dashed" w:sz="4" w:space="0" w:color="BFBFBF"/>
              <w:left w:val="none" w:sz="4" w:space="0" w:color="6E6E6E"/>
              <w:bottom w:val="dashed" w:sz="4" w:space="0" w:color="BFBFBF"/>
              <w:right w:val="none" w:sz="4" w:space="0" w:color="6E6E6E"/>
            </w:tcBorders>
          </w:tcPr>
          <w:p w14:paraId="2E115069" w14:textId="77777777" w:rsidR="007C66F8" w:rsidRDefault="007D504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506A" w14:textId="77777777" w:rsidR="007C66F8" w:rsidRDefault="007D50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E11506B" w14:textId="77777777" w:rsidR="007C66F8" w:rsidRDefault="007D50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11506C" w14:textId="77777777" w:rsidR="007C66F8" w:rsidRDefault="007D50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11506D" w14:textId="77777777" w:rsidR="007C66F8" w:rsidRDefault="007D50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6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082" w14:textId="77777777">
        <w:tc>
          <w:tcPr>
            <w:tcW w:w="4160" w:type="dxa"/>
            <w:tcBorders>
              <w:top w:val="dashed" w:sz="4" w:space="0" w:color="BFBFBF"/>
              <w:left w:val="none" w:sz="4" w:space="0" w:color="6E6E6E"/>
              <w:bottom w:val="dashed" w:sz="4" w:space="0" w:color="BFBFBF"/>
              <w:right w:val="none" w:sz="4" w:space="0" w:color="6E6E6E"/>
            </w:tcBorders>
          </w:tcPr>
          <w:p w14:paraId="2E115076" w14:textId="77777777" w:rsidR="007C66F8" w:rsidRDefault="007D504A">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5077" w14:textId="77777777" w:rsidR="007C66F8" w:rsidRDefault="007D50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E115078"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079"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507A"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7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07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1"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08F" w14:textId="77777777">
        <w:tc>
          <w:tcPr>
            <w:tcW w:w="4160" w:type="dxa"/>
            <w:tcBorders>
              <w:top w:val="dashed" w:sz="4" w:space="0" w:color="BFBFBF"/>
              <w:left w:val="none" w:sz="4" w:space="0" w:color="6E6E6E"/>
              <w:bottom w:val="none" w:sz="4" w:space="0" w:color="BFBFBF"/>
              <w:right w:val="none" w:sz="4" w:space="0" w:color="6E6E6E"/>
            </w:tcBorders>
          </w:tcPr>
          <w:p w14:paraId="2E115083" w14:textId="77777777" w:rsidR="007C66F8" w:rsidRDefault="007D504A">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2E115084" w14:textId="77777777" w:rsidR="007C66F8" w:rsidRDefault="007D50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E115085"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15086"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15087"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B"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08E"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090" w14:textId="77777777" w:rsidR="007C66F8" w:rsidRDefault="007D504A">
      <w:pPr>
        <w:pStyle w:val="ProductList-Offering1SubSection"/>
        <w:outlineLvl w:val="3"/>
      </w:pPr>
      <w:bookmarkStart w:id="117" w:name="_Sec740"/>
      <w:r>
        <w:lastRenderedPageBreak/>
        <w:t>2. Produktvillkor</w:t>
      </w:r>
      <w:bookmarkEnd w:id="117"/>
    </w:p>
    <w:tbl>
      <w:tblPr>
        <w:tblStyle w:val="PURTable"/>
        <w:tblW w:w="0" w:type="dxa"/>
        <w:tblLook w:val="04A0" w:firstRow="1" w:lastRow="0" w:firstColumn="1" w:lastColumn="0" w:noHBand="0" w:noVBand="1"/>
      </w:tblPr>
      <w:tblGrid>
        <w:gridCol w:w="3546"/>
        <w:gridCol w:w="3668"/>
        <w:gridCol w:w="3576"/>
      </w:tblGrid>
      <w:tr w:rsidR="007C66F8" w14:paraId="2E115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115091"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E115092"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115093" w14:textId="77777777" w:rsidR="007C66F8" w:rsidRDefault="007D504A">
            <w:pPr>
              <w:pStyle w:val="ProductList-TableBody"/>
            </w:pPr>
            <w:r>
              <w:rPr>
                <w:color w:val="404040"/>
              </w:rPr>
              <w:t>Nedgraderingar: Ej tillämpligt</w:t>
            </w:r>
          </w:p>
        </w:tc>
      </w:tr>
      <w:tr w:rsidR="007C66F8" w14:paraId="2E115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5"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6"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097"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9"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A"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B" w14:textId="77777777" w:rsidR="007C66F8" w:rsidRDefault="007D504A">
            <w:pPr>
              <w:pStyle w:val="ProductList-TableBody"/>
            </w:pPr>
            <w:r>
              <w:rPr>
                <w:color w:val="404040"/>
              </w:rPr>
              <w:t>Minskning Möjlig: Ej tillämpligt</w:t>
            </w:r>
          </w:p>
        </w:tc>
      </w:tr>
      <w:tr w:rsidR="007C66F8" w14:paraId="2E1150A0" w14:textId="77777777">
        <w:tc>
          <w:tcPr>
            <w:tcW w:w="4040" w:type="dxa"/>
            <w:tcBorders>
              <w:top w:val="single" w:sz="4" w:space="0" w:color="000000"/>
              <w:left w:val="single" w:sz="4" w:space="0" w:color="000000"/>
              <w:bottom w:val="single" w:sz="4" w:space="0" w:color="000000"/>
              <w:right w:val="single" w:sz="4" w:space="0" w:color="000000"/>
            </w:tcBorders>
          </w:tcPr>
          <w:p w14:paraId="2E11509D"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E"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9F" w14:textId="77777777" w:rsidR="007C66F8" w:rsidRDefault="007D504A">
            <w:pPr>
              <w:pStyle w:val="ProductList-TableBody"/>
            </w:pPr>
            <w:r>
              <w:rPr>
                <w:color w:val="404040"/>
              </w:rPr>
              <w:t>True-Up Möjlig: Ej tillämpligt</w:t>
            </w:r>
          </w:p>
        </w:tc>
      </w:tr>
      <w:tr w:rsidR="007C66F8" w14:paraId="2E115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A1"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A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A3" w14:textId="77777777" w:rsidR="007C66F8" w:rsidRDefault="007C66F8">
            <w:pPr>
              <w:pStyle w:val="ProductList-TableBody"/>
            </w:pPr>
          </w:p>
        </w:tc>
      </w:tr>
    </w:tbl>
    <w:p w14:paraId="2E1150A5" w14:textId="77777777" w:rsidR="007C66F8" w:rsidRDefault="007D504A">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7C66F8" w14:paraId="2E115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0A6"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1150A7"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E1150A8"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C66F8" w14:paraId="2E1150AD" w14:textId="77777777">
        <w:tc>
          <w:tcPr>
            <w:tcW w:w="4040" w:type="dxa"/>
            <w:tcBorders>
              <w:top w:val="single" w:sz="4" w:space="0" w:color="000000"/>
              <w:left w:val="single" w:sz="4" w:space="0" w:color="000000"/>
              <w:bottom w:val="single" w:sz="4" w:space="0" w:color="000000"/>
              <w:right w:val="single" w:sz="4" w:space="0" w:color="000000"/>
            </w:tcBorders>
          </w:tcPr>
          <w:p w14:paraId="2E1150AA"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1150AB"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AC" w14:textId="77777777" w:rsidR="007C66F8" w:rsidRDefault="007D504A">
            <w:pPr>
              <w:pStyle w:val="ProductList-TableBody"/>
            </w:pPr>
            <w:r>
              <w:rPr>
                <w:color w:val="404040"/>
              </w:rPr>
              <w:t>Tekniker som ingår: Ej tillämpligt</w:t>
            </w:r>
          </w:p>
        </w:tc>
      </w:tr>
      <w:tr w:rsidR="007C66F8" w14:paraId="2E115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AE"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AF"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B0" w14:textId="77777777" w:rsidR="007C66F8" w:rsidRDefault="007C66F8">
            <w:pPr>
              <w:pStyle w:val="ProductList-TableBody"/>
            </w:pPr>
          </w:p>
        </w:tc>
      </w:tr>
    </w:tbl>
    <w:p w14:paraId="2E1150B2" w14:textId="77777777" w:rsidR="007C66F8" w:rsidRDefault="007C66F8">
      <w:pPr>
        <w:pStyle w:val="ProductList-Body"/>
      </w:pPr>
    </w:p>
    <w:p w14:paraId="2E1150B3" w14:textId="77777777" w:rsidR="007C66F8" w:rsidRDefault="007D504A">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7C66F8" w14:paraId="2E115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0B4" w14:textId="77777777" w:rsidR="007C66F8" w:rsidRDefault="007D504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1150B5" w14:textId="77777777" w:rsidR="007C66F8" w:rsidRDefault="007D504A">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E1150B6" w14:textId="77777777" w:rsidR="007C66F8" w:rsidRDefault="007D504A">
            <w:pPr>
              <w:pStyle w:val="ProductList-TableBody"/>
            </w:pPr>
            <w:r>
              <w:t>SharePoint Online Plan 2</w:t>
            </w:r>
            <w:r>
              <w:fldChar w:fldCharType="begin"/>
            </w:r>
            <w:r>
              <w:instrText xml:space="preserve"> XE "SharePoint Online Plan 2" </w:instrText>
            </w:r>
            <w:r>
              <w:fldChar w:fldCharType="end"/>
            </w:r>
            <w:r>
              <w:t xml:space="preserve"> User SL</w:t>
            </w:r>
          </w:p>
        </w:tc>
      </w:tr>
      <w:tr w:rsidR="007C66F8" w14:paraId="2E1150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0B8"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0B9"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50BA" w14:textId="77777777" w:rsidR="007C66F8" w:rsidRDefault="007C66F8">
            <w:pPr>
              <w:pStyle w:val="ProductList-TableBody"/>
            </w:pPr>
          </w:p>
        </w:tc>
      </w:tr>
    </w:tbl>
    <w:p w14:paraId="2E1150BC" w14:textId="77777777" w:rsidR="007C66F8" w:rsidRDefault="007C66F8">
      <w:pPr>
        <w:pStyle w:val="ProductList-Body"/>
      </w:pPr>
    </w:p>
    <w:p w14:paraId="2E1150BD" w14:textId="77777777" w:rsidR="007C66F8" w:rsidRDefault="007D504A">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7C66F8" w14:paraId="2E115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0BE" w14:textId="77777777" w:rsidR="007C66F8" w:rsidRDefault="007D504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1150BF" w14:textId="77777777" w:rsidR="007C66F8" w:rsidRDefault="007D504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E1150C0" w14:textId="77777777" w:rsidR="007C66F8" w:rsidRDefault="007D504A">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7C66F8" w14:paraId="2E115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0C2"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0C3"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50C4" w14:textId="77777777" w:rsidR="007C66F8" w:rsidRDefault="007D504A">
            <w:pPr>
              <w:pStyle w:val="ProductList-TableBody"/>
            </w:pPr>
            <w:r>
              <w:t>SharePoint Online Plan 2 User SL</w:t>
            </w:r>
          </w:p>
        </w:tc>
      </w:tr>
    </w:tbl>
    <w:p w14:paraId="2E1150C6" w14:textId="77777777" w:rsidR="007C66F8" w:rsidRDefault="007C66F8">
      <w:pPr>
        <w:pStyle w:val="ProductList-Body"/>
      </w:pPr>
    </w:p>
    <w:p w14:paraId="2E1150C7" w14:textId="77777777" w:rsidR="007C66F8" w:rsidRDefault="007D504A">
      <w:pPr>
        <w:pStyle w:val="ProductList-SubClauseHeading"/>
        <w:outlineLvl w:val="5"/>
      </w:pPr>
      <w:r>
        <w:t>3.2.1 Ytterligare Funktioner för SharePoint Server Kopplade till SharePoint Enterprise CAL</w:t>
      </w:r>
    </w:p>
    <w:p w14:paraId="2E1150C8" w14:textId="77777777" w:rsidR="007C66F8" w:rsidRDefault="007D504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7C66F8" w14:paraId="2E115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0C9"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0CA" w14:textId="77777777" w:rsidR="007C66F8" w:rsidRDefault="007D504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E1150CB" w14:textId="77777777" w:rsidR="007C66F8" w:rsidRDefault="007D504A">
            <w:pPr>
              <w:pStyle w:val="ProductList-TableBody"/>
            </w:pPr>
            <w:r>
              <w:t>SharePoint Online Plan 2 User SL</w:t>
            </w:r>
          </w:p>
        </w:tc>
      </w:tr>
      <w:tr w:rsidR="007C66F8" w14:paraId="2E1150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0CD"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0CE"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50CF" w14:textId="77777777" w:rsidR="007C66F8" w:rsidRDefault="007C66F8">
            <w:pPr>
              <w:pStyle w:val="ProductList-TableBody"/>
            </w:pPr>
          </w:p>
        </w:tc>
      </w:tr>
    </w:tbl>
    <w:p w14:paraId="2E1150D1" w14:textId="77777777" w:rsidR="007C66F8" w:rsidRDefault="007C66F8">
      <w:pPr>
        <w:pStyle w:val="ProductList-BodyIndented"/>
      </w:pPr>
    </w:p>
    <w:p w14:paraId="2E1150D2" w14:textId="77777777" w:rsidR="007C66F8" w:rsidRDefault="007D504A">
      <w:pPr>
        <w:pStyle w:val="ProductList-ClauseHeading"/>
        <w:outlineLvl w:val="4"/>
      </w:pPr>
      <w:r>
        <w:t>3.3 CAL-avstående för Användare som Bereder sig Åtkomst till Offentligt Tillgängligt Innehåll</w:t>
      </w:r>
    </w:p>
    <w:p w14:paraId="2E1150D3" w14:textId="77777777" w:rsidR="007C66F8" w:rsidRDefault="007D504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14:paraId="2E1150D4" w14:textId="77777777" w:rsidR="007C66F8" w:rsidRDefault="007C66F8">
      <w:pPr>
        <w:pStyle w:val="ProductList-Body"/>
      </w:pPr>
    </w:p>
    <w:p w14:paraId="2E1150D5" w14:textId="77777777" w:rsidR="007C66F8" w:rsidRDefault="007D504A">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7C66F8" w14:paraId="2E115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0D6" w14:textId="77777777" w:rsidR="007C66F8" w:rsidRDefault="007D504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E1150D7" w14:textId="77777777" w:rsidR="007C66F8" w:rsidRDefault="007C6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150D8" w14:textId="77777777" w:rsidR="007C66F8" w:rsidRDefault="007C66F8">
            <w:pPr>
              <w:pStyle w:val="ProductList-TableBody"/>
            </w:pPr>
          </w:p>
        </w:tc>
      </w:tr>
    </w:tbl>
    <w:p w14:paraId="2E1150DA" w14:textId="77777777" w:rsidR="007C66F8" w:rsidRDefault="007D504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7C66F8" w14:paraId="2E115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0DB"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0DC"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0DD" w14:textId="77777777" w:rsidR="007C66F8" w:rsidRDefault="007D504A">
            <w:pPr>
              <w:pStyle w:val="ProductList-TableBody"/>
            </w:pPr>
            <w:r>
              <w:rPr>
                <w:color w:val="404040"/>
              </w:rPr>
              <w:t>Övertagande Rättigheter: Ej tillämpligt</w:t>
            </w:r>
          </w:p>
        </w:tc>
      </w:tr>
      <w:tr w:rsidR="007C66F8" w14:paraId="2E1150E2" w14:textId="77777777">
        <w:tc>
          <w:tcPr>
            <w:tcW w:w="4040" w:type="dxa"/>
            <w:tcBorders>
              <w:top w:val="single" w:sz="4" w:space="0" w:color="000000"/>
              <w:left w:val="single" w:sz="4" w:space="0" w:color="000000"/>
              <w:bottom w:val="single" w:sz="4" w:space="0" w:color="000000"/>
              <w:right w:val="single" w:sz="4" w:space="0" w:color="000000"/>
            </w:tcBorders>
          </w:tcPr>
          <w:p w14:paraId="2E1150DF"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E1150E0"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E1" w14:textId="77777777" w:rsidR="007C66F8" w:rsidRDefault="007D504A">
            <w:pPr>
              <w:pStyle w:val="ProductList-TableBody"/>
            </w:pPr>
            <w:r>
              <w:rPr>
                <w:color w:val="404040"/>
              </w:rPr>
              <w:t>Glidande Rättigheter: Ej tillämpligt</w:t>
            </w:r>
          </w:p>
        </w:tc>
      </w:tr>
      <w:tr w:rsidR="007C66F8" w14:paraId="2E115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E3"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E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0E5" w14:textId="77777777" w:rsidR="007C66F8" w:rsidRDefault="007C66F8">
            <w:pPr>
              <w:pStyle w:val="ProductList-TableBody"/>
            </w:pPr>
          </w:p>
        </w:tc>
      </w:tr>
    </w:tbl>
    <w:p w14:paraId="2E1150E7"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0E8"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0EA" w14:textId="77777777" w:rsidR="007C66F8" w:rsidRDefault="007C66F8">
      <w:pPr>
        <w:pStyle w:val="ProductList-Body"/>
      </w:pPr>
    </w:p>
    <w:p w14:paraId="2E1150EB" w14:textId="77777777" w:rsidR="007C66F8" w:rsidRDefault="007D504A">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54827298"/>
      <w:r>
        <w:instrText>Skype för Business Server</w:instrText>
      </w:r>
      <w:bookmarkEnd w:id="121"/>
      <w:r>
        <w:instrText>" \l 3</w:instrText>
      </w:r>
      <w:r>
        <w:fldChar w:fldCharType="end"/>
      </w:r>
    </w:p>
    <w:p w14:paraId="2E1150EC" w14:textId="77777777" w:rsidR="007C66F8" w:rsidRDefault="007D504A">
      <w:pPr>
        <w:pStyle w:val="ProductList-Offering1SubSection"/>
        <w:outlineLvl w:val="3"/>
      </w:pPr>
      <w:bookmarkStart w:id="122" w:name="_Sec686"/>
      <w:r>
        <w:t>1. Programtillgänglighet</w:t>
      </w:r>
      <w:bookmarkEnd w:id="122"/>
    </w:p>
    <w:p w14:paraId="2E1150ED" w14:textId="77777777" w:rsidR="007C66F8" w:rsidRDefault="007C66F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C66F8" w14:paraId="2E115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0EE"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EF"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0"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1"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2"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0F3"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4"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5"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6"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7"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8"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0F9"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107" w14:textId="77777777">
        <w:tc>
          <w:tcPr>
            <w:tcW w:w="4160" w:type="dxa"/>
            <w:tcBorders>
              <w:top w:val="single" w:sz="6" w:space="0" w:color="FFFFFF"/>
              <w:left w:val="none" w:sz="4" w:space="0" w:color="6E6E6E"/>
              <w:bottom w:val="dashed" w:sz="4" w:space="0" w:color="BFBFBF"/>
              <w:right w:val="none" w:sz="4" w:space="0" w:color="6E6E6E"/>
            </w:tcBorders>
          </w:tcPr>
          <w:p w14:paraId="2E1150FB" w14:textId="77777777" w:rsidR="007C66F8" w:rsidRDefault="007D504A">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50FC" w14:textId="77777777" w:rsidR="007C66F8" w:rsidRDefault="007D50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E1150FD" w14:textId="77777777" w:rsidR="007C66F8" w:rsidRDefault="007D50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1150FE" w14:textId="77777777" w:rsidR="007C66F8" w:rsidRDefault="007D50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1150FF" w14:textId="77777777" w:rsidR="007C66F8" w:rsidRDefault="007D50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10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3"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114" w14:textId="77777777">
        <w:tc>
          <w:tcPr>
            <w:tcW w:w="4160" w:type="dxa"/>
            <w:tcBorders>
              <w:top w:val="dashed" w:sz="4" w:space="0" w:color="BFBFBF"/>
              <w:left w:val="none" w:sz="4" w:space="0" w:color="6E6E6E"/>
              <w:bottom w:val="dashed" w:sz="4" w:space="0" w:color="BFBFBF"/>
              <w:right w:val="none" w:sz="4" w:space="0" w:color="6E6E6E"/>
            </w:tcBorders>
          </w:tcPr>
          <w:p w14:paraId="2E115108" w14:textId="77777777" w:rsidR="007C66F8" w:rsidRDefault="007D504A">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115109" w14:textId="77777777" w:rsidR="007C66F8" w:rsidRDefault="007D50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11510A"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10B"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510C"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10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0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11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3"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121" w14:textId="77777777">
        <w:tc>
          <w:tcPr>
            <w:tcW w:w="4160" w:type="dxa"/>
            <w:tcBorders>
              <w:top w:val="dashed" w:sz="4" w:space="0" w:color="BFBFBF"/>
              <w:left w:val="none" w:sz="4" w:space="0" w:color="6E6E6E"/>
              <w:bottom w:val="dashed" w:sz="4" w:space="0" w:color="BFBFBF"/>
              <w:right w:val="none" w:sz="4" w:space="0" w:color="6E6E6E"/>
            </w:tcBorders>
          </w:tcPr>
          <w:p w14:paraId="2E115115" w14:textId="77777777" w:rsidR="007C66F8" w:rsidRDefault="007D504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5116" w14:textId="77777777" w:rsidR="007C66F8" w:rsidRDefault="007D50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115117"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118"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5119"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11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1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0"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12E" w14:textId="77777777">
        <w:tc>
          <w:tcPr>
            <w:tcW w:w="4160" w:type="dxa"/>
            <w:tcBorders>
              <w:top w:val="dashed" w:sz="4" w:space="0" w:color="BFBFBF"/>
              <w:left w:val="none" w:sz="4" w:space="0" w:color="6E6E6E"/>
              <w:bottom w:val="dashed" w:sz="4" w:space="0" w:color="BFBFBF"/>
              <w:right w:val="none" w:sz="4" w:space="0" w:color="6E6E6E"/>
            </w:tcBorders>
          </w:tcPr>
          <w:p w14:paraId="2E115122" w14:textId="77777777" w:rsidR="007C66F8" w:rsidRDefault="007D504A">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E115123" w14:textId="77777777" w:rsidR="007C66F8" w:rsidRDefault="007D50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115124"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125"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5126"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12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2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13B" w14:textId="77777777">
        <w:tc>
          <w:tcPr>
            <w:tcW w:w="4160" w:type="dxa"/>
            <w:tcBorders>
              <w:top w:val="dashed" w:sz="4" w:space="0" w:color="BFBFBF"/>
              <w:left w:val="none" w:sz="4" w:space="0" w:color="6E6E6E"/>
              <w:bottom w:val="none" w:sz="4" w:space="0" w:color="FFFFFF"/>
              <w:right w:val="none" w:sz="4" w:space="0" w:color="6E6E6E"/>
            </w:tcBorders>
          </w:tcPr>
          <w:p w14:paraId="2E11512F" w14:textId="77777777" w:rsidR="007C66F8" w:rsidRDefault="007D504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E115130"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115131"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115132"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11513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13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13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36"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37"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13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13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13A" w14:textId="77777777" w:rsidR="007C66F8" w:rsidRDefault="007C66F8">
            <w:pPr>
              <w:pStyle w:val="ProductList-TableBody"/>
              <w:jc w:val="center"/>
            </w:pPr>
          </w:p>
        </w:tc>
      </w:tr>
    </w:tbl>
    <w:p w14:paraId="2E11513C" w14:textId="77777777" w:rsidR="007C66F8" w:rsidRDefault="007D504A">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7C66F8" w14:paraId="2E115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13D"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14:paraId="2E11513E"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13F" w14:textId="77777777" w:rsidR="007C66F8" w:rsidRDefault="007D504A">
            <w:pPr>
              <w:pStyle w:val="ProductList-TableBody"/>
            </w:pPr>
            <w:r>
              <w:rPr>
                <w:color w:val="404040"/>
              </w:rPr>
              <w:t>Nedgraderingar: Ej tillämpligt</w:t>
            </w:r>
          </w:p>
        </w:tc>
      </w:tr>
      <w:tr w:rsidR="007C66F8" w14:paraId="2E11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1"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2"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143"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5"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6"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7" w14:textId="77777777" w:rsidR="007C66F8" w:rsidRDefault="007D504A">
            <w:pPr>
              <w:pStyle w:val="ProductList-TableBody"/>
            </w:pPr>
            <w:r>
              <w:rPr>
                <w:color w:val="404040"/>
              </w:rPr>
              <w:t>Minskning Möjlig: Ej tillämpligt</w:t>
            </w:r>
          </w:p>
        </w:tc>
      </w:tr>
      <w:tr w:rsidR="007C66F8" w14:paraId="2E115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9"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A"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B" w14:textId="77777777" w:rsidR="007C66F8" w:rsidRDefault="007D504A">
            <w:pPr>
              <w:pStyle w:val="ProductList-TableBody"/>
            </w:pPr>
            <w:r>
              <w:rPr>
                <w:color w:val="404040"/>
              </w:rPr>
              <w:t>True-Up Möjlig: Ej tillämpligt</w:t>
            </w:r>
          </w:p>
        </w:tc>
      </w:tr>
      <w:tr w:rsidR="007C66F8" w14:paraId="2E115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D"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E"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4F" w14:textId="77777777" w:rsidR="007C66F8" w:rsidRDefault="007C66F8">
            <w:pPr>
              <w:pStyle w:val="ProductList-TableBody"/>
            </w:pPr>
          </w:p>
        </w:tc>
      </w:tr>
    </w:tbl>
    <w:p w14:paraId="2E115151" w14:textId="77777777" w:rsidR="007C66F8" w:rsidRDefault="007D504A">
      <w:pPr>
        <w:pStyle w:val="ProductList-Offering1SubSection"/>
        <w:outlineLvl w:val="3"/>
      </w:pPr>
      <w:bookmarkStart w:id="124" w:name="_Sec799"/>
      <w:r>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7C66F8" w14:paraId="2E115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152"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153" w14:textId="77777777" w:rsidR="007C66F8" w:rsidRDefault="007D504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E115154"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C66F8" w14:paraId="2E115159" w14:textId="77777777">
        <w:tc>
          <w:tcPr>
            <w:tcW w:w="4040" w:type="dxa"/>
            <w:tcBorders>
              <w:top w:val="single" w:sz="4" w:space="0" w:color="000000"/>
              <w:left w:val="single" w:sz="4" w:space="0" w:color="000000"/>
              <w:bottom w:val="single" w:sz="4" w:space="0" w:color="000000"/>
              <w:right w:val="single" w:sz="4" w:space="0" w:color="000000"/>
            </w:tcBorders>
          </w:tcPr>
          <w:p w14:paraId="2E115156"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E115157"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2E115158"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C66F8" w14:paraId="2E115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515A"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5B"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5C" w14:textId="77777777" w:rsidR="007C66F8" w:rsidRDefault="007C66F8">
            <w:pPr>
              <w:pStyle w:val="ProductList-TableBody"/>
            </w:pPr>
          </w:p>
        </w:tc>
      </w:tr>
    </w:tbl>
    <w:p w14:paraId="2E11515E" w14:textId="77777777" w:rsidR="007C66F8" w:rsidRDefault="007C66F8">
      <w:pPr>
        <w:pStyle w:val="ProductList-Body"/>
      </w:pPr>
    </w:p>
    <w:p w14:paraId="2E11515F" w14:textId="77777777" w:rsidR="007C66F8" w:rsidRDefault="007D504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7C66F8" w14:paraId="2E115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160" w14:textId="77777777" w:rsidR="007C66F8" w:rsidRDefault="007D504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E115161" w14:textId="77777777" w:rsidR="007C66F8" w:rsidRDefault="007D504A">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E115162" w14:textId="77777777" w:rsidR="007C66F8" w:rsidRDefault="007D504A">
            <w:pPr>
              <w:pStyle w:val="ProductList-TableBody"/>
            </w:pPr>
            <w:r>
              <w:t>Skype for Business Online Plan 1 User SL</w:t>
            </w:r>
          </w:p>
        </w:tc>
      </w:tr>
      <w:tr w:rsidR="007C66F8" w14:paraId="2E1151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15164"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5165" w14:textId="77777777" w:rsidR="007C66F8" w:rsidRDefault="007D504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E115166" w14:textId="77777777" w:rsidR="007C66F8" w:rsidRDefault="007D504A">
            <w:pPr>
              <w:pStyle w:val="ProductList-TableBody"/>
            </w:pPr>
            <w:r>
              <w:t>Skype for Business Online Plan 2 User SL</w:t>
            </w:r>
          </w:p>
        </w:tc>
      </w:tr>
      <w:tr w:rsidR="007C66F8" w14:paraId="2E1151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15168"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5169" w14:textId="77777777" w:rsidR="007C66F8" w:rsidRDefault="007D504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E11516A" w14:textId="77777777" w:rsidR="007C66F8" w:rsidRDefault="007D504A">
            <w:pPr>
              <w:pStyle w:val="ProductList-TableBody"/>
            </w:pPr>
            <w:r>
              <w:t>Skype for Business Online Plan 2G User SL</w:t>
            </w:r>
          </w:p>
        </w:tc>
      </w:tr>
      <w:tr w:rsidR="007C66F8" w14:paraId="2E1151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16C"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16D"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516E" w14:textId="77777777" w:rsidR="007C66F8" w:rsidRDefault="007C66F8">
            <w:pPr>
              <w:pStyle w:val="ProductList-TableBody"/>
            </w:pPr>
          </w:p>
        </w:tc>
      </w:tr>
    </w:tbl>
    <w:p w14:paraId="2E115170" w14:textId="77777777" w:rsidR="007C66F8" w:rsidRDefault="007C66F8">
      <w:pPr>
        <w:pStyle w:val="ProductList-Body"/>
      </w:pPr>
    </w:p>
    <w:p w14:paraId="2E115171" w14:textId="77777777" w:rsidR="007C66F8" w:rsidRDefault="007D504A">
      <w:pPr>
        <w:pStyle w:val="ProductList-SubClauseHeading"/>
        <w:outlineLvl w:val="5"/>
      </w:pPr>
      <w:r>
        <w:t>3.1.1 Ytterligare Funktioner Kopplade till Skype for Business Server Enterprise CAL</w:t>
      </w:r>
    </w:p>
    <w:p w14:paraId="2E115172" w14:textId="77777777" w:rsidR="007C66F8" w:rsidRDefault="007D504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7C66F8" w14:paraId="2E115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173"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174" w14:textId="77777777" w:rsidR="007C66F8" w:rsidRDefault="007D504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2E115175" w14:textId="77777777" w:rsidR="007C66F8" w:rsidRDefault="007D504A">
            <w:pPr>
              <w:pStyle w:val="ProductList-TableBody"/>
            </w:pPr>
            <w:r>
              <w:t>Skype for Business Online Plan 2 User SL</w:t>
            </w:r>
          </w:p>
        </w:tc>
      </w:tr>
      <w:tr w:rsidR="007C66F8" w14:paraId="2E1151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15177"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5178" w14:textId="77777777" w:rsidR="007C66F8" w:rsidRDefault="007D504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E115179" w14:textId="77777777" w:rsidR="007C66F8" w:rsidRDefault="007D504A">
            <w:pPr>
              <w:pStyle w:val="ProductList-TableBody"/>
            </w:pPr>
            <w:r>
              <w:t>Skype for Business Online Plan 2G User SL</w:t>
            </w:r>
          </w:p>
        </w:tc>
      </w:tr>
      <w:tr w:rsidR="007C66F8" w14:paraId="2E11517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11517B" w14:textId="77777777" w:rsidR="007C66F8" w:rsidRDefault="007C66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517C" w14:textId="77777777" w:rsidR="007C66F8" w:rsidRDefault="007D504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E11517D" w14:textId="77777777" w:rsidR="007C66F8" w:rsidRDefault="007D504A">
            <w:pPr>
              <w:pStyle w:val="ProductList-TableBody"/>
            </w:pPr>
            <w:r>
              <w:t>Live Meeting Professional</w:t>
            </w:r>
            <w:r>
              <w:fldChar w:fldCharType="begin"/>
            </w:r>
            <w:r>
              <w:instrText xml:space="preserve"> XE "Live Meeting Professional" </w:instrText>
            </w:r>
            <w:r>
              <w:fldChar w:fldCharType="end"/>
            </w:r>
            <w:r>
              <w:t xml:space="preserve"> User SL</w:t>
            </w:r>
          </w:p>
        </w:tc>
      </w:tr>
      <w:tr w:rsidR="007C66F8" w14:paraId="2E1151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17F"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180"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5181" w14:textId="77777777" w:rsidR="007C66F8" w:rsidRDefault="007C66F8">
            <w:pPr>
              <w:pStyle w:val="ProductList-TableBody"/>
            </w:pPr>
          </w:p>
        </w:tc>
      </w:tr>
    </w:tbl>
    <w:p w14:paraId="2E115183" w14:textId="77777777" w:rsidR="007C66F8" w:rsidRDefault="007C66F8">
      <w:pPr>
        <w:pStyle w:val="ProductList-BodyIndented"/>
      </w:pPr>
    </w:p>
    <w:p w14:paraId="2E115184" w14:textId="77777777" w:rsidR="007C66F8" w:rsidRDefault="007D504A">
      <w:pPr>
        <w:pStyle w:val="ProductList-SubClauseHeading"/>
        <w:outlineLvl w:val="5"/>
      </w:pPr>
      <w:r>
        <w:t>3.1.2 Ytterligare Funktioner Kopplade till Skype for Business Server Plus CAL</w:t>
      </w:r>
    </w:p>
    <w:p w14:paraId="2E115185" w14:textId="77777777" w:rsidR="007C66F8" w:rsidRDefault="007D504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7C66F8" w14:paraId="2E115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186"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187" w14:textId="77777777" w:rsidR="007C66F8" w:rsidRDefault="007D504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E115188" w14:textId="77777777" w:rsidR="007C66F8" w:rsidRDefault="007D504A">
            <w:pPr>
              <w:pStyle w:val="ProductList-TableBody"/>
            </w:pPr>
            <w:r>
              <w:t xml:space="preserve">Licens som är Likvärdig CAL (se </w:t>
            </w:r>
            <w:hyperlink w:anchor="_Sec591">
              <w:r>
                <w:rPr>
                  <w:color w:val="00467F"/>
                  <w:u w:val="single"/>
                </w:rPr>
                <w:t>Bilaga A</w:t>
              </w:r>
            </w:hyperlink>
            <w:r>
              <w:t>)</w:t>
            </w:r>
          </w:p>
        </w:tc>
      </w:tr>
      <w:tr w:rsidR="007C66F8" w14:paraId="2E1151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18A"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18B" w14:textId="77777777" w:rsidR="007C66F8" w:rsidRDefault="007D504A">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2E11518C" w14:textId="77777777" w:rsidR="007C66F8" w:rsidRDefault="007D504A">
            <w:pPr>
              <w:pStyle w:val="ProductList-TableBody"/>
            </w:pPr>
            <w:r>
              <w:t>Skype for Business Plus CAL-användarlicens</w:t>
            </w:r>
          </w:p>
        </w:tc>
      </w:tr>
    </w:tbl>
    <w:p w14:paraId="2E11518E" w14:textId="77777777" w:rsidR="007C66F8" w:rsidRDefault="007C66F8">
      <w:pPr>
        <w:pStyle w:val="ProductList-BodyIndented"/>
      </w:pPr>
    </w:p>
    <w:p w14:paraId="2E11518F" w14:textId="77777777" w:rsidR="007C66F8" w:rsidRDefault="007D504A">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7C66F8" w14:paraId="2E115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190" w14:textId="77777777" w:rsidR="007C66F8" w:rsidRDefault="007D504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2E115191" w14:textId="77777777" w:rsidR="007C66F8" w:rsidRDefault="007D504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E115192" w14:textId="77777777" w:rsidR="007C66F8" w:rsidRDefault="007D504A">
            <w:pPr>
              <w:pStyle w:val="ProductList-TableBody"/>
            </w:pPr>
            <w:r>
              <w:t>Audio/Video Conferencing Server Role</w:t>
            </w:r>
          </w:p>
        </w:tc>
      </w:tr>
      <w:tr w:rsidR="007C66F8" w14:paraId="2E115197" w14:textId="77777777">
        <w:tc>
          <w:tcPr>
            <w:tcW w:w="4040" w:type="dxa"/>
            <w:tcBorders>
              <w:top w:val="single" w:sz="4" w:space="0" w:color="000000"/>
              <w:left w:val="single" w:sz="4" w:space="0" w:color="000000"/>
              <w:bottom w:val="single" w:sz="4" w:space="0" w:color="000000"/>
              <w:right w:val="single" w:sz="4" w:space="0" w:color="000000"/>
            </w:tcBorders>
          </w:tcPr>
          <w:p w14:paraId="2E115194" w14:textId="77777777" w:rsidR="007C66F8" w:rsidRDefault="007D504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E115195" w14:textId="77777777" w:rsidR="007C66F8" w:rsidRDefault="007D504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E115196" w14:textId="77777777" w:rsidR="007C66F8" w:rsidRDefault="007D504A">
            <w:pPr>
              <w:pStyle w:val="ProductList-TableBody"/>
            </w:pPr>
            <w:r>
              <w:t>Director Role</w:t>
            </w:r>
          </w:p>
        </w:tc>
      </w:tr>
      <w:tr w:rsidR="007C66F8" w14:paraId="2E11519B" w14:textId="77777777">
        <w:tc>
          <w:tcPr>
            <w:tcW w:w="4040" w:type="dxa"/>
            <w:tcBorders>
              <w:top w:val="single" w:sz="4" w:space="0" w:color="000000"/>
              <w:left w:val="single" w:sz="4" w:space="0" w:color="000000"/>
              <w:bottom w:val="single" w:sz="4" w:space="0" w:color="000000"/>
              <w:right w:val="single" w:sz="4" w:space="0" w:color="000000"/>
            </w:tcBorders>
          </w:tcPr>
          <w:p w14:paraId="2E115198" w14:textId="77777777" w:rsidR="007C66F8" w:rsidRDefault="007D504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E115199" w14:textId="77777777" w:rsidR="007C66F8" w:rsidRDefault="007D504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E11519A" w14:textId="77777777" w:rsidR="007C66F8" w:rsidRDefault="007D504A">
            <w:pPr>
              <w:pStyle w:val="ProductList-TableBody"/>
            </w:pPr>
            <w:r>
              <w:t>Mediation Server Role</w:t>
            </w:r>
          </w:p>
        </w:tc>
      </w:tr>
      <w:tr w:rsidR="007C66F8" w14:paraId="2E11519F" w14:textId="77777777">
        <w:tc>
          <w:tcPr>
            <w:tcW w:w="4040" w:type="dxa"/>
            <w:tcBorders>
              <w:top w:val="single" w:sz="4" w:space="0" w:color="000000"/>
              <w:left w:val="single" w:sz="4" w:space="0" w:color="000000"/>
              <w:bottom w:val="single" w:sz="4" w:space="0" w:color="000000"/>
              <w:right w:val="single" w:sz="4" w:space="0" w:color="000000"/>
            </w:tcBorders>
          </w:tcPr>
          <w:p w14:paraId="2E11519C" w14:textId="77777777" w:rsidR="007C66F8" w:rsidRDefault="007D50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E11519D" w14:textId="77777777" w:rsidR="007C66F8" w:rsidRDefault="007D504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2E11519E" w14:textId="77777777" w:rsidR="007C66F8" w:rsidRDefault="007D504A">
            <w:pPr>
              <w:pStyle w:val="ProductList-TableBody"/>
            </w:pPr>
            <w:r>
              <w:t>Administrativa verktyg för Microsoft Lync Server 2013 Group Chat</w:t>
            </w:r>
          </w:p>
        </w:tc>
      </w:tr>
      <w:tr w:rsidR="007C66F8" w14:paraId="2E1151A3" w14:textId="77777777">
        <w:tc>
          <w:tcPr>
            <w:tcW w:w="4040" w:type="dxa"/>
            <w:tcBorders>
              <w:top w:val="single" w:sz="4" w:space="0" w:color="000000"/>
              <w:left w:val="single" w:sz="4" w:space="0" w:color="000000"/>
              <w:bottom w:val="single" w:sz="4" w:space="0" w:color="000000"/>
              <w:right w:val="single" w:sz="4" w:space="0" w:color="000000"/>
            </w:tcBorders>
          </w:tcPr>
          <w:p w14:paraId="2E1151A0" w14:textId="77777777" w:rsidR="007C66F8" w:rsidRDefault="007D504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E1151A1" w14:textId="77777777" w:rsidR="007C66F8" w:rsidRDefault="007D504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E1151A2" w14:textId="77777777" w:rsidR="007C66F8" w:rsidRDefault="007D504A">
            <w:pPr>
              <w:pStyle w:val="ProductList-TableBody"/>
            </w:pPr>
            <w:r>
              <w:t>PowerShell Snap-in</w:t>
            </w:r>
          </w:p>
        </w:tc>
      </w:tr>
      <w:tr w:rsidR="007C66F8" w14:paraId="2E1151A7" w14:textId="77777777">
        <w:tc>
          <w:tcPr>
            <w:tcW w:w="4040" w:type="dxa"/>
            <w:tcBorders>
              <w:top w:val="single" w:sz="4" w:space="0" w:color="000000"/>
              <w:left w:val="single" w:sz="4" w:space="0" w:color="000000"/>
              <w:bottom w:val="single" w:sz="4" w:space="0" w:color="000000"/>
              <w:right w:val="single" w:sz="4" w:space="0" w:color="000000"/>
            </w:tcBorders>
          </w:tcPr>
          <w:p w14:paraId="2E1151A4" w14:textId="77777777" w:rsidR="007C66F8" w:rsidRDefault="007D504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E1151A5" w14:textId="77777777" w:rsidR="007C66F8" w:rsidRDefault="007D504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E1151A6" w14:textId="77777777" w:rsidR="007C66F8" w:rsidRDefault="007D504A">
            <w:pPr>
              <w:pStyle w:val="ProductList-TableBody"/>
            </w:pPr>
            <w:r>
              <w:t>Survivable Branch Appliance Role</w:t>
            </w:r>
          </w:p>
        </w:tc>
      </w:tr>
      <w:tr w:rsidR="007C66F8" w14:paraId="2E1151AB" w14:textId="77777777">
        <w:tc>
          <w:tcPr>
            <w:tcW w:w="4040" w:type="dxa"/>
            <w:tcBorders>
              <w:top w:val="single" w:sz="4" w:space="0" w:color="000000"/>
              <w:left w:val="single" w:sz="4" w:space="0" w:color="000000"/>
              <w:bottom w:val="single" w:sz="4" w:space="0" w:color="000000"/>
              <w:right w:val="single" w:sz="4" w:space="0" w:color="000000"/>
            </w:tcBorders>
          </w:tcPr>
          <w:p w14:paraId="2E1151A8" w14:textId="77777777" w:rsidR="007C66F8" w:rsidRDefault="007D504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E1151A9" w14:textId="77777777" w:rsidR="007C66F8" w:rsidRDefault="007D504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E1151AA" w14:textId="77777777" w:rsidR="007C66F8" w:rsidRDefault="007D504A">
            <w:pPr>
              <w:pStyle w:val="ProductList-TableBody"/>
            </w:pPr>
            <w:r>
              <w:t>Video Interop Server Role</w:t>
            </w:r>
          </w:p>
        </w:tc>
      </w:tr>
      <w:tr w:rsidR="007C66F8" w14:paraId="2E1151AF" w14:textId="77777777">
        <w:tc>
          <w:tcPr>
            <w:tcW w:w="4040" w:type="dxa"/>
            <w:tcBorders>
              <w:top w:val="single" w:sz="4" w:space="0" w:color="000000"/>
              <w:left w:val="single" w:sz="4" w:space="0" w:color="000000"/>
              <w:bottom w:val="single" w:sz="4" w:space="0" w:color="000000"/>
              <w:right w:val="single" w:sz="4" w:space="0" w:color="000000"/>
            </w:tcBorders>
          </w:tcPr>
          <w:p w14:paraId="2E1151AC" w14:textId="77777777" w:rsidR="007C66F8" w:rsidRDefault="007D504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E1151A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1151AE" w14:textId="77777777" w:rsidR="007C66F8" w:rsidRDefault="007C66F8">
            <w:pPr>
              <w:pStyle w:val="ProductList-TableBody"/>
            </w:pPr>
          </w:p>
        </w:tc>
      </w:tr>
    </w:tbl>
    <w:p w14:paraId="2E1151B0" w14:textId="77777777" w:rsidR="007C66F8" w:rsidRDefault="007D504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7C66F8" w14:paraId="2E115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1B1"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1B2"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1B3" w14:textId="77777777" w:rsidR="007C66F8" w:rsidRDefault="007D504A">
            <w:pPr>
              <w:pStyle w:val="ProductList-TableBody"/>
            </w:pPr>
            <w:r>
              <w:rPr>
                <w:color w:val="404040"/>
              </w:rPr>
              <w:t>Övertagande Rättigheter: Ej tillämpligt</w:t>
            </w:r>
          </w:p>
        </w:tc>
      </w:tr>
      <w:tr w:rsidR="007C66F8" w14:paraId="2E1151B8" w14:textId="77777777">
        <w:tc>
          <w:tcPr>
            <w:tcW w:w="4040" w:type="dxa"/>
            <w:tcBorders>
              <w:top w:val="single" w:sz="4" w:space="0" w:color="000000"/>
              <w:left w:val="single" w:sz="4" w:space="0" w:color="000000"/>
              <w:bottom w:val="single" w:sz="4" w:space="0" w:color="000000"/>
              <w:right w:val="single" w:sz="4" w:space="0" w:color="000000"/>
            </w:tcBorders>
          </w:tcPr>
          <w:p w14:paraId="2E1151B5"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2E1151B6"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B7" w14:textId="77777777" w:rsidR="007C66F8" w:rsidRDefault="007D504A">
            <w:pPr>
              <w:pStyle w:val="ProductList-TableBody"/>
            </w:pPr>
            <w:r>
              <w:rPr>
                <w:color w:val="404040"/>
              </w:rPr>
              <w:t>Glidande Rättigheter: Ej tillämpligt</w:t>
            </w:r>
          </w:p>
        </w:tc>
      </w:tr>
      <w:tr w:rsidR="007C66F8" w14:paraId="2E115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B9"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B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BB" w14:textId="77777777" w:rsidR="007C66F8" w:rsidRDefault="007C66F8">
            <w:pPr>
              <w:pStyle w:val="ProductList-TableBody"/>
            </w:pPr>
          </w:p>
        </w:tc>
      </w:tr>
    </w:tbl>
    <w:p w14:paraId="2E1151BD"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1B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1C0" w14:textId="77777777" w:rsidR="007C66F8" w:rsidRDefault="007C66F8">
      <w:pPr>
        <w:pStyle w:val="ProductList-Body"/>
      </w:pPr>
    </w:p>
    <w:p w14:paraId="2E1151C1" w14:textId="77777777" w:rsidR="007C66F8" w:rsidRDefault="007D504A">
      <w:pPr>
        <w:pStyle w:val="ProductList-Offering1HeadingNoBorder"/>
        <w:outlineLvl w:val="1"/>
      </w:pPr>
      <w:bookmarkStart w:id="126" w:name="_Sec883"/>
      <w:r>
        <w:t>R Server</w:t>
      </w:r>
      <w:bookmarkEnd w:id="126"/>
      <w:r>
        <w:fldChar w:fldCharType="begin"/>
      </w:r>
      <w:r>
        <w:instrText xml:space="preserve"> TC "</w:instrText>
      </w:r>
      <w:bookmarkStart w:id="127" w:name="_Toc454827299"/>
      <w:r>
        <w:instrText>R Server</w:instrText>
      </w:r>
      <w:bookmarkEnd w:id="127"/>
      <w:r>
        <w:instrText>" \l 2</w:instrText>
      </w:r>
      <w:r>
        <w:fldChar w:fldCharType="end"/>
      </w:r>
    </w:p>
    <w:p w14:paraId="2E1151C2" w14:textId="77777777" w:rsidR="007C66F8" w:rsidRDefault="007D504A">
      <w:pPr>
        <w:pStyle w:val="ProductList-Offering1SubSection"/>
        <w:outlineLvl w:val="2"/>
      </w:pPr>
      <w:bookmarkStart w:id="128" w:name="_Sec884"/>
      <w:r>
        <w:lastRenderedPageBreak/>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C66F8" w14:paraId="2E1151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E1151C3" w14:textId="77777777" w:rsidR="007C66F8" w:rsidRDefault="007D504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1151C4"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1151C5"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1151C6"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1151C7"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1C8"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1C9"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1CA"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E1151CB"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1CC"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1CD"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1CE"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1DC" w14:textId="77777777">
        <w:tc>
          <w:tcPr>
            <w:tcW w:w="4160" w:type="dxa"/>
            <w:tcBorders>
              <w:top w:val="none" w:sz="4" w:space="0" w:color="FFFFFF"/>
              <w:left w:val="none" w:sz="4" w:space="0" w:color="FFFFFF"/>
              <w:bottom w:val="dashed" w:sz="4" w:space="0" w:color="BFBFBF"/>
              <w:right w:val="none" w:sz="4" w:space="0" w:color="FFFFFF"/>
            </w:tcBorders>
          </w:tcPr>
          <w:p w14:paraId="2E1151D0" w14:textId="77777777" w:rsidR="007C66F8" w:rsidRDefault="007D504A">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E1151D1" w14:textId="77777777" w:rsidR="007C66F8" w:rsidRDefault="007D504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E1151D2" w14:textId="77777777" w:rsidR="007C66F8" w:rsidRDefault="007C66F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E1151D3" w14:textId="77777777" w:rsidR="007C66F8" w:rsidRDefault="007C66F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E1151D4" w14:textId="77777777" w:rsidR="007C66F8" w:rsidRDefault="007C66F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E1151D5"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D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D7" w14:textId="77777777" w:rsidR="007C66F8" w:rsidRDefault="007C66F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1151D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D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D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D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1E9" w14:textId="77777777">
        <w:tc>
          <w:tcPr>
            <w:tcW w:w="4160" w:type="dxa"/>
            <w:tcBorders>
              <w:top w:val="dashed" w:sz="4" w:space="0" w:color="BFBFBF"/>
              <w:left w:val="none" w:sz="4" w:space="0" w:color="FFFFFF"/>
              <w:bottom w:val="dashed" w:sz="4" w:space="0" w:color="BFBFBF"/>
              <w:right w:val="none" w:sz="4" w:space="0" w:color="FFFFFF"/>
            </w:tcBorders>
          </w:tcPr>
          <w:p w14:paraId="2E1151DD" w14:textId="77777777" w:rsidR="007C66F8" w:rsidRDefault="007D504A">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E1151DE" w14:textId="77777777" w:rsidR="007C66F8" w:rsidRDefault="007D50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E1151DF" w14:textId="77777777" w:rsidR="007C66F8" w:rsidRDefault="007C66F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E1151E0" w14:textId="77777777" w:rsidR="007C66F8" w:rsidRDefault="007C66F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E1151E1" w14:textId="77777777" w:rsidR="007C66F8" w:rsidRDefault="007C66F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E1151E2"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E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E4" w14:textId="77777777" w:rsidR="007C66F8" w:rsidRDefault="007C66F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1151E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E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E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E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1F6" w14:textId="77777777">
        <w:tc>
          <w:tcPr>
            <w:tcW w:w="4160" w:type="dxa"/>
            <w:tcBorders>
              <w:top w:val="dashed" w:sz="4" w:space="0" w:color="BFBFBF"/>
              <w:left w:val="none" w:sz="4" w:space="0" w:color="FFFFFF"/>
              <w:bottom w:val="dashed" w:sz="4" w:space="0" w:color="BFBFBF"/>
              <w:right w:val="none" w:sz="4" w:space="0" w:color="FFFFFF"/>
            </w:tcBorders>
          </w:tcPr>
          <w:p w14:paraId="2E1151EA" w14:textId="77777777" w:rsidR="007C66F8" w:rsidRDefault="007D504A">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E1151EB" w14:textId="77777777" w:rsidR="007C66F8" w:rsidRDefault="007D50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E1151EC" w14:textId="77777777" w:rsidR="007C66F8" w:rsidRDefault="007C66F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E1151ED" w14:textId="77777777" w:rsidR="007C66F8" w:rsidRDefault="007C66F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E1151EE" w14:textId="77777777" w:rsidR="007C66F8" w:rsidRDefault="007C66F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E1151E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F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F1" w14:textId="77777777" w:rsidR="007C66F8" w:rsidRDefault="007C66F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1151F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F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F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1F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1F7" w14:textId="77777777" w:rsidR="007C66F8" w:rsidRDefault="007D504A">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7C66F8" w14:paraId="2E115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1F8" w14:textId="77777777" w:rsidR="007C66F8" w:rsidRDefault="007D504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E1151F9"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1FA" w14:textId="77777777" w:rsidR="007C66F8" w:rsidRDefault="007D504A">
            <w:pPr>
              <w:pStyle w:val="ProductList-TableBody"/>
            </w:pPr>
            <w:r>
              <w:rPr>
                <w:color w:val="404040"/>
              </w:rPr>
              <w:t>Nedgraderingar: Ej tillämpligt</w:t>
            </w:r>
          </w:p>
        </w:tc>
      </w:tr>
      <w:tr w:rsidR="007C66F8" w14:paraId="2E115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FC"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1FD"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1FE"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7C66F8" w14:paraId="2E115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0"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201"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2" w14:textId="77777777" w:rsidR="007C66F8" w:rsidRDefault="007D504A">
            <w:pPr>
              <w:pStyle w:val="ProductList-TableBody"/>
            </w:pPr>
            <w:r>
              <w:rPr>
                <w:color w:val="404040"/>
              </w:rPr>
              <w:t>Minskning Möjlig: Ej tillämpligt</w:t>
            </w:r>
          </w:p>
        </w:tc>
      </w:tr>
      <w:tr w:rsidR="007C66F8" w14:paraId="2E115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4"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5"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6" w14:textId="77777777" w:rsidR="007C66F8" w:rsidRDefault="007D504A">
            <w:pPr>
              <w:pStyle w:val="ProductList-TableBody"/>
            </w:pPr>
            <w:r>
              <w:rPr>
                <w:color w:val="404040"/>
              </w:rPr>
              <w:t>True-Up Möjlig: Ej tillämpligt</w:t>
            </w:r>
          </w:p>
        </w:tc>
      </w:tr>
      <w:tr w:rsidR="007C66F8" w14:paraId="2E115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8"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0A" w14:textId="77777777" w:rsidR="007C66F8" w:rsidRDefault="007C66F8">
            <w:pPr>
              <w:pStyle w:val="ProductList-TableBody"/>
            </w:pPr>
          </w:p>
        </w:tc>
      </w:tr>
    </w:tbl>
    <w:p w14:paraId="2E11520C" w14:textId="77777777" w:rsidR="007C66F8" w:rsidRDefault="007D504A">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7C66F8" w14:paraId="2E115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20D"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14:paraId="2E11520E"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20F" w14:textId="77777777" w:rsidR="007C66F8" w:rsidRDefault="007D504A">
            <w:pPr>
              <w:pStyle w:val="ProductList-TableBody"/>
            </w:pPr>
            <w:r>
              <w:rPr>
                <w:color w:val="404040"/>
              </w:rPr>
              <w:t>Tilläggsprogramvara: Ej tillämpligt</w:t>
            </w:r>
          </w:p>
        </w:tc>
      </w:tr>
      <w:tr w:rsidR="007C66F8" w14:paraId="2E115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11"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12"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13" w14:textId="77777777" w:rsidR="007C66F8" w:rsidRDefault="007D504A">
            <w:pPr>
              <w:pStyle w:val="ProductList-TableBody"/>
            </w:pPr>
            <w:r>
              <w:rPr>
                <w:color w:val="404040"/>
              </w:rPr>
              <w:t>Tekniker som ingår: Ej tillämpligt</w:t>
            </w:r>
          </w:p>
        </w:tc>
      </w:tr>
      <w:tr w:rsidR="007C66F8" w14:paraId="2E115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15"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16"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17" w14:textId="77777777" w:rsidR="007C66F8" w:rsidRDefault="007C66F8">
            <w:pPr>
              <w:pStyle w:val="ProductList-TableBody"/>
            </w:pPr>
          </w:p>
        </w:tc>
      </w:tr>
    </w:tbl>
    <w:p w14:paraId="2E115219" w14:textId="77777777" w:rsidR="007C66F8" w:rsidRDefault="007C66F8">
      <w:pPr>
        <w:pStyle w:val="ProductList-Body"/>
      </w:pPr>
    </w:p>
    <w:p w14:paraId="2E11521A" w14:textId="77777777" w:rsidR="007C66F8" w:rsidRDefault="007D504A">
      <w:pPr>
        <w:pStyle w:val="ProductList-ClauseHeading"/>
        <w:outlineLvl w:val="3"/>
      </w:pPr>
      <w:r>
        <w:t>3.1 R Server 2016 för Hadoop och R Server för Teradata DB</w:t>
      </w:r>
    </w:p>
    <w:p w14:paraId="2E11521B" w14:textId="77777777" w:rsidR="007C66F8" w:rsidRDefault="007D504A">
      <w:pPr>
        <w:pStyle w:val="ProductList-Body"/>
      </w:pPr>
      <w:r>
        <w:t xml:space="preserve">Varje Serverlicens för R Server 2016 för Hadoop och R Server 2016 för Teradata DB täcker upp till 16 kärnor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14:paraId="2E11521C" w14:textId="77777777" w:rsidR="007C66F8" w:rsidRDefault="007C66F8">
      <w:pPr>
        <w:pStyle w:val="ProductList-Body"/>
      </w:pPr>
    </w:p>
    <w:p w14:paraId="2E11521D" w14:textId="77777777" w:rsidR="007C66F8" w:rsidRDefault="007D504A">
      <w:pPr>
        <w:pStyle w:val="ProductList-ClauseHeading"/>
        <w:outlineLvl w:val="3"/>
      </w:pPr>
      <w:r>
        <w:t>3.2 GNU Lesser General Public-licensierade bibliotek</w:t>
      </w:r>
    </w:p>
    <w:p w14:paraId="2E11521E" w14:textId="77777777" w:rsidR="007C66F8" w:rsidRDefault="007D504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14:paraId="2E11521F" w14:textId="77777777" w:rsidR="007C66F8" w:rsidRDefault="007D504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7C66F8" w14:paraId="2E115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220"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221"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222" w14:textId="77777777" w:rsidR="007C66F8" w:rsidRDefault="007D504A">
            <w:pPr>
              <w:pStyle w:val="ProductList-TableBody"/>
            </w:pPr>
            <w:r>
              <w:rPr>
                <w:color w:val="404040"/>
              </w:rPr>
              <w:t>Övertagande Rättigheter: Ej tillämpligt</w:t>
            </w:r>
          </w:p>
        </w:tc>
      </w:tr>
      <w:tr w:rsidR="007C66F8" w14:paraId="2E115227" w14:textId="77777777">
        <w:tc>
          <w:tcPr>
            <w:tcW w:w="4040" w:type="dxa"/>
            <w:tcBorders>
              <w:top w:val="single" w:sz="4" w:space="0" w:color="000000"/>
              <w:left w:val="single" w:sz="4" w:space="0" w:color="000000"/>
              <w:bottom w:val="single" w:sz="4" w:space="0" w:color="000000"/>
              <w:right w:val="single" w:sz="4" w:space="0" w:color="000000"/>
            </w:tcBorders>
          </w:tcPr>
          <w:p w14:paraId="2E115224"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25"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26" w14:textId="77777777" w:rsidR="007C66F8" w:rsidRDefault="007D504A">
            <w:pPr>
              <w:pStyle w:val="ProductList-TableBody"/>
            </w:pPr>
            <w:r>
              <w:rPr>
                <w:color w:val="404040"/>
              </w:rPr>
              <w:t>Glidande Rättigheter: Ej tillämpligt</w:t>
            </w:r>
          </w:p>
        </w:tc>
      </w:tr>
      <w:tr w:rsidR="007C66F8" w14:paraId="2E11522B" w14:textId="77777777">
        <w:tc>
          <w:tcPr>
            <w:tcW w:w="4040" w:type="dxa"/>
            <w:tcBorders>
              <w:top w:val="single" w:sz="4" w:space="0" w:color="000000"/>
              <w:left w:val="single" w:sz="4" w:space="0" w:color="000000"/>
              <w:bottom w:val="single" w:sz="4" w:space="0" w:color="000000"/>
              <w:right w:val="single" w:sz="4" w:space="0" w:color="000000"/>
            </w:tcBorders>
          </w:tcPr>
          <w:p w14:paraId="2E115228"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2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2A" w14:textId="77777777" w:rsidR="007C66F8" w:rsidRDefault="007C66F8">
            <w:pPr>
              <w:pStyle w:val="ProductList-TableBody"/>
            </w:pPr>
          </w:p>
        </w:tc>
      </w:tr>
    </w:tbl>
    <w:p w14:paraId="2E11522C"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22D"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22F" w14:textId="77777777" w:rsidR="007C66F8" w:rsidRDefault="007C66F8">
      <w:pPr>
        <w:pStyle w:val="ProductList-Body"/>
      </w:pPr>
    </w:p>
    <w:p w14:paraId="2E115230" w14:textId="77777777" w:rsidR="007C66F8" w:rsidRDefault="007D504A">
      <w:pPr>
        <w:pStyle w:val="ProductList-Offering1HeadingNoBorder"/>
        <w:outlineLvl w:val="1"/>
      </w:pPr>
      <w:bookmarkStart w:id="132" w:name="_Sec614"/>
      <w:r>
        <w:t>SQL Server</w:t>
      </w:r>
      <w:bookmarkEnd w:id="132"/>
      <w:r>
        <w:fldChar w:fldCharType="begin"/>
      </w:r>
      <w:r>
        <w:instrText xml:space="preserve"> TC "</w:instrText>
      </w:r>
      <w:bookmarkStart w:id="133" w:name="_Toc454827300"/>
      <w:r>
        <w:instrText>SQL Server</w:instrText>
      </w:r>
      <w:bookmarkEnd w:id="133"/>
      <w:r>
        <w:instrText>" \l 2</w:instrText>
      </w:r>
      <w:r>
        <w:fldChar w:fldCharType="end"/>
      </w:r>
    </w:p>
    <w:p w14:paraId="2E115231" w14:textId="77777777" w:rsidR="007C66F8" w:rsidRDefault="007D504A">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7C66F8" w14:paraId="2E1152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232" w14:textId="77777777" w:rsidR="007C66F8" w:rsidRDefault="007D504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3"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4"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5"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6"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7"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8"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9"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A"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B"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C"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23D"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24B" w14:textId="77777777">
        <w:tc>
          <w:tcPr>
            <w:tcW w:w="4160" w:type="dxa"/>
            <w:tcBorders>
              <w:top w:val="single" w:sz="6" w:space="0" w:color="FFFFFF"/>
              <w:left w:val="none" w:sz="4" w:space="0" w:color="6E6E6E"/>
              <w:bottom w:val="dashed" w:sz="4" w:space="0" w:color="BFBFBF"/>
              <w:right w:val="none" w:sz="4" w:space="0" w:color="6E6E6E"/>
            </w:tcBorders>
          </w:tcPr>
          <w:p w14:paraId="2E11523F" w14:textId="77777777" w:rsidR="007C66F8" w:rsidRDefault="007D504A">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2E115240" w14:textId="77777777" w:rsidR="007C66F8" w:rsidRDefault="007D504A">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2E115241" w14:textId="77777777" w:rsidR="007C66F8" w:rsidRDefault="007D504A">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2E115242" w14:textId="77777777" w:rsidR="007C66F8" w:rsidRDefault="007D504A">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2E115243" w14:textId="77777777" w:rsidR="007C66F8" w:rsidRDefault="007D504A">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7"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4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258" w14:textId="77777777">
        <w:tc>
          <w:tcPr>
            <w:tcW w:w="4160" w:type="dxa"/>
            <w:tcBorders>
              <w:top w:val="dashed" w:sz="4" w:space="0" w:color="BFBFBF"/>
              <w:left w:val="none" w:sz="4" w:space="0" w:color="6E6E6E"/>
              <w:bottom w:val="dashed" w:sz="4" w:space="0" w:color="BFBFBF"/>
              <w:right w:val="none" w:sz="4" w:space="0" w:color="6E6E6E"/>
            </w:tcBorders>
          </w:tcPr>
          <w:p w14:paraId="2E11524C" w14:textId="77777777" w:rsidR="007C66F8" w:rsidRDefault="007D504A">
            <w:pPr>
              <w:pStyle w:val="ProductList-TableBody"/>
            </w:pPr>
            <w:r>
              <w:t>SQL Server 2016 Standard Core</w:t>
            </w:r>
            <w:r>
              <w:fldChar w:fldCharType="begin"/>
            </w:r>
            <w:r>
              <w:instrText xml:space="preserve"> XE "SQL Server 2016 Standard Core" </w:instrText>
            </w:r>
            <w:r>
              <w:fldChar w:fldCharType="end"/>
            </w:r>
            <w:r>
              <w:t xml:space="preserve"> (2 pack Core-license)</w:t>
            </w:r>
          </w:p>
        </w:tc>
        <w:tc>
          <w:tcPr>
            <w:tcW w:w="740" w:type="dxa"/>
            <w:tcBorders>
              <w:top w:val="dashed" w:sz="4" w:space="0" w:color="BFBFBF"/>
              <w:left w:val="none" w:sz="4" w:space="0" w:color="6E6E6E"/>
              <w:bottom w:val="dashed" w:sz="4" w:space="0" w:color="BFBFBF"/>
              <w:right w:val="none" w:sz="4" w:space="0" w:color="6E6E6E"/>
            </w:tcBorders>
          </w:tcPr>
          <w:p w14:paraId="2E11524D" w14:textId="77777777" w:rsidR="007C66F8" w:rsidRDefault="007D504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E11524E" w14:textId="77777777" w:rsidR="007C66F8" w:rsidRDefault="007D504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2E11524F" w14:textId="77777777" w:rsidR="007C66F8" w:rsidRDefault="007D504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2E115250" w14:textId="77777777" w:rsidR="007C66F8" w:rsidRDefault="007D50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265" w14:textId="77777777">
        <w:tc>
          <w:tcPr>
            <w:tcW w:w="4160" w:type="dxa"/>
            <w:tcBorders>
              <w:top w:val="dashed" w:sz="4" w:space="0" w:color="BFBFBF"/>
              <w:left w:val="none" w:sz="4" w:space="0" w:color="6E6E6E"/>
              <w:bottom w:val="dashed" w:sz="4" w:space="0" w:color="BFBFBF"/>
              <w:right w:val="none" w:sz="4" w:space="0" w:color="6E6E6E"/>
            </w:tcBorders>
          </w:tcPr>
          <w:p w14:paraId="2E115259" w14:textId="77777777" w:rsidR="007C66F8" w:rsidRDefault="007D504A">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2E11525A" w14:textId="77777777" w:rsidR="007C66F8" w:rsidRDefault="007D504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E11525B" w14:textId="77777777" w:rsidR="007C66F8" w:rsidRDefault="007C66F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2E11525C" w14:textId="77777777" w:rsidR="007C66F8" w:rsidRDefault="007C66F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2E11525D" w14:textId="77777777" w:rsidR="007C66F8" w:rsidRDefault="007D504A">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5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272" w14:textId="77777777">
        <w:tc>
          <w:tcPr>
            <w:tcW w:w="4160" w:type="dxa"/>
            <w:tcBorders>
              <w:top w:val="dashed" w:sz="4" w:space="0" w:color="BFBFBF"/>
              <w:left w:val="none" w:sz="4" w:space="0" w:color="6E6E6E"/>
              <w:bottom w:val="dashed" w:sz="4" w:space="0" w:color="BFBFBF"/>
              <w:right w:val="none" w:sz="4" w:space="0" w:color="6E6E6E"/>
            </w:tcBorders>
          </w:tcPr>
          <w:p w14:paraId="2E115266" w14:textId="77777777" w:rsidR="007C66F8" w:rsidRDefault="007D504A">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740" w:type="dxa"/>
            <w:tcBorders>
              <w:top w:val="dashed" w:sz="4" w:space="0" w:color="BFBFBF"/>
              <w:left w:val="none" w:sz="4" w:space="0" w:color="6E6E6E"/>
              <w:bottom w:val="dashed" w:sz="4" w:space="0" w:color="BFBFBF"/>
              <w:right w:val="none" w:sz="4" w:space="0" w:color="6E6E6E"/>
            </w:tcBorders>
          </w:tcPr>
          <w:p w14:paraId="2E115267" w14:textId="77777777" w:rsidR="007C66F8" w:rsidRDefault="007D504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E115268" w14:textId="77777777" w:rsidR="007C66F8" w:rsidRDefault="007D504A">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2E115269" w14:textId="77777777" w:rsidR="007C66F8" w:rsidRDefault="007D504A">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2E11526A" w14:textId="77777777" w:rsidR="007C66F8" w:rsidRDefault="007D504A">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6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27F" w14:textId="77777777">
        <w:tc>
          <w:tcPr>
            <w:tcW w:w="4160" w:type="dxa"/>
            <w:tcBorders>
              <w:top w:val="dashed" w:sz="4" w:space="0" w:color="BFBFBF"/>
              <w:left w:val="none" w:sz="4" w:space="0" w:color="6E6E6E"/>
              <w:bottom w:val="dashed" w:sz="4" w:space="0" w:color="BFBFBF"/>
              <w:right w:val="none" w:sz="4" w:space="0" w:color="6E6E6E"/>
            </w:tcBorders>
          </w:tcPr>
          <w:p w14:paraId="2E115273" w14:textId="77777777" w:rsidR="007C66F8" w:rsidRDefault="007D504A">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2E115274" w14:textId="77777777" w:rsidR="007C66F8" w:rsidRDefault="007D504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E115275" w14:textId="77777777" w:rsidR="007C66F8" w:rsidRDefault="007D504A">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2E115276" w14:textId="77777777" w:rsidR="007C66F8" w:rsidRDefault="007D504A">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2E115277"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B"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27E"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280" w14:textId="77777777" w:rsidR="007C66F8" w:rsidRDefault="007D504A">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7C66F8" w14:paraId="2E115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115281"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E115282"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2E115283" w14:textId="77777777" w:rsidR="007C66F8" w:rsidRDefault="007D504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7C66F8" w14:paraId="2E115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85"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86"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287"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89"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28A"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8B" w14:textId="77777777" w:rsidR="007C66F8" w:rsidRDefault="007D504A">
            <w:pPr>
              <w:pStyle w:val="ProductList-TableBody"/>
            </w:pPr>
            <w:r>
              <w:rPr>
                <w:color w:val="404040"/>
              </w:rPr>
              <w:t>Minskning Möjlig: Ej tillämpligt</w:t>
            </w:r>
          </w:p>
        </w:tc>
      </w:tr>
      <w:tr w:rsidR="007C66F8" w14:paraId="2E115290" w14:textId="77777777">
        <w:tc>
          <w:tcPr>
            <w:tcW w:w="4040" w:type="dxa"/>
            <w:tcBorders>
              <w:top w:val="single" w:sz="4" w:space="0" w:color="000000"/>
              <w:left w:val="single" w:sz="4" w:space="0" w:color="000000"/>
              <w:bottom w:val="single" w:sz="4" w:space="0" w:color="000000"/>
              <w:right w:val="single" w:sz="4" w:space="0" w:color="000000"/>
            </w:tcBorders>
          </w:tcPr>
          <w:p w14:paraId="2E11528D" w14:textId="77777777" w:rsidR="007C66F8" w:rsidRDefault="007D504A">
            <w:pPr>
              <w:pStyle w:val="ProductList-TableBody"/>
            </w:pPr>
            <w:r>
              <w:lastRenderedPageBreak/>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8E"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8F" w14:textId="77777777" w:rsidR="007C66F8" w:rsidRDefault="007D504A">
            <w:pPr>
              <w:pStyle w:val="ProductList-TableBody"/>
            </w:pPr>
            <w:r>
              <w:rPr>
                <w:color w:val="404040"/>
              </w:rPr>
              <w:t>True-Up Möjlig: Ej tillämpligt</w:t>
            </w:r>
          </w:p>
        </w:tc>
      </w:tr>
      <w:tr w:rsidR="007C66F8" w14:paraId="2E115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91"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9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93" w14:textId="77777777" w:rsidR="007C66F8" w:rsidRDefault="007C66F8">
            <w:pPr>
              <w:pStyle w:val="ProductList-TableBody"/>
            </w:pPr>
          </w:p>
        </w:tc>
      </w:tr>
    </w:tbl>
    <w:p w14:paraId="2E115295" w14:textId="77777777" w:rsidR="007C66F8" w:rsidRDefault="007C66F8">
      <w:pPr>
        <w:pStyle w:val="ProductList-Body"/>
      </w:pPr>
    </w:p>
    <w:p w14:paraId="2E115296" w14:textId="77777777" w:rsidR="007C66F8" w:rsidRDefault="007D504A">
      <w:pPr>
        <w:pStyle w:val="ProductList-ClauseHeading"/>
        <w:outlineLvl w:val="3"/>
      </w:pPr>
      <w:r>
        <w:t>2.1 SQL Server 2016 Enterprise</w:t>
      </w:r>
    </w:p>
    <w:p w14:paraId="2E115297" w14:textId="77777777" w:rsidR="007C66F8" w:rsidRDefault="007D504A">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w:t>
      </w:r>
    </w:p>
    <w:p w14:paraId="2E115298" w14:textId="77777777" w:rsidR="007C66F8" w:rsidRDefault="007C66F8">
      <w:pPr>
        <w:pStyle w:val="ProductList-Body"/>
      </w:pPr>
    </w:p>
    <w:p w14:paraId="2E115299" w14:textId="77777777" w:rsidR="007C66F8" w:rsidRDefault="007D504A">
      <w:pPr>
        <w:pStyle w:val="ProductList-ClauseHeading"/>
        <w:outlineLvl w:val="3"/>
      </w:pPr>
      <w:r>
        <w:t>2.2 SQL Server Parallel Data Warehouse</w:t>
      </w:r>
    </w:p>
    <w:p w14:paraId="2E11529A" w14:textId="77777777" w:rsidR="007C66F8" w:rsidRDefault="007D504A">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14:paraId="2E11529B" w14:textId="77777777" w:rsidR="007C66F8" w:rsidRDefault="007C66F8">
      <w:pPr>
        <w:pStyle w:val="ProductList-Body"/>
      </w:pPr>
    </w:p>
    <w:p w14:paraId="2E11529C" w14:textId="77777777" w:rsidR="007C66F8" w:rsidRDefault="007D504A">
      <w:pPr>
        <w:pStyle w:val="ProductList-ClauseHeading"/>
        <w:outlineLvl w:val="3"/>
      </w:pPr>
      <w:r>
        <w:t>2.3 SQL Server Parallel Data Warehouse Optional Build utan Oracle Java</w:t>
      </w:r>
    </w:p>
    <w:p w14:paraId="2E11529D" w14:textId="77777777" w:rsidR="007C66F8" w:rsidRDefault="007D504A">
      <w:pPr>
        <w:pStyle w:val="ProductList-Body"/>
      </w:pPr>
      <w:r>
        <w:t xml:space="preserve">Kunder kan införskaffa en version av produkten med Oracle Java eller, vid förfrågan, utan Oracle Java. Mer information finns på </w:t>
      </w:r>
      <w:hyperlink r:id="rId51">
        <w:r>
          <w:rPr>
            <w:color w:val="00467F"/>
            <w:u w:val="single"/>
          </w:rPr>
          <w:t>http://www.microsoft.com/en-us/sqlserver/solutions-technologies/data-warehousing/pdw.aspx</w:t>
        </w:r>
      </w:hyperlink>
      <w:r>
        <w:t>.</w:t>
      </w:r>
    </w:p>
    <w:p w14:paraId="2E11529E" w14:textId="77777777" w:rsidR="007C66F8" w:rsidRDefault="007D504A">
      <w:pPr>
        <w:pStyle w:val="ProductList-Offering1SubSection"/>
        <w:outlineLvl w:val="2"/>
      </w:pPr>
      <w:bookmarkStart w:id="136" w:name="_Sec794"/>
      <w:r>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7C66F8" w14:paraId="2E115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29F"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och Enterprise,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2E1152A0"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52A1"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C66F8" w14:paraId="2E1152A6" w14:textId="77777777">
        <w:tc>
          <w:tcPr>
            <w:tcW w:w="4040" w:type="dxa"/>
            <w:tcBorders>
              <w:top w:val="single" w:sz="4" w:space="0" w:color="000000"/>
              <w:left w:val="single" w:sz="4" w:space="0" w:color="000000"/>
              <w:bottom w:val="single" w:sz="4" w:space="0" w:color="000000"/>
              <w:right w:val="single" w:sz="4" w:space="0" w:color="000000"/>
            </w:tcBorders>
          </w:tcPr>
          <w:p w14:paraId="2E1152A3"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E1152A4"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E1152A5"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C66F8" w14:paraId="2E115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A7"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A8"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A9" w14:textId="77777777" w:rsidR="007C66F8" w:rsidRDefault="007C66F8">
            <w:pPr>
              <w:pStyle w:val="ProductList-TableBody"/>
            </w:pPr>
          </w:p>
        </w:tc>
      </w:tr>
    </w:tbl>
    <w:p w14:paraId="2E1152AB" w14:textId="77777777" w:rsidR="007C66F8" w:rsidRDefault="007C66F8">
      <w:pPr>
        <w:pStyle w:val="ProductList-Body"/>
      </w:pPr>
    </w:p>
    <w:p w14:paraId="2E1152AC" w14:textId="77777777" w:rsidR="007C66F8" w:rsidRDefault="007D504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7C66F8" w14:paraId="2E115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1152AD" w14:textId="77777777" w:rsidR="007C66F8" w:rsidRDefault="007D504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1152AE" w14:textId="77777777" w:rsidR="007C66F8" w:rsidRDefault="007D504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2E1152AF" w14:textId="77777777" w:rsidR="007C66F8" w:rsidRDefault="007C66F8">
            <w:pPr>
              <w:pStyle w:val="ProductList-TableBody"/>
            </w:pPr>
          </w:p>
        </w:tc>
      </w:tr>
    </w:tbl>
    <w:p w14:paraId="2E1152B1" w14:textId="77777777" w:rsidR="007C66F8" w:rsidRDefault="007C66F8">
      <w:pPr>
        <w:pStyle w:val="ProductList-Body"/>
      </w:pPr>
    </w:p>
    <w:p w14:paraId="2E1152B2" w14:textId="77777777" w:rsidR="007C66F8" w:rsidRDefault="007D504A">
      <w:pPr>
        <w:pStyle w:val="ProductList-ClauseHeading"/>
        <w:outlineLvl w:val="3"/>
      </w:pPr>
      <w:r>
        <w:t>3.2 Automatiska Uppdateringar till Tidigare Versioner av SQL Server</w:t>
      </w:r>
    </w:p>
    <w:p w14:paraId="2E1152B3" w14:textId="77777777" w:rsidR="007C66F8" w:rsidRDefault="007D504A">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2E1152B4" w14:textId="77777777" w:rsidR="007C66F8" w:rsidRDefault="007C66F8">
      <w:pPr>
        <w:pStyle w:val="ProductList-Body"/>
      </w:pPr>
    </w:p>
    <w:p w14:paraId="2E1152B5" w14:textId="77777777" w:rsidR="007C66F8" w:rsidRDefault="007D504A">
      <w:pPr>
        <w:pStyle w:val="ProductList-ClauseHeading"/>
        <w:outlineLvl w:val="3"/>
      </w:pPr>
      <w:r>
        <w:t>3.3 Köra Instanser för Standard-utgåva</w:t>
      </w:r>
    </w:p>
    <w:p w14:paraId="2E1152B6" w14:textId="77777777" w:rsidR="007C66F8" w:rsidRDefault="007D504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E1152B7" w14:textId="77777777" w:rsidR="007C66F8" w:rsidRDefault="007C66F8">
      <w:pPr>
        <w:pStyle w:val="ProductList-Body"/>
      </w:pPr>
    </w:p>
    <w:p w14:paraId="2E1152B8" w14:textId="77777777" w:rsidR="007C66F8" w:rsidRDefault="007D504A">
      <w:pPr>
        <w:pStyle w:val="ProductList-ClauseHeading"/>
        <w:outlineLvl w:val="3"/>
      </w:pPr>
      <w:r>
        <w:t>3.4 Köra instanser av SQL Server Enterprise (Server/CAL)</w:t>
      </w:r>
    </w:p>
    <w:p w14:paraId="2E1152B9" w14:textId="77777777" w:rsidR="007C66F8" w:rsidRDefault="007D504A">
      <w:pPr>
        <w:pStyle w:val="ProductList-Body"/>
      </w:pPr>
      <w:r>
        <w:t xml:space="preserve">Kunden får köra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Om Kunden tilldelar mer än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tilldelad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får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men med samma begränsningar. </w:t>
      </w:r>
    </w:p>
    <w:p w14:paraId="2E1152BA" w14:textId="77777777" w:rsidR="007C66F8" w:rsidRDefault="007C66F8">
      <w:pPr>
        <w:pStyle w:val="ProductList-Body"/>
      </w:pPr>
    </w:p>
    <w:p w14:paraId="2E1152BB" w14:textId="77777777" w:rsidR="007C66F8" w:rsidRDefault="007D504A">
      <w:pPr>
        <w:pStyle w:val="ProductList-ClauseHeading"/>
        <w:outlineLvl w:val="3"/>
      </w:pPr>
      <w:r>
        <w:t>3.5 Övertagande servrar för Parallel Data Warehouse (PDW)</w:t>
      </w:r>
    </w:p>
    <w:p w14:paraId="2E1152BC" w14:textId="77777777" w:rsidR="007C66F8" w:rsidRDefault="007D504A">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2E1152BD" w14:textId="77777777" w:rsidR="007C66F8" w:rsidRDefault="007C66F8">
      <w:pPr>
        <w:pStyle w:val="ProductList-Body"/>
      </w:pPr>
    </w:p>
    <w:p w14:paraId="2E1152BE" w14:textId="77777777" w:rsidR="007C66F8" w:rsidRDefault="007D504A">
      <w:pPr>
        <w:pStyle w:val="ProductList-ClauseHeading"/>
        <w:outlineLvl w:val="3"/>
      </w:pPr>
      <w:r>
        <w:t>3.6 Tilläggsprogramvara</w:t>
      </w:r>
    </w:p>
    <w:p w14:paraId="2E1152BF" w14:textId="77777777" w:rsidR="007C66F8" w:rsidRDefault="007D504A">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7C66F8" w14:paraId="2E115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2C0" w14:textId="77777777" w:rsidR="007C66F8" w:rsidRDefault="007D50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1152C1" w14:textId="77777777" w:rsidR="007C66F8" w:rsidRDefault="007D504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E1152C2" w14:textId="77777777" w:rsidR="007C66F8" w:rsidRDefault="007D504A">
            <w:pPr>
              <w:pStyle w:val="ProductList-TableBody"/>
            </w:pPr>
            <w:r>
              <w:t>Client Tools Connectivity</w:t>
            </w:r>
          </w:p>
        </w:tc>
      </w:tr>
      <w:tr w:rsidR="007C66F8" w14:paraId="2E1152C7" w14:textId="77777777">
        <w:tc>
          <w:tcPr>
            <w:tcW w:w="4040" w:type="dxa"/>
            <w:tcBorders>
              <w:top w:val="single" w:sz="4" w:space="0" w:color="000000"/>
              <w:left w:val="single" w:sz="4" w:space="0" w:color="000000"/>
              <w:bottom w:val="single" w:sz="4" w:space="0" w:color="000000"/>
              <w:right w:val="single" w:sz="4" w:space="0" w:color="000000"/>
            </w:tcBorders>
          </w:tcPr>
          <w:p w14:paraId="2E1152C4" w14:textId="77777777" w:rsidR="007C66F8" w:rsidRDefault="007D504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E1152C5" w14:textId="77777777" w:rsidR="007C66F8" w:rsidRDefault="007D50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1152C6" w14:textId="77777777" w:rsidR="007C66F8" w:rsidRDefault="007D504A">
            <w:pPr>
              <w:pStyle w:val="ProductList-TableBody"/>
            </w:pPr>
            <w:r>
              <w:t>Distributed Replay Client</w:t>
            </w:r>
          </w:p>
        </w:tc>
      </w:tr>
      <w:tr w:rsidR="007C66F8" w14:paraId="2E1152CB" w14:textId="77777777">
        <w:tc>
          <w:tcPr>
            <w:tcW w:w="4040" w:type="dxa"/>
            <w:tcBorders>
              <w:top w:val="single" w:sz="4" w:space="0" w:color="000000"/>
              <w:left w:val="single" w:sz="4" w:space="0" w:color="000000"/>
              <w:bottom w:val="single" w:sz="4" w:space="0" w:color="000000"/>
              <w:right w:val="single" w:sz="4" w:space="0" w:color="000000"/>
            </w:tcBorders>
          </w:tcPr>
          <w:p w14:paraId="2E1152C8" w14:textId="77777777" w:rsidR="007C66F8" w:rsidRDefault="007D504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2E1152C9" w14:textId="77777777" w:rsidR="007C66F8" w:rsidRDefault="007D504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2E1152CA" w14:textId="77777777" w:rsidR="007C66F8" w:rsidRDefault="007D504A">
            <w:pPr>
              <w:pStyle w:val="ProductList-TableBody"/>
            </w:pPr>
            <w:r>
              <w:t>Hanteringsverktyg – fullständiga</w:t>
            </w:r>
          </w:p>
        </w:tc>
      </w:tr>
      <w:tr w:rsidR="007C66F8" w14:paraId="2E1152CF" w14:textId="77777777">
        <w:tc>
          <w:tcPr>
            <w:tcW w:w="4040" w:type="dxa"/>
            <w:tcBorders>
              <w:top w:val="single" w:sz="4" w:space="0" w:color="000000"/>
              <w:left w:val="single" w:sz="4" w:space="0" w:color="000000"/>
              <w:bottom w:val="single" w:sz="4" w:space="0" w:color="000000"/>
              <w:right w:val="single" w:sz="4" w:space="0" w:color="000000"/>
            </w:tcBorders>
          </w:tcPr>
          <w:p w14:paraId="2E1152CC" w14:textId="77777777" w:rsidR="007C66F8" w:rsidRDefault="007D504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E1152CD" w14:textId="77777777" w:rsidR="007C66F8" w:rsidRDefault="007D50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E1152CE" w14:textId="77777777" w:rsidR="007C66F8" w:rsidRDefault="007C66F8">
            <w:pPr>
              <w:pStyle w:val="ProductList-TableBody"/>
            </w:pPr>
          </w:p>
        </w:tc>
      </w:tr>
    </w:tbl>
    <w:p w14:paraId="2E1152D0" w14:textId="77777777" w:rsidR="007C66F8" w:rsidRDefault="007C66F8">
      <w:pPr>
        <w:pStyle w:val="ProductList-BodyIndented"/>
      </w:pPr>
    </w:p>
    <w:p w14:paraId="2E1152D1" w14:textId="77777777" w:rsidR="007C66F8" w:rsidRDefault="007D504A">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7C66F8" w14:paraId="2E115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2D2" w14:textId="77777777" w:rsidR="007C66F8" w:rsidRDefault="007D504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E1152D3" w14:textId="77777777" w:rsidR="007C66F8" w:rsidRDefault="007C66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1152D4" w14:textId="77777777" w:rsidR="007C66F8" w:rsidRDefault="007C66F8">
            <w:pPr>
              <w:pStyle w:val="ProductList-TableBody"/>
            </w:pPr>
          </w:p>
        </w:tc>
      </w:tr>
    </w:tbl>
    <w:p w14:paraId="2E1152D6" w14:textId="77777777" w:rsidR="007C66F8" w:rsidRDefault="007D504A">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85"/>
        <w:gridCol w:w="3649"/>
        <w:gridCol w:w="3556"/>
      </w:tblGrid>
      <w:tr w:rsidR="007C66F8" w14:paraId="2E115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2D7"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2D8"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52D9" w14:textId="77777777" w:rsidR="007C66F8" w:rsidRDefault="007D504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7C66F8" w14:paraId="2E1152DF" w14:textId="77777777">
        <w:tc>
          <w:tcPr>
            <w:tcW w:w="4040" w:type="dxa"/>
            <w:tcBorders>
              <w:top w:val="single" w:sz="4" w:space="0" w:color="000000"/>
              <w:left w:val="single" w:sz="4" w:space="0" w:color="000000"/>
              <w:bottom w:val="single" w:sz="4" w:space="0" w:color="000000"/>
              <w:right w:val="single" w:sz="4" w:space="0" w:color="000000"/>
            </w:tcBorders>
          </w:tcPr>
          <w:p w14:paraId="2E1152DB"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E1152DC"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14:paraId="2E1152DD" w14:textId="77777777" w:rsidR="007C66F8" w:rsidRDefault="005E4733">
            <w:pPr>
              <w:pStyle w:val="ProductList-TableBody"/>
            </w:pPr>
            <w:hyperlink r:id="rId52">
              <w:r w:rsidR="007D504A">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DE" w14:textId="77777777" w:rsidR="007C66F8" w:rsidRDefault="007D504A">
            <w:pPr>
              <w:pStyle w:val="ProductList-TableBody"/>
            </w:pPr>
            <w:r>
              <w:rPr>
                <w:color w:val="404040"/>
              </w:rPr>
              <w:t>Glidande Rättigheter: Ej tillämpligt</w:t>
            </w:r>
          </w:p>
        </w:tc>
      </w:tr>
      <w:tr w:rsidR="007C66F8" w14:paraId="2E1152E3" w14:textId="77777777">
        <w:tc>
          <w:tcPr>
            <w:tcW w:w="4040" w:type="dxa"/>
            <w:tcBorders>
              <w:top w:val="single" w:sz="4" w:space="0" w:color="000000"/>
              <w:left w:val="single" w:sz="4" w:space="0" w:color="000000"/>
              <w:bottom w:val="single" w:sz="4" w:space="0" w:color="000000"/>
              <w:right w:val="single" w:sz="4" w:space="0" w:color="000000"/>
            </w:tcBorders>
          </w:tcPr>
          <w:p w14:paraId="2E1152E0"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E1"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2E2" w14:textId="77777777" w:rsidR="007C66F8" w:rsidRDefault="007C66F8">
            <w:pPr>
              <w:pStyle w:val="ProductList-TableBody"/>
            </w:pPr>
          </w:p>
        </w:tc>
      </w:tr>
    </w:tbl>
    <w:p w14:paraId="2E1152E4" w14:textId="77777777" w:rsidR="007C66F8" w:rsidRDefault="007C66F8">
      <w:pPr>
        <w:pStyle w:val="PURBreadcrumb"/>
      </w:pPr>
    </w:p>
    <w:p w14:paraId="2E1152E5" w14:textId="77777777" w:rsidR="007C66F8" w:rsidRDefault="007D504A">
      <w:pPr>
        <w:pStyle w:val="ProductList-ClauseHeading"/>
        <w:outlineLvl w:val="3"/>
      </w:pPr>
      <w:r>
        <w:t>4.1 SQL Server Business Intelligence Migreringsrättigheter</w:t>
      </w:r>
    </w:p>
    <w:p w14:paraId="2E1152E6" w14:textId="77777777" w:rsidR="007C66F8" w:rsidRDefault="007D504A">
      <w:pPr>
        <w:pStyle w:val="ProductList-Body"/>
      </w:pPr>
      <w:r>
        <w:t xml:space="preserve">Kunder med SQL Server Business Intelligence-licenser med SA-täckning från och med 1 maj, 2016, som förblir aktivt till och med 1 juni, 2016 (Kvalificerande Licenser), är berättigade till att uppgradera och använda SQL Server 2016 Enterprise (Server/CAL) istället för Business Intelligence Edition (Migreringslicenser) är underkastat villkor för Migreringsrättigheter i </w:t>
      </w:r>
      <w:hyperlink w:anchor="_Sec564">
        <w:r>
          <w:rPr>
            <w:color w:val="000000"/>
          </w:rPr>
          <w:t>Bilaga B</w:t>
        </w:r>
      </w:hyperlink>
      <w:r>
        <w:t>. Dessa kunder får också förnya SA-täckningen för SQL Server Enterprise (Server/CAL) underkastat samma villkor. För kunder som införskaffar Licenser inom ramen för program med ”True-up”-rättigheter, Business Intelligence-licenser som införskaffas efter 1 maj, 2016, kommer upp till 25 % av antalet Licenser som införskaffats tidigare vara Kvalificerande Licenser. Dessa Licenser måste införskaffas under samma registreringsperiod.</w:t>
      </w:r>
    </w:p>
    <w:p w14:paraId="2E1152E7" w14:textId="77777777" w:rsidR="007C66F8" w:rsidRDefault="007C66F8">
      <w:pPr>
        <w:pStyle w:val="ProductList-Body"/>
      </w:pPr>
    </w:p>
    <w:p w14:paraId="2E1152E8" w14:textId="77777777" w:rsidR="007C66F8" w:rsidRDefault="007D504A">
      <w:pPr>
        <w:pStyle w:val="ProductList-ClauseHeading"/>
        <w:outlineLvl w:val="3"/>
      </w:pPr>
      <w:r>
        <w:t>4.2 SQL Server Parallel Data Warehouse-Migreringsrättigheter (PDW)</w:t>
      </w:r>
    </w:p>
    <w:p w14:paraId="2E1152E9" w14:textId="77777777" w:rsidR="007C66F8" w:rsidRDefault="007D504A">
      <w:pPr>
        <w:pStyle w:val="ProductList-Body"/>
      </w:pPr>
      <w:r>
        <w:t xml:space="preserve">Kunder med SQL Server PDW-licenser med SA-täckning från och med 1 juni, 2016, (Kvalificerande Licenser), är berättigade till att uppgradera och använda SQL Server 2016 Enterprise Core (Server/SQL) istället för PDW (Migreringslicenser) som är underkastat villkor för Migreringsrättigheter i </w:t>
      </w:r>
      <w:hyperlink w:anchor="_Sec564">
        <w:r>
          <w:rPr>
            <w:color w:val="000000"/>
          </w:rPr>
          <w:t>Bilaga B</w:t>
        </w:r>
      </w:hyperlink>
      <w:r>
        <w:t>. Dessa kunder får också förnya SA-täckningen för SQL Server Enterprise Core (Server/CAL) underkastat samma villkor.</w:t>
      </w:r>
    </w:p>
    <w:p w14:paraId="2E1152EA" w14:textId="77777777" w:rsidR="007C66F8" w:rsidRDefault="007C66F8">
      <w:pPr>
        <w:pStyle w:val="ProductList-ClauseHeading"/>
        <w:outlineLvl w:val="3"/>
      </w:pPr>
    </w:p>
    <w:p w14:paraId="2E1152EB" w14:textId="77777777" w:rsidR="007C66F8" w:rsidRDefault="007D504A">
      <w:pPr>
        <w:pStyle w:val="ProductList-ClauseHeading"/>
        <w:outlineLvl w:val="3"/>
      </w:pPr>
      <w:r>
        <w:t>4.3 SQL Server 2016 Enterprise Core – Obegränsad Virtualisering</w:t>
      </w:r>
    </w:p>
    <w:p w14:paraId="2E1152EC" w14:textId="77777777" w:rsidR="007C66F8" w:rsidRDefault="007D504A">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E1152ED" w14:textId="77777777" w:rsidR="007C66F8" w:rsidRDefault="007C66F8">
      <w:pPr>
        <w:pStyle w:val="ProductList-Body"/>
      </w:pPr>
    </w:p>
    <w:p w14:paraId="2E1152EE" w14:textId="77777777" w:rsidR="007C66F8" w:rsidRDefault="007D504A">
      <w:pPr>
        <w:pStyle w:val="ProductList-ClauseHeading"/>
        <w:outlineLvl w:val="3"/>
      </w:pPr>
      <w:r>
        <w:t>4.4 SQL Server 2016 Enterprise Core - Parallel Data Warehouse-funktionsuppdateringar</w:t>
      </w:r>
    </w:p>
    <w:p w14:paraId="2E1152EF" w14:textId="77777777" w:rsidR="007C66F8" w:rsidRDefault="007D504A">
      <w:pPr>
        <w:pStyle w:val="ProductList-Body"/>
      </w:pPr>
      <w:r>
        <w:t>Kunder med SA-täckning är berättigade Parallel Data Warehouse-funktionsutgåvor (t.ex. tillämpningsuppdateringar) tillgängliga mellan stora produktutgåvor.</w:t>
      </w:r>
    </w:p>
    <w:p w14:paraId="2E1152F0" w14:textId="77777777" w:rsidR="007C66F8" w:rsidRDefault="007C66F8">
      <w:pPr>
        <w:pStyle w:val="ProductList-Body"/>
      </w:pPr>
    </w:p>
    <w:p w14:paraId="2E1152F1" w14:textId="77777777" w:rsidR="007C66F8" w:rsidRDefault="007D504A">
      <w:pPr>
        <w:pStyle w:val="ProductList-ClauseHeading"/>
        <w:outlineLvl w:val="3"/>
      </w:pPr>
      <w:r>
        <w:t>4.5 Utköpsalternativ för SQL Server enligt Enrollment for Application Platform EAP</w:t>
      </w:r>
    </w:p>
    <w:p w14:paraId="2E1152F2" w14:textId="77777777" w:rsidR="007C66F8" w:rsidRDefault="007D504A">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14:paraId="2E1152F3" w14:textId="77777777" w:rsidR="007C66F8" w:rsidRDefault="007C66F8">
      <w:pPr>
        <w:pStyle w:val="ProductList-Body"/>
      </w:pPr>
    </w:p>
    <w:p w14:paraId="2E1152F4" w14:textId="77777777" w:rsidR="007C66F8" w:rsidRDefault="007D504A">
      <w:pPr>
        <w:pStyle w:val="ProductList-ClauseHeading"/>
        <w:outlineLvl w:val="3"/>
      </w:pPr>
      <w:r>
        <w:t>4.6 Software Assurance-rättigheter och -förmåner för Prenumerationslicenser</w:t>
      </w:r>
    </w:p>
    <w:p w14:paraId="2E1152F5" w14:textId="77777777" w:rsidR="007C66F8" w:rsidRDefault="007D504A">
      <w:pPr>
        <w:pStyle w:val="ProductList-Body"/>
      </w:pPr>
      <w:r>
        <w:t>Alla Prenumerationslicenser Kunden anskaffar under en Server and Cloud-registrering ger samma SA-rättigheter och -förmåner som Licenser med SA-täckning under prenumerationens giltighetstid.</w:t>
      </w:r>
    </w:p>
    <w:p w14:paraId="2E1152F6"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2F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2F9" w14:textId="77777777" w:rsidR="007C66F8" w:rsidRDefault="007C66F8">
      <w:pPr>
        <w:pStyle w:val="ProductList-Body"/>
      </w:pPr>
    </w:p>
    <w:p w14:paraId="2E1152FA" w14:textId="77777777" w:rsidR="007C66F8" w:rsidRDefault="007D504A">
      <w:pPr>
        <w:pStyle w:val="ProductList-OfferingGroupHeading"/>
        <w:outlineLvl w:val="1"/>
      </w:pPr>
      <w:bookmarkStart w:id="138" w:name="_Sec615"/>
      <w:r>
        <w:t>System Center</w:t>
      </w:r>
      <w:bookmarkEnd w:id="138"/>
      <w:r>
        <w:fldChar w:fldCharType="begin"/>
      </w:r>
      <w:r>
        <w:instrText xml:space="preserve"> TC "</w:instrText>
      </w:r>
      <w:bookmarkStart w:id="139" w:name="_Toc454827301"/>
      <w:r>
        <w:instrText>System Center</w:instrText>
      </w:r>
      <w:bookmarkEnd w:id="139"/>
      <w:r>
        <w:instrText>" \l 2</w:instrText>
      </w:r>
      <w:r>
        <w:fldChar w:fldCharType="end"/>
      </w:r>
    </w:p>
    <w:p w14:paraId="2E1152FB" w14:textId="77777777" w:rsidR="007C66F8" w:rsidRDefault="007D504A">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7302"/>
      <w:r>
        <w:instrText>System Center Server</w:instrText>
      </w:r>
      <w:bookmarkEnd w:id="141"/>
      <w:r>
        <w:instrText>" \l 3</w:instrText>
      </w:r>
      <w:r>
        <w:fldChar w:fldCharType="end"/>
      </w:r>
    </w:p>
    <w:p w14:paraId="2E1152FC" w14:textId="77777777" w:rsidR="007C66F8" w:rsidRDefault="007D504A">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7C66F8" w14:paraId="2E115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2FD"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2FE"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2FF"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0"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1"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2"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3"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4"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5"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6"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7"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08"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316" w14:textId="77777777">
        <w:tc>
          <w:tcPr>
            <w:tcW w:w="4160" w:type="dxa"/>
            <w:tcBorders>
              <w:top w:val="single" w:sz="6" w:space="0" w:color="FFFFFF"/>
              <w:left w:val="none" w:sz="4" w:space="0" w:color="6E6E6E"/>
              <w:bottom w:val="dashed" w:sz="4" w:space="0" w:color="BFBFBF"/>
              <w:right w:val="none" w:sz="4" w:space="0" w:color="6E6E6E"/>
            </w:tcBorders>
          </w:tcPr>
          <w:p w14:paraId="2E11530A" w14:textId="77777777" w:rsidR="007C66F8" w:rsidRDefault="007D504A">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processorer)</w:t>
            </w:r>
          </w:p>
        </w:tc>
        <w:tc>
          <w:tcPr>
            <w:tcW w:w="620" w:type="dxa"/>
            <w:tcBorders>
              <w:top w:val="single" w:sz="6" w:space="0" w:color="FFFFFF"/>
              <w:left w:val="none" w:sz="4" w:space="0" w:color="6E6E6E"/>
              <w:bottom w:val="dashed" w:sz="4" w:space="0" w:color="BFBFBF"/>
              <w:right w:val="none" w:sz="4" w:space="0" w:color="6E6E6E"/>
            </w:tcBorders>
          </w:tcPr>
          <w:p w14:paraId="2E11530B" w14:textId="77777777" w:rsidR="007C66F8" w:rsidRDefault="007D50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E11530C"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1530D" w14:textId="77777777" w:rsidR="007C66F8" w:rsidRDefault="007D50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11530E" w14:textId="77777777" w:rsidR="007C66F8" w:rsidRDefault="007D50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0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323" w14:textId="77777777">
        <w:tc>
          <w:tcPr>
            <w:tcW w:w="4160" w:type="dxa"/>
            <w:tcBorders>
              <w:top w:val="dashed" w:sz="4" w:space="0" w:color="BFBFBF"/>
              <w:left w:val="none" w:sz="4" w:space="0" w:color="6E6E6E"/>
              <w:bottom w:val="none" w:sz="4" w:space="0" w:color="BFBFBF"/>
              <w:right w:val="none" w:sz="4" w:space="0" w:color="6E6E6E"/>
            </w:tcBorders>
          </w:tcPr>
          <w:p w14:paraId="2E115317" w14:textId="77777777" w:rsidR="007C66F8" w:rsidRDefault="007D504A">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processorer)</w:t>
            </w:r>
          </w:p>
        </w:tc>
        <w:tc>
          <w:tcPr>
            <w:tcW w:w="620" w:type="dxa"/>
            <w:tcBorders>
              <w:top w:val="dashed" w:sz="4" w:space="0" w:color="BFBFBF"/>
              <w:left w:val="none" w:sz="4" w:space="0" w:color="6E6E6E"/>
              <w:bottom w:val="none" w:sz="4" w:space="0" w:color="BFBFBF"/>
              <w:right w:val="none" w:sz="4" w:space="0" w:color="6E6E6E"/>
            </w:tcBorders>
          </w:tcPr>
          <w:p w14:paraId="2E115318" w14:textId="77777777" w:rsidR="007C66F8" w:rsidRDefault="007D50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2E115319"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531A" w14:textId="77777777" w:rsidR="007C66F8" w:rsidRDefault="007D504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2E11531B" w14:textId="77777777" w:rsidR="007C66F8" w:rsidRDefault="007D50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C"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1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2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2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2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324" w14:textId="77777777" w:rsidR="007C66F8" w:rsidRDefault="007D504A">
      <w:pPr>
        <w:pStyle w:val="ProductList-Offering1SubSection"/>
        <w:outlineLvl w:val="3"/>
      </w:pPr>
      <w:bookmarkStart w:id="143" w:name="_Sec744"/>
      <w:r>
        <w:t>2. Produktvillkor</w:t>
      </w:r>
      <w:bookmarkEnd w:id="143"/>
    </w:p>
    <w:tbl>
      <w:tblPr>
        <w:tblStyle w:val="PURTable"/>
        <w:tblW w:w="0" w:type="dxa"/>
        <w:tblLook w:val="04A0" w:firstRow="1" w:lastRow="0" w:firstColumn="1" w:lastColumn="0" w:noHBand="0" w:noVBand="1"/>
      </w:tblPr>
      <w:tblGrid>
        <w:gridCol w:w="3537"/>
        <w:gridCol w:w="3672"/>
        <w:gridCol w:w="3581"/>
      </w:tblGrid>
      <w:tr w:rsidR="007C66F8" w14:paraId="2E115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115325"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2E11532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115327" w14:textId="77777777" w:rsidR="007C66F8" w:rsidRDefault="007D504A">
            <w:pPr>
              <w:pStyle w:val="ProductList-TableBody"/>
            </w:pPr>
            <w:r>
              <w:rPr>
                <w:color w:val="404040"/>
              </w:rPr>
              <w:t>Nedgraderingar: Ej tillämpligt</w:t>
            </w:r>
          </w:p>
        </w:tc>
      </w:tr>
      <w:tr w:rsidR="007C66F8" w14:paraId="2E11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29"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2A"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32B"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2D"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2E"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2F" w14:textId="77777777" w:rsidR="007C66F8" w:rsidRDefault="007D504A">
            <w:pPr>
              <w:pStyle w:val="ProductList-TableBody"/>
            </w:pPr>
            <w:r>
              <w:rPr>
                <w:color w:val="404040"/>
              </w:rPr>
              <w:t>Minskning Möjlig: Ej tillämpligt</w:t>
            </w:r>
          </w:p>
        </w:tc>
      </w:tr>
      <w:tr w:rsidR="007C66F8" w14:paraId="2E11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1"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2"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3" w14:textId="77777777" w:rsidR="007C66F8" w:rsidRDefault="007D504A">
            <w:pPr>
              <w:pStyle w:val="ProductList-TableBody"/>
            </w:pPr>
            <w:r>
              <w:rPr>
                <w:color w:val="404040"/>
              </w:rPr>
              <w:t>True-Up Möjlig: Ej tillämpligt</w:t>
            </w:r>
          </w:p>
        </w:tc>
      </w:tr>
      <w:tr w:rsidR="007C66F8" w14:paraId="2E115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5"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6"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7" w14:textId="77777777" w:rsidR="007C66F8" w:rsidRDefault="007C66F8">
            <w:pPr>
              <w:pStyle w:val="ProductList-TableBody"/>
            </w:pPr>
          </w:p>
        </w:tc>
      </w:tr>
    </w:tbl>
    <w:p w14:paraId="2E115339" w14:textId="77777777" w:rsidR="007C66F8" w:rsidRDefault="007C66F8">
      <w:pPr>
        <w:pStyle w:val="ProductList-Body"/>
      </w:pPr>
    </w:p>
    <w:p w14:paraId="2E11533A" w14:textId="77777777" w:rsidR="007C66F8" w:rsidRDefault="007D504A">
      <w:pPr>
        <w:pStyle w:val="ProductList-Offering1SubSection"/>
        <w:outlineLvl w:val="3"/>
      </w:pPr>
      <w:bookmarkStart w:id="144" w:name="_Sec797"/>
      <w:r>
        <w:lastRenderedPageBreak/>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7C66F8" w14:paraId="2E115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33B"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11533C"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33D" w14:textId="77777777" w:rsidR="007C66F8" w:rsidRDefault="007D504A">
            <w:pPr>
              <w:pStyle w:val="ProductList-TableBody"/>
            </w:pPr>
            <w:r>
              <w:rPr>
                <w:color w:val="404040"/>
              </w:rPr>
              <w:t>Tilläggsprogramvara: Ej tillämpligt</w:t>
            </w:r>
          </w:p>
        </w:tc>
      </w:tr>
      <w:tr w:rsidR="007C66F8" w14:paraId="2E115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3F"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40"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341"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7C66F8" w14:paraId="2E115346" w14:textId="77777777">
        <w:tc>
          <w:tcPr>
            <w:tcW w:w="4040" w:type="dxa"/>
            <w:tcBorders>
              <w:top w:val="single" w:sz="4" w:space="0" w:color="000000"/>
              <w:left w:val="single" w:sz="4" w:space="0" w:color="000000"/>
              <w:bottom w:val="single" w:sz="4" w:space="0" w:color="000000"/>
              <w:right w:val="single" w:sz="4" w:space="0" w:color="000000"/>
            </w:tcBorders>
          </w:tcPr>
          <w:p w14:paraId="2E115343"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4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45" w14:textId="77777777" w:rsidR="007C66F8" w:rsidRDefault="007C66F8">
            <w:pPr>
              <w:pStyle w:val="ProductList-TableBody"/>
            </w:pPr>
          </w:p>
        </w:tc>
      </w:tr>
    </w:tbl>
    <w:p w14:paraId="2E115347" w14:textId="77777777" w:rsidR="007C66F8" w:rsidRDefault="007C66F8">
      <w:pPr>
        <w:pStyle w:val="ProductList-Body"/>
      </w:pPr>
    </w:p>
    <w:p w14:paraId="2E115348" w14:textId="77777777" w:rsidR="007C66F8" w:rsidRDefault="007D504A">
      <w:pPr>
        <w:pStyle w:val="ProductList-ClauseHeading"/>
        <w:outlineLvl w:val="4"/>
      </w:pPr>
      <w:r>
        <w:t>3.1 Hanteringslicens – System Center 2012 R2 Standard</w:t>
      </w:r>
    </w:p>
    <w:tbl>
      <w:tblPr>
        <w:tblStyle w:val="PURTable"/>
        <w:tblW w:w="0" w:type="dxa"/>
        <w:tblLook w:val="04A0" w:firstRow="1" w:lastRow="0" w:firstColumn="1" w:lastColumn="0" w:noHBand="0" w:noVBand="1"/>
      </w:tblPr>
      <w:tblGrid>
        <w:gridCol w:w="3686"/>
        <w:gridCol w:w="3628"/>
        <w:gridCol w:w="3476"/>
      </w:tblGrid>
      <w:tr w:rsidR="007C66F8" w14:paraId="2E115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349" w14:textId="77777777" w:rsidR="007C66F8" w:rsidRDefault="007D504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E11534A" w14:textId="77777777" w:rsidR="007C66F8" w:rsidRDefault="007D504A">
            <w:pPr>
              <w:pStyle w:val="ProductList-TableBody"/>
            </w:pPr>
            <w:r>
              <w:t>Hanteringslicens för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2E11534B" w14:textId="77777777" w:rsidR="007C66F8" w:rsidRDefault="007C66F8">
            <w:pPr>
              <w:pStyle w:val="ProductList-TableBody"/>
            </w:pPr>
          </w:p>
        </w:tc>
      </w:tr>
    </w:tbl>
    <w:p w14:paraId="2E11534D" w14:textId="77777777" w:rsidR="007C66F8" w:rsidRDefault="007C66F8">
      <w:pPr>
        <w:pStyle w:val="ProductList-Body"/>
      </w:pPr>
    </w:p>
    <w:p w14:paraId="2E11534E" w14:textId="77777777" w:rsidR="007C66F8" w:rsidRDefault="007D504A">
      <w:pPr>
        <w:pStyle w:val="ProductList-ClauseHeading"/>
        <w:outlineLvl w:val="4"/>
      </w:pPr>
      <w:r>
        <w:t>3.2 Hanteringslicens – System Center 2012 R2 Datacenter</w:t>
      </w:r>
    </w:p>
    <w:tbl>
      <w:tblPr>
        <w:tblStyle w:val="PURTable"/>
        <w:tblW w:w="0" w:type="dxa"/>
        <w:tblLook w:val="04A0" w:firstRow="1" w:lastRow="0" w:firstColumn="1" w:lastColumn="0" w:noHBand="0" w:noVBand="1"/>
      </w:tblPr>
      <w:tblGrid>
        <w:gridCol w:w="3686"/>
        <w:gridCol w:w="3628"/>
        <w:gridCol w:w="3476"/>
      </w:tblGrid>
      <w:tr w:rsidR="007C66F8" w14:paraId="2E115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34F" w14:textId="77777777" w:rsidR="007C66F8" w:rsidRDefault="007D504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E115350" w14:textId="77777777" w:rsidR="007C66F8" w:rsidRDefault="007D504A">
            <w:pPr>
              <w:pStyle w:val="ProductList-TableBody"/>
            </w:pPr>
            <w:r>
              <w:t>Hanteringslicens för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2E115351" w14:textId="77777777" w:rsidR="007C66F8" w:rsidRDefault="007C66F8">
            <w:pPr>
              <w:pStyle w:val="ProductList-TableBody"/>
            </w:pPr>
          </w:p>
        </w:tc>
      </w:tr>
    </w:tbl>
    <w:p w14:paraId="2E115353" w14:textId="77777777" w:rsidR="007C66F8" w:rsidRDefault="007C66F8">
      <w:pPr>
        <w:pStyle w:val="ProductList-Body"/>
      </w:pPr>
    </w:p>
    <w:p w14:paraId="2E115354" w14:textId="77777777" w:rsidR="007C66F8" w:rsidRDefault="007D504A">
      <w:pPr>
        <w:pStyle w:val="ProductList-ClauseHeading"/>
        <w:outlineLvl w:val="4"/>
      </w:pPr>
      <w:r>
        <w:t>3.3 SQL Server-teknik</w:t>
      </w:r>
    </w:p>
    <w:p w14:paraId="2E115355" w14:textId="77777777" w:rsidR="007C66F8" w:rsidRDefault="007D504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2E115356" w14:textId="77777777" w:rsidR="007C66F8" w:rsidRDefault="007D504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7C66F8" w14:paraId="2E115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357"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358"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359" w14:textId="77777777" w:rsidR="007C66F8" w:rsidRDefault="007D504A">
            <w:pPr>
              <w:pStyle w:val="ProductList-TableBody"/>
            </w:pPr>
            <w:r>
              <w:rPr>
                <w:color w:val="404040"/>
              </w:rPr>
              <w:t>Övertagande Rättigheter: Ej tillämpligt</w:t>
            </w:r>
          </w:p>
        </w:tc>
      </w:tr>
      <w:tr w:rsidR="007C66F8" w14:paraId="2E11535E" w14:textId="77777777">
        <w:tc>
          <w:tcPr>
            <w:tcW w:w="4040" w:type="dxa"/>
            <w:tcBorders>
              <w:top w:val="single" w:sz="4" w:space="0" w:color="000000"/>
              <w:left w:val="single" w:sz="4" w:space="0" w:color="000000"/>
              <w:bottom w:val="single" w:sz="4" w:space="0" w:color="000000"/>
              <w:right w:val="single" w:sz="4" w:space="0" w:color="000000"/>
            </w:tcBorders>
          </w:tcPr>
          <w:p w14:paraId="2E11535B"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2E11535C"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5D" w14:textId="77777777" w:rsidR="007C66F8" w:rsidRDefault="007D504A">
            <w:pPr>
              <w:pStyle w:val="ProductList-TableBody"/>
            </w:pPr>
            <w:r>
              <w:rPr>
                <w:color w:val="404040"/>
              </w:rPr>
              <w:t>Glidande Rättigheter: Ej tillämpligt</w:t>
            </w:r>
          </w:p>
        </w:tc>
      </w:tr>
      <w:tr w:rsidR="007C66F8" w14:paraId="2E115362" w14:textId="77777777">
        <w:tc>
          <w:tcPr>
            <w:tcW w:w="4040" w:type="dxa"/>
            <w:tcBorders>
              <w:top w:val="single" w:sz="4" w:space="0" w:color="000000"/>
              <w:left w:val="single" w:sz="4" w:space="0" w:color="000000"/>
              <w:bottom w:val="single" w:sz="4" w:space="0" w:color="000000"/>
              <w:right w:val="single" w:sz="4" w:space="0" w:color="000000"/>
            </w:tcBorders>
          </w:tcPr>
          <w:p w14:paraId="2E11535F"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60"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61" w14:textId="77777777" w:rsidR="007C66F8" w:rsidRDefault="007C66F8">
            <w:pPr>
              <w:pStyle w:val="ProductList-TableBody"/>
            </w:pPr>
          </w:p>
        </w:tc>
      </w:tr>
    </w:tbl>
    <w:p w14:paraId="2E115363" w14:textId="77777777" w:rsidR="007C66F8" w:rsidRDefault="007C66F8">
      <w:pPr>
        <w:pStyle w:val="ProductList-Body"/>
      </w:pPr>
    </w:p>
    <w:p w14:paraId="2E115364" w14:textId="77777777" w:rsidR="007C66F8" w:rsidRDefault="007D504A">
      <w:pPr>
        <w:pStyle w:val="ProductList-ClauseHeading"/>
        <w:outlineLvl w:val="4"/>
      </w:pPr>
      <w:r>
        <w:t>4.1 System Center Global Service Monitor</w:t>
      </w:r>
    </w:p>
    <w:p w14:paraId="2E115365" w14:textId="77777777" w:rsidR="007C66F8" w:rsidRDefault="007D504A">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14:paraId="2E115366"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36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369" w14:textId="77777777" w:rsidR="007C66F8" w:rsidRDefault="007C66F8">
      <w:pPr>
        <w:pStyle w:val="ProductList-Body"/>
      </w:pPr>
    </w:p>
    <w:p w14:paraId="2E11536A" w14:textId="77777777" w:rsidR="007C66F8" w:rsidRDefault="007D504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7303"/>
      <w:r>
        <w:instrText>System Center Client Management Suite</w:instrText>
      </w:r>
      <w:bookmarkEnd w:id="147"/>
      <w:r>
        <w:instrText>" \l 3</w:instrText>
      </w:r>
      <w:r>
        <w:fldChar w:fldCharType="end"/>
      </w:r>
    </w:p>
    <w:p w14:paraId="2E11536B" w14:textId="77777777" w:rsidR="007C66F8" w:rsidRDefault="007D504A">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82"/>
        <w:gridCol w:w="611"/>
        <w:gridCol w:w="597"/>
        <w:gridCol w:w="605"/>
        <w:gridCol w:w="596"/>
        <w:gridCol w:w="708"/>
        <w:gridCol w:w="604"/>
        <w:gridCol w:w="611"/>
        <w:gridCol w:w="634"/>
        <w:gridCol w:w="617"/>
        <w:gridCol w:w="607"/>
        <w:gridCol w:w="612"/>
      </w:tblGrid>
      <w:tr w:rsidR="007C66F8" w14:paraId="2E115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36C"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6D"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6E"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6F"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0"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15371"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2"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3"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4"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5"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6"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77"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385" w14:textId="77777777">
        <w:tc>
          <w:tcPr>
            <w:tcW w:w="4160" w:type="dxa"/>
            <w:tcBorders>
              <w:top w:val="single" w:sz="6" w:space="0" w:color="FFFFFF"/>
              <w:left w:val="none" w:sz="4" w:space="0" w:color="6E6E6E"/>
              <w:bottom w:val="dashed" w:sz="4" w:space="0" w:color="BFBFBF"/>
              <w:right w:val="none" w:sz="4" w:space="0" w:color="6E6E6E"/>
            </w:tcBorders>
          </w:tcPr>
          <w:p w14:paraId="2E115379" w14:textId="77777777" w:rsidR="007C66F8" w:rsidRDefault="007D504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(Klienthanteringslicens)</w:t>
            </w:r>
          </w:p>
        </w:tc>
        <w:tc>
          <w:tcPr>
            <w:tcW w:w="620" w:type="dxa"/>
            <w:tcBorders>
              <w:top w:val="single" w:sz="6" w:space="0" w:color="FFFFFF"/>
              <w:left w:val="none" w:sz="4" w:space="0" w:color="6E6E6E"/>
              <w:bottom w:val="dashed" w:sz="4" w:space="0" w:color="BFBFBF"/>
              <w:right w:val="none" w:sz="4" w:space="0" w:color="6E6E6E"/>
            </w:tcBorders>
          </w:tcPr>
          <w:p w14:paraId="2E11537A" w14:textId="77777777" w:rsidR="007C66F8" w:rsidRDefault="007D50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E11537B" w14:textId="77777777" w:rsidR="007C66F8" w:rsidRDefault="007D50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1537C"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537D"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37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7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4"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392" w14:textId="77777777">
        <w:tc>
          <w:tcPr>
            <w:tcW w:w="4160" w:type="dxa"/>
            <w:tcBorders>
              <w:top w:val="dashed" w:sz="4" w:space="0" w:color="BFBFBF"/>
              <w:left w:val="none" w:sz="4" w:space="0" w:color="6E6E6E"/>
              <w:bottom w:val="none" w:sz="4" w:space="0" w:color="BFBFBF"/>
              <w:right w:val="none" w:sz="4" w:space="0" w:color="6E6E6E"/>
            </w:tcBorders>
          </w:tcPr>
          <w:p w14:paraId="2E115386" w14:textId="77777777" w:rsidR="007C66F8" w:rsidRDefault="007D504A">
            <w:pPr>
              <w:pStyle w:val="ProductList-TableBody"/>
            </w:pPr>
            <w:r>
              <w:rPr>
                <w:color w:val="000000"/>
              </w:rPr>
              <w:t>System Center 2012 R2 Client Management Suite per Användare (Client ML)</w:t>
            </w:r>
          </w:p>
        </w:tc>
        <w:tc>
          <w:tcPr>
            <w:tcW w:w="620" w:type="dxa"/>
            <w:tcBorders>
              <w:top w:val="dashed" w:sz="4" w:space="0" w:color="BFBFBF"/>
              <w:left w:val="none" w:sz="4" w:space="0" w:color="6E6E6E"/>
              <w:bottom w:val="none" w:sz="4" w:space="0" w:color="BFBFBF"/>
              <w:right w:val="none" w:sz="4" w:space="0" w:color="6E6E6E"/>
            </w:tcBorders>
          </w:tcPr>
          <w:p w14:paraId="2E115387" w14:textId="77777777" w:rsidR="007C66F8" w:rsidRDefault="007D50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2E115388"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5389"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1538A"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38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8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9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91" w14:textId="77777777" w:rsidR="007C66F8" w:rsidRDefault="007C66F8">
            <w:pPr>
              <w:pStyle w:val="ProductList-TableBody"/>
              <w:jc w:val="center"/>
            </w:pPr>
          </w:p>
        </w:tc>
      </w:tr>
    </w:tbl>
    <w:p w14:paraId="2E115393" w14:textId="77777777" w:rsidR="007C66F8" w:rsidRDefault="007D504A">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46"/>
        <w:gridCol w:w="3668"/>
        <w:gridCol w:w="3576"/>
      </w:tblGrid>
      <w:tr w:rsidR="007C66F8" w14:paraId="2E115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394"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2E11539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396" w14:textId="77777777" w:rsidR="007C66F8" w:rsidRDefault="007D504A">
            <w:pPr>
              <w:pStyle w:val="ProductList-TableBody"/>
            </w:pPr>
            <w:r>
              <w:rPr>
                <w:color w:val="404040"/>
              </w:rPr>
              <w:t>Nedgraderingar: Ej tillämpligt</w:t>
            </w:r>
          </w:p>
        </w:tc>
      </w:tr>
      <w:tr w:rsidR="007C66F8" w14:paraId="2E115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98"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9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39A"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39F" w14:textId="77777777">
        <w:tc>
          <w:tcPr>
            <w:tcW w:w="4040" w:type="dxa"/>
            <w:tcBorders>
              <w:top w:val="single" w:sz="4" w:space="0" w:color="000000"/>
              <w:left w:val="single" w:sz="4" w:space="0" w:color="000000"/>
              <w:bottom w:val="single" w:sz="4" w:space="0" w:color="000000"/>
              <w:right w:val="single" w:sz="4" w:space="0" w:color="000000"/>
            </w:tcBorders>
          </w:tcPr>
          <w:p w14:paraId="2E11539C" w14:textId="77777777" w:rsidR="007C66F8" w:rsidRDefault="007D504A">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Kampanj för System Center Client Management Suite </w:t>
            </w:r>
            <w:hyperlink w:anchor="_Sec867">
              <w:r>
                <w:rPr>
                  <w:color w:val="00467F"/>
                  <w:u w:val="single"/>
                </w:rPr>
                <w:t>Bilaga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9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9E" w14:textId="77777777" w:rsidR="007C66F8" w:rsidRDefault="007D504A">
            <w:pPr>
              <w:pStyle w:val="ProductList-TableBody"/>
            </w:pPr>
            <w:r>
              <w:rPr>
                <w:color w:val="404040"/>
              </w:rPr>
              <w:t>Minskning Möjlig: Ej tillämpligt</w:t>
            </w:r>
          </w:p>
        </w:tc>
      </w:tr>
      <w:tr w:rsidR="007C66F8" w14:paraId="2E115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0"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2" w14:textId="77777777" w:rsidR="007C66F8" w:rsidRDefault="007D504A">
            <w:pPr>
              <w:pStyle w:val="ProductList-TableBody"/>
            </w:pPr>
            <w:r>
              <w:rPr>
                <w:color w:val="404040"/>
              </w:rPr>
              <w:t>True-Up Möjlig: Ej tillämpligt</w:t>
            </w:r>
          </w:p>
        </w:tc>
      </w:tr>
      <w:tr w:rsidR="007C66F8" w14:paraId="2E115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4"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6" w14:textId="77777777" w:rsidR="007C66F8" w:rsidRDefault="007C66F8">
            <w:pPr>
              <w:pStyle w:val="ProductList-TableBody"/>
            </w:pPr>
          </w:p>
        </w:tc>
      </w:tr>
    </w:tbl>
    <w:p w14:paraId="2E1153A8" w14:textId="77777777" w:rsidR="007C66F8" w:rsidRDefault="007D504A">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7C66F8" w14:paraId="2E115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3A9"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1153AA"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3AB" w14:textId="77777777" w:rsidR="007C66F8" w:rsidRDefault="007D504A">
            <w:pPr>
              <w:pStyle w:val="ProductList-TableBody"/>
            </w:pPr>
            <w:r>
              <w:rPr>
                <w:color w:val="404040"/>
              </w:rPr>
              <w:t>Tilläggsprogramvara: Ej tillämpligt</w:t>
            </w:r>
          </w:p>
        </w:tc>
      </w:tr>
      <w:tr w:rsidR="007C66F8" w14:paraId="2E115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D"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AE"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3AF"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7C66F8" w14:paraId="2E1153B4" w14:textId="77777777">
        <w:tc>
          <w:tcPr>
            <w:tcW w:w="4040" w:type="dxa"/>
            <w:tcBorders>
              <w:top w:val="single" w:sz="4" w:space="0" w:color="000000"/>
              <w:left w:val="single" w:sz="4" w:space="0" w:color="000000"/>
              <w:bottom w:val="single" w:sz="4" w:space="0" w:color="000000"/>
              <w:right w:val="single" w:sz="4" w:space="0" w:color="000000"/>
            </w:tcBorders>
          </w:tcPr>
          <w:p w14:paraId="2E1153B1"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B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B3" w14:textId="77777777" w:rsidR="007C66F8" w:rsidRDefault="007C66F8">
            <w:pPr>
              <w:pStyle w:val="ProductList-TableBody"/>
            </w:pPr>
          </w:p>
        </w:tc>
      </w:tr>
    </w:tbl>
    <w:p w14:paraId="2E1153B5" w14:textId="77777777" w:rsidR="007C66F8" w:rsidRDefault="007C66F8">
      <w:pPr>
        <w:pStyle w:val="ProductList-Body"/>
      </w:pPr>
    </w:p>
    <w:p w14:paraId="2E1153B6" w14:textId="77777777" w:rsidR="007C66F8" w:rsidRDefault="007D504A">
      <w:pPr>
        <w:pStyle w:val="ProductList-ClauseHeading"/>
        <w:outlineLvl w:val="4"/>
      </w:pPr>
      <w:r>
        <w:lastRenderedPageBreak/>
        <w:t>3.1 Hanteringslicens – System Center 2012 R2 Standard</w:t>
      </w:r>
    </w:p>
    <w:tbl>
      <w:tblPr>
        <w:tblStyle w:val="PURTable"/>
        <w:tblW w:w="0" w:type="dxa"/>
        <w:tblLook w:val="04A0" w:firstRow="1" w:lastRow="0" w:firstColumn="1" w:lastColumn="0" w:noHBand="0" w:noVBand="1"/>
      </w:tblPr>
      <w:tblGrid>
        <w:gridCol w:w="3688"/>
        <w:gridCol w:w="3611"/>
        <w:gridCol w:w="3491"/>
      </w:tblGrid>
      <w:tr w:rsidR="007C66F8" w14:paraId="2E115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3B7" w14:textId="77777777" w:rsidR="007C66F8" w:rsidRDefault="007D504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2E1153B8" w14:textId="77777777" w:rsidR="007C66F8" w:rsidRDefault="007D504A">
            <w:pPr>
              <w:pStyle w:val="ProductList-TableBody"/>
            </w:pPr>
            <w:r>
              <w:t>System Center 2012 R2 Client Management Suite-licens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E1153B9" w14:textId="77777777" w:rsidR="007C66F8" w:rsidRDefault="007C66F8">
            <w:pPr>
              <w:pStyle w:val="ProductList-TableBody"/>
            </w:pPr>
          </w:p>
        </w:tc>
      </w:tr>
    </w:tbl>
    <w:p w14:paraId="2E1153BB" w14:textId="77777777" w:rsidR="007C66F8" w:rsidRDefault="007C66F8">
      <w:pPr>
        <w:pStyle w:val="ProductList-Body"/>
      </w:pPr>
    </w:p>
    <w:p w14:paraId="2E1153BC" w14:textId="77777777" w:rsidR="007C66F8" w:rsidRDefault="007D504A">
      <w:pPr>
        <w:pStyle w:val="ProductList-ClauseHeading"/>
        <w:outlineLvl w:val="4"/>
      </w:pPr>
      <w:r>
        <w:t>3.2 SQL Server-teknik</w:t>
      </w:r>
    </w:p>
    <w:p w14:paraId="2E1153BD" w14:textId="77777777" w:rsidR="007C66F8" w:rsidRDefault="007D504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2E1153BE" w14:textId="77777777" w:rsidR="007C66F8" w:rsidRDefault="007D504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7C66F8" w14:paraId="2E115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3BF"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3C0"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3C1" w14:textId="77777777" w:rsidR="007C66F8" w:rsidRDefault="007D504A">
            <w:pPr>
              <w:pStyle w:val="ProductList-TableBody"/>
            </w:pPr>
            <w:r>
              <w:rPr>
                <w:color w:val="404040"/>
              </w:rPr>
              <w:t>Övertagande Rättigheter: Ej tillämpligt</w:t>
            </w:r>
          </w:p>
        </w:tc>
      </w:tr>
      <w:tr w:rsidR="007C66F8" w14:paraId="2E11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C3"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3C4"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C5" w14:textId="77777777" w:rsidR="007C66F8" w:rsidRDefault="007D504A">
            <w:pPr>
              <w:pStyle w:val="ProductList-TableBody"/>
            </w:pPr>
            <w:r>
              <w:rPr>
                <w:color w:val="404040"/>
              </w:rPr>
              <w:t>Glidande Rättigheter: Ej tillämpligt</w:t>
            </w:r>
          </w:p>
        </w:tc>
      </w:tr>
      <w:tr w:rsidR="007C66F8" w14:paraId="2E1153CA" w14:textId="77777777">
        <w:tc>
          <w:tcPr>
            <w:tcW w:w="4040" w:type="dxa"/>
            <w:tcBorders>
              <w:top w:val="single" w:sz="4" w:space="0" w:color="000000"/>
              <w:left w:val="single" w:sz="4" w:space="0" w:color="000000"/>
              <w:bottom w:val="single" w:sz="4" w:space="0" w:color="000000"/>
              <w:right w:val="single" w:sz="4" w:space="0" w:color="000000"/>
            </w:tcBorders>
          </w:tcPr>
          <w:p w14:paraId="2E1153C7"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C8"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3C9" w14:textId="77777777" w:rsidR="007C66F8" w:rsidRDefault="007C66F8">
            <w:pPr>
              <w:pStyle w:val="ProductList-TableBody"/>
            </w:pPr>
          </w:p>
        </w:tc>
      </w:tr>
    </w:tbl>
    <w:p w14:paraId="2E1153CB" w14:textId="77777777" w:rsidR="007C66F8" w:rsidRDefault="007C66F8">
      <w:pPr>
        <w:pStyle w:val="ProductList-Body"/>
      </w:pPr>
    </w:p>
    <w:p w14:paraId="2E1153CC" w14:textId="77777777" w:rsidR="007C66F8" w:rsidRDefault="007D504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7304"/>
      <w:r>
        <w:instrText>System Center Configuration Manager</w:instrText>
      </w:r>
      <w:bookmarkEnd w:id="153"/>
      <w:r>
        <w:instrText>" \l 3</w:instrText>
      </w:r>
      <w:r>
        <w:fldChar w:fldCharType="end"/>
      </w:r>
    </w:p>
    <w:p w14:paraId="2E1153CD" w14:textId="77777777" w:rsidR="007C66F8" w:rsidRDefault="007D504A">
      <w:pPr>
        <w:pStyle w:val="ProductList-Offering1SubSection"/>
        <w:outlineLvl w:val="3"/>
      </w:pPr>
      <w:bookmarkStart w:id="154" w:name="_Sec691"/>
      <w:r>
        <w:t>1. Programtillgänglighet</w:t>
      </w:r>
      <w:bookmarkEnd w:id="154"/>
    </w:p>
    <w:p w14:paraId="2E1153CE" w14:textId="77777777" w:rsidR="007C66F8" w:rsidRDefault="007C66F8">
      <w:pPr>
        <w:pStyle w:val="ProductList-Body"/>
      </w:pPr>
    </w:p>
    <w:tbl>
      <w:tblPr>
        <w:tblStyle w:val="PURTable"/>
        <w:tblW w:w="0" w:type="dxa"/>
        <w:tblLook w:val="04A0" w:firstRow="1" w:lastRow="0" w:firstColumn="1" w:lastColumn="0" w:noHBand="0" w:noVBand="1"/>
      </w:tblPr>
      <w:tblGrid>
        <w:gridCol w:w="4046"/>
        <w:gridCol w:w="615"/>
        <w:gridCol w:w="600"/>
        <w:gridCol w:w="610"/>
        <w:gridCol w:w="605"/>
        <w:gridCol w:w="605"/>
        <w:gridCol w:w="610"/>
        <w:gridCol w:w="614"/>
        <w:gridCol w:w="634"/>
        <w:gridCol w:w="618"/>
        <w:gridCol w:w="612"/>
        <w:gridCol w:w="615"/>
      </w:tblGrid>
      <w:tr w:rsidR="007C66F8" w14:paraId="2E115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3CF"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0"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1"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2"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3"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4"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5"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6"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7"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8"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9"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3DA"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3E8" w14:textId="77777777">
        <w:tc>
          <w:tcPr>
            <w:tcW w:w="4160" w:type="dxa"/>
            <w:tcBorders>
              <w:top w:val="single" w:sz="6" w:space="0" w:color="FFFFFF"/>
              <w:left w:val="none" w:sz="4" w:space="0" w:color="6E6E6E"/>
              <w:bottom w:val="dashed" w:sz="4" w:space="0" w:color="BFBFBF"/>
              <w:right w:val="none" w:sz="4" w:space="0" w:color="6E6E6E"/>
            </w:tcBorders>
          </w:tcPr>
          <w:p w14:paraId="2E1153DC" w14:textId="77777777" w:rsidR="007C66F8" w:rsidRDefault="007D504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E1153DD" w14:textId="77777777" w:rsidR="007C66F8" w:rsidRDefault="007D50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E1153DE"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153DF"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1153E0"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E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7"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3F5" w14:textId="77777777">
        <w:tc>
          <w:tcPr>
            <w:tcW w:w="4160" w:type="dxa"/>
            <w:tcBorders>
              <w:top w:val="dashed" w:sz="4" w:space="0" w:color="BFBFBF"/>
              <w:left w:val="none" w:sz="4" w:space="0" w:color="6E6E6E"/>
              <w:bottom w:val="dashed" w:sz="4" w:space="0" w:color="BFBFBF"/>
              <w:right w:val="none" w:sz="4" w:space="0" w:color="6E6E6E"/>
            </w:tcBorders>
          </w:tcPr>
          <w:p w14:paraId="2E1153E9" w14:textId="77777777" w:rsidR="007C66F8" w:rsidRDefault="007D504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2E1153EA" w14:textId="77777777" w:rsidR="007C66F8" w:rsidRDefault="007D504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2E1153EB" w14:textId="77777777" w:rsidR="007C66F8" w:rsidRDefault="007C66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153EC"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53ED"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E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F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F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F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F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F4" w14:textId="77777777" w:rsidR="007C66F8" w:rsidRDefault="007C66F8">
            <w:pPr>
              <w:pStyle w:val="ProductList-TableBody"/>
              <w:jc w:val="center"/>
            </w:pPr>
          </w:p>
        </w:tc>
      </w:tr>
      <w:tr w:rsidR="007C66F8" w14:paraId="2E115402" w14:textId="77777777">
        <w:tc>
          <w:tcPr>
            <w:tcW w:w="4160" w:type="dxa"/>
            <w:tcBorders>
              <w:top w:val="dashed" w:sz="4" w:space="0" w:color="BFBFBF"/>
              <w:left w:val="none" w:sz="4" w:space="0" w:color="6E6E6E"/>
              <w:bottom w:val="none" w:sz="4" w:space="0" w:color="BFBFBF"/>
              <w:right w:val="none" w:sz="4" w:space="0" w:color="6E6E6E"/>
            </w:tcBorders>
          </w:tcPr>
          <w:p w14:paraId="2E1153F6" w14:textId="77777777" w:rsidR="007C66F8" w:rsidRDefault="007D504A">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(Klienthanteringslicens) (endast Student)</w:t>
            </w:r>
          </w:p>
        </w:tc>
        <w:tc>
          <w:tcPr>
            <w:tcW w:w="620" w:type="dxa"/>
            <w:tcBorders>
              <w:top w:val="dashed" w:sz="4" w:space="0" w:color="BFBFBF"/>
              <w:left w:val="none" w:sz="4" w:space="0" w:color="6E6E6E"/>
              <w:bottom w:val="none" w:sz="4" w:space="0" w:color="BFBFBF"/>
              <w:right w:val="none" w:sz="4" w:space="0" w:color="6E6E6E"/>
            </w:tcBorders>
          </w:tcPr>
          <w:p w14:paraId="2E1153F7" w14:textId="77777777" w:rsidR="007C66F8" w:rsidRDefault="007D50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2E1153F8"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53F9"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153FA"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F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3F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F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F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3F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0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01" w14:textId="77777777" w:rsidR="007C66F8" w:rsidRDefault="007C66F8">
            <w:pPr>
              <w:pStyle w:val="ProductList-TableBody"/>
              <w:jc w:val="center"/>
            </w:pPr>
          </w:p>
        </w:tc>
      </w:tr>
    </w:tbl>
    <w:p w14:paraId="2E115403" w14:textId="77777777" w:rsidR="007C66F8" w:rsidRDefault="007D504A">
      <w:pPr>
        <w:pStyle w:val="ProductList-Offering1SubSection"/>
        <w:outlineLvl w:val="3"/>
      </w:pPr>
      <w:bookmarkStart w:id="155" w:name="_Sec746"/>
      <w:r>
        <w:t>2. Produktvillkor</w:t>
      </w:r>
      <w:bookmarkEnd w:id="155"/>
    </w:p>
    <w:tbl>
      <w:tblPr>
        <w:tblStyle w:val="PURTable"/>
        <w:tblW w:w="0" w:type="dxa"/>
        <w:tblLook w:val="04A0" w:firstRow="1" w:lastRow="0" w:firstColumn="1" w:lastColumn="0" w:noHBand="0" w:noVBand="1"/>
      </w:tblPr>
      <w:tblGrid>
        <w:gridCol w:w="3569"/>
        <w:gridCol w:w="3662"/>
        <w:gridCol w:w="3559"/>
      </w:tblGrid>
      <w:tr w:rsidR="007C66F8" w14:paraId="2E115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5404"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540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06" w14:textId="77777777" w:rsidR="007C66F8" w:rsidRDefault="007D504A">
            <w:pPr>
              <w:pStyle w:val="ProductList-TableBody"/>
            </w:pPr>
            <w:r>
              <w:rPr>
                <w:color w:val="404040"/>
              </w:rPr>
              <w:t>Förlängd Giltighetstid Möjlig: Ej tillämpligt</w:t>
            </w:r>
          </w:p>
        </w:tc>
      </w:tr>
      <w:tr w:rsidR="007C66F8" w14:paraId="2E115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08" w14:textId="77777777" w:rsidR="007C66F8" w:rsidRDefault="007D504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0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540A"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0C"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0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0E" w14:textId="77777777" w:rsidR="007C66F8" w:rsidRDefault="007D504A">
            <w:pPr>
              <w:pStyle w:val="ProductList-TableBody"/>
            </w:pPr>
            <w:r>
              <w:rPr>
                <w:color w:val="404040"/>
              </w:rPr>
              <w:t>Minskning Möjlig: Ej tillämpligt</w:t>
            </w:r>
          </w:p>
        </w:tc>
      </w:tr>
      <w:tr w:rsidR="007C66F8" w14:paraId="2E115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0"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2" w14:textId="77777777" w:rsidR="007C66F8" w:rsidRDefault="007D504A">
            <w:pPr>
              <w:pStyle w:val="ProductList-TableBody"/>
            </w:pPr>
            <w:r>
              <w:rPr>
                <w:color w:val="404040"/>
              </w:rPr>
              <w:t>True-Up Möjlig: Ej tillämpligt</w:t>
            </w:r>
          </w:p>
        </w:tc>
      </w:tr>
      <w:tr w:rsidR="007C66F8" w14:paraId="2E115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4" w14:textId="77777777" w:rsidR="007C66F8" w:rsidRDefault="007D504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5"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6" w14:textId="77777777" w:rsidR="007C66F8" w:rsidRDefault="007C66F8">
            <w:pPr>
              <w:pStyle w:val="ProductList-TableBody"/>
            </w:pPr>
          </w:p>
        </w:tc>
      </w:tr>
    </w:tbl>
    <w:p w14:paraId="2E115418" w14:textId="77777777" w:rsidR="007C66F8" w:rsidRDefault="007D504A">
      <w:pPr>
        <w:pStyle w:val="ProductList-Offering1SubSection"/>
        <w:outlineLvl w:val="3"/>
      </w:pPr>
      <w:bookmarkStart w:id="156" w:name="_Sec802"/>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7C66F8" w14:paraId="2E115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419"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11541A"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1B" w14:textId="77777777" w:rsidR="007C66F8" w:rsidRDefault="007D504A">
            <w:pPr>
              <w:pStyle w:val="ProductList-TableBody"/>
            </w:pPr>
            <w:r>
              <w:rPr>
                <w:color w:val="404040"/>
              </w:rPr>
              <w:t>Tilläggsprogramvara: Ej tillämpligt</w:t>
            </w:r>
          </w:p>
        </w:tc>
      </w:tr>
      <w:tr w:rsidR="007C66F8" w14:paraId="2E115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D"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1E"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41F"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7C66F8" w14:paraId="2E115424" w14:textId="77777777">
        <w:tc>
          <w:tcPr>
            <w:tcW w:w="4040" w:type="dxa"/>
            <w:tcBorders>
              <w:top w:val="single" w:sz="4" w:space="0" w:color="000000"/>
              <w:left w:val="single" w:sz="4" w:space="0" w:color="000000"/>
              <w:bottom w:val="single" w:sz="4" w:space="0" w:color="000000"/>
              <w:right w:val="single" w:sz="4" w:space="0" w:color="000000"/>
            </w:tcBorders>
          </w:tcPr>
          <w:p w14:paraId="2E115421"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2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23" w14:textId="77777777" w:rsidR="007C66F8" w:rsidRDefault="007C66F8">
            <w:pPr>
              <w:pStyle w:val="ProductList-TableBody"/>
            </w:pPr>
          </w:p>
        </w:tc>
      </w:tr>
    </w:tbl>
    <w:p w14:paraId="2E115425" w14:textId="77777777" w:rsidR="007C66F8" w:rsidRDefault="007C66F8">
      <w:pPr>
        <w:pStyle w:val="ProductList-Body"/>
      </w:pPr>
    </w:p>
    <w:p w14:paraId="2E115426" w14:textId="77777777" w:rsidR="007C66F8" w:rsidRDefault="007D504A">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7C66F8" w14:paraId="2E115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427" w14:textId="77777777" w:rsidR="007C66F8" w:rsidRDefault="007D504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E115428" w14:textId="77777777" w:rsidR="007C66F8" w:rsidRDefault="007D504A">
            <w:pPr>
              <w:pStyle w:val="ProductList-TableBody"/>
            </w:pPr>
            <w:r>
              <w:t>System Center 2012 R2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2E115429" w14:textId="77777777" w:rsidR="007C66F8" w:rsidRDefault="007D504A">
            <w:pPr>
              <w:pStyle w:val="ProductList-TableBody"/>
            </w:pPr>
            <w:r>
              <w:t xml:space="preserve">Licens som är Likvärdig Hanteringslicens (se </w:t>
            </w:r>
            <w:hyperlink w:anchor="_Sec591">
              <w:r>
                <w:rPr>
                  <w:color w:val="00467F"/>
                  <w:u w:val="single"/>
                </w:rPr>
                <w:t>Bilaga A</w:t>
              </w:r>
            </w:hyperlink>
            <w:r>
              <w:t>)</w:t>
            </w:r>
          </w:p>
        </w:tc>
      </w:tr>
      <w:tr w:rsidR="007C66F8" w14:paraId="2E1154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42B"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42C" w14:textId="77777777" w:rsidR="007C66F8" w:rsidRDefault="007D504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E11542D" w14:textId="77777777" w:rsidR="007C66F8" w:rsidRDefault="007C66F8">
            <w:pPr>
              <w:pStyle w:val="ProductList-TableBody"/>
            </w:pPr>
          </w:p>
        </w:tc>
      </w:tr>
    </w:tbl>
    <w:p w14:paraId="2E11542F" w14:textId="77777777" w:rsidR="007C66F8" w:rsidRDefault="007C66F8">
      <w:pPr>
        <w:pStyle w:val="ProductList-Body"/>
      </w:pPr>
    </w:p>
    <w:p w14:paraId="2E115430" w14:textId="77777777" w:rsidR="007C66F8" w:rsidRDefault="007D504A">
      <w:pPr>
        <w:pStyle w:val="ProductList-ClauseHeading"/>
        <w:outlineLvl w:val="4"/>
      </w:pPr>
      <w:r>
        <w:t>3.2 SQL Server-teknik</w:t>
      </w:r>
    </w:p>
    <w:p w14:paraId="2E115431" w14:textId="77777777" w:rsidR="007C66F8" w:rsidRDefault="007D504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2E115432" w14:textId="77777777" w:rsidR="007C66F8" w:rsidRDefault="007D504A">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7C66F8" w14:paraId="2E115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433"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434"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35" w14:textId="77777777" w:rsidR="007C66F8" w:rsidRDefault="007D504A">
            <w:pPr>
              <w:pStyle w:val="ProductList-TableBody"/>
            </w:pPr>
            <w:r>
              <w:rPr>
                <w:color w:val="404040"/>
              </w:rPr>
              <w:t>Övertagande Rättigheter: Ej tillämpligt</w:t>
            </w:r>
          </w:p>
        </w:tc>
      </w:tr>
      <w:tr w:rsidR="007C66F8" w14:paraId="2E115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37"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438"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39" w14:textId="77777777" w:rsidR="007C66F8" w:rsidRDefault="007D504A">
            <w:pPr>
              <w:pStyle w:val="ProductList-TableBody"/>
            </w:pPr>
            <w:r>
              <w:rPr>
                <w:color w:val="404040"/>
              </w:rPr>
              <w:t>Glidande Rättigheter: Ej tillämpligt</w:t>
            </w:r>
          </w:p>
        </w:tc>
      </w:tr>
      <w:tr w:rsidR="007C66F8" w14:paraId="2E11543E" w14:textId="77777777">
        <w:tc>
          <w:tcPr>
            <w:tcW w:w="4040" w:type="dxa"/>
            <w:tcBorders>
              <w:top w:val="single" w:sz="4" w:space="0" w:color="000000"/>
              <w:left w:val="single" w:sz="4" w:space="0" w:color="000000"/>
              <w:bottom w:val="single" w:sz="4" w:space="0" w:color="000000"/>
              <w:right w:val="single" w:sz="4" w:space="0" w:color="000000"/>
            </w:tcBorders>
          </w:tcPr>
          <w:p w14:paraId="2E11543B"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3C"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3D" w14:textId="77777777" w:rsidR="007C66F8" w:rsidRDefault="007C66F8">
            <w:pPr>
              <w:pStyle w:val="ProductList-TableBody"/>
            </w:pPr>
          </w:p>
        </w:tc>
      </w:tr>
    </w:tbl>
    <w:p w14:paraId="2E11543F" w14:textId="77777777" w:rsidR="007C66F8" w:rsidRDefault="007C66F8">
      <w:pPr>
        <w:pStyle w:val="ProductList-Body"/>
      </w:pPr>
    </w:p>
    <w:p w14:paraId="2E115440" w14:textId="77777777" w:rsidR="007C66F8" w:rsidRDefault="007D504A">
      <w:pPr>
        <w:pStyle w:val="ProductList-SubClauseHeading"/>
        <w:outlineLvl w:val="4"/>
      </w:pPr>
      <w:r>
        <w:lastRenderedPageBreak/>
        <w:t>4.1 System Center Configuration Manager – VDI-rättigheter</w:t>
      </w:r>
    </w:p>
    <w:p w14:paraId="2E115441" w14:textId="77777777" w:rsidR="007C66F8" w:rsidRDefault="007D504A">
      <w:pPr>
        <w:pStyle w:val="ProductList-BodyIndented"/>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2E115442" w14:textId="77777777" w:rsidR="007C66F8" w:rsidRDefault="007C66F8">
      <w:pPr>
        <w:pStyle w:val="ProductList-BodyIndented"/>
      </w:pPr>
    </w:p>
    <w:p w14:paraId="2E115443" w14:textId="77777777" w:rsidR="007C66F8" w:rsidRDefault="007D504A">
      <w:pPr>
        <w:pStyle w:val="ProductList-SubClauseHeading"/>
        <w:outlineLvl w:val="4"/>
      </w:pPr>
      <w:r>
        <w:t>4.2 System Center Configuration Manager-rättigheter (aktuell version)</w:t>
      </w:r>
    </w:p>
    <w:p w14:paraId="2E115444" w14:textId="77777777" w:rsidR="007C66F8" w:rsidRDefault="007D504A">
      <w:pPr>
        <w:pStyle w:val="ProductList-BodyIndented"/>
      </w:pPr>
      <w:r>
        <w:t>System Center Configuration Manager (aktuell version) får endast användas av Kunder med aktiv System Center Configuration Manager-SA eller motsvarande prenumerationsrättigheter. Kunder som låter SA eller prenumeration upphöra måste avinstallera System Center Configuration Manager (aktuell version). Kunder som har eviga rättigheter till System Center Configuration Manager får installera den version av System Center Configuration Manager som är aktuell vid tidpunkten för upphörandet.</w:t>
      </w:r>
    </w:p>
    <w:p w14:paraId="2E115445" w14:textId="77777777" w:rsidR="007C66F8" w:rsidRDefault="007C66F8">
      <w:pPr>
        <w:pStyle w:val="ProductList-BodyIndented"/>
        <w:jc w:val="right"/>
      </w:pPr>
    </w:p>
    <w:tbl>
      <w:tblPr>
        <w:tblStyle w:val="PURTable0"/>
        <w:tblW w:w="0" w:type="dxa"/>
        <w:tblLook w:val="04A0" w:firstRow="1" w:lastRow="0" w:firstColumn="1" w:lastColumn="0" w:noHBand="0" w:noVBand="1"/>
      </w:tblPr>
      <w:tblGrid>
        <w:gridCol w:w="10440"/>
      </w:tblGrid>
      <w:tr w:rsidR="007C66F8" w14:paraId="2E115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4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48" w14:textId="77777777" w:rsidR="007C66F8" w:rsidRDefault="007C66F8">
      <w:pPr>
        <w:pStyle w:val="ProductList-BodyIndented"/>
      </w:pPr>
    </w:p>
    <w:p w14:paraId="2E115449" w14:textId="77777777" w:rsidR="007C66F8" w:rsidRDefault="007D504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7305"/>
      <w:r>
        <w:instrText>System Center Data Protection Manager</w:instrText>
      </w:r>
      <w:bookmarkEnd w:id="159"/>
      <w:r>
        <w:instrText>" \l 3</w:instrText>
      </w:r>
      <w:r>
        <w:fldChar w:fldCharType="end"/>
      </w:r>
    </w:p>
    <w:p w14:paraId="2E11544A" w14:textId="77777777" w:rsidR="007C66F8" w:rsidRDefault="007D504A">
      <w:pPr>
        <w:pStyle w:val="ProductList-Body"/>
      </w:pPr>
      <w:r>
        <w:t>Akademiska kunder som söker information om hur man licensierar och använder System Center Data Protection Manager 2010</w:t>
      </w:r>
      <w:r>
        <w:fldChar w:fldCharType="begin"/>
      </w:r>
      <w:r>
        <w:instrText xml:space="preserve"> XE "System Center Data Protection Manager 2010" </w:instrText>
      </w:r>
      <w:r>
        <w:fldChar w:fldCharType="end"/>
      </w:r>
      <w:r>
        <w:t xml:space="preserve"> ska se Produktanvändningsrättigheterna för april 2015 </w:t>
      </w:r>
      <w:hyperlink r:id="rId56">
        <w:r>
          <w:rPr>
            <w:color w:val="00467F"/>
            <w:u w:val="single"/>
          </w:rPr>
          <w:t>http://go.microsoft.com/?linkid=9839206</w:t>
        </w:r>
      </w:hyperlink>
      <w:r>
        <w:t xml:space="preserve"> och Produktlistan för juni 2015 </w:t>
      </w:r>
      <w:hyperlink r:id="rId57">
        <w:r>
          <w:rPr>
            <w:color w:val="00467F"/>
            <w:u w:val="single"/>
          </w:rPr>
          <w:t>http://go.microsoft.com/?linkid=9839207</w:t>
        </w:r>
      </w:hyperlink>
      <w:r>
        <w:t>.</w:t>
      </w:r>
    </w:p>
    <w:p w14:paraId="2E11544B"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4C"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4E" w14:textId="77777777" w:rsidR="007C66F8" w:rsidRDefault="007C66F8">
      <w:pPr>
        <w:pStyle w:val="ProductList-Body"/>
      </w:pPr>
    </w:p>
    <w:p w14:paraId="2E11544F" w14:textId="77777777" w:rsidR="007C66F8" w:rsidRDefault="007D504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7306"/>
      <w:r>
        <w:instrText>System Center Endpoint Protection</w:instrText>
      </w:r>
      <w:bookmarkEnd w:id="161"/>
      <w:r>
        <w:instrText>" \l 3</w:instrText>
      </w:r>
      <w:r>
        <w:fldChar w:fldCharType="end"/>
      </w:r>
    </w:p>
    <w:p w14:paraId="2E115450" w14:textId="77777777" w:rsidR="007C66F8" w:rsidRDefault="007D504A">
      <w:pPr>
        <w:pStyle w:val="ProductList-Offering1SubSection"/>
        <w:outlineLvl w:val="3"/>
      </w:pPr>
      <w:bookmarkStart w:id="162" w:name="_Sec892"/>
      <w:r>
        <w:t>1. Programtillgänglighet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C66F8" w14:paraId="2E1154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451"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2"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3"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4"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5"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6"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7"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8"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9"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A"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B"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5C"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46A" w14:textId="77777777">
        <w:tc>
          <w:tcPr>
            <w:tcW w:w="4160" w:type="dxa"/>
            <w:tcBorders>
              <w:top w:val="single" w:sz="6" w:space="0" w:color="FFFFFF"/>
              <w:left w:val="none" w:sz="4" w:space="0" w:color="6E6E6E"/>
              <w:bottom w:val="none" w:sz="4" w:space="0" w:color="BFBFBF"/>
              <w:right w:val="none" w:sz="4" w:space="0" w:color="6E6E6E"/>
            </w:tcBorders>
          </w:tcPr>
          <w:p w14:paraId="2E11545E" w14:textId="77777777" w:rsidR="007C66F8" w:rsidRDefault="007D504A">
            <w:pPr>
              <w:pStyle w:val="ProductList-TableBody"/>
            </w:pPr>
            <w:r>
              <w:t>System Center 2012 R2 Endpoint Protection</w:t>
            </w:r>
            <w:r>
              <w:fldChar w:fldCharType="begin"/>
            </w:r>
            <w:r>
              <w:instrText xml:space="preserve"> XE "System Center 2012 R2 Endpoint Protection"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2E11545F" w14:textId="77777777" w:rsidR="007C66F8" w:rsidRDefault="007D504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2E115460" w14:textId="77777777" w:rsidR="007C66F8" w:rsidRDefault="007D50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115461" w14:textId="77777777" w:rsidR="007C66F8" w:rsidRDefault="007C66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11546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6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6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6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6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6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6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6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46B" w14:textId="77777777" w:rsidR="007C66F8" w:rsidRDefault="007D504A">
      <w:pPr>
        <w:pStyle w:val="ProductList-Offering1SubSection"/>
        <w:outlineLvl w:val="3"/>
      </w:pPr>
      <w:bookmarkStart w:id="163" w:name="_Sec893"/>
      <w:r>
        <w:t>2. Produktvillkor</w:t>
      </w:r>
      <w:bookmarkEnd w:id="163"/>
    </w:p>
    <w:tbl>
      <w:tblPr>
        <w:tblStyle w:val="PURTable"/>
        <w:tblW w:w="0" w:type="dxa"/>
        <w:tblLook w:val="04A0" w:firstRow="1" w:lastRow="0" w:firstColumn="1" w:lastColumn="0" w:noHBand="0" w:noVBand="1"/>
      </w:tblPr>
      <w:tblGrid>
        <w:gridCol w:w="3569"/>
        <w:gridCol w:w="3662"/>
        <w:gridCol w:w="3559"/>
      </w:tblGrid>
      <w:tr w:rsidR="007C66F8" w14:paraId="2E115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46C"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2E11546D"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6E" w14:textId="77777777" w:rsidR="007C66F8" w:rsidRDefault="007D504A">
            <w:pPr>
              <w:pStyle w:val="ProductList-TableBody"/>
            </w:pPr>
            <w:r>
              <w:rPr>
                <w:color w:val="404040"/>
              </w:rPr>
              <w:t>Förlängd Giltighetstid Möjlig: Ej tillämpligt</w:t>
            </w:r>
          </w:p>
        </w:tc>
      </w:tr>
      <w:tr w:rsidR="007C66F8" w14:paraId="2E115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0" w14:textId="77777777" w:rsidR="007C66F8" w:rsidRDefault="007D504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1"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2" w14:textId="77777777" w:rsidR="007C66F8" w:rsidRDefault="007D504A">
            <w:pPr>
              <w:pStyle w:val="ProductList-TableBody"/>
            </w:pPr>
            <w:r>
              <w:rPr>
                <w:color w:val="404040"/>
              </w:rPr>
              <w:t>Förutsättningar (SA): Ej tillämpligt</w:t>
            </w:r>
          </w:p>
        </w:tc>
      </w:tr>
      <w:tr w:rsidR="007C66F8" w14:paraId="2E115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4"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5"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6" w14:textId="77777777" w:rsidR="007C66F8" w:rsidRDefault="007D504A">
            <w:pPr>
              <w:pStyle w:val="ProductList-TableBody"/>
            </w:pPr>
            <w:r>
              <w:rPr>
                <w:color w:val="404040"/>
              </w:rPr>
              <w:t>Minskning Möjlig: Ej tillämpligt</w:t>
            </w:r>
          </w:p>
        </w:tc>
      </w:tr>
      <w:tr w:rsidR="007C66F8" w14:paraId="2E115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8"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9"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A" w14:textId="77777777" w:rsidR="007C66F8" w:rsidRDefault="007D504A">
            <w:pPr>
              <w:pStyle w:val="ProductList-TableBody"/>
            </w:pPr>
            <w:r>
              <w:rPr>
                <w:color w:val="404040"/>
              </w:rPr>
              <w:t>True-Up Möjlig: Ej tillämpligt</w:t>
            </w:r>
          </w:p>
        </w:tc>
      </w:tr>
      <w:tr w:rsidR="007C66F8" w14:paraId="2E11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C" w14:textId="77777777" w:rsidR="007C66F8" w:rsidRDefault="007D504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7E" w14:textId="77777777" w:rsidR="007C66F8" w:rsidRDefault="007C66F8">
            <w:pPr>
              <w:pStyle w:val="ProductList-TableBody"/>
            </w:pPr>
          </w:p>
        </w:tc>
      </w:tr>
    </w:tbl>
    <w:p w14:paraId="2E115480" w14:textId="77777777" w:rsidR="007C66F8" w:rsidRDefault="007D504A">
      <w:pPr>
        <w:pStyle w:val="ProductList-Offering1SubSection"/>
        <w:outlineLvl w:val="3"/>
      </w:pPr>
      <w:bookmarkStart w:id="164" w:name="_Sec894"/>
      <w:r>
        <w:t>3. Användningsrättigheter</w:t>
      </w:r>
      <w:bookmarkEnd w:id="164"/>
    </w:p>
    <w:tbl>
      <w:tblPr>
        <w:tblStyle w:val="PURTable"/>
        <w:tblW w:w="0" w:type="dxa"/>
        <w:tblLook w:val="04A0" w:firstRow="1" w:lastRow="0" w:firstColumn="1" w:lastColumn="0" w:noHBand="0" w:noVBand="1"/>
      </w:tblPr>
      <w:tblGrid>
        <w:gridCol w:w="3585"/>
        <w:gridCol w:w="3589"/>
        <w:gridCol w:w="3616"/>
      </w:tblGrid>
      <w:tr w:rsidR="007C66F8" w14:paraId="2E115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481"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E115482"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83" w14:textId="77777777" w:rsidR="007C66F8" w:rsidRDefault="007D504A">
            <w:pPr>
              <w:pStyle w:val="ProductList-TableBody"/>
            </w:pPr>
            <w:r>
              <w:rPr>
                <w:color w:val="404040"/>
              </w:rPr>
              <w:t>Tilläggsprogramvara: Ej tillämpligt</w:t>
            </w:r>
          </w:p>
        </w:tc>
      </w:tr>
      <w:tr w:rsidR="007C66F8" w14:paraId="2E115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85"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86"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87" w14:textId="77777777" w:rsidR="007C66F8" w:rsidRDefault="007D504A">
            <w:pPr>
              <w:pStyle w:val="ProductList-TableBody"/>
            </w:pPr>
            <w:r>
              <w:rPr>
                <w:color w:val="404040"/>
              </w:rPr>
              <w:t>Tekniker som ingår: Ej tillämpligt</w:t>
            </w:r>
          </w:p>
        </w:tc>
      </w:tr>
      <w:tr w:rsidR="007C66F8" w14:paraId="2E11548C" w14:textId="77777777">
        <w:tc>
          <w:tcPr>
            <w:tcW w:w="4040" w:type="dxa"/>
            <w:tcBorders>
              <w:top w:val="single" w:sz="4" w:space="0" w:color="000000"/>
              <w:left w:val="single" w:sz="4" w:space="0" w:color="000000"/>
              <w:bottom w:val="single" w:sz="4" w:space="0" w:color="000000"/>
              <w:right w:val="single" w:sz="4" w:space="0" w:color="000000"/>
            </w:tcBorders>
          </w:tcPr>
          <w:p w14:paraId="2E115489"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8A"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8B" w14:textId="77777777" w:rsidR="007C66F8" w:rsidRDefault="007C66F8">
            <w:pPr>
              <w:pStyle w:val="ProductList-TableBody"/>
            </w:pPr>
          </w:p>
        </w:tc>
      </w:tr>
    </w:tbl>
    <w:p w14:paraId="2E11548D" w14:textId="77777777" w:rsidR="007C66F8" w:rsidRDefault="007C66F8">
      <w:pPr>
        <w:pStyle w:val="ProductList-Body"/>
      </w:pPr>
    </w:p>
    <w:p w14:paraId="2E11548E" w14:textId="77777777" w:rsidR="007C66F8" w:rsidRDefault="007D504A">
      <w:pPr>
        <w:pStyle w:val="ProductList-ClauseHeading"/>
        <w:outlineLvl w:val="4"/>
      </w:pPr>
      <w:r>
        <w:t>3.1 Enhets- och Användarabonnemangslicenser</w:t>
      </w:r>
    </w:p>
    <w:p w14:paraId="2E11548F" w14:textId="77777777" w:rsidR="007C66F8" w:rsidRDefault="007D504A">
      <w:pPr>
        <w:pStyle w:val="ProductList-Body"/>
      </w:pPr>
      <w:r>
        <w:t>Kunden kan köpa Enhets- eller Användarabonnemangslicenser för att uppfylla kraven för Klienthanteringslicens enligt Licensmodellen för hanteringsservrar.</w:t>
      </w:r>
    </w:p>
    <w:p w14:paraId="2E115490" w14:textId="77777777" w:rsidR="007C66F8" w:rsidRDefault="007C66F8">
      <w:pPr>
        <w:pStyle w:val="ProductList-Body"/>
      </w:pPr>
    </w:p>
    <w:p w14:paraId="2E115491" w14:textId="77777777" w:rsidR="007C66F8" w:rsidRDefault="007D504A">
      <w:pPr>
        <w:pStyle w:val="ProductList-ClauseHeading"/>
        <w:outlineLvl w:val="4"/>
      </w:pPr>
      <w:r>
        <w:t>3.2 Serverhantering-abonnemangslicenser</w:t>
      </w:r>
    </w:p>
    <w:p w14:paraId="2E115492" w14:textId="77777777" w:rsidR="007C66F8" w:rsidRDefault="007D504A">
      <w:pPr>
        <w:pStyle w:val="ProductList-Body"/>
      </w:pPr>
      <w:r>
        <w:t>Utöver kraven på Användarabonnemangslicens krävs Serverhanteringslicenser för varje Server i det antal som specificeras i licensvillkoren för System Center 2012 R2 Datacenter samt i Standardlicensvillkoren. Med avseende på detta meddelande är OSE:er som kör serveroperativsystem och som har åtkomst till System Center Endpoint Protection eller tillhörande programvara hanterade OSE:er. I detta stycke är ”Servrar” en enhet på vilken Kunden kör serveroperativsystem.</w:t>
      </w:r>
    </w:p>
    <w:p w14:paraId="2E115493" w14:textId="77777777" w:rsidR="007C66F8" w:rsidRDefault="007C66F8">
      <w:pPr>
        <w:pStyle w:val="ProductList-Body"/>
      </w:pPr>
    </w:p>
    <w:p w14:paraId="2E115494" w14:textId="77777777" w:rsidR="007C66F8" w:rsidRDefault="007D504A">
      <w:pPr>
        <w:pStyle w:val="ProductList-ClauseHeading"/>
        <w:outlineLvl w:val="4"/>
      </w:pPr>
      <w:r>
        <w:t>3.3 Byte av skannermotorer</w:t>
      </w:r>
    </w:p>
    <w:p w14:paraId="2E115495" w14:textId="77777777" w:rsidR="007C66F8" w:rsidRDefault="007D504A">
      <w:pPr>
        <w:pStyle w:val="ProductList-Body"/>
      </w:pPr>
      <w:r>
        <w:t>Microsoft får ersätta med jämförbar programvara och filer avseende Onlinetjänsternas:</w:t>
      </w:r>
    </w:p>
    <w:p w14:paraId="2E115496" w14:textId="77777777" w:rsidR="007C66F8" w:rsidRDefault="007D504A" w:rsidP="007D504A">
      <w:pPr>
        <w:pStyle w:val="ProductList-Bullet"/>
        <w:numPr>
          <w:ilvl w:val="0"/>
          <w:numId w:val="21"/>
        </w:numPr>
      </w:pPr>
      <w:r>
        <w:t>programvara för skydd mot virus och skräppost</w:t>
      </w:r>
    </w:p>
    <w:p w14:paraId="2E115497" w14:textId="77777777" w:rsidR="007C66F8" w:rsidRDefault="007D504A" w:rsidP="007D504A">
      <w:pPr>
        <w:pStyle w:val="ProductList-Bullet"/>
        <w:numPr>
          <w:ilvl w:val="0"/>
          <w:numId w:val="21"/>
        </w:numPr>
      </w:pPr>
      <w:r>
        <w:t>signaturfiler och datafiler för innehållsfiltrering</w:t>
      </w:r>
    </w:p>
    <w:p w14:paraId="2E115498" w14:textId="77777777" w:rsidR="007C66F8" w:rsidRDefault="007D504A">
      <w:pPr>
        <w:pStyle w:val="ProductList-Offering1SubSection"/>
        <w:outlineLvl w:val="3"/>
      </w:pPr>
      <w:bookmarkStart w:id="165" w:name="_Sec895"/>
      <w:r>
        <w:lastRenderedPageBreak/>
        <w:t>4. Software Assurance</w:t>
      </w:r>
      <w:bookmarkEnd w:id="165"/>
    </w:p>
    <w:tbl>
      <w:tblPr>
        <w:tblStyle w:val="PURTable"/>
        <w:tblW w:w="0" w:type="dxa"/>
        <w:tblLook w:val="04A0" w:firstRow="1" w:lastRow="0" w:firstColumn="1" w:lastColumn="0" w:noHBand="0" w:noVBand="1"/>
      </w:tblPr>
      <w:tblGrid>
        <w:gridCol w:w="3585"/>
        <w:gridCol w:w="3649"/>
        <w:gridCol w:w="3556"/>
      </w:tblGrid>
      <w:tr w:rsidR="007C66F8" w14:paraId="2E115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99" w14:textId="77777777" w:rsidR="007C66F8" w:rsidRDefault="007D504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9A"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49B" w14:textId="77777777" w:rsidR="007C66F8" w:rsidRDefault="007D504A">
            <w:pPr>
              <w:pStyle w:val="ProductList-TableBody"/>
            </w:pPr>
            <w:r>
              <w:rPr>
                <w:color w:val="404040"/>
              </w:rPr>
              <w:t>Övertagande Rättigheter: Ej tillämpligt</w:t>
            </w:r>
          </w:p>
        </w:tc>
      </w:tr>
      <w:tr w:rsidR="007C66F8" w14:paraId="2E11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9D"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49E"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9F" w14:textId="77777777" w:rsidR="007C66F8" w:rsidRDefault="007D504A">
            <w:pPr>
              <w:pStyle w:val="ProductList-TableBody"/>
            </w:pPr>
            <w:r>
              <w:rPr>
                <w:color w:val="404040"/>
              </w:rPr>
              <w:t>Glidande Rättigheter: Ej tillämpligt</w:t>
            </w:r>
          </w:p>
        </w:tc>
      </w:tr>
      <w:tr w:rsidR="007C66F8" w14:paraId="2E115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A1"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A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4A3" w14:textId="77777777" w:rsidR="007C66F8" w:rsidRDefault="007C66F8">
            <w:pPr>
              <w:pStyle w:val="ProductList-TableBody"/>
            </w:pPr>
          </w:p>
        </w:tc>
      </w:tr>
    </w:tbl>
    <w:p w14:paraId="2E1154A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A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A8" w14:textId="77777777" w:rsidR="007C66F8" w:rsidRDefault="007C66F8">
      <w:pPr>
        <w:pStyle w:val="ProductList-Body"/>
      </w:pPr>
    </w:p>
    <w:p w14:paraId="2E1154A9" w14:textId="77777777" w:rsidR="007C66F8" w:rsidRDefault="007D504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7307"/>
      <w:r>
        <w:instrText>System Center Operation Manager</w:instrText>
      </w:r>
      <w:bookmarkEnd w:id="167"/>
      <w:r>
        <w:instrText>" \l 3</w:instrText>
      </w:r>
      <w:r>
        <w:fldChar w:fldCharType="end"/>
      </w:r>
    </w:p>
    <w:p w14:paraId="2E1154AA" w14:textId="77777777" w:rsidR="007C66F8" w:rsidRDefault="007D504A">
      <w:pPr>
        <w:pStyle w:val="ProductList-Body"/>
      </w:pPr>
      <w:r>
        <w:t>Akademiska kunder som söker information om hur man licensierar och använder System Center Operation Manager 2007 R2</w:t>
      </w:r>
      <w:r>
        <w:fldChar w:fldCharType="begin"/>
      </w:r>
      <w:r>
        <w:instrText xml:space="preserve"> XE "System Center Operation Manager 2007 R2" </w:instrText>
      </w:r>
      <w:r>
        <w:fldChar w:fldCharType="end"/>
      </w:r>
      <w:r>
        <w:t xml:space="preserve"> ska se Produktanvändningsrättigheterna för april 2015 </w:t>
      </w:r>
      <w:hyperlink r:id="rId59">
        <w:r>
          <w:rPr>
            <w:color w:val="00467F"/>
            <w:u w:val="single"/>
          </w:rPr>
          <w:t>http://go.microsoft.com/?linkid=9839206</w:t>
        </w:r>
      </w:hyperlink>
      <w:r>
        <w:t xml:space="preserve"> och Produktlistan för juni 2015 </w:t>
      </w:r>
      <w:hyperlink r:id="rId60">
        <w:r>
          <w:rPr>
            <w:color w:val="00467F"/>
            <w:u w:val="single"/>
          </w:rPr>
          <w:t>http://go.microsoft.com/?linkid=9839207</w:t>
        </w:r>
      </w:hyperlink>
      <w:r>
        <w:t>.</w:t>
      </w:r>
    </w:p>
    <w:p w14:paraId="2E1154AB"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AC"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AE" w14:textId="77777777" w:rsidR="007C66F8" w:rsidRDefault="007C66F8">
      <w:pPr>
        <w:pStyle w:val="ProductList-Body"/>
      </w:pPr>
    </w:p>
    <w:p w14:paraId="2E1154AF" w14:textId="77777777" w:rsidR="007C66F8" w:rsidRDefault="007D504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7308"/>
      <w:r>
        <w:instrText>System Center Server Management Suite</w:instrText>
      </w:r>
      <w:bookmarkEnd w:id="169"/>
      <w:r>
        <w:instrText>" \l 3</w:instrText>
      </w:r>
      <w:r>
        <w:fldChar w:fldCharType="end"/>
      </w:r>
    </w:p>
    <w:p w14:paraId="2E1154B0" w14:textId="77777777" w:rsidR="007C66F8" w:rsidRDefault="007D504A">
      <w:pPr>
        <w:pStyle w:val="ProductList-Body"/>
      </w:pPr>
      <w:r>
        <w:t>Akademiska kunder som söker information om hur man licensierar och använder System Center Server Management Suite</w:t>
      </w:r>
      <w:r>
        <w:fldChar w:fldCharType="begin"/>
      </w:r>
      <w:r>
        <w:instrText xml:space="preserve"> XE "System Center Server Management Suite" </w:instrText>
      </w:r>
      <w:r>
        <w:fldChar w:fldCharType="end"/>
      </w:r>
      <w:r>
        <w:t xml:space="preserve"> ska se Produktanvändningsrättigheterna för april 2015 </w:t>
      </w:r>
      <w:hyperlink r:id="rId61">
        <w:r>
          <w:rPr>
            <w:color w:val="00467F"/>
            <w:u w:val="single"/>
          </w:rPr>
          <w:t>http://go.microsoft.com/?linkid=9839206</w:t>
        </w:r>
      </w:hyperlink>
      <w:r>
        <w:t xml:space="preserve"> och Produktlistan för juni 2015 </w:t>
      </w:r>
      <w:hyperlink r:id="rId62">
        <w:r>
          <w:rPr>
            <w:color w:val="00467F"/>
            <w:u w:val="single"/>
          </w:rPr>
          <w:t>http://go.microsoft.com/?linkid=9839207</w:t>
        </w:r>
      </w:hyperlink>
      <w:r>
        <w:t>.</w:t>
      </w:r>
    </w:p>
    <w:p w14:paraId="2E1154B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B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B4" w14:textId="77777777" w:rsidR="007C66F8" w:rsidRDefault="007C66F8">
      <w:pPr>
        <w:pStyle w:val="ProductList-Body"/>
      </w:pPr>
    </w:p>
    <w:p w14:paraId="2E1154B5" w14:textId="77777777" w:rsidR="007C66F8" w:rsidRDefault="007D504A">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7309"/>
      <w:r>
        <w:instrText>System Center Service Manager</w:instrText>
      </w:r>
      <w:bookmarkEnd w:id="171"/>
      <w:r>
        <w:instrText>" \l 3</w:instrText>
      </w:r>
      <w:r>
        <w:fldChar w:fldCharType="end"/>
      </w:r>
    </w:p>
    <w:p w14:paraId="2E1154B6" w14:textId="77777777" w:rsidR="007C66F8" w:rsidRDefault="007D504A">
      <w:pPr>
        <w:pStyle w:val="ProductList-Body"/>
      </w:pPr>
      <w:r>
        <w:t>Akademiska kunder som söker information om hur man licensierar och använder System Center Service Manager 2010</w:t>
      </w:r>
      <w:r>
        <w:fldChar w:fldCharType="begin"/>
      </w:r>
      <w:r>
        <w:instrText xml:space="preserve"> XE "System Center Service Manager 2010" </w:instrText>
      </w:r>
      <w:r>
        <w:fldChar w:fldCharType="end"/>
      </w:r>
      <w:r>
        <w:t xml:space="preserve"> ska se Produktanvändningsrättigheterna för april 2015 </w:t>
      </w:r>
      <w:hyperlink r:id="rId63">
        <w:r>
          <w:rPr>
            <w:color w:val="00467F"/>
            <w:u w:val="single"/>
          </w:rPr>
          <w:t>http://go.microsoft.com/?linkid=9839206</w:t>
        </w:r>
      </w:hyperlink>
      <w:r>
        <w:t xml:space="preserve"> och Produktlistan för juni 2015 </w:t>
      </w:r>
      <w:hyperlink r:id="rId64">
        <w:r>
          <w:rPr>
            <w:color w:val="00467F"/>
            <w:u w:val="single"/>
          </w:rPr>
          <w:t>http://go.microsoft.com/?linkid=9839207</w:t>
        </w:r>
      </w:hyperlink>
      <w:r>
        <w:t>.</w:t>
      </w:r>
    </w:p>
    <w:p w14:paraId="2E1154B7"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B8"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BA" w14:textId="77777777" w:rsidR="007C66F8" w:rsidRDefault="007C66F8">
      <w:pPr>
        <w:pStyle w:val="ProductList-Body"/>
      </w:pPr>
    </w:p>
    <w:p w14:paraId="2E1154BB" w14:textId="77777777" w:rsidR="007C66F8" w:rsidRDefault="007D504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7310"/>
      <w:r>
        <w:instrText>Virtual Desktop Infrastructure (VDI) Suite</w:instrText>
      </w:r>
      <w:bookmarkEnd w:id="173"/>
      <w:r>
        <w:instrText>" \l 2</w:instrText>
      </w:r>
      <w:r>
        <w:fldChar w:fldCharType="end"/>
      </w:r>
    </w:p>
    <w:p w14:paraId="2E1154BC" w14:textId="77777777" w:rsidR="007C66F8" w:rsidRDefault="007D504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65">
        <w:r>
          <w:rPr>
            <w:color w:val="00467F"/>
            <w:u w:val="single"/>
          </w:rPr>
          <w:t>http://go.microsoft.com/?linkid=9839206</w:t>
        </w:r>
      </w:hyperlink>
      <w:r>
        <w:t xml:space="preserve"> och Produktlistan för juni 2015 </w:t>
      </w:r>
      <w:hyperlink r:id="rId66">
        <w:r>
          <w:rPr>
            <w:color w:val="00467F"/>
            <w:u w:val="single"/>
          </w:rPr>
          <w:t>http://go.microsoft.com/?linkid=9839207</w:t>
        </w:r>
      </w:hyperlink>
      <w:r>
        <w:t>.</w:t>
      </w:r>
    </w:p>
    <w:p w14:paraId="2E1154BD"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4B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4C0" w14:textId="77777777" w:rsidR="007C66F8" w:rsidRDefault="007C66F8">
      <w:pPr>
        <w:pStyle w:val="ProductList-Body"/>
      </w:pPr>
    </w:p>
    <w:p w14:paraId="2E1154C1" w14:textId="77777777" w:rsidR="007C66F8" w:rsidRDefault="007D504A">
      <w:pPr>
        <w:pStyle w:val="ProductList-OfferingGroupHeading"/>
        <w:outlineLvl w:val="1"/>
      </w:pPr>
      <w:bookmarkStart w:id="174" w:name="_Sec617"/>
      <w:r>
        <w:t>Visual Studio</w:t>
      </w:r>
      <w:bookmarkEnd w:id="174"/>
      <w:r>
        <w:fldChar w:fldCharType="begin"/>
      </w:r>
      <w:r>
        <w:instrText xml:space="preserve"> TC "</w:instrText>
      </w:r>
      <w:bookmarkStart w:id="175" w:name="_Toc454827311"/>
      <w:r>
        <w:instrText>Visual Studio</w:instrText>
      </w:r>
      <w:bookmarkEnd w:id="175"/>
      <w:r>
        <w:instrText>" \l 2</w:instrText>
      </w:r>
      <w:r>
        <w:fldChar w:fldCharType="end"/>
      </w:r>
    </w:p>
    <w:p w14:paraId="2E1154C2" w14:textId="77777777" w:rsidR="007C66F8" w:rsidRDefault="007D504A">
      <w:pPr>
        <w:pStyle w:val="ProductList-Offering2HeadingNoBorder"/>
        <w:outlineLvl w:val="2"/>
      </w:pPr>
      <w:bookmarkStart w:id="176" w:name="_Sec649"/>
      <w:r>
        <w:t>Visual Studio</w:t>
      </w:r>
      <w:bookmarkEnd w:id="176"/>
      <w:r>
        <w:fldChar w:fldCharType="begin"/>
      </w:r>
      <w:r>
        <w:instrText xml:space="preserve"> TC "</w:instrText>
      </w:r>
      <w:bookmarkStart w:id="177" w:name="_Toc454827312"/>
      <w:r>
        <w:instrText>Visual Studio</w:instrText>
      </w:r>
      <w:bookmarkEnd w:id="177"/>
      <w:r>
        <w:instrText>" \l 3</w:instrText>
      </w:r>
      <w:r>
        <w:fldChar w:fldCharType="end"/>
      </w:r>
    </w:p>
    <w:p w14:paraId="2E1154C3" w14:textId="77777777" w:rsidR="007C66F8" w:rsidRDefault="007D504A">
      <w:pPr>
        <w:pStyle w:val="ProductList-Offering1SubSection"/>
        <w:outlineLvl w:val="3"/>
      </w:pPr>
      <w:bookmarkStart w:id="178" w:name="_Sec697"/>
      <w:r>
        <w:t>1. Programtillgänglighet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C66F8" w14:paraId="2E115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4C4"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5"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6"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7"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8"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4C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4DD" w14:textId="77777777">
        <w:tc>
          <w:tcPr>
            <w:tcW w:w="4160" w:type="dxa"/>
            <w:tcBorders>
              <w:top w:val="single" w:sz="6" w:space="0" w:color="FFFFFF"/>
              <w:left w:val="none" w:sz="4" w:space="0" w:color="6E6E6E"/>
              <w:bottom w:val="dashed" w:sz="4" w:space="0" w:color="BFBFBF"/>
              <w:right w:val="none" w:sz="4" w:space="0" w:color="6E6E6E"/>
            </w:tcBorders>
          </w:tcPr>
          <w:p w14:paraId="2E1154D1" w14:textId="77777777" w:rsidR="007C66F8" w:rsidRDefault="007D504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54D2" w14:textId="77777777" w:rsidR="007C66F8" w:rsidRDefault="007D504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2E1154D3" w14:textId="77777777" w:rsidR="007C66F8" w:rsidRDefault="007D50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1154D4"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1154D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D6"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D7"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D8"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D9"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D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D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54DC" w14:textId="77777777" w:rsidR="007C66F8" w:rsidRDefault="007C66F8">
            <w:pPr>
              <w:pStyle w:val="ProductList-TableBody"/>
              <w:jc w:val="center"/>
            </w:pPr>
          </w:p>
        </w:tc>
      </w:tr>
      <w:tr w:rsidR="007C66F8" w14:paraId="2E1154EA" w14:textId="77777777">
        <w:tc>
          <w:tcPr>
            <w:tcW w:w="4160" w:type="dxa"/>
            <w:tcBorders>
              <w:top w:val="dashed" w:sz="4" w:space="0" w:color="BFBFBF"/>
              <w:left w:val="none" w:sz="4" w:space="0" w:color="6E6E6E"/>
              <w:bottom w:val="dashed" w:sz="4" w:space="0" w:color="BFBFBF"/>
              <w:right w:val="none" w:sz="4" w:space="0" w:color="6E6E6E"/>
            </w:tcBorders>
          </w:tcPr>
          <w:p w14:paraId="2E1154DE" w14:textId="77777777" w:rsidR="007C66F8" w:rsidRDefault="007D504A">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54DF" w14:textId="77777777" w:rsidR="007C66F8" w:rsidRDefault="007D504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2E1154E0"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4E1" w14:textId="77777777" w:rsidR="007C66F8" w:rsidRDefault="007D50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154E2" w14:textId="77777777" w:rsidR="007C66F8" w:rsidRDefault="007D50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3" w14:textId="77777777" w:rsidR="007C66F8" w:rsidRDefault="007D504A">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4"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E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4F7" w14:textId="77777777">
        <w:tc>
          <w:tcPr>
            <w:tcW w:w="4160" w:type="dxa"/>
            <w:tcBorders>
              <w:top w:val="dashed" w:sz="4" w:space="0" w:color="BFBFBF"/>
              <w:left w:val="none" w:sz="4" w:space="0" w:color="6E6E6E"/>
              <w:bottom w:val="dashed" w:sz="4" w:space="0" w:color="BFBFBF"/>
              <w:right w:val="none" w:sz="4" w:space="0" w:color="6E6E6E"/>
            </w:tcBorders>
          </w:tcPr>
          <w:p w14:paraId="2E1154EB" w14:textId="77777777" w:rsidR="007C66F8" w:rsidRDefault="007D504A">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54EC" w14:textId="77777777" w:rsidR="007C66F8" w:rsidRDefault="007D504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2E1154ED"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4EE" w14:textId="77777777" w:rsidR="007C66F8" w:rsidRDefault="007D50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1154EF" w14:textId="77777777" w:rsidR="007C66F8" w:rsidRDefault="007D50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0" w14:textId="77777777" w:rsidR="007C66F8" w:rsidRDefault="007D504A">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1"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2"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3"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504" w14:textId="77777777">
        <w:tc>
          <w:tcPr>
            <w:tcW w:w="4160" w:type="dxa"/>
            <w:tcBorders>
              <w:top w:val="dashed" w:sz="4" w:space="0" w:color="BFBFBF"/>
              <w:left w:val="none" w:sz="4" w:space="0" w:color="6E6E6E"/>
              <w:bottom w:val="dashed" w:sz="4" w:space="0" w:color="BFBFBF"/>
              <w:right w:val="none" w:sz="4" w:space="0" w:color="6E6E6E"/>
            </w:tcBorders>
          </w:tcPr>
          <w:p w14:paraId="2E1154F8" w14:textId="77777777" w:rsidR="007C66F8" w:rsidRDefault="007D504A">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54F9" w14:textId="77777777" w:rsidR="007C66F8" w:rsidRDefault="007D504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2E1154FA"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154FB" w14:textId="77777777" w:rsidR="007C66F8" w:rsidRDefault="007D50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1154FC" w14:textId="77777777" w:rsidR="007C66F8" w:rsidRDefault="007D50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D" w14:textId="77777777" w:rsidR="007C66F8" w:rsidRDefault="007D504A">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4F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511" w14:textId="77777777">
        <w:tc>
          <w:tcPr>
            <w:tcW w:w="4160" w:type="dxa"/>
            <w:tcBorders>
              <w:top w:val="dashed" w:sz="4" w:space="0" w:color="BFBFBF"/>
              <w:left w:val="none" w:sz="4" w:space="0" w:color="6E6E6E"/>
              <w:bottom w:val="none" w:sz="4" w:space="0" w:color="BFBFBF"/>
              <w:right w:val="none" w:sz="4" w:space="0" w:color="6E6E6E"/>
            </w:tcBorders>
          </w:tcPr>
          <w:p w14:paraId="2E115505" w14:textId="77777777" w:rsidR="007C66F8" w:rsidRDefault="007D504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15506" w14:textId="77777777" w:rsidR="007C66F8" w:rsidRDefault="007D50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E115507" w14:textId="77777777" w:rsidR="007C66F8" w:rsidRDefault="007D50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15508" w14:textId="77777777" w:rsidR="007C66F8" w:rsidRDefault="007D50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115509" w14:textId="77777777" w:rsidR="007C66F8" w:rsidRDefault="007D50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A" w14:textId="77777777" w:rsidR="007C66F8" w:rsidRDefault="007D504A">
            <w:pPr>
              <w:pStyle w:val="ProductList-TableBody"/>
              <w:jc w:val="center"/>
            </w:pPr>
            <w:r>
              <w:fldChar w:fldCharType="begin"/>
            </w:r>
            <w:r>
              <w:instrText xml:space="preserve"> AutoTextList   \s NoStyle \t "Open License och Open Value för SA och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0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1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512" w14:textId="77777777" w:rsidR="007C66F8" w:rsidRDefault="007D504A">
      <w:pPr>
        <w:pStyle w:val="ProductList-Offering1SubSection"/>
        <w:outlineLvl w:val="3"/>
      </w:pPr>
      <w:bookmarkStart w:id="179" w:name="_Sec752"/>
      <w:r>
        <w:t>2. Produktvillkor</w:t>
      </w:r>
      <w:bookmarkEnd w:id="179"/>
    </w:p>
    <w:tbl>
      <w:tblPr>
        <w:tblStyle w:val="PURTable"/>
        <w:tblW w:w="0" w:type="dxa"/>
        <w:tblLook w:val="04A0" w:firstRow="1" w:lastRow="0" w:firstColumn="1" w:lastColumn="0" w:noHBand="0" w:noVBand="1"/>
      </w:tblPr>
      <w:tblGrid>
        <w:gridCol w:w="3537"/>
        <w:gridCol w:w="3672"/>
        <w:gridCol w:w="3581"/>
      </w:tblGrid>
      <w:tr w:rsidR="007C66F8" w14:paraId="2E115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513"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115514"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14:paraId="2E115515" w14:textId="77777777" w:rsidR="007C66F8" w:rsidRDefault="007D504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7C66F8" w14:paraId="2E115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17"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18"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5519"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1B" w14:textId="77777777" w:rsidR="007C66F8" w:rsidRDefault="007D504A">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1C"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1D" w14:textId="77777777" w:rsidR="007C66F8" w:rsidRDefault="007D504A">
            <w:pPr>
              <w:pStyle w:val="ProductList-TableBody"/>
            </w:pPr>
            <w:r>
              <w:rPr>
                <w:color w:val="404040"/>
              </w:rPr>
              <w:t>Minskning Möjlig: Ej tillämpligt</w:t>
            </w:r>
          </w:p>
        </w:tc>
      </w:tr>
      <w:tr w:rsidR="007C66F8" w14:paraId="2E115522" w14:textId="77777777">
        <w:tc>
          <w:tcPr>
            <w:tcW w:w="4040" w:type="dxa"/>
            <w:tcBorders>
              <w:top w:val="single" w:sz="4" w:space="0" w:color="000000"/>
              <w:left w:val="single" w:sz="4" w:space="0" w:color="000000"/>
              <w:bottom w:val="single" w:sz="4" w:space="0" w:color="000000"/>
              <w:right w:val="single" w:sz="4" w:space="0" w:color="000000"/>
            </w:tcBorders>
          </w:tcPr>
          <w:p w14:paraId="2E11551F"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20"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21" w14:textId="77777777" w:rsidR="007C66F8" w:rsidRDefault="007D504A">
            <w:pPr>
              <w:pStyle w:val="ProductList-TableBody"/>
            </w:pPr>
            <w:r>
              <w:rPr>
                <w:color w:val="404040"/>
              </w:rPr>
              <w:t>True-Up Möjlig: Ej tillämpligt</w:t>
            </w:r>
          </w:p>
        </w:tc>
      </w:tr>
      <w:tr w:rsidR="007C66F8" w14:paraId="2E115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23"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2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25" w14:textId="77777777" w:rsidR="007C66F8" w:rsidRDefault="007C66F8">
            <w:pPr>
              <w:pStyle w:val="ProductList-TableBody"/>
            </w:pPr>
          </w:p>
        </w:tc>
      </w:tr>
    </w:tbl>
    <w:p w14:paraId="2E115527" w14:textId="77777777" w:rsidR="007C66F8" w:rsidRDefault="007C66F8">
      <w:pPr>
        <w:pStyle w:val="ProductList-Body"/>
      </w:pPr>
    </w:p>
    <w:p w14:paraId="2E115528" w14:textId="77777777" w:rsidR="007C66F8" w:rsidRDefault="007D504A">
      <w:pPr>
        <w:pStyle w:val="ProductList-ClauseHeading"/>
        <w:outlineLvl w:val="4"/>
      </w:pPr>
      <w:r>
        <w:t>2.1 Visual Studio Premium 2013 med MSDN och Visual Studio Ultimate 2013 med MSDN</w:t>
      </w:r>
    </w:p>
    <w:p w14:paraId="2E115529" w14:textId="77777777" w:rsidR="007C66F8" w:rsidRDefault="007D504A">
      <w:pPr>
        <w:pStyle w:val="ProductList-Body"/>
      </w:pPr>
      <w:r>
        <w:t>Visual Studio Enterprise 2015 med MSDN är efterföljaren till Visual Studio Premium 2013 med MSDN och Visual Studio Ultimate 2013 med MSDN.</w:t>
      </w:r>
    </w:p>
    <w:p w14:paraId="2E11552A" w14:textId="77777777" w:rsidR="007C66F8" w:rsidRDefault="007C66F8">
      <w:pPr>
        <w:pStyle w:val="ProductList-Body"/>
      </w:pPr>
    </w:p>
    <w:p w14:paraId="2E11552B" w14:textId="77777777" w:rsidR="007C66F8" w:rsidRDefault="007D504A">
      <w:pPr>
        <w:pStyle w:val="ProductList-ClauseHeading"/>
        <w:outlineLvl w:val="4"/>
      </w:pPr>
      <w:r>
        <w:t>2.2 Licensbeviljande för SQL Server Parallel Data Warehouse Developer</w:t>
      </w:r>
    </w:p>
    <w:p w14:paraId="2E11552C" w14:textId="77777777" w:rsidR="007C66F8" w:rsidRDefault="007D504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Professional 2015 med MSDN bedöms ha en Licens för SQL Server 2012 Parallel Data Warehouse Developer.</w:t>
      </w:r>
    </w:p>
    <w:p w14:paraId="2E11552D" w14:textId="77777777" w:rsidR="007C66F8" w:rsidRDefault="007C66F8">
      <w:pPr>
        <w:pStyle w:val="ProductList-Body"/>
      </w:pPr>
    </w:p>
    <w:p w14:paraId="2E11552E" w14:textId="77777777" w:rsidR="007C66F8" w:rsidRDefault="007D504A">
      <w:pPr>
        <w:pStyle w:val="ProductList-ClauseHeading"/>
        <w:outlineLvl w:val="4"/>
      </w:pPr>
      <w:r>
        <w:t>2.3 Licensbeviljande för Visual Studio Team Foundation Server 2015</w:t>
      </w:r>
    </w:p>
    <w:p w14:paraId="2E11552F" w14:textId="77777777" w:rsidR="007C66F8" w:rsidRDefault="007D504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Visual Studio Enterprise 2015 med MSDN, Visual Studio Test Professional 2015 med MSDN och MSDN-plattformar bedöms ha en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för Visual Studio Team Foundation Server 2015 och en Team Foundation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2E115530" w14:textId="77777777" w:rsidR="007C66F8" w:rsidRDefault="007C66F8">
      <w:pPr>
        <w:pStyle w:val="ProductList-Body"/>
      </w:pPr>
    </w:p>
    <w:p w14:paraId="2E115531" w14:textId="77777777" w:rsidR="007C66F8" w:rsidRDefault="007D504A">
      <w:pPr>
        <w:pStyle w:val="ProductList-ClauseHeading"/>
        <w:outlineLvl w:val="4"/>
      </w:pPr>
      <w:r>
        <w:t>2.4 Microsoft Azure Platform-tjänster</w:t>
      </w:r>
    </w:p>
    <w:p w14:paraId="2E115532" w14:textId="77777777" w:rsidR="007C66F8" w:rsidRDefault="007D504A">
      <w:pPr>
        <w:pStyle w:val="ProductList-Body"/>
      </w:pPr>
      <w:r>
        <w:t>Microsoft Azure-förmånerna kan inte kombineras från flera MSDN-abonnemang till ett enda Microsoft Azure-konto.</w:t>
      </w:r>
    </w:p>
    <w:p w14:paraId="2E115533" w14:textId="77777777" w:rsidR="007C66F8" w:rsidRDefault="007D504A">
      <w:pPr>
        <w:pStyle w:val="ProductList-Offering1SubSection"/>
        <w:outlineLvl w:val="3"/>
      </w:pPr>
      <w:bookmarkStart w:id="180" w:name="_Sec810"/>
      <w:r>
        <w:t>3. Användningsrättigheter</w:t>
      </w:r>
      <w:bookmarkEnd w:id="180"/>
    </w:p>
    <w:tbl>
      <w:tblPr>
        <w:tblStyle w:val="PURTable"/>
        <w:tblW w:w="0" w:type="dxa"/>
        <w:tblLook w:val="04A0" w:firstRow="1" w:lastRow="0" w:firstColumn="1" w:lastColumn="0" w:noHBand="0" w:noVBand="1"/>
      </w:tblPr>
      <w:tblGrid>
        <w:gridCol w:w="3591"/>
        <w:gridCol w:w="3586"/>
        <w:gridCol w:w="3613"/>
      </w:tblGrid>
      <w:tr w:rsidR="007C66F8" w14:paraId="2E115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534"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5535"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536" w14:textId="77777777" w:rsidR="007C66F8" w:rsidRDefault="007D504A">
            <w:pPr>
              <w:pStyle w:val="ProductList-TableBody"/>
            </w:pPr>
            <w:r>
              <w:rPr>
                <w:color w:val="404040"/>
              </w:rPr>
              <w:t>Tilläggsprogramvara: Ej tillämpligt</w:t>
            </w:r>
          </w:p>
        </w:tc>
      </w:tr>
      <w:tr w:rsidR="007C66F8" w14:paraId="2E115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38"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39"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53A"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7C66F8" w14:paraId="2E11553F" w14:textId="77777777">
        <w:tc>
          <w:tcPr>
            <w:tcW w:w="4040" w:type="dxa"/>
            <w:tcBorders>
              <w:top w:val="single" w:sz="4" w:space="0" w:color="000000"/>
              <w:left w:val="single" w:sz="4" w:space="0" w:color="000000"/>
              <w:bottom w:val="single" w:sz="4" w:space="0" w:color="000000"/>
              <w:right w:val="single" w:sz="4" w:space="0" w:color="000000"/>
            </w:tcBorders>
          </w:tcPr>
          <w:p w14:paraId="2E11553C"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3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3E" w14:textId="77777777" w:rsidR="007C66F8" w:rsidRDefault="007C66F8">
            <w:pPr>
              <w:pStyle w:val="ProductList-TableBody"/>
            </w:pPr>
          </w:p>
        </w:tc>
      </w:tr>
    </w:tbl>
    <w:p w14:paraId="2E115540" w14:textId="77777777" w:rsidR="007C66F8" w:rsidRDefault="007C66F8">
      <w:pPr>
        <w:pStyle w:val="ProductList-Body"/>
      </w:pPr>
    </w:p>
    <w:p w14:paraId="2E115541" w14:textId="77777777" w:rsidR="007C66F8" w:rsidRDefault="007D504A">
      <w:pPr>
        <w:pStyle w:val="ProductList-ClauseHeading"/>
        <w:outlineLvl w:val="4"/>
      </w:pPr>
      <w:r>
        <w:t>3.1 BUILDSERVER.TXT-fil.</w:t>
      </w:r>
    </w:p>
    <w:p w14:paraId="2E115542" w14:textId="77777777" w:rsidR="007C66F8" w:rsidRDefault="007D504A">
      <w:pPr>
        <w:pStyle w:val="ProductList-Body"/>
      </w:pPr>
      <w:r>
        <w:t xml:space="preserve">Kunden får installera kopior av filerna i BuildServer-listorna som finns på </w:t>
      </w:r>
      <w:hyperlink r:id="rId67">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2E115543" w14:textId="77777777" w:rsidR="007C66F8" w:rsidRDefault="007C66F8">
      <w:pPr>
        <w:pStyle w:val="ProductList-Body"/>
      </w:pPr>
    </w:p>
    <w:p w14:paraId="2E115544" w14:textId="77777777" w:rsidR="007C66F8" w:rsidRDefault="007D504A">
      <w:pPr>
        <w:pStyle w:val="ProductList-ClauseHeading"/>
        <w:outlineLvl w:val="4"/>
      </w:pPr>
      <w:r>
        <w:t>3.2 Verktyg</w:t>
      </w:r>
    </w:p>
    <w:p w14:paraId="2E115545" w14:textId="77777777" w:rsidR="007C66F8" w:rsidRDefault="007D504A">
      <w:pPr>
        <w:pStyle w:val="ProductList-Body"/>
      </w:pPr>
      <w:r>
        <w:t xml:space="preserve">Kunden får kopiera och installera de Verktyg som finns listade på </w:t>
      </w:r>
      <w:hyperlink r:id="rId68">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2E115546" w14:textId="77777777" w:rsidR="007C66F8" w:rsidRDefault="007C66F8">
      <w:pPr>
        <w:pStyle w:val="ProductList-Body"/>
      </w:pPr>
    </w:p>
    <w:p w14:paraId="2E115547" w14:textId="77777777" w:rsidR="007C66F8" w:rsidRDefault="007D504A">
      <w:pPr>
        <w:pStyle w:val="ProductList-ClauseHeading"/>
        <w:outlineLvl w:val="4"/>
      </w:pPr>
      <w:r>
        <w:t>3.3 System Center – Virtual Machine Manager (SCVMM) – Visual Studio Enterprise med MSDN och Visual Studio Test Professional med MSDN</w:t>
      </w:r>
    </w:p>
    <w:p w14:paraId="2E115548" w14:textId="77777777" w:rsidR="007C66F8" w:rsidRDefault="007D504A">
      <w:pPr>
        <w:pStyle w:val="ProductList-Body"/>
      </w:pPr>
      <w:r>
        <w:t>Varje licensierad användare av Visual Studio Enterprise med MSDN eller Visual Studio Test Professional med MSDN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14:paraId="2E115549" w14:textId="77777777" w:rsidR="007C66F8" w:rsidRDefault="007C66F8">
      <w:pPr>
        <w:pStyle w:val="ProductList-Body"/>
      </w:pPr>
    </w:p>
    <w:p w14:paraId="2E11554A" w14:textId="77777777" w:rsidR="007C66F8" w:rsidRDefault="007D504A">
      <w:pPr>
        <w:pStyle w:val="ProductList-ClauseHeading"/>
        <w:outlineLvl w:val="4"/>
      </w:pPr>
      <w:r>
        <w:t>3.4 Office Professional Plus 2016 – Visual Studio Enterprise med MSDN</w:t>
      </w:r>
    </w:p>
    <w:p w14:paraId="2E11554B" w14:textId="77777777" w:rsidR="007C66F8" w:rsidRDefault="007D504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2E11554C" w14:textId="77777777" w:rsidR="007C66F8" w:rsidRDefault="007C66F8">
      <w:pPr>
        <w:pStyle w:val="ProductList-Body"/>
      </w:pPr>
    </w:p>
    <w:p w14:paraId="2E11554D" w14:textId="77777777" w:rsidR="007C66F8" w:rsidRDefault="007D504A">
      <w:pPr>
        <w:pStyle w:val="ProductList-ClauseHeading"/>
        <w:outlineLvl w:val="4"/>
      </w:pPr>
      <w:r>
        <w:t>3.5 GNU Lesser General Public-licensierade bibliotek</w:t>
      </w:r>
    </w:p>
    <w:p w14:paraId="2E11554E" w14:textId="77777777" w:rsidR="007C66F8" w:rsidRDefault="007D504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14:paraId="2E11554F" w14:textId="77777777" w:rsidR="007C66F8" w:rsidRDefault="007D504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7C66F8" w14:paraId="2E115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550"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551"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552" w14:textId="77777777" w:rsidR="007C66F8" w:rsidRDefault="007D504A">
            <w:pPr>
              <w:pStyle w:val="ProductList-TableBody"/>
            </w:pPr>
            <w:r>
              <w:rPr>
                <w:color w:val="404040"/>
              </w:rPr>
              <w:t>Övertagande Rättigheter: Ej tillämpligt</w:t>
            </w:r>
          </w:p>
        </w:tc>
      </w:tr>
      <w:tr w:rsidR="007C66F8" w14:paraId="2E115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54"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555"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9">
              <w:r>
                <w:rPr>
                  <w:color w:val="00467F"/>
                  <w:u w:val="single"/>
                </w:rPr>
                <w:t xml:space="preserve">Produktlista – produktvillkor för mars 2014 och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56" w14:textId="77777777" w:rsidR="007C66F8" w:rsidRDefault="007D504A">
            <w:pPr>
              <w:pStyle w:val="ProductList-TableBody"/>
            </w:pPr>
            <w:r>
              <w:rPr>
                <w:color w:val="404040"/>
              </w:rPr>
              <w:t>Glidande Rättigheter: Ej tillämpligt</w:t>
            </w:r>
          </w:p>
        </w:tc>
      </w:tr>
      <w:tr w:rsidR="007C66F8" w14:paraId="2E115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58" w14:textId="77777777" w:rsidR="007C66F8" w:rsidRDefault="007D504A">
            <w:pPr>
              <w:pStyle w:val="ProductList-TableBody"/>
            </w:pPr>
            <w:r>
              <w:rPr>
                <w:color w:val="404040"/>
              </w:rPr>
              <w:lastRenderedPageBreak/>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59"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5A" w14:textId="77777777" w:rsidR="007C66F8" w:rsidRDefault="007C66F8">
            <w:pPr>
              <w:pStyle w:val="ProductList-TableBody"/>
            </w:pPr>
          </w:p>
        </w:tc>
      </w:tr>
    </w:tbl>
    <w:p w14:paraId="2E11555C" w14:textId="77777777" w:rsidR="007C66F8" w:rsidRDefault="007C66F8">
      <w:pPr>
        <w:pStyle w:val="ProductList-Body"/>
      </w:pPr>
    </w:p>
    <w:p w14:paraId="2E11555D" w14:textId="77777777" w:rsidR="007C66F8" w:rsidRDefault="007D504A">
      <w:pPr>
        <w:pStyle w:val="ProductList-ClauseHeading"/>
        <w:outlineLvl w:val="4"/>
      </w:pPr>
      <w:r>
        <w:t>4.1 Berättigande till Software Assurance</w:t>
      </w:r>
    </w:p>
    <w:p w14:paraId="2E11555E" w14:textId="77777777" w:rsidR="007C66F8" w:rsidRDefault="007D504A">
      <w:pPr>
        <w:pStyle w:val="ProductList-Body"/>
      </w:pPr>
      <w:r>
        <w:t xml:space="preserve">Kunder med SA som är på väg att löpa ut för en Licens för Visual Studio med MSDN eller ett aktivt privatabonnemang som motsvarar Visual Studio-erbjudandena i Produktvillkoren kan förnya täckningen under valfri licens för Visual Studio med MSDN. Vid förnyelse till en annan MSDN-abonnemangsnivå ersätter de nya användningsvillkoren de föregående användningsvillkoren, och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2E11555F" w14:textId="77777777" w:rsidR="007C66F8" w:rsidRDefault="007C66F8">
      <w:pPr>
        <w:pStyle w:val="ProductList-Body"/>
      </w:pPr>
    </w:p>
    <w:p w14:paraId="2E115560" w14:textId="77777777" w:rsidR="007C66F8" w:rsidRDefault="007D504A">
      <w:pPr>
        <w:pStyle w:val="ProductList-ClauseHeading"/>
        <w:outlineLvl w:val="4"/>
      </w:pPr>
      <w:r>
        <w:t>4.2 Eviga Rättigheter för MSDN</w:t>
      </w:r>
    </w:p>
    <w:p w14:paraId="2E115561" w14:textId="77777777" w:rsidR="007C66F8" w:rsidRDefault="007D504A">
      <w:pPr>
        <w:pStyle w:val="ProductList-Body"/>
      </w:pPr>
      <w:r>
        <w:t>Kundens rätt att använda programvara licensierad via MSDN blir permanent när Kundens rätt att använda Visual Studio blir evig.</w:t>
      </w:r>
    </w:p>
    <w:p w14:paraId="2E115562" w14:textId="77777777" w:rsidR="007C66F8" w:rsidRDefault="007C66F8">
      <w:pPr>
        <w:pStyle w:val="ProductList-Body"/>
      </w:pPr>
    </w:p>
    <w:p w14:paraId="2E115563" w14:textId="77777777" w:rsidR="007C66F8" w:rsidRDefault="007D504A">
      <w:pPr>
        <w:pStyle w:val="ProductList-ClauseHeading"/>
        <w:outlineLvl w:val="4"/>
      </w:pPr>
      <w:r>
        <w:t>4.3 Software Assurance-rättigheter och -förmåner för Prenumerationslicenser</w:t>
      </w:r>
    </w:p>
    <w:p w14:paraId="2E115564" w14:textId="77777777" w:rsidR="007C66F8" w:rsidRDefault="007D504A">
      <w:pPr>
        <w:pStyle w:val="ProductList-Body"/>
      </w:pPr>
      <w:r>
        <w:t>Alla Prenumerationslicenser Kunden anskaffar under en Server and Cloud-registrering ger samma SA-rättigheter och -förmåner som Licenser med SA-täckning under prenumerationens giltighetstid.</w:t>
      </w:r>
    </w:p>
    <w:p w14:paraId="2E115565"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56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568" w14:textId="77777777" w:rsidR="007C66F8" w:rsidRDefault="007C66F8">
      <w:pPr>
        <w:pStyle w:val="ProductList-Body"/>
      </w:pPr>
    </w:p>
    <w:p w14:paraId="2E115569" w14:textId="77777777" w:rsidR="007C66F8" w:rsidRDefault="007D504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7313"/>
      <w:r>
        <w:instrText>Visual Studio Team Foundation Server</w:instrText>
      </w:r>
      <w:bookmarkEnd w:id="183"/>
      <w:r>
        <w:instrText>" \l 3</w:instrText>
      </w:r>
      <w:r>
        <w:fldChar w:fldCharType="end"/>
      </w:r>
    </w:p>
    <w:p w14:paraId="2E11556A" w14:textId="77777777" w:rsidR="007C66F8" w:rsidRDefault="007D504A">
      <w:pPr>
        <w:pStyle w:val="ProductList-Offering1SubSection"/>
        <w:outlineLvl w:val="3"/>
      </w:pPr>
      <w:bookmarkStart w:id="184" w:name="_Sec698"/>
      <w:r>
        <w:t>1. Programtillgänglighet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C66F8" w14:paraId="2E1155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1556B" w14:textId="77777777" w:rsidR="007C66F8" w:rsidRDefault="007D50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6C"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6D"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6E"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6F"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57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584" w14:textId="77777777">
        <w:tc>
          <w:tcPr>
            <w:tcW w:w="4160" w:type="dxa"/>
            <w:tcBorders>
              <w:top w:val="single" w:sz="6" w:space="0" w:color="FFFFFF"/>
              <w:left w:val="none" w:sz="4" w:space="0" w:color="6E6E6E"/>
              <w:bottom w:val="dashed" w:sz="4" w:space="0" w:color="BFBFBF"/>
              <w:right w:val="none" w:sz="4" w:space="0" w:color="6E6E6E"/>
            </w:tcBorders>
          </w:tcPr>
          <w:p w14:paraId="2E115578" w14:textId="77777777" w:rsidR="007C66F8" w:rsidRDefault="007D504A">
            <w:pPr>
              <w:pStyle w:val="ProductList-TableBody"/>
            </w:pPr>
            <w:r>
              <w:rPr>
                <w:color w:val="000000"/>
              </w:rPr>
              <w:t>Visual Studio Team Foundation Server 2015 med SQL Server 2014-teknik</w:t>
            </w:r>
            <w:r>
              <w:fldChar w:fldCharType="begin"/>
            </w:r>
            <w:r>
              <w:instrText xml:space="preserve"> XE "Visual Studio Team Foundation Server 2015 med SQL Server 2014-teknik"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15579" w14:textId="77777777" w:rsidR="007C66F8" w:rsidRDefault="007D504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2E11557A" w14:textId="77777777" w:rsidR="007C66F8" w:rsidRDefault="007C66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1557B" w14:textId="77777777" w:rsidR="007C66F8" w:rsidRDefault="007D50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11557C" w14:textId="77777777" w:rsidR="007C66F8" w:rsidRDefault="007D50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7D"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7E"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7F"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591" w14:textId="77777777">
        <w:tc>
          <w:tcPr>
            <w:tcW w:w="4160" w:type="dxa"/>
            <w:tcBorders>
              <w:top w:val="dashed" w:sz="4" w:space="0" w:color="BFBFBF"/>
              <w:left w:val="none" w:sz="4" w:space="0" w:color="6E6E6E"/>
              <w:bottom w:val="none" w:sz="4" w:space="0" w:color="BFBFBF"/>
              <w:right w:val="none" w:sz="4" w:space="0" w:color="6E6E6E"/>
            </w:tcBorders>
          </w:tcPr>
          <w:p w14:paraId="2E115585" w14:textId="77777777" w:rsidR="007C66F8" w:rsidRDefault="007D504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E115586" w14:textId="77777777" w:rsidR="007C66F8" w:rsidRDefault="007D504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2E115587" w14:textId="77777777" w:rsidR="007C66F8" w:rsidRDefault="007C66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15588" w14:textId="77777777" w:rsidR="007C66F8" w:rsidRDefault="007D50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E115589" w14:textId="77777777" w:rsidR="007C66F8" w:rsidRDefault="007D50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A"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B"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C"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"Application Platform-produkt"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8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559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592" w14:textId="77777777" w:rsidR="007C66F8" w:rsidRDefault="007D504A">
      <w:pPr>
        <w:pStyle w:val="ProductList-Offering1SubSection"/>
        <w:outlineLvl w:val="3"/>
      </w:pPr>
      <w:bookmarkStart w:id="185" w:name="_Sec753"/>
      <w:r>
        <w:t>2. Produktvillkor</w:t>
      </w:r>
      <w:bookmarkEnd w:id="185"/>
    </w:p>
    <w:tbl>
      <w:tblPr>
        <w:tblStyle w:val="PURTable"/>
        <w:tblW w:w="0" w:type="dxa"/>
        <w:tblLook w:val="04A0" w:firstRow="1" w:lastRow="0" w:firstColumn="1" w:lastColumn="0" w:noHBand="0" w:noVBand="1"/>
      </w:tblPr>
      <w:tblGrid>
        <w:gridCol w:w="3537"/>
        <w:gridCol w:w="3672"/>
        <w:gridCol w:w="3581"/>
      </w:tblGrid>
      <w:tr w:rsidR="007C66F8" w14:paraId="2E115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593"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2E115594"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595" w14:textId="77777777" w:rsidR="007C66F8" w:rsidRDefault="007D504A">
            <w:pPr>
              <w:pStyle w:val="ProductList-TableBody"/>
            </w:pPr>
            <w:r>
              <w:rPr>
                <w:color w:val="404040"/>
              </w:rPr>
              <w:t>Nedgraderingar: Ej tillämpligt</w:t>
            </w:r>
          </w:p>
        </w:tc>
      </w:tr>
      <w:tr w:rsidR="007C66F8" w14:paraId="2E115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97"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E115598"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5599"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C66F8" w14:paraId="2E115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9B"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9C"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9D" w14:textId="77777777" w:rsidR="007C66F8" w:rsidRDefault="007D504A">
            <w:pPr>
              <w:pStyle w:val="ProductList-TableBody"/>
            </w:pPr>
            <w:r>
              <w:rPr>
                <w:color w:val="404040"/>
              </w:rPr>
              <w:t>Minskning Möjlig: Ej tillämpligt</w:t>
            </w:r>
          </w:p>
        </w:tc>
      </w:tr>
      <w:tr w:rsidR="007C66F8" w14:paraId="2E1155A2" w14:textId="77777777">
        <w:tc>
          <w:tcPr>
            <w:tcW w:w="4040" w:type="dxa"/>
            <w:tcBorders>
              <w:top w:val="single" w:sz="4" w:space="0" w:color="000000"/>
              <w:left w:val="single" w:sz="4" w:space="0" w:color="000000"/>
              <w:bottom w:val="single" w:sz="4" w:space="0" w:color="000000"/>
              <w:right w:val="single" w:sz="4" w:space="0" w:color="000000"/>
            </w:tcBorders>
          </w:tcPr>
          <w:p w14:paraId="2E11559F"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A0"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A1" w14:textId="77777777" w:rsidR="007C66F8" w:rsidRDefault="007D504A">
            <w:pPr>
              <w:pStyle w:val="ProductList-TableBody"/>
            </w:pPr>
            <w:r>
              <w:rPr>
                <w:color w:val="404040"/>
              </w:rPr>
              <w:t>True-Up Möjlig: Ej tillämpligt</w:t>
            </w:r>
          </w:p>
        </w:tc>
      </w:tr>
      <w:tr w:rsidR="007C66F8" w14:paraId="2E11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A3"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A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A5" w14:textId="77777777" w:rsidR="007C66F8" w:rsidRDefault="007C66F8">
            <w:pPr>
              <w:pStyle w:val="ProductList-TableBody"/>
            </w:pPr>
          </w:p>
        </w:tc>
      </w:tr>
    </w:tbl>
    <w:p w14:paraId="2E1155A7" w14:textId="77777777" w:rsidR="007C66F8" w:rsidRDefault="007D504A">
      <w:pPr>
        <w:pStyle w:val="ProductList-Offering1SubSection"/>
        <w:outlineLvl w:val="3"/>
      </w:pPr>
      <w:bookmarkStart w:id="186" w:name="_Sec811"/>
      <w:r>
        <w:t>3. Användningsrättigheter</w:t>
      </w:r>
      <w:bookmarkEnd w:id="186"/>
    </w:p>
    <w:tbl>
      <w:tblPr>
        <w:tblStyle w:val="PURTable"/>
        <w:tblW w:w="0" w:type="dxa"/>
        <w:tblLook w:val="04A0" w:firstRow="1" w:lastRow="0" w:firstColumn="1" w:lastColumn="0" w:noHBand="0" w:noVBand="1"/>
      </w:tblPr>
      <w:tblGrid>
        <w:gridCol w:w="3493"/>
        <w:gridCol w:w="3537"/>
        <w:gridCol w:w="3760"/>
      </w:tblGrid>
      <w:tr w:rsidR="007C66F8" w14:paraId="2E115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5A8"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1155A9"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2E1155AA"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7C66F8" w14:paraId="2E1155AF" w14:textId="77777777">
        <w:tc>
          <w:tcPr>
            <w:tcW w:w="4040" w:type="dxa"/>
            <w:tcBorders>
              <w:top w:val="single" w:sz="4" w:space="0" w:color="000000"/>
              <w:left w:val="single" w:sz="4" w:space="0" w:color="000000"/>
              <w:bottom w:val="single" w:sz="4" w:space="0" w:color="000000"/>
              <w:right w:val="single" w:sz="4" w:space="0" w:color="000000"/>
            </w:tcBorders>
          </w:tcPr>
          <w:p w14:paraId="2E1155AC"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1155AD"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E1155AE" w14:textId="77777777" w:rsidR="007C66F8" w:rsidRDefault="007D504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7C66F8" w14:paraId="2E11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B0" w14:textId="77777777" w:rsidR="007C66F8" w:rsidRDefault="007D504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B1"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B2" w14:textId="77777777" w:rsidR="007C66F8" w:rsidRDefault="007C66F8">
            <w:pPr>
              <w:pStyle w:val="ProductList-TableBody"/>
            </w:pPr>
          </w:p>
        </w:tc>
      </w:tr>
    </w:tbl>
    <w:p w14:paraId="2E1155B4" w14:textId="77777777" w:rsidR="007C66F8" w:rsidRDefault="007C66F8">
      <w:pPr>
        <w:pStyle w:val="ProductList-Body"/>
      </w:pPr>
    </w:p>
    <w:p w14:paraId="2E1155B5" w14:textId="77777777" w:rsidR="007C66F8" w:rsidRDefault="007D504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7C66F8" w14:paraId="2E115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5B6" w14:textId="77777777" w:rsidR="007C66F8" w:rsidRDefault="007D504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1155B7" w14:textId="77777777" w:rsidR="007C66F8" w:rsidRDefault="007D504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2E1155B8" w14:textId="77777777" w:rsidR="007C66F8" w:rsidRDefault="007D504A">
            <w:pPr>
              <w:pStyle w:val="ProductList-TableBody"/>
            </w:pPr>
            <w:r>
              <w:t>Visual Studio Team Services betald användare</w:t>
            </w:r>
          </w:p>
        </w:tc>
      </w:tr>
    </w:tbl>
    <w:p w14:paraId="2E1155BA" w14:textId="77777777" w:rsidR="007C66F8" w:rsidRDefault="007C66F8">
      <w:pPr>
        <w:pStyle w:val="ProductList-Body"/>
      </w:pPr>
    </w:p>
    <w:p w14:paraId="2E1155BB" w14:textId="77777777" w:rsidR="007C66F8" w:rsidRDefault="007D504A">
      <w:pPr>
        <w:pStyle w:val="ProductList-SubClauseHeading"/>
        <w:outlineLvl w:val="5"/>
      </w:pPr>
      <w:r>
        <w:t>3.1.1 Ytterligare Funktioner</w:t>
      </w:r>
    </w:p>
    <w:p w14:paraId="2E1155BC" w14:textId="77777777" w:rsidR="007C66F8" w:rsidRDefault="007D504A">
      <w:pPr>
        <w:pStyle w:val="ProductList-BodyIndented"/>
      </w:pPr>
      <w:r>
        <w:t>Release Management</w:t>
      </w:r>
    </w:p>
    <w:tbl>
      <w:tblPr>
        <w:tblStyle w:val="PURTable0"/>
        <w:tblW w:w="0" w:type="dxa"/>
        <w:tblLook w:val="04A0" w:firstRow="1" w:lastRow="0" w:firstColumn="1" w:lastColumn="0" w:noHBand="0" w:noVBand="1"/>
      </w:tblPr>
      <w:tblGrid>
        <w:gridCol w:w="3498"/>
        <w:gridCol w:w="3477"/>
        <w:gridCol w:w="3455"/>
      </w:tblGrid>
      <w:tr w:rsidR="007C66F8" w14:paraId="2E115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5BD"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5BE" w14:textId="77777777" w:rsidR="007C66F8" w:rsidRDefault="007D504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2E1155BF" w14:textId="77777777" w:rsidR="007C66F8" w:rsidRDefault="007D504A">
            <w:pPr>
              <w:pStyle w:val="ProductList-TableBody"/>
            </w:pPr>
            <w:r>
              <w:t>Visual Studio Enterprise 2015 med MSDN</w:t>
            </w:r>
          </w:p>
        </w:tc>
      </w:tr>
      <w:tr w:rsidR="007C66F8" w14:paraId="2E1155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5C1"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5C2" w14:textId="77777777" w:rsidR="007C66F8" w:rsidRDefault="007D504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2E1155C3" w14:textId="77777777" w:rsidR="007C66F8" w:rsidRDefault="007D504A">
            <w:pPr>
              <w:pStyle w:val="ProductList-TableBody"/>
            </w:pPr>
            <w:r>
              <w:t>Visual Studio Team Services Release Manager Extension</w:t>
            </w:r>
          </w:p>
        </w:tc>
      </w:tr>
    </w:tbl>
    <w:p w14:paraId="2E1155C5" w14:textId="77777777" w:rsidR="007C66F8" w:rsidRDefault="007C66F8">
      <w:pPr>
        <w:pStyle w:val="ProductList-BodyIndented"/>
      </w:pPr>
    </w:p>
    <w:p w14:paraId="2E1155C6" w14:textId="77777777" w:rsidR="007C66F8" w:rsidRDefault="007D504A">
      <w:pPr>
        <w:pStyle w:val="ProductList-SubClauseHeading"/>
        <w:outlineLvl w:val="5"/>
      </w:pPr>
      <w:r>
        <w:t>3.1.2 Ytterligare Funktioner</w:t>
      </w:r>
    </w:p>
    <w:p w14:paraId="2E1155C7" w14:textId="77777777" w:rsidR="007C66F8" w:rsidRDefault="007D504A">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7C66F8" w14:paraId="2E115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5C8"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5C9" w14:textId="77777777" w:rsidR="007C66F8" w:rsidRDefault="007D504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2E1155CA" w14:textId="77777777" w:rsidR="007C66F8" w:rsidRDefault="007D504A">
            <w:pPr>
              <w:pStyle w:val="ProductList-TableBody"/>
            </w:pPr>
            <w:r>
              <w:t>Visual Studio Enterprise 2015 med MSDN</w:t>
            </w:r>
          </w:p>
        </w:tc>
      </w:tr>
      <w:tr w:rsidR="007C66F8" w14:paraId="2E115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5CC"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5CD" w14:textId="77777777" w:rsidR="007C66F8" w:rsidRDefault="007D504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2E1155CE" w14:textId="77777777" w:rsidR="007C66F8" w:rsidRDefault="007D504A">
            <w:pPr>
              <w:pStyle w:val="ProductList-TableBody"/>
            </w:pPr>
            <w:r>
              <w:t>Visual Studio Team Services Test Manager Extension</w:t>
            </w:r>
          </w:p>
        </w:tc>
      </w:tr>
    </w:tbl>
    <w:p w14:paraId="2E1155D0" w14:textId="77777777" w:rsidR="007C66F8" w:rsidRDefault="007C66F8">
      <w:pPr>
        <w:pStyle w:val="ProductList-BodyIndented"/>
      </w:pPr>
    </w:p>
    <w:p w14:paraId="2E1155D1" w14:textId="77777777" w:rsidR="007C66F8" w:rsidRDefault="007D504A">
      <w:pPr>
        <w:pStyle w:val="ProductList-ClauseHeading"/>
        <w:outlineLvl w:val="4"/>
      </w:pPr>
      <w:r>
        <w:lastRenderedPageBreak/>
        <w:t>3.2 Användning som Inte Kräver CAL</w:t>
      </w:r>
    </w:p>
    <w:p w14:paraId="2E1155D2" w14:textId="77777777" w:rsidR="007C66F8" w:rsidRDefault="007D504A">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2015-proxy; ge godkännanden till faser som en del av Release Management-pipeline samt få åtkomst till Visual Studio Team Foundation Server via en gemensam anslutning från en annan integrerad applikation eller tjänst.</w:t>
      </w:r>
    </w:p>
    <w:p w14:paraId="2E1155D3" w14:textId="77777777" w:rsidR="007C66F8" w:rsidRDefault="007C66F8">
      <w:pPr>
        <w:pStyle w:val="ProductList-Body"/>
      </w:pPr>
    </w:p>
    <w:p w14:paraId="2E1155D4" w14:textId="77777777" w:rsidR="007C66F8" w:rsidRDefault="007D504A">
      <w:pPr>
        <w:pStyle w:val="ProductList-ClauseHeading"/>
        <w:outlineLvl w:val="4"/>
      </w:pPr>
      <w:r>
        <w:t>3.3 SQL Server-teknik</w:t>
      </w:r>
    </w:p>
    <w:p w14:paraId="2E1155D5" w14:textId="77777777" w:rsidR="007C66F8" w:rsidRDefault="007D504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2E1155D6" w14:textId="77777777" w:rsidR="007C66F8" w:rsidRDefault="007C66F8">
      <w:pPr>
        <w:pStyle w:val="ProductList-Body"/>
      </w:pPr>
    </w:p>
    <w:p w14:paraId="2E1155D7" w14:textId="77777777" w:rsidR="007C66F8" w:rsidRDefault="007D504A">
      <w:pPr>
        <w:pStyle w:val="ProductList-ClauseHeading"/>
        <w:outlineLvl w:val="4"/>
      </w:pPr>
      <w:r>
        <w:t>3.4 GNU Lesser General Public-licensierade bibliotek</w:t>
      </w:r>
    </w:p>
    <w:p w14:paraId="2E1155D8" w14:textId="77777777" w:rsidR="007C66F8" w:rsidRDefault="007D504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14:paraId="2E1155D9" w14:textId="77777777" w:rsidR="007C66F8" w:rsidRDefault="007C66F8">
      <w:pPr>
        <w:pStyle w:val="ProductList-Body"/>
      </w:pPr>
    </w:p>
    <w:p w14:paraId="2E1155DA" w14:textId="77777777" w:rsidR="007C66F8" w:rsidRDefault="007D504A">
      <w:pPr>
        <w:pStyle w:val="ProductList-ClauseHeading"/>
        <w:outlineLvl w:val="4"/>
      </w:pPr>
      <w:r>
        <w:t>3.5 Visual Studio Team Foundation Server Build Services</w:t>
      </w:r>
    </w:p>
    <w:p w14:paraId="2E1155DB" w14:textId="77777777" w:rsidR="007C66F8" w:rsidRDefault="007D504A">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eller Visual Studio Professional med MSDN kan Kunden också installera programvaran Visual Studio och tillåta åtkomst och användning av den som del av Team Foundation Server 2015 Build Services för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i Team Foundation Server 2015.</w:t>
      </w:r>
    </w:p>
    <w:p w14:paraId="2E1155DC" w14:textId="77777777" w:rsidR="007C66F8" w:rsidRDefault="007C66F8">
      <w:pPr>
        <w:pStyle w:val="ProductList-Body"/>
      </w:pPr>
    </w:p>
    <w:p w14:paraId="2E1155DD" w14:textId="77777777" w:rsidR="007C66F8" w:rsidRDefault="007D504A">
      <w:pPr>
        <w:pStyle w:val="ProductList-ClauseHeading"/>
        <w:outlineLvl w:val="4"/>
      </w:pPr>
      <w:r>
        <w:t>3.6 Tilläggsprogramvara</w:t>
      </w:r>
    </w:p>
    <w:tbl>
      <w:tblPr>
        <w:tblStyle w:val="PURTable"/>
        <w:tblW w:w="0" w:type="dxa"/>
        <w:tblLook w:val="04A0" w:firstRow="1" w:lastRow="0" w:firstColumn="1" w:lastColumn="0" w:noHBand="0" w:noVBand="1"/>
      </w:tblPr>
      <w:tblGrid>
        <w:gridCol w:w="3596"/>
        <w:gridCol w:w="3597"/>
        <w:gridCol w:w="3597"/>
      </w:tblGrid>
      <w:tr w:rsidR="007C66F8" w14:paraId="2E115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5DE" w14:textId="77777777" w:rsidR="007C66F8" w:rsidRDefault="007D504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E1155DF" w14:textId="77777777" w:rsidR="007C66F8" w:rsidRDefault="007D504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2E1155E0" w14:textId="77777777" w:rsidR="007C66F8" w:rsidRDefault="007D504A">
            <w:pPr>
              <w:pStyle w:val="ProductList-TableBody"/>
            </w:pPr>
            <w:r>
              <w:t>Visual Studio Team Foundation Server SharePoint Extensions</w:t>
            </w:r>
          </w:p>
        </w:tc>
      </w:tr>
    </w:tbl>
    <w:p w14:paraId="2E1155E2" w14:textId="77777777" w:rsidR="007C66F8" w:rsidRDefault="007D504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39"/>
        <w:gridCol w:w="3784"/>
        <w:gridCol w:w="3383"/>
        <w:gridCol w:w="84"/>
      </w:tblGrid>
      <w:tr w:rsidR="007C66F8" w14:paraId="2E1155E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1155E3"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5E4"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5E5" w14:textId="77777777" w:rsidR="007C66F8" w:rsidRDefault="007D504A">
            <w:pPr>
              <w:pStyle w:val="ProductList-TableBody"/>
            </w:pPr>
            <w:r>
              <w:rPr>
                <w:color w:val="404040"/>
              </w:rPr>
              <w:t>Övertagande Rättigheter: Ej tillämpligt</w:t>
            </w:r>
          </w:p>
        </w:tc>
      </w:tr>
      <w:tr w:rsidR="007C66F8" w14:paraId="2E1155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1155E7"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E8"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E9" w14:textId="77777777" w:rsidR="007C66F8" w:rsidRDefault="007D504A">
            <w:pPr>
              <w:pStyle w:val="ProductList-TableBody"/>
            </w:pPr>
            <w:r>
              <w:rPr>
                <w:color w:val="404040"/>
              </w:rPr>
              <w:t>Glidande Rättigheter: Ej tillämpligt</w:t>
            </w:r>
          </w:p>
        </w:tc>
      </w:tr>
      <w:tr w:rsidR="007C66F8" w14:paraId="2E1155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1155EB"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EC"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5ED" w14:textId="77777777" w:rsidR="007C66F8" w:rsidRDefault="007C66F8">
            <w:pPr>
              <w:pStyle w:val="ProductList-TableBody"/>
            </w:pPr>
          </w:p>
        </w:tc>
      </w:tr>
      <w:tr w:rsidR="007C66F8" w14:paraId="2E1155F3" w14:textId="77777777">
        <w:tc>
          <w:tcPr>
            <w:tcW w:w="12240" w:type="dxa"/>
            <w:gridSpan w:val="4"/>
            <w:tcBorders>
              <w:top w:val="none" w:sz="4" w:space="0" w:color="6E6E6E"/>
              <w:left w:val="none" w:sz="4" w:space="0" w:color="6E6E6E"/>
              <w:bottom w:val="none" w:sz="4" w:space="0" w:color="6E6E6E"/>
              <w:right w:val="none" w:sz="4" w:space="0" w:color="6E6E6E"/>
            </w:tcBorders>
          </w:tcPr>
          <w:p w14:paraId="2E1155EF" w14:textId="77777777" w:rsidR="007C66F8" w:rsidRDefault="007C66F8">
            <w:pPr>
              <w:pStyle w:val="PURBreadcrumb"/>
            </w:pPr>
          </w:p>
          <w:tbl>
            <w:tblPr>
              <w:tblW w:w="0" w:type="dxa"/>
              <w:tblLook w:val="04A0" w:firstRow="1" w:lastRow="0" w:firstColumn="1" w:lastColumn="0" w:noHBand="0" w:noVBand="1"/>
            </w:tblPr>
            <w:tblGrid>
              <w:gridCol w:w="10674"/>
            </w:tblGrid>
            <w:tr w:rsidR="007C66F8" w14:paraId="2E1155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5F0"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5F2" w14:textId="77777777" w:rsidR="007C66F8" w:rsidRDefault="007C66F8">
            <w:pPr>
              <w:pStyle w:val="ProductList-TableBody"/>
            </w:pPr>
          </w:p>
        </w:tc>
      </w:tr>
    </w:tbl>
    <w:p w14:paraId="2E1155F4" w14:textId="77777777" w:rsidR="007C66F8" w:rsidRDefault="007C66F8">
      <w:pPr>
        <w:pStyle w:val="ProductList-Body"/>
      </w:pPr>
    </w:p>
    <w:p w14:paraId="2E1155F5" w14:textId="77777777" w:rsidR="007C66F8" w:rsidRDefault="007D504A">
      <w:pPr>
        <w:pStyle w:val="ProductList-OfferingGroupHeading"/>
        <w:outlineLvl w:val="1"/>
      </w:pPr>
      <w:bookmarkStart w:id="188" w:name="_Sec618"/>
      <w:r>
        <w:t>Windows</w:t>
      </w:r>
      <w:bookmarkEnd w:id="188"/>
      <w:r>
        <w:fldChar w:fldCharType="begin"/>
      </w:r>
      <w:r>
        <w:instrText xml:space="preserve"> TC "</w:instrText>
      </w:r>
      <w:bookmarkStart w:id="189" w:name="_Toc454827314"/>
      <w:r>
        <w:instrText>Windows</w:instrText>
      </w:r>
      <w:bookmarkEnd w:id="189"/>
      <w:r>
        <w:instrText>" \l 2</w:instrText>
      </w:r>
      <w:r>
        <w:fldChar w:fldCharType="end"/>
      </w:r>
    </w:p>
    <w:p w14:paraId="2E1155F6" w14:textId="77777777" w:rsidR="007C66F8" w:rsidRDefault="007D504A">
      <w:pPr>
        <w:pStyle w:val="ProductList-Offering2HeadingNoBorder"/>
        <w:outlineLvl w:val="2"/>
      </w:pPr>
      <w:bookmarkStart w:id="190" w:name="_Sec652"/>
      <w:r>
        <w:t>Windows desktop-operativsystem</w:t>
      </w:r>
      <w:bookmarkEnd w:id="190"/>
      <w:r>
        <w:fldChar w:fldCharType="begin"/>
      </w:r>
      <w:r>
        <w:instrText xml:space="preserve"> TC "</w:instrText>
      </w:r>
      <w:bookmarkStart w:id="191" w:name="_Toc454827315"/>
      <w:r>
        <w:instrText>Windows desktop-operativsystem</w:instrText>
      </w:r>
      <w:bookmarkEnd w:id="191"/>
      <w:r>
        <w:instrText>" \l 3</w:instrText>
      </w:r>
      <w:r>
        <w:fldChar w:fldCharType="end"/>
      </w:r>
    </w:p>
    <w:p w14:paraId="2E1155F7" w14:textId="77777777" w:rsidR="007C66F8" w:rsidRDefault="007D504A">
      <w:pPr>
        <w:pStyle w:val="ProductList-Offering1SubSection"/>
        <w:outlineLvl w:val="3"/>
      </w:pPr>
      <w:bookmarkStart w:id="192" w:name="_Sec700"/>
      <w:r>
        <w:t>1. Programtillgänglighet</w:t>
      </w:r>
      <w:bookmarkEnd w:id="192"/>
    </w:p>
    <w:tbl>
      <w:tblPr>
        <w:tblStyle w:val="PURTable"/>
        <w:tblW w:w="0" w:type="dxa"/>
        <w:tblLook w:val="04A0" w:firstRow="1" w:lastRow="0" w:firstColumn="1" w:lastColumn="0" w:noHBand="0" w:noVBand="1"/>
      </w:tblPr>
      <w:tblGrid>
        <w:gridCol w:w="4006"/>
        <w:gridCol w:w="612"/>
        <w:gridCol w:w="602"/>
        <w:gridCol w:w="604"/>
        <w:gridCol w:w="595"/>
        <w:gridCol w:w="596"/>
        <w:gridCol w:w="604"/>
        <w:gridCol w:w="611"/>
        <w:gridCol w:w="634"/>
        <w:gridCol w:w="619"/>
        <w:gridCol w:w="606"/>
        <w:gridCol w:w="689"/>
      </w:tblGrid>
      <w:tr w:rsidR="007C66F8" w14:paraId="2E115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1155F8" w14:textId="77777777" w:rsidR="007C66F8" w:rsidRDefault="007D50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9"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A"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B"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C"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5F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60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60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60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60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611" w14:textId="77777777">
        <w:tc>
          <w:tcPr>
            <w:tcW w:w="4160" w:type="dxa"/>
            <w:tcBorders>
              <w:top w:val="single" w:sz="9" w:space="0" w:color="FFFFFF"/>
              <w:left w:val="single" w:sz="9" w:space="0" w:color="FFFFFF"/>
              <w:bottom w:val="dashed" w:sz="4" w:space="0" w:color="BFBFBF"/>
              <w:right w:val="single" w:sz="9" w:space="0" w:color="FFFFFF"/>
            </w:tcBorders>
          </w:tcPr>
          <w:p w14:paraId="2E115605" w14:textId="77777777" w:rsidR="007C66F8" w:rsidRDefault="007D504A">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E115606" w14:textId="77777777" w:rsidR="007C66F8" w:rsidRDefault="007D50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115607" w14:textId="77777777" w:rsidR="007C66F8" w:rsidRDefault="007D50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115608" w14:textId="77777777" w:rsidR="007C66F8" w:rsidRDefault="007C66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E115609"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0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0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0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0D"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0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0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10" w14:textId="77777777" w:rsidR="007C66F8" w:rsidRDefault="007C66F8">
            <w:pPr>
              <w:pStyle w:val="ProductList-TableBody"/>
              <w:jc w:val="center"/>
            </w:pPr>
          </w:p>
        </w:tc>
      </w:tr>
      <w:tr w:rsidR="007C66F8" w14:paraId="2E11561E" w14:textId="77777777">
        <w:tc>
          <w:tcPr>
            <w:tcW w:w="4160" w:type="dxa"/>
            <w:tcBorders>
              <w:top w:val="dashed" w:sz="4" w:space="0" w:color="BFBFBF"/>
              <w:left w:val="single" w:sz="9" w:space="0" w:color="FFFFFF"/>
              <w:bottom w:val="dashed" w:sz="4" w:space="0" w:color="BFBFBF"/>
              <w:right w:val="single" w:sz="9" w:space="0" w:color="FFFFFF"/>
            </w:tcBorders>
          </w:tcPr>
          <w:p w14:paraId="2E115612" w14:textId="77777777" w:rsidR="007C66F8" w:rsidRDefault="007D504A">
            <w:pPr>
              <w:pStyle w:val="ProductList-TableBody"/>
            </w:pPr>
            <w:r>
              <w:rPr>
                <w:color w:val="000000"/>
              </w:rPr>
              <w:t>Windows 10 Enterprise Software Assurance Per Användarabonnemangslicens</w:t>
            </w:r>
            <w:r>
              <w:fldChar w:fldCharType="begin"/>
            </w:r>
            <w:r>
              <w:instrText xml:space="preserve"> XE "Windows 10 Enterprise Software Assurance Per Användarabonnemangslicens"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613" w14:textId="77777777" w:rsidR="007C66F8" w:rsidRDefault="007D50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115614"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615"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1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1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18"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19"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1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1B"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1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1D" w14:textId="77777777" w:rsidR="007C66F8" w:rsidRDefault="007C66F8">
            <w:pPr>
              <w:pStyle w:val="ProductList-TableBody"/>
              <w:jc w:val="center"/>
            </w:pPr>
          </w:p>
        </w:tc>
      </w:tr>
      <w:tr w:rsidR="007C66F8" w14:paraId="2E11562B" w14:textId="77777777">
        <w:tc>
          <w:tcPr>
            <w:tcW w:w="4160" w:type="dxa"/>
            <w:tcBorders>
              <w:top w:val="dashed" w:sz="4" w:space="0" w:color="BFBFBF"/>
              <w:left w:val="single" w:sz="9" w:space="0" w:color="FFFFFF"/>
              <w:bottom w:val="dashed" w:sz="4" w:space="0" w:color="BFBFBF"/>
              <w:right w:val="single" w:sz="9" w:space="0" w:color="FFFFFF"/>
            </w:tcBorders>
          </w:tcPr>
          <w:p w14:paraId="2E11561F" w14:textId="77777777" w:rsidR="007C66F8" w:rsidRDefault="007D504A">
            <w:pPr>
              <w:pStyle w:val="ProductList-TableBody"/>
            </w:pPr>
            <w:r>
              <w:t>Windows 10 Enterprise Software Assurance Per Användare Från SA</w:t>
            </w:r>
            <w:r>
              <w:fldChar w:fldCharType="begin"/>
            </w:r>
            <w:r>
              <w:instrText xml:space="preserve"> XE "Windows 10 Enterprise Software Assurance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115620" w14:textId="77777777" w:rsidR="007C66F8" w:rsidRDefault="007D50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115621"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622"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2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2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25"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2E11562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2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28"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29"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2A" w14:textId="77777777" w:rsidR="007C66F8" w:rsidRDefault="007C66F8">
            <w:pPr>
              <w:pStyle w:val="ProductList-TableBody"/>
              <w:jc w:val="center"/>
            </w:pPr>
          </w:p>
        </w:tc>
      </w:tr>
      <w:tr w:rsidR="007C66F8" w14:paraId="2E115638" w14:textId="77777777">
        <w:tc>
          <w:tcPr>
            <w:tcW w:w="4160" w:type="dxa"/>
            <w:tcBorders>
              <w:top w:val="dashed" w:sz="4" w:space="0" w:color="BFBFBF"/>
              <w:left w:val="single" w:sz="9" w:space="0" w:color="FFFFFF"/>
              <w:bottom w:val="dashed" w:sz="4" w:space="0" w:color="BFBFBF"/>
              <w:right w:val="single" w:sz="9" w:space="0" w:color="FFFFFF"/>
            </w:tcBorders>
          </w:tcPr>
          <w:p w14:paraId="2E11562C" w14:textId="77777777" w:rsidR="007C66F8" w:rsidRDefault="007D504A">
            <w:pPr>
              <w:pStyle w:val="ProductList-TableBody"/>
            </w:pPr>
            <w:r>
              <w:t>Uppgradering för Windows 10 Enterprise LTSB</w:t>
            </w:r>
            <w:r>
              <w:fldChar w:fldCharType="begin"/>
            </w:r>
            <w:r>
              <w:instrText xml:space="preserve"> XE "Uppgradering för Windows 10 Enterprise LTSB"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2E11562D" w14:textId="77777777" w:rsidR="007C66F8" w:rsidRDefault="007D50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11562E"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62F" w14:textId="77777777" w:rsidR="007C66F8" w:rsidRDefault="007D50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115630"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2"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4" w14:textId="77777777" w:rsidR="007C66F8" w:rsidRDefault="007D504A">
            <w:pPr>
              <w:pStyle w:val="ProductList-TableBody"/>
              <w:jc w:val="center"/>
            </w:pPr>
            <w:r>
              <w:fldChar w:fldCharType="begin"/>
            </w:r>
            <w:r>
              <w:instrText xml:space="preserve"> AutoTextList   \s NoStyle \t "Customized Desktop-plattform" </w:instrText>
            </w:r>
            <w:r>
              <w:fldChar w:fldCharType="separate"/>
            </w:r>
            <w:r>
              <w:rPr>
                <w:color w:val="000000"/>
              </w:rPr>
              <w:t>CP</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5"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3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37" w14:textId="77777777" w:rsidR="007C66F8" w:rsidRDefault="007C66F8">
            <w:pPr>
              <w:pStyle w:val="ProductList-TableBody"/>
              <w:jc w:val="center"/>
            </w:pPr>
          </w:p>
        </w:tc>
      </w:tr>
      <w:tr w:rsidR="007C66F8" w14:paraId="2E115645" w14:textId="77777777">
        <w:tc>
          <w:tcPr>
            <w:tcW w:w="4160" w:type="dxa"/>
            <w:tcBorders>
              <w:top w:val="dashed" w:sz="4" w:space="0" w:color="BFBFBF"/>
              <w:left w:val="single" w:sz="9" w:space="0" w:color="FFFFFF"/>
              <w:bottom w:val="dashed" w:sz="4" w:space="0" w:color="BFBFBF"/>
              <w:right w:val="single" w:sz="9" w:space="0" w:color="FFFFFF"/>
            </w:tcBorders>
          </w:tcPr>
          <w:p w14:paraId="2E115639" w14:textId="77777777" w:rsidR="007C66F8" w:rsidRDefault="007D504A">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63A" w14:textId="77777777" w:rsidR="007C66F8" w:rsidRDefault="007D50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11563B" w14:textId="77777777" w:rsidR="007C66F8" w:rsidRDefault="007D50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1563C" w14:textId="77777777" w:rsidR="007C66F8" w:rsidRDefault="007D50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11563D"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3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4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4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42"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43"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44" w14:textId="77777777" w:rsidR="007C66F8" w:rsidRDefault="007D50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652" w14:textId="77777777">
        <w:tc>
          <w:tcPr>
            <w:tcW w:w="4160" w:type="dxa"/>
            <w:tcBorders>
              <w:top w:val="dashed" w:sz="4" w:space="0" w:color="BFBFBF"/>
              <w:left w:val="single" w:sz="9" w:space="0" w:color="FFFFFF"/>
              <w:bottom w:val="dashed" w:sz="4" w:space="0" w:color="BFBFBF"/>
              <w:right w:val="single" w:sz="9" w:space="0" w:color="FFFFFF"/>
            </w:tcBorders>
          </w:tcPr>
          <w:p w14:paraId="2E115646" w14:textId="77777777" w:rsidR="007C66F8" w:rsidRDefault="007D504A">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647" w14:textId="77777777" w:rsidR="007C66F8" w:rsidRDefault="007D504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2E115648" w14:textId="77777777" w:rsidR="007C66F8" w:rsidRDefault="007D504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E115649"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4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4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4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4D"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4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4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1" w14:textId="77777777" w:rsidR="007C66F8" w:rsidRDefault="007C66F8">
            <w:pPr>
              <w:pStyle w:val="ProductList-TableBody"/>
              <w:jc w:val="center"/>
            </w:pPr>
          </w:p>
        </w:tc>
      </w:tr>
      <w:tr w:rsidR="007C66F8" w14:paraId="2E11565F" w14:textId="77777777">
        <w:tc>
          <w:tcPr>
            <w:tcW w:w="4160" w:type="dxa"/>
            <w:tcBorders>
              <w:top w:val="dashed" w:sz="4" w:space="0" w:color="BFBFBF"/>
              <w:left w:val="single" w:sz="9" w:space="0" w:color="FFFFFF"/>
              <w:bottom w:val="dashed" w:sz="4" w:space="0" w:color="BFBFBF"/>
              <w:right w:val="single" w:sz="9" w:space="0" w:color="FFFFFF"/>
            </w:tcBorders>
          </w:tcPr>
          <w:p w14:paraId="2E115653" w14:textId="77777777" w:rsidR="007C66F8" w:rsidRDefault="007D504A">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2E115654" w14:textId="77777777" w:rsidR="007C66F8" w:rsidRDefault="007D50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115655" w14:textId="77777777" w:rsidR="007C66F8" w:rsidRDefault="007D50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15656"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5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58"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59"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D"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5E" w14:textId="77777777" w:rsidR="007C66F8" w:rsidRDefault="007C66F8">
            <w:pPr>
              <w:pStyle w:val="ProductList-TableBody"/>
              <w:jc w:val="center"/>
            </w:pPr>
          </w:p>
        </w:tc>
      </w:tr>
      <w:tr w:rsidR="007C66F8" w14:paraId="2E11566C" w14:textId="77777777">
        <w:tc>
          <w:tcPr>
            <w:tcW w:w="4160" w:type="dxa"/>
            <w:tcBorders>
              <w:top w:val="dashed" w:sz="4" w:space="0" w:color="BFBFBF"/>
              <w:left w:val="single" w:sz="9" w:space="0" w:color="FFFFFF"/>
              <w:bottom w:val="dashed" w:sz="4" w:space="0" w:color="BFBFBF"/>
              <w:right w:val="single" w:sz="9" w:space="0" w:color="FFFFFF"/>
            </w:tcBorders>
          </w:tcPr>
          <w:p w14:paraId="2E115660" w14:textId="77777777" w:rsidR="007C66F8" w:rsidRDefault="007D504A">
            <w:pPr>
              <w:pStyle w:val="ProductList-TableBody"/>
            </w:pPr>
            <w:r>
              <w:rPr>
                <w:color w:val="000000"/>
              </w:rPr>
              <w:t>Tillägg för Windows SA Per användarabonnemang</w:t>
            </w:r>
            <w:r>
              <w:fldChar w:fldCharType="begin"/>
            </w:r>
            <w:r>
              <w:instrText xml:space="preserve"> XE "Tillägg för Windows SA Per användarabonnemang"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661" w14:textId="77777777" w:rsidR="007C66F8" w:rsidRDefault="007D50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E115662"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663"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6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65"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6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6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68"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69"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6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6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679" w14:textId="77777777">
        <w:tc>
          <w:tcPr>
            <w:tcW w:w="4160" w:type="dxa"/>
            <w:tcBorders>
              <w:top w:val="dashed" w:sz="4" w:space="0" w:color="BFBFBF"/>
              <w:left w:val="single" w:sz="9" w:space="0" w:color="FFFFFF"/>
              <w:bottom w:val="dashed" w:sz="4" w:space="0" w:color="BFBFBF"/>
              <w:right w:val="single" w:sz="9" w:space="0" w:color="FFFFFF"/>
            </w:tcBorders>
          </w:tcPr>
          <w:p w14:paraId="2E11566D" w14:textId="77777777" w:rsidR="007C66F8" w:rsidRDefault="007D504A">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14:paraId="2E11566E" w14:textId="77777777" w:rsidR="007C66F8" w:rsidRDefault="007D50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11566F" w14:textId="77777777" w:rsidR="007C66F8" w:rsidRDefault="007D50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E115670"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7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72"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7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7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7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7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7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7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686" w14:textId="77777777">
        <w:tc>
          <w:tcPr>
            <w:tcW w:w="4160" w:type="dxa"/>
            <w:tcBorders>
              <w:top w:val="dashed" w:sz="4" w:space="0" w:color="BFBFBF"/>
              <w:left w:val="single" w:sz="9" w:space="0" w:color="FFFFFF"/>
              <w:bottom w:val="dashed" w:sz="4" w:space="0" w:color="BFBFBF"/>
              <w:right w:val="single" w:sz="9" w:space="0" w:color="FFFFFF"/>
            </w:tcBorders>
          </w:tcPr>
          <w:p w14:paraId="2E11567A" w14:textId="77777777" w:rsidR="007C66F8" w:rsidRDefault="007D504A">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14:paraId="2E11567B" w14:textId="77777777" w:rsidR="007C66F8" w:rsidRDefault="007D50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E11567C"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67D" w14:textId="77777777" w:rsidR="007C66F8" w:rsidRDefault="007C66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11567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7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8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8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82"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83"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8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85" w14:textId="77777777" w:rsidR="007C66F8" w:rsidRDefault="007C66F8">
            <w:pPr>
              <w:pStyle w:val="ProductList-TableBody"/>
              <w:jc w:val="center"/>
            </w:pPr>
          </w:p>
        </w:tc>
      </w:tr>
      <w:tr w:rsidR="007C66F8" w14:paraId="2E115693" w14:textId="77777777">
        <w:tc>
          <w:tcPr>
            <w:tcW w:w="4160" w:type="dxa"/>
            <w:tcBorders>
              <w:top w:val="dashed" w:sz="4" w:space="0" w:color="BFBFBF"/>
              <w:left w:val="single" w:sz="9" w:space="0" w:color="FFFFFF"/>
              <w:bottom w:val="none" w:sz="4" w:space="0" w:color="BFBFBF"/>
              <w:right w:val="single" w:sz="9" w:space="0" w:color="FFFFFF"/>
            </w:tcBorders>
          </w:tcPr>
          <w:p w14:paraId="2E115687" w14:textId="77777777" w:rsidR="007C66F8" w:rsidRDefault="007D504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E115688" w14:textId="77777777" w:rsidR="007C66F8" w:rsidRDefault="007D504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2E115689"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2E11568A" w14:textId="77777777" w:rsidR="007C66F8" w:rsidRDefault="007C66F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E11568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8C"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8D"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68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8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9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9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692" w14:textId="77777777" w:rsidR="007C66F8" w:rsidRDefault="007C66F8">
            <w:pPr>
              <w:pStyle w:val="ProductList-TableBody"/>
              <w:jc w:val="center"/>
            </w:pPr>
          </w:p>
        </w:tc>
      </w:tr>
    </w:tbl>
    <w:p w14:paraId="2E115694" w14:textId="77777777" w:rsidR="007C66F8" w:rsidRDefault="007D504A">
      <w:pPr>
        <w:pStyle w:val="ProductList-Offering1SubSection"/>
        <w:outlineLvl w:val="3"/>
      </w:pPr>
      <w:bookmarkStart w:id="193" w:name="_Sec755"/>
      <w:r>
        <w:t>2. Produktvillkor</w:t>
      </w:r>
      <w:bookmarkEnd w:id="193"/>
    </w:p>
    <w:tbl>
      <w:tblPr>
        <w:tblStyle w:val="PURTable"/>
        <w:tblW w:w="0" w:type="dxa"/>
        <w:tblLook w:val="04A0" w:firstRow="1" w:lastRow="0" w:firstColumn="1" w:lastColumn="0" w:noHBand="0" w:noVBand="1"/>
      </w:tblPr>
      <w:tblGrid>
        <w:gridCol w:w="3537"/>
        <w:gridCol w:w="3672"/>
        <w:gridCol w:w="3581"/>
      </w:tblGrid>
      <w:tr w:rsidR="007C66F8" w14:paraId="2E115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695"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11569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E115697" w14:textId="77777777" w:rsidR="007C66F8" w:rsidRDefault="007D504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7C66F8" w14:paraId="2E115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99"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E11569A"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11569B" w14:textId="77777777" w:rsidR="007C66F8" w:rsidRDefault="007D504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C66F8" w14:paraId="2E115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9D" w14:textId="77777777" w:rsidR="007C66F8" w:rsidRDefault="007D504A">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9E"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69F"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för Windows SA per användare:</w:t>
            </w:r>
          </w:p>
        </w:tc>
      </w:tr>
      <w:tr w:rsidR="007C66F8" w14:paraId="2E11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A1"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6A2"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Education-utgåva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A3" w14:textId="77777777" w:rsidR="007C66F8" w:rsidRDefault="007D504A">
            <w:pPr>
              <w:pStyle w:val="ProductList-TableBody"/>
            </w:pPr>
            <w:r>
              <w:rPr>
                <w:color w:val="404040"/>
              </w:rPr>
              <w:t>True-Up Möjlig: Ej tillämpligt</w:t>
            </w:r>
          </w:p>
        </w:tc>
      </w:tr>
      <w:tr w:rsidR="007C66F8" w14:paraId="2E1156A8" w14:textId="77777777">
        <w:tc>
          <w:tcPr>
            <w:tcW w:w="4040" w:type="dxa"/>
            <w:tcBorders>
              <w:top w:val="single" w:sz="4" w:space="0" w:color="000000"/>
              <w:left w:val="single" w:sz="4" w:space="0" w:color="000000"/>
              <w:bottom w:val="single" w:sz="4" w:space="0" w:color="000000"/>
              <w:right w:val="single" w:sz="4" w:space="0" w:color="000000"/>
            </w:tcBorders>
          </w:tcPr>
          <w:p w14:paraId="2E1156A5" w14:textId="77777777" w:rsidR="007C66F8" w:rsidRDefault="007D504A">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A6"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6A7" w14:textId="77777777" w:rsidR="007C66F8" w:rsidRDefault="007C66F8">
            <w:pPr>
              <w:pStyle w:val="ProductList-TableBody"/>
            </w:pPr>
          </w:p>
        </w:tc>
      </w:tr>
    </w:tbl>
    <w:p w14:paraId="2E1156A9" w14:textId="77777777" w:rsidR="007C66F8" w:rsidRDefault="007C66F8">
      <w:pPr>
        <w:pStyle w:val="ProductList-Body"/>
      </w:pPr>
    </w:p>
    <w:p w14:paraId="2E1156AA" w14:textId="77777777" w:rsidR="007C66F8" w:rsidRDefault="007D504A">
      <w:pPr>
        <w:pStyle w:val="ProductList-ClauseHeading"/>
        <w:outlineLvl w:val="4"/>
      </w:pPr>
      <w:r>
        <w:t>2.1 Kvalificerande Operativsystem (OS)</w:t>
      </w:r>
    </w:p>
    <w:p w14:paraId="2E1156AB" w14:textId="77777777" w:rsidR="007C66F8" w:rsidRDefault="007D504A">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14:paraId="2E1156AC" w14:textId="77777777" w:rsidR="007C66F8" w:rsidRDefault="007C66F8">
      <w:pPr>
        <w:pStyle w:val="ProductList-Body"/>
      </w:pPr>
    </w:p>
    <w:p w14:paraId="2E1156AD" w14:textId="77777777" w:rsidR="007C66F8" w:rsidRDefault="007D504A">
      <w:pPr>
        <w:pStyle w:val="ProductList-SubClauseHeading"/>
        <w:outlineLvl w:val="5"/>
      </w:pPr>
      <w:r>
        <w:t>2.1.1 Kvalificerande Operativsystem (OS) Tabell</w:t>
      </w:r>
    </w:p>
    <w:p w14:paraId="2E1156AE" w14:textId="77777777" w:rsidR="007C66F8" w:rsidRDefault="007D504A">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659"/>
        <w:gridCol w:w="1815"/>
        <w:gridCol w:w="1815"/>
        <w:gridCol w:w="1612"/>
        <w:gridCol w:w="1529"/>
      </w:tblGrid>
      <w:tr w:rsidR="007C66F8" w14:paraId="2E115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1156AF" w14:textId="77777777" w:rsidR="007C66F8" w:rsidRDefault="007D504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6B0" w14:textId="77777777" w:rsidR="007C66F8" w:rsidRDefault="007D504A">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6B1" w14:textId="77777777" w:rsidR="007C66F8" w:rsidRDefault="007D504A">
            <w:pPr>
              <w:pStyle w:val="ProductList-TableBody"/>
              <w:jc w:val="center"/>
            </w:pPr>
            <w:r>
              <w:rPr>
                <w:color w:val="FFFFFF"/>
              </w:rPr>
              <w:t>Befintligt Enterprise-avtal (EA)/Företagsomfattande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6B2" w14:textId="77777777" w:rsidR="007C66F8" w:rsidRDefault="007D504A">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6B3" w14:textId="77777777" w:rsidR="007C66F8" w:rsidRDefault="007D504A">
            <w:pPr>
              <w:pStyle w:val="ProductList-TableBody"/>
              <w:jc w:val="center"/>
            </w:pPr>
            <w:r>
              <w:rPr>
                <w:color w:val="FFFFFF"/>
              </w:rPr>
              <w:t>Academic och Charity</w:t>
            </w:r>
          </w:p>
        </w:tc>
      </w:tr>
      <w:tr w:rsidR="007C66F8" w14:paraId="2E1156BA" w14:textId="77777777">
        <w:tc>
          <w:tcPr>
            <w:tcW w:w="4660" w:type="dxa"/>
            <w:tcBorders>
              <w:top w:val="single" w:sz="4" w:space="0" w:color="000000"/>
              <w:left w:val="single" w:sz="4" w:space="0" w:color="000000"/>
              <w:bottom w:val="single" w:sz="4" w:space="0" w:color="000000"/>
              <w:right w:val="none" w:sz="4" w:space="0" w:color="000000"/>
            </w:tcBorders>
          </w:tcPr>
          <w:p w14:paraId="2E1156B5" w14:textId="77777777" w:rsidR="007C66F8" w:rsidRDefault="007D504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E1156B6"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B7"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B8"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6B9" w14:textId="77777777" w:rsidR="007C66F8" w:rsidRDefault="007C66F8">
            <w:pPr>
              <w:pStyle w:val="ProductList-TableBody"/>
              <w:jc w:val="center"/>
            </w:pPr>
          </w:p>
        </w:tc>
      </w:tr>
      <w:tr w:rsidR="007C66F8" w14:paraId="2E1156C0" w14:textId="77777777">
        <w:tc>
          <w:tcPr>
            <w:tcW w:w="4660" w:type="dxa"/>
            <w:tcBorders>
              <w:top w:val="single" w:sz="4" w:space="0" w:color="000000"/>
              <w:left w:val="single" w:sz="4" w:space="0" w:color="000000"/>
              <w:bottom w:val="single" w:sz="4" w:space="0" w:color="000000"/>
              <w:right w:val="single" w:sz="4" w:space="0" w:color="000000"/>
            </w:tcBorders>
          </w:tcPr>
          <w:p w14:paraId="2E1156BB" w14:textId="77777777" w:rsidR="007C66F8" w:rsidRDefault="007D504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2E1156BC"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BD"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B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BF" w14:textId="77777777" w:rsidR="007C66F8" w:rsidRDefault="007D504A">
            <w:pPr>
              <w:pStyle w:val="ProductList-TableBody"/>
              <w:jc w:val="center"/>
            </w:pPr>
            <w:r>
              <w:t>X</w:t>
            </w:r>
          </w:p>
        </w:tc>
      </w:tr>
      <w:tr w:rsidR="007C66F8" w14:paraId="2E1156C6" w14:textId="77777777">
        <w:tc>
          <w:tcPr>
            <w:tcW w:w="4660" w:type="dxa"/>
            <w:tcBorders>
              <w:top w:val="single" w:sz="4" w:space="0" w:color="000000"/>
              <w:left w:val="single" w:sz="4" w:space="0" w:color="000000"/>
              <w:bottom w:val="single" w:sz="4" w:space="0" w:color="000000"/>
              <w:right w:val="single" w:sz="4" w:space="0" w:color="000000"/>
            </w:tcBorders>
          </w:tcPr>
          <w:p w14:paraId="2E1156C1" w14:textId="77777777" w:rsidR="007C66F8" w:rsidRDefault="007D504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E1156C2"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C3"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C4"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C5" w14:textId="77777777" w:rsidR="007C66F8" w:rsidRDefault="007D504A">
            <w:pPr>
              <w:pStyle w:val="ProductList-TableBody"/>
              <w:jc w:val="center"/>
            </w:pPr>
            <w:r>
              <w:t>X</w:t>
            </w:r>
          </w:p>
        </w:tc>
      </w:tr>
      <w:tr w:rsidR="007C66F8" w14:paraId="2E1156CC" w14:textId="77777777">
        <w:tc>
          <w:tcPr>
            <w:tcW w:w="4660" w:type="dxa"/>
            <w:tcBorders>
              <w:top w:val="single" w:sz="4" w:space="0" w:color="000000"/>
              <w:left w:val="single" w:sz="4" w:space="0" w:color="000000"/>
              <w:bottom w:val="single" w:sz="4" w:space="0" w:color="000000"/>
              <w:right w:val="none" w:sz="4" w:space="0" w:color="000000"/>
            </w:tcBorders>
          </w:tcPr>
          <w:p w14:paraId="2E1156C7" w14:textId="77777777" w:rsidR="007C66F8" w:rsidRDefault="007D504A">
            <w:pPr>
              <w:pStyle w:val="ProductList-TableBody"/>
            </w:pPr>
            <w:r>
              <w:rPr>
                <w:b/>
              </w:rPr>
              <w:t>Windows 8 och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2E1156C8"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C9"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CA"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6CB" w14:textId="77777777" w:rsidR="007C66F8" w:rsidRDefault="007C66F8">
            <w:pPr>
              <w:pStyle w:val="ProductList-TableBody"/>
              <w:jc w:val="center"/>
            </w:pPr>
          </w:p>
        </w:tc>
      </w:tr>
      <w:tr w:rsidR="007C66F8" w14:paraId="2E1156D2" w14:textId="77777777">
        <w:tc>
          <w:tcPr>
            <w:tcW w:w="4660" w:type="dxa"/>
            <w:tcBorders>
              <w:top w:val="single" w:sz="4" w:space="0" w:color="000000"/>
              <w:left w:val="single" w:sz="4" w:space="0" w:color="000000"/>
              <w:bottom w:val="single" w:sz="4" w:space="0" w:color="000000"/>
              <w:right w:val="single" w:sz="4" w:space="0" w:color="000000"/>
            </w:tcBorders>
          </w:tcPr>
          <w:p w14:paraId="2E1156CD" w14:textId="77777777" w:rsidR="007C66F8" w:rsidRDefault="007D504A">
            <w:pPr>
              <w:pStyle w:val="ProductList-TableBody"/>
            </w:pPr>
            <w:r>
              <w:t xml:space="preserve">  Enterprise (N, K, KN), Pro (N, K, KN, utan disk)</w:t>
            </w:r>
          </w:p>
        </w:tc>
        <w:tc>
          <w:tcPr>
            <w:tcW w:w="1840" w:type="dxa"/>
            <w:tcBorders>
              <w:top w:val="single" w:sz="4" w:space="0" w:color="000000"/>
              <w:left w:val="single" w:sz="4" w:space="0" w:color="000000"/>
              <w:bottom w:val="single" w:sz="4" w:space="0" w:color="000000"/>
              <w:right w:val="single" w:sz="4" w:space="0" w:color="000000"/>
            </w:tcBorders>
          </w:tcPr>
          <w:p w14:paraId="2E1156C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CF"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D0"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D1" w14:textId="77777777" w:rsidR="007C66F8" w:rsidRDefault="007D504A">
            <w:pPr>
              <w:pStyle w:val="ProductList-TableBody"/>
              <w:jc w:val="center"/>
            </w:pPr>
            <w:r>
              <w:t>X</w:t>
            </w:r>
          </w:p>
        </w:tc>
      </w:tr>
      <w:tr w:rsidR="007C66F8" w14:paraId="2E1156D8" w14:textId="77777777">
        <w:tc>
          <w:tcPr>
            <w:tcW w:w="4660" w:type="dxa"/>
            <w:tcBorders>
              <w:top w:val="single" w:sz="4" w:space="0" w:color="000000"/>
              <w:left w:val="single" w:sz="4" w:space="0" w:color="000000"/>
              <w:bottom w:val="single" w:sz="4" w:space="0" w:color="000000"/>
              <w:right w:val="single" w:sz="4" w:space="0" w:color="000000"/>
            </w:tcBorders>
          </w:tcPr>
          <w:p w14:paraId="2E1156D3" w14:textId="77777777" w:rsidR="007C66F8" w:rsidRDefault="007D504A">
            <w:pPr>
              <w:pStyle w:val="ProductList-TableBody"/>
            </w:pPr>
            <w:r>
              <w:t xml:space="preserve">  Windows 8 and Windows 8.1 (inklusive Ett Språk)</w:t>
            </w:r>
          </w:p>
        </w:tc>
        <w:tc>
          <w:tcPr>
            <w:tcW w:w="1840" w:type="dxa"/>
            <w:tcBorders>
              <w:top w:val="single" w:sz="4" w:space="0" w:color="000000"/>
              <w:left w:val="single" w:sz="4" w:space="0" w:color="000000"/>
              <w:bottom w:val="single" w:sz="4" w:space="0" w:color="000000"/>
              <w:right w:val="single" w:sz="4" w:space="0" w:color="000000"/>
            </w:tcBorders>
          </w:tcPr>
          <w:p w14:paraId="2E1156D4"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D5"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D6"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D7" w14:textId="77777777" w:rsidR="007C66F8" w:rsidRDefault="007D504A">
            <w:pPr>
              <w:pStyle w:val="ProductList-TableBody"/>
              <w:jc w:val="center"/>
            </w:pPr>
            <w:r>
              <w:t>X</w:t>
            </w:r>
          </w:p>
        </w:tc>
      </w:tr>
      <w:tr w:rsidR="007C66F8" w14:paraId="2E1156DE" w14:textId="77777777">
        <w:tc>
          <w:tcPr>
            <w:tcW w:w="4660" w:type="dxa"/>
            <w:tcBorders>
              <w:top w:val="single" w:sz="4" w:space="0" w:color="000000"/>
              <w:left w:val="single" w:sz="4" w:space="0" w:color="000000"/>
              <w:bottom w:val="single" w:sz="4" w:space="0" w:color="000000"/>
              <w:right w:val="none" w:sz="4" w:space="0" w:color="000000"/>
            </w:tcBorders>
          </w:tcPr>
          <w:p w14:paraId="2E1156D9" w14:textId="77777777" w:rsidR="007C66F8" w:rsidRDefault="007D504A">
            <w:pPr>
              <w:pStyle w:val="ProductList-TableBody"/>
            </w:pPr>
            <w:r>
              <w:rPr>
                <w:b/>
              </w:rPr>
              <w:t>Windows 7</w:t>
            </w:r>
            <w:r>
              <w:fldChar w:fldCharType="begin"/>
            </w:r>
            <w:r>
              <w:instrText xml:space="preserve"> XE "Windows 7"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14:paraId="2E1156DA"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DB"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DC"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6DD" w14:textId="77777777" w:rsidR="007C66F8" w:rsidRDefault="007C66F8">
            <w:pPr>
              <w:pStyle w:val="ProductList-TableBody"/>
              <w:jc w:val="center"/>
            </w:pPr>
          </w:p>
        </w:tc>
      </w:tr>
      <w:tr w:rsidR="007C66F8" w14:paraId="2E1156E4" w14:textId="77777777">
        <w:tc>
          <w:tcPr>
            <w:tcW w:w="4660" w:type="dxa"/>
            <w:tcBorders>
              <w:top w:val="single" w:sz="4" w:space="0" w:color="000000"/>
              <w:left w:val="single" w:sz="4" w:space="0" w:color="000000"/>
              <w:bottom w:val="single" w:sz="4" w:space="0" w:color="000000"/>
              <w:right w:val="single" w:sz="4" w:space="0" w:color="000000"/>
            </w:tcBorders>
          </w:tcPr>
          <w:p w14:paraId="2E1156DF" w14:textId="77777777" w:rsidR="007C66F8" w:rsidRDefault="007D504A">
            <w:pPr>
              <w:pStyle w:val="ProductList-TableBody"/>
            </w:pPr>
            <w:r>
              <w:t xml:space="preserve">  Enterprise (N, K, KN), Professional (N, K, KN, utan disk, Ultimate</w:t>
            </w:r>
          </w:p>
        </w:tc>
        <w:tc>
          <w:tcPr>
            <w:tcW w:w="1840" w:type="dxa"/>
            <w:tcBorders>
              <w:top w:val="single" w:sz="4" w:space="0" w:color="000000"/>
              <w:left w:val="single" w:sz="4" w:space="0" w:color="000000"/>
              <w:bottom w:val="single" w:sz="4" w:space="0" w:color="000000"/>
              <w:right w:val="single" w:sz="4" w:space="0" w:color="000000"/>
            </w:tcBorders>
          </w:tcPr>
          <w:p w14:paraId="2E1156E0"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E1"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E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E3" w14:textId="77777777" w:rsidR="007C66F8" w:rsidRDefault="007D504A">
            <w:pPr>
              <w:pStyle w:val="ProductList-TableBody"/>
              <w:jc w:val="center"/>
            </w:pPr>
            <w:r>
              <w:t>X</w:t>
            </w:r>
          </w:p>
        </w:tc>
      </w:tr>
      <w:tr w:rsidR="007C66F8" w14:paraId="2E1156EA" w14:textId="77777777">
        <w:tc>
          <w:tcPr>
            <w:tcW w:w="4660" w:type="dxa"/>
            <w:tcBorders>
              <w:top w:val="single" w:sz="4" w:space="0" w:color="000000"/>
              <w:left w:val="single" w:sz="4" w:space="0" w:color="000000"/>
              <w:bottom w:val="single" w:sz="4" w:space="0" w:color="000000"/>
              <w:right w:val="single" w:sz="4" w:space="0" w:color="000000"/>
            </w:tcBorders>
          </w:tcPr>
          <w:p w14:paraId="2E1156E5" w14:textId="77777777" w:rsidR="007C66F8" w:rsidRDefault="007D504A">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2E1156E6"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E7"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E8"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E9" w14:textId="77777777" w:rsidR="007C66F8" w:rsidRDefault="007D504A">
            <w:pPr>
              <w:pStyle w:val="ProductList-TableBody"/>
              <w:jc w:val="center"/>
            </w:pPr>
            <w:r>
              <w:t>X</w:t>
            </w:r>
          </w:p>
        </w:tc>
      </w:tr>
      <w:tr w:rsidR="007C66F8" w14:paraId="2E1156F0" w14:textId="77777777">
        <w:tc>
          <w:tcPr>
            <w:tcW w:w="4660" w:type="dxa"/>
            <w:tcBorders>
              <w:top w:val="single" w:sz="4" w:space="0" w:color="000000"/>
              <w:left w:val="single" w:sz="4" w:space="0" w:color="000000"/>
              <w:bottom w:val="single" w:sz="4" w:space="0" w:color="000000"/>
              <w:right w:val="none" w:sz="4" w:space="0" w:color="000000"/>
            </w:tcBorders>
          </w:tcPr>
          <w:p w14:paraId="2E1156EB" w14:textId="77777777" w:rsidR="007C66F8" w:rsidRDefault="007D504A">
            <w:pPr>
              <w:pStyle w:val="ProductList-TableBody"/>
            </w:pPr>
            <w:r>
              <w:rPr>
                <w:b/>
              </w:rPr>
              <w:t>Windows Vista</w:t>
            </w:r>
            <w:r>
              <w:fldChar w:fldCharType="begin"/>
            </w:r>
            <w:r>
              <w:instrText xml:space="preserve"> XE "Windows Vista"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14:paraId="2E1156EC"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ED"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EE"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6EF" w14:textId="77777777" w:rsidR="007C66F8" w:rsidRDefault="007C66F8">
            <w:pPr>
              <w:pStyle w:val="ProductList-TableBody"/>
              <w:jc w:val="center"/>
            </w:pPr>
          </w:p>
        </w:tc>
      </w:tr>
      <w:tr w:rsidR="007C66F8" w14:paraId="2E1156F6" w14:textId="77777777">
        <w:tc>
          <w:tcPr>
            <w:tcW w:w="4660" w:type="dxa"/>
            <w:tcBorders>
              <w:top w:val="single" w:sz="4" w:space="0" w:color="000000"/>
              <w:left w:val="single" w:sz="4" w:space="0" w:color="000000"/>
              <w:bottom w:val="single" w:sz="4" w:space="0" w:color="000000"/>
              <w:right w:val="single" w:sz="4" w:space="0" w:color="000000"/>
            </w:tcBorders>
          </w:tcPr>
          <w:p w14:paraId="2E1156F1" w14:textId="77777777" w:rsidR="007C66F8" w:rsidRDefault="007D504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2E1156F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F3"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F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6F5" w14:textId="77777777" w:rsidR="007C66F8" w:rsidRDefault="007D504A">
            <w:pPr>
              <w:pStyle w:val="ProductList-TableBody"/>
              <w:jc w:val="center"/>
            </w:pPr>
            <w:r>
              <w:t>X</w:t>
            </w:r>
          </w:p>
        </w:tc>
      </w:tr>
      <w:tr w:rsidR="007C66F8" w14:paraId="2E1156FC" w14:textId="77777777">
        <w:tc>
          <w:tcPr>
            <w:tcW w:w="4660" w:type="dxa"/>
            <w:tcBorders>
              <w:top w:val="single" w:sz="4" w:space="0" w:color="000000"/>
              <w:left w:val="single" w:sz="4" w:space="0" w:color="000000"/>
              <w:bottom w:val="single" w:sz="4" w:space="0" w:color="000000"/>
              <w:right w:val="single" w:sz="4" w:space="0" w:color="000000"/>
            </w:tcBorders>
          </w:tcPr>
          <w:p w14:paraId="2E1156F7" w14:textId="77777777" w:rsidR="007C66F8" w:rsidRDefault="007D504A">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2E1156F8"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F9"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FA"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6FB" w14:textId="77777777" w:rsidR="007C66F8" w:rsidRDefault="007D504A">
            <w:pPr>
              <w:pStyle w:val="ProductList-TableBody"/>
              <w:jc w:val="center"/>
            </w:pPr>
            <w:r>
              <w:t>X</w:t>
            </w:r>
          </w:p>
        </w:tc>
      </w:tr>
      <w:tr w:rsidR="007C66F8" w14:paraId="2E115702" w14:textId="77777777">
        <w:tc>
          <w:tcPr>
            <w:tcW w:w="4660" w:type="dxa"/>
            <w:tcBorders>
              <w:top w:val="single" w:sz="4" w:space="0" w:color="000000"/>
              <w:left w:val="single" w:sz="4" w:space="0" w:color="000000"/>
              <w:bottom w:val="single" w:sz="4" w:space="0" w:color="000000"/>
              <w:right w:val="none" w:sz="4" w:space="0" w:color="000000"/>
            </w:tcBorders>
          </w:tcPr>
          <w:p w14:paraId="2E1156FD" w14:textId="77777777" w:rsidR="007C66F8" w:rsidRDefault="007D504A">
            <w:pPr>
              <w:pStyle w:val="ProductList-TableBody"/>
            </w:pPr>
            <w:r>
              <w:rPr>
                <w:b/>
              </w:rPr>
              <w:t>Windows XP</w:t>
            </w:r>
            <w:r>
              <w:fldChar w:fldCharType="begin"/>
            </w:r>
            <w:r>
              <w:instrText xml:space="preserve"> XE "Windows XP" </w:instrText>
            </w:r>
            <w:r>
              <w:fldChar w:fldCharType="end"/>
            </w:r>
            <w:r>
              <w:t xml:space="preserve"> (32-bitars eller 64-bitars)</w:t>
            </w:r>
          </w:p>
        </w:tc>
        <w:tc>
          <w:tcPr>
            <w:tcW w:w="1840" w:type="dxa"/>
            <w:tcBorders>
              <w:top w:val="single" w:sz="4" w:space="0" w:color="000000"/>
              <w:left w:val="none" w:sz="4" w:space="0" w:color="000000"/>
              <w:bottom w:val="single" w:sz="4" w:space="0" w:color="000000"/>
              <w:right w:val="none" w:sz="4" w:space="0" w:color="000000"/>
            </w:tcBorders>
          </w:tcPr>
          <w:p w14:paraId="2E1156FE"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6FF"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700"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701" w14:textId="77777777" w:rsidR="007C66F8" w:rsidRDefault="007C66F8">
            <w:pPr>
              <w:pStyle w:val="ProductList-TableBody"/>
              <w:jc w:val="center"/>
            </w:pPr>
          </w:p>
        </w:tc>
      </w:tr>
      <w:tr w:rsidR="007C66F8" w14:paraId="2E115708" w14:textId="77777777">
        <w:tc>
          <w:tcPr>
            <w:tcW w:w="4660" w:type="dxa"/>
            <w:tcBorders>
              <w:top w:val="single" w:sz="4" w:space="0" w:color="000000"/>
              <w:left w:val="single" w:sz="4" w:space="0" w:color="000000"/>
              <w:bottom w:val="single" w:sz="4" w:space="0" w:color="000000"/>
              <w:right w:val="single" w:sz="4" w:space="0" w:color="000000"/>
            </w:tcBorders>
          </w:tcPr>
          <w:p w14:paraId="2E115703" w14:textId="77777777" w:rsidR="007C66F8" w:rsidRDefault="007D504A">
            <w:pPr>
              <w:pStyle w:val="ProductList-TableBody"/>
            </w:pPr>
            <w:r>
              <w:t xml:space="preserve">  Professional (N, K, KN, Blade), Tablet-utgåva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E11570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05"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0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07" w14:textId="77777777" w:rsidR="007C66F8" w:rsidRDefault="007D504A">
            <w:pPr>
              <w:pStyle w:val="ProductList-TableBody"/>
              <w:jc w:val="center"/>
            </w:pPr>
            <w:r>
              <w:t>X</w:t>
            </w:r>
          </w:p>
        </w:tc>
      </w:tr>
      <w:tr w:rsidR="007C66F8" w14:paraId="2E11570E" w14:textId="77777777">
        <w:tc>
          <w:tcPr>
            <w:tcW w:w="4660" w:type="dxa"/>
            <w:tcBorders>
              <w:top w:val="single" w:sz="4" w:space="0" w:color="000000"/>
              <w:left w:val="single" w:sz="4" w:space="0" w:color="000000"/>
              <w:bottom w:val="single" w:sz="4" w:space="0" w:color="000000"/>
              <w:right w:val="single" w:sz="4" w:space="0" w:color="000000"/>
            </w:tcBorders>
          </w:tcPr>
          <w:p w14:paraId="2E115709" w14:textId="77777777" w:rsidR="007C66F8" w:rsidRDefault="007D504A">
            <w:pPr>
              <w:pStyle w:val="ProductList-TableBody"/>
            </w:pPr>
            <w:r>
              <w:t xml:space="preserve">  Home och Starter Edition</w:t>
            </w:r>
          </w:p>
        </w:tc>
        <w:tc>
          <w:tcPr>
            <w:tcW w:w="1840" w:type="dxa"/>
            <w:tcBorders>
              <w:top w:val="single" w:sz="4" w:space="0" w:color="000000"/>
              <w:left w:val="single" w:sz="4" w:space="0" w:color="000000"/>
              <w:bottom w:val="single" w:sz="4" w:space="0" w:color="000000"/>
              <w:right w:val="single" w:sz="4" w:space="0" w:color="000000"/>
            </w:tcBorders>
          </w:tcPr>
          <w:p w14:paraId="2E11570A"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0B"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0C"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0D" w14:textId="77777777" w:rsidR="007C66F8" w:rsidRDefault="007D504A">
            <w:pPr>
              <w:pStyle w:val="ProductList-TableBody"/>
              <w:jc w:val="center"/>
            </w:pPr>
            <w:r>
              <w:t>X</w:t>
            </w:r>
          </w:p>
        </w:tc>
      </w:tr>
      <w:tr w:rsidR="007C66F8" w14:paraId="2E115714" w14:textId="77777777">
        <w:tc>
          <w:tcPr>
            <w:tcW w:w="4660" w:type="dxa"/>
            <w:tcBorders>
              <w:top w:val="single" w:sz="4" w:space="0" w:color="000000"/>
              <w:left w:val="single" w:sz="4" w:space="0" w:color="000000"/>
              <w:bottom w:val="single" w:sz="4" w:space="0" w:color="000000"/>
              <w:right w:val="none" w:sz="4" w:space="0" w:color="000000"/>
            </w:tcBorders>
          </w:tcPr>
          <w:p w14:paraId="2E11570F" w14:textId="77777777" w:rsidR="007C66F8" w:rsidRDefault="007D504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E115710"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711"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712"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713" w14:textId="77777777" w:rsidR="007C66F8" w:rsidRDefault="007C66F8">
            <w:pPr>
              <w:pStyle w:val="ProductList-TableBody"/>
              <w:jc w:val="center"/>
            </w:pPr>
          </w:p>
        </w:tc>
      </w:tr>
      <w:tr w:rsidR="007C66F8" w14:paraId="2E11571A" w14:textId="77777777">
        <w:tc>
          <w:tcPr>
            <w:tcW w:w="4660" w:type="dxa"/>
            <w:tcBorders>
              <w:top w:val="single" w:sz="4" w:space="0" w:color="000000"/>
              <w:left w:val="single" w:sz="4" w:space="0" w:color="000000"/>
              <w:bottom w:val="single" w:sz="4" w:space="0" w:color="000000"/>
              <w:right w:val="single" w:sz="4" w:space="0" w:color="000000"/>
            </w:tcBorders>
          </w:tcPr>
          <w:p w14:paraId="2E115715" w14:textId="77777777" w:rsidR="007C66F8" w:rsidRDefault="007D504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1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17"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18"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19" w14:textId="77777777" w:rsidR="007C66F8" w:rsidRDefault="007D504A">
            <w:pPr>
              <w:pStyle w:val="ProductList-TableBody"/>
              <w:jc w:val="center"/>
            </w:pPr>
            <w:r>
              <w:t>X</w:t>
            </w:r>
          </w:p>
        </w:tc>
      </w:tr>
      <w:tr w:rsidR="007C66F8" w14:paraId="2E115720" w14:textId="77777777">
        <w:tc>
          <w:tcPr>
            <w:tcW w:w="4660" w:type="dxa"/>
            <w:tcBorders>
              <w:top w:val="single" w:sz="4" w:space="0" w:color="000000"/>
              <w:left w:val="single" w:sz="4" w:space="0" w:color="000000"/>
              <w:bottom w:val="single" w:sz="4" w:space="0" w:color="000000"/>
              <w:right w:val="none" w:sz="4" w:space="0" w:color="000000"/>
            </w:tcBorders>
          </w:tcPr>
          <w:p w14:paraId="2E11571B" w14:textId="77777777" w:rsidR="007C66F8" w:rsidRDefault="007D504A">
            <w:pPr>
              <w:pStyle w:val="ProductList-TableBody"/>
            </w:pPr>
            <w:r>
              <w:rPr>
                <w:b/>
              </w:rPr>
              <w:t>Windows-inbäddade Operativsystem</w:t>
            </w:r>
          </w:p>
        </w:tc>
        <w:tc>
          <w:tcPr>
            <w:tcW w:w="1840" w:type="dxa"/>
            <w:tcBorders>
              <w:top w:val="single" w:sz="4" w:space="0" w:color="000000"/>
              <w:left w:val="none" w:sz="4" w:space="0" w:color="000000"/>
              <w:bottom w:val="single" w:sz="4" w:space="0" w:color="000000"/>
              <w:right w:val="none" w:sz="4" w:space="0" w:color="000000"/>
            </w:tcBorders>
          </w:tcPr>
          <w:p w14:paraId="2E11571C"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71D"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11571E" w14:textId="77777777" w:rsidR="007C66F8" w:rsidRDefault="007C66F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E11571F" w14:textId="77777777" w:rsidR="007C66F8" w:rsidRDefault="007C66F8">
            <w:pPr>
              <w:pStyle w:val="ProductList-TableBody"/>
              <w:jc w:val="center"/>
            </w:pPr>
          </w:p>
        </w:tc>
      </w:tr>
      <w:tr w:rsidR="007C66F8" w14:paraId="2E115726" w14:textId="77777777">
        <w:tc>
          <w:tcPr>
            <w:tcW w:w="4660" w:type="dxa"/>
            <w:tcBorders>
              <w:top w:val="single" w:sz="4" w:space="0" w:color="000000"/>
              <w:left w:val="single" w:sz="4" w:space="0" w:color="000000"/>
              <w:bottom w:val="single" w:sz="4" w:space="0" w:color="000000"/>
              <w:right w:val="single" w:sz="4" w:space="0" w:color="000000"/>
            </w:tcBorders>
          </w:tcPr>
          <w:p w14:paraId="2E115721" w14:textId="77777777" w:rsidR="007C66F8" w:rsidRDefault="007D504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2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23"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2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25" w14:textId="77777777" w:rsidR="007C66F8" w:rsidRDefault="007D504A">
            <w:pPr>
              <w:pStyle w:val="ProductList-TableBody"/>
              <w:jc w:val="center"/>
            </w:pPr>
            <w:r>
              <w:t>X</w:t>
            </w:r>
          </w:p>
        </w:tc>
      </w:tr>
      <w:tr w:rsidR="007C66F8" w14:paraId="2E11572C" w14:textId="77777777">
        <w:tc>
          <w:tcPr>
            <w:tcW w:w="4660" w:type="dxa"/>
            <w:tcBorders>
              <w:top w:val="single" w:sz="4" w:space="0" w:color="000000"/>
              <w:left w:val="single" w:sz="4" w:space="0" w:color="000000"/>
              <w:bottom w:val="single" w:sz="4" w:space="0" w:color="000000"/>
              <w:right w:val="single" w:sz="4" w:space="0" w:color="000000"/>
            </w:tcBorders>
          </w:tcPr>
          <w:p w14:paraId="2E115727" w14:textId="77777777" w:rsidR="007C66F8" w:rsidRDefault="007D50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28"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29"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2A"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2B" w14:textId="77777777" w:rsidR="007C66F8" w:rsidRDefault="007D504A">
            <w:pPr>
              <w:pStyle w:val="ProductList-TableBody"/>
              <w:jc w:val="center"/>
            </w:pPr>
            <w:r>
              <w:t>X</w:t>
            </w:r>
          </w:p>
        </w:tc>
      </w:tr>
      <w:tr w:rsidR="007C66F8" w14:paraId="2E115732" w14:textId="77777777">
        <w:tc>
          <w:tcPr>
            <w:tcW w:w="4660" w:type="dxa"/>
            <w:tcBorders>
              <w:top w:val="single" w:sz="4" w:space="0" w:color="000000"/>
              <w:left w:val="single" w:sz="4" w:space="0" w:color="000000"/>
              <w:bottom w:val="single" w:sz="4" w:space="0" w:color="000000"/>
              <w:right w:val="single" w:sz="4" w:space="0" w:color="000000"/>
            </w:tcBorders>
          </w:tcPr>
          <w:p w14:paraId="2E11572D" w14:textId="77777777" w:rsidR="007C66F8" w:rsidRDefault="007D504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2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2F"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30"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31" w14:textId="77777777" w:rsidR="007C66F8" w:rsidRDefault="007D504A">
            <w:pPr>
              <w:pStyle w:val="ProductList-TableBody"/>
              <w:jc w:val="center"/>
            </w:pPr>
            <w:r>
              <w:t>X</w:t>
            </w:r>
          </w:p>
        </w:tc>
      </w:tr>
      <w:tr w:rsidR="007C66F8" w14:paraId="2E115738" w14:textId="77777777">
        <w:tc>
          <w:tcPr>
            <w:tcW w:w="4660" w:type="dxa"/>
            <w:tcBorders>
              <w:top w:val="single" w:sz="4" w:space="0" w:color="000000"/>
              <w:left w:val="single" w:sz="4" w:space="0" w:color="000000"/>
              <w:bottom w:val="single" w:sz="4" w:space="0" w:color="000000"/>
              <w:right w:val="single" w:sz="4" w:space="0" w:color="000000"/>
            </w:tcBorders>
          </w:tcPr>
          <w:p w14:paraId="2E115733" w14:textId="77777777" w:rsidR="007C66F8" w:rsidRDefault="007D504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3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35"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3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37" w14:textId="77777777" w:rsidR="007C66F8" w:rsidRDefault="007D504A">
            <w:pPr>
              <w:pStyle w:val="ProductList-TableBody"/>
              <w:jc w:val="center"/>
            </w:pPr>
            <w:r>
              <w:t>X</w:t>
            </w:r>
          </w:p>
        </w:tc>
      </w:tr>
      <w:tr w:rsidR="007C66F8" w14:paraId="2E11573E" w14:textId="77777777">
        <w:tc>
          <w:tcPr>
            <w:tcW w:w="4660" w:type="dxa"/>
            <w:tcBorders>
              <w:top w:val="single" w:sz="4" w:space="0" w:color="000000"/>
              <w:left w:val="single" w:sz="4" w:space="0" w:color="000000"/>
              <w:bottom w:val="single" w:sz="4" w:space="0" w:color="000000"/>
              <w:right w:val="single" w:sz="4" w:space="0" w:color="000000"/>
            </w:tcBorders>
          </w:tcPr>
          <w:p w14:paraId="2E115739" w14:textId="77777777" w:rsidR="007C66F8" w:rsidRDefault="007D504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3A"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3B"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3C"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3D" w14:textId="77777777" w:rsidR="007C66F8" w:rsidRDefault="007D504A">
            <w:pPr>
              <w:pStyle w:val="ProductList-TableBody"/>
              <w:jc w:val="center"/>
            </w:pPr>
            <w:r>
              <w:t>X</w:t>
            </w:r>
          </w:p>
        </w:tc>
      </w:tr>
      <w:tr w:rsidR="007C66F8" w14:paraId="2E115744" w14:textId="77777777">
        <w:tc>
          <w:tcPr>
            <w:tcW w:w="4660" w:type="dxa"/>
            <w:tcBorders>
              <w:top w:val="single" w:sz="4" w:space="0" w:color="000000"/>
              <w:left w:val="single" w:sz="4" w:space="0" w:color="000000"/>
              <w:bottom w:val="single" w:sz="4" w:space="0" w:color="000000"/>
              <w:right w:val="single" w:sz="4" w:space="0" w:color="000000"/>
            </w:tcBorders>
          </w:tcPr>
          <w:p w14:paraId="2E11573F" w14:textId="77777777" w:rsidR="007C66F8" w:rsidRDefault="007D504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40"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1"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3" w14:textId="77777777" w:rsidR="007C66F8" w:rsidRDefault="007D504A">
            <w:pPr>
              <w:pStyle w:val="ProductList-TableBody"/>
              <w:jc w:val="center"/>
            </w:pPr>
            <w:r>
              <w:t>X</w:t>
            </w:r>
          </w:p>
        </w:tc>
      </w:tr>
      <w:tr w:rsidR="007C66F8" w14:paraId="2E11574A" w14:textId="77777777">
        <w:tc>
          <w:tcPr>
            <w:tcW w:w="4660" w:type="dxa"/>
            <w:tcBorders>
              <w:top w:val="single" w:sz="4" w:space="0" w:color="000000"/>
              <w:left w:val="single" w:sz="4" w:space="0" w:color="000000"/>
              <w:bottom w:val="single" w:sz="4" w:space="0" w:color="000000"/>
              <w:right w:val="single" w:sz="4" w:space="0" w:color="000000"/>
            </w:tcBorders>
          </w:tcPr>
          <w:p w14:paraId="2E115745" w14:textId="77777777" w:rsidR="007C66F8" w:rsidRDefault="007D504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4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7"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8"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9" w14:textId="77777777" w:rsidR="007C66F8" w:rsidRDefault="007D504A">
            <w:pPr>
              <w:pStyle w:val="ProductList-TableBody"/>
              <w:jc w:val="center"/>
            </w:pPr>
            <w:r>
              <w:t>X</w:t>
            </w:r>
          </w:p>
        </w:tc>
      </w:tr>
      <w:tr w:rsidR="007C66F8" w14:paraId="2E115750" w14:textId="77777777">
        <w:tc>
          <w:tcPr>
            <w:tcW w:w="4660" w:type="dxa"/>
            <w:tcBorders>
              <w:top w:val="single" w:sz="4" w:space="0" w:color="000000"/>
              <w:left w:val="single" w:sz="4" w:space="0" w:color="000000"/>
              <w:bottom w:val="single" w:sz="4" w:space="0" w:color="000000"/>
              <w:right w:val="single" w:sz="4" w:space="0" w:color="000000"/>
            </w:tcBorders>
          </w:tcPr>
          <w:p w14:paraId="2E11574B" w14:textId="77777777" w:rsidR="007C66F8" w:rsidRDefault="007D504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4C"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D"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4F" w14:textId="77777777" w:rsidR="007C66F8" w:rsidRDefault="007D504A">
            <w:pPr>
              <w:pStyle w:val="ProductList-TableBody"/>
              <w:jc w:val="center"/>
            </w:pPr>
            <w:r>
              <w:t>X</w:t>
            </w:r>
          </w:p>
        </w:tc>
      </w:tr>
      <w:tr w:rsidR="007C66F8" w14:paraId="2E115756" w14:textId="77777777">
        <w:tc>
          <w:tcPr>
            <w:tcW w:w="4660" w:type="dxa"/>
            <w:tcBorders>
              <w:top w:val="single" w:sz="4" w:space="0" w:color="000000"/>
              <w:left w:val="single" w:sz="4" w:space="0" w:color="000000"/>
              <w:bottom w:val="single" w:sz="4" w:space="0" w:color="000000"/>
              <w:right w:val="single" w:sz="4" w:space="0" w:color="000000"/>
            </w:tcBorders>
          </w:tcPr>
          <w:p w14:paraId="2E115751" w14:textId="77777777" w:rsidR="007C66F8" w:rsidRDefault="007D504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5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53"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5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55" w14:textId="77777777" w:rsidR="007C66F8" w:rsidRDefault="007D504A">
            <w:pPr>
              <w:pStyle w:val="ProductList-TableBody"/>
              <w:jc w:val="center"/>
            </w:pPr>
            <w:r>
              <w:t>X</w:t>
            </w:r>
          </w:p>
        </w:tc>
      </w:tr>
    </w:tbl>
    <w:p w14:paraId="2E115757" w14:textId="77777777" w:rsidR="007C66F8" w:rsidRDefault="007D504A">
      <w:pPr>
        <w:pStyle w:val="ProductList-BodyIndented"/>
      </w:pPr>
      <w:r>
        <w:rPr>
          <w:i/>
          <w:vertAlign w:val="superscript"/>
        </w:rPr>
        <w:t>1</w:t>
      </w:r>
      <w:r>
        <w:rPr>
          <w:i/>
        </w:rPr>
        <w:t xml:space="preserve">Inkluderar 32-bitars och 64-bitars operativsystem. </w:t>
      </w:r>
    </w:p>
    <w:p w14:paraId="2E115758" w14:textId="77777777" w:rsidR="007C66F8" w:rsidRDefault="007D504A">
      <w:pPr>
        <w:pStyle w:val="ProductList-BodyIndented"/>
      </w:pPr>
      <w:r>
        <w:rPr>
          <w:i/>
          <w:vertAlign w:val="superscript"/>
        </w:rPr>
        <w:t>2</w:t>
      </w:r>
      <w:r>
        <w:rPr>
          <w:i/>
        </w:rPr>
        <w:t xml:space="preserve">Gäller även för Kvalificerade Enheter som erhållits genom fusion eller förvärv </w:t>
      </w:r>
    </w:p>
    <w:p w14:paraId="2E115759" w14:textId="77777777" w:rsidR="007C66F8" w:rsidRDefault="007D504A">
      <w:pPr>
        <w:pStyle w:val="ProductList-BodyIndented"/>
      </w:pPr>
      <w:r>
        <w:rPr>
          <w:i/>
          <w:vertAlign w:val="superscript"/>
        </w:rPr>
        <w:t>3</w:t>
      </w:r>
      <w:r>
        <w:rPr>
          <w:i/>
        </w:rPr>
        <w:t>Kolumn används även för att ange godkända kvalificerande operativsystem för användarens primära enhet när en användare är licensierad med Windows SA per Användare.</w:t>
      </w:r>
    </w:p>
    <w:p w14:paraId="2E11575A" w14:textId="77777777" w:rsidR="007C66F8" w:rsidRDefault="007D504A">
      <w:pPr>
        <w:pStyle w:val="ProductList-BodyIndented"/>
      </w:pPr>
      <w:r>
        <w:rPr>
          <w:i/>
          <w:vertAlign w:val="superscript"/>
        </w:rPr>
        <w:t>4</w:t>
      </w:r>
      <w:r>
        <w:rPr>
          <w:i/>
        </w:rPr>
        <w:t>Gäller inte för Academic, Charity och OV-CW.</w:t>
      </w:r>
    </w:p>
    <w:p w14:paraId="2E11575B" w14:textId="77777777" w:rsidR="007C66F8" w:rsidRDefault="007D504A">
      <w:pPr>
        <w:pStyle w:val="ProductList-BodyIndented"/>
      </w:pPr>
      <w:r>
        <w:rPr>
          <w:i/>
          <w:vertAlign w:val="superscript"/>
        </w:rPr>
        <w:t>5</w:t>
      </w:r>
      <w:r>
        <w:rPr>
          <w:i/>
        </w:rPr>
        <w:t>N, K, och KN är specialiserade utgåvor tillgängliga för vissa marknader.</w:t>
      </w:r>
    </w:p>
    <w:p w14:paraId="2E11575C" w14:textId="77777777" w:rsidR="007C66F8" w:rsidRDefault="007C66F8">
      <w:pPr>
        <w:pStyle w:val="ProductList-BodyIndented"/>
      </w:pPr>
    </w:p>
    <w:p w14:paraId="2E11575D" w14:textId="77777777" w:rsidR="007C66F8" w:rsidRDefault="007D504A">
      <w:pPr>
        <w:pStyle w:val="ProductList-SubClauseHeading"/>
        <w:outlineLvl w:val="5"/>
      </w:pPr>
      <w:r>
        <w:t>2.1.2 Användningsbegränsade Operativsystem (OS) Tabell</w:t>
      </w:r>
    </w:p>
    <w:p w14:paraId="2E11575E" w14:textId="77777777" w:rsidR="007C66F8" w:rsidRDefault="007D504A">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att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7C66F8" w14:paraId="2E115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11575F" w14:textId="77777777" w:rsidR="007C66F8" w:rsidRDefault="007D504A">
            <w:pPr>
              <w:pStyle w:val="ProductList-TableBody"/>
            </w:pPr>
            <w:r>
              <w:rPr>
                <w:color w:val="FFFFFF"/>
              </w:rPr>
              <w:lastRenderedPageBreak/>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760" w14:textId="77777777" w:rsidR="007C66F8" w:rsidRDefault="007D504A">
            <w:pPr>
              <w:pStyle w:val="ProductList-TableBody"/>
              <w:jc w:val="center"/>
            </w:pPr>
            <w:r>
              <w:rPr>
                <w:color w:val="FFFFFF"/>
              </w:rPr>
              <w:t>Nytt Enterprise-avtal (EA)/Företagsomfattande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761" w14:textId="77777777" w:rsidR="007C66F8" w:rsidRDefault="007D504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762" w14:textId="77777777" w:rsidR="007C66F8" w:rsidRDefault="007D504A">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115763" w14:textId="77777777" w:rsidR="007C66F8" w:rsidRDefault="007D504A">
            <w:pPr>
              <w:pStyle w:val="ProductList-TableBody"/>
              <w:jc w:val="center"/>
            </w:pPr>
            <w:r>
              <w:rPr>
                <w:color w:val="FFFFFF"/>
              </w:rPr>
              <w:t>Academic och Charity</w:t>
            </w:r>
          </w:p>
        </w:tc>
      </w:tr>
      <w:tr w:rsidR="007C66F8" w14:paraId="2E11576A" w14:textId="77777777">
        <w:tc>
          <w:tcPr>
            <w:tcW w:w="4660" w:type="dxa"/>
            <w:tcBorders>
              <w:top w:val="single" w:sz="4" w:space="0" w:color="000000"/>
              <w:left w:val="single" w:sz="4" w:space="0" w:color="000000"/>
              <w:bottom w:val="single" w:sz="4" w:space="0" w:color="000000"/>
              <w:right w:val="single" w:sz="4" w:space="0" w:color="000000"/>
            </w:tcBorders>
          </w:tcPr>
          <w:p w14:paraId="2E115765" w14:textId="77777777" w:rsidR="007C66F8" w:rsidRDefault="007D504A">
            <w:pPr>
              <w:pStyle w:val="ProductList-TableBody"/>
            </w:pPr>
            <w:r>
              <w:t>Windows 10 IoT Enterprise för Detaljhandel eller Thin-klienter</w:t>
            </w:r>
          </w:p>
        </w:tc>
        <w:tc>
          <w:tcPr>
            <w:tcW w:w="1840" w:type="dxa"/>
            <w:tcBorders>
              <w:top w:val="single" w:sz="4" w:space="0" w:color="000000"/>
              <w:left w:val="single" w:sz="4" w:space="0" w:color="000000"/>
              <w:bottom w:val="single" w:sz="4" w:space="0" w:color="000000"/>
              <w:right w:val="single" w:sz="4" w:space="0" w:color="000000"/>
            </w:tcBorders>
          </w:tcPr>
          <w:p w14:paraId="2E11576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67"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68"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69" w14:textId="77777777" w:rsidR="007C66F8" w:rsidRDefault="007D504A">
            <w:pPr>
              <w:pStyle w:val="ProductList-TableBody"/>
              <w:jc w:val="center"/>
            </w:pPr>
            <w:r>
              <w:t>X</w:t>
            </w:r>
          </w:p>
        </w:tc>
      </w:tr>
      <w:tr w:rsidR="007C66F8" w14:paraId="2E115770" w14:textId="77777777">
        <w:tc>
          <w:tcPr>
            <w:tcW w:w="4660" w:type="dxa"/>
            <w:tcBorders>
              <w:top w:val="single" w:sz="4" w:space="0" w:color="000000"/>
              <w:left w:val="single" w:sz="4" w:space="0" w:color="000000"/>
              <w:bottom w:val="single" w:sz="4" w:space="0" w:color="000000"/>
              <w:right w:val="single" w:sz="4" w:space="0" w:color="000000"/>
            </w:tcBorders>
          </w:tcPr>
          <w:p w14:paraId="2E11576B" w14:textId="77777777" w:rsidR="007C66F8" w:rsidRDefault="007D504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6C"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6D"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6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6F" w14:textId="77777777" w:rsidR="007C66F8" w:rsidRDefault="007D504A">
            <w:pPr>
              <w:pStyle w:val="ProductList-TableBody"/>
              <w:jc w:val="center"/>
            </w:pPr>
            <w:r>
              <w:t>X</w:t>
            </w:r>
          </w:p>
        </w:tc>
      </w:tr>
      <w:tr w:rsidR="007C66F8" w14:paraId="2E115776" w14:textId="77777777">
        <w:tc>
          <w:tcPr>
            <w:tcW w:w="4660" w:type="dxa"/>
            <w:tcBorders>
              <w:top w:val="single" w:sz="4" w:space="0" w:color="000000"/>
              <w:left w:val="single" w:sz="4" w:space="0" w:color="000000"/>
              <w:bottom w:val="single" w:sz="4" w:space="0" w:color="000000"/>
              <w:right w:val="single" w:sz="4" w:space="0" w:color="000000"/>
            </w:tcBorders>
          </w:tcPr>
          <w:p w14:paraId="2E115771" w14:textId="77777777" w:rsidR="007C66F8" w:rsidRDefault="007D50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7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73"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7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75" w14:textId="77777777" w:rsidR="007C66F8" w:rsidRDefault="007D504A">
            <w:pPr>
              <w:pStyle w:val="ProductList-TableBody"/>
              <w:jc w:val="center"/>
            </w:pPr>
            <w:r>
              <w:t>X</w:t>
            </w:r>
          </w:p>
        </w:tc>
      </w:tr>
      <w:tr w:rsidR="007C66F8" w14:paraId="2E11577C" w14:textId="77777777">
        <w:tc>
          <w:tcPr>
            <w:tcW w:w="4660" w:type="dxa"/>
            <w:tcBorders>
              <w:top w:val="single" w:sz="4" w:space="0" w:color="000000"/>
              <w:left w:val="single" w:sz="4" w:space="0" w:color="000000"/>
              <w:bottom w:val="single" w:sz="4" w:space="0" w:color="000000"/>
              <w:right w:val="single" w:sz="4" w:space="0" w:color="000000"/>
            </w:tcBorders>
          </w:tcPr>
          <w:p w14:paraId="2E115777" w14:textId="77777777" w:rsidR="007C66F8" w:rsidRDefault="007D50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78"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79"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7A"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7B" w14:textId="77777777" w:rsidR="007C66F8" w:rsidRDefault="007D504A">
            <w:pPr>
              <w:pStyle w:val="ProductList-TableBody"/>
              <w:jc w:val="center"/>
            </w:pPr>
            <w:r>
              <w:t>X</w:t>
            </w:r>
          </w:p>
        </w:tc>
      </w:tr>
      <w:tr w:rsidR="007C66F8" w14:paraId="2E115782" w14:textId="77777777">
        <w:tc>
          <w:tcPr>
            <w:tcW w:w="4660" w:type="dxa"/>
            <w:tcBorders>
              <w:top w:val="single" w:sz="4" w:space="0" w:color="000000"/>
              <w:left w:val="single" w:sz="4" w:space="0" w:color="000000"/>
              <w:bottom w:val="single" w:sz="4" w:space="0" w:color="000000"/>
              <w:right w:val="single" w:sz="4" w:space="0" w:color="000000"/>
            </w:tcBorders>
          </w:tcPr>
          <w:p w14:paraId="2E11577D" w14:textId="77777777" w:rsidR="007C66F8" w:rsidRDefault="007D50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7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7F"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80"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81" w14:textId="77777777" w:rsidR="007C66F8" w:rsidRDefault="007D504A">
            <w:pPr>
              <w:pStyle w:val="ProductList-TableBody"/>
              <w:jc w:val="center"/>
            </w:pPr>
            <w:r>
              <w:t>X</w:t>
            </w:r>
          </w:p>
        </w:tc>
      </w:tr>
      <w:tr w:rsidR="007C66F8" w14:paraId="2E115788" w14:textId="77777777">
        <w:tc>
          <w:tcPr>
            <w:tcW w:w="4660" w:type="dxa"/>
            <w:tcBorders>
              <w:top w:val="single" w:sz="4" w:space="0" w:color="000000"/>
              <w:left w:val="single" w:sz="4" w:space="0" w:color="000000"/>
              <w:bottom w:val="single" w:sz="4" w:space="0" w:color="000000"/>
              <w:right w:val="single" w:sz="4" w:space="0" w:color="000000"/>
            </w:tcBorders>
          </w:tcPr>
          <w:p w14:paraId="2E115783" w14:textId="77777777" w:rsidR="007C66F8" w:rsidRDefault="007D50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84"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85"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8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87" w14:textId="77777777" w:rsidR="007C66F8" w:rsidRDefault="007D504A">
            <w:pPr>
              <w:pStyle w:val="ProductList-TableBody"/>
              <w:jc w:val="center"/>
            </w:pPr>
            <w:r>
              <w:t>X</w:t>
            </w:r>
          </w:p>
        </w:tc>
      </w:tr>
      <w:tr w:rsidR="007C66F8" w14:paraId="2E11578E" w14:textId="77777777">
        <w:tc>
          <w:tcPr>
            <w:tcW w:w="4660" w:type="dxa"/>
            <w:tcBorders>
              <w:top w:val="single" w:sz="4" w:space="0" w:color="000000"/>
              <w:left w:val="single" w:sz="4" w:space="0" w:color="000000"/>
              <w:bottom w:val="single" w:sz="4" w:space="0" w:color="000000"/>
              <w:right w:val="single" w:sz="4" w:space="0" w:color="000000"/>
            </w:tcBorders>
          </w:tcPr>
          <w:p w14:paraId="2E115789" w14:textId="77777777" w:rsidR="007C66F8" w:rsidRDefault="007D50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8A"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8B"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8C"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8D" w14:textId="77777777" w:rsidR="007C66F8" w:rsidRDefault="007D504A">
            <w:pPr>
              <w:pStyle w:val="ProductList-TableBody"/>
              <w:jc w:val="center"/>
            </w:pPr>
            <w:r>
              <w:t>X</w:t>
            </w:r>
          </w:p>
        </w:tc>
      </w:tr>
      <w:tr w:rsidR="007C66F8" w14:paraId="2E115794" w14:textId="77777777">
        <w:tc>
          <w:tcPr>
            <w:tcW w:w="4660" w:type="dxa"/>
            <w:tcBorders>
              <w:top w:val="single" w:sz="4" w:space="0" w:color="000000"/>
              <w:left w:val="single" w:sz="4" w:space="0" w:color="000000"/>
              <w:bottom w:val="single" w:sz="4" w:space="0" w:color="000000"/>
              <w:right w:val="single" w:sz="4" w:space="0" w:color="000000"/>
            </w:tcBorders>
          </w:tcPr>
          <w:p w14:paraId="2E11578F" w14:textId="77777777" w:rsidR="007C66F8" w:rsidRDefault="007D50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90"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91"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92"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93" w14:textId="77777777" w:rsidR="007C66F8" w:rsidRDefault="007D504A">
            <w:pPr>
              <w:pStyle w:val="ProductList-TableBody"/>
              <w:jc w:val="center"/>
            </w:pPr>
            <w:r>
              <w:t>X</w:t>
            </w:r>
          </w:p>
        </w:tc>
      </w:tr>
      <w:tr w:rsidR="007C66F8" w14:paraId="2E11579A" w14:textId="77777777">
        <w:tc>
          <w:tcPr>
            <w:tcW w:w="4660" w:type="dxa"/>
            <w:tcBorders>
              <w:top w:val="single" w:sz="4" w:space="0" w:color="000000"/>
              <w:left w:val="single" w:sz="4" w:space="0" w:color="000000"/>
              <w:bottom w:val="single" w:sz="4" w:space="0" w:color="000000"/>
              <w:right w:val="single" w:sz="4" w:space="0" w:color="000000"/>
            </w:tcBorders>
          </w:tcPr>
          <w:p w14:paraId="2E115795" w14:textId="77777777" w:rsidR="007C66F8" w:rsidRDefault="007D50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96"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97"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98"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99" w14:textId="77777777" w:rsidR="007C66F8" w:rsidRDefault="007D504A">
            <w:pPr>
              <w:pStyle w:val="ProductList-TableBody"/>
              <w:jc w:val="center"/>
            </w:pPr>
            <w:r>
              <w:t>X</w:t>
            </w:r>
          </w:p>
        </w:tc>
      </w:tr>
      <w:tr w:rsidR="007C66F8" w14:paraId="2E1157A0" w14:textId="77777777">
        <w:tc>
          <w:tcPr>
            <w:tcW w:w="4660" w:type="dxa"/>
            <w:tcBorders>
              <w:top w:val="single" w:sz="4" w:space="0" w:color="000000"/>
              <w:left w:val="single" w:sz="4" w:space="0" w:color="000000"/>
              <w:bottom w:val="single" w:sz="4" w:space="0" w:color="000000"/>
              <w:right w:val="single" w:sz="4" w:space="0" w:color="000000"/>
            </w:tcBorders>
          </w:tcPr>
          <w:p w14:paraId="2E11579B" w14:textId="77777777" w:rsidR="007C66F8" w:rsidRDefault="007D50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1579C"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9D" w14:textId="77777777" w:rsidR="007C66F8" w:rsidRDefault="007C66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1579E" w14:textId="77777777" w:rsidR="007C66F8" w:rsidRDefault="007D50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1579F" w14:textId="77777777" w:rsidR="007C66F8" w:rsidRDefault="007D504A">
            <w:pPr>
              <w:pStyle w:val="ProductList-TableBody"/>
              <w:jc w:val="center"/>
            </w:pPr>
            <w:r>
              <w:t>X</w:t>
            </w:r>
          </w:p>
        </w:tc>
      </w:tr>
    </w:tbl>
    <w:p w14:paraId="2E1157A1" w14:textId="77777777" w:rsidR="007C66F8" w:rsidRDefault="007D504A">
      <w:pPr>
        <w:pStyle w:val="ProductList-BodyIndented"/>
      </w:pPr>
      <w:r>
        <w:rPr>
          <w:i/>
          <w:vertAlign w:val="superscript"/>
        </w:rPr>
        <w:t>1</w:t>
      </w:r>
      <w:r>
        <w:rPr>
          <w:i/>
        </w:rPr>
        <w:t xml:space="preserve">Inkluderar 32-bitars och 64-bitars operativsystem. </w:t>
      </w:r>
    </w:p>
    <w:p w14:paraId="2E1157A2" w14:textId="77777777" w:rsidR="007C66F8" w:rsidRDefault="007D504A">
      <w:pPr>
        <w:pStyle w:val="ProductList-BodyIndented"/>
      </w:pPr>
      <w:r>
        <w:rPr>
          <w:i/>
          <w:vertAlign w:val="superscript"/>
        </w:rPr>
        <w:t>2</w:t>
      </w:r>
      <w:r>
        <w:rPr>
          <w:i/>
        </w:rPr>
        <w:t xml:space="preserve">Gäller även för Kvalificerade Enheter som erhållits genom fusion eller förvärv </w:t>
      </w:r>
    </w:p>
    <w:p w14:paraId="2E1157A3" w14:textId="77777777" w:rsidR="007C66F8" w:rsidRDefault="007D504A">
      <w:pPr>
        <w:pStyle w:val="ProductList-BodyIndented"/>
      </w:pPr>
      <w:r>
        <w:rPr>
          <w:i/>
          <w:vertAlign w:val="superscript"/>
        </w:rPr>
        <w:t>3</w:t>
      </w:r>
      <w:r>
        <w:rPr>
          <w:i/>
        </w:rPr>
        <w:t>Gäller inte för Academic, Charity, och OV-CW.</w:t>
      </w:r>
    </w:p>
    <w:p w14:paraId="2E1157A4" w14:textId="77777777" w:rsidR="007C66F8" w:rsidRDefault="007C66F8">
      <w:pPr>
        <w:pStyle w:val="ProductList-BodyIndented"/>
      </w:pPr>
    </w:p>
    <w:p w14:paraId="2E1157A5" w14:textId="77777777" w:rsidR="007C66F8" w:rsidRDefault="007D504A">
      <w:pPr>
        <w:pStyle w:val="ProductList-BodyIndented"/>
      </w:pPr>
      <w:r>
        <w:rPr>
          <w:b/>
        </w:rPr>
        <w:t>2.1.2.1 Användningsbegränsningar för Windows Embedded-kvalificerande operativsystem</w:t>
      </w:r>
    </w:p>
    <w:p w14:paraId="2E1157A6" w14:textId="77777777" w:rsidR="007C66F8" w:rsidRDefault="007D504A" w:rsidP="007D504A">
      <w:pPr>
        <w:pStyle w:val="ProductList-Bullet"/>
        <w:numPr>
          <w:ilvl w:val="1"/>
          <w:numId w:val="22"/>
        </w:numPr>
      </w:pPr>
      <w:r>
        <w:t xml:space="preserve">Om uppgraderingsprogramvaran installeras på enheter som licensierats för och tidigare kört någon utgåva av Beroende Kvalificerande OS:er som stöds gäller följande villkor: </w:t>
      </w:r>
    </w:p>
    <w:p w14:paraId="2E1157A7" w14:textId="77777777" w:rsidR="007C66F8" w:rsidRDefault="007D504A" w:rsidP="007D504A">
      <w:pPr>
        <w:pStyle w:val="ProductList-Bullet"/>
        <w:numPr>
          <w:ilvl w:val="2"/>
          <w:numId w:val="22"/>
        </w:numPr>
      </w:pPr>
      <w:r>
        <w:t xml:space="preserve">Särskild användning. Kundlicensierad enhet är avsedd för en särskild användning. Kunden får endast använda programvaran i det syftet. </w:t>
      </w:r>
    </w:p>
    <w:p w14:paraId="2E1157A8" w14:textId="77777777" w:rsidR="007C66F8" w:rsidRDefault="007D504A" w:rsidP="007D504A">
      <w:pPr>
        <w:pStyle w:val="ProductList-Bullet"/>
        <w:numPr>
          <w:ilvl w:val="2"/>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de: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här avser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14:paraId="2E1157A9" w14:textId="77777777" w:rsidR="007C66F8" w:rsidRDefault="007D504A" w:rsidP="007D504A">
      <w:pPr>
        <w:pStyle w:val="ProductList-Bullet"/>
        <w:numPr>
          <w:ilvl w:val="1"/>
          <w:numId w:val="22"/>
        </w:numPr>
      </w:pPr>
      <w:r>
        <w:t xml:space="preserve">Dessutom får kunden använda programvaran lokalt endast på enheter som uppgraderats till Windows 10 IoT Enterprise för Detaljhandel/Thin-klienter: </w:t>
      </w:r>
    </w:p>
    <w:p w14:paraId="2E1157AA" w14:textId="77777777" w:rsidR="007C66F8" w:rsidRDefault="007D504A" w:rsidP="007D504A">
      <w:pPr>
        <w:pStyle w:val="ProductList-Bullet"/>
        <w:numPr>
          <w:ilvl w:val="2"/>
          <w:numId w:val="22"/>
        </w:numPr>
      </w:pPr>
      <w:r>
        <w:t>Kunden måste använda programvaran med en point of service-applikation (”POS”) vid uppgradering från Windows Embedded 8.1 Industry Pro Retail (eller tidigare versioner).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14:paraId="2E1157AB" w14:textId="77777777" w:rsidR="007C66F8" w:rsidRDefault="007C66F8">
      <w:pPr>
        <w:pStyle w:val="ProductList-BodyIndented"/>
      </w:pPr>
    </w:p>
    <w:p w14:paraId="2E1157AC" w14:textId="77777777" w:rsidR="007C66F8" w:rsidRDefault="007D504A">
      <w:pPr>
        <w:pStyle w:val="ProductList-SubClauseHeading"/>
        <w:outlineLvl w:val="5"/>
      </w:pPr>
      <w:r>
        <w:t>2.1.3 Regler för Kvalificerande Operativsystem för Windows VL-uppgraderingslicenser</w:t>
      </w:r>
    </w:p>
    <w:p w14:paraId="2E1157AD" w14:textId="77777777" w:rsidR="007C66F8" w:rsidRDefault="007D504A" w:rsidP="007D504A">
      <w:pPr>
        <w:pStyle w:val="ProductList-Bullet"/>
        <w:numPr>
          <w:ilvl w:val="1"/>
          <w:numId w:val="23"/>
        </w:numPr>
      </w:pPr>
      <w:r>
        <w:t xml:space="preserve">Det kvalificerande operativsystemet måste vara installerat på den enhet där VL-uppgraderingslicensen ska tilldelas. </w:t>
      </w:r>
    </w:p>
    <w:p w14:paraId="2E1157AE" w14:textId="77777777" w:rsidR="007C66F8" w:rsidRDefault="007D504A" w:rsidP="007D504A">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14:paraId="2E1157AF" w14:textId="77777777" w:rsidR="007C66F8" w:rsidRDefault="007D504A" w:rsidP="007D504A">
      <w:pPr>
        <w:pStyle w:val="ProductList-Bullet"/>
        <w:numPr>
          <w:ilvl w:val="1"/>
          <w:numId w:val="23"/>
        </w:numPr>
      </w:pPr>
      <w:r>
        <w:t>Kunderna måste ta bort det kvalificerande operativsystemet från enheten för att driftsätta VL-uppgraderingslicensen, om de inte också har SA på VL-uppgraderingslicensen.</w:t>
      </w:r>
    </w:p>
    <w:p w14:paraId="2E1157B0" w14:textId="77777777" w:rsidR="007C66F8" w:rsidRDefault="007D504A" w:rsidP="007D504A">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14:paraId="2E1157B1" w14:textId="77777777" w:rsidR="007C66F8" w:rsidRDefault="007C66F8">
      <w:pPr>
        <w:pStyle w:val="ProductList-BodyIndented"/>
      </w:pPr>
    </w:p>
    <w:p w14:paraId="2E1157B2" w14:textId="77777777" w:rsidR="007C66F8" w:rsidRDefault="007D504A">
      <w:pPr>
        <w:pStyle w:val="ProductList-ClauseHeading"/>
        <w:outlineLvl w:val="4"/>
      </w:pPr>
      <w:r>
        <w:t>2.2 Windows Enterprise-uppgradering (versionslös) och Windows Professional-uppgradering (versionslös)</w:t>
      </w:r>
    </w:p>
    <w:p w14:paraId="2E1157B3" w14:textId="77777777" w:rsidR="007C66F8" w:rsidRDefault="007D504A">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14:paraId="2E1157B4" w14:textId="77777777" w:rsidR="007C66F8" w:rsidRDefault="007C66F8">
      <w:pPr>
        <w:pStyle w:val="ProductList-Body"/>
      </w:pPr>
    </w:p>
    <w:p w14:paraId="2E1157B5" w14:textId="77777777" w:rsidR="007C66F8" w:rsidRDefault="007D504A">
      <w:pPr>
        <w:pStyle w:val="ProductList-ClauseHeading"/>
        <w:outlineLvl w:val="4"/>
      </w:pPr>
      <w:r>
        <w:t>2.3 Re-Imaging med Windows 10</w:t>
      </w:r>
    </w:p>
    <w:p w14:paraId="2E1157B6" w14:textId="77777777" w:rsidR="007C66F8" w:rsidRDefault="007D504A">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14:paraId="2E1157B7" w14:textId="77777777" w:rsidR="007C66F8" w:rsidRDefault="007C66F8">
      <w:pPr>
        <w:pStyle w:val="ProductList-Body"/>
      </w:pPr>
    </w:p>
    <w:p w14:paraId="2E1157B8" w14:textId="77777777" w:rsidR="007C66F8" w:rsidRDefault="007D504A">
      <w:pPr>
        <w:pStyle w:val="ProductList-ClauseHeading"/>
        <w:outlineLvl w:val="4"/>
      </w:pPr>
      <w:r>
        <w:lastRenderedPageBreak/>
        <w:t>2.4 Regionala Fullgörelsealternativ</w:t>
      </w:r>
    </w:p>
    <w:p w14:paraId="2E1157B9" w14:textId="77777777" w:rsidR="007C66F8" w:rsidRDefault="007D504A">
      <w:pPr>
        <w:pStyle w:val="ProductList-SubClauseHeading"/>
        <w:outlineLvl w:val="5"/>
      </w:pPr>
      <w:r>
        <w:t>2.4.1 N-versioner (utan Windows Media Player) av Microsoft Windows XP Professional, Vista Business och 7 Professional</w:t>
      </w:r>
    </w:p>
    <w:p w14:paraId="2E1157BA" w14:textId="77777777" w:rsidR="007C66F8" w:rsidRDefault="007D504A">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70">
        <w:r>
          <w:rPr>
            <w:color w:val="00467F"/>
            <w:u w:val="single"/>
          </w:rPr>
          <w:t>http://go.microsoft.com/?linkid=9839207</w:t>
        </w:r>
      </w:hyperlink>
      <w:r>
        <w:t>.</w:t>
      </w:r>
    </w:p>
    <w:p w14:paraId="2E1157BB" w14:textId="77777777" w:rsidR="007C66F8" w:rsidRDefault="007C66F8">
      <w:pPr>
        <w:pStyle w:val="ProductList-BodyIndented"/>
      </w:pPr>
    </w:p>
    <w:p w14:paraId="2E1157BC" w14:textId="77777777" w:rsidR="007C66F8" w:rsidRDefault="007D504A">
      <w:pPr>
        <w:pStyle w:val="ProductList-SubClauseHeading"/>
        <w:outlineLvl w:val="5"/>
      </w:pPr>
      <w:r>
        <w:t>2.4.2 K- och KN-versioner av Windows XP Professional, Vista Business och 7 Professional</w:t>
      </w:r>
    </w:p>
    <w:p w14:paraId="2E1157BD" w14:textId="77777777" w:rsidR="007C66F8" w:rsidRDefault="007D504A">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71">
        <w:r>
          <w:rPr>
            <w:color w:val="00467F"/>
            <w:u w:val="single"/>
          </w:rPr>
          <w:t>http://go.microsoft.com/?linkid=9839207</w:t>
        </w:r>
      </w:hyperlink>
      <w:r>
        <w:t>.</w:t>
      </w:r>
    </w:p>
    <w:p w14:paraId="2E1157BE" w14:textId="77777777" w:rsidR="007C66F8" w:rsidRDefault="007C66F8">
      <w:pPr>
        <w:pStyle w:val="ProductList-BodyIndented"/>
      </w:pPr>
    </w:p>
    <w:p w14:paraId="2E1157BF" w14:textId="77777777" w:rsidR="007C66F8" w:rsidRDefault="007D504A">
      <w:pPr>
        <w:pStyle w:val="ProductList-SubClauseHeading"/>
        <w:outlineLvl w:val="5"/>
      </w:pPr>
      <w:r>
        <w:t>2.4.3 Windows 8/8.1 Pro KN och Windows 10 Pro KN</w:t>
      </w:r>
    </w:p>
    <w:p w14:paraId="2E1157C0" w14:textId="77777777" w:rsidR="007C66F8" w:rsidRDefault="007D504A">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14:paraId="2E1157C1" w14:textId="77777777" w:rsidR="007C66F8" w:rsidRDefault="007C66F8">
      <w:pPr>
        <w:pStyle w:val="ProductList-BodyIndented"/>
      </w:pPr>
    </w:p>
    <w:p w14:paraId="2E1157C2" w14:textId="77777777" w:rsidR="007C66F8" w:rsidRDefault="007D504A">
      <w:pPr>
        <w:pStyle w:val="ProductList-SubClauseHeading"/>
        <w:outlineLvl w:val="5"/>
      </w:pPr>
      <w:r>
        <w:t>2.4.4 Windows 8/8.1 Pro N och Windows 10 Pro N (utan Windows Media Player)</w:t>
      </w:r>
    </w:p>
    <w:p w14:paraId="2E1157C3" w14:textId="77777777" w:rsidR="007C66F8" w:rsidRDefault="007D504A">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14:paraId="2E1157C4" w14:textId="77777777" w:rsidR="007C66F8" w:rsidRDefault="007C66F8">
      <w:pPr>
        <w:pStyle w:val="ProductList-BodyIndented"/>
      </w:pPr>
    </w:p>
    <w:p w14:paraId="2E1157C5" w14:textId="77777777" w:rsidR="007C66F8" w:rsidRDefault="007D504A">
      <w:pPr>
        <w:pStyle w:val="ProductList-ClauseHeading"/>
        <w:outlineLvl w:val="4"/>
      </w:pPr>
      <w:r>
        <w:t>2.5 Windows Embedded 8 Standard Enterprise-paket</w:t>
      </w:r>
    </w:p>
    <w:p w14:paraId="2E1157C6" w14:textId="77777777" w:rsidR="007C66F8" w:rsidRDefault="007D504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2E1157C7" w14:textId="77777777" w:rsidR="007C66F8" w:rsidRDefault="007D504A">
      <w:pPr>
        <w:pStyle w:val="ProductList-Offering1SubSection"/>
        <w:outlineLvl w:val="3"/>
      </w:pPr>
      <w:bookmarkStart w:id="194" w:name="_Sec813"/>
      <w:r>
        <w:t>3. Användningsrättigheter</w:t>
      </w:r>
      <w:bookmarkEnd w:id="194"/>
    </w:p>
    <w:tbl>
      <w:tblPr>
        <w:tblStyle w:val="PURTable"/>
        <w:tblW w:w="0" w:type="dxa"/>
        <w:tblLook w:val="04A0" w:firstRow="1" w:lastRow="0" w:firstColumn="1" w:lastColumn="0" w:noHBand="0" w:noVBand="1"/>
      </w:tblPr>
      <w:tblGrid>
        <w:gridCol w:w="3568"/>
        <w:gridCol w:w="3598"/>
        <w:gridCol w:w="3624"/>
      </w:tblGrid>
      <w:tr w:rsidR="007C66F8" w14:paraId="2E115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7C8"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p>
        </w:tc>
        <w:tc>
          <w:tcPr>
            <w:tcW w:w="4040" w:type="dxa"/>
            <w:tcBorders>
              <w:top w:val="single" w:sz="18" w:space="0" w:color="00188F"/>
              <w:left w:val="single" w:sz="4" w:space="0" w:color="000000"/>
              <w:bottom w:val="single" w:sz="4" w:space="0" w:color="000000"/>
              <w:right w:val="single" w:sz="4" w:space="0" w:color="000000"/>
            </w:tcBorders>
          </w:tcPr>
          <w:p w14:paraId="2E1157C9"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7CA" w14:textId="77777777" w:rsidR="007C66F8" w:rsidRDefault="007D504A">
            <w:pPr>
              <w:pStyle w:val="ProductList-TableBody"/>
            </w:pPr>
            <w:r>
              <w:rPr>
                <w:color w:val="404040"/>
              </w:rPr>
              <w:t>Tilläggsprogramvara: Ej tillämpligt</w:t>
            </w:r>
          </w:p>
        </w:tc>
      </w:tr>
      <w:tr w:rsidR="007C66F8" w14:paraId="2E115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CC" w14:textId="77777777" w:rsidR="007C66F8" w:rsidRDefault="007D504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CD" w14:textId="77777777" w:rsidR="007C66F8" w:rsidRDefault="007D504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CE" w14:textId="77777777" w:rsidR="007C66F8" w:rsidRDefault="007D504A">
            <w:pPr>
              <w:pStyle w:val="ProductList-TableBody"/>
            </w:pPr>
            <w:r>
              <w:rPr>
                <w:color w:val="404040"/>
              </w:rPr>
              <w:t>Tekniker som ingår: Ej tillämpligt</w:t>
            </w:r>
          </w:p>
        </w:tc>
      </w:tr>
      <w:tr w:rsidR="007C66F8" w14:paraId="2E1157D3" w14:textId="77777777">
        <w:tc>
          <w:tcPr>
            <w:tcW w:w="4040" w:type="dxa"/>
            <w:tcBorders>
              <w:top w:val="single" w:sz="4" w:space="0" w:color="000000"/>
              <w:left w:val="single" w:sz="4" w:space="0" w:color="000000"/>
              <w:bottom w:val="single" w:sz="4" w:space="0" w:color="000000"/>
              <w:right w:val="single" w:sz="4" w:space="0" w:color="000000"/>
            </w:tcBorders>
          </w:tcPr>
          <w:p w14:paraId="2E1157D0"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D1"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D2" w14:textId="77777777" w:rsidR="007C66F8" w:rsidRDefault="007C66F8">
            <w:pPr>
              <w:pStyle w:val="ProductList-TableBody"/>
            </w:pPr>
          </w:p>
        </w:tc>
      </w:tr>
    </w:tbl>
    <w:p w14:paraId="2E1157D4" w14:textId="77777777" w:rsidR="007C66F8" w:rsidRDefault="007C66F8">
      <w:pPr>
        <w:pStyle w:val="ProductList-Body"/>
      </w:pPr>
    </w:p>
    <w:p w14:paraId="2E1157D5" w14:textId="77777777" w:rsidR="007C66F8" w:rsidRDefault="007D504A">
      <w:pPr>
        <w:pStyle w:val="ProductList-ClauseHeading"/>
        <w:outlineLvl w:val="4"/>
      </w:pPr>
      <w:r>
        <w:t>3.1 Licenstilldelning</w:t>
      </w:r>
    </w:p>
    <w:p w14:paraId="2E1157D6" w14:textId="77777777" w:rsidR="007C66F8" w:rsidRDefault="007D504A">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14:paraId="2E1157D7" w14:textId="77777777" w:rsidR="007C66F8" w:rsidRDefault="007C66F8">
      <w:pPr>
        <w:pStyle w:val="ProductList-Body"/>
      </w:pPr>
    </w:p>
    <w:p w14:paraId="2E1157D8" w14:textId="77777777" w:rsidR="007C66F8" w:rsidRDefault="007D504A">
      <w:pPr>
        <w:pStyle w:val="ProductList-ClauseHeading"/>
        <w:outlineLvl w:val="4"/>
      </w:pPr>
      <w:r>
        <w:t>3.2 Windows-appar</w:t>
      </w:r>
    </w:p>
    <w:p w14:paraId="2E1157D9" w14:textId="77777777" w:rsidR="007C66F8" w:rsidRDefault="007D504A">
      <w:pPr>
        <w:pStyle w:val="ProductList-Body"/>
      </w:pPr>
      <w:r>
        <w:t xml:space="preserve">Om inga andra villkor visas i appens inställningar samtycker Kunden till att de tjänster som Kunden bereder sig åtkomst till via Windows-appen styrs av Microsofts tjänsteavtal på </w:t>
      </w:r>
      <w:hyperlink r:id="rId72">
        <w:r>
          <w:rPr>
            <w:color w:val="00467F"/>
            <w:u w:val="single"/>
          </w:rPr>
          <w:t>http://go.microsoft.com/fwlink/?linkid=246338</w:t>
        </w:r>
      </w:hyperlink>
      <w:r>
        <w:t xml:space="preserve"> eller Xbox.com-villkoren på </w:t>
      </w:r>
      <w:hyperlink r:id="rId73">
        <w:r>
          <w:rPr>
            <w:color w:val="00467F"/>
            <w:u w:val="single"/>
          </w:rPr>
          <w:t>http://xbox.com/legal/livetou</w:t>
        </w:r>
      </w:hyperlink>
      <w:r>
        <w:t xml:space="preserve"> för Windows-appar med åtkomst till Xbox-tjänster.</w:t>
      </w:r>
    </w:p>
    <w:p w14:paraId="2E1157DA" w14:textId="77777777" w:rsidR="007C66F8" w:rsidRDefault="007D504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82"/>
        <w:gridCol w:w="3646"/>
        <w:gridCol w:w="3562"/>
      </w:tblGrid>
      <w:tr w:rsidR="007C66F8" w14:paraId="2E115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7DB"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7DC" w14:textId="77777777" w:rsidR="007C66F8" w:rsidRDefault="007D504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7DD" w14:textId="77777777" w:rsidR="007C66F8" w:rsidRDefault="007D504A">
            <w:pPr>
              <w:pStyle w:val="ProductList-TableBody"/>
            </w:pPr>
            <w:r>
              <w:rPr>
                <w:color w:val="404040"/>
              </w:rPr>
              <w:t>Övertagande Rättigheter: Ej tillämpligt</w:t>
            </w:r>
          </w:p>
        </w:tc>
      </w:tr>
      <w:tr w:rsidR="007C66F8" w14:paraId="2E115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DF"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1157E0"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 xml:space="preserve">Juni 2015 – Produktlista </w:t>
              </w:r>
            </w:hyperlink>
            <w:r>
              <w:t>(Windows-följeabonnemang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1157E1" w14:textId="77777777" w:rsidR="007C66F8" w:rsidRDefault="007D504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75">
              <w:r>
                <w:rPr>
                  <w:color w:val="00467F"/>
                  <w:u w:val="single"/>
                </w:rPr>
                <w:t>Februari 2016 – Produktvillkor</w:t>
              </w:r>
            </w:hyperlink>
          </w:p>
        </w:tc>
      </w:tr>
      <w:tr w:rsidR="007C66F8" w14:paraId="2E115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E3"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E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7E5" w14:textId="77777777" w:rsidR="007C66F8" w:rsidRDefault="007C66F8">
            <w:pPr>
              <w:pStyle w:val="ProductList-TableBody"/>
            </w:pPr>
          </w:p>
        </w:tc>
      </w:tr>
    </w:tbl>
    <w:p w14:paraId="2E1157E7" w14:textId="77777777" w:rsidR="007C66F8" w:rsidRDefault="007C66F8">
      <w:pPr>
        <w:pStyle w:val="ProductList-Body"/>
      </w:pPr>
    </w:p>
    <w:p w14:paraId="2E1157E8" w14:textId="77777777" w:rsidR="007C66F8" w:rsidRDefault="007D504A">
      <w:pPr>
        <w:pStyle w:val="ProductList-ClauseHeading"/>
        <w:outlineLvl w:val="4"/>
      </w:pPr>
      <w:r>
        <w:t>4.1 Ytterligare användarrättigheter via SA för Windows Software Assurance (Per Användare och Per Enhet) och Windows Virtual Desktop Access (VDA) (Per Användare och Per Enhet)</w:t>
      </w:r>
    </w:p>
    <w:p w14:paraId="2E1157E9" w14:textId="77777777" w:rsidR="007C66F8" w:rsidRDefault="007D504A">
      <w:pPr>
        <w:pStyle w:val="ProductList-Body"/>
      </w:pPr>
      <w:r>
        <w:t>”</w:t>
      </w:r>
      <w:r>
        <w:rPr>
          <w:b/>
          <w:color w:val="00188F"/>
        </w:rPr>
        <w:t>Programvara</w:t>
      </w:r>
      <w:r>
        <w:t xml:space="preserve">”, så som det används här avser Windows 10 Enterprise Current Branch eller Windows Enterprise LTSB. </w:t>
      </w:r>
    </w:p>
    <w:p w14:paraId="2E1157EA" w14:textId="77777777" w:rsidR="007C66F8" w:rsidRDefault="007D504A">
      <w:pPr>
        <w:pStyle w:val="ProductList-Body"/>
      </w:pPr>
      <w:r>
        <w:t>”</w:t>
      </w:r>
      <w:r>
        <w:rPr>
          <w:b/>
          <w:color w:val="00188F"/>
        </w:rPr>
        <w:t>Licensierad Enhet</w:t>
      </w:r>
      <w:r>
        <w:t>”, så som det används här, avser den enhet som Kunden tilldelar aktiv täckning.</w:t>
      </w:r>
    </w:p>
    <w:p w14:paraId="2E1157EB" w14:textId="77777777" w:rsidR="007C66F8" w:rsidRDefault="007D504A">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14:paraId="2E1157EC" w14:textId="77777777" w:rsidR="007C66F8" w:rsidRDefault="007D504A" w:rsidP="007D504A">
      <w:pPr>
        <w:pStyle w:val="ProductList-Bullet"/>
        <w:numPr>
          <w:ilvl w:val="0"/>
          <w:numId w:val="24"/>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14:paraId="2E1157ED" w14:textId="77777777" w:rsidR="007C66F8" w:rsidRDefault="007D504A" w:rsidP="007D504A">
      <w:pPr>
        <w:pStyle w:val="ProductList-Bullet"/>
        <w:numPr>
          <w:ilvl w:val="0"/>
          <w:numId w:val="24"/>
        </w:numPr>
      </w:pPr>
      <w:r>
        <w:t>Kunden får skapa och lagra en Instans av Programvaran på en eller två USB-enheter via Windows to Go och använda dem på Licensierade Enheter om de licensieras per enhet eller på valfri enhet av användare licensierad per användare.</w:t>
      </w:r>
    </w:p>
    <w:p w14:paraId="2E1157EE" w14:textId="77777777" w:rsidR="007C66F8" w:rsidRDefault="007D504A" w:rsidP="007D504A">
      <w:pPr>
        <w:pStyle w:val="ProductList-Bullet"/>
        <w:numPr>
          <w:ilvl w:val="0"/>
          <w:numId w:val="24"/>
        </w:numPr>
      </w:pPr>
      <w:r>
        <w:t>Kunden får köra Windows 10 Pro eller tidigare versioner av Programvaran i stället för någon Instans som tillåts i det här avsnittet.</w:t>
      </w:r>
    </w:p>
    <w:p w14:paraId="2E1157EF" w14:textId="77777777" w:rsidR="007C66F8" w:rsidRDefault="007D504A" w:rsidP="007D504A">
      <w:pPr>
        <w:pStyle w:val="ProductList-Bullet"/>
        <w:numPr>
          <w:ilvl w:val="0"/>
          <w:numId w:val="24"/>
        </w:numPr>
      </w:pPr>
      <w:r>
        <w:t>Kunden behöver ingen Licens för att bereda sig åtkomst till sina tillåtna Instanser endast i syfte att administrera Programvaran.</w:t>
      </w:r>
    </w:p>
    <w:p w14:paraId="2E1157F0" w14:textId="77777777" w:rsidR="007C66F8" w:rsidRDefault="007C66F8">
      <w:pPr>
        <w:pStyle w:val="ProductList-Body"/>
      </w:pPr>
    </w:p>
    <w:p w14:paraId="2E1157F1" w14:textId="77777777" w:rsidR="007C66F8" w:rsidRDefault="007D504A">
      <w:pPr>
        <w:pStyle w:val="ProductList-Body"/>
      </w:pPr>
      <w:r>
        <w:lastRenderedPageBreak/>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7C66F8" w14:paraId="2E1157F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E1157F2" w14:textId="77777777" w:rsidR="007C66F8" w:rsidRDefault="007C66F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1157F3" w14:textId="77777777" w:rsidR="007C66F8" w:rsidRDefault="007D504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1157F4" w14:textId="77777777" w:rsidR="007C66F8" w:rsidRDefault="007D504A">
            <w:pPr>
              <w:pStyle w:val="ProductList-TableBody"/>
              <w:jc w:val="center"/>
            </w:pPr>
            <w:r>
              <w:rPr>
                <w:color w:val="FFFFFF"/>
              </w:rPr>
              <w:t>Windows VDA</w:t>
            </w:r>
          </w:p>
        </w:tc>
      </w:tr>
      <w:tr w:rsidR="007C66F8" w14:paraId="2E1157F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E1157F6" w14:textId="77777777" w:rsidR="007C66F8" w:rsidRDefault="007C66F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1157F7" w14:textId="77777777" w:rsidR="007C66F8" w:rsidRDefault="007D504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1157F8" w14:textId="77777777" w:rsidR="007C66F8" w:rsidRDefault="007D504A">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1157F9" w14:textId="77777777" w:rsidR="007C66F8" w:rsidRDefault="007D504A">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1157FA" w14:textId="77777777" w:rsidR="007C66F8" w:rsidRDefault="007D504A">
            <w:pPr>
              <w:pStyle w:val="ProductList-TableBody"/>
              <w:jc w:val="center"/>
            </w:pPr>
            <w:r>
              <w:rPr>
                <w:color w:val="FFFFFF"/>
              </w:rPr>
              <w:t>Användare</w:t>
            </w:r>
          </w:p>
        </w:tc>
      </w:tr>
      <w:tr w:rsidR="007C66F8" w14:paraId="2E115801" w14:textId="77777777">
        <w:tc>
          <w:tcPr>
            <w:tcW w:w="8080" w:type="dxa"/>
            <w:tcBorders>
              <w:top w:val="single" w:sz="4" w:space="0" w:color="000000"/>
              <w:left w:val="single" w:sz="4" w:space="0" w:color="000000"/>
              <w:bottom w:val="single" w:sz="4" w:space="0" w:color="000000"/>
              <w:right w:val="single" w:sz="4" w:space="0" w:color="000000"/>
            </w:tcBorders>
          </w:tcPr>
          <w:p w14:paraId="2E1157FC" w14:textId="77777777" w:rsidR="007C66F8" w:rsidRDefault="007D504A">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E1157FD" w14:textId="77777777" w:rsidR="007C66F8" w:rsidRDefault="007D50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1157FE" w14:textId="77777777" w:rsidR="007C66F8" w:rsidRDefault="007C6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1157FF" w14:textId="77777777" w:rsidR="007C66F8" w:rsidRDefault="007D50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115800" w14:textId="77777777" w:rsidR="007C66F8" w:rsidRDefault="007C66F8">
            <w:pPr>
              <w:pStyle w:val="ProductList-TableBody"/>
              <w:jc w:val="center"/>
            </w:pPr>
          </w:p>
        </w:tc>
      </w:tr>
      <w:tr w:rsidR="007C66F8" w14:paraId="2E115807" w14:textId="77777777">
        <w:tc>
          <w:tcPr>
            <w:tcW w:w="8080" w:type="dxa"/>
            <w:tcBorders>
              <w:top w:val="single" w:sz="4" w:space="0" w:color="000000"/>
              <w:left w:val="single" w:sz="4" w:space="0" w:color="000000"/>
              <w:bottom w:val="single" w:sz="4" w:space="0" w:color="000000"/>
              <w:right w:val="single" w:sz="4" w:space="0" w:color="000000"/>
            </w:tcBorders>
          </w:tcPr>
          <w:p w14:paraId="2E115802" w14:textId="77777777" w:rsidR="007C66F8" w:rsidRDefault="007D504A">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E115803" w14:textId="77777777" w:rsidR="007C66F8" w:rsidRDefault="007C6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115804" w14:textId="77777777" w:rsidR="007C66F8" w:rsidRDefault="007D50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115805" w14:textId="77777777" w:rsidR="007C66F8" w:rsidRDefault="007C6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115806" w14:textId="77777777" w:rsidR="007C66F8" w:rsidRDefault="007D504A">
            <w:pPr>
              <w:pStyle w:val="ProductList-TableBody"/>
              <w:jc w:val="center"/>
            </w:pPr>
            <w:r>
              <w:t>X</w:t>
            </w:r>
          </w:p>
        </w:tc>
      </w:tr>
      <w:tr w:rsidR="007C66F8" w14:paraId="2E11580D" w14:textId="77777777">
        <w:tc>
          <w:tcPr>
            <w:tcW w:w="8080" w:type="dxa"/>
            <w:tcBorders>
              <w:top w:val="single" w:sz="4" w:space="0" w:color="000000"/>
              <w:left w:val="single" w:sz="4" w:space="0" w:color="000000"/>
              <w:bottom w:val="single" w:sz="4" w:space="0" w:color="000000"/>
              <w:right w:val="single" w:sz="4" w:space="0" w:color="000000"/>
            </w:tcBorders>
          </w:tcPr>
          <w:p w14:paraId="2E115808" w14:textId="77777777" w:rsidR="007C66F8" w:rsidRDefault="007D504A">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14:paraId="2E115809" w14:textId="77777777" w:rsidR="007C66F8" w:rsidRDefault="007C6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11580A" w14:textId="77777777" w:rsidR="007C66F8" w:rsidRDefault="007D50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11580B" w14:textId="77777777" w:rsidR="007C66F8" w:rsidRDefault="007C66F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11580C" w14:textId="77777777" w:rsidR="007C66F8" w:rsidRDefault="007D504A">
            <w:pPr>
              <w:pStyle w:val="ProductList-TableBody"/>
              <w:jc w:val="center"/>
            </w:pPr>
            <w:r>
              <w:t>X</w:t>
            </w:r>
          </w:p>
        </w:tc>
      </w:tr>
    </w:tbl>
    <w:p w14:paraId="2E11580E" w14:textId="77777777" w:rsidR="007C66F8" w:rsidRDefault="007C66F8">
      <w:pPr>
        <w:pStyle w:val="ProductList-Body"/>
      </w:pPr>
    </w:p>
    <w:p w14:paraId="2E11580F" w14:textId="77777777" w:rsidR="007C66F8" w:rsidRDefault="007D504A">
      <w:pPr>
        <w:pStyle w:val="ProductList-SubClauseHeading"/>
        <w:outlineLvl w:val="5"/>
      </w:pPr>
      <w:r>
        <w:t>4.1.1 Rättigheter för Windows 10 Enterprise Current Branch</w:t>
      </w:r>
    </w:p>
    <w:p w14:paraId="2E115810" w14:textId="77777777" w:rsidR="007C66F8" w:rsidRDefault="007D504A">
      <w:pPr>
        <w:pStyle w:val="ProductList-BodyIndented"/>
      </w:pPr>
      <w:r>
        <w:t>Windows 10 Enterprise Current Branch får endast användas av Kunder med aktiv Windows SA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14:paraId="2E115811" w14:textId="77777777" w:rsidR="007C66F8" w:rsidRDefault="007C66F8">
      <w:pPr>
        <w:pStyle w:val="ProductList-BodyIndented"/>
      </w:pPr>
    </w:p>
    <w:p w14:paraId="2E115812" w14:textId="77777777" w:rsidR="007C66F8" w:rsidRDefault="007D504A">
      <w:pPr>
        <w:pStyle w:val="ProductList-ClauseHeading"/>
        <w:outlineLvl w:val="4"/>
      </w:pPr>
      <w:r>
        <w:t>4.2 Kvalificerande Operativsystem (OS)</w:t>
      </w:r>
    </w:p>
    <w:p w14:paraId="2E115813" w14:textId="77777777" w:rsidR="007C66F8" w:rsidRDefault="007D504A">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14:paraId="2E115814" w14:textId="77777777" w:rsidR="007C66F8" w:rsidRDefault="007D504A" w:rsidP="007D504A">
      <w:pPr>
        <w:pStyle w:val="ProductList-Bullet"/>
        <w:numPr>
          <w:ilvl w:val="0"/>
          <w:numId w:val="25"/>
        </w:numPr>
      </w:pPr>
      <w:r>
        <w:t>Kunder som tidigare har köpt SA för Windows Pro kan förnya SA för de enheter som täcks utan att behöva köpa en Windows Enterprise-uppgraderingslicens.</w:t>
      </w:r>
    </w:p>
    <w:p w14:paraId="2E115815" w14:textId="77777777" w:rsidR="007C66F8" w:rsidRDefault="007D504A" w:rsidP="007D504A">
      <w:pPr>
        <w:pStyle w:val="ProductList-Bullet"/>
        <w:numPr>
          <w:ilvl w:val="0"/>
          <w:numId w:val="25"/>
        </w:numPr>
      </w:pPr>
      <w:r>
        <w:t>Kunder som tidigare köpt Windows Pro-uppgradering + SA kan fortsätta att köpa Pro-uppgradering + SA till slutet av sin registrering eller sitt avtal.</w:t>
      </w:r>
    </w:p>
    <w:p w14:paraId="2E115816" w14:textId="77777777" w:rsidR="007C66F8" w:rsidRDefault="007C66F8">
      <w:pPr>
        <w:pStyle w:val="ProductList-Body"/>
      </w:pPr>
    </w:p>
    <w:p w14:paraId="2E115817" w14:textId="77777777" w:rsidR="007C66F8" w:rsidRDefault="007D504A">
      <w:pPr>
        <w:pStyle w:val="ProductList-ClauseHeading"/>
        <w:outlineLvl w:val="4"/>
      </w:pPr>
      <w:r>
        <w:t>4.3 Överlåtelse av Windows Software Assurance per Enhet</w:t>
      </w:r>
    </w:p>
    <w:p w14:paraId="2E115818" w14:textId="77777777" w:rsidR="007C66F8" w:rsidRDefault="007D504A">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14:paraId="2E115819" w14:textId="77777777" w:rsidR="007C66F8" w:rsidRDefault="007C66F8">
      <w:pPr>
        <w:pStyle w:val="ProductList-Body"/>
      </w:pPr>
    </w:p>
    <w:p w14:paraId="2E11581A" w14:textId="77777777" w:rsidR="007C66F8" w:rsidRDefault="007D504A">
      <w:pPr>
        <w:pStyle w:val="ProductList-ClauseHeading"/>
        <w:outlineLvl w:val="4"/>
      </w:pPr>
      <w:r>
        <w:t>4.4 Licenstilldelningsregler för Windows Software Assurance Per Användare:</w:t>
      </w:r>
    </w:p>
    <w:p w14:paraId="2E11581B" w14:textId="77777777" w:rsidR="007C66F8" w:rsidRDefault="007D504A">
      <w:pPr>
        <w:pStyle w:val="ProductList-SubClauseHeading"/>
        <w:outlineLvl w:val="5"/>
      </w:pPr>
      <w:r>
        <w:t>4.4.1 Windows Enterprise SA Per Användarabonnemangslicens</w:t>
      </w:r>
    </w:p>
    <w:p w14:paraId="2E11581C" w14:textId="77777777" w:rsidR="007C66F8" w:rsidRDefault="007D504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14:paraId="2E11581D" w14:textId="77777777" w:rsidR="007C66F8" w:rsidRDefault="007C66F8">
      <w:pPr>
        <w:pStyle w:val="ProductList-BodyIndented"/>
      </w:pPr>
    </w:p>
    <w:p w14:paraId="2E11581E" w14:textId="77777777" w:rsidR="007C66F8" w:rsidRDefault="007D504A">
      <w:pPr>
        <w:pStyle w:val="ProductList-SubClauseHeading"/>
        <w:outlineLvl w:val="5"/>
      </w:pPr>
      <w:r>
        <w:t>4.4.2 Tillägg för Windows Enterprise SA per Användare</w:t>
      </w:r>
    </w:p>
    <w:p w14:paraId="2E11581F" w14:textId="77777777" w:rsidR="007C66F8" w:rsidRDefault="007D504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14:paraId="2E115820" w14:textId="77777777" w:rsidR="007C66F8" w:rsidRDefault="007C66F8">
      <w:pPr>
        <w:pStyle w:val="ProductList-BodyIndented"/>
      </w:pPr>
    </w:p>
    <w:p w14:paraId="2E115821" w14:textId="77777777" w:rsidR="007C66F8" w:rsidRDefault="007D504A">
      <w:pPr>
        <w:pStyle w:val="ProductList-ClauseHeading"/>
        <w:outlineLvl w:val="4"/>
      </w:pPr>
      <w:r>
        <w:t>4.5 Tillägg för Software Assurance för Windows Desktop-operativsystem Per Användare</w:t>
      </w:r>
    </w:p>
    <w:p w14:paraId="2E115822" w14:textId="77777777" w:rsidR="007C66F8" w:rsidRDefault="007D504A">
      <w:pPr>
        <w:pStyle w:val="ProductList-Body"/>
      </w:pPr>
      <w:r>
        <w:t xml:space="preserve">Tillägget för SA för Windows Desktop-operativsystem per Användare är en Abonnemangslicens som </w:t>
      </w:r>
    </w:p>
    <w:p w14:paraId="2E115823" w14:textId="77777777" w:rsidR="007C66F8" w:rsidRDefault="007D504A" w:rsidP="007D504A">
      <w:pPr>
        <w:pStyle w:val="ProductList-Bullet"/>
        <w:numPr>
          <w:ilvl w:val="0"/>
          <w:numId w:val="26"/>
        </w:numPr>
      </w:pPr>
      <w:r>
        <w:t xml:space="preserve">köps som tillägg till (och kopplat till en enhet licensierad för) antingen Windows Desktop-operativsystemet med SA-täckning (”Kvalificerande Täckning”) eller VDA (”Kvalificerande Licens”), </w:t>
      </w:r>
    </w:p>
    <w:p w14:paraId="2E115824" w14:textId="77777777" w:rsidR="007C66F8" w:rsidRDefault="007D504A" w:rsidP="007D504A">
      <w:pPr>
        <w:pStyle w:val="ProductList-Bullet"/>
        <w:numPr>
          <w:ilvl w:val="0"/>
          <w:numId w:val="26"/>
        </w:numPr>
      </w:pPr>
      <w:r>
        <w:t xml:space="preserve">är tilldelad till den Primära Användare för den enheten och (vilken enhet även är den Primära Användarens primära arbetsenhet), </w:t>
      </w:r>
    </w:p>
    <w:p w14:paraId="2E115825" w14:textId="77777777" w:rsidR="007C66F8" w:rsidRDefault="007D504A" w:rsidP="007D504A">
      <w:pPr>
        <w:pStyle w:val="ProductList-Bullet"/>
        <w:numPr>
          <w:ilvl w:val="0"/>
          <w:numId w:val="26"/>
        </w:numPr>
      </w:pPr>
      <w:r>
        <w:t xml:space="preserve">tillåten användning av Windows Enterprise-programvaran med förbehåll för Licensvillkoren för Windows Enterprise per Användare eller Licensvillkoren för VDA per Användare, kopplat till Kvalificerande Täckning eller Kvalificerande licens, och </w:t>
      </w:r>
    </w:p>
    <w:p w14:paraId="2E115826" w14:textId="77777777" w:rsidR="007C66F8" w:rsidRDefault="007D504A" w:rsidP="007D504A">
      <w:pPr>
        <w:pStyle w:val="ProductList-Bullet"/>
        <w:numPr>
          <w:ilvl w:val="0"/>
          <w:numId w:val="26"/>
        </w:numPr>
      </w:pPr>
      <w:r>
        <w:t xml:space="preserve">upphör vid upphörande av antingen den Kvalificerande Täckningen eller den Kvalificerande Licensen. </w:t>
      </w:r>
    </w:p>
    <w:p w14:paraId="2E115827" w14:textId="77777777" w:rsidR="007C66F8" w:rsidRDefault="007D504A">
      <w:pPr>
        <w:pStyle w:val="ProductList-Body"/>
      </w:pPr>
      <w:r>
        <w:t>Trots allmänna rättigheter för Licensvidareöverlåtelse får dessa Tilläggslicenser vidareöverlåtas endast till Primära Användare av andra enheter med antingen Kvalificerande Täckning eller Kvalificerande Licenser. Tillägget för SA för Windows desktop-operativsystem kan köpas i valfri mängd upp till det totala antalet SA- och/eller VDA-licensierade enheter.</w:t>
      </w:r>
    </w:p>
    <w:p w14:paraId="2E115828" w14:textId="77777777" w:rsidR="007C66F8" w:rsidRDefault="007C66F8">
      <w:pPr>
        <w:pStyle w:val="ProductList-Body"/>
      </w:pPr>
    </w:p>
    <w:p w14:paraId="2E115829" w14:textId="77777777" w:rsidR="007C66F8" w:rsidRDefault="007D504A">
      <w:pPr>
        <w:pStyle w:val="ProductList-ClauseHeading"/>
        <w:outlineLvl w:val="4"/>
      </w:pPr>
      <w:r>
        <w:lastRenderedPageBreak/>
        <w:t>4.6 Enterprise-registreringar med en kombination av Windows SA- eller VDA-täckning för Windows per Användare och per Enhet</w:t>
      </w:r>
    </w:p>
    <w:p w14:paraId="2E11582A" w14:textId="77777777" w:rsidR="007C66F8" w:rsidRDefault="007D504A">
      <w:pPr>
        <w:pStyle w:val="ProductList-Body"/>
      </w:pPr>
      <w:r>
        <w:t>Kunder som vill blanda licensiering med Windows SA per Enhet och Windows SA per Användare kan göra det förutsatt följande:</w:t>
      </w:r>
    </w:p>
    <w:p w14:paraId="2E11582B" w14:textId="77777777" w:rsidR="007C66F8" w:rsidRDefault="007D504A" w:rsidP="007D504A">
      <w:pPr>
        <w:pStyle w:val="ProductList-Bullet"/>
        <w:numPr>
          <w:ilvl w:val="0"/>
          <w:numId w:val="27"/>
        </w:numPr>
      </w:pPr>
      <w:r>
        <w:t>Alla användare som använder olicensierade Kvalificerade Enheter är licensierade med Windows SA per Användare (User SL eller User SL-tillägg), och</w:t>
      </w:r>
    </w:p>
    <w:p w14:paraId="2E11582C" w14:textId="77777777" w:rsidR="007C66F8" w:rsidRDefault="007D504A" w:rsidP="007D504A">
      <w:pPr>
        <w:pStyle w:val="ProductList-Bullet"/>
        <w:numPr>
          <w:ilvl w:val="0"/>
          <w:numId w:val="27"/>
        </w:numPr>
      </w:pPr>
      <w:r>
        <w:t>Alla Kvalificerade Enheter som används av olicensierade användare är licensierade med Windows SA per Enhet.</w:t>
      </w:r>
    </w:p>
    <w:p w14:paraId="2E11582D" w14:textId="77777777" w:rsidR="007C66F8" w:rsidRDefault="007C66F8">
      <w:pPr>
        <w:pStyle w:val="ProductList-Body"/>
      </w:pPr>
    </w:p>
    <w:p w14:paraId="2E11582E" w14:textId="77777777" w:rsidR="007C66F8" w:rsidRDefault="007D504A">
      <w:pPr>
        <w:pStyle w:val="ProductList-ClauseHeading"/>
        <w:outlineLvl w:val="4"/>
      </w:pPr>
      <w:r>
        <w:t>4.7 Berättigande för Köp av Software Assurance för Windows Desktop-operativsystem (Per Användare) Från SA-användarabonnemang</w:t>
      </w:r>
    </w:p>
    <w:p w14:paraId="2E11582F" w14:textId="77777777" w:rsidR="007C66F8" w:rsidRDefault="007D504A">
      <w:pPr>
        <w:pStyle w:val="ProductList-SubClauseHeading"/>
        <w:outlineLvl w:val="5"/>
      </w:pPr>
      <w:r>
        <w:t>4.7.1 Enterprise-avtal</w:t>
      </w:r>
    </w:p>
    <w:p w14:paraId="2E115830" w14:textId="77777777" w:rsidR="007C66F8" w:rsidRDefault="007D504A">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78"/>
        <w:gridCol w:w="5252"/>
      </w:tblGrid>
      <w:tr w:rsidR="007C66F8" w14:paraId="2E1158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831" w14:textId="77777777" w:rsidR="007C66F8" w:rsidRDefault="007D504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832" w14:textId="77777777" w:rsidR="007C66F8" w:rsidRDefault="007D504A">
            <w:pPr>
              <w:pStyle w:val="ProductList-TableBody"/>
            </w:pPr>
            <w:r>
              <w:rPr>
                <w:color w:val="FFFFFF"/>
              </w:rPr>
              <w:t>Motsvarande från SA-användarabonnemang</w:t>
            </w:r>
          </w:p>
        </w:tc>
      </w:tr>
      <w:tr w:rsidR="007C66F8" w14:paraId="2E115836" w14:textId="77777777">
        <w:tc>
          <w:tcPr>
            <w:tcW w:w="6120" w:type="dxa"/>
            <w:tcBorders>
              <w:top w:val="single" w:sz="4" w:space="0" w:color="000000"/>
              <w:left w:val="single" w:sz="4" w:space="0" w:color="000000"/>
              <w:bottom w:val="single" w:sz="4" w:space="0" w:color="000000"/>
              <w:right w:val="single" w:sz="4" w:space="0" w:color="000000"/>
            </w:tcBorders>
          </w:tcPr>
          <w:p w14:paraId="2E115834" w14:textId="77777777" w:rsidR="007C66F8" w:rsidRDefault="007D504A">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2E115835" w14:textId="77777777" w:rsidR="007C66F8" w:rsidRDefault="007D504A">
            <w:pPr>
              <w:pStyle w:val="ProductList-TableBody"/>
            </w:pPr>
            <w:r>
              <w:t xml:space="preserve">SA-användarlicens </w:t>
            </w:r>
            <w:r>
              <w:rPr>
                <w:vertAlign w:val="superscript"/>
              </w:rPr>
              <w:t>1</w:t>
            </w:r>
            <w:r>
              <w:t xml:space="preserve"> för Windows desktopoperativsystem (per användare)</w:t>
            </w:r>
          </w:p>
        </w:tc>
      </w:tr>
    </w:tbl>
    <w:p w14:paraId="2E115837" w14:textId="77777777" w:rsidR="007C66F8" w:rsidRDefault="007D504A">
      <w:pPr>
        <w:pStyle w:val="ProductList-BodyIndented"/>
      </w:pPr>
      <w:r>
        <w:rPr>
          <w:i/>
          <w:vertAlign w:val="superscript"/>
        </w:rPr>
        <w:t>1</w:t>
      </w:r>
      <w:r>
        <w:rPr>
          <w:i/>
        </w:rPr>
        <w:t>Tillgängligt för köpt endast vid registreringsårsdag eller i början av en ny registreringsperiod.</w:t>
      </w:r>
    </w:p>
    <w:p w14:paraId="2E115838" w14:textId="77777777" w:rsidR="007C66F8" w:rsidRDefault="007C66F8">
      <w:pPr>
        <w:pStyle w:val="ProductList-BodyIndented"/>
      </w:pPr>
    </w:p>
    <w:p w14:paraId="2E115839" w14:textId="77777777" w:rsidR="007C66F8" w:rsidRDefault="007D504A">
      <w:pPr>
        <w:pStyle w:val="ProductList-SubClauseHeading"/>
        <w:outlineLvl w:val="5"/>
      </w:pPr>
      <w:r>
        <w:t>4.7.2 Enterprise Subscription-avtal</w:t>
      </w:r>
    </w:p>
    <w:p w14:paraId="2E11583A" w14:textId="77777777" w:rsidR="007C66F8" w:rsidRDefault="007D504A">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 tre år före köpet av Användarabonnemangslicensen för Från SA.</w:t>
      </w:r>
    </w:p>
    <w:p w14:paraId="2E11583B" w14:textId="77777777" w:rsidR="007C66F8" w:rsidRDefault="007C66F8">
      <w:pPr>
        <w:pStyle w:val="ProductList-BodyIndented"/>
      </w:pPr>
    </w:p>
    <w:p w14:paraId="2E11583C" w14:textId="77777777" w:rsidR="007C66F8" w:rsidRDefault="007D504A">
      <w:pPr>
        <w:pStyle w:val="ProductList-ClauseHeading"/>
        <w:outlineLvl w:val="4"/>
      </w:pPr>
      <w:r>
        <w:t>4.8 Microsoft Desktop Optimization Pack (MDOP)</w:t>
      </w:r>
    </w:p>
    <w:p w14:paraId="2E11583D" w14:textId="77777777" w:rsidR="007C66F8" w:rsidRDefault="007D504A">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14:paraId="2E11583E" w14:textId="77777777" w:rsidR="007C66F8" w:rsidRDefault="007C66F8">
      <w:pPr>
        <w:pStyle w:val="ProductList-Body"/>
      </w:pPr>
    </w:p>
    <w:p w14:paraId="2E11583F" w14:textId="77777777" w:rsidR="007C66F8" w:rsidRDefault="007D504A">
      <w:pPr>
        <w:pStyle w:val="ProductList-SubClauseHeading"/>
        <w:outlineLvl w:val="5"/>
      </w:pPr>
      <w:r>
        <w:t>4.8.1 MDOP-berättigande</w:t>
      </w:r>
    </w:p>
    <w:p w14:paraId="2E115840" w14:textId="77777777" w:rsidR="007C66F8" w:rsidRDefault="007D504A">
      <w:pPr>
        <w:pStyle w:val="ProductList-BodyIndented"/>
      </w:pPr>
      <w:r>
        <w:t>Följande kunder har MDOP-användningsrättigheter inkluderade med Windows Software Assurance och Windows VDA och behöver inte köpa MDOP separat.</w:t>
      </w:r>
    </w:p>
    <w:p w14:paraId="2E115841" w14:textId="77777777" w:rsidR="007C66F8" w:rsidRDefault="007D504A" w:rsidP="007D504A">
      <w:pPr>
        <w:pStyle w:val="ProductList-Bullet"/>
        <w:numPr>
          <w:ilvl w:val="1"/>
          <w:numId w:val="28"/>
        </w:numPr>
      </w:pPr>
      <w:r>
        <w:t>Alla Kunder med aktiva Windows Software Assurance per användarlicens eller VDA per användarlicens.</w:t>
      </w:r>
    </w:p>
    <w:p w14:paraId="2E115842" w14:textId="77777777" w:rsidR="007C66F8" w:rsidRDefault="007D504A" w:rsidP="007D504A">
      <w:pPr>
        <w:pStyle w:val="ProductList-Bullet"/>
        <w:numPr>
          <w:ilvl w:val="1"/>
          <w:numId w:val="28"/>
        </w:numPr>
      </w:pPr>
      <w:r>
        <w:t>Kunder med avtal med ikraftträdandedatum den 1 augusti 2015 eller senare och som har aktivt Windows Software Assurance per Enhet och/eller VDA per Enhet.</w:t>
      </w:r>
    </w:p>
    <w:p w14:paraId="2E115843" w14:textId="77777777" w:rsidR="007C66F8" w:rsidRDefault="007C66F8">
      <w:pPr>
        <w:pStyle w:val="ProductList-BodyIndented"/>
      </w:pPr>
    </w:p>
    <w:p w14:paraId="2E115844" w14:textId="77777777" w:rsidR="007C66F8" w:rsidRDefault="007D504A">
      <w:pPr>
        <w:pStyle w:val="ProductList-ClauseHeading"/>
        <w:outlineLvl w:val="4"/>
      </w:pPr>
      <w:r>
        <w:t>4.9 Akademiska Program</w:t>
      </w:r>
    </w:p>
    <w:p w14:paraId="2E115845" w14:textId="77777777" w:rsidR="007C66F8" w:rsidRDefault="007D504A">
      <w:pPr>
        <w:pStyle w:val="ProductList-Body"/>
      </w:pPr>
      <w:r>
        <w:t>Följande gäller för kunder i alla Akademiska Volymlicensieringsprogram:</w:t>
      </w:r>
    </w:p>
    <w:p w14:paraId="2E115846" w14:textId="77777777" w:rsidR="007C66F8" w:rsidRDefault="007D504A">
      <w:pPr>
        <w:pStyle w:val="ProductList-SubClauseHeading"/>
        <w:outlineLvl w:val="5"/>
      </w:pPr>
      <w:r>
        <w:t>4.9.1 Rätt till Windows Enterprise LTSB</w:t>
      </w:r>
    </w:p>
    <w:p w14:paraId="2E115847" w14:textId="77777777" w:rsidR="007C66F8" w:rsidRDefault="007D504A">
      <w:pPr>
        <w:pStyle w:val="ProductList-BodyIndented"/>
      </w:pPr>
      <w:r>
        <w:t>Akademiska Institutioner med Windows Enterprise SA eller Windows Education SA får installera Windows 10 Enterprise LTSB i stället för eventuella tillåtna eviga instanser.</w:t>
      </w:r>
    </w:p>
    <w:p w14:paraId="2E115848" w14:textId="77777777" w:rsidR="007C66F8" w:rsidRDefault="007C66F8">
      <w:pPr>
        <w:pStyle w:val="ProductList-BodyIndented"/>
      </w:pPr>
    </w:p>
    <w:p w14:paraId="2E115849" w14:textId="77777777" w:rsidR="007C66F8" w:rsidRDefault="007D504A">
      <w:pPr>
        <w:pStyle w:val="ProductList-SubClauseHeading"/>
        <w:outlineLvl w:val="5"/>
      </w:pPr>
      <w:r>
        <w:t>4.9.2 Rätt till Windows 10 Enterprise eller Windows 10 Education Edition</w:t>
      </w:r>
    </w:p>
    <w:p w14:paraId="2E11584A" w14:textId="77777777" w:rsidR="007C66F8" w:rsidRDefault="007D504A">
      <w:pPr>
        <w:pStyle w:val="ProductList-BodyIndented"/>
      </w:pPr>
      <w:r>
        <w:t>Akademiska Institutioner med Software Assurance för Windows Enterprise eller Windows Education har rätt att installera och använda Windows 10 Enterprise eller Windows 10 Education.</w:t>
      </w:r>
    </w:p>
    <w:p w14:paraId="2E11584B" w14:textId="77777777" w:rsidR="007C66F8" w:rsidRDefault="007C66F8">
      <w:pPr>
        <w:pStyle w:val="ProductList-BodyIndented"/>
      </w:pPr>
    </w:p>
    <w:p w14:paraId="2E11584C" w14:textId="77777777" w:rsidR="007C66F8" w:rsidRDefault="007D504A">
      <w:pPr>
        <w:pStyle w:val="ProductList-SubClauseHeading"/>
        <w:outlineLvl w:val="5"/>
      </w:pPr>
      <w:r>
        <w:t>4.9.3 Nedgraderingsrättigheter</w:t>
      </w:r>
    </w:p>
    <w:p w14:paraId="2E11584D" w14:textId="77777777" w:rsidR="007C66F8" w:rsidRDefault="007D504A">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14:paraId="2E11584E" w14:textId="77777777" w:rsidR="007C66F8" w:rsidRDefault="007C66F8">
      <w:pPr>
        <w:pStyle w:val="ProductList-BodyIndented"/>
      </w:pPr>
    </w:p>
    <w:p w14:paraId="2E11584F" w14:textId="77777777" w:rsidR="007C66F8" w:rsidRDefault="007D504A">
      <w:pPr>
        <w:pStyle w:val="ProductList-SubClauseHeading"/>
        <w:outlineLvl w:val="5"/>
      </w:pPr>
      <w:r>
        <w:t>4.9.4 MDOP-berättigande</w:t>
      </w:r>
    </w:p>
    <w:p w14:paraId="2E115850" w14:textId="77777777" w:rsidR="007C66F8" w:rsidRDefault="007D504A">
      <w:pPr>
        <w:pStyle w:val="ProductList-BodyIndented"/>
      </w:pPr>
      <w:r>
        <w:t>Akademiska Institutioner med Software Assurance för Windows Enterprise eller Windows Education har rätt att installera och använda MDOP.</w:t>
      </w:r>
    </w:p>
    <w:p w14:paraId="2E115851" w14:textId="77777777" w:rsidR="007C66F8" w:rsidRDefault="007C66F8">
      <w:pPr>
        <w:pStyle w:val="ProductList-BodyIndented"/>
      </w:pPr>
    </w:p>
    <w:p w14:paraId="2E115852" w14:textId="77777777" w:rsidR="007C66F8" w:rsidRDefault="007D504A">
      <w:pPr>
        <w:pStyle w:val="ProductList-SubClauseHeading"/>
        <w:outlineLvl w:val="5"/>
      </w:pPr>
      <w:r>
        <w:t>4.9.5 Alternativet Windows To Go Student</w:t>
      </w:r>
    </w:p>
    <w:p w14:paraId="2E115853" w14:textId="77777777" w:rsidR="007C66F8" w:rsidRDefault="007D504A">
      <w:pPr>
        <w:pStyle w:val="ProductList-BodyIndented"/>
      </w:pPr>
      <w:r>
        <w:t>Akademiska Institutioner som väljer Student-alternativet tillåts ha högst en Windows To Go-instans per licensierad studentenhet när studenten studerar vid den institutionen.</w:t>
      </w:r>
    </w:p>
    <w:p w14:paraId="2E115854" w14:textId="77777777" w:rsidR="007C66F8" w:rsidRDefault="007C66F8">
      <w:pPr>
        <w:pStyle w:val="ProductList-BodyIndented"/>
      </w:pPr>
    </w:p>
    <w:p w14:paraId="2E115855" w14:textId="77777777" w:rsidR="007C66F8" w:rsidRDefault="007D504A">
      <w:pPr>
        <w:pStyle w:val="ProductList-ClauseHeading"/>
        <w:outlineLvl w:val="4"/>
      </w:pPr>
      <w:r>
        <w:t>4.10 Windows 10 Mobile Enterprise</w:t>
      </w:r>
    </w:p>
    <w:p w14:paraId="2E115856" w14:textId="77777777" w:rsidR="007C66F8" w:rsidRDefault="007D504A">
      <w:pPr>
        <w:pStyle w:val="ProductList-Body"/>
      </w:pPr>
      <w:r>
        <w:t>Kunder med aktiv Windows SA per Användarprenumeration eller tillägg för per Användare får installera och använda Windows 10 Mobile Enterprise på den licensierade användarens sekundära enheter.</w:t>
      </w:r>
    </w:p>
    <w:p w14:paraId="2E115857" w14:textId="77777777" w:rsidR="007C66F8" w:rsidRDefault="007C66F8">
      <w:pPr>
        <w:pStyle w:val="ProductList-Body"/>
      </w:pPr>
    </w:p>
    <w:p w14:paraId="2E115858" w14:textId="77777777" w:rsidR="007C66F8" w:rsidRDefault="007D504A">
      <w:pPr>
        <w:pStyle w:val="ProductList-ClauseHeading"/>
        <w:outlineLvl w:val="4"/>
      </w:pPr>
      <w:r>
        <w:t>4.11 Windows desktopoperativsystem – rättigheter att köra ”Klustrade HPC-applikationer”</w:t>
      </w:r>
    </w:p>
    <w:p w14:paraId="2E115859" w14:textId="77777777" w:rsidR="007C66F8" w:rsidRDefault="007D504A">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14:paraId="2E11585A" w14:textId="77777777" w:rsidR="007C66F8" w:rsidRDefault="007C66F8">
      <w:pPr>
        <w:pStyle w:val="ProductList-Body"/>
      </w:pPr>
    </w:p>
    <w:p w14:paraId="2E11585B" w14:textId="77777777" w:rsidR="007C66F8" w:rsidRDefault="007D504A">
      <w:pPr>
        <w:pStyle w:val="ProductList-ClauseHeading"/>
        <w:outlineLvl w:val="4"/>
      </w:pPr>
      <w:r>
        <w:lastRenderedPageBreak/>
        <w:t>4.12 Windows desktop-operativsystem – Windows Thin PC</w:t>
      </w:r>
    </w:p>
    <w:p w14:paraId="2E11585C" w14:textId="77777777" w:rsidR="007C66F8" w:rsidRDefault="007D504A">
      <w:pPr>
        <w:pStyle w:val="ProductList-Body"/>
      </w:pPr>
      <w:r>
        <w:t>Kunden får använda Windows Thin PC-programvaran i stället för Windows Desktop-operativsystem men endast för att köra de typer av applikationer som listas nedan.</w:t>
      </w:r>
    </w:p>
    <w:p w14:paraId="2E11585D" w14:textId="77777777" w:rsidR="007C66F8" w:rsidRDefault="007D504A" w:rsidP="007D504A">
      <w:pPr>
        <w:pStyle w:val="ProductList-Bullet"/>
        <w:numPr>
          <w:ilvl w:val="0"/>
          <w:numId w:val="29"/>
        </w:numPr>
      </w:pPr>
      <w:r>
        <w:t xml:space="preserve">säkerhet </w:t>
      </w:r>
    </w:p>
    <w:p w14:paraId="2E11585E" w14:textId="77777777" w:rsidR="007C66F8" w:rsidRDefault="007D504A" w:rsidP="007D504A">
      <w:pPr>
        <w:pStyle w:val="ProductList-Bullet"/>
        <w:numPr>
          <w:ilvl w:val="0"/>
          <w:numId w:val="29"/>
        </w:numPr>
      </w:pPr>
      <w:r>
        <w:t xml:space="preserve">hantering </w:t>
      </w:r>
    </w:p>
    <w:p w14:paraId="2E11585F" w14:textId="77777777" w:rsidR="007C66F8" w:rsidRDefault="007D504A" w:rsidP="007D504A">
      <w:pPr>
        <w:pStyle w:val="ProductList-Bullet"/>
        <w:numPr>
          <w:ilvl w:val="0"/>
          <w:numId w:val="29"/>
        </w:numPr>
      </w:pPr>
      <w:r>
        <w:t xml:space="preserve">terminalemulering </w:t>
      </w:r>
    </w:p>
    <w:p w14:paraId="2E115860" w14:textId="77777777" w:rsidR="007C66F8" w:rsidRDefault="007D504A" w:rsidP="007D504A">
      <w:pPr>
        <w:pStyle w:val="ProductList-Bullet"/>
        <w:numPr>
          <w:ilvl w:val="0"/>
          <w:numId w:val="29"/>
        </w:numPr>
      </w:pPr>
      <w:r>
        <w:t xml:space="preserve">fjärrskrivbordsteknik och liknande tekniker </w:t>
      </w:r>
    </w:p>
    <w:p w14:paraId="2E115861" w14:textId="77777777" w:rsidR="007C66F8" w:rsidRDefault="007D504A" w:rsidP="007D504A">
      <w:pPr>
        <w:pStyle w:val="ProductList-Bullet"/>
        <w:numPr>
          <w:ilvl w:val="0"/>
          <w:numId w:val="29"/>
        </w:numPr>
      </w:pPr>
      <w:r>
        <w:t xml:space="preserve">webbläsare </w:t>
      </w:r>
    </w:p>
    <w:p w14:paraId="2E115862" w14:textId="77777777" w:rsidR="007C66F8" w:rsidRDefault="007D504A" w:rsidP="007D504A">
      <w:pPr>
        <w:pStyle w:val="ProductList-Bullet"/>
        <w:numPr>
          <w:ilvl w:val="0"/>
          <w:numId w:val="29"/>
        </w:numPr>
      </w:pPr>
      <w:r>
        <w:t xml:space="preserve">mediaspelare </w:t>
      </w:r>
    </w:p>
    <w:p w14:paraId="2E115863" w14:textId="77777777" w:rsidR="007C66F8" w:rsidRDefault="007D504A" w:rsidP="007D504A">
      <w:pPr>
        <w:pStyle w:val="ProductList-Bullet"/>
        <w:numPr>
          <w:ilvl w:val="0"/>
          <w:numId w:val="29"/>
        </w:numPr>
      </w:pPr>
      <w:r>
        <w:t xml:space="preserve">snabbmeddelandeklient </w:t>
      </w:r>
    </w:p>
    <w:p w14:paraId="2E115864" w14:textId="77777777" w:rsidR="007C66F8" w:rsidRDefault="007D504A" w:rsidP="007D504A">
      <w:pPr>
        <w:pStyle w:val="ProductList-Bullet"/>
        <w:numPr>
          <w:ilvl w:val="0"/>
          <w:numId w:val="29"/>
        </w:numPr>
      </w:pPr>
      <w:r>
        <w:t xml:space="preserve">dokumentvisningsprogram </w:t>
      </w:r>
    </w:p>
    <w:p w14:paraId="2E115865" w14:textId="77777777" w:rsidR="007C66F8" w:rsidRDefault="007D504A" w:rsidP="007D504A">
      <w:pPr>
        <w:pStyle w:val="ProductList-Bullet"/>
        <w:numPr>
          <w:ilvl w:val="0"/>
          <w:numId w:val="29"/>
        </w:numPr>
      </w:pPr>
      <w:r>
        <w:t>NET Framework och Java Virtual Machine</w:t>
      </w:r>
    </w:p>
    <w:p w14:paraId="2E115866" w14:textId="77777777" w:rsidR="007C66F8" w:rsidRDefault="007D504A">
      <w:pPr>
        <w:pStyle w:val="ProductList-Body"/>
      </w:pPr>
      <w:r>
        <w:t>Kunden får använda programvaran på en annan enhet än den som programvaran först installerats på om den flyttar den motsvarande Software Assurance-täckningen till den andra enheten.</w:t>
      </w:r>
    </w:p>
    <w:p w14:paraId="2E115867" w14:textId="77777777" w:rsidR="007C66F8" w:rsidRDefault="007C66F8">
      <w:pPr>
        <w:pStyle w:val="ProductList-Body"/>
      </w:pPr>
    </w:p>
    <w:p w14:paraId="2E115868" w14:textId="77777777" w:rsidR="007C66F8" w:rsidRDefault="007D504A">
      <w:pPr>
        <w:pStyle w:val="ProductList-ClauseHeading"/>
        <w:outlineLvl w:val="4"/>
      </w:pPr>
      <w:r>
        <w:t>4.13 Software Assurance förr Windows Embedded Industry Enterprise</w:t>
      </w:r>
    </w:p>
    <w:p w14:paraId="2E115869" w14:textId="77777777" w:rsidR="007C66F8" w:rsidRDefault="007D504A">
      <w:pPr>
        <w:pStyle w:val="ProductList-Body"/>
      </w:pPr>
      <w:r>
        <w:t xml:space="preserve">Kunder med Software Assurance för Windows Embedded Industry Enterprise har samma rättigheter och begränsningar som Windows Software Assurance. </w:t>
      </w:r>
    </w:p>
    <w:p w14:paraId="2E11586A"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86B"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86D" w14:textId="77777777" w:rsidR="007C66F8" w:rsidRDefault="007C66F8">
      <w:pPr>
        <w:pStyle w:val="ProductList-Body"/>
      </w:pPr>
    </w:p>
    <w:p w14:paraId="2E11586E" w14:textId="77777777" w:rsidR="007C66F8" w:rsidRDefault="007D504A">
      <w:pPr>
        <w:pStyle w:val="ProductList-OfferingGroupHeading"/>
        <w:outlineLvl w:val="1"/>
      </w:pPr>
      <w:bookmarkStart w:id="196" w:name="_Sec619"/>
      <w:r>
        <w:t>Windows Server</w:t>
      </w:r>
      <w:bookmarkEnd w:id="196"/>
      <w:r>
        <w:fldChar w:fldCharType="begin"/>
      </w:r>
      <w:r>
        <w:instrText xml:space="preserve"> TC "</w:instrText>
      </w:r>
      <w:bookmarkStart w:id="197" w:name="_Toc454827316"/>
      <w:r>
        <w:instrText>Windows Server</w:instrText>
      </w:r>
      <w:bookmarkEnd w:id="197"/>
      <w:r>
        <w:instrText>" \l 2</w:instrText>
      </w:r>
      <w:r>
        <w:fldChar w:fldCharType="end"/>
      </w:r>
    </w:p>
    <w:p w14:paraId="2E11586F" w14:textId="77777777" w:rsidR="007C66F8" w:rsidRDefault="007D504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7317"/>
      <w:r>
        <w:instrText>Windows MultiPoint Server</w:instrText>
      </w:r>
      <w:bookmarkEnd w:id="199"/>
      <w:r>
        <w:instrText>" \l 3</w:instrText>
      </w:r>
      <w:r>
        <w:fldChar w:fldCharType="end"/>
      </w:r>
    </w:p>
    <w:p w14:paraId="2E115870" w14:textId="77777777" w:rsidR="007C66F8" w:rsidRDefault="007D504A">
      <w:pPr>
        <w:pStyle w:val="ProductList-Offering1SubSection"/>
        <w:outlineLvl w:val="3"/>
      </w:pPr>
      <w:bookmarkStart w:id="200" w:name="_Sec702"/>
      <w:r>
        <w:t>1. Programtillgänglighet</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7C66F8" w14:paraId="2E1158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115871" w14:textId="77777777" w:rsidR="007C66F8" w:rsidRDefault="007D50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2"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3"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4"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5"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6"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7"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8"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9"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A"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B"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87C"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88A" w14:textId="77777777">
        <w:tc>
          <w:tcPr>
            <w:tcW w:w="4160" w:type="dxa"/>
            <w:tcBorders>
              <w:top w:val="single" w:sz="9" w:space="0" w:color="FFFFFF"/>
              <w:left w:val="single" w:sz="9" w:space="0" w:color="FFFFFF"/>
              <w:bottom w:val="dashed" w:sz="4" w:space="0" w:color="BFBFBF"/>
              <w:right w:val="single" w:sz="9" w:space="0" w:color="FFFFFF"/>
            </w:tcBorders>
          </w:tcPr>
          <w:p w14:paraId="2E11587E" w14:textId="77777777" w:rsidR="007C66F8" w:rsidRDefault="007D504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11587F" w14:textId="77777777" w:rsidR="007C66F8" w:rsidRDefault="007D504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2E115880" w14:textId="77777777" w:rsidR="007C66F8" w:rsidRDefault="007D504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2E115881" w14:textId="77777777" w:rsidR="007C66F8" w:rsidRDefault="007D504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2E115882" w14:textId="77777777" w:rsidR="007C66F8" w:rsidRDefault="007D504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8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8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85"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8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8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8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8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897" w14:textId="77777777">
        <w:tc>
          <w:tcPr>
            <w:tcW w:w="4160" w:type="dxa"/>
            <w:tcBorders>
              <w:top w:val="dashed" w:sz="4" w:space="0" w:color="BFBFBF"/>
              <w:left w:val="single" w:sz="9" w:space="0" w:color="FFFFFF"/>
              <w:bottom w:val="dashed" w:sz="4" w:space="0" w:color="BFBFBF"/>
              <w:right w:val="single" w:sz="9" w:space="0" w:color="FFFFFF"/>
            </w:tcBorders>
          </w:tcPr>
          <w:p w14:paraId="2E11588B" w14:textId="77777777" w:rsidR="007C66F8" w:rsidRDefault="007D504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88C" w14:textId="77777777" w:rsidR="007C66F8" w:rsidRDefault="007D50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E11588D" w14:textId="77777777" w:rsidR="007C66F8" w:rsidRDefault="007D50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11588E" w14:textId="77777777" w:rsidR="007C66F8" w:rsidRDefault="007D504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E11588F" w14:textId="77777777" w:rsidR="007C66F8" w:rsidRDefault="007D50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2"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9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8A4" w14:textId="77777777">
        <w:tc>
          <w:tcPr>
            <w:tcW w:w="4160" w:type="dxa"/>
            <w:tcBorders>
              <w:top w:val="dashed" w:sz="4" w:space="0" w:color="BFBFBF"/>
              <w:left w:val="single" w:sz="9" w:space="0" w:color="FFFFFF"/>
              <w:bottom w:val="dashed" w:sz="4" w:space="0" w:color="BFBFBF"/>
              <w:right w:val="single" w:sz="9" w:space="0" w:color="FFFFFF"/>
            </w:tcBorders>
          </w:tcPr>
          <w:p w14:paraId="2E115898" w14:textId="77777777" w:rsidR="007C66F8" w:rsidRDefault="007D504A">
            <w:pPr>
              <w:pStyle w:val="ProductList-TableBody"/>
            </w:pPr>
            <w:r>
              <w:t>Windows MultiPoint Server 2012 Premium with Windows MultiPoint Server 2012 CAL (5 klienter)</w:t>
            </w:r>
            <w:r>
              <w:fldChar w:fldCharType="begin"/>
            </w:r>
            <w:r>
              <w:instrText xml:space="preserve"> XE "Windows MultiPoint Server 2012 Premium with Windows MultiPoint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E115899" w14:textId="77777777" w:rsidR="007C66F8" w:rsidRDefault="007D50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E11589A" w14:textId="77777777" w:rsidR="007C66F8" w:rsidRDefault="007D50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E11589B" w14:textId="77777777" w:rsidR="007C66F8" w:rsidRDefault="007D504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E11589C" w14:textId="77777777" w:rsidR="007C66F8" w:rsidRDefault="007D50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9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9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A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8B1" w14:textId="77777777">
        <w:tc>
          <w:tcPr>
            <w:tcW w:w="4160" w:type="dxa"/>
            <w:tcBorders>
              <w:top w:val="dashed" w:sz="4" w:space="0" w:color="BFBFBF"/>
              <w:left w:val="single" w:sz="9" w:space="0" w:color="FFFFFF"/>
              <w:bottom w:val="dashed" w:sz="4" w:space="0" w:color="BFBFBF"/>
              <w:right w:val="single" w:sz="9" w:space="0" w:color="FFFFFF"/>
            </w:tcBorders>
          </w:tcPr>
          <w:p w14:paraId="2E1158A5" w14:textId="77777777" w:rsidR="007C66F8" w:rsidRDefault="007D504A">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E1158A6" w14:textId="77777777" w:rsidR="007C66F8" w:rsidRDefault="007D50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E1158A7" w14:textId="77777777" w:rsidR="007C66F8" w:rsidRDefault="007D50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E1158A8" w14:textId="77777777" w:rsidR="007C66F8" w:rsidRDefault="007D504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E1158A9" w14:textId="77777777" w:rsidR="007C66F8" w:rsidRDefault="007D50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A"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A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A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A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8BE" w14:textId="77777777">
        <w:tc>
          <w:tcPr>
            <w:tcW w:w="4160" w:type="dxa"/>
            <w:tcBorders>
              <w:top w:val="dashed" w:sz="4" w:space="0" w:color="BFBFBF"/>
              <w:left w:val="single" w:sz="9" w:space="0" w:color="FFFFFF"/>
              <w:bottom w:val="dashed" w:sz="4" w:space="0" w:color="BFBFBF"/>
              <w:right w:val="single" w:sz="9" w:space="0" w:color="FFFFFF"/>
            </w:tcBorders>
          </w:tcPr>
          <w:p w14:paraId="2E1158B2" w14:textId="77777777" w:rsidR="007C66F8" w:rsidRDefault="007D504A">
            <w:pPr>
              <w:pStyle w:val="ProductList-TableBody"/>
            </w:pPr>
            <w:r>
              <w:t>Windows MultiPoint Server 2012 CAL</w:t>
            </w:r>
            <w:r>
              <w:fldChar w:fldCharType="begin"/>
            </w:r>
            <w:r>
              <w:instrText xml:space="preserve"> XE "Windows MultiPoint Server 2012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E1158B3" w14:textId="77777777" w:rsidR="007C66F8" w:rsidRDefault="007D50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E1158B4" w14:textId="77777777" w:rsidR="007C66F8" w:rsidRDefault="007D50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158B5"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8B6"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8"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9"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B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B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p>
        </w:tc>
      </w:tr>
      <w:tr w:rsidR="007C66F8" w14:paraId="2E1158CB" w14:textId="77777777">
        <w:tc>
          <w:tcPr>
            <w:tcW w:w="4160" w:type="dxa"/>
            <w:tcBorders>
              <w:top w:val="dashed" w:sz="4" w:space="0" w:color="BFBFBF"/>
              <w:left w:val="single" w:sz="9" w:space="0" w:color="FFFFFF"/>
              <w:bottom w:val="none" w:sz="4" w:space="0" w:color="000000"/>
              <w:right w:val="single" w:sz="9" w:space="0" w:color="FFFFFF"/>
            </w:tcBorders>
          </w:tcPr>
          <w:p w14:paraId="2E1158BF" w14:textId="77777777" w:rsidR="007C66F8" w:rsidRDefault="007D504A">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och Användare)</w:t>
            </w:r>
          </w:p>
        </w:tc>
        <w:tc>
          <w:tcPr>
            <w:tcW w:w="620" w:type="dxa"/>
            <w:tcBorders>
              <w:top w:val="dashed" w:sz="4" w:space="0" w:color="BFBFBF"/>
              <w:left w:val="single" w:sz="9" w:space="0" w:color="FFFFFF"/>
              <w:bottom w:val="none" w:sz="4" w:space="0" w:color="000000"/>
              <w:right w:val="single" w:sz="9" w:space="0" w:color="FFFFFF"/>
            </w:tcBorders>
          </w:tcPr>
          <w:p w14:paraId="2E1158C0" w14:textId="77777777" w:rsidR="007C66F8" w:rsidRDefault="007D504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2E1158C1" w14:textId="77777777" w:rsidR="007C66F8" w:rsidRDefault="007D504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2E1158C2"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2E1158C3"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C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C5"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C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C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8C8"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C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8C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8CC" w14:textId="77777777" w:rsidR="007C66F8" w:rsidRDefault="007D504A">
      <w:pPr>
        <w:pStyle w:val="ProductList-Offering1SubSection"/>
        <w:outlineLvl w:val="3"/>
      </w:pPr>
      <w:bookmarkStart w:id="201" w:name="_Sec757"/>
      <w:r>
        <w:t>2. Produktvillkor</w:t>
      </w:r>
      <w:bookmarkEnd w:id="201"/>
    </w:p>
    <w:tbl>
      <w:tblPr>
        <w:tblStyle w:val="PURTable"/>
        <w:tblW w:w="0" w:type="dxa"/>
        <w:tblLook w:val="04A0" w:firstRow="1" w:lastRow="0" w:firstColumn="1" w:lastColumn="0" w:noHBand="0" w:noVBand="1"/>
      </w:tblPr>
      <w:tblGrid>
        <w:gridCol w:w="3537"/>
        <w:gridCol w:w="3672"/>
        <w:gridCol w:w="3581"/>
      </w:tblGrid>
      <w:tr w:rsidR="007C66F8" w14:paraId="2E115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8CD"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2E1158CE"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8CF" w14:textId="77777777" w:rsidR="007C66F8" w:rsidRDefault="007D504A">
            <w:pPr>
              <w:pStyle w:val="ProductList-TableBody"/>
            </w:pPr>
            <w:r>
              <w:rPr>
                <w:color w:val="404040"/>
              </w:rPr>
              <w:t>Nedgraderingar: Ej tillämpligt</w:t>
            </w:r>
          </w:p>
        </w:tc>
      </w:tr>
      <w:tr w:rsidR="007C66F8" w14:paraId="2E115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1"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2"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3" w14:textId="77777777" w:rsidR="007C66F8" w:rsidRDefault="007D504A">
            <w:pPr>
              <w:pStyle w:val="ProductList-TableBody"/>
            </w:pPr>
            <w:r>
              <w:rPr>
                <w:color w:val="404040"/>
              </w:rPr>
              <w:t>Förutsättningar (SA): Ej tillämpligt</w:t>
            </w:r>
          </w:p>
        </w:tc>
      </w:tr>
      <w:tr w:rsidR="007C66F8" w14:paraId="2E115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5"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6"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7" w14:textId="77777777" w:rsidR="007C66F8" w:rsidRDefault="007D504A">
            <w:pPr>
              <w:pStyle w:val="ProductList-TableBody"/>
            </w:pPr>
            <w:r>
              <w:rPr>
                <w:color w:val="404040"/>
              </w:rPr>
              <w:t>Minskning Möjlig: Ej tillämpligt</w:t>
            </w:r>
          </w:p>
        </w:tc>
      </w:tr>
      <w:tr w:rsidR="007C66F8" w14:paraId="2E115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9"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A"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B" w14:textId="77777777" w:rsidR="007C66F8" w:rsidRDefault="007D504A">
            <w:pPr>
              <w:pStyle w:val="ProductList-TableBody"/>
            </w:pPr>
            <w:r>
              <w:rPr>
                <w:color w:val="404040"/>
              </w:rPr>
              <w:t>True-Up Möjlig: Ej tillämpligt</w:t>
            </w:r>
          </w:p>
        </w:tc>
      </w:tr>
      <w:tr w:rsidR="007C66F8" w14:paraId="2E115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D"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E"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DF" w14:textId="77777777" w:rsidR="007C66F8" w:rsidRDefault="007C66F8">
            <w:pPr>
              <w:pStyle w:val="ProductList-TableBody"/>
            </w:pPr>
          </w:p>
        </w:tc>
      </w:tr>
    </w:tbl>
    <w:p w14:paraId="2E1158E1" w14:textId="77777777" w:rsidR="007C66F8" w:rsidRDefault="007D504A">
      <w:pPr>
        <w:pStyle w:val="ProductList-Offering1SubSection"/>
        <w:outlineLvl w:val="3"/>
      </w:pPr>
      <w:bookmarkStart w:id="202" w:name="_Sec800"/>
      <w:r>
        <w:t>3. Användningsrättigheter</w:t>
      </w:r>
      <w:bookmarkEnd w:id="202"/>
    </w:p>
    <w:tbl>
      <w:tblPr>
        <w:tblStyle w:val="PURTable"/>
        <w:tblW w:w="0" w:type="dxa"/>
        <w:tblLook w:val="04A0" w:firstRow="1" w:lastRow="0" w:firstColumn="1" w:lastColumn="0" w:noHBand="0" w:noVBand="1"/>
      </w:tblPr>
      <w:tblGrid>
        <w:gridCol w:w="3581"/>
        <w:gridCol w:w="3591"/>
        <w:gridCol w:w="3618"/>
      </w:tblGrid>
      <w:tr w:rsidR="007C66F8" w14:paraId="2E115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8E2"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1158E3"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58E4"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C66F8" w14:paraId="2E1158E9" w14:textId="77777777">
        <w:tc>
          <w:tcPr>
            <w:tcW w:w="4040" w:type="dxa"/>
            <w:tcBorders>
              <w:top w:val="single" w:sz="4" w:space="0" w:color="000000"/>
              <w:left w:val="single" w:sz="4" w:space="0" w:color="000000"/>
              <w:bottom w:val="single" w:sz="4" w:space="0" w:color="000000"/>
              <w:right w:val="single" w:sz="4" w:space="0" w:color="000000"/>
            </w:tcBorders>
          </w:tcPr>
          <w:p w14:paraId="2E1158E6"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E1158E7"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E8" w14:textId="77777777" w:rsidR="007C66F8" w:rsidRDefault="007D504A">
            <w:pPr>
              <w:pStyle w:val="ProductList-TableBody"/>
            </w:pPr>
            <w:r>
              <w:rPr>
                <w:color w:val="404040"/>
              </w:rPr>
              <w:t>Tekniker som ingår: Ej tillämpligt</w:t>
            </w:r>
          </w:p>
        </w:tc>
      </w:tr>
      <w:tr w:rsidR="007C66F8" w14:paraId="2E1158ED" w14:textId="77777777">
        <w:tc>
          <w:tcPr>
            <w:tcW w:w="4040" w:type="dxa"/>
            <w:tcBorders>
              <w:top w:val="single" w:sz="4" w:space="0" w:color="000000"/>
              <w:left w:val="single" w:sz="4" w:space="0" w:color="000000"/>
              <w:bottom w:val="single" w:sz="4" w:space="0" w:color="000000"/>
              <w:right w:val="single" w:sz="4" w:space="0" w:color="000000"/>
            </w:tcBorders>
          </w:tcPr>
          <w:p w14:paraId="2E1158EA"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EB"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8EC" w14:textId="77777777" w:rsidR="007C66F8" w:rsidRDefault="007C66F8">
            <w:pPr>
              <w:pStyle w:val="ProductList-TableBody"/>
            </w:pPr>
          </w:p>
        </w:tc>
      </w:tr>
    </w:tbl>
    <w:p w14:paraId="2E1158EE" w14:textId="77777777" w:rsidR="007C66F8" w:rsidRDefault="007C66F8">
      <w:pPr>
        <w:pStyle w:val="ProductList-Body"/>
      </w:pPr>
    </w:p>
    <w:p w14:paraId="2E1158EF" w14:textId="77777777" w:rsidR="007C66F8" w:rsidRDefault="007D504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8"/>
        <w:gridCol w:w="3576"/>
        <w:gridCol w:w="3576"/>
      </w:tblGrid>
      <w:tr w:rsidR="007C66F8" w14:paraId="2E115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8F0" w14:textId="77777777" w:rsidR="007C66F8" w:rsidRDefault="007D504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1158F1" w14:textId="77777777" w:rsidR="007C66F8" w:rsidRDefault="007D504A">
            <w:pPr>
              <w:pStyle w:val="ProductList-TableBody"/>
            </w:pPr>
            <w:r>
              <w:t>Windows MultiPoint Server 2012 CAL och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1158F2" w14:textId="77777777" w:rsidR="007C66F8" w:rsidRDefault="007D504A">
            <w:pPr>
              <w:pStyle w:val="ProductList-TableBody"/>
            </w:pPr>
            <w:r>
              <w:t xml:space="preserve">Windows MultiPoint Server 2012 CAL och </w:t>
            </w:r>
          </w:p>
          <w:p w14:paraId="2E1158F3" w14:textId="77777777" w:rsidR="007C66F8" w:rsidRDefault="007D504A">
            <w:pPr>
              <w:pStyle w:val="ProductList-TableBody"/>
            </w:pPr>
            <w:r>
              <w:t xml:space="preserve">Licens som är Likvärdig CAL (se </w:t>
            </w:r>
            <w:hyperlink w:anchor="_Sec591">
              <w:r>
                <w:rPr>
                  <w:color w:val="00467F"/>
                  <w:u w:val="single"/>
                </w:rPr>
                <w:t>Bilaga A</w:t>
              </w:r>
            </w:hyperlink>
            <w:r>
              <w:t>)</w:t>
            </w:r>
          </w:p>
        </w:tc>
      </w:tr>
    </w:tbl>
    <w:p w14:paraId="2E1158F5" w14:textId="77777777" w:rsidR="007C66F8" w:rsidRDefault="007C66F8">
      <w:pPr>
        <w:pStyle w:val="ProductList-Body"/>
      </w:pPr>
    </w:p>
    <w:p w14:paraId="2E1158F6" w14:textId="77777777" w:rsidR="007C66F8" w:rsidRDefault="007D504A">
      <w:pPr>
        <w:pStyle w:val="ProductList-SubClauseHeading"/>
        <w:outlineLvl w:val="5"/>
      </w:pPr>
      <w:r>
        <w:lastRenderedPageBreak/>
        <w:t>3.1.1 Ytterligare Funktioner Kopplade till Windows Server 2012 Active Directory Rights Management Services CAL</w:t>
      </w:r>
    </w:p>
    <w:p w14:paraId="2E1158F7" w14:textId="77777777" w:rsidR="007C66F8" w:rsidRDefault="007D504A">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492"/>
        <w:gridCol w:w="3439"/>
      </w:tblGrid>
      <w:tr w:rsidR="007C66F8" w14:paraId="2E115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8F8"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58F9" w14:textId="77777777" w:rsidR="007C66F8" w:rsidRDefault="007D504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1158FA" w14:textId="77777777" w:rsidR="007C66F8" w:rsidRDefault="007D504A">
            <w:pPr>
              <w:pStyle w:val="ProductList-TableBody"/>
            </w:pPr>
            <w:r>
              <w:t xml:space="preserve">Licens som är Likvärdig CAL (se </w:t>
            </w:r>
            <w:hyperlink w:anchor="_Sec591">
              <w:r>
                <w:rPr>
                  <w:color w:val="00467F"/>
                  <w:u w:val="single"/>
                </w:rPr>
                <w:t>Bilaga A</w:t>
              </w:r>
            </w:hyperlink>
            <w:r>
              <w:t>)</w:t>
            </w:r>
          </w:p>
        </w:tc>
      </w:tr>
    </w:tbl>
    <w:p w14:paraId="2E1158FC" w14:textId="77777777" w:rsidR="007C66F8" w:rsidRDefault="007C66F8">
      <w:pPr>
        <w:pStyle w:val="ProductList-BodyIndented"/>
      </w:pPr>
    </w:p>
    <w:p w14:paraId="2E1158FD" w14:textId="77777777" w:rsidR="007C66F8" w:rsidRDefault="007D504A">
      <w:pPr>
        <w:pStyle w:val="ProductList-ClauseHeading"/>
        <w:outlineLvl w:val="4"/>
      </w:pPr>
      <w:r>
        <w:t>3.2 Köra Instanser av Programvaran</w:t>
      </w:r>
    </w:p>
    <w:p w14:paraId="2E1158FE" w14:textId="77777777" w:rsidR="007C66F8" w:rsidRDefault="007D504A">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2E1158FF" w14:textId="77777777" w:rsidR="007C66F8" w:rsidRDefault="007C66F8">
      <w:pPr>
        <w:pStyle w:val="ProductList-Body"/>
      </w:pPr>
    </w:p>
    <w:p w14:paraId="2E115900" w14:textId="77777777" w:rsidR="007C66F8" w:rsidRDefault="007D504A">
      <w:pPr>
        <w:pStyle w:val="ProductList-ClauseHeading"/>
        <w:outlineLvl w:val="4"/>
      </w:pPr>
      <w:r>
        <w:t>3.3 Åtkomstlicenser</w:t>
      </w:r>
    </w:p>
    <w:p w14:paraId="2E115901" w14:textId="77777777" w:rsidR="007C66F8" w:rsidRDefault="007D504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E115902" w14:textId="77777777" w:rsidR="007C66F8" w:rsidRDefault="007C66F8">
      <w:pPr>
        <w:pStyle w:val="ProductList-Body"/>
      </w:pPr>
    </w:p>
    <w:p w14:paraId="2E115903" w14:textId="77777777" w:rsidR="007C66F8" w:rsidRDefault="007D504A">
      <w:pPr>
        <w:pStyle w:val="ProductList-ClauseHeading"/>
        <w:outlineLvl w:val="4"/>
      </w:pPr>
      <w:r>
        <w:t>3.4 Windows MultiPoint Server 2012 Connector</w:t>
      </w:r>
    </w:p>
    <w:p w14:paraId="2E115904" w14:textId="77777777" w:rsidR="007C66F8" w:rsidRDefault="007D504A">
      <w:pPr>
        <w:pStyle w:val="ProductList-Body"/>
      </w:pPr>
      <w:r>
        <w:t>Kunden får installera och använda Windows Server 2012 MultiPoint Connector-programvaran på valfri enhet som är licensierad för åtkomst till Windows Server 2012</w:t>
      </w:r>
      <w:r>
        <w:fldChar w:fldCharType="begin"/>
      </w:r>
      <w:r>
        <w:instrText xml:space="preserve"> XE "Windows Server 2012" </w:instrText>
      </w:r>
      <w:r>
        <w:fldChar w:fldCharType="end"/>
      </w:r>
      <w:r>
        <w:t>. Den får endast använda denna programvara för att få åtkomst till MultiPoint Server-programvaran. Om den bereder sig åtkomst till serverprogramvaran från denna enhet endast för att använda MultiPoint Dashboard behöver den ingen MultiPoint Server-CAL.</w:t>
      </w:r>
    </w:p>
    <w:p w14:paraId="2E115905" w14:textId="77777777" w:rsidR="007C66F8" w:rsidRDefault="007C66F8">
      <w:pPr>
        <w:pStyle w:val="ProductList-Body"/>
      </w:pPr>
    </w:p>
    <w:p w14:paraId="2E115906" w14:textId="77777777" w:rsidR="007C66F8" w:rsidRDefault="007D504A">
      <w:pPr>
        <w:pStyle w:val="ProductList-ClauseHeading"/>
        <w:outlineLvl w:val="4"/>
      </w:pPr>
      <w:r>
        <w:t>3.5 Tilläggsprogramvara</w:t>
      </w:r>
    </w:p>
    <w:p w14:paraId="2E115907" w14:textId="77777777" w:rsidR="007C66F8" w:rsidRDefault="007D504A">
      <w:pPr>
        <w:pStyle w:val="ProductList-Body"/>
      </w:pPr>
      <w:r>
        <w:t xml:space="preserve">En lista med Tilläggsprogramvara finns på </w:t>
      </w:r>
      <w:hyperlink r:id="rId76">
        <w:r>
          <w:rPr>
            <w:color w:val="00467F"/>
            <w:u w:val="single"/>
          </w:rPr>
          <w:t>http://go.microsoft.com/fwlink/?LinkId=245856</w:t>
        </w:r>
      </w:hyperlink>
      <w:r>
        <w:t>.</w:t>
      </w:r>
    </w:p>
    <w:p w14:paraId="2E115908" w14:textId="77777777" w:rsidR="007C66F8" w:rsidRDefault="007D504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49"/>
        <w:gridCol w:w="3556"/>
      </w:tblGrid>
      <w:tr w:rsidR="007C66F8" w14:paraId="2E115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909"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90A"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90B" w14:textId="77777777" w:rsidR="007C66F8" w:rsidRDefault="007D504A">
            <w:pPr>
              <w:pStyle w:val="ProductList-TableBody"/>
            </w:pPr>
            <w:r>
              <w:rPr>
                <w:color w:val="404040"/>
              </w:rPr>
              <w:t>Övertagande Rättigheter: Ej tillämpligt</w:t>
            </w:r>
          </w:p>
        </w:tc>
      </w:tr>
      <w:tr w:rsidR="007C66F8" w14:paraId="2E115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0D" w14:textId="77777777" w:rsidR="007C66F8" w:rsidRDefault="007D504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0E"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0F" w14:textId="77777777" w:rsidR="007C66F8" w:rsidRDefault="007D504A">
            <w:pPr>
              <w:pStyle w:val="ProductList-TableBody"/>
            </w:pPr>
            <w:r>
              <w:rPr>
                <w:color w:val="404040"/>
              </w:rPr>
              <w:t>Glidande Rättigheter: Ej tillämpligt</w:t>
            </w:r>
          </w:p>
        </w:tc>
      </w:tr>
      <w:tr w:rsidR="007C66F8" w14:paraId="2E115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11" w14:textId="77777777" w:rsidR="007C66F8" w:rsidRDefault="007D504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12"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13" w14:textId="77777777" w:rsidR="007C66F8" w:rsidRDefault="007C66F8">
            <w:pPr>
              <w:pStyle w:val="ProductList-TableBody"/>
            </w:pPr>
          </w:p>
        </w:tc>
      </w:tr>
    </w:tbl>
    <w:p w14:paraId="2E11591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91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918" w14:textId="77777777" w:rsidR="007C66F8" w:rsidRDefault="007C66F8">
      <w:pPr>
        <w:pStyle w:val="ProductList-Body"/>
      </w:pPr>
    </w:p>
    <w:p w14:paraId="2E115919" w14:textId="77777777" w:rsidR="007C66F8" w:rsidRDefault="007D504A">
      <w:pPr>
        <w:pStyle w:val="ProductList-Offering2HeadingNoBorder"/>
        <w:outlineLvl w:val="2"/>
      </w:pPr>
      <w:bookmarkStart w:id="204" w:name="_Sec655"/>
      <w:r>
        <w:t>Windows Server</w:t>
      </w:r>
      <w:bookmarkEnd w:id="204"/>
      <w:r>
        <w:fldChar w:fldCharType="begin"/>
      </w:r>
      <w:r>
        <w:instrText xml:space="preserve"> TC "</w:instrText>
      </w:r>
      <w:bookmarkStart w:id="205" w:name="_Toc454827318"/>
      <w:r>
        <w:instrText>Windows Server</w:instrText>
      </w:r>
      <w:bookmarkEnd w:id="205"/>
      <w:r>
        <w:instrText>" \l 3</w:instrText>
      </w:r>
      <w:r>
        <w:fldChar w:fldCharType="end"/>
      </w:r>
    </w:p>
    <w:p w14:paraId="2E11591A" w14:textId="77777777" w:rsidR="007C66F8" w:rsidRDefault="007D504A">
      <w:pPr>
        <w:pStyle w:val="ProductList-Offering1SubSection"/>
        <w:outlineLvl w:val="3"/>
      </w:pPr>
      <w:bookmarkStart w:id="206" w:name="_Sec703"/>
      <w:r>
        <w:t>1. Programtillgänglighet</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C66F8" w14:paraId="2E115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11591B" w14:textId="77777777" w:rsidR="007C66F8" w:rsidRDefault="007D50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1C" w14:textId="77777777" w:rsidR="007C66F8" w:rsidRDefault="007D504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1D" w14:textId="77777777" w:rsidR="007C66F8" w:rsidRDefault="007D50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1E" w14:textId="77777777" w:rsidR="007C66F8" w:rsidRDefault="007D504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1F" w14:textId="77777777" w:rsidR="007C66F8" w:rsidRDefault="007D50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1592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934" w14:textId="77777777">
        <w:tc>
          <w:tcPr>
            <w:tcW w:w="4160" w:type="dxa"/>
            <w:tcBorders>
              <w:top w:val="single" w:sz="9" w:space="0" w:color="FFFFFF"/>
              <w:left w:val="single" w:sz="9" w:space="0" w:color="FFFFFF"/>
              <w:bottom w:val="dashed" w:sz="4" w:space="0" w:color="BFBFBF"/>
              <w:right w:val="single" w:sz="9" w:space="0" w:color="FFFFFF"/>
            </w:tcBorders>
          </w:tcPr>
          <w:p w14:paraId="2E115928" w14:textId="77777777" w:rsidR="007C66F8" w:rsidRDefault="007D504A">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E115929" w14:textId="77777777" w:rsidR="007C66F8" w:rsidRDefault="007D504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2E11592A"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11592B" w14:textId="77777777" w:rsidR="007C66F8" w:rsidRDefault="007D50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11592C"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2D"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2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2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3"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941" w14:textId="77777777">
        <w:tc>
          <w:tcPr>
            <w:tcW w:w="4160" w:type="dxa"/>
            <w:tcBorders>
              <w:top w:val="dashed" w:sz="4" w:space="0" w:color="BFBFBF"/>
              <w:left w:val="single" w:sz="9" w:space="0" w:color="FFFFFF"/>
              <w:bottom w:val="dashed" w:sz="4" w:space="0" w:color="BFBFBF"/>
              <w:right w:val="single" w:sz="9" w:space="0" w:color="FFFFFF"/>
            </w:tcBorders>
          </w:tcPr>
          <w:p w14:paraId="2E115935" w14:textId="77777777" w:rsidR="007C66F8" w:rsidRDefault="007D504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936" w14:textId="77777777" w:rsidR="007C66F8" w:rsidRDefault="007D50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E115937" w14:textId="77777777" w:rsidR="007C66F8" w:rsidRDefault="007D50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15938"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939"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E" w14:textId="77777777" w:rsidR="007C66F8" w:rsidRDefault="007D50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3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0"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94F" w14:textId="77777777">
        <w:tc>
          <w:tcPr>
            <w:tcW w:w="4160" w:type="dxa"/>
            <w:tcBorders>
              <w:top w:val="dashed" w:sz="4" w:space="0" w:color="BFBFBF"/>
              <w:left w:val="single" w:sz="9" w:space="0" w:color="FFFFFF"/>
              <w:bottom w:val="dashed" w:sz="4" w:space="0" w:color="BFBFBF"/>
              <w:right w:val="single" w:sz="9" w:space="0" w:color="FFFFFF"/>
            </w:tcBorders>
          </w:tcPr>
          <w:p w14:paraId="2E115942" w14:textId="77777777" w:rsidR="007C66F8" w:rsidRDefault="007D504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E115943" w14:textId="77777777" w:rsidR="007C66F8" w:rsidRDefault="007D50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E115944" w14:textId="77777777" w:rsidR="007C66F8" w:rsidRDefault="007D50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15945" w14:textId="77777777" w:rsidR="007C66F8" w:rsidRDefault="007D50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15946" w14:textId="77777777" w:rsidR="007C66F8" w:rsidRDefault="007D50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8"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9"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4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E11594E"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95C" w14:textId="77777777">
        <w:tc>
          <w:tcPr>
            <w:tcW w:w="4160" w:type="dxa"/>
            <w:tcBorders>
              <w:top w:val="dashed" w:sz="4" w:space="0" w:color="BFBFBF"/>
              <w:left w:val="single" w:sz="9" w:space="0" w:color="FFFFFF"/>
              <w:bottom w:val="dashed" w:sz="4" w:space="0" w:color="BFBFBF"/>
              <w:right w:val="single" w:sz="9" w:space="0" w:color="FFFFFF"/>
            </w:tcBorders>
          </w:tcPr>
          <w:p w14:paraId="2E115950" w14:textId="77777777" w:rsidR="007C66F8" w:rsidRDefault="007D504A">
            <w:pPr>
              <w:pStyle w:val="ProductList-TableBody"/>
            </w:pPr>
            <w:r>
              <w:rPr>
                <w:color w:val="000000"/>
              </w:rPr>
              <w:t>Extern anslutning för Windows Server 2012 Remote Desktop</w:t>
            </w:r>
            <w:r>
              <w:fldChar w:fldCharType="begin"/>
            </w:r>
            <w:r>
              <w:instrText xml:space="preserve"> XE "Extern anslutning för Windows Server 2012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951" w14:textId="77777777" w:rsidR="007C66F8" w:rsidRDefault="007D50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E115952" w14:textId="77777777" w:rsidR="007C66F8" w:rsidRDefault="007D50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115953" w14:textId="77777777" w:rsidR="007C66F8" w:rsidRDefault="007D50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E115954" w14:textId="77777777" w:rsidR="007C66F8" w:rsidRDefault="007D50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5"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6"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5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969" w14:textId="77777777">
        <w:tc>
          <w:tcPr>
            <w:tcW w:w="4160" w:type="dxa"/>
            <w:tcBorders>
              <w:top w:val="dashed" w:sz="4" w:space="0" w:color="BFBFBF"/>
              <w:left w:val="single" w:sz="9" w:space="0" w:color="FFFFFF"/>
              <w:bottom w:val="dashed" w:sz="4" w:space="0" w:color="BFBFBF"/>
              <w:right w:val="single" w:sz="9" w:space="0" w:color="FFFFFF"/>
            </w:tcBorders>
          </w:tcPr>
          <w:p w14:paraId="2E11595D" w14:textId="77777777" w:rsidR="007C66F8" w:rsidRDefault="007D504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95E" w14:textId="77777777" w:rsidR="007C66F8" w:rsidRDefault="007D50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11595F" w14:textId="77777777" w:rsidR="007C66F8" w:rsidRDefault="007D50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115960" w14:textId="77777777" w:rsidR="007C66F8" w:rsidRDefault="007D50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E115961" w14:textId="77777777" w:rsidR="007C66F8" w:rsidRDefault="007D50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2"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4"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976" w14:textId="77777777">
        <w:tc>
          <w:tcPr>
            <w:tcW w:w="4160" w:type="dxa"/>
            <w:tcBorders>
              <w:top w:val="dashed" w:sz="4" w:space="0" w:color="BFBFBF"/>
              <w:left w:val="single" w:sz="9" w:space="0" w:color="FFFFFF"/>
              <w:bottom w:val="dashed" w:sz="4" w:space="0" w:color="BFBFBF"/>
              <w:right w:val="single" w:sz="9" w:space="0" w:color="FFFFFF"/>
            </w:tcBorders>
          </w:tcPr>
          <w:p w14:paraId="2E11596A" w14:textId="77777777" w:rsidR="007C66F8" w:rsidRDefault="007D504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96B" w14:textId="77777777" w:rsidR="007C66F8" w:rsidRDefault="007D50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11596C" w14:textId="77777777" w:rsidR="007C66F8" w:rsidRDefault="007D50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11596D" w14:textId="77777777" w:rsidR="007C66F8" w:rsidRDefault="007D50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11596E" w14:textId="77777777" w:rsidR="007C66F8" w:rsidRDefault="007D50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6F"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970"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971"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15973"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983" w14:textId="77777777">
        <w:tc>
          <w:tcPr>
            <w:tcW w:w="4160" w:type="dxa"/>
            <w:tcBorders>
              <w:top w:val="dashed" w:sz="4" w:space="0" w:color="BFBFBF"/>
              <w:left w:val="single" w:sz="9" w:space="0" w:color="FFFFFF"/>
              <w:bottom w:val="dashed" w:sz="4" w:space="0" w:color="BFBFBF"/>
              <w:right w:val="single" w:sz="9" w:space="0" w:color="FFFFFF"/>
            </w:tcBorders>
          </w:tcPr>
          <w:p w14:paraId="2E115977" w14:textId="77777777" w:rsidR="007C66F8" w:rsidRDefault="007D504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978" w14:textId="77777777" w:rsidR="007C66F8" w:rsidRDefault="007D50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115979" w14:textId="77777777" w:rsidR="007C66F8" w:rsidRDefault="007D504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E11597A" w14:textId="77777777" w:rsidR="007C66F8" w:rsidRDefault="007D504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2E11597B" w14:textId="77777777" w:rsidR="007C66F8" w:rsidRDefault="007D504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C"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D"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E"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7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990" w14:textId="77777777">
        <w:tc>
          <w:tcPr>
            <w:tcW w:w="4160" w:type="dxa"/>
            <w:tcBorders>
              <w:top w:val="dashed" w:sz="4" w:space="0" w:color="BFBFBF"/>
              <w:left w:val="single" w:sz="9" w:space="0" w:color="FFFFFF"/>
              <w:bottom w:val="dashed" w:sz="4" w:space="0" w:color="BFBFBF"/>
              <w:right w:val="single" w:sz="9" w:space="0" w:color="FFFFFF"/>
            </w:tcBorders>
          </w:tcPr>
          <w:p w14:paraId="2E115984" w14:textId="77777777" w:rsidR="007C66F8" w:rsidRDefault="007D504A">
            <w:pPr>
              <w:pStyle w:val="ProductList-TableBody"/>
            </w:pPr>
            <w:r>
              <w:rPr>
                <w:color w:val="000000"/>
              </w:rPr>
              <w:t>Externa Anslutningar för Windows Server 2012 Active Directory Rights Management Services</w:t>
            </w:r>
            <w:r>
              <w:fldChar w:fldCharType="begin"/>
            </w:r>
            <w:r>
              <w:instrText xml:space="preserve"> XE "Externa Anslutningar för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5985" w14:textId="77777777" w:rsidR="007C66F8" w:rsidRDefault="007D50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E115986" w14:textId="77777777" w:rsidR="007C66F8" w:rsidRDefault="007D50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E115987" w14:textId="77777777" w:rsidR="007C66F8" w:rsidRDefault="007D50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115988" w14:textId="77777777" w:rsidR="007C66F8" w:rsidRDefault="007D50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9"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A"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B"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8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99D" w14:textId="77777777">
        <w:tc>
          <w:tcPr>
            <w:tcW w:w="4160" w:type="dxa"/>
            <w:tcBorders>
              <w:top w:val="dashed" w:sz="4" w:space="0" w:color="BFBFBF"/>
              <w:left w:val="single" w:sz="9" w:space="0" w:color="FFFFFF"/>
              <w:bottom w:val="none" w:sz="4" w:space="0" w:color="000000"/>
              <w:right w:val="single" w:sz="9" w:space="0" w:color="FFFFFF"/>
            </w:tcBorders>
          </w:tcPr>
          <w:p w14:paraId="2E115991" w14:textId="77777777" w:rsidR="007C66F8" w:rsidRDefault="007D504A">
            <w:pPr>
              <w:pStyle w:val="ProductList-TableBody"/>
            </w:pPr>
            <w:r>
              <w:rPr>
                <w:color w:val="000000"/>
              </w:rPr>
              <w:t>Extern anslutning för Windows Server 2012</w:t>
            </w:r>
            <w:r>
              <w:fldChar w:fldCharType="begin"/>
            </w:r>
            <w:r>
              <w:instrText xml:space="preserve"> XE "Extern anslutning för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E115992" w14:textId="77777777" w:rsidR="007C66F8" w:rsidRDefault="007D504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2E115993" w14:textId="77777777" w:rsidR="007C66F8" w:rsidRDefault="007D504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2E115994" w14:textId="77777777" w:rsidR="007C66F8" w:rsidRDefault="007D504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2E115995" w14:textId="77777777" w:rsidR="007C66F8" w:rsidRDefault="007D50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6"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7"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8" w14:textId="77777777" w:rsidR="007C66F8" w:rsidRDefault="007C66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9"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599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99E" w14:textId="77777777" w:rsidR="007C66F8" w:rsidRDefault="007D504A">
      <w:pPr>
        <w:pStyle w:val="ProductList-Offering1SubSection"/>
        <w:outlineLvl w:val="3"/>
      </w:pPr>
      <w:bookmarkStart w:id="207" w:name="_Sec758"/>
      <w:r>
        <w:t>2. Produktvillkor</w:t>
      </w:r>
      <w:bookmarkEnd w:id="207"/>
    </w:p>
    <w:tbl>
      <w:tblPr>
        <w:tblStyle w:val="PURTable"/>
        <w:tblW w:w="0" w:type="dxa"/>
        <w:tblLook w:val="04A0" w:firstRow="1" w:lastRow="0" w:firstColumn="1" w:lastColumn="0" w:noHBand="0" w:noVBand="1"/>
      </w:tblPr>
      <w:tblGrid>
        <w:gridCol w:w="3541"/>
        <w:gridCol w:w="3670"/>
        <w:gridCol w:w="3579"/>
      </w:tblGrid>
      <w:tr w:rsidR="007C66F8" w14:paraId="2E115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99F" w14:textId="77777777" w:rsidR="007C66F8" w:rsidRDefault="007D504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för CALs och Externa Anslutningar (3/08)</w:t>
            </w:r>
          </w:p>
        </w:tc>
        <w:tc>
          <w:tcPr>
            <w:tcW w:w="4040" w:type="dxa"/>
            <w:tcBorders>
              <w:top w:val="single" w:sz="18" w:space="0" w:color="00188F"/>
              <w:left w:val="single" w:sz="4" w:space="0" w:color="000000"/>
              <w:bottom w:val="single" w:sz="4" w:space="0" w:color="000000"/>
              <w:right w:val="single" w:sz="4" w:space="0" w:color="000000"/>
            </w:tcBorders>
          </w:tcPr>
          <w:p w14:paraId="2E1159A0"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9A1" w14:textId="77777777" w:rsidR="007C66F8" w:rsidRDefault="007D504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7C66F8" w14:paraId="2E115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3" w14:textId="77777777" w:rsidR="007C66F8" w:rsidRDefault="007D504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4"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5" w14:textId="77777777" w:rsidR="007C66F8" w:rsidRDefault="007D504A">
            <w:pPr>
              <w:pStyle w:val="ProductList-TableBody"/>
            </w:pPr>
            <w:r>
              <w:rPr>
                <w:color w:val="404040"/>
              </w:rPr>
              <w:t>Förutsättningar (SA): Ej tillämpligt</w:t>
            </w:r>
          </w:p>
        </w:tc>
      </w:tr>
      <w:tr w:rsidR="007C66F8" w14:paraId="2E115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7" w14:textId="77777777" w:rsidR="007C66F8" w:rsidRDefault="007D504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9A8"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9" w14:textId="77777777" w:rsidR="007C66F8" w:rsidRDefault="007D504A">
            <w:pPr>
              <w:pStyle w:val="ProductList-TableBody"/>
            </w:pPr>
            <w:r>
              <w:rPr>
                <w:color w:val="404040"/>
              </w:rPr>
              <w:t>Minskning Möjlig: Ej tillämpligt</w:t>
            </w:r>
          </w:p>
        </w:tc>
      </w:tr>
      <w:tr w:rsidR="007C66F8" w14:paraId="2E115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B" w14:textId="77777777" w:rsidR="007C66F8" w:rsidRDefault="007D504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C"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D" w14:textId="77777777" w:rsidR="007C66F8" w:rsidRDefault="007D504A">
            <w:pPr>
              <w:pStyle w:val="ProductList-TableBody"/>
            </w:pPr>
            <w:r>
              <w:rPr>
                <w:color w:val="404040"/>
              </w:rPr>
              <w:t>True-Up Möjlig: Ej tillämpligt</w:t>
            </w:r>
          </w:p>
        </w:tc>
      </w:tr>
      <w:tr w:rsidR="007C66F8" w14:paraId="2E115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AF" w14:textId="77777777" w:rsidR="007C66F8" w:rsidRDefault="007D504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B0"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B1" w14:textId="77777777" w:rsidR="007C66F8" w:rsidRDefault="007C66F8">
            <w:pPr>
              <w:pStyle w:val="ProductList-TableBody"/>
            </w:pPr>
          </w:p>
        </w:tc>
      </w:tr>
    </w:tbl>
    <w:p w14:paraId="2E1159B3" w14:textId="77777777" w:rsidR="007C66F8" w:rsidRDefault="007D504A">
      <w:pPr>
        <w:pStyle w:val="ProductList-Offering1SubSection"/>
        <w:outlineLvl w:val="3"/>
      </w:pPr>
      <w:bookmarkStart w:id="208" w:name="_Sec807"/>
      <w:r>
        <w:lastRenderedPageBreak/>
        <w:t>3. Användningsrättigheter</w:t>
      </w:r>
      <w:bookmarkEnd w:id="208"/>
    </w:p>
    <w:tbl>
      <w:tblPr>
        <w:tblStyle w:val="PURTable"/>
        <w:tblW w:w="0" w:type="dxa"/>
        <w:tblLook w:val="04A0" w:firstRow="1" w:lastRow="0" w:firstColumn="1" w:lastColumn="0" w:noHBand="0" w:noVBand="1"/>
      </w:tblPr>
      <w:tblGrid>
        <w:gridCol w:w="3581"/>
        <w:gridCol w:w="3591"/>
        <w:gridCol w:w="3618"/>
      </w:tblGrid>
      <w:tr w:rsidR="007C66F8" w14:paraId="2E115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9B4" w14:textId="77777777" w:rsidR="007C66F8" w:rsidRDefault="007D504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Processor/CAL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1159B5" w14:textId="77777777" w:rsidR="007C66F8" w:rsidRDefault="007D504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E1159B6" w14:textId="77777777" w:rsidR="007C66F8" w:rsidRDefault="007D504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C66F8" w14:paraId="2E1159BB" w14:textId="77777777">
        <w:tc>
          <w:tcPr>
            <w:tcW w:w="4040" w:type="dxa"/>
            <w:tcBorders>
              <w:top w:val="single" w:sz="4" w:space="0" w:color="000000"/>
              <w:left w:val="single" w:sz="4" w:space="0" w:color="000000"/>
              <w:bottom w:val="single" w:sz="4" w:space="0" w:color="000000"/>
              <w:right w:val="single" w:sz="4" w:space="0" w:color="000000"/>
            </w:tcBorders>
          </w:tcPr>
          <w:p w14:paraId="2E1159B8" w14:textId="77777777" w:rsidR="007C66F8" w:rsidRDefault="007D504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E1159B9" w14:textId="77777777" w:rsidR="007C66F8" w:rsidRDefault="007D504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BA" w14:textId="77777777" w:rsidR="007C66F8" w:rsidRDefault="007D504A">
            <w:pPr>
              <w:pStyle w:val="ProductList-TableBody"/>
            </w:pPr>
            <w:r>
              <w:rPr>
                <w:color w:val="404040"/>
              </w:rPr>
              <w:t>Tekniker som ingår: Ej tillämpligt</w:t>
            </w:r>
          </w:p>
        </w:tc>
      </w:tr>
      <w:tr w:rsidR="007C66F8" w14:paraId="2E1159BF" w14:textId="77777777">
        <w:tc>
          <w:tcPr>
            <w:tcW w:w="4040" w:type="dxa"/>
            <w:tcBorders>
              <w:top w:val="single" w:sz="4" w:space="0" w:color="000000"/>
              <w:left w:val="single" w:sz="4" w:space="0" w:color="000000"/>
              <w:bottom w:val="single" w:sz="4" w:space="0" w:color="000000"/>
              <w:right w:val="single" w:sz="4" w:space="0" w:color="000000"/>
            </w:tcBorders>
          </w:tcPr>
          <w:p w14:paraId="2E1159BC" w14:textId="77777777" w:rsidR="007C66F8" w:rsidRDefault="007D504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BD"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9BE" w14:textId="77777777" w:rsidR="007C66F8" w:rsidRDefault="007C66F8">
            <w:pPr>
              <w:pStyle w:val="ProductList-TableBody"/>
            </w:pPr>
          </w:p>
        </w:tc>
      </w:tr>
    </w:tbl>
    <w:p w14:paraId="2E1159C0" w14:textId="77777777" w:rsidR="007C66F8" w:rsidRDefault="007C66F8">
      <w:pPr>
        <w:pStyle w:val="ProductList-Body"/>
      </w:pPr>
    </w:p>
    <w:p w14:paraId="2E1159C1" w14:textId="77777777" w:rsidR="007C66F8" w:rsidRDefault="007D504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7C66F8" w14:paraId="2E115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9C2" w14:textId="77777777" w:rsidR="007C66F8" w:rsidRDefault="007D504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1159C3" w14:textId="77777777" w:rsidR="007C66F8" w:rsidRDefault="007D504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E1159C4" w14:textId="77777777" w:rsidR="007C66F8" w:rsidRDefault="007D504A">
            <w:pPr>
              <w:pStyle w:val="ProductList-TableBody"/>
            </w:pPr>
            <w:r>
              <w:t xml:space="preserve">Licens som är Likvärdig CAL (se </w:t>
            </w:r>
            <w:hyperlink w:anchor="_Sec591">
              <w:r>
                <w:rPr>
                  <w:color w:val="00467F"/>
                  <w:u w:val="single"/>
                </w:rPr>
                <w:t>Bilaga A</w:t>
              </w:r>
            </w:hyperlink>
            <w:r>
              <w:t>)</w:t>
            </w:r>
          </w:p>
        </w:tc>
      </w:tr>
    </w:tbl>
    <w:p w14:paraId="2E1159C6" w14:textId="77777777" w:rsidR="007C66F8" w:rsidRDefault="007C66F8">
      <w:pPr>
        <w:pStyle w:val="ProductList-Body"/>
      </w:pPr>
    </w:p>
    <w:p w14:paraId="2E1159C7" w14:textId="77777777" w:rsidR="007C66F8" w:rsidRDefault="007D504A">
      <w:pPr>
        <w:pStyle w:val="ProductList-SubClauseHeading"/>
        <w:outlineLvl w:val="5"/>
      </w:pPr>
      <w:r>
        <w:t>3.1.1 Ytterligare Funktioner Kopplade till Windows Server 2012 Remote Desktop Services CAL</w:t>
      </w:r>
    </w:p>
    <w:p w14:paraId="2E1159C8" w14:textId="77777777" w:rsidR="007C66F8" w:rsidRDefault="007D504A">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7C66F8" w14:paraId="2E115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9C9"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59CA" w14:textId="77777777" w:rsidR="007C66F8" w:rsidRDefault="007D504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E1159CB" w14:textId="77777777" w:rsidR="007C66F8" w:rsidRDefault="007D504A">
            <w:pPr>
              <w:pStyle w:val="ProductList-TableBody"/>
            </w:pPr>
            <w:r>
              <w:t>Windows Server 2012 Remote Desktop Services User SL</w:t>
            </w:r>
          </w:p>
        </w:tc>
      </w:tr>
    </w:tbl>
    <w:p w14:paraId="2E1159CD" w14:textId="77777777" w:rsidR="007C66F8" w:rsidRDefault="007D504A">
      <w:pPr>
        <w:pStyle w:val="ProductList-BodyIndented"/>
      </w:pPr>
      <w:r>
        <w:t>*Krävs också för användning av Windows Server för att fungera som värd för ett grafiskt användargränssnitt (med hjälp av Windows Server 2012 R2 Remote Desktop Services-funktioner eller annan teknik).</w:t>
      </w:r>
    </w:p>
    <w:p w14:paraId="2E1159CE" w14:textId="77777777" w:rsidR="007C66F8" w:rsidRDefault="007C66F8">
      <w:pPr>
        <w:pStyle w:val="ProductList-BodyIndented"/>
      </w:pPr>
    </w:p>
    <w:p w14:paraId="2E1159CF" w14:textId="77777777" w:rsidR="007C66F8" w:rsidRDefault="007D504A">
      <w:pPr>
        <w:pStyle w:val="ProductList-SubClauseHeading"/>
        <w:outlineLvl w:val="5"/>
      </w:pPr>
      <w:r>
        <w:t>3.1.2 Ytterligare Funktioner Kopplade till Windows Server 2012 Rights Management Services CAL</w:t>
      </w:r>
    </w:p>
    <w:p w14:paraId="2E1159D0" w14:textId="77777777" w:rsidR="007C66F8" w:rsidRDefault="007D504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7C66F8" w14:paraId="2E115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9D1"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9D2" w14:textId="77777777" w:rsidR="007C66F8" w:rsidRDefault="007D504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E1159D3" w14:textId="77777777" w:rsidR="007C66F8" w:rsidRDefault="007D504A">
            <w:pPr>
              <w:pStyle w:val="ProductList-TableBody"/>
            </w:pPr>
            <w:r>
              <w:t>Användar-SL för Azure Rights Management Premium</w:t>
            </w:r>
          </w:p>
        </w:tc>
      </w:tr>
      <w:tr w:rsidR="007C66F8" w14:paraId="2E1159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9D5"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9D6" w14:textId="77777777" w:rsidR="007C66F8" w:rsidRDefault="007D504A">
            <w:pPr>
              <w:pStyle w:val="ProductList-TableBody"/>
            </w:pPr>
            <w:r>
              <w:t>Användar-SL för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2E1159D7" w14:textId="77777777" w:rsidR="007C66F8" w:rsidRDefault="007D504A">
            <w:pPr>
              <w:pStyle w:val="ProductList-TableBody"/>
            </w:pPr>
            <w:r>
              <w:t xml:space="preserve">Licens som är Likvärdig CAL (se </w:t>
            </w:r>
            <w:hyperlink w:anchor="_Sec591">
              <w:r>
                <w:rPr>
                  <w:color w:val="00467F"/>
                  <w:u w:val="single"/>
                </w:rPr>
                <w:t>Bilaga A</w:t>
              </w:r>
            </w:hyperlink>
            <w:r>
              <w:t>)</w:t>
            </w:r>
          </w:p>
        </w:tc>
      </w:tr>
    </w:tbl>
    <w:p w14:paraId="2E1159D9" w14:textId="77777777" w:rsidR="007C66F8" w:rsidRDefault="007C66F8">
      <w:pPr>
        <w:pStyle w:val="ProductList-BodyIndented"/>
      </w:pPr>
    </w:p>
    <w:p w14:paraId="2E1159DA" w14:textId="77777777" w:rsidR="007C66F8" w:rsidRDefault="007D504A">
      <w:pPr>
        <w:pStyle w:val="ProductList-SubClauseHeading"/>
        <w:outlineLvl w:val="5"/>
      </w:pPr>
      <w:r>
        <w:t>3.1.3 Ytterligare funktioner kopplade till Microsoft Identity Manager Användar-CAL</w:t>
      </w:r>
    </w:p>
    <w:p w14:paraId="2E1159DB" w14:textId="77777777" w:rsidR="007C66F8" w:rsidRDefault="007D504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8"/>
        <w:gridCol w:w="3467"/>
        <w:gridCol w:w="3455"/>
      </w:tblGrid>
      <w:tr w:rsidR="007C66F8" w14:paraId="2E115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59DC"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E1159DD" w14:textId="77777777" w:rsidR="007C66F8" w:rsidRDefault="007D504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E1159DE" w14:textId="77777777" w:rsidR="007C66F8" w:rsidRDefault="007D504A">
            <w:pPr>
              <w:pStyle w:val="ProductList-TableBody"/>
            </w:pPr>
            <w:r>
              <w:t>Azure Active Directory Premium User SL</w:t>
            </w:r>
          </w:p>
        </w:tc>
      </w:tr>
      <w:tr w:rsidR="007C66F8" w14:paraId="2E1159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159E0" w14:textId="77777777" w:rsidR="007C66F8" w:rsidRDefault="007C66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159E1" w14:textId="77777777" w:rsidR="007C66F8" w:rsidRDefault="007D504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159E2" w14:textId="77777777" w:rsidR="007C66F8" w:rsidRDefault="007C66F8">
            <w:pPr>
              <w:pStyle w:val="ProductList-TableBody"/>
            </w:pPr>
          </w:p>
        </w:tc>
      </w:tr>
    </w:tbl>
    <w:p w14:paraId="2E1159E4" w14:textId="77777777" w:rsidR="007C66F8" w:rsidRDefault="007D504A">
      <w:pPr>
        <w:pStyle w:val="ProductList-BodyIndented"/>
      </w:pPr>
      <w:r>
        <w:t xml:space="preserve">*Krävs också för varje person för vilken programvaran utfärdar eller hanterar identitetsinformation. </w:t>
      </w:r>
    </w:p>
    <w:p w14:paraId="2E1159E5" w14:textId="77777777" w:rsidR="007C66F8" w:rsidRDefault="007C66F8">
      <w:pPr>
        <w:pStyle w:val="ProductList-BodyIndented"/>
      </w:pPr>
    </w:p>
    <w:p w14:paraId="2E1159E6" w14:textId="77777777" w:rsidR="007C66F8" w:rsidRDefault="007D504A">
      <w:pPr>
        <w:pStyle w:val="ProductList-SubClauseHeading"/>
        <w:outlineLvl w:val="5"/>
      </w:pPr>
      <w:r>
        <w:t>3.1.4 Synkroniseringstjänst</w:t>
      </w:r>
    </w:p>
    <w:p w14:paraId="2E1159E7" w14:textId="77777777" w:rsidR="007C66F8" w:rsidRDefault="007D504A">
      <w:pPr>
        <w:pStyle w:val="ProductList-BodyIndented"/>
      </w:pPr>
      <w:r>
        <w:t>Microsoft Identity Manager 2016 CALs krävs inte för användare som endast använder Microsoft Identity Manager-synkroniseringstjänsten.</w:t>
      </w:r>
    </w:p>
    <w:p w14:paraId="2E1159E8" w14:textId="77777777" w:rsidR="007C66F8" w:rsidRDefault="007C66F8">
      <w:pPr>
        <w:pStyle w:val="ProductList-BodyIndented"/>
      </w:pPr>
    </w:p>
    <w:p w14:paraId="2E1159E9" w14:textId="77777777" w:rsidR="007C66F8" w:rsidRDefault="007D504A">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7C66F8" w14:paraId="2E115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9EA" w14:textId="77777777" w:rsidR="007C66F8" w:rsidRDefault="007D504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1159EB" w14:textId="77777777" w:rsidR="007C66F8" w:rsidRDefault="007D504A">
            <w:pPr>
              <w:pStyle w:val="ProductList-TableBody"/>
            </w:pPr>
            <w:r>
              <w:t>Extern anslutning för Windows Server 2012</w:t>
            </w:r>
          </w:p>
        </w:tc>
        <w:tc>
          <w:tcPr>
            <w:tcW w:w="4040" w:type="dxa"/>
            <w:tcBorders>
              <w:top w:val="single" w:sz="18" w:space="0" w:color="0072C6"/>
              <w:left w:val="none" w:sz="4" w:space="0" w:color="000000"/>
              <w:bottom w:val="single" w:sz="4" w:space="0" w:color="000000"/>
              <w:right w:val="single" w:sz="4" w:space="0" w:color="000000"/>
            </w:tcBorders>
          </w:tcPr>
          <w:p w14:paraId="2E1159EC" w14:textId="77777777" w:rsidR="007C66F8" w:rsidRDefault="007C66F8">
            <w:pPr>
              <w:pStyle w:val="ProductList-TableBody"/>
            </w:pPr>
          </w:p>
        </w:tc>
      </w:tr>
    </w:tbl>
    <w:p w14:paraId="2E1159EE" w14:textId="77777777" w:rsidR="007C66F8" w:rsidRDefault="007C66F8">
      <w:pPr>
        <w:pStyle w:val="ProductList-Body"/>
      </w:pPr>
    </w:p>
    <w:p w14:paraId="2E1159EF" w14:textId="77777777" w:rsidR="007C66F8" w:rsidRDefault="007D504A">
      <w:pPr>
        <w:pStyle w:val="ProductList-SubClauseHeading"/>
        <w:outlineLvl w:val="5"/>
      </w:pPr>
      <w:r>
        <w:t>3.2.1 Ytterligare Funktioner Kopplade till External Connector-licens för Windows Server 2012 Remote Desktop Services</w:t>
      </w:r>
    </w:p>
    <w:p w14:paraId="2E1159F0" w14:textId="77777777" w:rsidR="007C66F8" w:rsidRDefault="007D504A">
      <w:pPr>
        <w:pStyle w:val="ProductList-BodyIndented"/>
      </w:pPr>
      <w:r>
        <w:t>Funktioner för Microsoft Application Virtualization for Remote Desktop Services och Windows Server 2012 R2 Remote Desktop Services</w:t>
      </w:r>
    </w:p>
    <w:tbl>
      <w:tblPr>
        <w:tblStyle w:val="PURTable0"/>
        <w:tblW w:w="0" w:type="dxa"/>
        <w:tblLook w:val="04A0" w:firstRow="1" w:lastRow="0" w:firstColumn="1" w:lastColumn="0" w:noHBand="0" w:noVBand="1"/>
      </w:tblPr>
      <w:tblGrid>
        <w:gridCol w:w="3539"/>
        <w:gridCol w:w="3500"/>
        <w:gridCol w:w="3391"/>
      </w:tblGrid>
      <w:tr w:rsidR="007C66F8" w14:paraId="2E115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9F1"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59F2" w14:textId="77777777" w:rsidR="007C66F8" w:rsidRDefault="007D504A">
            <w:pPr>
              <w:pStyle w:val="ProductList-TableBody"/>
            </w:pPr>
            <w:r>
              <w:t>Extern anslutning för Windows Server 2012 Remote Desktop</w:t>
            </w:r>
          </w:p>
        </w:tc>
        <w:tc>
          <w:tcPr>
            <w:tcW w:w="4040" w:type="dxa"/>
            <w:tcBorders>
              <w:top w:val="single" w:sz="18" w:space="0" w:color="0072C6"/>
              <w:left w:val="none" w:sz="4" w:space="0" w:color="000000"/>
              <w:bottom w:val="single" w:sz="4" w:space="0" w:color="000000"/>
              <w:right w:val="single" w:sz="4" w:space="0" w:color="000000"/>
            </w:tcBorders>
          </w:tcPr>
          <w:p w14:paraId="2E1159F3" w14:textId="77777777" w:rsidR="007C66F8" w:rsidRDefault="007C66F8">
            <w:pPr>
              <w:pStyle w:val="ProductList-TableBody"/>
            </w:pPr>
          </w:p>
        </w:tc>
      </w:tr>
    </w:tbl>
    <w:p w14:paraId="2E1159F5" w14:textId="77777777" w:rsidR="007C66F8" w:rsidRDefault="007D504A">
      <w:pPr>
        <w:pStyle w:val="ProductList-BodyIndented"/>
      </w:pPr>
      <w:r>
        <w:rPr>
          <w:i/>
        </w:rPr>
        <w:t>*Krävs också för användning av Windows Server för att fungera som värd för ett grafiskt användargränssnitt (med hjälp av Windows Server 2012 R2 Remote Desktop Services-funktioner eller annan teknik).</w:t>
      </w:r>
    </w:p>
    <w:p w14:paraId="2E1159F6" w14:textId="77777777" w:rsidR="007C66F8" w:rsidRDefault="007C66F8">
      <w:pPr>
        <w:pStyle w:val="ProductList-BodyIndented"/>
      </w:pPr>
    </w:p>
    <w:p w14:paraId="2E1159F7" w14:textId="77777777" w:rsidR="007C66F8" w:rsidRDefault="007D504A">
      <w:pPr>
        <w:pStyle w:val="ProductList-SubClauseHeading"/>
        <w:outlineLvl w:val="5"/>
      </w:pPr>
      <w:r>
        <w:t>3.2.2 Ytterligare Funktioner Kopplade till External Connector-licens för Windows Server 2012 Rights Management Services</w:t>
      </w:r>
    </w:p>
    <w:p w14:paraId="2E1159F8" w14:textId="77777777" w:rsidR="007C66F8" w:rsidRDefault="007D504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23"/>
        <w:gridCol w:w="3378"/>
      </w:tblGrid>
      <w:tr w:rsidR="007C66F8" w14:paraId="2E115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9F9"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59FA" w14:textId="77777777" w:rsidR="007C66F8" w:rsidRDefault="007D504A">
            <w:pPr>
              <w:pStyle w:val="ProductList-TableBody"/>
            </w:pPr>
            <w:r>
              <w:t>Extern anslutning för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E1159FB" w14:textId="77777777" w:rsidR="007C66F8" w:rsidRDefault="007C66F8">
            <w:pPr>
              <w:pStyle w:val="ProductList-TableBody"/>
            </w:pPr>
          </w:p>
        </w:tc>
      </w:tr>
    </w:tbl>
    <w:p w14:paraId="2E1159FD" w14:textId="77777777" w:rsidR="007C66F8" w:rsidRDefault="007C66F8">
      <w:pPr>
        <w:pStyle w:val="ProductList-BodyIndented"/>
      </w:pPr>
    </w:p>
    <w:p w14:paraId="2E1159FE" w14:textId="77777777" w:rsidR="007C66F8" w:rsidRDefault="007D504A">
      <w:pPr>
        <w:pStyle w:val="ProductList-SubClauseHeading"/>
        <w:outlineLvl w:val="5"/>
      </w:pPr>
      <w:r>
        <w:t>3.2.3 Ytterligare funktioner kopplade till External Connector-licens för Microsoft Identity Manager</w:t>
      </w:r>
    </w:p>
    <w:p w14:paraId="2E1159FF" w14:textId="77777777" w:rsidR="007C66F8" w:rsidRDefault="007D504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7C66F8" w14:paraId="2E115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115A00" w14:textId="77777777" w:rsidR="007C66F8" w:rsidRDefault="007D504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E115A01" w14:textId="77777777" w:rsidR="007C66F8" w:rsidRDefault="007D504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E115A02" w14:textId="77777777" w:rsidR="007C66F8" w:rsidRDefault="007C66F8">
            <w:pPr>
              <w:pStyle w:val="ProductList-TableBody"/>
            </w:pPr>
          </w:p>
        </w:tc>
      </w:tr>
    </w:tbl>
    <w:p w14:paraId="2E115A04" w14:textId="77777777" w:rsidR="007C66F8" w:rsidRDefault="007D504A">
      <w:pPr>
        <w:pStyle w:val="ProductList-BodyIndented"/>
      </w:pPr>
      <w:r>
        <w:rPr>
          <w:i/>
        </w:rPr>
        <w:t>*Krävs även för varje Extern Användare för vilken programvaran utfärdar eller hanterar identitetsinformation (i frånvaro av CALs för Microsoft Identity Manager 2016).</w:t>
      </w:r>
    </w:p>
    <w:p w14:paraId="2E115A05" w14:textId="77777777" w:rsidR="007C66F8" w:rsidRDefault="007C66F8">
      <w:pPr>
        <w:pStyle w:val="ProductList-BodyIndented"/>
      </w:pPr>
    </w:p>
    <w:p w14:paraId="2E115A06" w14:textId="77777777" w:rsidR="007C66F8" w:rsidRDefault="007D504A">
      <w:pPr>
        <w:pStyle w:val="ProductList-ClauseHeading"/>
        <w:outlineLvl w:val="4"/>
      </w:pPr>
      <w:r>
        <w:t>3.3 Ytterligare Villkor för Windows Server 2012 R2 Essentials</w:t>
      </w:r>
    </w:p>
    <w:p w14:paraId="2E115A07" w14:textId="77777777" w:rsidR="007C66F8" w:rsidRDefault="007D504A">
      <w:pPr>
        <w:pStyle w:val="ProductList-SubClauseHeading"/>
        <w:outlineLvl w:val="5"/>
      </w:pPr>
      <w:r>
        <w:t>3.3.1 Användningsbegränsningar</w:t>
      </w:r>
    </w:p>
    <w:p w14:paraId="2E115A08" w14:textId="77777777" w:rsidR="007C66F8" w:rsidRDefault="007D504A" w:rsidP="007D504A">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E115A09" w14:textId="77777777" w:rsidR="007C66F8" w:rsidRDefault="007D504A" w:rsidP="007D504A">
      <w:pPr>
        <w:pStyle w:val="ProductList-Bullet"/>
        <w:numPr>
          <w:ilvl w:val="1"/>
          <w:numId w:val="30"/>
        </w:numPr>
      </w:pPr>
      <w:r>
        <w:lastRenderedPageBreak/>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licensierade servern. Den Instansen behöver inte uppfylla kraven i (i) till (iv) ovan.</w:t>
      </w:r>
    </w:p>
    <w:p w14:paraId="2E115A0A" w14:textId="77777777" w:rsidR="007C66F8" w:rsidRDefault="007C66F8">
      <w:pPr>
        <w:pStyle w:val="ProductList-BodyIndented"/>
      </w:pPr>
    </w:p>
    <w:p w14:paraId="2E115A0B" w14:textId="77777777" w:rsidR="007C66F8" w:rsidRDefault="007D504A">
      <w:pPr>
        <w:pStyle w:val="ProductList-SubClauseHeading"/>
        <w:outlineLvl w:val="5"/>
      </w:pPr>
      <w:r>
        <w:t>3.3.2 Använda serverprogramvaran</w:t>
      </w:r>
    </w:p>
    <w:p w14:paraId="2E115A0C" w14:textId="77777777" w:rsidR="007C66F8" w:rsidRDefault="007D504A">
      <w:pPr>
        <w:pStyle w:val="ProductList-BodyIndented"/>
      </w:pPr>
      <w:r>
        <w:t>Ett Användarkonto är ett unikt användarnamn med tillhörande lösenord som skapas via Windows Server 2012 R2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2E115A0D" w14:textId="77777777" w:rsidR="007C66F8" w:rsidRDefault="007C66F8">
      <w:pPr>
        <w:pStyle w:val="ProductList-BodyIndented"/>
      </w:pPr>
    </w:p>
    <w:p w14:paraId="2E115A0E" w14:textId="77777777" w:rsidR="007C66F8" w:rsidRDefault="007D504A">
      <w:pPr>
        <w:pStyle w:val="ProductList-SubClauseHeading"/>
        <w:outlineLvl w:val="5"/>
      </w:pPr>
      <w:r>
        <w:t>3.3.3 Windows Server 2012 R2 Essentials Connector</w:t>
      </w:r>
    </w:p>
    <w:p w14:paraId="2E115A0F" w14:textId="77777777" w:rsidR="007C66F8" w:rsidRDefault="007D504A">
      <w:pPr>
        <w:pStyle w:val="ProductList-BodyIndented"/>
      </w:pPr>
      <w:r>
        <w:t>Kunden får installera och använda Windows Server 2012 R2 Essentials Connector-programvaran på högst 50 enheter vid ett och samma tillfälle. Den får endast använda denna programvara med serverprogramvaran.</w:t>
      </w:r>
    </w:p>
    <w:p w14:paraId="2E115A10" w14:textId="77777777" w:rsidR="007C66F8" w:rsidRDefault="007C66F8">
      <w:pPr>
        <w:pStyle w:val="ProductList-BodyIndented"/>
      </w:pPr>
    </w:p>
    <w:p w14:paraId="2E115A11" w14:textId="77777777" w:rsidR="007C66F8" w:rsidRDefault="007D504A">
      <w:pPr>
        <w:pStyle w:val="ProductList-SubClauseHeading"/>
        <w:outlineLvl w:val="5"/>
      </w:pPr>
      <w:r>
        <w:t>3.3.4 Åtkomst till Windows Server 2012 R2 Active Directory Rights Management Services</w:t>
      </w:r>
    </w:p>
    <w:p w14:paraId="2E115A12" w14:textId="77777777" w:rsidR="007C66F8" w:rsidRDefault="007D504A">
      <w:pPr>
        <w:pStyle w:val="ProductList-BodyIndented"/>
      </w:pPr>
      <w:r>
        <w:t>Kunden måste förvärva en Windows Server 2012 R2 Active Directory Rights Management Services CAL för varje Användarkonto genom vilket en användare direkt eller indirekt bereder sig åtkomst till Windows Server 2012 R2 Active Directory Rights Management Services-funktionen.</w:t>
      </w:r>
    </w:p>
    <w:p w14:paraId="2E115A13" w14:textId="77777777" w:rsidR="007C66F8" w:rsidRDefault="007C66F8">
      <w:pPr>
        <w:pStyle w:val="ProductList-BodyIndented"/>
      </w:pPr>
    </w:p>
    <w:p w14:paraId="2E115A14" w14:textId="77777777" w:rsidR="007C66F8" w:rsidRDefault="007D504A">
      <w:pPr>
        <w:pStyle w:val="ProductList-ClauseHeading"/>
        <w:outlineLvl w:val="4"/>
      </w:pPr>
      <w:r>
        <w:t>3.4 Tilläggsprogramvara för Windows Server 2012</w:t>
      </w:r>
    </w:p>
    <w:tbl>
      <w:tblPr>
        <w:tblStyle w:val="PURTable"/>
        <w:tblW w:w="0" w:type="dxa"/>
        <w:tblLook w:val="04A0" w:firstRow="1" w:lastRow="0" w:firstColumn="1" w:lastColumn="0" w:noHBand="0" w:noVBand="1"/>
      </w:tblPr>
      <w:tblGrid>
        <w:gridCol w:w="3680"/>
        <w:gridCol w:w="3623"/>
        <w:gridCol w:w="3487"/>
      </w:tblGrid>
      <w:tr w:rsidR="007C66F8" w14:paraId="2E115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5A15" w14:textId="77777777" w:rsidR="007C66F8" w:rsidRDefault="007D504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2E115A16" w14:textId="77777777" w:rsidR="007C66F8" w:rsidRDefault="007D504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2E115A17" w14:textId="77777777" w:rsidR="007C66F8" w:rsidRDefault="007C66F8">
            <w:pPr>
              <w:pStyle w:val="ProductList-TableBody"/>
            </w:pPr>
          </w:p>
        </w:tc>
      </w:tr>
    </w:tbl>
    <w:p w14:paraId="2E115A19" w14:textId="77777777" w:rsidR="007C66F8" w:rsidRDefault="007C66F8">
      <w:pPr>
        <w:pStyle w:val="ProductList-Body"/>
      </w:pPr>
    </w:p>
    <w:p w14:paraId="2E115A1A" w14:textId="77777777" w:rsidR="007C66F8" w:rsidRDefault="007D504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85"/>
        <w:gridCol w:w="3649"/>
        <w:gridCol w:w="3556"/>
      </w:tblGrid>
      <w:tr w:rsidR="007C66F8" w14:paraId="2E115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115A1B" w14:textId="77777777" w:rsidR="007C66F8" w:rsidRDefault="007D504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E115A1C" w14:textId="77777777" w:rsidR="007C66F8" w:rsidRDefault="007D504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115A1D" w14:textId="77777777" w:rsidR="007C66F8" w:rsidRDefault="007D504A">
            <w:pPr>
              <w:pStyle w:val="ProductList-TableBody"/>
            </w:pPr>
            <w:r>
              <w:rPr>
                <w:color w:val="404040"/>
              </w:rPr>
              <w:t>Övertagande Rättigheter: Ej tillämpligt</w:t>
            </w:r>
          </w:p>
        </w:tc>
      </w:tr>
      <w:tr w:rsidR="007C66F8" w14:paraId="2E115A22" w14:textId="77777777">
        <w:tc>
          <w:tcPr>
            <w:tcW w:w="4040" w:type="dxa"/>
            <w:tcBorders>
              <w:top w:val="single" w:sz="4" w:space="0" w:color="000000"/>
              <w:left w:val="single" w:sz="4" w:space="0" w:color="000000"/>
              <w:bottom w:val="single" w:sz="4" w:space="0" w:color="000000"/>
              <w:right w:val="single" w:sz="4" w:space="0" w:color="000000"/>
            </w:tcBorders>
          </w:tcPr>
          <w:p w14:paraId="2E115A1F" w14:textId="77777777" w:rsidR="007C66F8" w:rsidRDefault="007D504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2E115A20" w14:textId="77777777" w:rsidR="007C66F8" w:rsidRDefault="007D504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77">
              <w:r>
                <w:rPr>
                  <w:color w:val="00467F"/>
                  <w:u w:val="single"/>
                </w:rPr>
                <w:t>Produktlistorna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juni 2015 – Produktlista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115A21" w14:textId="77777777" w:rsidR="007C66F8" w:rsidRDefault="007D504A">
            <w:pPr>
              <w:pStyle w:val="ProductList-TableBody"/>
            </w:pPr>
            <w:r>
              <w:rPr>
                <w:color w:val="404040"/>
              </w:rPr>
              <w:t>Glidande Rättigheter: Ej tillämpligt</w:t>
            </w:r>
          </w:p>
        </w:tc>
      </w:tr>
      <w:tr w:rsidR="007C66F8" w14:paraId="2E115A26" w14:textId="77777777">
        <w:tc>
          <w:tcPr>
            <w:tcW w:w="4040" w:type="dxa"/>
            <w:tcBorders>
              <w:top w:val="single" w:sz="4" w:space="0" w:color="000000"/>
              <w:left w:val="single" w:sz="4" w:space="0" w:color="000000"/>
              <w:bottom w:val="single" w:sz="4" w:space="0" w:color="000000"/>
              <w:right w:val="single" w:sz="4" w:space="0" w:color="000000"/>
            </w:tcBorders>
          </w:tcPr>
          <w:p w14:paraId="2E115A23" w14:textId="77777777" w:rsidR="007C66F8" w:rsidRDefault="007D504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115A24" w14:textId="77777777" w:rsidR="007C66F8" w:rsidRDefault="007C66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115A25" w14:textId="77777777" w:rsidR="007C66F8" w:rsidRDefault="007C66F8">
            <w:pPr>
              <w:pStyle w:val="ProductList-TableBody"/>
            </w:pPr>
          </w:p>
        </w:tc>
      </w:tr>
    </w:tbl>
    <w:p w14:paraId="2E115A27" w14:textId="77777777" w:rsidR="007C66F8" w:rsidRDefault="007D504A">
      <w:pPr>
        <w:pStyle w:val="ProductList-ClauseHeading"/>
        <w:outlineLvl w:val="4"/>
      </w:pPr>
      <w:r>
        <w:t>4.1 Remote Desktop Services (”RDS”) User CAL och User SL – Extended Rights</w:t>
      </w:r>
    </w:p>
    <w:p w14:paraId="2E115A28" w14:textId="77777777" w:rsidR="007C66F8" w:rsidRDefault="007D504A">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2E115A29" w14:textId="77777777" w:rsidR="007C66F8" w:rsidRDefault="007C66F8">
      <w:pPr>
        <w:pStyle w:val="ProductList-Body"/>
      </w:pPr>
    </w:p>
    <w:p w14:paraId="2E115A2A" w14:textId="77777777" w:rsidR="007C66F8" w:rsidRDefault="007D504A">
      <w:pPr>
        <w:pStyle w:val="ProductList-ClauseHeading"/>
        <w:outlineLvl w:val="4"/>
      </w:pPr>
      <w:r>
        <w:t>4.2 Microsoft Azure-hybridanvändarförmån</w:t>
      </w:r>
    </w:p>
    <w:p w14:paraId="2E115A2B" w14:textId="77777777" w:rsidR="007C66F8" w:rsidRDefault="007D504A">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14:paraId="2E115A2C" w14:textId="77777777" w:rsidR="007C66F8" w:rsidRDefault="007C66F8">
      <w:pPr>
        <w:pStyle w:val="PURBreadcrumb"/>
      </w:pPr>
    </w:p>
    <w:tbl>
      <w:tblPr>
        <w:tblStyle w:val="PURTable"/>
        <w:tblW w:w="0" w:type="dxa"/>
        <w:tblLook w:val="04A0" w:firstRow="1" w:lastRow="0" w:firstColumn="1" w:lastColumn="0" w:noHBand="0" w:noVBand="1"/>
      </w:tblPr>
      <w:tblGrid>
        <w:gridCol w:w="10800"/>
      </w:tblGrid>
      <w:tr w:rsidR="007C66F8" w14:paraId="2E115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A2D"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A2F" w14:textId="77777777" w:rsidR="007C66F8" w:rsidRDefault="007C66F8">
      <w:pPr>
        <w:pStyle w:val="ProductList-Body"/>
      </w:pPr>
    </w:p>
    <w:p w14:paraId="2E115A30" w14:textId="77777777" w:rsidR="007C66F8" w:rsidRDefault="007C66F8">
      <w:pPr>
        <w:sectPr w:rsidR="007C66F8">
          <w:headerReference w:type="default" r:id="rId79"/>
          <w:footerReference w:type="default" r:id="rId80"/>
          <w:type w:val="continuous"/>
          <w:pgSz w:w="12240" w:h="15840" w:code="1"/>
          <w:pgMar w:top="1170" w:right="720" w:bottom="720" w:left="720" w:header="432" w:footer="288" w:gutter="0"/>
          <w:cols w:space="360"/>
        </w:sectPr>
      </w:pPr>
    </w:p>
    <w:p w14:paraId="2E115A31" w14:textId="77777777" w:rsidR="007C66F8" w:rsidRDefault="007D504A">
      <w:pPr>
        <w:pStyle w:val="ProductList-SectionHeading"/>
        <w:pageBreakBefore/>
        <w:outlineLvl w:val="0"/>
      </w:pPr>
      <w:bookmarkStart w:id="210" w:name="_Sec548"/>
      <w:bookmarkEnd w:id="34"/>
      <w:r>
        <w:lastRenderedPageBreak/>
        <w:t>Onlinetjänster</w:t>
      </w:r>
      <w:r>
        <w:fldChar w:fldCharType="begin"/>
      </w:r>
      <w:r>
        <w:instrText xml:space="preserve"> TC "</w:instrText>
      </w:r>
      <w:bookmarkStart w:id="211" w:name="_Toc454827319"/>
      <w:r>
        <w:instrText>Onlinetjänster</w:instrText>
      </w:r>
      <w:bookmarkEnd w:id="211"/>
      <w:r>
        <w:instrText>" \l 1</w:instrText>
      </w:r>
      <w:r>
        <w:fldChar w:fldCharType="end"/>
      </w:r>
    </w:p>
    <w:p w14:paraId="2E115A32" w14:textId="77777777" w:rsidR="007C66F8" w:rsidRDefault="007D504A">
      <w:pPr>
        <w:pStyle w:val="ProductList-Body"/>
      </w:pPr>
      <w:r>
        <w:t xml:space="preserve">Kundens köp och användning av Microsoft Onlinetjänster regleras av Produktvillkoren och Microsofts Villkor för Onlinetjänster (OST) som finns på </w:t>
      </w:r>
      <w:hyperlink r:id="rId81">
        <w:r>
          <w:rPr>
            <w:color w:val="00467F"/>
            <w:u w:val="single"/>
          </w:rPr>
          <w:t>http://go.microsoft.com/?linkid=9840733</w:t>
        </w:r>
      </w:hyperlink>
      <w:r>
        <w:t xml:space="preserve"> som införlivas häri genom referens.</w:t>
      </w:r>
    </w:p>
    <w:p w14:paraId="2E115A33" w14:textId="77777777" w:rsidR="007C66F8" w:rsidRDefault="007D504A">
      <w:pPr>
        <w:pStyle w:val="ProductList-Offering1Heading"/>
        <w:outlineLvl w:val="1"/>
      </w:pPr>
      <w:bookmarkStart w:id="212" w:name="_Sec620"/>
      <w:r>
        <w:t>Regional tillgänglighet för onlinetjänster</w:t>
      </w:r>
      <w:bookmarkEnd w:id="212"/>
      <w:r>
        <w:fldChar w:fldCharType="begin"/>
      </w:r>
      <w:r>
        <w:instrText xml:space="preserve"> TC "</w:instrText>
      </w:r>
      <w:bookmarkStart w:id="213" w:name="_Toc454827320"/>
      <w:r>
        <w:instrText>Regional tillgänglighet för onlinetjänster</w:instrText>
      </w:r>
      <w:bookmarkEnd w:id="213"/>
      <w:r>
        <w:instrText>" \l 2</w:instrText>
      </w:r>
      <w:r>
        <w:fldChar w:fldCharType="end"/>
      </w:r>
    </w:p>
    <w:p w14:paraId="2E115A34" w14:textId="77777777" w:rsidR="007C66F8" w:rsidRDefault="007D504A">
      <w:pPr>
        <w:pStyle w:val="ProductList-Body"/>
      </w:pPr>
      <w:r>
        <w:t xml:space="preserve">På </w:t>
      </w:r>
      <w:hyperlink r:id="rId82" w:anchor="international">
        <w:r>
          <w:rPr>
            <w:color w:val="00467F"/>
            <w:u w:val="single"/>
          </w:rPr>
          <w:t>http://www.microsoft.com/online/faq.aspx#international</w:t>
        </w:r>
      </w:hyperlink>
      <w:r>
        <w:t xml:space="preserve"> finns en lista över länder och områden där Onlinetjänsterna är tillgängliga.</w:t>
      </w:r>
    </w:p>
    <w:p w14:paraId="2E115A35" w14:textId="77777777" w:rsidR="007C66F8" w:rsidRDefault="007D504A">
      <w:pPr>
        <w:pStyle w:val="ProductList-Offering1Heading"/>
        <w:outlineLvl w:val="1"/>
      </w:pPr>
      <w:bookmarkStart w:id="214" w:name="_Sec621"/>
      <w:r>
        <w:t>Inköpsregler för onlinetjänster</w:t>
      </w:r>
      <w:bookmarkEnd w:id="214"/>
      <w:r>
        <w:fldChar w:fldCharType="begin"/>
      </w:r>
      <w:r>
        <w:instrText xml:space="preserve"> TC "</w:instrText>
      </w:r>
      <w:bookmarkStart w:id="215" w:name="_Toc454827321"/>
      <w:r>
        <w:instrText>Inköpsregler för onlinetjänster</w:instrText>
      </w:r>
      <w:bookmarkEnd w:id="215"/>
      <w:r>
        <w:instrText>" \l 2</w:instrText>
      </w:r>
      <w:r>
        <w:fldChar w:fldCharType="end"/>
      </w:r>
    </w:p>
    <w:p w14:paraId="2E115A36" w14:textId="77777777" w:rsidR="007C66F8" w:rsidRDefault="007D504A">
      <w:pPr>
        <w:pStyle w:val="ProductList-Body"/>
      </w:pPr>
      <w:r>
        <w:t>Följande inköpsregler gäller för att köpa onlinetjänster:</w:t>
      </w:r>
    </w:p>
    <w:p w14:paraId="2E115A37" w14:textId="77777777" w:rsidR="007C66F8" w:rsidRDefault="007D504A" w:rsidP="007D504A">
      <w:pPr>
        <w:pStyle w:val="ProductList-Bullet"/>
        <w:numPr>
          <w:ilvl w:val="0"/>
          <w:numId w:val="31"/>
        </w:numPr>
      </w:pPr>
      <w:r>
        <w:t>Abonnemangsvillkor varierar efter köpprogram. Under Enterprise-avtalsprogrammet måste abonnemangsvillkoren för Onlinetjänster som inte är Microsoft Azure ha samma slutdatum som Kundens Registrering.</w:t>
      </w:r>
    </w:p>
    <w:p w14:paraId="2E115A38" w14:textId="77777777" w:rsidR="007C66F8" w:rsidRDefault="007D504A" w:rsidP="007D504A">
      <w:pPr>
        <w:pStyle w:val="ProductList-Bullet"/>
        <w:numPr>
          <w:ilvl w:val="0"/>
          <w:numId w:val="31"/>
        </w:numPr>
      </w:pPr>
      <w:r>
        <w:t>Om Kunden gör ytterligare köp av en Onlinetjänst måste sluttiden för abonnemangsperioden för det ytterligare köpet vara anpassad till Kundens befintliga abonnemangsperiod för samma onlinetjänst.</w:t>
      </w:r>
    </w:p>
    <w:p w14:paraId="2E115A39" w14:textId="77777777" w:rsidR="007C66F8" w:rsidRDefault="007D504A" w:rsidP="007D504A">
      <w:pPr>
        <w:pStyle w:val="ProductList-Bullet"/>
        <w:numPr>
          <w:ilvl w:val="0"/>
          <w:numId w:val="31"/>
        </w:numPr>
      </w:pPr>
      <w:r>
        <w:t>Kunden kan inte minska antalet användare eller enheter som täcks av prenumerationen på onlinetjänster under giltighetstiden, såvida inte detta tillåts i Kundens volymlicensieringsavtal.</w:t>
      </w:r>
    </w:p>
    <w:p w14:paraId="2E115A3A" w14:textId="77777777" w:rsidR="007C66F8" w:rsidRDefault="007D504A" w:rsidP="007D504A">
      <w:pPr>
        <w:pStyle w:val="ProductList-Bullet"/>
        <w:numPr>
          <w:ilvl w:val="0"/>
          <w:numId w:val="31"/>
        </w:numPr>
      </w:pPr>
      <w:r>
        <w:t xml:space="preserve">Villkor för Microsoft Azure anges i Produktposten om Microsoft Azure. </w:t>
      </w:r>
    </w:p>
    <w:p w14:paraId="2E115A3B" w14:textId="77777777" w:rsidR="007C66F8" w:rsidRDefault="007D504A" w:rsidP="007D504A">
      <w:pPr>
        <w:pStyle w:val="ProductList-Bullet"/>
        <w:numPr>
          <w:ilvl w:val="0"/>
          <w:numId w:val="31"/>
        </w:numPr>
      </w:pPr>
      <w:r>
        <w:t>Tillägg och Step-up-användarlicenser måste köpas in, och är endast giltig när den förvärvas, under samma volymlicensieringsavtal och registrering (om sådan finns) under vilket SA-täckningen för den kvalificerande produkten förvärvades. Tillägg upphör vid datumet för upphörandet av SA-täckningen för den Kvalificerande licensen eller användarlicenstillägget. Step-ups upphör vid datumet för upphörandet av Step-up-användarlicensen eller basanvändarlicensen.</w:t>
      </w:r>
    </w:p>
    <w:p w14:paraId="2E115A3C" w14:textId="77777777" w:rsidR="007C66F8" w:rsidRDefault="007D504A">
      <w:pPr>
        <w:pStyle w:val="ProductList-Offering1Heading"/>
        <w:outlineLvl w:val="1"/>
      </w:pPr>
      <w:bookmarkStart w:id="216" w:name="_Sec623"/>
      <w:r>
        <w:t>Förnyelse av onlinetjänster</w:t>
      </w:r>
      <w:bookmarkEnd w:id="216"/>
      <w:r>
        <w:fldChar w:fldCharType="begin"/>
      </w:r>
      <w:r>
        <w:instrText xml:space="preserve"> TC "</w:instrText>
      </w:r>
      <w:bookmarkStart w:id="217" w:name="_Toc454827322"/>
      <w:r>
        <w:instrText>Förnyelse av onlinetjänster</w:instrText>
      </w:r>
      <w:bookmarkEnd w:id="217"/>
      <w:r>
        <w:instrText>" \l 2</w:instrText>
      </w:r>
      <w:r>
        <w:fldChar w:fldCharType="end"/>
      </w:r>
    </w:p>
    <w:p w14:paraId="2E115A3D" w14:textId="77777777" w:rsidR="007C66F8" w:rsidRDefault="007D504A">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83">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E115A3E"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A3F"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A41" w14:textId="77777777" w:rsidR="007C66F8" w:rsidRDefault="007C66F8">
      <w:pPr>
        <w:pStyle w:val="ProductList-Body"/>
      </w:pPr>
    </w:p>
    <w:p w14:paraId="2E115A42" w14:textId="77777777" w:rsidR="007C66F8" w:rsidRDefault="007D504A">
      <w:pPr>
        <w:pStyle w:val="ProductList-OfferingGroupHeading"/>
        <w:outlineLvl w:val="1"/>
      </w:pPr>
      <w:bookmarkStart w:id="218" w:name="_Sec624"/>
      <w:r>
        <w:t>Microsoft Azure-tjänster</w:t>
      </w:r>
      <w:bookmarkEnd w:id="218"/>
      <w:r>
        <w:fldChar w:fldCharType="begin"/>
      </w:r>
      <w:r>
        <w:instrText xml:space="preserve"> TC "</w:instrText>
      </w:r>
      <w:bookmarkStart w:id="219" w:name="_Toc454827323"/>
      <w:r>
        <w:instrText>Microsoft Azure-tjänster</w:instrText>
      </w:r>
      <w:bookmarkEnd w:id="219"/>
      <w:r>
        <w:instrText>" \l 2</w:instrText>
      </w:r>
      <w:r>
        <w:fldChar w:fldCharType="end"/>
      </w:r>
    </w:p>
    <w:p w14:paraId="2E115A43" w14:textId="77777777" w:rsidR="007C66F8" w:rsidRDefault="007D504A">
      <w:pPr>
        <w:pStyle w:val="ProductList-ClauseHeading"/>
        <w:outlineLvl w:val="2"/>
      </w:pPr>
      <w:r>
        <w:t>1. Definitioner</w:t>
      </w:r>
    </w:p>
    <w:p w14:paraId="2E115A44" w14:textId="77777777" w:rsidR="007C66F8" w:rsidRDefault="007D504A">
      <w:pPr>
        <w:pStyle w:val="ProductList-Body"/>
      </w:pPr>
      <w:r>
        <w:rPr>
          <w:b/>
          <w:color w:val="00188F"/>
        </w:rPr>
        <w:t>Tilldelat Årligt Åtagande</w:t>
      </w:r>
      <w:r>
        <w:t xml:space="preserve"> avser den del av det Beloppsmässiga Åtagandet som tilldelas varje år genom Registreringsperioden.</w:t>
      </w:r>
    </w:p>
    <w:p w14:paraId="2E115A45" w14:textId="77777777" w:rsidR="007C66F8" w:rsidRDefault="007D504A">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14:paraId="2E115A46" w14:textId="77777777" w:rsidR="007C66F8" w:rsidRDefault="007D504A">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14:paraId="2E115A47" w14:textId="77777777" w:rsidR="007C66F8" w:rsidRDefault="007D504A">
      <w:pPr>
        <w:pStyle w:val="ProductList-Body"/>
      </w:pPr>
      <w:r>
        <w:rPr>
          <w:b/>
          <w:color w:val="00188F"/>
        </w:rPr>
        <w:t>Microsoft Azure-tjänsteplan</w:t>
      </w:r>
      <w:r>
        <w:t xml:space="preserve"> avser ett abonnemang på en av de enskilda Microsoft Azure-tjänster som definieras nedan som en Microsoft Azure-tjänsteplan. Tjänster som köps som en Microsoft Azure-tjänsteplan är inte berättigade till Undantag för Hosting i Villkor för onlinetjänster.</w:t>
      </w:r>
    </w:p>
    <w:p w14:paraId="2E115A48" w14:textId="77777777" w:rsidR="007C66F8" w:rsidRDefault="007D504A">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14:paraId="2E115A49" w14:textId="77777777" w:rsidR="007C66F8" w:rsidRDefault="007C66F8">
      <w:pPr>
        <w:pStyle w:val="ProductList-Body"/>
      </w:pPr>
    </w:p>
    <w:p w14:paraId="2E115A4A" w14:textId="77777777" w:rsidR="007C66F8" w:rsidRDefault="007D504A">
      <w:pPr>
        <w:pStyle w:val="ProductList-ClauseHeading"/>
        <w:outlineLvl w:val="2"/>
      </w:pPr>
      <w:r>
        <w:t>2. Abonnemangsperiod</w:t>
      </w:r>
    </w:p>
    <w:p w14:paraId="2E115A4B" w14:textId="77777777" w:rsidR="007C66F8" w:rsidRDefault="007D504A">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14:paraId="2E115A4C" w14:textId="77777777" w:rsidR="007C66F8" w:rsidRDefault="007C66F8">
      <w:pPr>
        <w:pStyle w:val="ProductList-Body"/>
      </w:pPr>
    </w:p>
    <w:p w14:paraId="2E115A4D" w14:textId="77777777" w:rsidR="007C66F8" w:rsidRDefault="007D504A">
      <w:pPr>
        <w:pStyle w:val="ProductList-ClauseHeading"/>
        <w:outlineLvl w:val="2"/>
      </w:pPr>
      <w:r>
        <w:t>3. Köptjänster</w:t>
      </w:r>
    </w:p>
    <w:p w14:paraId="2E115A4E" w14:textId="77777777" w:rsidR="007C66F8" w:rsidRDefault="007D504A">
      <w:pPr>
        <w:pStyle w:val="ProductList-Body"/>
      </w:pPr>
      <w:r>
        <w:t>Microsoft Azure-tjänster kan köpas på ett av eller en kombination av följande sätt:</w:t>
      </w:r>
    </w:p>
    <w:p w14:paraId="2E115A4F" w14:textId="77777777" w:rsidR="007C66F8" w:rsidRDefault="007D504A" w:rsidP="007D504A">
      <w:pPr>
        <w:pStyle w:val="ProductList-Bullet"/>
        <w:numPr>
          <w:ilvl w:val="0"/>
          <w:numId w:val="32"/>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14:paraId="2E115A50" w14:textId="77777777" w:rsidR="007C66F8" w:rsidRDefault="007D504A" w:rsidP="007D504A">
      <w:pPr>
        <w:pStyle w:val="ProductList-Bullet"/>
        <w:numPr>
          <w:ilvl w:val="1"/>
          <w:numId w:val="32"/>
        </w:numPr>
      </w:pPr>
      <w:r>
        <w:t xml:space="preserve">Kunderna kan minska sitt Beloppsmässiga Åtagande för eventuell framtida årsdag för Registrering genom att meddela sin återförsäljare, som måste hantera minskningen hos Microsoft före årsdagen för Registreringen. </w:t>
      </w:r>
    </w:p>
    <w:p w14:paraId="2E115A51" w14:textId="77777777" w:rsidR="007C66F8" w:rsidRDefault="007D504A" w:rsidP="007D504A">
      <w:pPr>
        <w:pStyle w:val="ProductList-Bullet"/>
        <w:numPr>
          <w:ilvl w:val="1"/>
          <w:numId w:val="32"/>
        </w:numPr>
      </w:pPr>
      <w:r>
        <w:lastRenderedPageBreak/>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14:paraId="2E115A52" w14:textId="77777777" w:rsidR="007C66F8" w:rsidRDefault="007D504A" w:rsidP="007D504A">
      <w:pPr>
        <w:pStyle w:val="ProductList-Bullet"/>
        <w:numPr>
          <w:ilvl w:val="0"/>
          <w:numId w:val="32"/>
        </w:numPr>
      </w:pPr>
      <w:r>
        <w:rPr>
          <w:b/>
          <w:color w:val="00188F"/>
        </w:rPr>
        <w:t>Förbrukning</w:t>
      </w:r>
      <w:r>
        <w:t xml:space="preserve">: Kunderna betalar baserat på den mängd Microsoft Azure-tjänster som har förbrukats under en faktureringsperiod. Det kan hända att vissa funktioner hos Microsoft Azure-tjänsterna endast är tillgängliga att köpa på förbrukningsbasis. </w:t>
      </w:r>
    </w:p>
    <w:p w14:paraId="2E115A53" w14:textId="77777777" w:rsidR="007C66F8" w:rsidRDefault="007D504A" w:rsidP="007D504A">
      <w:pPr>
        <w:pStyle w:val="ProductList-Bullet"/>
        <w:numPr>
          <w:ilvl w:val="0"/>
          <w:numId w:val="32"/>
        </w:numPr>
      </w:pPr>
      <w:r>
        <w:rPr>
          <w:b/>
          <w:color w:val="00188F"/>
        </w:rPr>
        <w:t>Microsoft Azure-tjänsteplan</w:t>
      </w:r>
      <w:r>
        <w:t>: Kunderna kan ha möjlighet att abonnera på en Microsoft Azure-tjänst som en Microsoft Azure-tjänsteplan.</w:t>
      </w:r>
    </w:p>
    <w:p w14:paraId="2E115A54" w14:textId="77777777" w:rsidR="007C66F8" w:rsidRDefault="007D504A" w:rsidP="007D504A">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14:paraId="2E115A55" w14:textId="77777777" w:rsidR="007C66F8" w:rsidRDefault="007C66F8">
      <w:pPr>
        <w:pStyle w:val="ProductList-Body"/>
      </w:pPr>
    </w:p>
    <w:p w14:paraId="2E115A56" w14:textId="77777777" w:rsidR="007C66F8" w:rsidRDefault="007D504A">
      <w:pPr>
        <w:pStyle w:val="ProductList-ClauseHeading"/>
        <w:outlineLvl w:val="2"/>
      </w:pPr>
      <w:r>
        <w:t>4. Prissättning</w:t>
      </w:r>
    </w:p>
    <w:p w14:paraId="2E115A57" w14:textId="77777777" w:rsidR="007C66F8" w:rsidRDefault="007D504A">
      <w:pPr>
        <w:pStyle w:val="ProductList-Body"/>
      </w:pPr>
      <w:r>
        <w:t>Om Kunden inte har en Enterprise-registrering, Enterprise Subscription Enrollment, Select-avtal, Select Plus-avtal eller Server Cloud-registrering gäller prisnivå A.</w:t>
      </w:r>
    </w:p>
    <w:p w14:paraId="2E115A58" w14:textId="77777777" w:rsidR="007C66F8" w:rsidRDefault="007C66F8">
      <w:pPr>
        <w:pStyle w:val="ProductList-Body"/>
      </w:pPr>
    </w:p>
    <w:p w14:paraId="2E115A59" w14:textId="77777777" w:rsidR="007C66F8" w:rsidRDefault="007D504A">
      <w:pPr>
        <w:pStyle w:val="ProductList-Body"/>
      </w:pPr>
      <w:r>
        <w:t>Microsoft kan erbjuda priser till Kunder eller Kunders återförsäljare för enskilda Microsoft Azure-tjänster under en Kunds Registreringsperiod på en permanent eller temporär (i försäljningssyfte) basis.</w:t>
      </w:r>
    </w:p>
    <w:p w14:paraId="2E115A5A" w14:textId="77777777" w:rsidR="007C66F8" w:rsidRDefault="007C66F8">
      <w:pPr>
        <w:pStyle w:val="ProductList-Body"/>
      </w:pPr>
    </w:p>
    <w:p w14:paraId="2E115A5B" w14:textId="77777777" w:rsidR="007C66F8" w:rsidRDefault="007D504A">
      <w:pPr>
        <w:pStyle w:val="ProductList-ClauseHeading"/>
        <w:outlineLvl w:val="2"/>
      </w:pPr>
      <w:r>
        <w:t>5. Betalningsvillkor och Avgifter</w:t>
      </w:r>
    </w:p>
    <w:p w14:paraId="2E115A5C" w14:textId="77777777" w:rsidR="007C66F8" w:rsidRDefault="007D504A">
      <w:pPr>
        <w:pStyle w:val="ProductList-Body"/>
      </w:pPr>
      <w:r>
        <w:t>Kunder som har anskaffat Microsoft Azure-tjänster utan ett Beloppsmässigt Åtagande faktureras varje kvartal enligt konsumtionspris.</w:t>
      </w:r>
    </w:p>
    <w:p w14:paraId="2E115A5D" w14:textId="77777777" w:rsidR="007C66F8" w:rsidRDefault="007C66F8">
      <w:pPr>
        <w:pStyle w:val="ProductList-Body"/>
      </w:pPr>
    </w:p>
    <w:p w14:paraId="2E115A5E" w14:textId="77777777" w:rsidR="007C66F8" w:rsidRDefault="007D504A">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14:paraId="2E115A5F" w14:textId="77777777" w:rsidR="007C66F8" w:rsidRDefault="007C66F8">
      <w:pPr>
        <w:pStyle w:val="ProductList-Body"/>
      </w:pPr>
    </w:p>
    <w:p w14:paraId="2E115A60" w14:textId="77777777" w:rsidR="007C66F8" w:rsidRDefault="007D504A">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14:paraId="2E115A61" w14:textId="77777777" w:rsidR="007C66F8" w:rsidRDefault="007C66F8">
      <w:pPr>
        <w:pStyle w:val="ProductList-Body"/>
      </w:pPr>
    </w:p>
    <w:p w14:paraId="2E115A62" w14:textId="77777777" w:rsidR="007C66F8" w:rsidRDefault="007D504A">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14:paraId="2E115A63" w14:textId="77777777" w:rsidR="007C66F8" w:rsidRDefault="007C66F8">
      <w:pPr>
        <w:pStyle w:val="ProductList-Body"/>
      </w:pPr>
    </w:p>
    <w:p w14:paraId="2E115A64" w14:textId="77777777" w:rsidR="007C66F8" w:rsidRDefault="007D504A">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14:paraId="2E115A65" w14:textId="77777777" w:rsidR="007C66F8" w:rsidRDefault="007C66F8">
      <w:pPr>
        <w:pStyle w:val="ProductList-Body"/>
      </w:pPr>
    </w:p>
    <w:p w14:paraId="2E115A66" w14:textId="77777777" w:rsidR="007C66F8" w:rsidRDefault="007D504A">
      <w:pPr>
        <w:pStyle w:val="ProductList-Body"/>
      </w:pPr>
      <w:r>
        <w:t>För indirekta kunder med Enterprise-avtal, all användning som överskrider Tilldelat Årligt Åtagande att faktureras enligt konsumtionspris till Kundens återförsäljare i slutet av varje kvartal för Registrering.</w:t>
      </w:r>
    </w:p>
    <w:p w14:paraId="2E115A67" w14:textId="77777777" w:rsidR="007C66F8" w:rsidRDefault="007C66F8">
      <w:pPr>
        <w:pStyle w:val="ProductList-Body"/>
      </w:pPr>
    </w:p>
    <w:p w14:paraId="2E115A68" w14:textId="77777777" w:rsidR="007C66F8" w:rsidRDefault="007D504A">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14:paraId="2E115A69" w14:textId="77777777" w:rsidR="007C66F8" w:rsidRDefault="007C66F8">
      <w:pPr>
        <w:pStyle w:val="ProductList-Body"/>
      </w:pPr>
    </w:p>
    <w:p w14:paraId="2E115A6A" w14:textId="77777777" w:rsidR="007C66F8" w:rsidRDefault="007D504A">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14:paraId="2E115A6B" w14:textId="77777777" w:rsidR="007C66F8" w:rsidRDefault="007C66F8">
      <w:pPr>
        <w:pStyle w:val="ProductList-Body"/>
      </w:pPr>
    </w:p>
    <w:p w14:paraId="2E115A6C" w14:textId="77777777" w:rsidR="007C66F8" w:rsidRDefault="007D504A">
      <w:pPr>
        <w:pStyle w:val="ProductList-ClauseHeading"/>
        <w:outlineLvl w:val="2"/>
      </w:pPr>
      <w:r>
        <w:t>6. Programmen för Open License, Open Value och Open Value Subscription</w:t>
      </w:r>
    </w:p>
    <w:p w14:paraId="2E115A6D" w14:textId="77777777" w:rsidR="007C66F8" w:rsidRDefault="007D504A">
      <w:pPr>
        <w:pStyle w:val="ProductList-SubClauseHeading"/>
        <w:outlineLvl w:val="3"/>
      </w:pPr>
      <w:r>
        <w:t>6.1 Definitioner</w:t>
      </w:r>
    </w:p>
    <w:p w14:paraId="2E115A6E" w14:textId="77777777" w:rsidR="007C66F8" w:rsidRDefault="007D504A">
      <w:pPr>
        <w:pStyle w:val="ProductList-BodyIndented"/>
      </w:pPr>
      <w:r>
        <w:rPr>
          <w:b/>
          <w:color w:val="00188F"/>
        </w:rPr>
        <w:t>Konsumtionspris</w:t>
      </w:r>
      <w:r>
        <w:t xml:space="preserve"> avser med avseende på avtal för Open License, Open Value och Open Value Subscription priser för alla Microsoft Azure-tjänster.</w:t>
      </w:r>
    </w:p>
    <w:p w14:paraId="2E115A6F" w14:textId="77777777" w:rsidR="007C66F8" w:rsidRDefault="007D504A">
      <w:pPr>
        <w:pStyle w:val="ProductList-BodyIndented"/>
      </w:pPr>
      <w:r>
        <w:rPr>
          <w:b/>
          <w:color w:val="00188F"/>
        </w:rPr>
        <w:t>Portal</w:t>
      </w:r>
      <w:r>
        <w:t xml:space="preserve"> avser den onlineportal genom vilken Kunden administrerar sitt Abonnemang.</w:t>
      </w:r>
    </w:p>
    <w:p w14:paraId="2E115A70" w14:textId="77777777" w:rsidR="007C66F8" w:rsidRDefault="007D504A">
      <w:pPr>
        <w:pStyle w:val="ProductList-BodyIndented"/>
      </w:pPr>
      <w:r>
        <w:rPr>
          <w:b/>
          <w:color w:val="00188F"/>
        </w:rPr>
        <w:t>Abonnemang</w:t>
      </w:r>
      <w:r>
        <w:t xml:space="preserve"> avser ett abonnemang med ett värde som fastställts vid beställningstillfället som kan lösas in mot en mängd Microsoft Azure-tjänster.</w:t>
      </w:r>
    </w:p>
    <w:p w14:paraId="2E115A71" w14:textId="77777777" w:rsidR="007C66F8" w:rsidRDefault="007C66F8">
      <w:pPr>
        <w:pStyle w:val="ProductList-BodyIndented"/>
      </w:pPr>
    </w:p>
    <w:p w14:paraId="2E115A72" w14:textId="77777777" w:rsidR="007C66F8" w:rsidRDefault="007D504A">
      <w:pPr>
        <w:pStyle w:val="ProductList-SubClauseHeading"/>
        <w:outlineLvl w:val="3"/>
      </w:pPr>
      <w:r>
        <w:t>6.2 Abonnemangsperiod</w:t>
      </w:r>
    </w:p>
    <w:p w14:paraId="2E115A73" w14:textId="77777777" w:rsidR="007C66F8" w:rsidRDefault="007D504A">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14:paraId="2E115A74" w14:textId="77777777" w:rsidR="007C66F8" w:rsidRDefault="007C66F8">
      <w:pPr>
        <w:pStyle w:val="ProductList-BodyIndented"/>
      </w:pPr>
    </w:p>
    <w:p w14:paraId="2E115A75" w14:textId="77777777" w:rsidR="007C66F8" w:rsidRDefault="007D504A">
      <w:pPr>
        <w:pStyle w:val="ProductList-ClauseHeading"/>
        <w:outlineLvl w:val="2"/>
      </w:pPr>
      <w:r>
        <w:lastRenderedPageBreak/>
        <w:t>7. Microsoft Azure-hybridanvändarförmån</w:t>
      </w:r>
    </w:p>
    <w:p w14:paraId="2E115A76" w14:textId="77777777" w:rsidR="007C66F8" w:rsidRDefault="007D504A">
      <w:pPr>
        <w:pStyle w:val="ProductList-Body"/>
      </w:pPr>
      <w:r>
        <w:t>Enligt Microsoft Azure-hybridanvändarförmånen (”HUB”) kan kunder med Windows Server-licenser med Software Assurance-täckning (SA) ladda upp och använda sina egna Windows Server-avbilder på Microsoft Azure.</w:t>
      </w:r>
    </w:p>
    <w:p w14:paraId="2E115A77" w14:textId="77777777" w:rsidR="007C66F8" w:rsidRDefault="007C66F8">
      <w:pPr>
        <w:pStyle w:val="ProductList-Body"/>
      </w:pPr>
    </w:p>
    <w:p w14:paraId="2E115A78" w14:textId="77777777" w:rsidR="007C66F8" w:rsidRDefault="007D504A">
      <w:pPr>
        <w:pStyle w:val="ProductList-Body"/>
      </w:pPr>
      <w:r>
        <w:t xml:space="preserve">Användning av Windows Server-programvara genom HUB sker via Virtuella Azure-maskiner där Windows Server inte medföljer (”Basinstanser”). En processorbaserad licens med SA för Windows Server ger kunden rätt att använda Windows Server i Microsoft Azure på upp till 16 virtuella kärnor fördelade på högst två Azure-instanser. Kostnaden för Azure-basinstansen ingår inte i HUB. </w:t>
      </w:r>
    </w:p>
    <w:p w14:paraId="2E115A79" w14:textId="77777777" w:rsidR="007C66F8" w:rsidRDefault="007C66F8">
      <w:pPr>
        <w:pStyle w:val="ProductList-Body"/>
      </w:pPr>
    </w:p>
    <w:p w14:paraId="2E115A7A" w14:textId="77777777" w:rsidR="007C66F8" w:rsidRDefault="007D504A">
      <w:pPr>
        <w:pStyle w:val="ProductList-Body"/>
      </w:pPr>
      <w:r>
        <w:t>Kunden måste ange att den använder Windows Server på HUB vid konfigureringen av uppladdad(e) avbildning(ar) på Azure. Kunden kan använda sina uppladdad(e) avbildning(ar) enligt Villkoren för Onlinetjänster.</w:t>
      </w:r>
    </w:p>
    <w:p w14:paraId="2E115A7B" w14:textId="77777777" w:rsidR="007C66F8" w:rsidRDefault="007C66F8">
      <w:pPr>
        <w:pStyle w:val="ProductList-Body"/>
      </w:pPr>
    </w:p>
    <w:p w14:paraId="2E115A7C" w14:textId="77777777" w:rsidR="007C66F8" w:rsidRDefault="007D504A">
      <w:pPr>
        <w:pStyle w:val="ProductList-Body"/>
      </w:pPr>
      <w:r>
        <w:t>HUB ger ytterligare rättigheter att distribuera och använda programvaran när de utövas i samband med Datacenter-licenser och andra rättigheter när de utövas i samband med Standardlicenser. Standardlicenser bedöms som ”tilldelade till Azure” när Kunden använder Windows Server via HUB och omfattas av begränsningarna för vidareöverlåtelse av Licens i de Universella Licensvillkoren.</w:t>
      </w:r>
    </w:p>
    <w:p w14:paraId="2E115A7D" w14:textId="77777777" w:rsidR="007C66F8" w:rsidRDefault="007D504A">
      <w:pPr>
        <w:pStyle w:val="ProductList-Offering2HeadingNoBorder"/>
        <w:outlineLvl w:val="2"/>
      </w:pPr>
      <w:bookmarkStart w:id="220" w:name="_Sec625"/>
      <w:r>
        <w:t>Microsoft Azure-tjänster</w:t>
      </w:r>
      <w:bookmarkEnd w:id="220"/>
      <w:r>
        <w:fldChar w:fldCharType="begin"/>
      </w:r>
      <w:r>
        <w:instrText xml:space="preserve"> TC "</w:instrText>
      </w:r>
      <w:bookmarkStart w:id="221" w:name="_Toc454827324"/>
      <w:r>
        <w:instrText>Microsoft Azure-tjänster</w:instrText>
      </w:r>
      <w:bookmarkEnd w:id="221"/>
      <w:r>
        <w:instrText>" \l 3</w:instrText>
      </w:r>
      <w:r>
        <w:fldChar w:fldCharType="end"/>
      </w:r>
    </w:p>
    <w:p w14:paraId="2E115A7E" w14:textId="77777777" w:rsidR="007C66F8" w:rsidRDefault="007D504A">
      <w:pPr>
        <w:pStyle w:val="ProductList-Offering1SubSection"/>
        <w:outlineLvl w:val="3"/>
      </w:pPr>
      <w:bookmarkStart w:id="222" w:name="_Sec705"/>
      <w:r>
        <w:t>1. Programtillgänglighet</w:t>
      </w:r>
      <w:bookmarkEnd w:id="222"/>
    </w:p>
    <w:tbl>
      <w:tblPr>
        <w:tblStyle w:val="PURTable"/>
        <w:tblW w:w="0" w:type="dxa"/>
        <w:tblLook w:val="04A0" w:firstRow="1" w:lastRow="0" w:firstColumn="1" w:lastColumn="0" w:noHBand="0" w:noVBand="1"/>
      </w:tblPr>
      <w:tblGrid>
        <w:gridCol w:w="4400"/>
        <w:gridCol w:w="806"/>
        <w:gridCol w:w="772"/>
        <w:gridCol w:w="788"/>
        <w:gridCol w:w="803"/>
        <w:gridCol w:w="825"/>
        <w:gridCol w:w="817"/>
        <w:gridCol w:w="793"/>
        <w:gridCol w:w="780"/>
      </w:tblGrid>
      <w:tr w:rsidR="007C66F8" w14:paraId="2E115A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A7F"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A80"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1"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2"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3"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4"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5"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6"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87"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A92" w14:textId="77777777">
        <w:tc>
          <w:tcPr>
            <w:tcW w:w="5020" w:type="dxa"/>
            <w:tcBorders>
              <w:top w:val="single" w:sz="6" w:space="0" w:color="FFFFFF"/>
              <w:left w:val="none" w:sz="4" w:space="0" w:color="6E6E6E"/>
              <w:bottom w:val="none" w:sz="4" w:space="0" w:color="BFBFBF"/>
              <w:right w:val="none" w:sz="4" w:space="0" w:color="6E6E6E"/>
            </w:tcBorders>
          </w:tcPr>
          <w:p w14:paraId="2E115A89" w14:textId="77777777" w:rsidR="007C66F8" w:rsidRDefault="007D504A">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E115A8A"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8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8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8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8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8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9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9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A93" w14:textId="77777777" w:rsidR="007C66F8" w:rsidRDefault="007D504A">
      <w:pPr>
        <w:pStyle w:val="ProductList-Offering1SubSection"/>
        <w:outlineLvl w:val="3"/>
      </w:pPr>
      <w:bookmarkStart w:id="223" w:name="_Sec760"/>
      <w:r>
        <w:t>2. Produktvillkor</w:t>
      </w:r>
      <w:bookmarkEnd w:id="223"/>
    </w:p>
    <w:tbl>
      <w:tblPr>
        <w:tblStyle w:val="PURTable"/>
        <w:tblW w:w="0" w:type="dxa"/>
        <w:tblLook w:val="04A0" w:firstRow="1" w:lastRow="0" w:firstColumn="1" w:lastColumn="0" w:noHBand="0" w:noVBand="1"/>
      </w:tblPr>
      <w:tblGrid>
        <w:gridCol w:w="3673"/>
        <w:gridCol w:w="3579"/>
        <w:gridCol w:w="3538"/>
      </w:tblGrid>
      <w:tr w:rsidR="007C66F8" w14:paraId="2E115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A94"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A9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A96"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7C66F8" w14:paraId="2E115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98"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9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9A" w14:textId="77777777" w:rsidR="007C66F8" w:rsidRDefault="007D504A">
            <w:pPr>
              <w:pStyle w:val="ProductList-TableBody"/>
            </w:pPr>
            <w:r>
              <w:rPr>
                <w:color w:val="404040"/>
              </w:rPr>
              <w:t>Kampanjer: Ej tillämpligt</w:t>
            </w:r>
          </w:p>
        </w:tc>
      </w:tr>
      <w:tr w:rsidR="007C66F8" w14:paraId="2E115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9C"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A9D"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14:paraId="2E115A9E"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w:t>
            </w:r>
          </w:p>
        </w:tc>
      </w:tr>
      <w:tr w:rsidR="007C66F8" w14:paraId="2E115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A0"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A1"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A2" w14:textId="77777777" w:rsidR="007C66F8" w:rsidRDefault="007C66F8">
            <w:pPr>
              <w:pStyle w:val="ProductList-TableBody"/>
            </w:pPr>
          </w:p>
        </w:tc>
      </w:tr>
    </w:tbl>
    <w:p w14:paraId="2E115AA4" w14:textId="77777777" w:rsidR="007C66F8" w:rsidRDefault="007C66F8">
      <w:pPr>
        <w:pStyle w:val="ProductList-Body"/>
      </w:pPr>
    </w:p>
    <w:p w14:paraId="2E115AA5" w14:textId="77777777" w:rsidR="007C66F8" w:rsidRDefault="007D504A">
      <w:pPr>
        <w:pStyle w:val="ProductList-ClauseHeading"/>
        <w:outlineLvl w:val="4"/>
      </w:pPr>
      <w:r>
        <w:t>2.1 Microsoft Azure-tjänsteplaner</w:t>
      </w:r>
    </w:p>
    <w:p w14:paraId="2E115AA6" w14:textId="77777777" w:rsidR="007C66F8" w:rsidRDefault="007D504A">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7C66F8" w14:paraId="2E115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115AA7" w14:textId="77777777" w:rsidR="007C66F8" w:rsidRDefault="007C66F8">
            <w:pPr>
              <w:pStyle w:val="PURBreadcrumb"/>
            </w:pPr>
          </w:p>
          <w:tbl>
            <w:tblPr>
              <w:tblW w:w="0" w:type="dxa"/>
              <w:tblLook w:val="04A0" w:firstRow="1" w:lastRow="0" w:firstColumn="1" w:lastColumn="0" w:noHBand="0" w:noVBand="1"/>
            </w:tblPr>
            <w:tblGrid>
              <w:gridCol w:w="10684"/>
            </w:tblGrid>
            <w:tr w:rsidR="007C66F8" w14:paraId="2E115A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AA8"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AAA" w14:textId="77777777" w:rsidR="007C66F8" w:rsidRDefault="007C66F8">
            <w:pPr>
              <w:pStyle w:val="ProductList-TableBody"/>
            </w:pPr>
          </w:p>
        </w:tc>
      </w:tr>
    </w:tbl>
    <w:p w14:paraId="2E115AAC" w14:textId="77777777" w:rsidR="007C66F8" w:rsidRDefault="007D504A">
      <w:pPr>
        <w:pStyle w:val="ProductList-Offering2HeadingNoBorder"/>
        <w:outlineLvl w:val="2"/>
      </w:pPr>
      <w:bookmarkStart w:id="224" w:name="_Sec626"/>
      <w:r>
        <w:t>Microsoft Azure-support (plan)</w:t>
      </w:r>
      <w:bookmarkEnd w:id="224"/>
      <w:r>
        <w:fldChar w:fldCharType="begin"/>
      </w:r>
      <w:r>
        <w:instrText xml:space="preserve"> TC "</w:instrText>
      </w:r>
      <w:bookmarkStart w:id="225" w:name="_Toc454827325"/>
      <w:r>
        <w:instrText>Microsoft Azure-support (plan)</w:instrText>
      </w:r>
      <w:bookmarkEnd w:id="225"/>
      <w:r>
        <w:instrText>" \l 3</w:instrText>
      </w:r>
      <w:r>
        <w:fldChar w:fldCharType="end"/>
      </w:r>
    </w:p>
    <w:p w14:paraId="2E115AAD" w14:textId="77777777" w:rsidR="007C66F8" w:rsidRDefault="007D504A">
      <w:pPr>
        <w:pStyle w:val="ProductList-Offering1SubSection"/>
        <w:outlineLvl w:val="3"/>
      </w:pPr>
      <w:bookmarkStart w:id="226" w:name="_Sec706"/>
      <w:r>
        <w:t>1. Programtillgänglighet</w:t>
      </w:r>
      <w:bookmarkEnd w:id="226"/>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7C66F8" w14:paraId="2E115A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AAE"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AAF"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B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AC1" w14:textId="77777777">
        <w:tc>
          <w:tcPr>
            <w:tcW w:w="5020" w:type="dxa"/>
            <w:tcBorders>
              <w:top w:val="single" w:sz="6" w:space="0" w:color="FFFFFF"/>
              <w:left w:val="none" w:sz="4" w:space="0" w:color="6E6E6E"/>
              <w:bottom w:val="dashed" w:sz="4" w:space="0" w:color="BFBFBF"/>
              <w:right w:val="none" w:sz="4" w:space="0" w:color="6E6E6E"/>
            </w:tcBorders>
          </w:tcPr>
          <w:p w14:paraId="2E115AB8" w14:textId="77777777" w:rsidR="007C66F8" w:rsidRDefault="007D504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5AB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B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B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B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B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B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B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C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ACB" w14:textId="77777777">
        <w:tc>
          <w:tcPr>
            <w:tcW w:w="5020" w:type="dxa"/>
            <w:tcBorders>
              <w:top w:val="dashed" w:sz="4" w:space="0" w:color="BFBFBF"/>
              <w:left w:val="none" w:sz="4" w:space="0" w:color="6E6E6E"/>
              <w:bottom w:val="none" w:sz="4" w:space="0" w:color="BFBFBF"/>
              <w:right w:val="none" w:sz="4" w:space="0" w:color="6E6E6E"/>
            </w:tcBorders>
          </w:tcPr>
          <w:p w14:paraId="2E115AC2" w14:textId="77777777" w:rsidR="007C66F8" w:rsidRDefault="007D504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5AC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C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C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C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C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C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C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C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ACC" w14:textId="77777777" w:rsidR="007C66F8" w:rsidRDefault="007D504A">
      <w:pPr>
        <w:pStyle w:val="ProductList-Offering1SubSection"/>
        <w:outlineLvl w:val="3"/>
      </w:pPr>
      <w:bookmarkStart w:id="227" w:name="_Sec761"/>
      <w:r>
        <w:t>2. Produktvillkor</w:t>
      </w:r>
      <w:bookmarkEnd w:id="227"/>
    </w:p>
    <w:tbl>
      <w:tblPr>
        <w:tblStyle w:val="PURTable"/>
        <w:tblW w:w="0" w:type="dxa"/>
        <w:tblLook w:val="04A0" w:firstRow="1" w:lastRow="0" w:firstColumn="1" w:lastColumn="0" w:noHBand="0" w:noVBand="1"/>
      </w:tblPr>
      <w:tblGrid>
        <w:gridCol w:w="3673"/>
        <w:gridCol w:w="3579"/>
        <w:gridCol w:w="3538"/>
      </w:tblGrid>
      <w:tr w:rsidR="007C66F8" w14:paraId="2E115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ACD"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ACE"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ACF"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1"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2"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3" w14:textId="77777777" w:rsidR="007C66F8" w:rsidRDefault="007D504A">
            <w:pPr>
              <w:pStyle w:val="ProductList-TableBody"/>
            </w:pPr>
            <w:r>
              <w:rPr>
                <w:color w:val="404040"/>
              </w:rPr>
              <w:t>Kampanjer: Ej tillämpligt</w:t>
            </w:r>
          </w:p>
        </w:tc>
      </w:tr>
      <w:tr w:rsidR="007C66F8" w14:paraId="2E115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5"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6" w14:textId="77777777" w:rsidR="007C66F8" w:rsidRDefault="007D504A">
            <w:pPr>
              <w:pStyle w:val="ProductList-TableBody"/>
            </w:pPr>
            <w:r>
              <w:rPr>
                <w:color w:val="404040"/>
              </w:rPr>
              <w:t xml:space="preserve">Minskning Möjlig: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7" w14:textId="77777777" w:rsidR="007C66F8" w:rsidRDefault="007D504A">
            <w:pPr>
              <w:pStyle w:val="ProductList-TableBody"/>
            </w:pPr>
            <w:r>
              <w:rPr>
                <w:color w:val="404040"/>
              </w:rPr>
              <w:t>Minskning Möjlig (SCE): Ej tillämpligt</w:t>
            </w:r>
          </w:p>
        </w:tc>
      </w:tr>
      <w:tr w:rsidR="007C66F8" w14:paraId="2E115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9"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A"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ADB" w14:textId="77777777" w:rsidR="007C66F8" w:rsidRDefault="007C66F8">
            <w:pPr>
              <w:pStyle w:val="ProductList-TableBody"/>
            </w:pPr>
          </w:p>
        </w:tc>
      </w:tr>
    </w:tbl>
    <w:p w14:paraId="2E115ADD" w14:textId="77777777" w:rsidR="007C66F8" w:rsidRDefault="007C66F8">
      <w:pPr>
        <w:pStyle w:val="ProductList-Body"/>
      </w:pPr>
    </w:p>
    <w:p w14:paraId="2E115ADE" w14:textId="77777777" w:rsidR="007C66F8" w:rsidRDefault="007D504A">
      <w:pPr>
        <w:pStyle w:val="ProductList-ClauseHeading"/>
        <w:outlineLvl w:val="4"/>
      </w:pPr>
      <w:r>
        <w:t>2.1 Microsoft Azure-supporterbjudanden</w:t>
      </w:r>
    </w:p>
    <w:p w14:paraId="2E115ADF" w14:textId="77777777" w:rsidR="007C66F8" w:rsidRDefault="007D504A">
      <w:pPr>
        <w:pStyle w:val="ProductList-Body"/>
      </w:pPr>
      <w:r>
        <w:t xml:space="preserve">Information om supporterbjudanden för Microsoft Azure finns tillgängliga på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C66F8" w14:paraId="2E115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115AE0" w14:textId="77777777" w:rsidR="007C66F8" w:rsidRDefault="007C66F8">
            <w:pPr>
              <w:pStyle w:val="PURBreadcrumb"/>
            </w:pPr>
          </w:p>
          <w:tbl>
            <w:tblPr>
              <w:tblW w:w="0" w:type="dxa"/>
              <w:tblLook w:val="04A0" w:firstRow="1" w:lastRow="0" w:firstColumn="1" w:lastColumn="0" w:noHBand="0" w:noVBand="1"/>
            </w:tblPr>
            <w:tblGrid>
              <w:gridCol w:w="10684"/>
            </w:tblGrid>
            <w:tr w:rsidR="007C66F8" w14:paraId="2E115A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AE1"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AE3" w14:textId="77777777" w:rsidR="007C66F8" w:rsidRDefault="007C66F8">
            <w:pPr>
              <w:pStyle w:val="ProductList-TableBody"/>
            </w:pPr>
          </w:p>
        </w:tc>
      </w:tr>
    </w:tbl>
    <w:p w14:paraId="2E115AE5" w14:textId="77777777" w:rsidR="007C66F8" w:rsidRDefault="007D504A">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7326"/>
      <w:r>
        <w:instrText>Microsoft Azure Site Recovery (plan)</w:instrText>
      </w:r>
      <w:bookmarkEnd w:id="229"/>
      <w:r>
        <w:instrText>" \l 3</w:instrText>
      </w:r>
      <w:r>
        <w:fldChar w:fldCharType="end"/>
      </w:r>
    </w:p>
    <w:p w14:paraId="2E115AE6" w14:textId="77777777" w:rsidR="007C66F8" w:rsidRDefault="007D504A">
      <w:pPr>
        <w:pStyle w:val="ProductList-Offering1SubSection"/>
        <w:outlineLvl w:val="3"/>
      </w:pPr>
      <w:bookmarkStart w:id="230" w:name="_Sec708"/>
      <w:r>
        <w:t>1. Programtillgänglighet</w:t>
      </w:r>
      <w:bookmarkEnd w:id="230"/>
    </w:p>
    <w:p w14:paraId="2E115AE7" w14:textId="77777777" w:rsidR="007C66F8" w:rsidRDefault="007C66F8">
      <w:pPr>
        <w:pStyle w:val="ProductList-Body"/>
      </w:pPr>
    </w:p>
    <w:tbl>
      <w:tblPr>
        <w:tblStyle w:val="PURTable"/>
        <w:tblW w:w="0" w:type="dxa"/>
        <w:tblLook w:val="04A0" w:firstRow="1" w:lastRow="0" w:firstColumn="1" w:lastColumn="0" w:noHBand="0" w:noVBand="1"/>
      </w:tblPr>
      <w:tblGrid>
        <w:gridCol w:w="4401"/>
        <w:gridCol w:w="806"/>
        <w:gridCol w:w="771"/>
        <w:gridCol w:w="788"/>
        <w:gridCol w:w="803"/>
        <w:gridCol w:w="825"/>
        <w:gridCol w:w="817"/>
        <w:gridCol w:w="793"/>
        <w:gridCol w:w="780"/>
      </w:tblGrid>
      <w:tr w:rsidR="007C66F8" w14:paraId="2E115A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AE8"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AE9"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EA"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EB"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EC"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ED"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EE"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EF"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AF0"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AFB" w14:textId="77777777">
        <w:tc>
          <w:tcPr>
            <w:tcW w:w="5020" w:type="dxa"/>
            <w:tcBorders>
              <w:top w:val="single" w:sz="6" w:space="0" w:color="FFFFFF"/>
              <w:left w:val="none" w:sz="4" w:space="0" w:color="6E6E6E"/>
              <w:bottom w:val="none" w:sz="4" w:space="0" w:color="BFBFBF"/>
              <w:right w:val="none" w:sz="4" w:space="0" w:color="6E6E6E"/>
            </w:tcBorders>
          </w:tcPr>
          <w:p w14:paraId="2E115AF2" w14:textId="77777777" w:rsidR="007C66F8" w:rsidRDefault="007D504A">
            <w:pPr>
              <w:pStyle w:val="ProductList-TableBody"/>
            </w:pPr>
            <w:r>
              <w:t>Microsoft Azure Site Recovery</w:t>
            </w:r>
            <w:r>
              <w:fldChar w:fldCharType="begin"/>
            </w:r>
            <w:r>
              <w:instrText xml:space="preserve"> XE "Microsoft Azure Site Recovery" </w:instrText>
            </w:r>
            <w:r>
              <w:fldChar w:fldCharType="end"/>
            </w:r>
            <w:r>
              <w:t xml:space="preserve"> (till Kundägd Webbplats)</w:t>
            </w:r>
          </w:p>
        </w:tc>
        <w:tc>
          <w:tcPr>
            <w:tcW w:w="860" w:type="dxa"/>
            <w:tcBorders>
              <w:top w:val="single" w:sz="6" w:space="0" w:color="FFFFFF"/>
              <w:left w:val="none" w:sz="4" w:space="0" w:color="6E6E6E"/>
              <w:bottom w:val="none" w:sz="4" w:space="0" w:color="BFBFBF"/>
              <w:right w:val="single" w:sz="6" w:space="0" w:color="FFFFFF"/>
            </w:tcBorders>
          </w:tcPr>
          <w:p w14:paraId="2E115AF3"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F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F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F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F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F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AF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AF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AFC" w14:textId="77777777" w:rsidR="007C66F8" w:rsidRDefault="007D504A">
      <w:pPr>
        <w:pStyle w:val="ProductList-Offering1SubSection"/>
        <w:outlineLvl w:val="3"/>
      </w:pPr>
      <w:bookmarkStart w:id="231" w:name="_Sec763"/>
      <w:r>
        <w:lastRenderedPageBreak/>
        <w:t>2. Produktvillkor</w:t>
      </w:r>
      <w:bookmarkEnd w:id="231"/>
    </w:p>
    <w:tbl>
      <w:tblPr>
        <w:tblStyle w:val="PURTable"/>
        <w:tblW w:w="0" w:type="dxa"/>
        <w:tblLook w:val="04A0" w:firstRow="1" w:lastRow="0" w:firstColumn="1" w:lastColumn="0" w:noHBand="0" w:noVBand="1"/>
      </w:tblPr>
      <w:tblGrid>
        <w:gridCol w:w="3673"/>
        <w:gridCol w:w="3579"/>
        <w:gridCol w:w="3538"/>
      </w:tblGrid>
      <w:tr w:rsidR="007C66F8" w14:paraId="2E115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AFD"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AFE"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AFF"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1"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2" w14:textId="77777777" w:rsidR="007C66F8" w:rsidRDefault="007D504A">
            <w:pPr>
              <w:pStyle w:val="ProductList-TableBody"/>
            </w:pPr>
            <w:r>
              <w:rPr>
                <w:color w:val="404040"/>
              </w:rPr>
              <w:t xml:space="preserve">Förutsättningar: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3" w14:textId="77777777" w:rsidR="007C66F8" w:rsidRDefault="007D504A">
            <w:pPr>
              <w:pStyle w:val="ProductList-TableBody"/>
            </w:pPr>
            <w:r>
              <w:rPr>
                <w:color w:val="404040"/>
              </w:rPr>
              <w:t>Kampanjer: Ej tillämpligt</w:t>
            </w:r>
          </w:p>
        </w:tc>
      </w:tr>
      <w:tr w:rsidR="007C66F8" w14:paraId="2E115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5" w14:textId="77777777" w:rsidR="007C66F8" w:rsidRDefault="007D504A">
            <w:pPr>
              <w:pStyle w:val="ProductList-TableBody"/>
            </w:pPr>
            <w:r>
              <w:rPr>
                <w:color w:val="404040"/>
              </w:rPr>
              <w:t>Undantag för Kvalificerad Användare: Alla</w:t>
            </w:r>
          </w:p>
        </w:tc>
        <w:tc>
          <w:tcPr>
            <w:tcW w:w="4040" w:type="dxa"/>
            <w:tcBorders>
              <w:top w:val="single" w:sz="4" w:space="0" w:color="000000"/>
              <w:left w:val="single" w:sz="4" w:space="0" w:color="000000"/>
              <w:bottom w:val="single" w:sz="4" w:space="0" w:color="000000"/>
              <w:right w:val="single" w:sz="4" w:space="0" w:color="000000"/>
            </w:tcBorders>
          </w:tcPr>
          <w:p w14:paraId="2E115B06"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5B07"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9"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A"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0B" w14:textId="77777777" w:rsidR="007C66F8" w:rsidRDefault="007C66F8">
            <w:pPr>
              <w:pStyle w:val="ProductList-TableBody"/>
            </w:pPr>
          </w:p>
        </w:tc>
      </w:tr>
    </w:tbl>
    <w:p w14:paraId="2E115B0D" w14:textId="77777777" w:rsidR="007C66F8" w:rsidRDefault="007C66F8">
      <w:pPr>
        <w:pStyle w:val="ProductList-Body"/>
      </w:pPr>
    </w:p>
    <w:p w14:paraId="2E115B0E" w14:textId="77777777" w:rsidR="007C66F8" w:rsidRDefault="007D504A">
      <w:pPr>
        <w:pStyle w:val="ProductList-ClauseHeading"/>
        <w:outlineLvl w:val="4"/>
      </w:pPr>
      <w:r>
        <w:t>2.1 Första Mängd</w:t>
      </w:r>
    </w:p>
    <w:p w14:paraId="2E115B0F" w14:textId="77777777" w:rsidR="007C66F8" w:rsidRDefault="007D504A">
      <w:pPr>
        <w:pStyle w:val="ProductList-Body"/>
      </w:pPr>
      <w:r>
        <w:t>Varje beställning av Azure Site Recovery som en Microsoft Azure-tjänsteplan omfattar köp av en Första Mängd. Kundanvändning som överskrider den Första Mängden faktureras enligt konsumtionspris. Beloppsmässigt Åtagande får användas som betalning för användning som överskrider den Första Mängden.</w:t>
      </w:r>
    </w:p>
    <w:p w14:paraId="2E115B10"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B11"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B13" w14:textId="77777777" w:rsidR="007C66F8" w:rsidRDefault="007C66F8">
      <w:pPr>
        <w:pStyle w:val="ProductList-Body"/>
      </w:pPr>
    </w:p>
    <w:p w14:paraId="2E115B14" w14:textId="77777777" w:rsidR="007C66F8" w:rsidRDefault="007D504A">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7327"/>
      <w:r>
        <w:instrText>Enterprise Mobility Suite (plan)</w:instrText>
      </w:r>
      <w:bookmarkEnd w:id="233"/>
      <w:r>
        <w:instrText>" \l 3</w:instrText>
      </w:r>
      <w:r>
        <w:fldChar w:fldCharType="end"/>
      </w:r>
    </w:p>
    <w:p w14:paraId="2E115B15" w14:textId="77777777" w:rsidR="007C66F8" w:rsidRDefault="007D504A">
      <w:pPr>
        <w:pStyle w:val="ProductList-Offering1SubSection"/>
        <w:outlineLvl w:val="3"/>
      </w:pPr>
      <w:bookmarkStart w:id="234" w:name="_Sec709"/>
      <w:r>
        <w:t>1. Programtillgänglighet</w:t>
      </w:r>
      <w:bookmarkEnd w:id="234"/>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7C66F8" w14:paraId="2E115B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B16"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B17"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8"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9"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A"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B"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C"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D"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1E"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B29" w14:textId="77777777">
        <w:tc>
          <w:tcPr>
            <w:tcW w:w="5020" w:type="dxa"/>
            <w:tcBorders>
              <w:top w:val="single" w:sz="6" w:space="0" w:color="FFFFFF"/>
              <w:left w:val="none" w:sz="4" w:space="0" w:color="6E6E6E"/>
              <w:bottom w:val="dashed" w:sz="4" w:space="0" w:color="BFBFBF"/>
              <w:right w:val="none" w:sz="4" w:space="0" w:color="6E6E6E"/>
            </w:tcBorders>
          </w:tcPr>
          <w:p w14:paraId="2E115B20" w14:textId="77777777" w:rsidR="007C66F8" w:rsidRDefault="007D504A">
            <w:pPr>
              <w:pStyle w:val="ProductList-TableBody"/>
            </w:pPr>
            <w:r>
              <w:t>Enterprise Mobility Suite</w:t>
            </w:r>
            <w:r>
              <w:fldChar w:fldCharType="begin"/>
            </w:r>
            <w:r>
              <w:instrText xml:space="preserve"> XE "Enterprise Mobility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5B21"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2"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2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6"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B33" w14:textId="77777777">
        <w:tc>
          <w:tcPr>
            <w:tcW w:w="5020" w:type="dxa"/>
            <w:tcBorders>
              <w:top w:val="dashed" w:sz="4" w:space="0" w:color="BFBFBF"/>
              <w:left w:val="none" w:sz="4" w:space="0" w:color="6E6E6E"/>
              <w:bottom w:val="dashed" w:sz="4" w:space="0" w:color="BFBFBF"/>
              <w:right w:val="none" w:sz="4" w:space="0" w:color="6E6E6E"/>
            </w:tcBorders>
          </w:tcPr>
          <w:p w14:paraId="2E115B2A" w14:textId="77777777" w:rsidR="007C66F8" w:rsidRDefault="007D504A">
            <w:pPr>
              <w:pStyle w:val="ProductList-TableBody"/>
            </w:pPr>
            <w:r>
              <w:t>Tillägg för Enterprise Mobility Suite</w:t>
            </w:r>
            <w:r>
              <w:fldChar w:fldCharType="begin"/>
            </w:r>
            <w:r>
              <w:instrText xml:space="preserve"> XE "Tillägg för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B2B"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C"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2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2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30"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3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3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B3D" w14:textId="77777777">
        <w:tc>
          <w:tcPr>
            <w:tcW w:w="5020" w:type="dxa"/>
            <w:tcBorders>
              <w:top w:val="dashed" w:sz="4" w:space="0" w:color="BFBFBF"/>
              <w:left w:val="none" w:sz="4" w:space="0" w:color="6E6E6E"/>
              <w:bottom w:val="none" w:sz="4" w:space="0" w:color="BFBFBF"/>
              <w:right w:val="none" w:sz="4" w:space="0" w:color="6E6E6E"/>
            </w:tcBorders>
          </w:tcPr>
          <w:p w14:paraId="2E115B34" w14:textId="77777777" w:rsidR="007C66F8" w:rsidRDefault="007D504A">
            <w:pPr>
              <w:pStyle w:val="ProductList-TableBody"/>
            </w:pPr>
            <w:r>
              <w:t>Enterprise Mobility Suite Från SA</w:t>
            </w:r>
            <w:r>
              <w:fldChar w:fldCharType="begin"/>
            </w:r>
            <w:r>
              <w:instrText xml:space="preserve"> XE "Enterprise Mobility Suite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E115B3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3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3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3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3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3A"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3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3C" w14:textId="77777777" w:rsidR="007C66F8" w:rsidRDefault="007C66F8">
            <w:pPr>
              <w:pStyle w:val="ProductList-TableBody"/>
              <w:jc w:val="center"/>
            </w:pPr>
          </w:p>
        </w:tc>
      </w:tr>
    </w:tbl>
    <w:p w14:paraId="2E115B3E" w14:textId="77777777" w:rsidR="007C66F8" w:rsidRDefault="007D504A">
      <w:pPr>
        <w:pStyle w:val="ProductList-Offering1SubSection"/>
        <w:outlineLvl w:val="3"/>
      </w:pPr>
      <w:bookmarkStart w:id="235" w:name="_Sec764"/>
      <w:r>
        <w:t>2. Produktvillkor</w:t>
      </w:r>
      <w:bookmarkEnd w:id="235"/>
    </w:p>
    <w:tbl>
      <w:tblPr>
        <w:tblStyle w:val="PURTable"/>
        <w:tblW w:w="0" w:type="dxa"/>
        <w:tblLook w:val="04A0" w:firstRow="1" w:lastRow="0" w:firstColumn="1" w:lastColumn="0" w:noHBand="0" w:noVBand="1"/>
      </w:tblPr>
      <w:tblGrid>
        <w:gridCol w:w="3673"/>
        <w:gridCol w:w="3579"/>
        <w:gridCol w:w="3538"/>
      </w:tblGrid>
      <w:tr w:rsidR="007C66F8" w14:paraId="2E11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B3F"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B40"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B41"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43"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44"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B45" w14:textId="77777777" w:rsidR="007C66F8" w:rsidRDefault="007D504A">
            <w:pPr>
              <w:pStyle w:val="ProductList-TableBody"/>
            </w:pPr>
            <w:r>
              <w:fldChar w:fldCharType="begin"/>
            </w:r>
            <w:r>
              <w:instrText xml:space="preserve"> AutoTextList   \s NoStyle \t "Kampanjer: Indikerar att tidsbegränsade erbjudanden gäller för Produkten enligt beskrivningen i Bilaga E – Kampanjer." </w:instrText>
            </w:r>
            <w:r>
              <w:fldChar w:fldCharType="separate"/>
            </w:r>
            <w:r>
              <w:rPr>
                <w:color w:val="0563C1"/>
              </w:rPr>
              <w:t>Kampanjer</w:t>
            </w:r>
            <w:r>
              <w:fldChar w:fldCharType="end"/>
            </w:r>
            <w:r>
              <w:t xml:space="preserve">: </w:t>
            </w:r>
            <w:hyperlink w:anchor="_Sec572">
              <w:r>
                <w:rPr>
                  <w:color w:val="00467F"/>
                  <w:u w:val="single"/>
                </w:rPr>
                <w:t>Bilaga E</w:t>
              </w:r>
            </w:hyperlink>
          </w:p>
        </w:tc>
      </w:tr>
      <w:tr w:rsidR="007C66F8" w14:paraId="2E115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47"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B48"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49" w14:textId="77777777" w:rsidR="007C66F8" w:rsidRDefault="007D504A">
            <w:pPr>
              <w:pStyle w:val="ProductList-TableBody"/>
            </w:pPr>
            <w:r>
              <w:rPr>
                <w:color w:val="404040"/>
              </w:rPr>
              <w:t>Minskning Möjlig (SCE): Ej tillämpligt</w:t>
            </w:r>
          </w:p>
        </w:tc>
      </w:tr>
      <w:tr w:rsidR="007C66F8" w14:paraId="2E115B4E" w14:textId="77777777">
        <w:tc>
          <w:tcPr>
            <w:tcW w:w="4040" w:type="dxa"/>
            <w:tcBorders>
              <w:top w:val="single" w:sz="4" w:space="0" w:color="000000"/>
              <w:left w:val="single" w:sz="4" w:space="0" w:color="000000"/>
              <w:bottom w:val="single" w:sz="4" w:space="0" w:color="000000"/>
              <w:right w:val="single" w:sz="4" w:space="0" w:color="000000"/>
            </w:tcBorders>
          </w:tcPr>
          <w:p w14:paraId="2E115B4B"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14:paraId="2E115B4C"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4D" w14:textId="77777777" w:rsidR="007C66F8" w:rsidRDefault="007C66F8">
            <w:pPr>
              <w:pStyle w:val="ProductList-TableBody"/>
            </w:pPr>
          </w:p>
        </w:tc>
      </w:tr>
    </w:tbl>
    <w:p w14:paraId="2E115B4F" w14:textId="77777777" w:rsidR="007C66F8" w:rsidRDefault="007C66F8">
      <w:pPr>
        <w:pStyle w:val="ProductList-Body"/>
      </w:pPr>
    </w:p>
    <w:p w14:paraId="2E115B50" w14:textId="77777777" w:rsidR="007C66F8" w:rsidRDefault="007D504A">
      <w:pPr>
        <w:pStyle w:val="ProductList-ClauseHeading"/>
        <w:outlineLvl w:val="4"/>
      </w:pPr>
      <w:r>
        <w:t>2.1 Möjlighet till Köp av User SL-tillägg</w:t>
      </w:r>
    </w:p>
    <w:p w14:paraId="2E115B51" w14:textId="77777777" w:rsidR="007C66F8" w:rsidRDefault="007D504A">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14:paraId="2E115B52" w14:textId="77777777" w:rsidR="007C66F8" w:rsidRDefault="007C66F8">
      <w:pPr>
        <w:pStyle w:val="ProductList-Body"/>
      </w:pPr>
    </w:p>
    <w:p w14:paraId="2E115B53" w14:textId="77777777" w:rsidR="007C66F8" w:rsidRDefault="007D504A">
      <w:pPr>
        <w:pStyle w:val="ProductList-ClauseHeading"/>
        <w:outlineLvl w:val="4"/>
      </w:pPr>
      <w:r>
        <w:t>2.2 Kvalificerande Licenser för User SL-tillägg</w:t>
      </w:r>
    </w:p>
    <w:tbl>
      <w:tblPr>
        <w:tblStyle w:val="PURTable"/>
        <w:tblW w:w="0" w:type="dxa"/>
        <w:tblLook w:val="04A0" w:firstRow="1" w:lastRow="0" w:firstColumn="1" w:lastColumn="0" w:noHBand="0" w:noVBand="1"/>
      </w:tblPr>
      <w:tblGrid>
        <w:gridCol w:w="5412"/>
        <w:gridCol w:w="5378"/>
      </w:tblGrid>
      <w:tr w:rsidR="007C66F8" w14:paraId="2E115B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B54" w14:textId="77777777" w:rsidR="007C66F8" w:rsidRDefault="007D504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B55" w14:textId="77777777" w:rsidR="007C66F8" w:rsidRDefault="007D504A">
            <w:pPr>
              <w:pStyle w:val="ProductList-TableBody"/>
            </w:pPr>
            <w:r>
              <w:rPr>
                <w:color w:val="FFFFFF"/>
              </w:rPr>
              <w:t>User SL-tillägg</w:t>
            </w:r>
          </w:p>
        </w:tc>
      </w:tr>
      <w:tr w:rsidR="007C66F8" w14:paraId="2E115B59" w14:textId="77777777">
        <w:tc>
          <w:tcPr>
            <w:tcW w:w="6120" w:type="dxa"/>
            <w:tcBorders>
              <w:top w:val="single" w:sz="4" w:space="0" w:color="000000"/>
              <w:left w:val="single" w:sz="4" w:space="0" w:color="000000"/>
              <w:bottom w:val="single" w:sz="4" w:space="0" w:color="000000"/>
              <w:right w:val="single" w:sz="4" w:space="0" w:color="000000"/>
            </w:tcBorders>
          </w:tcPr>
          <w:p w14:paraId="2E115B57" w14:textId="77777777" w:rsidR="007C66F8" w:rsidRDefault="007D50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E115B58" w14:textId="77777777" w:rsidR="007C66F8" w:rsidRDefault="007C66F8">
            <w:pPr>
              <w:pStyle w:val="ProductList-TableBody"/>
            </w:pPr>
          </w:p>
        </w:tc>
      </w:tr>
      <w:tr w:rsidR="007C66F8" w14:paraId="2E115B5C" w14:textId="77777777">
        <w:tc>
          <w:tcPr>
            <w:tcW w:w="6120" w:type="dxa"/>
            <w:tcBorders>
              <w:top w:val="single" w:sz="4" w:space="0" w:color="000000"/>
              <w:left w:val="single" w:sz="4" w:space="0" w:color="000000"/>
              <w:bottom w:val="single" w:sz="4" w:space="0" w:color="000000"/>
              <w:right w:val="single" w:sz="4" w:space="0" w:color="000000"/>
            </w:tcBorders>
          </w:tcPr>
          <w:p w14:paraId="2E115B5A" w14:textId="77777777" w:rsidR="007C66F8" w:rsidRDefault="007D504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E115B5B" w14:textId="77777777" w:rsidR="007C66F8" w:rsidRDefault="007C66F8">
            <w:pPr>
              <w:pStyle w:val="ProductList-TableBody"/>
            </w:pPr>
          </w:p>
        </w:tc>
      </w:tr>
      <w:tr w:rsidR="007C66F8" w14:paraId="2E115B5F" w14:textId="77777777">
        <w:tc>
          <w:tcPr>
            <w:tcW w:w="6120" w:type="dxa"/>
            <w:tcBorders>
              <w:top w:val="single" w:sz="4" w:space="0" w:color="000000"/>
              <w:left w:val="single" w:sz="4" w:space="0" w:color="000000"/>
              <w:bottom w:val="single" w:sz="4" w:space="0" w:color="000000"/>
              <w:right w:val="single" w:sz="4" w:space="0" w:color="000000"/>
            </w:tcBorders>
          </w:tcPr>
          <w:p w14:paraId="2E115B5D" w14:textId="77777777" w:rsidR="007C66F8" w:rsidRDefault="007D504A">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115B5E" w14:textId="77777777" w:rsidR="007C66F8" w:rsidRDefault="007C66F8">
            <w:pPr>
              <w:pStyle w:val="ProductList-TableBody"/>
            </w:pPr>
          </w:p>
        </w:tc>
      </w:tr>
      <w:tr w:rsidR="007C66F8" w14:paraId="2E115B62" w14:textId="77777777">
        <w:tc>
          <w:tcPr>
            <w:tcW w:w="6120" w:type="dxa"/>
            <w:tcBorders>
              <w:top w:val="single" w:sz="4" w:space="0" w:color="000000"/>
              <w:left w:val="single" w:sz="4" w:space="0" w:color="000000"/>
              <w:bottom w:val="single" w:sz="4" w:space="0" w:color="000000"/>
              <w:right w:val="single" w:sz="4" w:space="0" w:color="000000"/>
            </w:tcBorders>
          </w:tcPr>
          <w:p w14:paraId="2E115B60" w14:textId="77777777" w:rsidR="007C66F8" w:rsidRDefault="007D504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115B61" w14:textId="77777777" w:rsidR="007C66F8" w:rsidRDefault="007D504A">
            <w:pPr>
              <w:pStyle w:val="ProductList-TableBody"/>
            </w:pPr>
            <w:r>
              <w:t>Enterprise Mobility Suite</w:t>
            </w:r>
          </w:p>
        </w:tc>
      </w:tr>
      <w:tr w:rsidR="007C66F8" w14:paraId="2E115B65" w14:textId="77777777">
        <w:tc>
          <w:tcPr>
            <w:tcW w:w="6120" w:type="dxa"/>
            <w:tcBorders>
              <w:top w:val="single" w:sz="4" w:space="0" w:color="000000"/>
              <w:left w:val="single" w:sz="4" w:space="0" w:color="000000"/>
              <w:bottom w:val="single" w:sz="4" w:space="0" w:color="000000"/>
              <w:right w:val="single" w:sz="4" w:space="0" w:color="000000"/>
            </w:tcBorders>
          </w:tcPr>
          <w:p w14:paraId="2E115B63" w14:textId="77777777" w:rsidR="007C66F8" w:rsidRDefault="007D504A">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115B64" w14:textId="77777777" w:rsidR="007C66F8" w:rsidRDefault="007C66F8">
            <w:pPr>
              <w:pStyle w:val="ProductList-TableBody"/>
            </w:pPr>
          </w:p>
        </w:tc>
      </w:tr>
      <w:tr w:rsidR="007C66F8" w14:paraId="2E115B68" w14:textId="77777777">
        <w:tc>
          <w:tcPr>
            <w:tcW w:w="6120" w:type="dxa"/>
            <w:tcBorders>
              <w:top w:val="single" w:sz="4" w:space="0" w:color="000000"/>
              <w:left w:val="single" w:sz="4" w:space="0" w:color="000000"/>
              <w:bottom w:val="single" w:sz="4" w:space="0" w:color="000000"/>
              <w:right w:val="single" w:sz="4" w:space="0" w:color="000000"/>
            </w:tcBorders>
          </w:tcPr>
          <w:p w14:paraId="2E115B66" w14:textId="77777777" w:rsidR="007C66F8" w:rsidRDefault="007D504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E115B67" w14:textId="77777777" w:rsidR="007C66F8" w:rsidRDefault="007C66F8">
            <w:pPr>
              <w:pStyle w:val="ProductList-TableBody"/>
            </w:pPr>
          </w:p>
        </w:tc>
      </w:tr>
    </w:tbl>
    <w:p w14:paraId="2E115B69" w14:textId="77777777" w:rsidR="007C66F8" w:rsidRDefault="007C66F8">
      <w:pPr>
        <w:pStyle w:val="ProductList-Body"/>
      </w:pPr>
    </w:p>
    <w:p w14:paraId="2E115B6A" w14:textId="77777777" w:rsidR="007C66F8" w:rsidRDefault="007D504A">
      <w:pPr>
        <w:pStyle w:val="ProductList-ClauseHeading"/>
        <w:outlineLvl w:val="4"/>
      </w:pPr>
      <w:r>
        <w:t>2.3 Köprestriktioner för User SL-tillägg</w:t>
      </w:r>
    </w:p>
    <w:p w14:paraId="2E115B6B" w14:textId="77777777" w:rsidR="007C66F8" w:rsidRDefault="007D504A">
      <w:pPr>
        <w:pStyle w:val="ProductList-Body"/>
      </w:pPr>
      <w:r>
        <w:t>Endast ett User SL-tillägg får köpas för varje Kvalificerande Licens (eller uppsättning Kvalificerande Licenser).</w:t>
      </w:r>
    </w:p>
    <w:p w14:paraId="2E115B6C" w14:textId="77777777" w:rsidR="007C66F8" w:rsidRDefault="007C66F8">
      <w:pPr>
        <w:pStyle w:val="ProductList-Body"/>
      </w:pPr>
    </w:p>
    <w:p w14:paraId="2E115B6D" w14:textId="77777777" w:rsidR="007C66F8" w:rsidRDefault="007D504A">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14:paraId="2E115B6E" w14:textId="77777777" w:rsidR="007C66F8" w:rsidRDefault="007C66F8">
      <w:pPr>
        <w:pStyle w:val="ProductList-Body"/>
      </w:pPr>
    </w:p>
    <w:p w14:paraId="2E115B6F" w14:textId="77777777" w:rsidR="007C66F8" w:rsidRDefault="007D504A">
      <w:pPr>
        <w:pStyle w:val="ProductList-Body"/>
      </w:pPr>
      <w:r>
        <w:t>Kunder med Campus- och School-avtal får köpa motsvarande användarabonnemangslicens för Enterprise Mobility Suite-användarlicenser för sina Användare upp till samma antal som deras antal för Kvalificerade Datorer förutsatt att de har samma täckning för de kvalificerande licenserna.</w:t>
      </w:r>
    </w:p>
    <w:p w14:paraId="2E115B70" w14:textId="77777777" w:rsidR="007C66F8" w:rsidRDefault="007C66F8">
      <w:pPr>
        <w:pStyle w:val="ProductList-Body"/>
      </w:pPr>
    </w:p>
    <w:p w14:paraId="2E115B71" w14:textId="77777777" w:rsidR="007C66F8" w:rsidRDefault="007D504A">
      <w:pPr>
        <w:pStyle w:val="ProductList-ClauseHeading"/>
        <w:outlineLvl w:val="4"/>
      </w:pPr>
      <w:r>
        <w:t>2.4 Berättigande för köp för Enterprise Mobility Suite Från SA-användarabonnemang</w:t>
      </w:r>
    </w:p>
    <w:p w14:paraId="2E115B72" w14:textId="77777777" w:rsidR="007C66F8" w:rsidRDefault="007D504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7C66F8" w14:paraId="2E115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5B73" w14:textId="77777777" w:rsidR="007C66F8" w:rsidRDefault="007D504A">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5B74" w14:textId="77777777" w:rsidR="007C66F8" w:rsidRDefault="007D504A">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5B75" w14:textId="77777777" w:rsidR="007C66F8" w:rsidRDefault="007D504A">
            <w:pPr>
              <w:pStyle w:val="ProductList-TableBody"/>
            </w:pPr>
            <w:r>
              <w:rPr>
                <w:color w:val="FFFFFF"/>
              </w:rPr>
              <w:t>CAL Suite Bridge som krävs</w:t>
            </w:r>
          </w:p>
        </w:tc>
      </w:tr>
      <w:tr w:rsidR="007C66F8" w14:paraId="2E115B7A" w14:textId="77777777">
        <w:tc>
          <w:tcPr>
            <w:tcW w:w="4040" w:type="dxa"/>
            <w:tcBorders>
              <w:top w:val="single" w:sz="4" w:space="0" w:color="000000"/>
              <w:left w:val="single" w:sz="4" w:space="0" w:color="000000"/>
              <w:bottom w:val="single" w:sz="4" w:space="0" w:color="000000"/>
              <w:right w:val="single" w:sz="4" w:space="0" w:color="000000"/>
            </w:tcBorders>
          </w:tcPr>
          <w:p w14:paraId="2E115B77" w14:textId="77777777" w:rsidR="007C66F8" w:rsidRDefault="007D50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5B78" w14:textId="77777777" w:rsidR="007C66F8" w:rsidRDefault="007D504A">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115B79" w14:textId="77777777" w:rsidR="007C66F8" w:rsidRDefault="007D504A">
            <w:pPr>
              <w:pStyle w:val="ProductList-TableBody"/>
            </w:pPr>
            <w:r>
              <w:t>Core CAL Bridge för Enterprise Mobility Suite</w:t>
            </w:r>
            <w:r>
              <w:rPr>
                <w:vertAlign w:val="superscript"/>
              </w:rPr>
              <w:t>2,3</w:t>
            </w:r>
          </w:p>
        </w:tc>
      </w:tr>
      <w:tr w:rsidR="007C66F8" w14:paraId="2E115B7E" w14:textId="77777777">
        <w:tc>
          <w:tcPr>
            <w:tcW w:w="4040" w:type="dxa"/>
            <w:tcBorders>
              <w:top w:val="single" w:sz="4" w:space="0" w:color="000000"/>
              <w:left w:val="single" w:sz="4" w:space="0" w:color="000000"/>
              <w:bottom w:val="single" w:sz="4" w:space="0" w:color="000000"/>
              <w:right w:val="single" w:sz="4" w:space="0" w:color="000000"/>
            </w:tcBorders>
          </w:tcPr>
          <w:p w14:paraId="2E115B7B" w14:textId="77777777" w:rsidR="007C66F8" w:rsidRDefault="007D504A">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15B7C" w14:textId="77777777" w:rsidR="007C66F8" w:rsidRDefault="007D504A">
            <w:pPr>
              <w:pStyle w:val="ProductList-TableBody"/>
            </w:pPr>
            <w:r>
              <w:t>Enterprise Mobility Suite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115B7D" w14:textId="77777777" w:rsidR="007C66F8" w:rsidRDefault="007D504A">
            <w:pPr>
              <w:pStyle w:val="ProductList-TableBody"/>
            </w:pPr>
            <w:r>
              <w:t>Enterprise CAL Bridge för Enterprise Mobility Suite</w:t>
            </w:r>
            <w:r>
              <w:rPr>
                <w:vertAlign w:val="superscript"/>
              </w:rPr>
              <w:t>2,4</w:t>
            </w:r>
          </w:p>
        </w:tc>
      </w:tr>
    </w:tbl>
    <w:p w14:paraId="2E115B7F" w14:textId="77777777" w:rsidR="007C66F8" w:rsidRDefault="007D504A">
      <w:pPr>
        <w:pStyle w:val="ProductList-Body"/>
      </w:pPr>
      <w:r>
        <w:rPr>
          <w:i/>
          <w:vertAlign w:val="superscript"/>
        </w:rPr>
        <w:t>1</w:t>
      </w:r>
      <w:r>
        <w:rPr>
          <w:i/>
        </w:rPr>
        <w:t>Tillgängligt för köpt endast vid registreringsårsdag eller i början av en ny registreringsperiod.</w:t>
      </w:r>
    </w:p>
    <w:p w14:paraId="2E115B80" w14:textId="77777777" w:rsidR="007C66F8" w:rsidRDefault="007D504A">
      <w:pPr>
        <w:pStyle w:val="ProductList-Body"/>
      </w:pPr>
      <w:r>
        <w:rPr>
          <w:i/>
          <w:vertAlign w:val="superscript"/>
        </w:rPr>
        <w:t>2</w:t>
      </w:r>
      <w:r>
        <w:rPr>
          <w:i/>
        </w:rPr>
        <w:t>Krävs för Köp endast vid registreringsårsdag.</w:t>
      </w:r>
    </w:p>
    <w:p w14:paraId="2E115B81" w14:textId="77777777" w:rsidR="007C66F8" w:rsidRDefault="007D504A">
      <w:pPr>
        <w:pStyle w:val="ProductList-Body"/>
      </w:pPr>
      <w:r>
        <w:rPr>
          <w:i/>
          <w:vertAlign w:val="superscript"/>
        </w:rPr>
        <w:t>3</w:t>
      </w:r>
      <w:r>
        <w:rPr>
          <w:i/>
        </w:rPr>
        <w:t xml:space="preserve">Köp krävs inte för användare som också är licensierade med Office 365 (Enterprise och Government E1, E3, E5) </w:t>
      </w:r>
    </w:p>
    <w:p w14:paraId="2E115B82" w14:textId="77777777" w:rsidR="007C66F8" w:rsidRDefault="007D504A">
      <w:pPr>
        <w:pStyle w:val="ProductList-Body"/>
      </w:pPr>
      <w:r>
        <w:rPr>
          <w:i/>
          <w:vertAlign w:val="superscript"/>
        </w:rPr>
        <w:t>4</w:t>
      </w:r>
      <w:r>
        <w:rPr>
          <w:i/>
        </w:rPr>
        <w:t>Köp krävs inte för användare som också är licensierade med Office 365 (Enterprise och Government E1, E5)</w:t>
      </w:r>
    </w:p>
    <w:p w14:paraId="2E115B83" w14:textId="77777777" w:rsidR="007C66F8" w:rsidRDefault="007C66F8">
      <w:pPr>
        <w:pStyle w:val="ProductList-Body"/>
      </w:pPr>
    </w:p>
    <w:p w14:paraId="2E115B84" w14:textId="77777777" w:rsidR="007C66F8" w:rsidRDefault="007D504A">
      <w:pPr>
        <w:pStyle w:val="ProductList-ClauseHeading"/>
        <w:outlineLvl w:val="4"/>
      </w:pPr>
      <w:r>
        <w:t>2.5 Köp av Från SA-användarabonnemangslicenser</w:t>
      </w:r>
    </w:p>
    <w:p w14:paraId="2E115B85" w14:textId="77777777" w:rsidR="007C66F8" w:rsidRDefault="007D504A">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14:paraId="2E115B86" w14:textId="77777777" w:rsidR="007C66F8" w:rsidRDefault="007C66F8">
      <w:pPr>
        <w:pStyle w:val="ProductList-Body"/>
      </w:pPr>
    </w:p>
    <w:p w14:paraId="2E115B87" w14:textId="77777777" w:rsidR="007C66F8" w:rsidRDefault="007D504A">
      <w:pPr>
        <w:pStyle w:val="ProductList-ClauseHeading"/>
        <w:outlineLvl w:val="4"/>
      </w:pPr>
      <w:r>
        <w:t>2.6 SA-förmåner för Enterprise Mobility Suite Från SA-användarabonnemang</w:t>
      </w:r>
    </w:p>
    <w:p w14:paraId="2E115B88" w14:textId="77777777" w:rsidR="007C66F8" w:rsidRDefault="007D504A">
      <w:pPr>
        <w:pStyle w:val="ProductList-Body"/>
      </w:pPr>
      <w:r>
        <w:t>Enterprise Mobility Suite Från SA-användarabonnemangslicenser kvalificerar Kunden för SA-förmåner baserat på de Kvalificerande Licenserna i avsnitt 2.4.</w:t>
      </w:r>
    </w:p>
    <w:p w14:paraId="2E115B89"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B8A"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B8C" w14:textId="77777777" w:rsidR="007C66F8" w:rsidRDefault="007C66F8">
      <w:pPr>
        <w:pStyle w:val="ProductList-Body"/>
      </w:pPr>
    </w:p>
    <w:p w14:paraId="2E115B8D" w14:textId="77777777" w:rsidR="007C66F8" w:rsidRDefault="007D504A">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7328"/>
      <w:r>
        <w:instrText>Azure Active Directory (plan)</w:instrText>
      </w:r>
      <w:bookmarkEnd w:id="237"/>
      <w:r>
        <w:instrText>" \l 3</w:instrText>
      </w:r>
      <w:r>
        <w:fldChar w:fldCharType="end"/>
      </w:r>
    </w:p>
    <w:p w14:paraId="2E115B8E" w14:textId="77777777" w:rsidR="007C66F8" w:rsidRDefault="007D504A">
      <w:pPr>
        <w:pStyle w:val="ProductList-Offering1SubSection"/>
        <w:outlineLvl w:val="3"/>
      </w:pPr>
      <w:bookmarkStart w:id="238" w:name="_Sec710"/>
      <w:r>
        <w:t>1. Programtillgänglighet</w:t>
      </w:r>
      <w:bookmarkEnd w:id="238"/>
    </w:p>
    <w:tbl>
      <w:tblPr>
        <w:tblStyle w:val="PURTable"/>
        <w:tblW w:w="0" w:type="dxa"/>
        <w:tblLook w:val="04A0" w:firstRow="1" w:lastRow="0" w:firstColumn="1" w:lastColumn="0" w:noHBand="0" w:noVBand="1"/>
      </w:tblPr>
      <w:tblGrid>
        <w:gridCol w:w="4395"/>
        <w:gridCol w:w="806"/>
        <w:gridCol w:w="770"/>
        <w:gridCol w:w="788"/>
        <w:gridCol w:w="803"/>
        <w:gridCol w:w="825"/>
        <w:gridCol w:w="817"/>
        <w:gridCol w:w="793"/>
        <w:gridCol w:w="787"/>
      </w:tblGrid>
      <w:tr w:rsidR="007C66F8" w14:paraId="2E115B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B8F"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B90"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1"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2"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3"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4"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5"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6"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97"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BA2" w14:textId="77777777">
        <w:tc>
          <w:tcPr>
            <w:tcW w:w="5020" w:type="dxa"/>
            <w:tcBorders>
              <w:top w:val="single" w:sz="6" w:space="0" w:color="FFFFFF"/>
              <w:left w:val="none" w:sz="4" w:space="0" w:color="6E6E6E"/>
              <w:bottom w:val="dashed" w:sz="4" w:space="0" w:color="BFBFBF"/>
              <w:right w:val="none" w:sz="4" w:space="0" w:color="6E6E6E"/>
            </w:tcBorders>
          </w:tcPr>
          <w:p w14:paraId="2E115B99" w14:textId="77777777" w:rsidR="007C66F8" w:rsidRDefault="007D504A">
            <w:pPr>
              <w:pStyle w:val="ProductList-TableBody"/>
            </w:pPr>
            <w:r>
              <w:rPr>
                <w:color w:val="000000"/>
              </w:rPr>
              <w:t>Azure Active Directory Basic (Användar-SL)</w:t>
            </w:r>
            <w:r>
              <w:fldChar w:fldCharType="begin"/>
            </w:r>
            <w:r>
              <w:instrText xml:space="preserve"> XE "Azure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5B9A"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9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9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9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9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9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A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A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BAC" w14:textId="77777777">
        <w:tc>
          <w:tcPr>
            <w:tcW w:w="5020" w:type="dxa"/>
            <w:tcBorders>
              <w:top w:val="dashed" w:sz="4" w:space="0" w:color="BFBFBF"/>
              <w:left w:val="none" w:sz="4" w:space="0" w:color="6E6E6E"/>
              <w:bottom w:val="none" w:sz="4" w:space="0" w:color="BFBFBF"/>
              <w:right w:val="none" w:sz="4" w:space="0" w:color="6E6E6E"/>
            </w:tcBorders>
          </w:tcPr>
          <w:p w14:paraId="2E115BA3" w14:textId="77777777" w:rsidR="007C66F8" w:rsidRDefault="007D504A">
            <w:pPr>
              <w:pStyle w:val="ProductList-TableBody"/>
            </w:pPr>
            <w:r>
              <w:rPr>
                <w:color w:val="000000"/>
              </w:rPr>
              <w:t>Azure Active Directory Premium (Användar-SL)</w:t>
            </w:r>
            <w:r>
              <w:fldChar w:fldCharType="begin"/>
            </w:r>
            <w:r>
              <w:instrText xml:space="preserve"> XE "Azure Active Directory Premium (Användar-SL)"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5BA4"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A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A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A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A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A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A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A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BAD" w14:textId="77777777" w:rsidR="007C66F8" w:rsidRDefault="007D504A">
      <w:pPr>
        <w:pStyle w:val="ProductList-Offering1SubSection"/>
        <w:outlineLvl w:val="3"/>
      </w:pPr>
      <w:bookmarkStart w:id="239" w:name="_Sec765"/>
      <w:r>
        <w:t>2. Produktvillkor</w:t>
      </w:r>
      <w:bookmarkEnd w:id="239"/>
    </w:p>
    <w:tbl>
      <w:tblPr>
        <w:tblStyle w:val="PURTable"/>
        <w:tblW w:w="0" w:type="dxa"/>
        <w:tblLook w:val="04A0" w:firstRow="1" w:lastRow="0" w:firstColumn="1" w:lastColumn="0" w:noHBand="0" w:noVBand="1"/>
      </w:tblPr>
      <w:tblGrid>
        <w:gridCol w:w="3673"/>
        <w:gridCol w:w="3579"/>
        <w:gridCol w:w="3538"/>
      </w:tblGrid>
      <w:tr w:rsidR="007C66F8" w14:paraId="2E115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BAE"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BAF"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BB0"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B2"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B3"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B4" w14:textId="77777777" w:rsidR="007C66F8" w:rsidRDefault="007D504A">
            <w:pPr>
              <w:pStyle w:val="ProductList-TableBody"/>
            </w:pPr>
            <w:r>
              <w:rPr>
                <w:color w:val="404040"/>
              </w:rPr>
              <w:t>Kampanjer: Ej tillämpligt</w:t>
            </w:r>
          </w:p>
        </w:tc>
      </w:tr>
      <w:tr w:rsidR="007C66F8" w14:paraId="2E115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B6"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BB7"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E115BB8"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BA"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5BBB"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BC" w14:textId="77777777" w:rsidR="007C66F8" w:rsidRDefault="007C66F8">
            <w:pPr>
              <w:pStyle w:val="ProductList-TableBody"/>
            </w:pPr>
          </w:p>
        </w:tc>
      </w:tr>
    </w:tbl>
    <w:p w14:paraId="2E115BBE" w14:textId="77777777" w:rsidR="007C66F8" w:rsidRDefault="007C66F8">
      <w:pPr>
        <w:pStyle w:val="ProductList-Body"/>
      </w:pPr>
    </w:p>
    <w:p w14:paraId="2E115BBF" w14:textId="77777777" w:rsidR="007C66F8" w:rsidRDefault="007D504A">
      <w:pPr>
        <w:pStyle w:val="ProductList-ClauseHeading"/>
        <w:outlineLvl w:val="4"/>
      </w:pPr>
      <w:r>
        <w:t>2.1 Single Sign-On (SSO)</w:t>
      </w:r>
    </w:p>
    <w:p w14:paraId="2E115BC0" w14:textId="77777777" w:rsidR="007C66F8" w:rsidRDefault="007D504A">
      <w:pPr>
        <w:pStyle w:val="ProductList-Body"/>
      </w:pPr>
      <w:r>
        <w:t>Microsoft Azure Active Directory Basic-kunder kan använda SSO för att i förväg integrera upp till 10 SAAS-program/kundprogram per användare.</w:t>
      </w:r>
    </w:p>
    <w:p w14:paraId="2E115BC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BC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BC4" w14:textId="77777777" w:rsidR="007C66F8" w:rsidRDefault="007C66F8">
      <w:pPr>
        <w:pStyle w:val="ProductList-Body"/>
      </w:pPr>
    </w:p>
    <w:p w14:paraId="2E115BC5" w14:textId="77777777" w:rsidR="007C66F8" w:rsidRDefault="007D504A">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27329"/>
      <w:r>
        <w:instrText>Azure Rights Management Premium (plan)</w:instrText>
      </w:r>
      <w:bookmarkEnd w:id="241"/>
      <w:r>
        <w:instrText>" \l 3</w:instrText>
      </w:r>
      <w:r>
        <w:fldChar w:fldCharType="end"/>
      </w:r>
    </w:p>
    <w:p w14:paraId="2E115BC6" w14:textId="77777777" w:rsidR="007C66F8" w:rsidRDefault="007D504A">
      <w:pPr>
        <w:pStyle w:val="ProductList-Offering1SubSection"/>
        <w:outlineLvl w:val="3"/>
      </w:pPr>
      <w:bookmarkStart w:id="242" w:name="_Sec711"/>
      <w:r>
        <w:t>1. Programtillgänglighet</w:t>
      </w:r>
      <w:bookmarkEnd w:id="242"/>
    </w:p>
    <w:tbl>
      <w:tblPr>
        <w:tblStyle w:val="PURTable"/>
        <w:tblW w:w="0" w:type="dxa"/>
        <w:tblLook w:val="04A0" w:firstRow="1" w:lastRow="0" w:firstColumn="1" w:lastColumn="0" w:noHBand="0" w:noVBand="1"/>
      </w:tblPr>
      <w:tblGrid>
        <w:gridCol w:w="4394"/>
        <w:gridCol w:w="806"/>
        <w:gridCol w:w="771"/>
        <w:gridCol w:w="788"/>
        <w:gridCol w:w="803"/>
        <w:gridCol w:w="825"/>
        <w:gridCol w:w="817"/>
        <w:gridCol w:w="793"/>
        <w:gridCol w:w="787"/>
      </w:tblGrid>
      <w:tr w:rsidR="007C66F8" w14:paraId="2E115B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BC7"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BC8"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C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BDA" w14:textId="77777777">
        <w:tc>
          <w:tcPr>
            <w:tcW w:w="5020" w:type="dxa"/>
            <w:tcBorders>
              <w:top w:val="single" w:sz="6" w:space="0" w:color="FFFFFF"/>
              <w:left w:val="none" w:sz="4" w:space="0" w:color="6E6E6E"/>
              <w:bottom w:val="dashed" w:sz="4" w:space="0" w:color="BFBFBF"/>
              <w:right w:val="none" w:sz="4" w:space="0" w:color="6E6E6E"/>
            </w:tcBorders>
          </w:tcPr>
          <w:p w14:paraId="2E115BD1" w14:textId="77777777" w:rsidR="007C66F8" w:rsidRDefault="007D504A">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14:paraId="2E115BD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D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BE4" w14:textId="77777777">
        <w:tc>
          <w:tcPr>
            <w:tcW w:w="5020" w:type="dxa"/>
            <w:tcBorders>
              <w:top w:val="dashed" w:sz="4" w:space="0" w:color="BFBFBF"/>
              <w:left w:val="none" w:sz="4" w:space="0" w:color="6E6E6E"/>
              <w:bottom w:val="none" w:sz="4" w:space="0" w:color="BFBFBF"/>
              <w:right w:val="none" w:sz="4" w:space="0" w:color="6E6E6E"/>
            </w:tcBorders>
          </w:tcPr>
          <w:p w14:paraId="2E115BDB" w14:textId="77777777" w:rsidR="007C66F8" w:rsidRDefault="007D504A">
            <w:pPr>
              <w:pStyle w:val="ProductList-TableBody"/>
            </w:pPr>
            <w:r>
              <w:rPr>
                <w:color w:val="000000"/>
              </w:rPr>
              <w:t>Tillägg för Azure Rights Management Premium (User SL)</w:t>
            </w:r>
          </w:p>
        </w:tc>
        <w:tc>
          <w:tcPr>
            <w:tcW w:w="860" w:type="dxa"/>
            <w:tcBorders>
              <w:top w:val="dashed" w:sz="4" w:space="0" w:color="BFBFBF"/>
              <w:left w:val="none" w:sz="4" w:space="0" w:color="6E6E6E"/>
              <w:bottom w:val="none" w:sz="4" w:space="0" w:color="BFBFBF"/>
              <w:right w:val="single" w:sz="6" w:space="0" w:color="FFFFFF"/>
            </w:tcBorders>
          </w:tcPr>
          <w:p w14:paraId="2E115BD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D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D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D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E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BE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E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BE3" w14:textId="77777777" w:rsidR="007C66F8" w:rsidRDefault="007C66F8">
            <w:pPr>
              <w:pStyle w:val="ProductList-TableBody"/>
              <w:jc w:val="center"/>
            </w:pPr>
          </w:p>
        </w:tc>
      </w:tr>
    </w:tbl>
    <w:p w14:paraId="2E115BE5" w14:textId="77777777" w:rsidR="007C66F8" w:rsidRDefault="007D504A">
      <w:pPr>
        <w:pStyle w:val="ProductList-Offering1SubSection"/>
        <w:outlineLvl w:val="3"/>
      </w:pPr>
      <w:bookmarkStart w:id="243" w:name="_Sec766"/>
      <w:r>
        <w:t>2. Produktvillkor</w:t>
      </w:r>
      <w:bookmarkEnd w:id="243"/>
    </w:p>
    <w:tbl>
      <w:tblPr>
        <w:tblStyle w:val="PURTable"/>
        <w:tblW w:w="0" w:type="dxa"/>
        <w:tblLook w:val="04A0" w:firstRow="1" w:lastRow="0" w:firstColumn="1" w:lastColumn="0" w:noHBand="0" w:noVBand="1"/>
      </w:tblPr>
      <w:tblGrid>
        <w:gridCol w:w="3668"/>
        <w:gridCol w:w="3575"/>
        <w:gridCol w:w="3547"/>
      </w:tblGrid>
      <w:tr w:rsidR="007C66F8" w14:paraId="2E115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BE6"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BE7"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BE8"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Azure Rights Management Premium (User SL)</w:t>
            </w:r>
          </w:p>
        </w:tc>
      </w:tr>
      <w:tr w:rsidR="007C66F8" w14:paraId="2E115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EA"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EB"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EC" w14:textId="77777777" w:rsidR="007C66F8" w:rsidRDefault="007D504A">
            <w:pPr>
              <w:pStyle w:val="ProductList-TableBody"/>
            </w:pPr>
            <w:r>
              <w:rPr>
                <w:color w:val="404040"/>
              </w:rPr>
              <w:t>Kampanjer: Ej tillämpligt</w:t>
            </w:r>
          </w:p>
        </w:tc>
      </w:tr>
      <w:tr w:rsidR="007C66F8" w14:paraId="2E115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EE"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BEF"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14:paraId="2E115BF0"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F2"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5BF3"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Rights Management Premium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BF4" w14:textId="77777777" w:rsidR="007C66F8" w:rsidRDefault="007C66F8">
            <w:pPr>
              <w:pStyle w:val="ProductList-TableBody"/>
            </w:pPr>
          </w:p>
        </w:tc>
      </w:tr>
    </w:tbl>
    <w:p w14:paraId="2E115BF6"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BF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BF9" w14:textId="77777777" w:rsidR="007C66F8" w:rsidRDefault="007C66F8">
      <w:pPr>
        <w:pStyle w:val="ProductList-Body"/>
      </w:pPr>
    </w:p>
    <w:p w14:paraId="2E115BFA" w14:textId="77777777" w:rsidR="007C66F8" w:rsidRDefault="007D504A">
      <w:pPr>
        <w:pStyle w:val="ProductList-Offering2HeadingNoBorder"/>
        <w:outlineLvl w:val="2"/>
      </w:pPr>
      <w:bookmarkStart w:id="244" w:name="_Sec660"/>
      <w:r>
        <w:lastRenderedPageBreak/>
        <w:t>Azure-fjärrapp (Plan)</w:t>
      </w:r>
      <w:bookmarkEnd w:id="244"/>
      <w:r>
        <w:fldChar w:fldCharType="begin"/>
      </w:r>
      <w:r>
        <w:instrText xml:space="preserve"> TC "</w:instrText>
      </w:r>
      <w:bookmarkStart w:id="245" w:name="_Toc454827330"/>
      <w:r>
        <w:instrText>Azure-fjärrapp (Plan)</w:instrText>
      </w:r>
      <w:bookmarkEnd w:id="245"/>
      <w:r>
        <w:instrText>" \l 3</w:instrText>
      </w:r>
      <w:r>
        <w:fldChar w:fldCharType="end"/>
      </w:r>
    </w:p>
    <w:p w14:paraId="2E115BFB" w14:textId="77777777" w:rsidR="007C66F8" w:rsidRDefault="007D504A">
      <w:pPr>
        <w:pStyle w:val="ProductList-Offering1SubSection"/>
        <w:outlineLvl w:val="3"/>
      </w:pPr>
      <w:bookmarkStart w:id="246" w:name="_Sec712"/>
      <w:r>
        <w:t>1. Programtillgänglighet</w:t>
      </w:r>
      <w:bookmarkEnd w:id="24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C66F8" w14:paraId="2E115C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BFC"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BFD"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FE"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BFF"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C00"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01"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02"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03"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04"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C0F" w14:textId="77777777">
        <w:tc>
          <w:tcPr>
            <w:tcW w:w="5020" w:type="dxa"/>
            <w:tcBorders>
              <w:top w:val="single" w:sz="6" w:space="0" w:color="FFFFFF"/>
              <w:left w:val="none" w:sz="4" w:space="0" w:color="6E6E6E"/>
              <w:bottom w:val="none" w:sz="4" w:space="0" w:color="BFBFBF"/>
              <w:right w:val="none" w:sz="4" w:space="0" w:color="6E6E6E"/>
            </w:tcBorders>
          </w:tcPr>
          <w:p w14:paraId="2E115C06" w14:textId="77777777" w:rsidR="007C66F8" w:rsidRDefault="007D504A">
            <w:pPr>
              <w:pStyle w:val="ProductList-TableBody"/>
            </w:pPr>
            <w:r>
              <w:t>Azure-fjärrapp</w:t>
            </w:r>
            <w:r>
              <w:fldChar w:fldCharType="begin"/>
            </w:r>
            <w:r>
              <w:instrText xml:space="preserve"> XE "Azure-fjärrapp"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14:paraId="2E115C07"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0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0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0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0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0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0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0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C10" w14:textId="77777777" w:rsidR="007C66F8" w:rsidRDefault="007D504A">
      <w:pPr>
        <w:pStyle w:val="ProductList-Offering1SubSection"/>
        <w:outlineLvl w:val="3"/>
      </w:pPr>
      <w:bookmarkStart w:id="247" w:name="_Sec767"/>
      <w:r>
        <w:t>2. Produktvillkor</w:t>
      </w:r>
      <w:bookmarkEnd w:id="247"/>
    </w:p>
    <w:tbl>
      <w:tblPr>
        <w:tblStyle w:val="PURTable"/>
        <w:tblW w:w="0" w:type="dxa"/>
        <w:tblLook w:val="04A0" w:firstRow="1" w:lastRow="0" w:firstColumn="1" w:lastColumn="0" w:noHBand="0" w:noVBand="1"/>
      </w:tblPr>
      <w:tblGrid>
        <w:gridCol w:w="3673"/>
        <w:gridCol w:w="3579"/>
        <w:gridCol w:w="3538"/>
      </w:tblGrid>
      <w:tr w:rsidR="007C66F8" w14:paraId="2E115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C11"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C12"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C13"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15"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16"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17" w14:textId="77777777" w:rsidR="007C66F8" w:rsidRDefault="007D504A">
            <w:pPr>
              <w:pStyle w:val="ProductList-TableBody"/>
            </w:pPr>
            <w:r>
              <w:rPr>
                <w:color w:val="404040"/>
              </w:rPr>
              <w:t>Kampanjer: Ej tillämpligt</w:t>
            </w:r>
          </w:p>
        </w:tc>
      </w:tr>
      <w:tr w:rsidR="007C66F8" w14:paraId="2E115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19"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C1A"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E115C1B"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1D"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5C1E"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1F" w14:textId="77777777" w:rsidR="007C66F8" w:rsidRDefault="007C66F8">
            <w:pPr>
              <w:pStyle w:val="ProductList-TableBody"/>
            </w:pPr>
          </w:p>
        </w:tc>
      </w:tr>
    </w:tbl>
    <w:p w14:paraId="2E115C2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C2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C24" w14:textId="77777777" w:rsidR="007C66F8" w:rsidRDefault="007C66F8">
      <w:pPr>
        <w:pStyle w:val="ProductList-Body"/>
      </w:pPr>
    </w:p>
    <w:p w14:paraId="2E115C25" w14:textId="77777777" w:rsidR="007C66F8" w:rsidRDefault="007D504A">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7331"/>
      <w:r>
        <w:instrText>Internet-of-Things (IoT) Suite (Plan)</w:instrText>
      </w:r>
      <w:bookmarkEnd w:id="249"/>
      <w:r>
        <w:instrText>" \l 3</w:instrText>
      </w:r>
      <w:r>
        <w:fldChar w:fldCharType="end"/>
      </w:r>
    </w:p>
    <w:p w14:paraId="2E115C26" w14:textId="77777777" w:rsidR="007C66F8" w:rsidRDefault="007D504A">
      <w:pPr>
        <w:pStyle w:val="ProductList-Offering1SubSection"/>
        <w:outlineLvl w:val="3"/>
      </w:pPr>
      <w:bookmarkStart w:id="250" w:name="_Sec929"/>
      <w:r>
        <w:t>1. Programtillgänglighet</w:t>
      </w:r>
      <w:bookmarkEnd w:id="250"/>
    </w:p>
    <w:tbl>
      <w:tblPr>
        <w:tblStyle w:val="PURTable"/>
        <w:tblW w:w="0" w:type="dxa"/>
        <w:tblLook w:val="04A0" w:firstRow="1" w:lastRow="0" w:firstColumn="1" w:lastColumn="0" w:noHBand="0" w:noVBand="1"/>
      </w:tblPr>
      <w:tblGrid>
        <w:gridCol w:w="4502"/>
        <w:gridCol w:w="806"/>
        <w:gridCol w:w="771"/>
        <w:gridCol w:w="788"/>
        <w:gridCol w:w="702"/>
        <w:gridCol w:w="825"/>
        <w:gridCol w:w="817"/>
        <w:gridCol w:w="793"/>
        <w:gridCol w:w="780"/>
      </w:tblGrid>
      <w:tr w:rsidR="007C66F8" w14:paraId="2E115C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C27"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C28"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2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2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C2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2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2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2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2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C3A" w14:textId="77777777">
        <w:tc>
          <w:tcPr>
            <w:tcW w:w="5020" w:type="dxa"/>
            <w:tcBorders>
              <w:top w:val="single" w:sz="6" w:space="0" w:color="FFFFFF"/>
              <w:left w:val="none" w:sz="4" w:space="0" w:color="6E6E6E"/>
              <w:bottom w:val="dashed" w:sz="4" w:space="0" w:color="BFBFBF"/>
              <w:right w:val="none" w:sz="4" w:space="0" w:color="6E6E6E"/>
            </w:tcBorders>
          </w:tcPr>
          <w:p w14:paraId="2E115C31" w14:textId="77777777" w:rsidR="007C66F8" w:rsidRDefault="007D504A">
            <w:pPr>
              <w:pStyle w:val="ProductList-TableBody"/>
            </w:pPr>
            <w:r>
              <w:t>Prediktiv underhållsplan 1 för IoT Suite</w:t>
            </w:r>
            <w:r>
              <w:fldChar w:fldCharType="begin"/>
            </w:r>
            <w:r>
              <w:instrText xml:space="preserve"> XE "Prediktiv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5C3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3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3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3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3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3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3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3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C44" w14:textId="77777777">
        <w:tc>
          <w:tcPr>
            <w:tcW w:w="5020" w:type="dxa"/>
            <w:tcBorders>
              <w:top w:val="dashed" w:sz="4" w:space="0" w:color="BFBFBF"/>
              <w:left w:val="none" w:sz="4" w:space="0" w:color="6E6E6E"/>
              <w:bottom w:val="dashed" w:sz="4" w:space="0" w:color="BFBFBF"/>
              <w:right w:val="none" w:sz="4" w:space="0" w:color="6E6E6E"/>
            </w:tcBorders>
          </w:tcPr>
          <w:p w14:paraId="2E115C3B" w14:textId="77777777" w:rsidR="007C66F8" w:rsidRDefault="007D504A">
            <w:pPr>
              <w:pStyle w:val="ProductList-TableBody"/>
            </w:pPr>
            <w: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C3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3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3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3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4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4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4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4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C4E" w14:textId="77777777">
        <w:tc>
          <w:tcPr>
            <w:tcW w:w="5020" w:type="dxa"/>
            <w:tcBorders>
              <w:top w:val="dashed" w:sz="4" w:space="0" w:color="BFBFBF"/>
              <w:left w:val="none" w:sz="4" w:space="0" w:color="6E6E6E"/>
              <w:bottom w:val="dashed" w:sz="4" w:space="0" w:color="BFBFBF"/>
              <w:right w:val="none" w:sz="4" w:space="0" w:color="BFBFBF"/>
            </w:tcBorders>
          </w:tcPr>
          <w:p w14:paraId="2E115C45" w14:textId="77777777" w:rsidR="007C66F8" w:rsidRDefault="007D504A">
            <w:pPr>
              <w:pStyle w:val="ProductList-TableBody"/>
            </w:pPr>
            <w: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2E115C4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4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4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4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4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4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4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4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C58" w14:textId="77777777">
        <w:tc>
          <w:tcPr>
            <w:tcW w:w="5020" w:type="dxa"/>
            <w:tcBorders>
              <w:top w:val="dashed" w:sz="4" w:space="0" w:color="BFBFBF"/>
              <w:left w:val="none" w:sz="4" w:space="0" w:color="6E6E6E"/>
              <w:bottom w:val="none" w:sz="4" w:space="0" w:color="BFBFBF"/>
              <w:right w:val="none" w:sz="4" w:space="0" w:color="6E6E6E"/>
            </w:tcBorders>
          </w:tcPr>
          <w:p w14:paraId="2E115C4F" w14:textId="77777777" w:rsidR="007C66F8" w:rsidRDefault="007D504A">
            <w:pPr>
              <w:pStyle w:val="ProductList-TableBody"/>
            </w:pPr>
            <w:r>
              <w:t xml:space="preserve">Distansövervakningsplan för IoT Suite 2 </w:t>
            </w:r>
            <w:r>
              <w:fldChar w:fldCharType="begin"/>
            </w:r>
            <w:r>
              <w:instrText xml:space="preserve"> XE "Distansövervakningsplan för IoT Suite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5C5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5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5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5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5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5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5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5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C59" w14:textId="77777777" w:rsidR="007C66F8" w:rsidRDefault="007D504A">
      <w:pPr>
        <w:pStyle w:val="ProductList-Offering1SubSection"/>
        <w:outlineLvl w:val="3"/>
      </w:pPr>
      <w:bookmarkStart w:id="251" w:name="_Sec930"/>
      <w:r>
        <w:t>2. Produktvillkor</w:t>
      </w:r>
      <w:bookmarkEnd w:id="251"/>
    </w:p>
    <w:tbl>
      <w:tblPr>
        <w:tblStyle w:val="PURTable"/>
        <w:tblW w:w="0" w:type="dxa"/>
        <w:tblLook w:val="04A0" w:firstRow="1" w:lastRow="0" w:firstColumn="1" w:lastColumn="0" w:noHBand="0" w:noVBand="1"/>
      </w:tblPr>
      <w:tblGrid>
        <w:gridCol w:w="3673"/>
        <w:gridCol w:w="3579"/>
        <w:gridCol w:w="3538"/>
      </w:tblGrid>
      <w:tr w:rsidR="007C66F8" w14:paraId="2E115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C5A"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C5B"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C5C"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5E"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5F"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60" w14:textId="77777777" w:rsidR="007C66F8" w:rsidRDefault="007D504A">
            <w:pPr>
              <w:pStyle w:val="ProductList-TableBody"/>
            </w:pPr>
            <w:r>
              <w:rPr>
                <w:color w:val="404040"/>
              </w:rPr>
              <w:t>Kampanjer: Ej tillämpligt</w:t>
            </w:r>
          </w:p>
        </w:tc>
      </w:tr>
      <w:tr w:rsidR="007C66F8" w14:paraId="2E115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62"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C63"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E115C64"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66"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67"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68" w14:textId="77777777" w:rsidR="007C66F8" w:rsidRDefault="007C66F8">
            <w:pPr>
              <w:pStyle w:val="ProductList-TableBody"/>
            </w:pPr>
          </w:p>
        </w:tc>
      </w:tr>
    </w:tbl>
    <w:p w14:paraId="2E115C6A"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C6B"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C6D" w14:textId="77777777" w:rsidR="007C66F8" w:rsidRDefault="007C66F8">
      <w:pPr>
        <w:pStyle w:val="ProductList-Body"/>
      </w:pPr>
    </w:p>
    <w:p w14:paraId="2E115C6E" w14:textId="77777777" w:rsidR="007C66F8" w:rsidRDefault="007D504A">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27332"/>
      <w:r>
        <w:instrText>Operations Management Suite (Plan)</w:instrText>
      </w:r>
      <w:bookmarkEnd w:id="253"/>
      <w:r>
        <w:instrText>" \l 3</w:instrText>
      </w:r>
      <w:r>
        <w:fldChar w:fldCharType="end"/>
      </w:r>
    </w:p>
    <w:p w14:paraId="2E115C6F" w14:textId="77777777" w:rsidR="007C66F8" w:rsidRDefault="007D504A">
      <w:pPr>
        <w:pStyle w:val="ProductList-Offering1SubSection"/>
        <w:outlineLvl w:val="3"/>
      </w:pPr>
      <w:bookmarkStart w:id="254" w:name="_Sec855"/>
      <w:r>
        <w:t>1. Programtillgänglighet</w:t>
      </w:r>
      <w:bookmarkEnd w:id="254"/>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C66F8" w14:paraId="2E115C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C70"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C71"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72"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73"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C74"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75"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76"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77"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78"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C83" w14:textId="77777777">
        <w:tc>
          <w:tcPr>
            <w:tcW w:w="5020" w:type="dxa"/>
            <w:tcBorders>
              <w:top w:val="single" w:sz="6" w:space="0" w:color="FFFFFF"/>
              <w:left w:val="none" w:sz="4" w:space="0" w:color="6E6E6E"/>
              <w:bottom w:val="dashed" w:sz="4" w:space="0" w:color="BFBFBF"/>
              <w:right w:val="none" w:sz="4" w:space="0" w:color="6E6E6E"/>
            </w:tcBorders>
          </w:tcPr>
          <w:p w14:paraId="2E115C7A" w14:textId="77777777" w:rsidR="007C66F8" w:rsidRDefault="007D504A">
            <w:pPr>
              <w:pStyle w:val="ProductList-TableBody"/>
            </w:pPr>
            <w:r>
              <w:rPr>
                <w:color w:val="000000"/>
              </w:rPr>
              <w:t>Operations Management Suite Standard Edition-tillägg</w:t>
            </w:r>
            <w:r>
              <w:fldChar w:fldCharType="begin"/>
            </w:r>
            <w:r>
              <w:instrText xml:space="preserve"> XE "Operations Management Suite Standard Edition-tillägg"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5C7B"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7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7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7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7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8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8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8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C8D" w14:textId="77777777">
        <w:tc>
          <w:tcPr>
            <w:tcW w:w="5020" w:type="dxa"/>
            <w:tcBorders>
              <w:top w:val="dashed" w:sz="4" w:space="0" w:color="BFBFBF"/>
              <w:left w:val="none" w:sz="4" w:space="0" w:color="6E6E6E"/>
              <w:bottom w:val="dashed" w:sz="4" w:space="0" w:color="BFBFBF"/>
              <w:right w:val="none" w:sz="4" w:space="0" w:color="6E6E6E"/>
            </w:tcBorders>
          </w:tcPr>
          <w:p w14:paraId="2E115C84" w14:textId="77777777" w:rsidR="007C66F8" w:rsidRDefault="007D504A">
            <w:pPr>
              <w:pStyle w:val="ProductList-TableBody"/>
            </w:pPr>
            <w:r>
              <w:rPr>
                <w:color w:val="000000"/>
              </w:rPr>
              <w:t>Operations Management Suite Datacenter Edition-tillägg</w:t>
            </w:r>
            <w:r>
              <w:fldChar w:fldCharType="begin"/>
            </w:r>
            <w:r>
              <w:instrText xml:space="preserve"> XE "Operations Management Suite Datacenter Edition-tillägg"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C85"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8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8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8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8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8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8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8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C97" w14:textId="77777777">
        <w:tc>
          <w:tcPr>
            <w:tcW w:w="5020" w:type="dxa"/>
            <w:tcBorders>
              <w:top w:val="dashed" w:sz="4" w:space="0" w:color="BFBFBF"/>
              <w:left w:val="none" w:sz="4" w:space="0" w:color="6E6E6E"/>
              <w:bottom w:val="none" w:sz="4" w:space="0" w:color="BFBFBF"/>
              <w:right w:val="none" w:sz="4" w:space="0" w:color="6E6E6E"/>
            </w:tcBorders>
          </w:tcPr>
          <w:p w14:paraId="2E115C8E" w14:textId="77777777" w:rsidR="007C66F8" w:rsidRDefault="007D504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5C8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9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9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C9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9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9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9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9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C98" w14:textId="77777777" w:rsidR="007C66F8" w:rsidRDefault="007D504A">
      <w:pPr>
        <w:pStyle w:val="ProductList-Offering1SubSection"/>
        <w:outlineLvl w:val="3"/>
      </w:pPr>
      <w:bookmarkStart w:id="255" w:name="_Sec856"/>
      <w:r>
        <w:t>2. Produktvillkor</w:t>
      </w:r>
      <w:bookmarkEnd w:id="255"/>
    </w:p>
    <w:tbl>
      <w:tblPr>
        <w:tblStyle w:val="PURTable"/>
        <w:tblW w:w="0" w:type="dxa"/>
        <w:tblLook w:val="04A0" w:firstRow="1" w:lastRow="0" w:firstColumn="1" w:lastColumn="0" w:noHBand="0" w:noVBand="1"/>
      </w:tblPr>
      <w:tblGrid>
        <w:gridCol w:w="3673"/>
        <w:gridCol w:w="3579"/>
        <w:gridCol w:w="3538"/>
      </w:tblGrid>
      <w:tr w:rsidR="007C66F8" w14:paraId="2E115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C99"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C9A"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C9B"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9D"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9E"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9F" w14:textId="77777777" w:rsidR="007C66F8" w:rsidRDefault="007D504A">
            <w:pPr>
              <w:pStyle w:val="ProductList-TableBody"/>
            </w:pPr>
            <w:r>
              <w:rPr>
                <w:color w:val="404040"/>
              </w:rPr>
              <w:t>Kampanjer: Ej tillämpligt</w:t>
            </w:r>
          </w:p>
        </w:tc>
      </w:tr>
      <w:tr w:rsidR="007C66F8" w14:paraId="2E11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A1"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CA2"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5CA3"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A5"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A6"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A7" w14:textId="77777777" w:rsidR="007C66F8" w:rsidRDefault="007C66F8">
            <w:pPr>
              <w:pStyle w:val="ProductList-TableBody"/>
            </w:pPr>
          </w:p>
        </w:tc>
      </w:tr>
    </w:tbl>
    <w:p w14:paraId="2E115CA9" w14:textId="77777777" w:rsidR="007C66F8" w:rsidRDefault="007C66F8">
      <w:pPr>
        <w:pStyle w:val="ProductList-Body"/>
      </w:pPr>
    </w:p>
    <w:p w14:paraId="2E115CAA" w14:textId="77777777" w:rsidR="007C66F8" w:rsidRDefault="007D504A">
      <w:pPr>
        <w:pStyle w:val="ProductList-ClauseHeading"/>
        <w:outlineLvl w:val="4"/>
      </w:pPr>
      <w:r>
        <w:t>2.1 Tilläggsabonnemangslicenser</w:t>
      </w:r>
    </w:p>
    <w:tbl>
      <w:tblPr>
        <w:tblStyle w:val="PURTable"/>
        <w:tblW w:w="0" w:type="dxa"/>
        <w:tblLook w:val="04A0" w:firstRow="1" w:lastRow="0" w:firstColumn="1" w:lastColumn="0" w:noHBand="0" w:noVBand="1"/>
      </w:tblPr>
      <w:tblGrid>
        <w:gridCol w:w="5364"/>
        <w:gridCol w:w="5426"/>
      </w:tblGrid>
      <w:tr w:rsidR="007C66F8" w14:paraId="2E115C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CAB" w14:textId="77777777" w:rsidR="007C66F8" w:rsidRDefault="007D504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CAC" w14:textId="77777777" w:rsidR="007C66F8" w:rsidRDefault="007D504A">
            <w:pPr>
              <w:pStyle w:val="ProductList-TableBody"/>
            </w:pPr>
            <w:r>
              <w:rPr>
                <w:color w:val="FFFFFF"/>
              </w:rPr>
              <w:t>Tilläggsabonnemang</w:t>
            </w:r>
          </w:p>
        </w:tc>
      </w:tr>
      <w:tr w:rsidR="007C66F8" w14:paraId="2E115CB1" w14:textId="77777777">
        <w:tc>
          <w:tcPr>
            <w:tcW w:w="6120" w:type="dxa"/>
            <w:tcBorders>
              <w:top w:val="single" w:sz="4" w:space="0" w:color="000000"/>
              <w:left w:val="single" w:sz="4" w:space="0" w:color="000000"/>
              <w:bottom w:val="single" w:sz="4" w:space="0" w:color="000000"/>
              <w:right w:val="single" w:sz="4" w:space="0" w:color="000000"/>
            </w:tcBorders>
          </w:tcPr>
          <w:p w14:paraId="2E115CAE" w14:textId="77777777" w:rsidR="007C66F8" w:rsidRDefault="007D504A">
            <w:pPr>
              <w:pStyle w:val="ProductList-TableBody"/>
            </w:pPr>
            <w:r>
              <w:t>Core Infrastructure Server Standard</w:t>
            </w:r>
            <w:r>
              <w:rPr>
                <w:vertAlign w:val="superscript"/>
              </w:rPr>
              <w:t>1</w:t>
            </w:r>
          </w:p>
          <w:p w14:paraId="2E115CAF" w14:textId="77777777" w:rsidR="007C66F8" w:rsidRDefault="007D504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CB0" w14:textId="77777777" w:rsidR="007C66F8" w:rsidRDefault="007D504A">
            <w:pPr>
              <w:pStyle w:val="ProductList-TableBody"/>
            </w:pPr>
            <w:r>
              <w:t>Operations Management Suite Standard Edition-tillägg</w:t>
            </w:r>
          </w:p>
        </w:tc>
      </w:tr>
      <w:tr w:rsidR="007C66F8" w14:paraId="2E115CB5" w14:textId="77777777">
        <w:tc>
          <w:tcPr>
            <w:tcW w:w="6120" w:type="dxa"/>
            <w:tcBorders>
              <w:top w:val="single" w:sz="4" w:space="0" w:color="000000"/>
              <w:left w:val="single" w:sz="4" w:space="0" w:color="000000"/>
              <w:bottom w:val="single" w:sz="4" w:space="0" w:color="000000"/>
              <w:right w:val="single" w:sz="4" w:space="0" w:color="000000"/>
            </w:tcBorders>
          </w:tcPr>
          <w:p w14:paraId="2E115CB2" w14:textId="77777777" w:rsidR="007C66F8" w:rsidRDefault="007D504A">
            <w:pPr>
              <w:pStyle w:val="ProductList-TableBody"/>
            </w:pPr>
            <w:r>
              <w:t>Core Infrastructure Server Suite Datacenter</w:t>
            </w:r>
            <w:r>
              <w:rPr>
                <w:vertAlign w:val="superscript"/>
              </w:rPr>
              <w:t>1</w:t>
            </w:r>
          </w:p>
          <w:p w14:paraId="2E115CB3" w14:textId="77777777" w:rsidR="007C66F8" w:rsidRDefault="007D504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CB4" w14:textId="77777777" w:rsidR="007C66F8" w:rsidRDefault="007D504A">
            <w:pPr>
              <w:pStyle w:val="ProductList-TableBody"/>
            </w:pPr>
            <w:r>
              <w:t>Operations Management Suite Datacenter Edition-tillägg</w:t>
            </w:r>
          </w:p>
        </w:tc>
      </w:tr>
    </w:tbl>
    <w:p w14:paraId="2E115CB6" w14:textId="77777777" w:rsidR="007C66F8" w:rsidRDefault="007D504A">
      <w:pPr>
        <w:pStyle w:val="ProductList-Body"/>
      </w:pPr>
      <w:r>
        <w:rPr>
          <w:i/>
          <w:vertAlign w:val="superscript"/>
        </w:rPr>
        <w:t>1</w:t>
      </w:r>
      <w:r>
        <w:rPr>
          <w:i/>
        </w:rPr>
        <w:t>Med aktiv SA</w:t>
      </w:r>
    </w:p>
    <w:p w14:paraId="2E115CB7" w14:textId="77777777" w:rsidR="007C66F8" w:rsidRDefault="007C66F8">
      <w:pPr>
        <w:pStyle w:val="ProductList-Body"/>
      </w:pPr>
    </w:p>
    <w:p w14:paraId="2E115CB8" w14:textId="77777777" w:rsidR="007C66F8" w:rsidRDefault="007D504A">
      <w:pPr>
        <w:pStyle w:val="ProductList-ClauseHeading"/>
        <w:outlineLvl w:val="4"/>
      </w:pPr>
      <w:r>
        <w:lastRenderedPageBreak/>
        <w:t>2.2 Programvara Inkluderad med Operations Management Suite L2</w:t>
      </w:r>
    </w:p>
    <w:p w14:paraId="2E115CB9" w14:textId="77777777" w:rsidR="007C66F8" w:rsidRDefault="007D504A">
      <w:pPr>
        <w:pStyle w:val="ProductList-Body"/>
      </w:pPr>
      <w:r>
        <w:t xml:space="preserve">Under giltighetstiden för Operations Management Suite L2-abonnemanget får Kunden installera och köra System Center Server Standard med Operations Management Suite L2 för att </w:t>
      </w:r>
      <w:r>
        <w:fldChar w:fldCharType="begin"/>
      </w:r>
      <w:r>
        <w:instrText xml:space="preserve"> AutoTextList   \s NoStyle \t "Med Hantera en operativsystemmiljö avses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en OSE</w:t>
      </w:r>
      <w:r>
        <w:fldChar w:fldCharType="end"/>
      </w:r>
      <w:r>
        <w:t xml:space="preserve"> i Kundens egna anläggning eller i Microsoft Azure.</w:t>
      </w:r>
    </w:p>
    <w:p w14:paraId="2E115CBA"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CBB"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CBD" w14:textId="77777777" w:rsidR="007C66F8" w:rsidRDefault="007C66F8">
      <w:pPr>
        <w:pStyle w:val="ProductList-Body"/>
      </w:pPr>
    </w:p>
    <w:p w14:paraId="2E115CBE" w14:textId="77777777" w:rsidR="007C66F8" w:rsidRDefault="007D504A">
      <w:pPr>
        <w:pStyle w:val="ProductList-Offering2HeadingNoBorder"/>
        <w:outlineLvl w:val="2"/>
      </w:pPr>
      <w:bookmarkStart w:id="256" w:name="_Sec888"/>
      <w:r>
        <w:t>Microsoft Flerfaktorautentisering (plan)</w:t>
      </w:r>
      <w:bookmarkEnd w:id="256"/>
      <w:r>
        <w:fldChar w:fldCharType="begin"/>
      </w:r>
      <w:r>
        <w:instrText xml:space="preserve"> TC "</w:instrText>
      </w:r>
      <w:bookmarkStart w:id="257" w:name="_Toc454827333"/>
      <w:r>
        <w:instrText>Microsoft Flerfaktorautentisering (plan)</w:instrText>
      </w:r>
      <w:bookmarkEnd w:id="257"/>
      <w:r>
        <w:instrText>" \l 3</w:instrText>
      </w:r>
      <w:r>
        <w:fldChar w:fldCharType="end"/>
      </w:r>
    </w:p>
    <w:p w14:paraId="2E115CBF" w14:textId="77777777" w:rsidR="007C66F8" w:rsidRDefault="007D504A">
      <w:pPr>
        <w:pStyle w:val="ProductList-Offering1SubSection"/>
        <w:outlineLvl w:val="3"/>
      </w:pPr>
      <w:bookmarkStart w:id="258" w:name="_Sec889"/>
      <w:r>
        <w:t>1. Programtillgänglighet</w:t>
      </w:r>
      <w:bookmarkEnd w:id="258"/>
    </w:p>
    <w:tbl>
      <w:tblPr>
        <w:tblStyle w:val="PURTable"/>
        <w:tblW w:w="0" w:type="dxa"/>
        <w:tblLook w:val="04A0" w:firstRow="1" w:lastRow="0" w:firstColumn="1" w:lastColumn="0" w:noHBand="0" w:noVBand="1"/>
      </w:tblPr>
      <w:tblGrid>
        <w:gridCol w:w="4490"/>
        <w:gridCol w:w="807"/>
        <w:gridCol w:w="772"/>
        <w:gridCol w:w="789"/>
        <w:gridCol w:w="702"/>
        <w:gridCol w:w="825"/>
        <w:gridCol w:w="817"/>
        <w:gridCol w:w="794"/>
        <w:gridCol w:w="788"/>
      </w:tblGrid>
      <w:tr w:rsidR="007C66F8" w14:paraId="2E115C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CC0"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CC1"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C2"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C3"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CC4"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C5"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C6"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C7"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C8"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CD3" w14:textId="77777777">
        <w:tc>
          <w:tcPr>
            <w:tcW w:w="5020" w:type="dxa"/>
            <w:tcBorders>
              <w:top w:val="single" w:sz="6" w:space="0" w:color="FFFFFF"/>
              <w:left w:val="none" w:sz="4" w:space="0" w:color="6E6E6E"/>
              <w:bottom w:val="none" w:sz="4" w:space="0" w:color="BFBFBF"/>
              <w:right w:val="none" w:sz="4" w:space="0" w:color="6E6E6E"/>
            </w:tcBorders>
          </w:tcPr>
          <w:p w14:paraId="2E115CCA" w14:textId="77777777" w:rsidR="007C66F8" w:rsidRDefault="007D504A">
            <w:pPr>
              <w:pStyle w:val="ProductList-TableBody"/>
            </w:pPr>
            <w:r>
              <w:rPr>
                <w:color w:val="000000"/>
              </w:rPr>
              <w:t>Flerfaktorautentisering</w:t>
            </w:r>
            <w:r>
              <w:fldChar w:fldCharType="begin"/>
            </w:r>
            <w:r>
              <w:instrText xml:space="preserve"> XE "Flerfaktorautentisering"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E115CCB"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C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C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CC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C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D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D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D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CD4" w14:textId="77777777" w:rsidR="007C66F8" w:rsidRDefault="007D504A">
      <w:pPr>
        <w:pStyle w:val="ProductList-Offering1SubSection"/>
        <w:outlineLvl w:val="3"/>
      </w:pPr>
      <w:bookmarkStart w:id="259" w:name="_Sec890"/>
      <w:r>
        <w:t>2. Produktvillkor</w:t>
      </w:r>
      <w:bookmarkEnd w:id="259"/>
    </w:p>
    <w:tbl>
      <w:tblPr>
        <w:tblStyle w:val="PURTable"/>
        <w:tblW w:w="0" w:type="dxa"/>
        <w:tblLook w:val="04A0" w:firstRow="1" w:lastRow="0" w:firstColumn="1" w:lastColumn="0" w:noHBand="0" w:noVBand="1"/>
      </w:tblPr>
      <w:tblGrid>
        <w:gridCol w:w="3673"/>
        <w:gridCol w:w="3579"/>
        <w:gridCol w:w="3538"/>
      </w:tblGrid>
      <w:tr w:rsidR="007C66F8" w14:paraId="2E115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CD5"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CD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CD7"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D9"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DA"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DB" w14:textId="77777777" w:rsidR="007C66F8" w:rsidRDefault="007D504A">
            <w:pPr>
              <w:pStyle w:val="ProductList-TableBody"/>
            </w:pPr>
            <w:r>
              <w:rPr>
                <w:color w:val="404040"/>
              </w:rPr>
              <w:t>Kampanjer: Ej tillämpligt</w:t>
            </w:r>
          </w:p>
        </w:tc>
      </w:tr>
      <w:tr w:rsidR="007C66F8" w14:paraId="2E115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D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CDE"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5CDF"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E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5CE2"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CE3" w14:textId="77777777" w:rsidR="007C66F8" w:rsidRDefault="007C66F8">
            <w:pPr>
              <w:pStyle w:val="ProductList-TableBody"/>
            </w:pPr>
          </w:p>
        </w:tc>
      </w:tr>
    </w:tbl>
    <w:p w14:paraId="2E115CE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CE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CE8" w14:textId="77777777" w:rsidR="007C66F8" w:rsidRDefault="007C66F8">
      <w:pPr>
        <w:pStyle w:val="ProductList-Body"/>
      </w:pPr>
    </w:p>
    <w:p w14:paraId="2E115CE9" w14:textId="77777777" w:rsidR="007C66F8" w:rsidRDefault="007D504A">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7334"/>
      <w:r>
        <w:instrText>Microsoft Cloud App Security</w:instrText>
      </w:r>
      <w:bookmarkEnd w:id="261"/>
      <w:r>
        <w:instrText>" \l 3</w:instrText>
      </w:r>
      <w:r>
        <w:fldChar w:fldCharType="end"/>
      </w:r>
    </w:p>
    <w:p w14:paraId="2E115CEA" w14:textId="77777777" w:rsidR="007C66F8" w:rsidRDefault="007D504A">
      <w:pPr>
        <w:pStyle w:val="ProductList-Offering1SubSection"/>
        <w:outlineLvl w:val="3"/>
      </w:pPr>
      <w:bookmarkStart w:id="262" w:name="_Sec914"/>
      <w:r>
        <w:t>1. Programtillgänglighet</w:t>
      </w:r>
      <w:bookmarkEnd w:id="26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5C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CEB"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CEC"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E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E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CE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F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F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F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CF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CFE" w14:textId="77777777">
        <w:tc>
          <w:tcPr>
            <w:tcW w:w="5020" w:type="dxa"/>
            <w:tcBorders>
              <w:top w:val="single" w:sz="6" w:space="0" w:color="FFFFFF"/>
              <w:left w:val="none" w:sz="4" w:space="0" w:color="6E6E6E"/>
              <w:bottom w:val="dashed" w:sz="4" w:space="0" w:color="BFBFBF"/>
              <w:right w:val="none" w:sz="4" w:space="0" w:color="6E6E6E"/>
            </w:tcBorders>
          </w:tcPr>
          <w:p w14:paraId="2E115CF5" w14:textId="77777777" w:rsidR="007C66F8" w:rsidRDefault="007D504A">
            <w:pPr>
              <w:pStyle w:val="ProductList-TableBody"/>
            </w:pPr>
            <w:r>
              <w:t>Cloud App Security (Användar-SL)</w:t>
            </w:r>
          </w:p>
        </w:tc>
        <w:tc>
          <w:tcPr>
            <w:tcW w:w="860" w:type="dxa"/>
            <w:tcBorders>
              <w:top w:val="single" w:sz="6" w:space="0" w:color="FFFFFF"/>
              <w:left w:val="none" w:sz="4" w:space="0" w:color="6E6E6E"/>
              <w:bottom w:val="dashed" w:sz="4" w:space="0" w:color="BFBFBF"/>
              <w:right w:val="single" w:sz="6" w:space="0" w:color="FFFFFF"/>
            </w:tcBorders>
          </w:tcPr>
          <w:p w14:paraId="2E115CF6" w14:textId="77777777" w:rsidR="007C66F8" w:rsidRDefault="007D50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F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CF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CF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F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F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F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CF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D08" w14:textId="77777777">
        <w:tc>
          <w:tcPr>
            <w:tcW w:w="5020" w:type="dxa"/>
            <w:tcBorders>
              <w:top w:val="dashed" w:sz="4" w:space="0" w:color="BFBFBF"/>
              <w:left w:val="none" w:sz="4" w:space="0" w:color="6E6E6E"/>
              <w:bottom w:val="none" w:sz="4" w:space="0" w:color="BFBFBF"/>
              <w:right w:val="none" w:sz="4" w:space="0" w:color="6E6E6E"/>
            </w:tcBorders>
          </w:tcPr>
          <w:p w14:paraId="2E115CFF" w14:textId="77777777" w:rsidR="007C66F8" w:rsidRDefault="007D504A">
            <w:pPr>
              <w:pStyle w:val="ProductList-TableBody"/>
            </w:pPr>
            <w:r>
              <w:t>Cloud App Security K (Användar-SL)</w:t>
            </w:r>
          </w:p>
        </w:tc>
        <w:tc>
          <w:tcPr>
            <w:tcW w:w="860" w:type="dxa"/>
            <w:tcBorders>
              <w:top w:val="dashed" w:sz="4" w:space="0" w:color="BFBFBF"/>
              <w:left w:val="none" w:sz="4" w:space="0" w:color="6E6E6E"/>
              <w:bottom w:val="none" w:sz="4" w:space="0" w:color="FFFFFF"/>
              <w:right w:val="single" w:sz="6" w:space="0" w:color="FFFFFF"/>
            </w:tcBorders>
          </w:tcPr>
          <w:p w14:paraId="2E115D0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0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0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0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0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0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0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07" w14:textId="77777777" w:rsidR="007C66F8" w:rsidRDefault="007C66F8">
            <w:pPr>
              <w:pStyle w:val="ProductList-TableBody"/>
              <w:jc w:val="center"/>
            </w:pPr>
          </w:p>
        </w:tc>
      </w:tr>
    </w:tbl>
    <w:p w14:paraId="2E115D09" w14:textId="77777777" w:rsidR="007C66F8" w:rsidRDefault="007C66F8">
      <w:pPr>
        <w:pStyle w:val="ProductList-Body"/>
      </w:pPr>
    </w:p>
    <w:p w14:paraId="2E115D0A" w14:textId="77777777" w:rsidR="007C66F8" w:rsidRDefault="007C66F8">
      <w:pPr>
        <w:pStyle w:val="ProductList-Body"/>
      </w:pPr>
    </w:p>
    <w:p w14:paraId="2E115D0B" w14:textId="77777777" w:rsidR="007C66F8" w:rsidRDefault="007D504A">
      <w:pPr>
        <w:pStyle w:val="ProductList-Offering1SubSection"/>
        <w:outlineLvl w:val="3"/>
      </w:pPr>
      <w:bookmarkStart w:id="263" w:name="_Sec916"/>
      <w:r>
        <w:t>2. Produktvillkor</w:t>
      </w:r>
      <w:bookmarkEnd w:id="263"/>
    </w:p>
    <w:tbl>
      <w:tblPr>
        <w:tblStyle w:val="PURTable"/>
        <w:tblW w:w="0" w:type="dxa"/>
        <w:tblLook w:val="04A0" w:firstRow="1" w:lastRow="0" w:firstColumn="1" w:lastColumn="0" w:noHBand="0" w:noVBand="1"/>
      </w:tblPr>
      <w:tblGrid>
        <w:gridCol w:w="3673"/>
        <w:gridCol w:w="3579"/>
        <w:gridCol w:w="3538"/>
      </w:tblGrid>
      <w:tr w:rsidR="007C66F8" w14:paraId="2E115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D0C"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D0D"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D0E"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10"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11"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12" w14:textId="77777777" w:rsidR="007C66F8" w:rsidRDefault="007D504A">
            <w:pPr>
              <w:pStyle w:val="ProductList-TableBody"/>
            </w:pPr>
            <w:r>
              <w:rPr>
                <w:color w:val="404040"/>
              </w:rPr>
              <w:t>Kampanjer: Ej tillämpligt</w:t>
            </w:r>
          </w:p>
        </w:tc>
      </w:tr>
      <w:tr w:rsidR="007C66F8" w14:paraId="2E115D17" w14:textId="77777777">
        <w:tc>
          <w:tcPr>
            <w:tcW w:w="4040" w:type="dxa"/>
            <w:tcBorders>
              <w:top w:val="single" w:sz="4" w:space="0" w:color="000000"/>
              <w:left w:val="single" w:sz="4" w:space="0" w:color="000000"/>
              <w:bottom w:val="single" w:sz="4" w:space="0" w:color="000000"/>
              <w:right w:val="single" w:sz="4" w:space="0" w:color="000000"/>
            </w:tcBorders>
          </w:tcPr>
          <w:p w14:paraId="2E115D14"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5D15"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5D16"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D1B" w14:textId="77777777">
        <w:tc>
          <w:tcPr>
            <w:tcW w:w="4040" w:type="dxa"/>
            <w:tcBorders>
              <w:top w:val="single" w:sz="4" w:space="0" w:color="000000"/>
              <w:left w:val="single" w:sz="4" w:space="0" w:color="000000"/>
              <w:bottom w:val="single" w:sz="4" w:space="0" w:color="000000"/>
              <w:right w:val="single" w:sz="4" w:space="0" w:color="000000"/>
            </w:tcBorders>
          </w:tcPr>
          <w:p w14:paraId="2E115D18"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5D19"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1A" w14:textId="77777777" w:rsidR="007C66F8" w:rsidRDefault="007C66F8">
            <w:pPr>
              <w:pStyle w:val="ProductList-TableBody"/>
            </w:pPr>
          </w:p>
        </w:tc>
      </w:tr>
    </w:tbl>
    <w:p w14:paraId="2E115D1C" w14:textId="77777777" w:rsidR="007C66F8" w:rsidRDefault="007C66F8">
      <w:pPr>
        <w:pStyle w:val="ProductList-Body"/>
        <w:jc w:val="right"/>
      </w:pPr>
    </w:p>
    <w:p w14:paraId="2E115D1D"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D1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D20" w14:textId="77777777" w:rsidR="007C66F8" w:rsidRDefault="007C66F8">
      <w:pPr>
        <w:pStyle w:val="ProductList-Body"/>
      </w:pPr>
    </w:p>
    <w:p w14:paraId="2E115D21" w14:textId="77777777" w:rsidR="007C66F8" w:rsidRDefault="007D504A">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7335"/>
      <w:r>
        <w:instrText>Microsoft Azure StorSimple</w:instrText>
      </w:r>
      <w:bookmarkEnd w:id="265"/>
      <w:r>
        <w:instrText>" \l 3</w:instrText>
      </w:r>
      <w:r>
        <w:fldChar w:fldCharType="end"/>
      </w:r>
    </w:p>
    <w:p w14:paraId="2E115D22" w14:textId="77777777" w:rsidR="007C66F8" w:rsidRDefault="007D504A">
      <w:pPr>
        <w:pStyle w:val="ProductList-Offering1SubSection"/>
        <w:outlineLvl w:val="3"/>
      </w:pPr>
      <w:bookmarkStart w:id="266" w:name="_Sec910"/>
      <w:r>
        <w:t>1. Programtillgänglighet</w:t>
      </w:r>
      <w:bookmarkEnd w:id="266"/>
    </w:p>
    <w:tbl>
      <w:tblPr>
        <w:tblStyle w:val="PURTable"/>
        <w:tblW w:w="0" w:type="dxa"/>
        <w:tblLook w:val="04A0" w:firstRow="1" w:lastRow="0" w:firstColumn="1" w:lastColumn="0" w:noHBand="0" w:noVBand="1"/>
      </w:tblPr>
      <w:tblGrid>
        <w:gridCol w:w="4469"/>
        <w:gridCol w:w="810"/>
        <w:gridCol w:w="777"/>
        <w:gridCol w:w="793"/>
        <w:gridCol w:w="705"/>
        <w:gridCol w:w="827"/>
        <w:gridCol w:w="820"/>
        <w:gridCol w:w="798"/>
        <w:gridCol w:w="785"/>
      </w:tblGrid>
      <w:tr w:rsidR="007C66F8" w14:paraId="2E115D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D23"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D24"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25"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26"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D27"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28"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29"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2A"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2B"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D36" w14:textId="77777777">
        <w:tc>
          <w:tcPr>
            <w:tcW w:w="5020" w:type="dxa"/>
            <w:tcBorders>
              <w:top w:val="single" w:sz="6" w:space="0" w:color="FFFFFF"/>
              <w:left w:val="none" w:sz="4" w:space="0" w:color="6E6E6E"/>
              <w:bottom w:val="dashed" w:sz="4" w:space="0" w:color="BFBFBF"/>
              <w:right w:val="none" w:sz="4" w:space="0" w:color="6E6E6E"/>
            </w:tcBorders>
          </w:tcPr>
          <w:p w14:paraId="2E115D2D" w14:textId="77777777" w:rsidR="007C66F8" w:rsidRDefault="007D504A">
            <w:pPr>
              <w:pStyle w:val="ProductList-TableBody"/>
            </w:pPr>
            <w:r>
              <w:t>StorSimple Beloppsmässiga åtaganden</w:t>
            </w:r>
            <w:r>
              <w:fldChar w:fldCharType="begin"/>
            </w:r>
            <w:r>
              <w:instrText xml:space="preserve"> XE "StorSimple Beloppsmässiga åtaganden"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14:paraId="2E115D2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2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3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3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3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D40" w14:textId="77777777">
        <w:tc>
          <w:tcPr>
            <w:tcW w:w="5020" w:type="dxa"/>
            <w:tcBorders>
              <w:top w:val="dashed" w:sz="4" w:space="0" w:color="BFBFBF"/>
              <w:left w:val="none" w:sz="4" w:space="0" w:color="6E6E6E"/>
              <w:bottom w:val="dashed" w:sz="4" w:space="0" w:color="BFBFBF"/>
              <w:right w:val="none" w:sz="4" w:space="0" w:color="6E6E6E"/>
            </w:tcBorders>
          </w:tcPr>
          <w:p w14:paraId="2E115D37" w14:textId="77777777" w:rsidR="007C66F8" w:rsidRDefault="007D504A">
            <w:pPr>
              <w:pStyle w:val="ProductList-TableBody"/>
            </w:pPr>
            <w:r>
              <w:t>StorSimple Beloppsmässiga åtaganden</w:t>
            </w:r>
            <w:r>
              <w:fldChar w:fldCharType="begin"/>
            </w:r>
            <w:r>
              <w:instrText xml:space="preserve"> XE "StorSimple Beloppsmässiga åtaganden"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14:paraId="2E115D3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3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3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3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3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D4A" w14:textId="77777777">
        <w:tc>
          <w:tcPr>
            <w:tcW w:w="5020" w:type="dxa"/>
            <w:tcBorders>
              <w:top w:val="dashed" w:sz="4" w:space="0" w:color="BFBFBF"/>
              <w:left w:val="none" w:sz="4" w:space="0" w:color="6E6E6E"/>
              <w:bottom w:val="dashed" w:sz="4" w:space="0" w:color="BFBFBF"/>
              <w:right w:val="none" w:sz="4" w:space="0" w:color="6E6E6E"/>
            </w:tcBorders>
          </w:tcPr>
          <w:p w14:paraId="2E115D41" w14:textId="77777777" w:rsidR="007C66F8" w:rsidRDefault="007D504A">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D4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4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4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4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4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4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4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4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D54" w14:textId="77777777">
        <w:tc>
          <w:tcPr>
            <w:tcW w:w="5020" w:type="dxa"/>
            <w:tcBorders>
              <w:top w:val="dashed" w:sz="4" w:space="0" w:color="BFBFBF"/>
              <w:left w:val="none" w:sz="4" w:space="0" w:color="6E6E6E"/>
              <w:bottom w:val="dashed" w:sz="4" w:space="0" w:color="BFBFBF"/>
              <w:right w:val="none" w:sz="4" w:space="0" w:color="6E6E6E"/>
            </w:tcBorders>
          </w:tcPr>
          <w:p w14:paraId="2E115D4B" w14:textId="77777777" w:rsidR="007C66F8" w:rsidRDefault="007D504A">
            <w:pPr>
              <w:pStyle w:val="ProductList-TableBody"/>
            </w:pPr>
            <w:r>
              <w:t>StorSimple-standardsupport till Premiumsupport</w:t>
            </w:r>
            <w:r>
              <w:fldChar w:fldCharType="begin"/>
            </w:r>
            <w:r>
              <w:instrText xml:space="preserve"> XE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D4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4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4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4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5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5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5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5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D5E" w14:textId="77777777">
        <w:tc>
          <w:tcPr>
            <w:tcW w:w="5020" w:type="dxa"/>
            <w:tcBorders>
              <w:top w:val="dashed" w:sz="4" w:space="0" w:color="BFBFBF"/>
              <w:left w:val="none" w:sz="4" w:space="0" w:color="6E6E6E"/>
              <w:bottom w:val="none" w:sz="4" w:space="0" w:color="FFFFFF"/>
              <w:right w:val="none" w:sz="4" w:space="0" w:color="6E6E6E"/>
            </w:tcBorders>
          </w:tcPr>
          <w:p w14:paraId="2E115D55" w14:textId="77777777" w:rsidR="007C66F8" w:rsidRDefault="007D504A">
            <w:pPr>
              <w:pStyle w:val="ProductList-TableBody"/>
            </w:pPr>
            <w:r>
              <w:t>StorSimple-premiumsupport</w:t>
            </w:r>
            <w:r>
              <w:fldChar w:fldCharType="begin"/>
            </w:r>
            <w:r>
              <w:instrText xml:space="preserve"> XE "StorSimple-premiumsupport"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2E115D5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5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5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5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5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5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5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5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5D5F" w14:textId="77777777" w:rsidR="007C66F8" w:rsidRDefault="007D504A">
      <w:pPr>
        <w:pStyle w:val="ProductList-Offering1SubSection"/>
        <w:outlineLvl w:val="3"/>
      </w:pPr>
      <w:bookmarkStart w:id="267" w:name="_Sec911"/>
      <w:r>
        <w:t>2. Produktvillkor</w:t>
      </w:r>
      <w:bookmarkEnd w:id="267"/>
    </w:p>
    <w:tbl>
      <w:tblPr>
        <w:tblStyle w:val="PURTable"/>
        <w:tblW w:w="0" w:type="dxa"/>
        <w:tblLook w:val="04A0" w:firstRow="1" w:lastRow="0" w:firstColumn="1" w:lastColumn="0" w:noHBand="0" w:noVBand="1"/>
      </w:tblPr>
      <w:tblGrid>
        <w:gridCol w:w="3673"/>
        <w:gridCol w:w="3579"/>
        <w:gridCol w:w="3538"/>
      </w:tblGrid>
      <w:tr w:rsidR="007C66F8" w14:paraId="2E115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D60"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D61"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D62"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4"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5"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6" w14:textId="77777777" w:rsidR="007C66F8" w:rsidRDefault="007D504A">
            <w:pPr>
              <w:pStyle w:val="ProductList-TableBody"/>
            </w:pPr>
            <w:r>
              <w:rPr>
                <w:color w:val="404040"/>
              </w:rPr>
              <w:t>Kampanjer: Ej tillämpligt</w:t>
            </w:r>
          </w:p>
        </w:tc>
      </w:tr>
      <w:tr w:rsidR="007C66F8" w14:paraId="2E115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8"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D69"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E115D6A"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C"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D"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6E" w14:textId="77777777" w:rsidR="007C66F8" w:rsidRDefault="007C66F8">
            <w:pPr>
              <w:pStyle w:val="ProductList-TableBody"/>
            </w:pPr>
          </w:p>
        </w:tc>
      </w:tr>
    </w:tbl>
    <w:p w14:paraId="2E115D70" w14:textId="77777777" w:rsidR="007C66F8" w:rsidRDefault="007C66F8">
      <w:pPr>
        <w:pStyle w:val="ProductList-Body"/>
      </w:pPr>
    </w:p>
    <w:p w14:paraId="2E115D71" w14:textId="77777777" w:rsidR="007C66F8" w:rsidRDefault="007D504A">
      <w:pPr>
        <w:pStyle w:val="ProductList-ClauseHeading"/>
        <w:outlineLvl w:val="4"/>
      </w:pPr>
      <w:r>
        <w:t>2.1 Erbjudanden för StorSimple Beloppsmässiga åtaganden</w:t>
      </w:r>
    </w:p>
    <w:p w14:paraId="2E115D72" w14:textId="77777777" w:rsidR="007C66F8" w:rsidRDefault="007D504A">
      <w:pPr>
        <w:pStyle w:val="ProductList-Body"/>
      </w:pPr>
      <w:r>
        <w:t xml:space="preserve">För varje StorSimple Beloppsmässiga åtagande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w:t>
      </w:r>
    </w:p>
    <w:p w14:paraId="2E115D73" w14:textId="77777777" w:rsidR="007C66F8" w:rsidRDefault="007C66F8">
      <w:pPr>
        <w:pStyle w:val="ProductList-Body"/>
      </w:pPr>
    </w:p>
    <w:p w14:paraId="2E115D74" w14:textId="77777777" w:rsidR="007C66F8" w:rsidRDefault="007D504A">
      <w:pPr>
        <w:pStyle w:val="ProductList-ClauseHeading"/>
        <w:outlineLvl w:val="4"/>
      </w:pPr>
      <w:r>
        <w:t>2.2 Microsoft StorSimple-supporterbjudanden</w:t>
      </w:r>
    </w:p>
    <w:p w14:paraId="2E115D75" w14:textId="77777777" w:rsidR="007C66F8" w:rsidRDefault="007D504A">
      <w:pPr>
        <w:pStyle w:val="ProductList-Body"/>
      </w:pPr>
      <w:r>
        <w:t>Information om supporterbjudanden för StorSimple finns på https://msdn.microsoft.com/en-US/library/mt433077(TechNet.10).aspx.</w:t>
      </w:r>
    </w:p>
    <w:p w14:paraId="2E115D76"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D7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D79" w14:textId="77777777" w:rsidR="007C66F8" w:rsidRDefault="007C66F8">
      <w:pPr>
        <w:pStyle w:val="ProductList-Body"/>
      </w:pPr>
    </w:p>
    <w:p w14:paraId="2E115D7A" w14:textId="77777777" w:rsidR="007C66F8" w:rsidRDefault="007D504A">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7336"/>
      <w:r>
        <w:instrText>Enterprise Cloud Suite</w:instrText>
      </w:r>
      <w:bookmarkEnd w:id="269"/>
      <w:r>
        <w:instrText>" \l 2</w:instrText>
      </w:r>
      <w:r>
        <w:fldChar w:fldCharType="end"/>
      </w:r>
    </w:p>
    <w:p w14:paraId="2E115D7B" w14:textId="77777777" w:rsidR="007C66F8" w:rsidRDefault="007D504A">
      <w:pPr>
        <w:pStyle w:val="ProductList-Offering1SubSection"/>
        <w:outlineLvl w:val="2"/>
      </w:pPr>
      <w:bookmarkStart w:id="270" w:name="_Sec713"/>
      <w:r>
        <w:t>1. Programtillgänglighet</w:t>
      </w:r>
      <w:bookmarkEnd w:id="27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C66F8" w14:paraId="2E115D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D7C"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D7D"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7E"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7F"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D80"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81"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82"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83"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84"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D8F" w14:textId="77777777">
        <w:tc>
          <w:tcPr>
            <w:tcW w:w="5020" w:type="dxa"/>
            <w:tcBorders>
              <w:top w:val="single" w:sz="6" w:space="0" w:color="FFFFFF"/>
              <w:left w:val="none" w:sz="4" w:space="0" w:color="6E6E6E"/>
              <w:bottom w:val="dashed" w:sz="4" w:space="0" w:color="BFBFBF"/>
              <w:right w:val="none" w:sz="4" w:space="0" w:color="6E6E6E"/>
            </w:tcBorders>
          </w:tcPr>
          <w:p w14:paraId="2E115D86" w14:textId="77777777" w:rsidR="007C66F8" w:rsidRDefault="007D504A">
            <w:pPr>
              <w:pStyle w:val="ProductList-TableBody"/>
            </w:pPr>
            <w:r>
              <w:t>Enterprise Cloud Suite</w:t>
            </w:r>
            <w:r>
              <w:fldChar w:fldCharType="begin"/>
            </w:r>
            <w:r>
              <w:instrText xml:space="preserve"> XE "Enterprise Cloud Suite"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5D8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8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8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D8A"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8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8C"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8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8E" w14:textId="77777777" w:rsidR="007C66F8" w:rsidRDefault="007C66F8">
            <w:pPr>
              <w:pStyle w:val="ProductList-TableBody"/>
              <w:jc w:val="center"/>
            </w:pPr>
          </w:p>
        </w:tc>
      </w:tr>
      <w:tr w:rsidR="007C66F8" w14:paraId="2E115D99" w14:textId="77777777">
        <w:tc>
          <w:tcPr>
            <w:tcW w:w="5020" w:type="dxa"/>
            <w:tcBorders>
              <w:top w:val="dashed" w:sz="4" w:space="0" w:color="BFBFBF"/>
              <w:left w:val="none" w:sz="4" w:space="0" w:color="6E6E6E"/>
              <w:bottom w:val="dashed" w:sz="4" w:space="0" w:color="BFBFBF"/>
              <w:right w:val="none" w:sz="4" w:space="0" w:color="6E6E6E"/>
            </w:tcBorders>
          </w:tcPr>
          <w:p w14:paraId="2E115D90" w14:textId="77777777" w:rsidR="007C66F8" w:rsidRDefault="007D504A">
            <w:pPr>
              <w:pStyle w:val="ProductList-TableBody"/>
            </w:pPr>
            <w:r>
              <w:t>Tillägg för Enterprise Cloud Suite</w:t>
            </w:r>
            <w:r>
              <w:fldChar w:fldCharType="begin"/>
            </w:r>
            <w:r>
              <w:instrText xml:space="preserve"> XE "Tillägg för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D9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9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96"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8" w14:textId="77777777" w:rsidR="007C66F8" w:rsidRDefault="007C66F8">
            <w:pPr>
              <w:pStyle w:val="ProductList-TableBody"/>
              <w:jc w:val="center"/>
            </w:pPr>
          </w:p>
        </w:tc>
      </w:tr>
      <w:tr w:rsidR="007C66F8" w14:paraId="2E115DA3" w14:textId="77777777">
        <w:tc>
          <w:tcPr>
            <w:tcW w:w="5020" w:type="dxa"/>
            <w:tcBorders>
              <w:top w:val="dashed" w:sz="4" w:space="0" w:color="BFBFBF"/>
              <w:left w:val="none" w:sz="4" w:space="0" w:color="6E6E6E"/>
              <w:bottom w:val="dashed" w:sz="4" w:space="0" w:color="BFBFBF"/>
              <w:right w:val="none" w:sz="4" w:space="0" w:color="6E6E6E"/>
            </w:tcBorders>
          </w:tcPr>
          <w:p w14:paraId="2E115D9A" w14:textId="77777777" w:rsidR="007C66F8" w:rsidRDefault="007D504A">
            <w:pPr>
              <w:pStyle w:val="ProductList-TableBody"/>
            </w:pPr>
            <w:r>
              <w:t>Enterprise Cloud Suite Från SA</w:t>
            </w:r>
            <w:r>
              <w:fldChar w:fldCharType="begin"/>
            </w:r>
            <w:r>
              <w:instrText xml:space="preserve"> XE "Enterprise Cloud Suite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D9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9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9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A0"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2" w14:textId="77777777" w:rsidR="007C66F8" w:rsidRDefault="007C66F8">
            <w:pPr>
              <w:pStyle w:val="ProductList-TableBody"/>
              <w:jc w:val="center"/>
            </w:pPr>
          </w:p>
        </w:tc>
      </w:tr>
      <w:tr w:rsidR="007C66F8" w14:paraId="2E115DAD" w14:textId="77777777">
        <w:tc>
          <w:tcPr>
            <w:tcW w:w="5020" w:type="dxa"/>
            <w:tcBorders>
              <w:top w:val="dashed" w:sz="4" w:space="0" w:color="BFBFBF"/>
              <w:left w:val="none" w:sz="4" w:space="0" w:color="6E6E6E"/>
              <w:bottom w:val="none" w:sz="4" w:space="0" w:color="BFBFBF"/>
              <w:right w:val="none" w:sz="4" w:space="0" w:color="6E6E6E"/>
            </w:tcBorders>
          </w:tcPr>
          <w:p w14:paraId="2E115DA4" w14:textId="77777777" w:rsidR="007C66F8" w:rsidRDefault="007D504A">
            <w:pPr>
              <w:pStyle w:val="ProductList-TableBody"/>
            </w:pPr>
            <w:r>
              <w:t>Tillägg för Lync Voice för Enterprise Cloud Suite</w:t>
            </w:r>
            <w:r>
              <w:fldChar w:fldCharType="begin"/>
            </w:r>
            <w:r>
              <w:instrText xml:space="preserve"> XE "Tillägg för Lync Voice för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E115DA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DA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A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AC" w14:textId="77777777" w:rsidR="007C66F8" w:rsidRDefault="007C66F8">
            <w:pPr>
              <w:pStyle w:val="ProductList-TableBody"/>
              <w:jc w:val="center"/>
            </w:pPr>
          </w:p>
        </w:tc>
      </w:tr>
    </w:tbl>
    <w:p w14:paraId="2E115DAE" w14:textId="77777777" w:rsidR="007C66F8" w:rsidRDefault="007D504A">
      <w:pPr>
        <w:pStyle w:val="ProductList-Offering1SubSection"/>
        <w:outlineLvl w:val="2"/>
      </w:pPr>
      <w:bookmarkStart w:id="271" w:name="_Sec768"/>
      <w:r>
        <w:t>2. Produktvillkor</w:t>
      </w:r>
      <w:bookmarkEnd w:id="271"/>
    </w:p>
    <w:tbl>
      <w:tblPr>
        <w:tblStyle w:val="PURTable"/>
        <w:tblW w:w="0" w:type="dxa"/>
        <w:tblLook w:val="04A0" w:firstRow="1" w:lastRow="0" w:firstColumn="1" w:lastColumn="0" w:noHBand="0" w:noVBand="1"/>
      </w:tblPr>
      <w:tblGrid>
        <w:gridCol w:w="3673"/>
        <w:gridCol w:w="3579"/>
        <w:gridCol w:w="3538"/>
      </w:tblGrid>
      <w:tr w:rsidR="007C66F8" w14:paraId="2E115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DAF"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DB0"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DB1"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3"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4"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5" w14:textId="77777777" w:rsidR="007C66F8" w:rsidRDefault="007D504A">
            <w:pPr>
              <w:pStyle w:val="ProductList-TableBody"/>
            </w:pPr>
            <w:r>
              <w:rPr>
                <w:color w:val="404040"/>
              </w:rPr>
              <w:t>Kampanjer: Ej tillämpligt</w:t>
            </w:r>
          </w:p>
        </w:tc>
      </w:tr>
      <w:tr w:rsidR="007C66F8" w14:paraId="2E115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7"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DB8"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9" w14:textId="77777777" w:rsidR="007C66F8" w:rsidRDefault="007D504A">
            <w:pPr>
              <w:pStyle w:val="ProductList-TableBody"/>
            </w:pPr>
            <w:r>
              <w:rPr>
                <w:color w:val="404040"/>
              </w:rPr>
              <w:t>Minskning Möjlig (SCE): Ej tillämpligt</w:t>
            </w:r>
          </w:p>
        </w:tc>
      </w:tr>
      <w:tr w:rsidR="007C66F8" w14:paraId="2E115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B"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5DBC"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Enterprise Cloud Suite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BD" w14:textId="77777777" w:rsidR="007C66F8" w:rsidRDefault="007C66F8">
            <w:pPr>
              <w:pStyle w:val="ProductList-TableBody"/>
            </w:pPr>
          </w:p>
        </w:tc>
      </w:tr>
    </w:tbl>
    <w:p w14:paraId="2E115DBF" w14:textId="77777777" w:rsidR="007C66F8" w:rsidRDefault="007C66F8">
      <w:pPr>
        <w:pStyle w:val="ProductList-Body"/>
      </w:pPr>
    </w:p>
    <w:p w14:paraId="2E115DC0" w14:textId="77777777" w:rsidR="007C66F8" w:rsidRDefault="007D504A">
      <w:pPr>
        <w:pStyle w:val="ProductList-ClauseHeading"/>
        <w:outlineLvl w:val="3"/>
      </w:pPr>
      <w:r>
        <w:t>2.1 User SL-tillägg och Från SA-användarabonnemang</w:t>
      </w:r>
    </w:p>
    <w:p w14:paraId="2E115DC1" w14:textId="77777777" w:rsidR="007C66F8" w:rsidRDefault="007D504A">
      <w:pPr>
        <w:pStyle w:val="ProductList-Body"/>
      </w:pPr>
      <w:r>
        <w:t xml:space="preserve">För att införskaffa ett Enterprise Cloud Suite User SL-tillägg eller Enterprise Cloud Suite Från SA-användarabonnemang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Enterprise Cloud Suite. Komponenterna är: Windows SA per Användare</w:t>
      </w:r>
      <w:r>
        <w:fldChar w:fldCharType="begin"/>
      </w:r>
      <w:r>
        <w:instrText xml:space="preserve"> XE "Windows SA per Användare" </w:instrText>
      </w:r>
      <w:r>
        <w:fldChar w:fldCharType="end"/>
      </w:r>
      <w:r>
        <w:t>, Enterprise Mobility Suite</w:t>
      </w:r>
      <w:r>
        <w:fldChar w:fldCharType="begin"/>
      </w:r>
      <w:r>
        <w:instrText xml:space="preserve"> XE "Enterprise Mobility Suite" </w:instrText>
      </w:r>
      <w:r>
        <w:fldChar w:fldCharType="end"/>
      </w:r>
      <w:r>
        <w:t xml:space="preserve"> och Office 365 Enterprise E3</w:t>
      </w:r>
      <w:r>
        <w:fldChar w:fldCharType="begin"/>
      </w:r>
      <w:r>
        <w:instrText xml:space="preserve"> XE "Office 365 Enterprise E3" </w:instrText>
      </w:r>
      <w:r>
        <w:fldChar w:fldCharType="end"/>
      </w:r>
      <w:r>
        <w:t>. Se underavsnitten om Enterprise Cloud Suite User SL-tillägg och Enterprise Cloud Suite Från SA-användarabonnemang i avsnitten Ytterligare Information för komponenterna i Enterprise Cloud Suite om du vill veta mer.</w:t>
      </w:r>
    </w:p>
    <w:p w14:paraId="2E115DC2" w14:textId="77777777" w:rsidR="007C66F8" w:rsidRDefault="007C66F8">
      <w:pPr>
        <w:pStyle w:val="ProductList-Body"/>
      </w:pPr>
    </w:p>
    <w:p w14:paraId="2E115DC3" w14:textId="77777777" w:rsidR="007C66F8" w:rsidRDefault="007D504A">
      <w:pPr>
        <w:pStyle w:val="ProductList-ClauseHeading"/>
        <w:outlineLvl w:val="3"/>
      </w:pPr>
      <w:r>
        <w:t>2.2 Köp av Från SA-användarabonnemangslicenser</w:t>
      </w:r>
    </w:p>
    <w:p w14:paraId="2E115DC4" w14:textId="77777777" w:rsidR="007C66F8" w:rsidRDefault="007D504A">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14:paraId="2E115DC5" w14:textId="77777777" w:rsidR="007C66F8" w:rsidRDefault="007C66F8">
      <w:pPr>
        <w:pStyle w:val="ProductList-Body"/>
      </w:pPr>
    </w:p>
    <w:p w14:paraId="2E115DC6" w14:textId="77777777" w:rsidR="007C66F8" w:rsidRDefault="007D504A">
      <w:pPr>
        <w:pStyle w:val="ProductList-ClauseHeading"/>
        <w:outlineLvl w:val="3"/>
      </w:pPr>
      <w:r>
        <w:t>2.3 SA-förmåner för Enterprise Cloud Suite Från SA-användarabonnemang</w:t>
      </w:r>
    </w:p>
    <w:p w14:paraId="2E115DC7" w14:textId="77777777" w:rsidR="007C66F8" w:rsidRDefault="007D504A">
      <w:pPr>
        <w:pStyle w:val="ProductList-Body"/>
      </w:pPr>
      <w:r>
        <w:t>Enterprise Cloud Suite Från SA-användarabonnemang ger samma SA-förmåner som Från SA-komponenterna i Enterprise Cloud Suite Från SA-användarabonnemanget (Office 365 E3 från SA</w:t>
      </w:r>
      <w:r>
        <w:fldChar w:fldCharType="begin"/>
      </w:r>
      <w:r>
        <w:instrText xml:space="preserve"> XE "Office 365 E3 från SA" </w:instrText>
      </w:r>
      <w:r>
        <w:fldChar w:fldCharType="end"/>
      </w:r>
      <w:r>
        <w:t>, Enterprise Mobility Suite från SA</w:t>
      </w:r>
      <w:r>
        <w:fldChar w:fldCharType="begin"/>
      </w:r>
      <w:r>
        <w:instrText xml:space="preserve"> XE "Enterprise Mobility Suite från SA" </w:instrText>
      </w:r>
      <w:r>
        <w:fldChar w:fldCharType="end"/>
      </w:r>
      <w:r>
        <w:t xml:space="preserve"> och Windows 8.1 Enterprise-uppgradering och SA Per Användare (från SA)</w:t>
      </w:r>
      <w:r>
        <w:fldChar w:fldCharType="begin"/>
      </w:r>
      <w:r>
        <w:instrText xml:space="preserve"> XE "Windows 8.1 Enterprise-uppgradering och SA Per Användare (från SA)" </w:instrText>
      </w:r>
      <w:r>
        <w:fldChar w:fldCharType="end"/>
      </w:r>
      <w:r>
        <w:t>).</w:t>
      </w:r>
    </w:p>
    <w:p w14:paraId="2E115DC8" w14:textId="77777777" w:rsidR="007C66F8" w:rsidRDefault="007C66F8">
      <w:pPr>
        <w:pStyle w:val="ProductList-Body"/>
      </w:pPr>
    </w:p>
    <w:p w14:paraId="2E115DC9" w14:textId="77777777" w:rsidR="007C66F8" w:rsidRDefault="007D504A">
      <w:pPr>
        <w:pStyle w:val="ProductList-ClauseHeading"/>
        <w:outlineLvl w:val="3"/>
      </w:pPr>
      <w:r>
        <w:t>2.4 Molntjänst för Myndighetscommunity för USA</w:t>
      </w:r>
    </w:p>
    <w:p w14:paraId="2E115DCA" w14:textId="77777777" w:rsidR="007C66F8" w:rsidRDefault="007D504A">
      <w:pPr>
        <w:pStyle w:val="ProductList-Body"/>
      </w:pPr>
      <w:r>
        <w:t xml:space="preserve">För Office 365 Government-serier som identifieras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14:paraId="2E115DCB"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DCC"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DCE" w14:textId="77777777" w:rsidR="007C66F8" w:rsidRDefault="007C66F8">
      <w:pPr>
        <w:pStyle w:val="ProductList-Body"/>
      </w:pPr>
    </w:p>
    <w:p w14:paraId="2E115DCF" w14:textId="77777777" w:rsidR="007C66F8" w:rsidRDefault="007D504A">
      <w:pPr>
        <w:pStyle w:val="ProductList-Offering1HeadingNoBorder"/>
        <w:outlineLvl w:val="1"/>
      </w:pPr>
      <w:bookmarkStart w:id="272" w:name="_Sec630"/>
      <w:r>
        <w:t>Microsoft Intune</w:t>
      </w:r>
      <w:bookmarkEnd w:id="272"/>
      <w:r>
        <w:fldChar w:fldCharType="begin"/>
      </w:r>
      <w:r>
        <w:instrText xml:space="preserve"> TC "</w:instrText>
      </w:r>
      <w:bookmarkStart w:id="273" w:name="_Toc454827337"/>
      <w:r>
        <w:instrText>Microsoft Intune</w:instrText>
      </w:r>
      <w:bookmarkEnd w:id="273"/>
      <w:r>
        <w:instrText>" \l 2</w:instrText>
      </w:r>
      <w:r>
        <w:fldChar w:fldCharType="end"/>
      </w:r>
    </w:p>
    <w:p w14:paraId="2E115DD0" w14:textId="77777777" w:rsidR="007C66F8" w:rsidRDefault="007D504A">
      <w:pPr>
        <w:pStyle w:val="ProductList-Offering1SubSection"/>
        <w:outlineLvl w:val="2"/>
      </w:pPr>
      <w:bookmarkStart w:id="274" w:name="_Sec714"/>
      <w:r>
        <w:t>1. Programtillgänglighet</w:t>
      </w:r>
      <w:bookmarkEnd w:id="274"/>
    </w:p>
    <w:tbl>
      <w:tblPr>
        <w:tblStyle w:val="PURTable"/>
        <w:tblW w:w="0" w:type="dxa"/>
        <w:tblLook w:val="04A0" w:firstRow="1" w:lastRow="0" w:firstColumn="1" w:lastColumn="0" w:noHBand="0" w:noVBand="1"/>
      </w:tblPr>
      <w:tblGrid>
        <w:gridCol w:w="4349"/>
        <w:gridCol w:w="914"/>
        <w:gridCol w:w="780"/>
        <w:gridCol w:w="794"/>
        <w:gridCol w:w="705"/>
        <w:gridCol w:w="828"/>
        <w:gridCol w:w="821"/>
        <w:gridCol w:w="799"/>
        <w:gridCol w:w="794"/>
      </w:tblGrid>
      <w:tr w:rsidR="007C66F8" w14:paraId="2E115DD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E115DD1" w14:textId="77777777" w:rsidR="007C66F8" w:rsidRDefault="007D504A">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14:paraId="2E115DD2"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D3"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D4"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DD5"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D6"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D7"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D8"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DD9"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DE4" w14:textId="77777777">
        <w:tc>
          <w:tcPr>
            <w:tcW w:w="4900" w:type="dxa"/>
            <w:tcBorders>
              <w:top w:val="none" w:sz="4" w:space="0" w:color="BFBFBF"/>
              <w:left w:val="none" w:sz="4" w:space="0" w:color="000000"/>
              <w:bottom w:val="dashed" w:sz="4" w:space="0" w:color="7F7F7F"/>
              <w:right w:val="none" w:sz="4" w:space="0" w:color="000000"/>
            </w:tcBorders>
          </w:tcPr>
          <w:p w14:paraId="2E115DDB" w14:textId="77777777" w:rsidR="007C66F8" w:rsidRDefault="007D504A">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2E115DD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D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D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DD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1"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DEE" w14:textId="77777777">
        <w:tc>
          <w:tcPr>
            <w:tcW w:w="4900" w:type="dxa"/>
            <w:tcBorders>
              <w:top w:val="dashed" w:sz="4" w:space="0" w:color="7F7F7F"/>
              <w:left w:val="none" w:sz="4" w:space="0" w:color="6E6E6E"/>
              <w:bottom w:val="dashed" w:sz="4" w:space="0" w:color="7F7F7F"/>
              <w:right w:val="none" w:sz="4" w:space="0" w:color="6E6E6E"/>
            </w:tcBorders>
          </w:tcPr>
          <w:p w14:paraId="2E115DE5" w14:textId="77777777" w:rsidR="007C66F8" w:rsidRDefault="007D504A">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2E115DE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E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DE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E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DF8" w14:textId="77777777">
        <w:tc>
          <w:tcPr>
            <w:tcW w:w="4900" w:type="dxa"/>
            <w:tcBorders>
              <w:top w:val="dashed" w:sz="4" w:space="0" w:color="7F7F7F"/>
              <w:left w:val="none" w:sz="4" w:space="0" w:color="6E6E6E"/>
              <w:bottom w:val="none" w:sz="4" w:space="0" w:color="BFBFBF"/>
              <w:right w:val="none" w:sz="4" w:space="0" w:color="6E6E6E"/>
            </w:tcBorders>
          </w:tcPr>
          <w:p w14:paraId="2E115DEF" w14:textId="77777777" w:rsidR="007C66F8" w:rsidRDefault="007D504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2E115DF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F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F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DF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F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F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DF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DF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DF9" w14:textId="77777777" w:rsidR="007C66F8" w:rsidRDefault="007D504A">
      <w:pPr>
        <w:pStyle w:val="ProductList-Offering1SubSection"/>
        <w:outlineLvl w:val="2"/>
      </w:pPr>
      <w:bookmarkStart w:id="275" w:name="_Sec769"/>
      <w:r>
        <w:lastRenderedPageBreak/>
        <w:t>2. Produktvillkor</w:t>
      </w:r>
      <w:bookmarkEnd w:id="275"/>
    </w:p>
    <w:tbl>
      <w:tblPr>
        <w:tblStyle w:val="PURTable"/>
        <w:tblW w:w="0" w:type="dxa"/>
        <w:tblLook w:val="04A0" w:firstRow="1" w:lastRow="0" w:firstColumn="1" w:lastColumn="0" w:noHBand="0" w:noVBand="1"/>
      </w:tblPr>
      <w:tblGrid>
        <w:gridCol w:w="3673"/>
        <w:gridCol w:w="3579"/>
        <w:gridCol w:w="3538"/>
      </w:tblGrid>
      <w:tr w:rsidR="007C66F8" w14:paraId="2E115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DFA"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DFB"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5DFC"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5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FE"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FF"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00" w14:textId="77777777" w:rsidR="007C66F8" w:rsidRDefault="007D504A">
            <w:pPr>
              <w:pStyle w:val="ProductList-TableBody"/>
            </w:pPr>
            <w:r>
              <w:rPr>
                <w:color w:val="404040"/>
              </w:rPr>
              <w:t>Kampanjer: Ej tillämpligt</w:t>
            </w:r>
          </w:p>
        </w:tc>
      </w:tr>
      <w:tr w:rsidR="007C66F8" w14:paraId="2E115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02"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E03"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04" w14:textId="77777777" w:rsidR="007C66F8" w:rsidRDefault="007D504A">
            <w:pPr>
              <w:pStyle w:val="ProductList-TableBody"/>
            </w:pPr>
            <w:r>
              <w:rPr>
                <w:color w:val="404040"/>
              </w:rPr>
              <w:t>Minskning Möjlig (SCE): Ej tillämpligt</w:t>
            </w:r>
          </w:p>
        </w:tc>
      </w:tr>
      <w:tr w:rsidR="007C66F8" w14:paraId="2E115E09" w14:textId="77777777">
        <w:tc>
          <w:tcPr>
            <w:tcW w:w="4040" w:type="dxa"/>
            <w:tcBorders>
              <w:top w:val="single" w:sz="4" w:space="0" w:color="000000"/>
              <w:left w:val="single" w:sz="4" w:space="0" w:color="000000"/>
              <w:bottom w:val="single" w:sz="4" w:space="0" w:color="000000"/>
              <w:right w:val="single" w:sz="4" w:space="0" w:color="000000"/>
            </w:tcBorders>
          </w:tcPr>
          <w:p w14:paraId="2E115E06"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115E07"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08" w14:textId="77777777" w:rsidR="007C66F8" w:rsidRDefault="007C66F8">
            <w:pPr>
              <w:pStyle w:val="ProductList-TableBody"/>
            </w:pPr>
          </w:p>
        </w:tc>
      </w:tr>
    </w:tbl>
    <w:p w14:paraId="2E115E0A"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E0B"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E0D" w14:textId="77777777" w:rsidR="007C66F8" w:rsidRDefault="007C66F8">
      <w:pPr>
        <w:pStyle w:val="ProductList-Body"/>
      </w:pPr>
    </w:p>
    <w:p w14:paraId="2E115E0E" w14:textId="77777777" w:rsidR="007C66F8" w:rsidRDefault="007D504A">
      <w:pPr>
        <w:pStyle w:val="ProductList-OfferingGroupHeading"/>
        <w:outlineLvl w:val="1"/>
      </w:pPr>
      <w:bookmarkStart w:id="276" w:name="_Sec631"/>
      <w:r>
        <w:t>Microsoft Dynamics Onlinetjänster</w:t>
      </w:r>
      <w:bookmarkEnd w:id="276"/>
      <w:r>
        <w:fldChar w:fldCharType="begin"/>
      </w:r>
      <w:r>
        <w:instrText xml:space="preserve"> TC "</w:instrText>
      </w:r>
      <w:bookmarkStart w:id="277" w:name="_Toc454827338"/>
      <w:r>
        <w:instrText>Microsoft Dynamics Onlinetjänster</w:instrText>
      </w:r>
      <w:bookmarkEnd w:id="277"/>
      <w:r>
        <w:instrText>" \l 2</w:instrText>
      </w:r>
      <w:r>
        <w:fldChar w:fldCharType="end"/>
      </w:r>
    </w:p>
    <w:p w14:paraId="2E115E0F" w14:textId="77777777" w:rsidR="007C66F8" w:rsidRDefault="007D504A">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7339"/>
      <w:r>
        <w:instrText>Microsoft Dynamics AX</w:instrText>
      </w:r>
      <w:bookmarkEnd w:id="279"/>
      <w:r>
        <w:instrText>" \l 3</w:instrText>
      </w:r>
      <w:r>
        <w:fldChar w:fldCharType="end"/>
      </w:r>
    </w:p>
    <w:p w14:paraId="2E115E10" w14:textId="77777777" w:rsidR="007C66F8" w:rsidRDefault="007D504A">
      <w:pPr>
        <w:pStyle w:val="ProductList-Offering1SubSection"/>
        <w:outlineLvl w:val="3"/>
      </w:pPr>
      <w:bookmarkStart w:id="280" w:name="_Sec897"/>
      <w:r>
        <w:t>1. Programtillgänglighet</w:t>
      </w:r>
      <w:bookmarkEnd w:id="280"/>
    </w:p>
    <w:tbl>
      <w:tblPr>
        <w:tblStyle w:val="PURTable"/>
        <w:tblW w:w="0" w:type="dxa"/>
        <w:tblLook w:val="04A0" w:firstRow="1" w:lastRow="0" w:firstColumn="1" w:lastColumn="0" w:noHBand="0" w:noVBand="1"/>
      </w:tblPr>
      <w:tblGrid>
        <w:gridCol w:w="4514"/>
        <w:gridCol w:w="816"/>
        <w:gridCol w:w="682"/>
        <w:gridCol w:w="801"/>
        <w:gridCol w:w="709"/>
        <w:gridCol w:w="831"/>
        <w:gridCol w:w="825"/>
        <w:gridCol w:w="805"/>
        <w:gridCol w:w="801"/>
      </w:tblGrid>
      <w:tr w:rsidR="007C66F8" w14:paraId="2E115E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E11"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E12"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E13"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14"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E15"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16"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17"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18"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19"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E24" w14:textId="77777777">
        <w:tc>
          <w:tcPr>
            <w:tcW w:w="5020" w:type="dxa"/>
            <w:tcBorders>
              <w:top w:val="single" w:sz="6" w:space="0" w:color="FFFFFF"/>
              <w:left w:val="none" w:sz="4" w:space="0" w:color="6E6E6E"/>
              <w:bottom w:val="dashed" w:sz="4" w:space="0" w:color="BFBFBF"/>
              <w:right w:val="none" w:sz="4" w:space="0" w:color="6E6E6E"/>
            </w:tcBorders>
          </w:tcPr>
          <w:p w14:paraId="2E115E1B" w14:textId="77777777" w:rsidR="007C66F8" w:rsidRDefault="007D504A">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E115E1C"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1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1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1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2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2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2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2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2E" w14:textId="77777777">
        <w:tc>
          <w:tcPr>
            <w:tcW w:w="5020" w:type="dxa"/>
            <w:tcBorders>
              <w:top w:val="dashed" w:sz="4" w:space="0" w:color="BFBFBF"/>
              <w:left w:val="none" w:sz="4" w:space="0" w:color="6E6E6E"/>
              <w:bottom w:val="dashed" w:sz="4" w:space="0" w:color="BFBFBF"/>
              <w:right w:val="none" w:sz="4" w:space="0" w:color="6E6E6E"/>
            </w:tcBorders>
          </w:tcPr>
          <w:p w14:paraId="2E115E25" w14:textId="77777777" w:rsidR="007C66F8" w:rsidRDefault="007D504A">
            <w:pPr>
              <w:pStyle w:val="ProductList-TableBody"/>
            </w:pPr>
            <w:r>
              <w:t>Microsoft Dynamics AX Enterprise for SA</w:t>
            </w:r>
            <w:r>
              <w:fldChar w:fldCharType="begin"/>
            </w:r>
            <w:r>
              <w:instrText xml:space="preserve"> XE "Microsoft Dynamics AX Enterprise for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5E26"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2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2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2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2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2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2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2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38" w14:textId="77777777">
        <w:tc>
          <w:tcPr>
            <w:tcW w:w="5020" w:type="dxa"/>
            <w:tcBorders>
              <w:top w:val="dashed" w:sz="4" w:space="0" w:color="BFBFBF"/>
              <w:left w:val="none" w:sz="4" w:space="0" w:color="6E6E6E"/>
              <w:bottom w:val="dashed" w:sz="4" w:space="0" w:color="BFBFBF"/>
              <w:right w:val="none" w:sz="4" w:space="0" w:color="6E6E6E"/>
            </w:tcBorders>
          </w:tcPr>
          <w:p w14:paraId="2E115E2F" w14:textId="77777777" w:rsidR="007C66F8" w:rsidRDefault="007D504A">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E30"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3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3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3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3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3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3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3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42" w14:textId="77777777">
        <w:tc>
          <w:tcPr>
            <w:tcW w:w="5020" w:type="dxa"/>
            <w:tcBorders>
              <w:top w:val="dashed" w:sz="4" w:space="0" w:color="BFBFBF"/>
              <w:left w:val="none" w:sz="4" w:space="0" w:color="6E6E6E"/>
              <w:bottom w:val="dashed" w:sz="4" w:space="0" w:color="BFBFBF"/>
              <w:right w:val="none" w:sz="4" w:space="0" w:color="6E6E6E"/>
            </w:tcBorders>
          </w:tcPr>
          <w:p w14:paraId="2E115E39" w14:textId="77777777" w:rsidR="007C66F8" w:rsidRDefault="007D504A">
            <w:pPr>
              <w:pStyle w:val="ProductList-TableBody"/>
            </w:pPr>
            <w:r>
              <w:t>Microsoft Dynamics AX Task för SA</w:t>
            </w:r>
            <w:r>
              <w:fldChar w:fldCharType="begin"/>
            </w:r>
            <w:r>
              <w:instrText xml:space="preserve"> XE "Microsoft Dynamics AX Task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5E3A"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3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3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3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3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3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4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4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4C" w14:textId="77777777">
        <w:tc>
          <w:tcPr>
            <w:tcW w:w="5020" w:type="dxa"/>
            <w:tcBorders>
              <w:top w:val="dashed" w:sz="4" w:space="0" w:color="BFBFBF"/>
              <w:left w:val="none" w:sz="4" w:space="0" w:color="6E6E6E"/>
              <w:bottom w:val="dashed" w:sz="4" w:space="0" w:color="BFBFBF"/>
              <w:right w:val="none" w:sz="4" w:space="0" w:color="6E6E6E"/>
            </w:tcBorders>
          </w:tcPr>
          <w:p w14:paraId="2E115E43" w14:textId="77777777" w:rsidR="007C66F8" w:rsidRDefault="007D504A">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E44"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4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4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4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4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4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4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4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56" w14:textId="77777777">
        <w:tc>
          <w:tcPr>
            <w:tcW w:w="5020" w:type="dxa"/>
            <w:tcBorders>
              <w:top w:val="dashed" w:sz="4" w:space="0" w:color="BFBFBF"/>
              <w:left w:val="none" w:sz="4" w:space="0" w:color="6E6E6E"/>
              <w:bottom w:val="dashed" w:sz="4" w:space="0" w:color="BFBFBF"/>
              <w:right w:val="none" w:sz="4" w:space="0" w:color="6E6E6E"/>
            </w:tcBorders>
          </w:tcPr>
          <w:p w14:paraId="2E115E4D" w14:textId="77777777" w:rsidR="007C66F8" w:rsidRDefault="007D504A">
            <w:pPr>
              <w:pStyle w:val="ProductList-TableBody"/>
            </w:pPr>
            <w:r>
              <w:t>Microsoft Dynamics AX Self Serve för SA</w:t>
            </w:r>
            <w:r>
              <w:fldChar w:fldCharType="begin"/>
            </w:r>
            <w:r>
              <w:instrText xml:space="preserve"> XE "Microsoft Dynamics AX Self Serve för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5E4E"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4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5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5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5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5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5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5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60" w14:textId="77777777">
        <w:tc>
          <w:tcPr>
            <w:tcW w:w="5020" w:type="dxa"/>
            <w:tcBorders>
              <w:top w:val="dashed" w:sz="4" w:space="0" w:color="BFBFBF"/>
              <w:left w:val="none" w:sz="4" w:space="0" w:color="6E6E6E"/>
              <w:bottom w:val="dashed" w:sz="4" w:space="0" w:color="BFBFBF"/>
              <w:right w:val="none" w:sz="4" w:space="0" w:color="6E6E6E"/>
            </w:tcBorders>
          </w:tcPr>
          <w:p w14:paraId="2E115E57" w14:textId="77777777" w:rsidR="007C66F8" w:rsidRDefault="007D504A">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2E115E58"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5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5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5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5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5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5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5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6A" w14:textId="77777777">
        <w:tc>
          <w:tcPr>
            <w:tcW w:w="5020" w:type="dxa"/>
            <w:tcBorders>
              <w:top w:val="dashed" w:sz="4" w:space="0" w:color="BFBFBF"/>
              <w:left w:val="none" w:sz="4" w:space="0" w:color="6E6E6E"/>
              <w:bottom w:val="dashed" w:sz="4" w:space="0" w:color="BFBFBF"/>
              <w:right w:val="none" w:sz="4" w:space="0" w:color="6E6E6E"/>
            </w:tcBorders>
          </w:tcPr>
          <w:p w14:paraId="2E115E61" w14:textId="77777777" w:rsidR="007C66F8" w:rsidRDefault="007D504A">
            <w:pPr>
              <w:pStyle w:val="ProductList-TableBody"/>
            </w:pPr>
            <w:r>
              <w:t xml:space="preserve">Microsoft Dynamics AX Device för SA </w:t>
            </w:r>
            <w:r>
              <w:fldChar w:fldCharType="begin"/>
            </w:r>
            <w:r>
              <w:instrText xml:space="preserve"> XE "Microsoft Dynamics AX Device för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14:paraId="2E115E62"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6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6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6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6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6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6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74" w14:textId="77777777">
        <w:tc>
          <w:tcPr>
            <w:tcW w:w="5020" w:type="dxa"/>
            <w:tcBorders>
              <w:top w:val="dashed" w:sz="4" w:space="0" w:color="BFBFBF"/>
              <w:left w:val="none" w:sz="4" w:space="0" w:color="6E6E6E"/>
              <w:bottom w:val="dashed" w:sz="4" w:space="0" w:color="BFBFBF"/>
              <w:right w:val="none" w:sz="4" w:space="0" w:color="6E6E6E"/>
            </w:tcBorders>
          </w:tcPr>
          <w:p w14:paraId="2E115E6B" w14:textId="77777777" w:rsidR="007C66F8" w:rsidRDefault="007D504A">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E115E6C"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6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6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6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7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7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7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7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7E" w14:textId="77777777">
        <w:tc>
          <w:tcPr>
            <w:tcW w:w="5020" w:type="dxa"/>
            <w:tcBorders>
              <w:top w:val="dashed" w:sz="4" w:space="0" w:color="BFBFBF"/>
              <w:left w:val="none" w:sz="4" w:space="0" w:color="6E6E6E"/>
              <w:bottom w:val="dashed" w:sz="4" w:space="0" w:color="BFBFBF"/>
              <w:right w:val="none" w:sz="4" w:space="0" w:color="6E6E6E"/>
            </w:tcBorders>
          </w:tcPr>
          <w:p w14:paraId="2E115E75" w14:textId="77777777" w:rsidR="007C66F8" w:rsidRDefault="007D504A">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E115E76"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7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7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7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7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7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7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7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88" w14:textId="77777777">
        <w:tc>
          <w:tcPr>
            <w:tcW w:w="5020" w:type="dxa"/>
            <w:tcBorders>
              <w:top w:val="dashed" w:sz="4" w:space="0" w:color="BFBFBF"/>
              <w:left w:val="none" w:sz="4" w:space="0" w:color="6E6E6E"/>
              <w:bottom w:val="dashed" w:sz="4" w:space="0" w:color="BFBFBF"/>
              <w:right w:val="none" w:sz="4" w:space="0" w:color="6E6E6E"/>
            </w:tcBorders>
          </w:tcPr>
          <w:p w14:paraId="2E115E7F" w14:textId="77777777" w:rsidR="007C66F8" w:rsidRDefault="007D504A">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E115E80"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8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8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8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8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8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8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8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92" w14:textId="77777777">
        <w:tc>
          <w:tcPr>
            <w:tcW w:w="5020" w:type="dxa"/>
            <w:tcBorders>
              <w:top w:val="dashed" w:sz="4" w:space="0" w:color="BFBFBF"/>
              <w:left w:val="none" w:sz="4" w:space="0" w:color="6E6E6E"/>
              <w:bottom w:val="dashed" w:sz="4" w:space="0" w:color="BFBFBF"/>
              <w:right w:val="none" w:sz="4" w:space="0" w:color="6E6E6E"/>
            </w:tcBorders>
          </w:tcPr>
          <w:p w14:paraId="2E115E89" w14:textId="77777777" w:rsidR="007C66F8" w:rsidRDefault="007D504A">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E115E8A"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8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8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8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8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8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9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9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9C" w14:textId="77777777">
        <w:tc>
          <w:tcPr>
            <w:tcW w:w="5020" w:type="dxa"/>
            <w:tcBorders>
              <w:top w:val="dashed" w:sz="4" w:space="0" w:color="BFBFBF"/>
              <w:left w:val="none" w:sz="4" w:space="0" w:color="6E6E6E"/>
              <w:bottom w:val="dashed" w:sz="4" w:space="0" w:color="BFBFBF"/>
              <w:right w:val="none" w:sz="4" w:space="0" w:color="6E6E6E"/>
            </w:tcBorders>
          </w:tcPr>
          <w:p w14:paraId="2E115E93" w14:textId="77777777" w:rsidR="007C66F8" w:rsidRDefault="007D504A">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E115E94"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9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9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9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9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9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9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9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A6" w14:textId="77777777">
        <w:tc>
          <w:tcPr>
            <w:tcW w:w="5020" w:type="dxa"/>
            <w:tcBorders>
              <w:top w:val="dashed" w:sz="4" w:space="0" w:color="BFBFBF"/>
              <w:left w:val="none" w:sz="4" w:space="0" w:color="6E6E6E"/>
              <w:bottom w:val="dashed" w:sz="4" w:space="0" w:color="BFBFBF"/>
              <w:right w:val="none" w:sz="4" w:space="0" w:color="6E6E6E"/>
            </w:tcBorders>
          </w:tcPr>
          <w:p w14:paraId="2E115E9D" w14:textId="77777777" w:rsidR="007C66F8" w:rsidRDefault="007D504A">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E9E"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9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A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A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A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A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A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A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B0" w14:textId="77777777">
        <w:tc>
          <w:tcPr>
            <w:tcW w:w="5020" w:type="dxa"/>
            <w:tcBorders>
              <w:top w:val="dashed" w:sz="4" w:space="0" w:color="BFBFBF"/>
              <w:left w:val="none" w:sz="4" w:space="0" w:color="6E6E6E"/>
              <w:bottom w:val="dashed" w:sz="4" w:space="0" w:color="BFBFBF"/>
              <w:right w:val="none" w:sz="4" w:space="0" w:color="6E6E6E"/>
            </w:tcBorders>
          </w:tcPr>
          <w:p w14:paraId="2E115EA7" w14:textId="77777777" w:rsidR="007C66F8" w:rsidRDefault="007D504A">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14:paraId="2E115EA8"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A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A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A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A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A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A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A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EBA" w14:textId="77777777">
        <w:tc>
          <w:tcPr>
            <w:tcW w:w="5020" w:type="dxa"/>
            <w:tcBorders>
              <w:top w:val="dashed" w:sz="4" w:space="0" w:color="BFBFBF"/>
              <w:left w:val="none" w:sz="4" w:space="0" w:color="6E6E6E"/>
              <w:bottom w:val="none" w:sz="4" w:space="0" w:color="FFFFFF"/>
              <w:right w:val="none" w:sz="4" w:space="0" w:color="6E6E6E"/>
            </w:tcBorders>
          </w:tcPr>
          <w:p w14:paraId="2E115EB1" w14:textId="77777777" w:rsidR="007C66F8" w:rsidRDefault="007D504A">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2E115EB2" w14:textId="77777777" w:rsidR="007C66F8" w:rsidRDefault="007D50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B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B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EB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B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B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B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B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5EBB" w14:textId="77777777" w:rsidR="007C66F8" w:rsidRDefault="007D504A">
      <w:pPr>
        <w:pStyle w:val="ProductList-Offering1SubSection"/>
        <w:outlineLvl w:val="3"/>
      </w:pPr>
      <w:bookmarkStart w:id="281" w:name="_Sec898"/>
      <w:r>
        <w:t>2. Produktvillkor</w:t>
      </w:r>
      <w:bookmarkEnd w:id="281"/>
    </w:p>
    <w:tbl>
      <w:tblPr>
        <w:tblStyle w:val="PURTable"/>
        <w:tblW w:w="0" w:type="dxa"/>
        <w:tblLook w:val="04A0" w:firstRow="1" w:lastRow="0" w:firstColumn="1" w:lastColumn="0" w:noHBand="0" w:noVBand="1"/>
      </w:tblPr>
      <w:tblGrid>
        <w:gridCol w:w="3673"/>
        <w:gridCol w:w="3579"/>
        <w:gridCol w:w="3538"/>
      </w:tblGrid>
      <w:tr w:rsidR="007C66F8" w14:paraId="2E115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EBC"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EBD"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EBE" w14:textId="77777777" w:rsidR="007C66F8" w:rsidRDefault="007D504A">
            <w:pPr>
              <w:pStyle w:val="ProductList-TableBody"/>
            </w:pPr>
            <w:r>
              <w:rPr>
                <w:color w:val="404040"/>
              </w:rPr>
              <w:t>Förlängd Giltighetstid Möjlig: Ej tillämpligt</w:t>
            </w:r>
          </w:p>
        </w:tc>
      </w:tr>
      <w:tr w:rsidR="007C66F8" w14:paraId="2E115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0"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1"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2" w14:textId="77777777" w:rsidR="007C66F8" w:rsidRDefault="007D504A">
            <w:pPr>
              <w:pStyle w:val="ProductList-TableBody"/>
            </w:pPr>
            <w:r>
              <w:rPr>
                <w:color w:val="404040"/>
              </w:rPr>
              <w:t>Kampanjer: Ej tillämpligt</w:t>
            </w:r>
          </w:p>
        </w:tc>
      </w:tr>
      <w:tr w:rsidR="007C66F8" w14:paraId="2E11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4"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EC5"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6" w14:textId="77777777" w:rsidR="007C66F8" w:rsidRDefault="007D504A">
            <w:pPr>
              <w:pStyle w:val="ProductList-TableBody"/>
            </w:pPr>
            <w:r>
              <w:rPr>
                <w:color w:val="404040"/>
              </w:rPr>
              <w:t>Minskning Möjlig (SCE): Ej tillämpligt</w:t>
            </w:r>
          </w:p>
        </w:tc>
      </w:tr>
      <w:tr w:rsidR="007C66F8" w14:paraId="2E115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8"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5EC9"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CA" w14:textId="77777777" w:rsidR="007C66F8" w:rsidRDefault="007C66F8">
            <w:pPr>
              <w:pStyle w:val="ProductList-TableBody"/>
            </w:pPr>
          </w:p>
        </w:tc>
      </w:tr>
    </w:tbl>
    <w:p w14:paraId="2E115ECC" w14:textId="77777777" w:rsidR="007C66F8" w:rsidRDefault="007C66F8">
      <w:pPr>
        <w:pStyle w:val="ProductList-Body"/>
      </w:pPr>
    </w:p>
    <w:p w14:paraId="2E115ECD" w14:textId="77777777" w:rsidR="007C66F8" w:rsidRDefault="007D504A">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8"/>
        <w:gridCol w:w="5382"/>
      </w:tblGrid>
      <w:tr w:rsidR="007C66F8" w14:paraId="2E115E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ECE" w14:textId="77777777" w:rsidR="007C66F8" w:rsidRDefault="007D504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ECF" w14:textId="77777777" w:rsidR="007C66F8" w:rsidRDefault="007D504A">
            <w:pPr>
              <w:pStyle w:val="ProductList-TableBody"/>
            </w:pPr>
            <w:r>
              <w:rPr>
                <w:color w:val="FFFFFF"/>
              </w:rPr>
              <w:t>User SL-tillägg</w:t>
            </w:r>
          </w:p>
        </w:tc>
      </w:tr>
      <w:tr w:rsidR="007C66F8" w14:paraId="2E115ED3" w14:textId="77777777">
        <w:tc>
          <w:tcPr>
            <w:tcW w:w="6120" w:type="dxa"/>
            <w:tcBorders>
              <w:top w:val="single" w:sz="4" w:space="0" w:color="000000"/>
              <w:left w:val="single" w:sz="4" w:space="0" w:color="000000"/>
              <w:bottom w:val="single" w:sz="4" w:space="0" w:color="000000"/>
              <w:right w:val="single" w:sz="4" w:space="0" w:color="000000"/>
            </w:tcBorders>
          </w:tcPr>
          <w:p w14:paraId="2E115ED1" w14:textId="77777777" w:rsidR="007C66F8" w:rsidRDefault="007D504A">
            <w:pPr>
              <w:pStyle w:val="ProductList-TableBody"/>
            </w:pPr>
            <w:r>
              <w:t>Self Serve CAL för Microsoft Dynamics AX</w:t>
            </w:r>
            <w:r>
              <w:fldChar w:fldCharType="begin"/>
            </w:r>
            <w:r>
              <w:instrText xml:space="preserve"> XE "Self Serve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ED2" w14:textId="77777777" w:rsidR="007C66F8" w:rsidRDefault="007D504A">
            <w:pPr>
              <w:pStyle w:val="ProductList-TableBody"/>
            </w:pPr>
            <w:r>
              <w:t>Användar-SL för Microsoft Dynamics AX Self Serve för SA</w:t>
            </w:r>
          </w:p>
        </w:tc>
      </w:tr>
      <w:tr w:rsidR="007C66F8" w14:paraId="2E115ED7" w14:textId="77777777">
        <w:tc>
          <w:tcPr>
            <w:tcW w:w="6120" w:type="dxa"/>
            <w:tcBorders>
              <w:top w:val="single" w:sz="4" w:space="0" w:color="000000"/>
              <w:left w:val="single" w:sz="4" w:space="0" w:color="000000"/>
              <w:bottom w:val="single" w:sz="4" w:space="0" w:color="000000"/>
              <w:right w:val="single" w:sz="4" w:space="0" w:color="000000"/>
            </w:tcBorders>
          </w:tcPr>
          <w:p w14:paraId="2E115ED4" w14:textId="77777777" w:rsidR="007C66F8" w:rsidRDefault="007D504A">
            <w:pPr>
              <w:pStyle w:val="ProductList-TableBody"/>
            </w:pPr>
            <w:r>
              <w:t>Användar-CAL för Microsoft Dynamics AX Task</w:t>
            </w:r>
            <w:r>
              <w:fldChar w:fldCharType="begin"/>
            </w:r>
            <w:r>
              <w:instrText xml:space="preserve"> XE "Användar-CAL för Microsoft Dynamics AX Task" </w:instrText>
            </w:r>
            <w:r>
              <w:fldChar w:fldCharType="end"/>
            </w:r>
            <w:r>
              <w:rPr>
                <w:i/>
                <w:vertAlign w:val="superscript"/>
              </w:rPr>
              <w:t>1</w:t>
            </w:r>
            <w:r>
              <w:t xml:space="preserve"> eller</w:t>
            </w:r>
          </w:p>
          <w:p w14:paraId="2E115ED5" w14:textId="77777777" w:rsidR="007C66F8" w:rsidRDefault="007D504A">
            <w:pPr>
              <w:pStyle w:val="ProductList-TableBody"/>
            </w:pPr>
            <w:r>
              <w:t>Användar-CAL för Microsoft Dynamics AX Task Additive</w:t>
            </w:r>
            <w:r>
              <w:fldChar w:fldCharType="begin"/>
            </w:r>
            <w:r>
              <w:instrText xml:space="preserve"> XE "Användar-CAL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ED6" w14:textId="77777777" w:rsidR="007C66F8" w:rsidRDefault="007D504A">
            <w:pPr>
              <w:pStyle w:val="ProductList-TableBody"/>
            </w:pPr>
            <w:r>
              <w:t>Microsoft Dynamics AX Task för SA (Användar-SL)</w:t>
            </w:r>
          </w:p>
        </w:tc>
      </w:tr>
      <w:tr w:rsidR="007C66F8" w14:paraId="2E115EDC" w14:textId="77777777">
        <w:tc>
          <w:tcPr>
            <w:tcW w:w="6120" w:type="dxa"/>
            <w:tcBorders>
              <w:top w:val="single" w:sz="4" w:space="0" w:color="000000"/>
              <w:left w:val="single" w:sz="4" w:space="0" w:color="000000"/>
              <w:bottom w:val="single" w:sz="4" w:space="0" w:color="000000"/>
              <w:right w:val="single" w:sz="4" w:space="0" w:color="000000"/>
            </w:tcBorders>
          </w:tcPr>
          <w:p w14:paraId="2E115ED8" w14:textId="77777777" w:rsidR="007C66F8" w:rsidRDefault="007D504A">
            <w:pPr>
              <w:pStyle w:val="ProductList-TableBody"/>
            </w:pPr>
            <w:r>
              <w:t>Enhets-CAL för Microsoft Dynamics AX Task</w:t>
            </w:r>
            <w:r>
              <w:fldChar w:fldCharType="begin"/>
            </w:r>
            <w:r>
              <w:instrText xml:space="preserve"> XE "Enhets-CAL för Microsoft Dynamics AX Task" </w:instrText>
            </w:r>
            <w:r>
              <w:fldChar w:fldCharType="end"/>
            </w:r>
            <w:r>
              <w:rPr>
                <w:i/>
                <w:vertAlign w:val="superscript"/>
              </w:rPr>
              <w:t>1</w:t>
            </w:r>
            <w:r>
              <w:t xml:space="preserve"> eller</w:t>
            </w:r>
          </w:p>
          <w:p w14:paraId="2E115ED9" w14:textId="77777777" w:rsidR="007C66F8" w:rsidRDefault="007D504A">
            <w:pPr>
              <w:pStyle w:val="ProductList-TableBody"/>
            </w:pPr>
            <w:r>
              <w:t>Enhets-CAL för Microsoft Dynamics AX Task Additive</w:t>
            </w:r>
            <w:r>
              <w:fldChar w:fldCharType="begin"/>
            </w:r>
            <w:r>
              <w:instrText xml:space="preserve"> XE "Enhets-CAL för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EDA" w14:textId="77777777" w:rsidR="007C66F8" w:rsidRDefault="007D504A">
            <w:pPr>
              <w:pStyle w:val="ProductList-TableBody"/>
            </w:pPr>
            <w:r>
              <w:t>Enhets-SL för Microsoft Dynamics AX Task för SA</w:t>
            </w:r>
          </w:p>
          <w:p w14:paraId="2E115EDB" w14:textId="77777777" w:rsidR="007C66F8" w:rsidRDefault="007C66F8">
            <w:pPr>
              <w:pStyle w:val="ProductList-TableBody"/>
            </w:pPr>
          </w:p>
        </w:tc>
      </w:tr>
      <w:tr w:rsidR="007C66F8" w14:paraId="2E115EE2" w14:textId="77777777">
        <w:tc>
          <w:tcPr>
            <w:tcW w:w="6120" w:type="dxa"/>
            <w:tcBorders>
              <w:top w:val="single" w:sz="4" w:space="0" w:color="000000"/>
              <w:left w:val="single" w:sz="4" w:space="0" w:color="000000"/>
              <w:bottom w:val="single" w:sz="4" w:space="0" w:color="000000"/>
              <w:right w:val="single" w:sz="4" w:space="0" w:color="000000"/>
            </w:tcBorders>
          </w:tcPr>
          <w:p w14:paraId="2E115EDD" w14:textId="77777777" w:rsidR="007C66F8" w:rsidRDefault="007D504A">
            <w:pPr>
              <w:pStyle w:val="ProductList-TableBody"/>
            </w:pPr>
            <w:r>
              <w:t>Functional CAL för Microsoft Dynamics AX</w:t>
            </w:r>
            <w:r>
              <w:fldChar w:fldCharType="begin"/>
            </w:r>
            <w:r>
              <w:instrText xml:space="preserve"> XE "Functional CAL för Microsoft Dynamics AX" </w:instrText>
            </w:r>
            <w:r>
              <w:fldChar w:fldCharType="end"/>
            </w:r>
            <w:r>
              <w:rPr>
                <w:i/>
                <w:vertAlign w:val="superscript"/>
              </w:rPr>
              <w:t>1</w:t>
            </w:r>
            <w:r>
              <w:t xml:space="preserve"> eller </w:t>
            </w:r>
          </w:p>
          <w:p w14:paraId="2E115EDE" w14:textId="77777777" w:rsidR="007C66F8" w:rsidRDefault="007D504A">
            <w:pPr>
              <w:pStyle w:val="ProductList-TableBody"/>
            </w:pPr>
            <w:r>
              <w:t>Functional Additive CAL för Microsoft Dynamics AX</w:t>
            </w:r>
            <w:r>
              <w:fldChar w:fldCharType="begin"/>
            </w:r>
            <w:r>
              <w:instrText xml:space="preserve"> XE "Functional Additive CAL för Microsoft Dynamics AX" </w:instrText>
            </w:r>
            <w:r>
              <w:fldChar w:fldCharType="end"/>
            </w:r>
            <w:r>
              <w:rPr>
                <w:i/>
                <w:vertAlign w:val="superscript"/>
              </w:rPr>
              <w:t>1</w:t>
            </w:r>
            <w:r>
              <w:t xml:space="preserve"> eller</w:t>
            </w:r>
          </w:p>
          <w:p w14:paraId="2E115EDF" w14:textId="77777777" w:rsidR="007C66F8" w:rsidRDefault="007D504A">
            <w:pPr>
              <w:pStyle w:val="ProductList-TableBody"/>
            </w:pPr>
            <w:r>
              <w:t>Enterprise CAL för Microsoft Dynamics AX</w:t>
            </w:r>
            <w:r>
              <w:fldChar w:fldCharType="begin"/>
            </w:r>
            <w:r>
              <w:instrText xml:space="preserve"> XE "Enterprise CAL för Microsoft Dynamics AX" </w:instrText>
            </w:r>
            <w:r>
              <w:fldChar w:fldCharType="end"/>
            </w:r>
            <w:r>
              <w:rPr>
                <w:i/>
                <w:vertAlign w:val="superscript"/>
              </w:rPr>
              <w:t>1</w:t>
            </w:r>
            <w:r>
              <w:t xml:space="preserve"> eller</w:t>
            </w:r>
          </w:p>
          <w:p w14:paraId="2E115EE0" w14:textId="77777777" w:rsidR="007C66F8" w:rsidRDefault="007D504A">
            <w:pPr>
              <w:pStyle w:val="ProductList-TableBody"/>
            </w:pPr>
            <w:r>
              <w:t>Enterprise Additive CAL för Microsoft Dynamics AX</w:t>
            </w:r>
            <w:r>
              <w:fldChar w:fldCharType="begin"/>
            </w:r>
            <w:r>
              <w:instrText xml:space="preserve"> XE "Enterprise Additive CAL för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EE1" w14:textId="77777777" w:rsidR="007C66F8" w:rsidRDefault="007D504A">
            <w:pPr>
              <w:pStyle w:val="ProductList-TableBody"/>
            </w:pPr>
            <w:r>
              <w:t>Användar-SL för Dynamics AX Enterprise för SA</w:t>
            </w:r>
          </w:p>
        </w:tc>
      </w:tr>
    </w:tbl>
    <w:p w14:paraId="2E115EE3" w14:textId="77777777" w:rsidR="007C66F8" w:rsidRDefault="007D504A">
      <w:pPr>
        <w:pStyle w:val="ProductList-Body"/>
      </w:pPr>
      <w:r>
        <w:rPr>
          <w:i/>
          <w:vertAlign w:val="superscript"/>
        </w:rPr>
        <w:t>1</w:t>
      </w:r>
      <w:r>
        <w:rPr>
          <w:i/>
        </w:rPr>
        <w:t>Med aktiv SA</w:t>
      </w:r>
    </w:p>
    <w:p w14:paraId="2E115EE4" w14:textId="77777777" w:rsidR="007C66F8" w:rsidRDefault="007C66F8">
      <w:pPr>
        <w:pStyle w:val="ProductList-Body"/>
      </w:pPr>
    </w:p>
    <w:p w14:paraId="2E115EE5" w14:textId="77777777" w:rsidR="007C66F8" w:rsidRDefault="007D504A">
      <w:pPr>
        <w:pStyle w:val="ProductList-ClauseHeading"/>
        <w:outlineLvl w:val="4"/>
      </w:pPr>
      <w:r>
        <w:lastRenderedPageBreak/>
        <w:t>2.2 Supporterbjudanden för Microsoft Dynamics AX</w:t>
      </w:r>
    </w:p>
    <w:p w14:paraId="2E115EE6" w14:textId="77777777" w:rsidR="007C66F8" w:rsidRDefault="007D504A">
      <w:pPr>
        <w:pStyle w:val="ProductList-Body"/>
      </w:pPr>
      <w:r>
        <w:t xml:space="preserve">Information om supporterbjudanden för Microsoft Dynamics AX finns på </w:t>
      </w:r>
      <w:hyperlink r:id="rId100">
        <w:r>
          <w:rPr>
            <w:color w:val="00467F"/>
            <w:u w:val="single"/>
          </w:rPr>
          <w:t>http://www.microsoft.com/en-us/dynamics/dynamics-online-support.aspx</w:t>
        </w:r>
      </w:hyperlink>
      <w:r>
        <w:t xml:space="preserve">. </w:t>
      </w:r>
    </w:p>
    <w:p w14:paraId="2E115EE7"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EE8"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EEA" w14:textId="77777777" w:rsidR="007C66F8" w:rsidRDefault="007C66F8">
      <w:pPr>
        <w:pStyle w:val="ProductList-Body"/>
      </w:pPr>
    </w:p>
    <w:p w14:paraId="2E115EEB" w14:textId="77777777" w:rsidR="007C66F8" w:rsidRDefault="007D504A">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7340"/>
      <w:r>
        <w:instrText>Microsoft Dynamics CRM Online</w:instrText>
      </w:r>
      <w:bookmarkEnd w:id="283"/>
      <w:r>
        <w:instrText>" \l 3</w:instrText>
      </w:r>
      <w:r>
        <w:fldChar w:fldCharType="end"/>
      </w:r>
    </w:p>
    <w:p w14:paraId="2E115EEC" w14:textId="77777777" w:rsidR="007C66F8" w:rsidRDefault="007D504A">
      <w:pPr>
        <w:pStyle w:val="ProductList-Offering1SubSection"/>
        <w:outlineLvl w:val="3"/>
      </w:pPr>
      <w:bookmarkStart w:id="284" w:name="_Sec715"/>
      <w:r>
        <w:t>1. Programtillgänglighet</w:t>
      </w:r>
      <w:bookmarkEnd w:id="28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5E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EED"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EEE"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EF"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F0"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EF1"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F2"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F3"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F4"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EF5"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F00" w14:textId="77777777">
        <w:tc>
          <w:tcPr>
            <w:tcW w:w="5020" w:type="dxa"/>
            <w:tcBorders>
              <w:top w:val="single" w:sz="6" w:space="0" w:color="FFFFFF"/>
              <w:left w:val="none" w:sz="4" w:space="0" w:color="6E6E6E"/>
              <w:bottom w:val="dashed" w:sz="4" w:space="0" w:color="BFBFBF"/>
              <w:right w:val="none" w:sz="4" w:space="0" w:color="6E6E6E"/>
            </w:tcBorders>
          </w:tcPr>
          <w:p w14:paraId="2E115EF7" w14:textId="77777777" w:rsidR="007C66F8" w:rsidRDefault="007D504A">
            <w:pPr>
              <w:pStyle w:val="ProductList-TableBody"/>
            </w:pPr>
            <w:r>
              <w:t>Microsoft Dynamics CRM Online Essential</w:t>
            </w:r>
            <w:r>
              <w:fldChar w:fldCharType="begin"/>
            </w:r>
            <w:r>
              <w:instrText xml:space="preserve"> XE "Microsoft Dynamics CRM Online Essential"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5EF8"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F9"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EF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EFB"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F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F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F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EF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0A" w14:textId="77777777">
        <w:tc>
          <w:tcPr>
            <w:tcW w:w="5020" w:type="dxa"/>
            <w:tcBorders>
              <w:top w:val="dashed" w:sz="4" w:space="0" w:color="BFBFBF"/>
              <w:left w:val="none" w:sz="4" w:space="0" w:color="6E6E6E"/>
              <w:bottom w:val="dashed" w:sz="4" w:space="0" w:color="BFBFBF"/>
              <w:right w:val="none" w:sz="4" w:space="0" w:color="6E6E6E"/>
            </w:tcBorders>
          </w:tcPr>
          <w:p w14:paraId="2E115F01" w14:textId="77777777" w:rsidR="007C66F8" w:rsidRDefault="007D504A">
            <w:pPr>
              <w:pStyle w:val="ProductList-TableBody"/>
            </w:pPr>
            <w:r>
              <w:t>Microsoft Dynamics CRM Online Essential för SA</w:t>
            </w:r>
            <w:r>
              <w:fldChar w:fldCharType="begin"/>
            </w:r>
            <w:r>
              <w:instrText xml:space="preserve"> XE "Microsoft Dynamics CRM Online Essential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0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0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0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F0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0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0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0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0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14" w14:textId="77777777">
        <w:tc>
          <w:tcPr>
            <w:tcW w:w="5020" w:type="dxa"/>
            <w:tcBorders>
              <w:top w:val="dashed" w:sz="4" w:space="0" w:color="BFBFBF"/>
              <w:left w:val="none" w:sz="4" w:space="0" w:color="6E6E6E"/>
              <w:bottom w:val="dashed" w:sz="4" w:space="0" w:color="BFBFBF"/>
              <w:right w:val="none" w:sz="4" w:space="0" w:color="6E6E6E"/>
            </w:tcBorders>
          </w:tcPr>
          <w:p w14:paraId="2E115F0B" w14:textId="77777777" w:rsidR="007C66F8" w:rsidRDefault="007D504A">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0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0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0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0F"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1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1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1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1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1E" w14:textId="77777777">
        <w:tc>
          <w:tcPr>
            <w:tcW w:w="5020" w:type="dxa"/>
            <w:tcBorders>
              <w:top w:val="dashed" w:sz="4" w:space="0" w:color="BFBFBF"/>
              <w:left w:val="none" w:sz="4" w:space="0" w:color="6E6E6E"/>
              <w:bottom w:val="dashed" w:sz="4" w:space="0" w:color="BFBFBF"/>
              <w:right w:val="none" w:sz="4" w:space="0" w:color="6E6E6E"/>
            </w:tcBorders>
          </w:tcPr>
          <w:p w14:paraId="2E115F15" w14:textId="77777777" w:rsidR="007C66F8" w:rsidRDefault="007D504A">
            <w:pPr>
              <w:pStyle w:val="ProductList-TableBody"/>
            </w:pPr>
            <w:r>
              <w:t>Microsoft Dynamics CRM Online Basic för SA</w:t>
            </w:r>
            <w:r>
              <w:fldChar w:fldCharType="begin"/>
            </w:r>
            <w:r>
              <w:instrText xml:space="preserve"> XE "Microsoft Dynamics CRM Online Basic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1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1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1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F1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1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1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1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1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28" w14:textId="77777777">
        <w:tc>
          <w:tcPr>
            <w:tcW w:w="5020" w:type="dxa"/>
            <w:tcBorders>
              <w:top w:val="dashed" w:sz="4" w:space="0" w:color="BFBFBF"/>
              <w:left w:val="none" w:sz="4" w:space="0" w:color="6E6E6E"/>
              <w:bottom w:val="dashed" w:sz="4" w:space="0" w:color="BFBFBF"/>
              <w:right w:val="none" w:sz="4" w:space="0" w:color="6E6E6E"/>
            </w:tcBorders>
          </w:tcPr>
          <w:p w14:paraId="2E115F1F" w14:textId="77777777" w:rsidR="007C66F8" w:rsidRDefault="007D504A">
            <w:pPr>
              <w:pStyle w:val="ProductList-TableBody"/>
            </w:pPr>
            <w:r>
              <w:t>Microsoft Dynamics CRM Online Professional</w:t>
            </w:r>
            <w:r>
              <w:fldChar w:fldCharType="begin"/>
            </w:r>
            <w:r>
              <w:instrText xml:space="preserve"> XE "Microsoft Dynamics CRM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5F2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2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23"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32" w14:textId="77777777">
        <w:tc>
          <w:tcPr>
            <w:tcW w:w="5020" w:type="dxa"/>
            <w:tcBorders>
              <w:top w:val="dashed" w:sz="4" w:space="0" w:color="BFBFBF"/>
              <w:left w:val="none" w:sz="4" w:space="0" w:color="6E6E6E"/>
              <w:bottom w:val="dashed" w:sz="4" w:space="0" w:color="BFBFBF"/>
              <w:right w:val="none" w:sz="4" w:space="0" w:color="6E6E6E"/>
            </w:tcBorders>
          </w:tcPr>
          <w:p w14:paraId="2E115F29" w14:textId="77777777" w:rsidR="007C66F8" w:rsidRDefault="007D504A">
            <w:pPr>
              <w:pStyle w:val="ProductList-TableBody"/>
            </w:pPr>
            <w:r>
              <w:t>Microsoft Dynamics CRM Online Professional-tillägg för Office 365</w:t>
            </w:r>
            <w:r>
              <w:fldChar w:fldCharType="begin"/>
            </w:r>
            <w:r>
              <w:instrText xml:space="preserve"> XE "Microsoft Dynamics CRM Online Professional-tillägg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2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2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2D"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2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1" w14:textId="77777777" w:rsidR="007C66F8" w:rsidRDefault="007C66F8">
            <w:pPr>
              <w:pStyle w:val="ProductList-TableBody"/>
              <w:jc w:val="center"/>
            </w:pPr>
          </w:p>
        </w:tc>
      </w:tr>
      <w:tr w:rsidR="007C66F8" w14:paraId="2E115F3C" w14:textId="77777777">
        <w:tc>
          <w:tcPr>
            <w:tcW w:w="5020" w:type="dxa"/>
            <w:tcBorders>
              <w:top w:val="dashed" w:sz="4" w:space="0" w:color="BFBFBF"/>
              <w:left w:val="none" w:sz="4" w:space="0" w:color="6E6E6E"/>
              <w:bottom w:val="dashed" w:sz="4" w:space="0" w:color="BFBFBF"/>
              <w:right w:val="none" w:sz="4" w:space="0" w:color="6E6E6E"/>
            </w:tcBorders>
          </w:tcPr>
          <w:p w14:paraId="2E115F33" w14:textId="77777777" w:rsidR="007C66F8" w:rsidRDefault="007D504A">
            <w:pPr>
              <w:pStyle w:val="ProductList-TableBody"/>
            </w:pPr>
            <w:r>
              <w:t>Microsoft Dynamics CRM Online Professional-tillägg för Office 365 för SA</w:t>
            </w:r>
            <w:r>
              <w:fldChar w:fldCharType="begin"/>
            </w:r>
            <w:r>
              <w:instrText xml:space="preserve"> XE "Microsoft Dynamics CRM Online Professional-tillägg för Office 365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3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F3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3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B" w14:textId="77777777" w:rsidR="007C66F8" w:rsidRDefault="007C66F8">
            <w:pPr>
              <w:pStyle w:val="ProductList-TableBody"/>
              <w:jc w:val="center"/>
            </w:pPr>
          </w:p>
        </w:tc>
      </w:tr>
      <w:tr w:rsidR="007C66F8" w14:paraId="2E115F46" w14:textId="77777777">
        <w:tc>
          <w:tcPr>
            <w:tcW w:w="5020" w:type="dxa"/>
            <w:tcBorders>
              <w:top w:val="dashed" w:sz="4" w:space="0" w:color="BFBFBF"/>
              <w:left w:val="none" w:sz="4" w:space="0" w:color="6E6E6E"/>
              <w:bottom w:val="dashed" w:sz="4" w:space="0" w:color="BFBFBF"/>
              <w:right w:val="none" w:sz="4" w:space="0" w:color="6E6E6E"/>
            </w:tcBorders>
          </w:tcPr>
          <w:p w14:paraId="2E115F3D" w14:textId="77777777" w:rsidR="007C66F8" w:rsidRDefault="007D504A">
            <w:pPr>
              <w:pStyle w:val="ProductList-TableBody"/>
            </w:pPr>
            <w:r>
              <w:t>Microsoft Dynamics CRM Online Professional för SA</w:t>
            </w:r>
            <w:r>
              <w:fldChar w:fldCharType="begin"/>
            </w:r>
            <w:r>
              <w:instrText xml:space="preserve"> XE "Microsoft Dynamics CRM Online Professional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3E"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3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4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F4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4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4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50" w14:textId="77777777">
        <w:tc>
          <w:tcPr>
            <w:tcW w:w="5020" w:type="dxa"/>
            <w:tcBorders>
              <w:top w:val="dashed" w:sz="4" w:space="0" w:color="BFBFBF"/>
              <w:left w:val="none" w:sz="4" w:space="0" w:color="6E6E6E"/>
              <w:bottom w:val="dashed" w:sz="4" w:space="0" w:color="BFBFBF"/>
              <w:right w:val="none" w:sz="4" w:space="0" w:color="6E6E6E"/>
            </w:tcBorders>
          </w:tcPr>
          <w:p w14:paraId="2E115F47" w14:textId="77777777" w:rsidR="007C66F8" w:rsidRDefault="007D504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F48"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9"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4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4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4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5A" w14:textId="77777777">
        <w:tc>
          <w:tcPr>
            <w:tcW w:w="5020" w:type="dxa"/>
            <w:tcBorders>
              <w:top w:val="dashed" w:sz="4" w:space="0" w:color="BFBFBF"/>
              <w:left w:val="none" w:sz="4" w:space="0" w:color="6E6E6E"/>
              <w:bottom w:val="dashed" w:sz="4" w:space="0" w:color="BFBFBF"/>
              <w:right w:val="none" w:sz="4" w:space="0" w:color="6E6E6E"/>
            </w:tcBorders>
          </w:tcPr>
          <w:p w14:paraId="2E115F51" w14:textId="77777777" w:rsidR="007C66F8" w:rsidRDefault="007D504A">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5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5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5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5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5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5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5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5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64" w14:textId="77777777">
        <w:tc>
          <w:tcPr>
            <w:tcW w:w="5020" w:type="dxa"/>
            <w:tcBorders>
              <w:top w:val="dashed" w:sz="4" w:space="0" w:color="BFBFBF"/>
              <w:left w:val="none" w:sz="4" w:space="0" w:color="6E6E6E"/>
              <w:bottom w:val="dashed" w:sz="4" w:space="0" w:color="BFBFBF"/>
              <w:right w:val="none" w:sz="4" w:space="0" w:color="6E6E6E"/>
            </w:tcBorders>
          </w:tcPr>
          <w:p w14:paraId="2E115F5B" w14:textId="77777777" w:rsidR="007C66F8" w:rsidRDefault="007D504A">
            <w:pPr>
              <w:pStyle w:val="ProductList-TableBody"/>
            </w:pPr>
            <w:r>
              <w:t>Microsoft Dynamics CRM Online Enterprise för SA</w:t>
            </w:r>
            <w:r>
              <w:fldChar w:fldCharType="begin"/>
            </w:r>
            <w:r>
              <w:instrText xml:space="preserve"> XE "Microsoft Dynamics CRM Online Enterprise för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5F5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5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5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5F5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6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6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6E" w14:textId="77777777">
        <w:tc>
          <w:tcPr>
            <w:tcW w:w="5020" w:type="dxa"/>
            <w:tcBorders>
              <w:top w:val="dashed" w:sz="4" w:space="0" w:color="BFBFBF"/>
              <w:left w:val="none" w:sz="4" w:space="0" w:color="6E6E6E"/>
              <w:bottom w:val="dashed" w:sz="4" w:space="0" w:color="BFBFBF"/>
              <w:right w:val="none" w:sz="4" w:space="0" w:color="6E6E6E"/>
            </w:tcBorders>
          </w:tcPr>
          <w:p w14:paraId="2E115F65" w14:textId="77777777" w:rsidR="007C66F8" w:rsidRDefault="007D504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F6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6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6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6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78" w14:textId="77777777">
        <w:tc>
          <w:tcPr>
            <w:tcW w:w="5020" w:type="dxa"/>
            <w:tcBorders>
              <w:top w:val="dashed" w:sz="4" w:space="0" w:color="BFBFBF"/>
              <w:left w:val="none" w:sz="4" w:space="0" w:color="6E6E6E"/>
              <w:bottom w:val="dashed" w:sz="4" w:space="0" w:color="BFBFBF"/>
              <w:right w:val="none" w:sz="4" w:space="0" w:color="6E6E6E"/>
            </w:tcBorders>
          </w:tcPr>
          <w:p w14:paraId="2E115F6F" w14:textId="77777777" w:rsidR="007C66F8" w:rsidRDefault="007D504A">
            <w:pPr>
              <w:pStyle w:val="ProductList-TableBody"/>
            </w:pPr>
            <w:r>
              <w:rPr>
                <w:color w:val="000000"/>
              </w:rPr>
              <w:t>Microsoft Dynamics CRM Online Additional Portal Page Views (Tilläggs-SL)</w:t>
            </w:r>
            <w:r>
              <w:fldChar w:fldCharType="begin"/>
            </w:r>
            <w:r>
              <w:instrText xml:space="preserve"> XE "Microsoft Dynamics CRM Online Additional Portal Page Views (Tilläggs-SL)"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F7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7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7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7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7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7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7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7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F82" w14:textId="77777777">
        <w:tc>
          <w:tcPr>
            <w:tcW w:w="5020" w:type="dxa"/>
            <w:tcBorders>
              <w:top w:val="dashed" w:sz="4" w:space="0" w:color="BFBFBF"/>
              <w:left w:val="none" w:sz="4" w:space="0" w:color="6E6E6E"/>
              <w:bottom w:val="dashed" w:sz="4" w:space="0" w:color="BFBFBF"/>
              <w:right w:val="none" w:sz="4" w:space="0" w:color="6E6E6E"/>
            </w:tcBorders>
          </w:tcPr>
          <w:p w14:paraId="2E115F79" w14:textId="77777777" w:rsidR="007C66F8" w:rsidRDefault="007D504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5F7A"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7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7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7D"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7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7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8C" w14:textId="77777777">
        <w:tc>
          <w:tcPr>
            <w:tcW w:w="5020" w:type="dxa"/>
            <w:tcBorders>
              <w:top w:val="dashed" w:sz="4" w:space="0" w:color="BFBFBF"/>
              <w:left w:val="none" w:sz="4" w:space="0" w:color="6E6E6E"/>
              <w:bottom w:val="dashed" w:sz="4" w:space="0" w:color="BFBFBF"/>
              <w:right w:val="none" w:sz="4" w:space="0" w:color="6E6E6E"/>
            </w:tcBorders>
          </w:tcPr>
          <w:p w14:paraId="2E115F83" w14:textId="77777777" w:rsidR="007C66F8" w:rsidRDefault="007D504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5F84"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5"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8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87"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96" w14:textId="77777777">
        <w:tc>
          <w:tcPr>
            <w:tcW w:w="5020" w:type="dxa"/>
            <w:tcBorders>
              <w:top w:val="dashed" w:sz="4" w:space="0" w:color="BFBFBF"/>
              <w:left w:val="none" w:sz="4" w:space="0" w:color="6E6E6E"/>
              <w:bottom w:val="dashed" w:sz="4" w:space="0" w:color="BFBFBF"/>
              <w:right w:val="none" w:sz="4" w:space="0" w:color="6E6E6E"/>
            </w:tcBorders>
          </w:tcPr>
          <w:p w14:paraId="2E115F8D" w14:textId="77777777" w:rsidR="007C66F8" w:rsidRDefault="007D504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(Tilläggs- SL)</w:t>
            </w:r>
          </w:p>
        </w:tc>
        <w:tc>
          <w:tcPr>
            <w:tcW w:w="860" w:type="dxa"/>
            <w:tcBorders>
              <w:top w:val="dashed" w:sz="4" w:space="0" w:color="BFBFBF"/>
              <w:left w:val="none" w:sz="4" w:space="0" w:color="6E6E6E"/>
              <w:bottom w:val="dashed" w:sz="4" w:space="0" w:color="BFBFBF"/>
              <w:right w:val="single" w:sz="6" w:space="0" w:color="FFFFFF"/>
            </w:tcBorders>
          </w:tcPr>
          <w:p w14:paraId="2E115F8E"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8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9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9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9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9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9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9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A0" w14:textId="77777777">
        <w:tc>
          <w:tcPr>
            <w:tcW w:w="5020" w:type="dxa"/>
            <w:tcBorders>
              <w:top w:val="dashed" w:sz="4" w:space="0" w:color="BFBFBF"/>
              <w:left w:val="none" w:sz="4" w:space="0" w:color="6E6E6E"/>
              <w:bottom w:val="dashed" w:sz="4" w:space="0" w:color="BFBFBF"/>
              <w:right w:val="none" w:sz="4" w:space="0" w:color="6E6E6E"/>
            </w:tcBorders>
          </w:tcPr>
          <w:p w14:paraId="2E115F97" w14:textId="77777777" w:rsidR="007C66F8" w:rsidRDefault="007D504A">
            <w:pPr>
              <w:pStyle w:val="ProductList-TableBody"/>
            </w:pPr>
            <w:r>
              <w:t>Microsoft Dynamics CRM Online Field Service (Användar-SL)</w:t>
            </w:r>
            <w:r>
              <w:fldChar w:fldCharType="begin"/>
            </w:r>
            <w:r>
              <w:instrText xml:space="preserve"> XE "Microsoft Dynamics CRM Online Field Service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5F9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9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9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9B"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9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9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9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9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5FAA" w14:textId="77777777">
        <w:tc>
          <w:tcPr>
            <w:tcW w:w="5020" w:type="dxa"/>
            <w:tcBorders>
              <w:top w:val="dashed" w:sz="4" w:space="0" w:color="BFBFBF"/>
              <w:left w:val="none" w:sz="4" w:space="0" w:color="6E6E6E"/>
              <w:bottom w:val="dashed" w:sz="4" w:space="0" w:color="BFBFBF"/>
              <w:right w:val="none" w:sz="4" w:space="0" w:color="6E6E6E"/>
            </w:tcBorders>
          </w:tcPr>
          <w:p w14:paraId="2E115FA1" w14:textId="77777777" w:rsidR="007C66F8" w:rsidRDefault="007D504A">
            <w:pPr>
              <w:pStyle w:val="ProductList-TableBody"/>
            </w:pPr>
            <w:r>
              <w:t>Microsoft Dynamics CRM Online Portal</w:t>
            </w:r>
            <w:r>
              <w:fldChar w:fldCharType="begin"/>
            </w:r>
            <w:r>
              <w:instrText xml:space="preserve"> XE "Microsoft Dynamics CRM Online Portal"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5FA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A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A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A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A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A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A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A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5FB4" w14:textId="77777777">
        <w:tc>
          <w:tcPr>
            <w:tcW w:w="5020" w:type="dxa"/>
            <w:tcBorders>
              <w:top w:val="dashed" w:sz="4" w:space="0" w:color="BFBFBF"/>
              <w:left w:val="none" w:sz="4" w:space="0" w:color="6E6E6E"/>
              <w:bottom w:val="none" w:sz="4" w:space="0" w:color="BFBFBF"/>
              <w:right w:val="none" w:sz="4" w:space="0" w:color="6E6E6E"/>
            </w:tcBorders>
          </w:tcPr>
          <w:p w14:paraId="2E115FAB" w14:textId="77777777" w:rsidR="007C66F8" w:rsidRDefault="007D504A">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5FA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A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A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AF"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B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B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B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B3" w14:textId="77777777" w:rsidR="007C66F8" w:rsidRDefault="007C66F8">
            <w:pPr>
              <w:pStyle w:val="ProductList-TableBody"/>
              <w:jc w:val="center"/>
            </w:pPr>
          </w:p>
        </w:tc>
      </w:tr>
    </w:tbl>
    <w:p w14:paraId="2E115FB5" w14:textId="77777777" w:rsidR="007C66F8" w:rsidRDefault="007D504A">
      <w:pPr>
        <w:pStyle w:val="ProductList-Offering1SubSection"/>
        <w:outlineLvl w:val="3"/>
      </w:pPr>
      <w:bookmarkStart w:id="285" w:name="_Sec770"/>
      <w:r>
        <w:t>2. Produktvillkor</w:t>
      </w:r>
      <w:bookmarkEnd w:id="285"/>
    </w:p>
    <w:tbl>
      <w:tblPr>
        <w:tblStyle w:val="PURTable"/>
        <w:tblW w:w="0" w:type="dxa"/>
        <w:tblLook w:val="04A0" w:firstRow="1" w:lastRow="0" w:firstColumn="1" w:lastColumn="0" w:noHBand="0" w:noVBand="1"/>
      </w:tblPr>
      <w:tblGrid>
        <w:gridCol w:w="3673"/>
        <w:gridCol w:w="3579"/>
        <w:gridCol w:w="3538"/>
      </w:tblGrid>
      <w:tr w:rsidR="007C66F8" w14:paraId="2E115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5FB6"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5FB7"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5FB8" w14:textId="77777777" w:rsidR="007C66F8" w:rsidRDefault="007D504A">
            <w:pPr>
              <w:pStyle w:val="ProductList-TableBody"/>
            </w:pPr>
            <w:r>
              <w:rPr>
                <w:color w:val="404040"/>
              </w:rPr>
              <w:t>Förlängd Giltighetstid Möjlig: Ej tillämpligt</w:t>
            </w:r>
          </w:p>
        </w:tc>
      </w:tr>
      <w:tr w:rsidR="007C66F8" w14:paraId="2E115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FBA"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E115FBB"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Dynamics CRM Online Professional-tillägg till Office 365, Microsoft Dynamics CRM Online Professional-tillägg till Office 365 för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FBC" w14:textId="77777777" w:rsidR="007C66F8" w:rsidRDefault="007D504A">
            <w:pPr>
              <w:pStyle w:val="ProductList-TableBody"/>
            </w:pPr>
            <w:r>
              <w:rPr>
                <w:color w:val="404040"/>
              </w:rPr>
              <w:t>Kampanjer: Ej tillämpligt</w:t>
            </w:r>
          </w:p>
        </w:tc>
      </w:tr>
      <w:tr w:rsidR="007C66F8" w14:paraId="2E115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FBE"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5FBF"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FC0" w14:textId="77777777" w:rsidR="007C66F8" w:rsidRDefault="007D504A">
            <w:pPr>
              <w:pStyle w:val="ProductList-TableBody"/>
            </w:pPr>
            <w:r>
              <w:rPr>
                <w:color w:val="404040"/>
              </w:rPr>
              <w:t>Minskning Möjlig (SCE): Ej tillämpligt</w:t>
            </w:r>
          </w:p>
        </w:tc>
      </w:tr>
      <w:tr w:rsidR="007C66F8" w14:paraId="2E115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FC2"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5FC3"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FC4" w14:textId="77777777" w:rsidR="007C66F8" w:rsidRDefault="007C66F8">
            <w:pPr>
              <w:pStyle w:val="ProductList-TableBody"/>
            </w:pPr>
          </w:p>
        </w:tc>
      </w:tr>
    </w:tbl>
    <w:p w14:paraId="2E115FC6" w14:textId="77777777" w:rsidR="007C66F8" w:rsidRDefault="007C66F8">
      <w:pPr>
        <w:pStyle w:val="ProductList-Body"/>
      </w:pPr>
    </w:p>
    <w:p w14:paraId="2E115FC7" w14:textId="77777777" w:rsidR="007C66F8" w:rsidRDefault="007D504A">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354"/>
        <w:gridCol w:w="5436"/>
      </w:tblGrid>
      <w:tr w:rsidR="007C66F8" w14:paraId="2E115F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FC8" w14:textId="77777777" w:rsidR="007C66F8" w:rsidRDefault="007D504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5FC9" w14:textId="77777777" w:rsidR="007C66F8" w:rsidRDefault="007D504A">
            <w:pPr>
              <w:pStyle w:val="ProductList-TableBody"/>
            </w:pPr>
            <w:r>
              <w:rPr>
                <w:color w:val="FFFFFF"/>
              </w:rPr>
              <w:t>User SL-tillägg</w:t>
            </w:r>
          </w:p>
        </w:tc>
      </w:tr>
      <w:tr w:rsidR="007C66F8" w14:paraId="2E115FCD" w14:textId="77777777">
        <w:tc>
          <w:tcPr>
            <w:tcW w:w="6120" w:type="dxa"/>
            <w:tcBorders>
              <w:top w:val="single" w:sz="4" w:space="0" w:color="000000"/>
              <w:left w:val="single" w:sz="4" w:space="0" w:color="000000"/>
              <w:bottom w:val="single" w:sz="4" w:space="0" w:color="000000"/>
              <w:right w:val="single" w:sz="4" w:space="0" w:color="000000"/>
            </w:tcBorders>
          </w:tcPr>
          <w:p w14:paraId="2E115FCB" w14:textId="77777777" w:rsidR="007C66F8" w:rsidRDefault="007D504A">
            <w:pPr>
              <w:pStyle w:val="ProductList-TableBody"/>
            </w:pPr>
            <w:r>
              <w:t>Essential CAL för Microsoft Dynamics CRM</w:t>
            </w:r>
            <w:r>
              <w:fldChar w:fldCharType="begin"/>
            </w:r>
            <w:r>
              <w:instrText xml:space="preserve"> XE "Essential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FCC" w14:textId="77777777" w:rsidR="007C66F8" w:rsidRDefault="007D504A">
            <w:pPr>
              <w:pStyle w:val="ProductList-TableBody"/>
            </w:pPr>
            <w:r>
              <w:t>Dynamics CRM Online Essentials för SA-användarabonnemang</w:t>
            </w:r>
          </w:p>
        </w:tc>
      </w:tr>
      <w:tr w:rsidR="007C66F8" w14:paraId="2E115FD1" w14:textId="77777777">
        <w:tc>
          <w:tcPr>
            <w:tcW w:w="6120" w:type="dxa"/>
            <w:tcBorders>
              <w:top w:val="single" w:sz="4" w:space="0" w:color="000000"/>
              <w:left w:val="single" w:sz="4" w:space="0" w:color="000000"/>
              <w:bottom w:val="single" w:sz="4" w:space="0" w:color="000000"/>
              <w:right w:val="single" w:sz="4" w:space="0" w:color="000000"/>
            </w:tcBorders>
          </w:tcPr>
          <w:p w14:paraId="2E115FCE" w14:textId="77777777" w:rsidR="007C66F8" w:rsidRDefault="007D504A">
            <w:pPr>
              <w:pStyle w:val="ProductList-TableBody"/>
            </w:pPr>
            <w:r>
              <w:t>Basic CAL för Microsoft Dynamics CRM</w:t>
            </w:r>
            <w:r>
              <w:fldChar w:fldCharType="begin"/>
            </w:r>
            <w:r>
              <w:instrText xml:space="preserve"> XE "Basic CAL för Microsoft Dynamics CRM" </w:instrText>
            </w:r>
            <w:r>
              <w:fldChar w:fldCharType="end"/>
            </w:r>
            <w:r>
              <w:rPr>
                <w:i/>
                <w:vertAlign w:val="superscript"/>
              </w:rPr>
              <w:t>1</w:t>
            </w:r>
            <w:r>
              <w:t xml:space="preserve"> eller</w:t>
            </w:r>
          </w:p>
          <w:p w14:paraId="2E115FCF" w14:textId="77777777" w:rsidR="007C66F8" w:rsidRDefault="007D504A">
            <w:pPr>
              <w:pStyle w:val="ProductList-TableBody"/>
            </w:pPr>
            <w:r>
              <w:t>Basic Additive CAL för Microsoft Dynamics CRM</w:t>
            </w:r>
            <w:r>
              <w:fldChar w:fldCharType="begin"/>
            </w:r>
            <w:r>
              <w:instrText xml:space="preserve"> XE "Basic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FD0" w14:textId="77777777" w:rsidR="007C66F8" w:rsidRDefault="007D504A">
            <w:pPr>
              <w:pStyle w:val="ProductList-TableBody"/>
            </w:pPr>
            <w:r>
              <w:t>Dynamics CRM Online Basic för SA-användarabonnemang</w:t>
            </w:r>
          </w:p>
        </w:tc>
      </w:tr>
      <w:tr w:rsidR="007C66F8" w14:paraId="2E115FD6" w14:textId="77777777">
        <w:tc>
          <w:tcPr>
            <w:tcW w:w="6120" w:type="dxa"/>
            <w:tcBorders>
              <w:top w:val="single" w:sz="4" w:space="0" w:color="000000"/>
              <w:left w:val="single" w:sz="4" w:space="0" w:color="000000"/>
              <w:bottom w:val="single" w:sz="4" w:space="0" w:color="000000"/>
              <w:right w:val="single" w:sz="4" w:space="0" w:color="000000"/>
            </w:tcBorders>
          </w:tcPr>
          <w:p w14:paraId="2E115FD2" w14:textId="77777777" w:rsidR="007C66F8" w:rsidRDefault="007D504A">
            <w:pPr>
              <w:pStyle w:val="ProductList-TableBody"/>
            </w:pPr>
            <w:r>
              <w:t>Professional CAL för Microsoft Dynamics CRM</w:t>
            </w:r>
            <w:r>
              <w:fldChar w:fldCharType="begin"/>
            </w:r>
            <w:r>
              <w:instrText xml:space="preserve"> XE "Professional CAL för Microsoft Dynamics CRM" </w:instrText>
            </w:r>
            <w:r>
              <w:fldChar w:fldCharType="end"/>
            </w:r>
            <w:r>
              <w:rPr>
                <w:i/>
                <w:vertAlign w:val="superscript"/>
              </w:rPr>
              <w:t>1</w:t>
            </w:r>
            <w:r>
              <w:t xml:space="preserve"> eller</w:t>
            </w:r>
          </w:p>
          <w:p w14:paraId="2E115FD3" w14:textId="77777777" w:rsidR="007C66F8" w:rsidRDefault="007D504A">
            <w:pPr>
              <w:pStyle w:val="ProductList-TableBody"/>
            </w:pPr>
            <w:r>
              <w:t>Professional Additive CAL för Microsoft Dynamics CRM</w:t>
            </w:r>
            <w:r>
              <w:fldChar w:fldCharType="begin"/>
            </w:r>
            <w:r>
              <w:instrText xml:space="preserve"> XE "Professional Additive CAL för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5FD4" w14:textId="77777777" w:rsidR="007C66F8" w:rsidRDefault="007D504A">
            <w:pPr>
              <w:pStyle w:val="ProductList-TableBody"/>
            </w:pPr>
            <w:r>
              <w:t>Dynamics CRM Online Professional för SA-användarabonnemang</w:t>
            </w:r>
          </w:p>
          <w:p w14:paraId="2E115FD5" w14:textId="77777777" w:rsidR="007C66F8" w:rsidRDefault="007D504A">
            <w:pPr>
              <w:pStyle w:val="ProductList-TableBody"/>
            </w:pPr>
            <w:r>
              <w:t>Dynamics CRM Online Enterprise för SA-användarabonnemang</w:t>
            </w:r>
          </w:p>
        </w:tc>
      </w:tr>
    </w:tbl>
    <w:p w14:paraId="2E115FD7" w14:textId="77777777" w:rsidR="007C66F8" w:rsidRDefault="007D504A">
      <w:pPr>
        <w:pStyle w:val="ProductList-Body"/>
      </w:pPr>
      <w:r>
        <w:rPr>
          <w:i/>
          <w:vertAlign w:val="superscript"/>
        </w:rPr>
        <w:t>1</w:t>
      </w:r>
      <w:r>
        <w:rPr>
          <w:i/>
        </w:rPr>
        <w:t>Med aktiv SA</w:t>
      </w:r>
    </w:p>
    <w:p w14:paraId="2E115FD8" w14:textId="77777777" w:rsidR="007C66F8" w:rsidRDefault="007C66F8">
      <w:pPr>
        <w:pStyle w:val="ProductList-Body"/>
      </w:pPr>
    </w:p>
    <w:p w14:paraId="2E115FD9" w14:textId="77777777" w:rsidR="007C66F8" w:rsidRDefault="007D504A">
      <w:pPr>
        <w:pStyle w:val="ProductList-ClauseHeading"/>
        <w:outlineLvl w:val="4"/>
      </w:pPr>
      <w:r>
        <w:t>2.2 Microsoft Dynamics CRM Online Professional for Government</w:t>
      </w:r>
    </w:p>
    <w:p w14:paraId="2E115FDA" w14:textId="77777777" w:rsidR="007C66F8" w:rsidRDefault="007D504A">
      <w:pPr>
        <w:pStyle w:val="ProductList-Body"/>
      </w:pPr>
      <w:r>
        <w:t>Microsoft Social Engagement</w:t>
      </w:r>
      <w:r>
        <w:fldChar w:fldCharType="begin"/>
      </w:r>
      <w:r>
        <w:instrText xml:space="preserve"> XE "Microsoft Social Engagement" </w:instrText>
      </w:r>
      <w:r>
        <w:fldChar w:fldCharType="end"/>
      </w:r>
      <w:r>
        <w:t xml:space="preserve"> och Microsoft Dynamics Marketing Sales Collaboration</w:t>
      </w:r>
      <w:r>
        <w:fldChar w:fldCharType="begin"/>
      </w:r>
      <w:r>
        <w:instrText xml:space="preserve"> XE "Microsoft Dynamics Marketing Sales Collaboration" </w:instrText>
      </w:r>
      <w:r>
        <w:fldChar w:fldCharType="end"/>
      </w:r>
      <w:r>
        <w:t xml:space="preserve"> är inte tillgängliga i Microsoft Dynamics CRM Online Professional for Government.</w:t>
      </w:r>
    </w:p>
    <w:p w14:paraId="2E115FDB" w14:textId="77777777" w:rsidR="007C66F8" w:rsidRDefault="007C66F8">
      <w:pPr>
        <w:pStyle w:val="ProductList-Body"/>
      </w:pPr>
    </w:p>
    <w:p w14:paraId="2E115FDC" w14:textId="77777777" w:rsidR="007C66F8" w:rsidRDefault="007D504A">
      <w:pPr>
        <w:pStyle w:val="ProductList-ClauseHeading"/>
        <w:outlineLvl w:val="4"/>
      </w:pPr>
      <w:r>
        <w:t>2.3 Supporterbjudanden för Microsoft Dynamics CRM Online</w:t>
      </w:r>
    </w:p>
    <w:p w14:paraId="2E115FDD" w14:textId="77777777" w:rsidR="007C66F8" w:rsidRDefault="007D504A">
      <w:pPr>
        <w:pStyle w:val="ProductList-Body"/>
      </w:pPr>
      <w:r>
        <w:t xml:space="preserve">Information om supporterbjudanden för Microsoft Dynamics CRM Online finns på </w:t>
      </w:r>
      <w:hyperlink r:id="rId102">
        <w:r>
          <w:rPr>
            <w:color w:val="00467F"/>
            <w:u w:val="single"/>
          </w:rPr>
          <w:t>http://www.microsoft.com/en-us/dynamics/dynamics-online-support.aspx</w:t>
        </w:r>
      </w:hyperlink>
      <w:r>
        <w:t xml:space="preserve">. </w:t>
      </w:r>
    </w:p>
    <w:p w14:paraId="2E115FDE"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5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5FDF"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5FE1" w14:textId="77777777" w:rsidR="007C66F8" w:rsidRDefault="007C66F8">
      <w:pPr>
        <w:pStyle w:val="ProductList-Body"/>
      </w:pPr>
    </w:p>
    <w:p w14:paraId="2E115FE2" w14:textId="77777777" w:rsidR="007C66F8" w:rsidRDefault="007D504A">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7341"/>
      <w:r>
        <w:instrText>Microsoft Dynamics Marketing</w:instrText>
      </w:r>
      <w:bookmarkEnd w:id="287"/>
      <w:r>
        <w:instrText>" \l 3</w:instrText>
      </w:r>
      <w:r>
        <w:fldChar w:fldCharType="end"/>
      </w:r>
    </w:p>
    <w:p w14:paraId="2E115FE3" w14:textId="77777777" w:rsidR="007C66F8" w:rsidRDefault="007D504A">
      <w:pPr>
        <w:pStyle w:val="ProductList-Offering1SubSection"/>
        <w:outlineLvl w:val="3"/>
      </w:pPr>
      <w:bookmarkStart w:id="288" w:name="_Sec716"/>
      <w:r>
        <w:t>1. Programtillgänglighet</w:t>
      </w:r>
      <w:bookmarkEnd w:id="288"/>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7C66F8" w14:paraId="2E115F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5FE4"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5FE5"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FE6"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FE7"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5FE8"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FE9"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FEA"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FEB"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5FEC"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5FF7" w14:textId="77777777">
        <w:tc>
          <w:tcPr>
            <w:tcW w:w="5020" w:type="dxa"/>
            <w:tcBorders>
              <w:top w:val="single" w:sz="6" w:space="0" w:color="FFFFFF"/>
              <w:left w:val="none" w:sz="4" w:space="0" w:color="6E6E6E"/>
              <w:bottom w:val="dashed" w:sz="4" w:space="0" w:color="BFBFBF"/>
              <w:right w:val="none" w:sz="4" w:space="0" w:color="6E6E6E"/>
            </w:tcBorders>
          </w:tcPr>
          <w:p w14:paraId="2E115FEE" w14:textId="77777777" w:rsidR="007C66F8" w:rsidRDefault="007D504A">
            <w:pPr>
              <w:pStyle w:val="ProductList-TableBody"/>
            </w:pPr>
            <w:r>
              <w:t>Microsoft Dynamics Marketing Enterprise</w:t>
            </w:r>
            <w:r>
              <w:fldChar w:fldCharType="begin"/>
            </w:r>
            <w:r>
              <w:instrText xml:space="preserve"> XE "Microsoft Dynamics Marketing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5FEF"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F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F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F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01" w14:textId="77777777">
        <w:tc>
          <w:tcPr>
            <w:tcW w:w="5020" w:type="dxa"/>
            <w:tcBorders>
              <w:top w:val="dashed" w:sz="4" w:space="0" w:color="BFBFBF"/>
              <w:left w:val="none" w:sz="4" w:space="0" w:color="6E6E6E"/>
              <w:bottom w:val="dashed" w:sz="4" w:space="0" w:color="BFBFBF"/>
              <w:right w:val="none" w:sz="4" w:space="0" w:color="6E6E6E"/>
            </w:tcBorders>
          </w:tcPr>
          <w:p w14:paraId="2E115FF8" w14:textId="77777777" w:rsidR="007C66F8" w:rsidRDefault="007D504A">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5FF9"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5FF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5FF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5FF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0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0B" w14:textId="77777777">
        <w:tc>
          <w:tcPr>
            <w:tcW w:w="5020" w:type="dxa"/>
            <w:tcBorders>
              <w:top w:val="dashed" w:sz="4" w:space="0" w:color="BFBFBF"/>
              <w:left w:val="none" w:sz="4" w:space="0" w:color="6E6E6E"/>
              <w:bottom w:val="dashed" w:sz="4" w:space="0" w:color="BFBFBF"/>
              <w:right w:val="none" w:sz="4" w:space="0" w:color="6E6E6E"/>
            </w:tcBorders>
          </w:tcPr>
          <w:p w14:paraId="2E116002" w14:textId="77777777" w:rsidR="007C66F8" w:rsidRDefault="007D504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6003"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0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0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0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0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0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0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0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15" w14:textId="77777777">
        <w:tc>
          <w:tcPr>
            <w:tcW w:w="5020" w:type="dxa"/>
            <w:tcBorders>
              <w:top w:val="dashed" w:sz="4" w:space="0" w:color="BFBFBF"/>
              <w:left w:val="none" w:sz="4" w:space="0" w:color="6E6E6E"/>
              <w:bottom w:val="dashed" w:sz="4" w:space="0" w:color="BFBFBF"/>
              <w:right w:val="none" w:sz="4" w:space="0" w:color="6E6E6E"/>
            </w:tcBorders>
          </w:tcPr>
          <w:p w14:paraId="2E11600C" w14:textId="77777777" w:rsidR="007C66F8" w:rsidRDefault="007D504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00D"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0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0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1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1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1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1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1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1F" w14:textId="77777777">
        <w:tc>
          <w:tcPr>
            <w:tcW w:w="5020" w:type="dxa"/>
            <w:tcBorders>
              <w:top w:val="dashed" w:sz="4" w:space="0" w:color="BFBFBF"/>
              <w:left w:val="none" w:sz="4" w:space="0" w:color="6E6E6E"/>
              <w:bottom w:val="dashed" w:sz="4" w:space="0" w:color="BFBFBF"/>
              <w:right w:val="none" w:sz="4" w:space="0" w:color="6E6E6E"/>
            </w:tcBorders>
          </w:tcPr>
          <w:p w14:paraId="2E116016" w14:textId="77777777" w:rsidR="007C66F8" w:rsidRDefault="007D504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017"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1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1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1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1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1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1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1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29" w14:textId="77777777">
        <w:tc>
          <w:tcPr>
            <w:tcW w:w="5020" w:type="dxa"/>
            <w:tcBorders>
              <w:top w:val="dashed" w:sz="4" w:space="0" w:color="BFBFBF"/>
              <w:left w:val="none" w:sz="4" w:space="0" w:color="6E6E6E"/>
              <w:bottom w:val="dashed" w:sz="4" w:space="0" w:color="BFBFBF"/>
              <w:right w:val="none" w:sz="9" w:space="0" w:color="000000"/>
            </w:tcBorders>
          </w:tcPr>
          <w:p w14:paraId="2E116020" w14:textId="77777777" w:rsidR="007C66F8" w:rsidRDefault="007D504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2E116021"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2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2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2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33" w14:textId="77777777">
        <w:tc>
          <w:tcPr>
            <w:tcW w:w="5020" w:type="dxa"/>
            <w:tcBorders>
              <w:top w:val="dashed" w:sz="4" w:space="0" w:color="BFBFBF"/>
              <w:left w:val="none" w:sz="4" w:space="0" w:color="6E6E6E"/>
              <w:bottom w:val="none" w:sz="4" w:space="0" w:color="FFFFFF"/>
              <w:right w:val="none" w:sz="9" w:space="0" w:color="000000"/>
            </w:tcBorders>
          </w:tcPr>
          <w:p w14:paraId="2E11602A" w14:textId="77777777" w:rsidR="007C66F8" w:rsidRDefault="007D504A">
            <w:pPr>
              <w:pStyle w:val="ProductList-TableBody"/>
            </w:pPr>
            <w:r>
              <w:rPr>
                <w:color w:val="000000"/>
              </w:rPr>
              <w:t>Microsoft Dynamics Marketing SMS Credit (Tilläggs-SL)</w:t>
            </w:r>
            <w:r>
              <w:fldChar w:fldCharType="begin"/>
            </w:r>
            <w:r>
              <w:instrText xml:space="preserve"> XE "Microsoft Dynamics Marketing SMS Credit (Tilläggs-SL)"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2E11602B"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02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2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3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3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32" w14:textId="77777777" w:rsidR="007C66F8" w:rsidRDefault="007C66F8">
            <w:pPr>
              <w:pStyle w:val="ProductList-TableBody"/>
              <w:jc w:val="center"/>
            </w:pPr>
          </w:p>
        </w:tc>
      </w:tr>
    </w:tbl>
    <w:p w14:paraId="2E116034" w14:textId="77777777" w:rsidR="007C66F8" w:rsidRDefault="007D504A">
      <w:pPr>
        <w:pStyle w:val="ProductList-Offering1SubSection"/>
        <w:outlineLvl w:val="3"/>
      </w:pPr>
      <w:bookmarkStart w:id="289" w:name="_Sec771"/>
      <w:r>
        <w:t>2. Produktvillkor</w:t>
      </w:r>
      <w:bookmarkEnd w:id="289"/>
    </w:p>
    <w:tbl>
      <w:tblPr>
        <w:tblStyle w:val="PURTable"/>
        <w:tblW w:w="0" w:type="dxa"/>
        <w:tblLook w:val="04A0" w:firstRow="1" w:lastRow="0" w:firstColumn="1" w:lastColumn="0" w:noHBand="0" w:noVBand="1"/>
      </w:tblPr>
      <w:tblGrid>
        <w:gridCol w:w="3673"/>
        <w:gridCol w:w="3579"/>
        <w:gridCol w:w="3538"/>
      </w:tblGrid>
      <w:tr w:rsidR="007C66F8" w14:paraId="2E116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035"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03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037" w14:textId="77777777" w:rsidR="007C66F8" w:rsidRDefault="007D504A">
            <w:pPr>
              <w:pStyle w:val="ProductList-TableBody"/>
            </w:pPr>
            <w:r>
              <w:rPr>
                <w:color w:val="404040"/>
              </w:rPr>
              <w:t>Förlängd Giltighetstid Möjlig: Ej tillämpligt</w:t>
            </w:r>
          </w:p>
        </w:tc>
      </w:tr>
      <w:tr w:rsidR="007C66F8" w14:paraId="2E116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39"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3A"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3B" w14:textId="77777777" w:rsidR="007C66F8" w:rsidRDefault="007D504A">
            <w:pPr>
              <w:pStyle w:val="ProductList-TableBody"/>
            </w:pPr>
            <w:r>
              <w:rPr>
                <w:color w:val="404040"/>
              </w:rPr>
              <w:t>Kampanjer: Ej tillämpligt</w:t>
            </w:r>
          </w:p>
        </w:tc>
      </w:tr>
      <w:tr w:rsidR="007C66F8" w14:paraId="2E116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3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03E"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3F" w14:textId="77777777" w:rsidR="007C66F8" w:rsidRDefault="007D504A">
            <w:pPr>
              <w:pStyle w:val="ProductList-TableBody"/>
            </w:pPr>
            <w:r>
              <w:rPr>
                <w:color w:val="404040"/>
              </w:rPr>
              <w:t>Minskning Möjlig (SCE): Ej tillämpligt</w:t>
            </w:r>
          </w:p>
        </w:tc>
      </w:tr>
      <w:tr w:rsidR="007C66F8" w14:paraId="2E116044" w14:textId="77777777">
        <w:tc>
          <w:tcPr>
            <w:tcW w:w="4040" w:type="dxa"/>
            <w:tcBorders>
              <w:top w:val="single" w:sz="4" w:space="0" w:color="000000"/>
              <w:left w:val="single" w:sz="4" w:space="0" w:color="000000"/>
              <w:bottom w:val="single" w:sz="4" w:space="0" w:color="000000"/>
              <w:right w:val="single" w:sz="4" w:space="0" w:color="000000"/>
            </w:tcBorders>
          </w:tcPr>
          <w:p w14:paraId="2E116041"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42"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43" w14:textId="77777777" w:rsidR="007C66F8" w:rsidRDefault="007C66F8">
            <w:pPr>
              <w:pStyle w:val="ProductList-TableBody"/>
            </w:pPr>
          </w:p>
        </w:tc>
      </w:tr>
    </w:tbl>
    <w:p w14:paraId="2E116045" w14:textId="77777777" w:rsidR="007C66F8" w:rsidRDefault="007C66F8">
      <w:pPr>
        <w:pStyle w:val="ProductList-Body"/>
      </w:pPr>
    </w:p>
    <w:p w14:paraId="2E116046" w14:textId="77777777" w:rsidR="007C66F8" w:rsidRDefault="007D504A">
      <w:pPr>
        <w:pStyle w:val="ProductList-ClauseHeading"/>
        <w:outlineLvl w:val="4"/>
      </w:pPr>
      <w:r>
        <w:t>2.1 Supporterbjudanden för Microsoft Dynamics Marketing</w:t>
      </w:r>
    </w:p>
    <w:p w14:paraId="2E116047" w14:textId="77777777" w:rsidR="007C66F8" w:rsidRDefault="007D504A">
      <w:pPr>
        <w:pStyle w:val="ProductList-Body"/>
      </w:pPr>
      <w:r>
        <w:t xml:space="preserve">Information om supporterbjudanden för Microsoft Dynamics Marketing finns på </w:t>
      </w:r>
      <w:hyperlink r:id="rId104">
        <w:r>
          <w:rPr>
            <w:color w:val="00467F"/>
            <w:u w:val="single"/>
          </w:rPr>
          <w:t>http://www.microsoft.com/en-us/dynamics/dynamics-online-support.aspx</w:t>
        </w:r>
      </w:hyperlink>
      <w:r>
        <w:t xml:space="preserve">. </w:t>
      </w:r>
    </w:p>
    <w:p w14:paraId="2E116048"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049"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04B" w14:textId="77777777" w:rsidR="007C66F8" w:rsidRDefault="007C66F8">
      <w:pPr>
        <w:pStyle w:val="ProductList-Body"/>
      </w:pPr>
    </w:p>
    <w:p w14:paraId="2E11604C" w14:textId="77777777" w:rsidR="007C66F8" w:rsidRDefault="007D504A">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7342"/>
      <w:r>
        <w:instrText>Microsoft Social Engagement</w:instrText>
      </w:r>
      <w:bookmarkEnd w:id="291"/>
      <w:r>
        <w:instrText>" \l 3</w:instrText>
      </w:r>
      <w:r>
        <w:fldChar w:fldCharType="end"/>
      </w:r>
    </w:p>
    <w:p w14:paraId="2E11604D" w14:textId="77777777" w:rsidR="007C66F8" w:rsidRDefault="007D504A">
      <w:pPr>
        <w:pStyle w:val="ProductList-Offering1SubSection"/>
        <w:outlineLvl w:val="3"/>
      </w:pPr>
      <w:bookmarkStart w:id="292" w:name="_Sec717"/>
      <w:r>
        <w:t>1. Programtillgänglighet</w:t>
      </w:r>
      <w:bookmarkEnd w:id="29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0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04E"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04F"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5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5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05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5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5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5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5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061" w14:textId="77777777">
        <w:tc>
          <w:tcPr>
            <w:tcW w:w="5020" w:type="dxa"/>
            <w:tcBorders>
              <w:top w:val="single" w:sz="6" w:space="0" w:color="FFFFFF"/>
              <w:left w:val="none" w:sz="4" w:space="0" w:color="6E6E6E"/>
              <w:bottom w:val="dashed" w:sz="4" w:space="0" w:color="BFBFBF"/>
              <w:right w:val="none" w:sz="4" w:space="0" w:color="6E6E6E"/>
            </w:tcBorders>
          </w:tcPr>
          <w:p w14:paraId="2E116058" w14:textId="77777777" w:rsidR="007C66F8" w:rsidRDefault="007D504A">
            <w:pPr>
              <w:pStyle w:val="ProductList-TableBody"/>
            </w:pPr>
            <w:r>
              <w:t>Microsoft Social Engagement Professional</w:t>
            </w:r>
            <w:r>
              <w:fldChar w:fldCharType="begin"/>
            </w:r>
            <w:r>
              <w:instrText xml:space="preserve"> XE "Microsoft Social Engagement Professional"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605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5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5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5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5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5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5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6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6B" w14:textId="77777777">
        <w:tc>
          <w:tcPr>
            <w:tcW w:w="5020" w:type="dxa"/>
            <w:tcBorders>
              <w:top w:val="dashed" w:sz="4" w:space="0" w:color="BFBFBF"/>
              <w:left w:val="none" w:sz="4" w:space="0" w:color="6E6E6E"/>
              <w:bottom w:val="dashed" w:sz="4" w:space="0" w:color="BFBFBF"/>
              <w:right w:val="none" w:sz="4" w:space="0" w:color="6E6E6E"/>
            </w:tcBorders>
          </w:tcPr>
          <w:p w14:paraId="2E116062" w14:textId="77777777" w:rsidR="007C66F8" w:rsidRDefault="007D504A">
            <w:pPr>
              <w:pStyle w:val="ProductList-TableBody"/>
            </w:pPr>
            <w:r>
              <w:t>Tillägg för Microsoft Social Engagement Professional</w:t>
            </w:r>
            <w:r>
              <w:fldChar w:fldCharType="begin"/>
            </w:r>
            <w:r>
              <w:instrText xml:space="preserve"> XE "Tillägg för Microsoft Social Engagement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606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6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6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06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6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6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6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6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75" w14:textId="77777777">
        <w:tc>
          <w:tcPr>
            <w:tcW w:w="5020" w:type="dxa"/>
            <w:tcBorders>
              <w:top w:val="dashed" w:sz="4" w:space="0" w:color="BFBFBF"/>
              <w:left w:val="none" w:sz="4" w:space="0" w:color="6E6E6E"/>
              <w:bottom w:val="dashed" w:sz="4" w:space="0" w:color="BFBFBF"/>
              <w:right w:val="none" w:sz="4" w:space="0" w:color="6E6E6E"/>
            </w:tcBorders>
          </w:tcPr>
          <w:p w14:paraId="2E11606C" w14:textId="77777777" w:rsidR="007C66F8" w:rsidRDefault="007D504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606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6E"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6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7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71"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7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7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7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7F" w14:textId="77777777">
        <w:tc>
          <w:tcPr>
            <w:tcW w:w="5020" w:type="dxa"/>
            <w:tcBorders>
              <w:top w:val="dashed" w:sz="4" w:space="0" w:color="BFBFBF"/>
              <w:left w:val="none" w:sz="4" w:space="0" w:color="6E6E6E"/>
              <w:bottom w:val="dashed" w:sz="4" w:space="0" w:color="BFBFBF"/>
              <w:right w:val="none" w:sz="4" w:space="0" w:color="6E6E6E"/>
            </w:tcBorders>
          </w:tcPr>
          <w:p w14:paraId="2E116076" w14:textId="77777777" w:rsidR="007C66F8" w:rsidRDefault="007D504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077"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7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7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7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7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7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7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7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89" w14:textId="77777777">
        <w:tc>
          <w:tcPr>
            <w:tcW w:w="5020" w:type="dxa"/>
            <w:tcBorders>
              <w:top w:val="dashed" w:sz="4" w:space="0" w:color="BFBFBF"/>
              <w:left w:val="none" w:sz="4" w:space="0" w:color="6E6E6E"/>
              <w:bottom w:val="dashed" w:sz="4" w:space="0" w:color="BFBFBF"/>
              <w:right w:val="none" w:sz="4" w:space="0" w:color="6E6E6E"/>
            </w:tcBorders>
          </w:tcPr>
          <w:p w14:paraId="2E116080" w14:textId="77777777" w:rsidR="007C66F8" w:rsidRDefault="007D504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081"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8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8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8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93" w14:textId="77777777">
        <w:tc>
          <w:tcPr>
            <w:tcW w:w="5020" w:type="dxa"/>
            <w:tcBorders>
              <w:top w:val="dashed" w:sz="4" w:space="0" w:color="BFBFBF"/>
              <w:left w:val="none" w:sz="4" w:space="0" w:color="6E6E6E"/>
              <w:bottom w:val="none" w:sz="4" w:space="0" w:color="BFBFBF"/>
              <w:right w:val="none" w:sz="4" w:space="0" w:color="6E6E6E"/>
            </w:tcBorders>
          </w:tcPr>
          <w:p w14:paraId="2E11608A" w14:textId="77777777" w:rsidR="007C66F8" w:rsidRDefault="007D504A">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E11608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8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8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9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9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9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094" w14:textId="77777777" w:rsidR="007C66F8" w:rsidRDefault="007D504A">
      <w:pPr>
        <w:pStyle w:val="ProductList-Offering1SubSection"/>
        <w:outlineLvl w:val="3"/>
      </w:pPr>
      <w:bookmarkStart w:id="293" w:name="_Sec772"/>
      <w:r>
        <w:t>2. Produktvillkor</w:t>
      </w:r>
      <w:bookmarkEnd w:id="293"/>
    </w:p>
    <w:tbl>
      <w:tblPr>
        <w:tblStyle w:val="PURTable"/>
        <w:tblW w:w="0" w:type="dxa"/>
        <w:tblLook w:val="04A0" w:firstRow="1" w:lastRow="0" w:firstColumn="1" w:lastColumn="0" w:noHBand="0" w:noVBand="1"/>
      </w:tblPr>
      <w:tblGrid>
        <w:gridCol w:w="3673"/>
        <w:gridCol w:w="3579"/>
        <w:gridCol w:w="3538"/>
      </w:tblGrid>
      <w:tr w:rsidR="007C66F8" w14:paraId="2E116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095"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09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097" w14:textId="77777777" w:rsidR="007C66F8" w:rsidRDefault="007D504A">
            <w:pPr>
              <w:pStyle w:val="ProductList-TableBody"/>
            </w:pPr>
            <w:r>
              <w:rPr>
                <w:color w:val="404040"/>
              </w:rPr>
              <w:t>Förlängd Giltighetstid Möjlig: Ej tillämpligt</w:t>
            </w:r>
          </w:p>
        </w:tc>
      </w:tr>
      <w:tr w:rsidR="007C66F8" w14:paraId="2E116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99"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9A"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9B" w14:textId="77777777" w:rsidR="007C66F8" w:rsidRDefault="007D504A">
            <w:pPr>
              <w:pStyle w:val="ProductList-TableBody"/>
            </w:pPr>
            <w:r>
              <w:rPr>
                <w:color w:val="404040"/>
              </w:rPr>
              <w:t>Kampanjer: Ej tillämpligt</w:t>
            </w:r>
          </w:p>
        </w:tc>
      </w:tr>
      <w:tr w:rsidR="007C66F8" w14:paraId="2E116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9D"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09E"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9F" w14:textId="77777777" w:rsidR="007C66F8" w:rsidRDefault="007D504A">
            <w:pPr>
              <w:pStyle w:val="ProductList-TableBody"/>
            </w:pPr>
            <w:r>
              <w:rPr>
                <w:color w:val="404040"/>
              </w:rPr>
              <w:t>Minskning Möjlig (SCE): Ej tillämpligt</w:t>
            </w:r>
          </w:p>
        </w:tc>
      </w:tr>
      <w:tr w:rsidR="007C66F8" w14:paraId="2E116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A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A2"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0A3" w14:textId="77777777" w:rsidR="007C66F8" w:rsidRDefault="007C66F8">
            <w:pPr>
              <w:pStyle w:val="ProductList-TableBody"/>
            </w:pPr>
          </w:p>
        </w:tc>
      </w:tr>
    </w:tbl>
    <w:p w14:paraId="2E1160A5" w14:textId="77777777" w:rsidR="007C66F8" w:rsidRDefault="007C66F8">
      <w:pPr>
        <w:pStyle w:val="ProductList-Body"/>
      </w:pPr>
    </w:p>
    <w:p w14:paraId="2E1160A6" w14:textId="77777777" w:rsidR="007C66F8" w:rsidRDefault="007D504A">
      <w:pPr>
        <w:pStyle w:val="ProductList-ClauseHeading"/>
        <w:outlineLvl w:val="4"/>
      </w:pPr>
      <w:r>
        <w:t>2.1 Kvalificerande Licenser för User SL-tillägg</w:t>
      </w:r>
    </w:p>
    <w:tbl>
      <w:tblPr>
        <w:tblStyle w:val="PURTable"/>
        <w:tblW w:w="0" w:type="dxa"/>
        <w:tblLook w:val="04A0" w:firstRow="1" w:lastRow="0" w:firstColumn="1" w:lastColumn="0" w:noHBand="0" w:noVBand="1"/>
      </w:tblPr>
      <w:tblGrid>
        <w:gridCol w:w="5402"/>
        <w:gridCol w:w="5388"/>
      </w:tblGrid>
      <w:tr w:rsidR="007C66F8" w14:paraId="2E1160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0A7" w14:textId="77777777" w:rsidR="007C66F8" w:rsidRDefault="007D504A">
            <w:pPr>
              <w:pStyle w:val="ProductList-TableBody"/>
            </w:pPr>
            <w:r>
              <w:rPr>
                <w:color w:val="FFFFFF"/>
              </w:rPr>
              <w:t>Kvalificerande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0A8" w14:textId="77777777" w:rsidR="007C66F8" w:rsidRDefault="007D504A">
            <w:pPr>
              <w:pStyle w:val="ProductList-TableBody"/>
            </w:pPr>
            <w:r>
              <w:rPr>
                <w:color w:val="FFFFFF"/>
              </w:rPr>
              <w:t>User SL-tillägg</w:t>
            </w:r>
          </w:p>
        </w:tc>
      </w:tr>
      <w:tr w:rsidR="007C66F8" w14:paraId="2E1160AE" w14:textId="77777777">
        <w:tc>
          <w:tcPr>
            <w:tcW w:w="6120" w:type="dxa"/>
            <w:tcBorders>
              <w:top w:val="single" w:sz="4" w:space="0" w:color="000000"/>
              <w:left w:val="single" w:sz="4" w:space="0" w:color="000000"/>
              <w:bottom w:val="single" w:sz="4" w:space="0" w:color="000000"/>
              <w:right w:val="single" w:sz="4" w:space="0" w:color="000000"/>
            </w:tcBorders>
          </w:tcPr>
          <w:p w14:paraId="2E1160AA" w14:textId="77777777" w:rsidR="007C66F8" w:rsidRDefault="007D504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60AB" w14:textId="77777777" w:rsidR="007C66F8" w:rsidRDefault="007D504A">
            <w:pPr>
              <w:pStyle w:val="ProductList-TableBody"/>
            </w:pPr>
            <w:r>
              <w:t>Tillägg för Microsoft Social Engagement Professional</w:t>
            </w:r>
          </w:p>
          <w:p w14:paraId="2E1160AC" w14:textId="77777777" w:rsidR="007C66F8" w:rsidRDefault="007D504A">
            <w:pPr>
              <w:pStyle w:val="ProductList-TableBody"/>
            </w:pPr>
            <w:r>
              <w:t>Ytterligare Poster för Microsoft Social Engagement Professional</w:t>
            </w:r>
          </w:p>
          <w:p w14:paraId="2E1160AD" w14:textId="77777777" w:rsidR="007C66F8" w:rsidRDefault="007D504A">
            <w:pPr>
              <w:pStyle w:val="ProductList-TableBody"/>
            </w:pPr>
            <w:r>
              <w:t>Ytterligare Poster för Microsoft Social Engagement Professional Education</w:t>
            </w:r>
          </w:p>
        </w:tc>
      </w:tr>
    </w:tbl>
    <w:p w14:paraId="2E1160AF" w14:textId="77777777" w:rsidR="007C66F8" w:rsidRDefault="007D504A">
      <w:pPr>
        <w:pStyle w:val="ProductList-Body"/>
      </w:pPr>
      <w:r>
        <w:rPr>
          <w:i/>
          <w:vertAlign w:val="superscript"/>
        </w:rPr>
        <w:t>1</w:t>
      </w:r>
      <w:r>
        <w:rPr>
          <w:i/>
        </w:rPr>
        <w:t>Varje Kvalificerande Licens måste ha aktiv SA</w:t>
      </w:r>
    </w:p>
    <w:p w14:paraId="2E1160B0" w14:textId="77777777" w:rsidR="007C66F8" w:rsidRDefault="007C66F8">
      <w:pPr>
        <w:pStyle w:val="ProductList-Body"/>
      </w:pPr>
    </w:p>
    <w:p w14:paraId="2E1160B1" w14:textId="77777777" w:rsidR="007C66F8" w:rsidRDefault="007D504A">
      <w:pPr>
        <w:pStyle w:val="ProductList-ClauseHeading"/>
        <w:outlineLvl w:val="4"/>
      </w:pPr>
      <w:r>
        <w:t>2.2. Supporterbjudanden för Microsoft Social Engagement</w:t>
      </w:r>
    </w:p>
    <w:p w14:paraId="2E1160B2" w14:textId="77777777" w:rsidR="007C66F8" w:rsidRDefault="007D504A">
      <w:pPr>
        <w:pStyle w:val="ProductList-Body"/>
      </w:pPr>
      <w:r>
        <w:t xml:space="preserve">Information om supporterbjudanden för Microsoft Social Engagement finns på </w:t>
      </w:r>
      <w:hyperlink r:id="rId106">
        <w:r>
          <w:rPr>
            <w:color w:val="00467F"/>
            <w:u w:val="single"/>
          </w:rPr>
          <w:t>http://www.microsoft.com/en-us/dynamics/dynamics-online-support.aspx</w:t>
        </w:r>
      </w:hyperlink>
      <w:r>
        <w:t xml:space="preserve">. </w:t>
      </w:r>
    </w:p>
    <w:p w14:paraId="2E1160B3"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0B4"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0B6" w14:textId="77777777" w:rsidR="007C66F8" w:rsidRDefault="007C66F8">
      <w:pPr>
        <w:pStyle w:val="ProductList-Body"/>
      </w:pPr>
    </w:p>
    <w:p w14:paraId="2E1160B7" w14:textId="77777777" w:rsidR="007C66F8" w:rsidRDefault="007D504A">
      <w:pPr>
        <w:pStyle w:val="ProductList-Offering2HeadingNoBorder"/>
        <w:outlineLvl w:val="2"/>
      </w:pPr>
      <w:bookmarkStart w:id="294" w:name="_Sec664"/>
      <w:r>
        <w:t>Parature, från Microsoft</w:t>
      </w:r>
      <w:bookmarkEnd w:id="294"/>
      <w:r>
        <w:fldChar w:fldCharType="begin"/>
      </w:r>
      <w:r>
        <w:instrText xml:space="preserve"> TC "</w:instrText>
      </w:r>
      <w:bookmarkStart w:id="295" w:name="_Toc454827343"/>
      <w:r>
        <w:instrText>Parature, från Microsoft</w:instrText>
      </w:r>
      <w:bookmarkEnd w:id="295"/>
      <w:r>
        <w:instrText>" \l 3</w:instrText>
      </w:r>
      <w:r>
        <w:fldChar w:fldCharType="end"/>
      </w:r>
    </w:p>
    <w:p w14:paraId="2E1160B8" w14:textId="77777777" w:rsidR="007C66F8" w:rsidRDefault="007D504A">
      <w:pPr>
        <w:pStyle w:val="ProductList-Offering1SubSection"/>
        <w:outlineLvl w:val="3"/>
      </w:pPr>
      <w:bookmarkStart w:id="296" w:name="_Sec718"/>
      <w:r>
        <w:t>1. Programtillgänglighet</w:t>
      </w:r>
      <w:bookmarkEnd w:id="296"/>
    </w:p>
    <w:tbl>
      <w:tblPr>
        <w:tblStyle w:val="PURTable"/>
        <w:tblW w:w="0" w:type="dxa"/>
        <w:tblLook w:val="04A0" w:firstRow="1" w:lastRow="0" w:firstColumn="1" w:lastColumn="0" w:noHBand="0" w:noVBand="1"/>
      </w:tblPr>
      <w:tblGrid>
        <w:gridCol w:w="4453"/>
        <w:gridCol w:w="811"/>
        <w:gridCol w:w="779"/>
        <w:gridCol w:w="794"/>
        <w:gridCol w:w="705"/>
        <w:gridCol w:w="828"/>
        <w:gridCol w:w="821"/>
        <w:gridCol w:w="799"/>
        <w:gridCol w:w="794"/>
      </w:tblGrid>
      <w:tr w:rsidR="007C66F8" w14:paraId="2E1160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0B9"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0BA"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BB"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BC"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0BD"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BE"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BF"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C0"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0C1"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0CC" w14:textId="77777777">
        <w:tc>
          <w:tcPr>
            <w:tcW w:w="5020" w:type="dxa"/>
            <w:tcBorders>
              <w:top w:val="single" w:sz="6" w:space="0" w:color="FFFFFF"/>
              <w:left w:val="none" w:sz="4" w:space="0" w:color="6E6E6E"/>
              <w:bottom w:val="dashed" w:sz="4" w:space="0" w:color="BFBFBF"/>
              <w:right w:val="none" w:sz="4" w:space="0" w:color="6E6E6E"/>
            </w:tcBorders>
          </w:tcPr>
          <w:p w14:paraId="2E1160C3" w14:textId="77777777" w:rsidR="007C66F8" w:rsidRDefault="007D504A">
            <w:pPr>
              <w:pStyle w:val="ProductList-TableBody"/>
            </w:pPr>
            <w:r>
              <w:t>Parature Enterprise</w:t>
            </w:r>
            <w:r>
              <w:fldChar w:fldCharType="begin"/>
            </w:r>
            <w:r>
              <w:instrText xml:space="preserve"> XE "Parature Enterprise"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60C4"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C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C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C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C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C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C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C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D6" w14:textId="77777777">
        <w:tc>
          <w:tcPr>
            <w:tcW w:w="5020" w:type="dxa"/>
            <w:tcBorders>
              <w:top w:val="dashed" w:sz="4" w:space="0" w:color="BFBFBF"/>
              <w:left w:val="none" w:sz="4" w:space="0" w:color="6E6E6E"/>
              <w:bottom w:val="dashed" w:sz="4" w:space="0" w:color="BFBFBF"/>
              <w:right w:val="none" w:sz="4" w:space="0" w:color="6E6E6E"/>
            </w:tcBorders>
          </w:tcPr>
          <w:p w14:paraId="2E1160CD" w14:textId="77777777" w:rsidR="007C66F8" w:rsidRDefault="007D504A">
            <w:pPr>
              <w:pStyle w:val="ProductList-TableBody"/>
            </w:pPr>
            <w:r>
              <w:t>Parature Additional Records</w:t>
            </w:r>
            <w:r>
              <w:fldChar w:fldCharType="begin"/>
            </w:r>
            <w:r>
              <w:instrText xml:space="preserve"> XE "Parature Additional Records"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60CE"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C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D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D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D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E0" w14:textId="77777777">
        <w:tc>
          <w:tcPr>
            <w:tcW w:w="5020" w:type="dxa"/>
            <w:tcBorders>
              <w:top w:val="dashed" w:sz="4" w:space="0" w:color="BFBFBF"/>
              <w:left w:val="none" w:sz="4" w:space="0" w:color="6E6E6E"/>
              <w:bottom w:val="dashed" w:sz="4" w:space="0" w:color="BFBFBF"/>
              <w:right w:val="none" w:sz="4" w:space="0" w:color="6E6E6E"/>
            </w:tcBorders>
          </w:tcPr>
          <w:p w14:paraId="2E1160D7" w14:textId="77777777" w:rsidR="007C66F8" w:rsidRDefault="007D504A">
            <w:pPr>
              <w:pStyle w:val="ProductList-TableBody"/>
            </w:pPr>
            <w:r>
              <w:t>Parature Additional Page Views</w:t>
            </w:r>
            <w:r>
              <w:fldChar w:fldCharType="begin"/>
            </w:r>
            <w:r>
              <w:instrText xml:space="preserve"> XE "Parature Additional Page Views"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60D8"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D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D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D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D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EA" w14:textId="77777777">
        <w:tc>
          <w:tcPr>
            <w:tcW w:w="5020" w:type="dxa"/>
            <w:tcBorders>
              <w:top w:val="dashed" w:sz="4" w:space="0" w:color="BFBFBF"/>
              <w:left w:val="none" w:sz="4" w:space="0" w:color="6E6E6E"/>
              <w:bottom w:val="dashed" w:sz="4" w:space="0" w:color="BFBFBF"/>
              <w:right w:val="none" w:sz="4" w:space="0" w:color="6E6E6E"/>
            </w:tcBorders>
          </w:tcPr>
          <w:p w14:paraId="2E1160E1" w14:textId="77777777" w:rsidR="007C66F8" w:rsidRDefault="007D504A">
            <w:pPr>
              <w:pStyle w:val="ProductList-TableBody"/>
            </w:pPr>
            <w:r>
              <w:t>Parature Additional Departments</w:t>
            </w:r>
            <w:r>
              <w:fldChar w:fldCharType="begin"/>
            </w:r>
            <w:r>
              <w:instrText xml:space="preserve"> XE "Parature Additional Departments"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60E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E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E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E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E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E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E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E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F4" w14:textId="77777777">
        <w:tc>
          <w:tcPr>
            <w:tcW w:w="5020" w:type="dxa"/>
            <w:tcBorders>
              <w:top w:val="dashed" w:sz="4" w:space="0" w:color="BFBFBF"/>
              <w:left w:val="none" w:sz="4" w:space="0" w:color="6E6E6E"/>
              <w:bottom w:val="dashed" w:sz="4" w:space="0" w:color="BFBFBF"/>
              <w:right w:val="none" w:sz="4" w:space="0" w:color="6E6E6E"/>
            </w:tcBorders>
          </w:tcPr>
          <w:p w14:paraId="2E1160EB" w14:textId="77777777" w:rsidR="007C66F8" w:rsidRDefault="007D504A">
            <w:pPr>
              <w:pStyle w:val="ProductList-TableBody"/>
            </w:pPr>
            <w:r>
              <w:t>Parature Additional File Storage</w:t>
            </w:r>
            <w:r>
              <w:fldChar w:fldCharType="begin"/>
            </w:r>
            <w:r>
              <w:instrText xml:space="preserve"> XE "Parature Additional File Storage" </w:instrText>
            </w:r>
            <w:r>
              <w:fldChar w:fldCharType="end"/>
            </w:r>
            <w:r>
              <w:t xml:space="preserve"> (Tilläggs-SL)</w:t>
            </w:r>
          </w:p>
        </w:tc>
        <w:tc>
          <w:tcPr>
            <w:tcW w:w="860" w:type="dxa"/>
            <w:tcBorders>
              <w:top w:val="dashed" w:sz="4" w:space="0" w:color="BFBFBF"/>
              <w:left w:val="none" w:sz="4" w:space="0" w:color="6E6E6E"/>
              <w:bottom w:val="dashed" w:sz="4" w:space="0" w:color="BFBFBF"/>
              <w:right w:val="single" w:sz="6" w:space="0" w:color="FFFFFF"/>
            </w:tcBorders>
          </w:tcPr>
          <w:p w14:paraId="2E1160E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E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E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E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F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F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F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F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0FE" w14:textId="77777777">
        <w:tc>
          <w:tcPr>
            <w:tcW w:w="5020" w:type="dxa"/>
            <w:tcBorders>
              <w:top w:val="dashed" w:sz="4" w:space="0" w:color="BFBFBF"/>
              <w:left w:val="none" w:sz="4" w:space="0" w:color="6E6E6E"/>
              <w:bottom w:val="dashed" w:sz="4" w:space="0" w:color="BFBFBF"/>
              <w:right w:val="none" w:sz="4" w:space="0" w:color="6E6E6E"/>
            </w:tcBorders>
          </w:tcPr>
          <w:p w14:paraId="2E1160F5" w14:textId="77777777" w:rsidR="007C66F8" w:rsidRDefault="007D504A">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0F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F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F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0F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F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F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0F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0F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108" w14:textId="77777777">
        <w:tc>
          <w:tcPr>
            <w:tcW w:w="5020" w:type="dxa"/>
            <w:tcBorders>
              <w:top w:val="dashed" w:sz="4" w:space="0" w:color="BFBFBF"/>
              <w:left w:val="none" w:sz="4" w:space="0" w:color="6E6E6E"/>
              <w:bottom w:val="none" w:sz="4" w:space="0" w:color="BFBFBF"/>
              <w:right w:val="none" w:sz="4" w:space="0" w:color="6E6E6E"/>
            </w:tcBorders>
          </w:tcPr>
          <w:p w14:paraId="2E1160FF" w14:textId="77777777" w:rsidR="007C66F8" w:rsidRDefault="007D504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610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0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0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10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0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0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0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0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109" w14:textId="77777777" w:rsidR="007C66F8" w:rsidRDefault="007D504A">
      <w:pPr>
        <w:pStyle w:val="ProductList-Offering1SubSection"/>
        <w:outlineLvl w:val="3"/>
      </w:pPr>
      <w:bookmarkStart w:id="297" w:name="_Sec773"/>
      <w:r>
        <w:t>2. Produktvillkor</w:t>
      </w:r>
      <w:bookmarkEnd w:id="297"/>
    </w:p>
    <w:tbl>
      <w:tblPr>
        <w:tblStyle w:val="PURTable"/>
        <w:tblW w:w="0" w:type="dxa"/>
        <w:tblLook w:val="04A0" w:firstRow="1" w:lastRow="0" w:firstColumn="1" w:lastColumn="0" w:noHBand="0" w:noVBand="1"/>
      </w:tblPr>
      <w:tblGrid>
        <w:gridCol w:w="3673"/>
        <w:gridCol w:w="3579"/>
        <w:gridCol w:w="3538"/>
      </w:tblGrid>
      <w:tr w:rsidR="007C66F8" w14:paraId="2E116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10A"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10B"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10C" w14:textId="77777777" w:rsidR="007C66F8" w:rsidRDefault="007D504A">
            <w:pPr>
              <w:pStyle w:val="ProductList-TableBody"/>
            </w:pPr>
            <w:r>
              <w:rPr>
                <w:color w:val="404040"/>
              </w:rPr>
              <w:t>Förlängd Giltighetstid Möjlig: Ej tillämpligt</w:t>
            </w:r>
          </w:p>
        </w:tc>
      </w:tr>
      <w:tr w:rsidR="007C66F8" w14:paraId="2E11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0E"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0F"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10" w14:textId="77777777" w:rsidR="007C66F8" w:rsidRDefault="007D504A">
            <w:pPr>
              <w:pStyle w:val="ProductList-TableBody"/>
            </w:pPr>
            <w:r>
              <w:rPr>
                <w:color w:val="404040"/>
              </w:rPr>
              <w:t>Kampanjer: Ej tillämpligt</w:t>
            </w:r>
          </w:p>
        </w:tc>
      </w:tr>
      <w:tr w:rsidR="007C66F8" w14:paraId="2E116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12"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113"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14" w14:textId="77777777" w:rsidR="007C66F8" w:rsidRDefault="007D504A">
            <w:pPr>
              <w:pStyle w:val="ProductList-TableBody"/>
            </w:pPr>
            <w:r>
              <w:rPr>
                <w:color w:val="404040"/>
              </w:rPr>
              <w:t>Minskning Möjlig (SCE): Ej tillämpligt</w:t>
            </w:r>
          </w:p>
        </w:tc>
      </w:tr>
      <w:tr w:rsidR="007C66F8" w14:paraId="2E11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16"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17"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18" w14:textId="77777777" w:rsidR="007C66F8" w:rsidRDefault="007C66F8">
            <w:pPr>
              <w:pStyle w:val="ProductList-TableBody"/>
            </w:pPr>
          </w:p>
        </w:tc>
      </w:tr>
    </w:tbl>
    <w:p w14:paraId="2E11611A" w14:textId="77777777" w:rsidR="007C66F8" w:rsidRDefault="007C66F8">
      <w:pPr>
        <w:pStyle w:val="ProductList-Body"/>
      </w:pPr>
    </w:p>
    <w:p w14:paraId="2E11611B" w14:textId="77777777" w:rsidR="007C66F8" w:rsidRDefault="007D504A">
      <w:pPr>
        <w:pStyle w:val="ProductList-ClauseHeading"/>
        <w:outlineLvl w:val="4"/>
      </w:pPr>
      <w:r>
        <w:t>2.1 Supporterbjudanden för Parature</w:t>
      </w:r>
    </w:p>
    <w:p w14:paraId="2E11611C" w14:textId="77777777" w:rsidR="007C66F8" w:rsidRDefault="007D504A">
      <w:pPr>
        <w:pStyle w:val="ProductList-Body"/>
      </w:pPr>
      <w:r>
        <w:t xml:space="preserve">Information om supporterbjudanden för Parature finns på </w:t>
      </w:r>
      <w:hyperlink r:id="rId108">
        <w:r>
          <w:rPr>
            <w:color w:val="00467F"/>
            <w:u w:val="single"/>
          </w:rPr>
          <w:t>http://www.microsoft.com/en-us/dynamics/dynamics-online-support.aspx</w:t>
        </w:r>
      </w:hyperlink>
      <w:r>
        <w:t xml:space="preserve">. </w:t>
      </w:r>
    </w:p>
    <w:p w14:paraId="2E11611D"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11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120" w14:textId="77777777" w:rsidR="007C66F8" w:rsidRDefault="007C66F8">
      <w:pPr>
        <w:pStyle w:val="ProductList-Body"/>
      </w:pPr>
    </w:p>
    <w:p w14:paraId="2E116121" w14:textId="77777777" w:rsidR="007C66F8" w:rsidRDefault="007D504A">
      <w:pPr>
        <w:pStyle w:val="ProductList-OfferingGroupHeading"/>
        <w:outlineLvl w:val="1"/>
      </w:pPr>
      <w:bookmarkStart w:id="298" w:name="_Sec632"/>
      <w:r>
        <w:t>Office 365-tjänster</w:t>
      </w:r>
      <w:bookmarkEnd w:id="298"/>
      <w:r>
        <w:fldChar w:fldCharType="begin"/>
      </w:r>
      <w:r>
        <w:instrText xml:space="preserve"> TC "</w:instrText>
      </w:r>
      <w:bookmarkStart w:id="299" w:name="_Toc454827344"/>
      <w:r>
        <w:instrText>Office 365-tjänster</w:instrText>
      </w:r>
      <w:bookmarkEnd w:id="299"/>
      <w:r>
        <w:instrText>" \l 2</w:instrText>
      </w:r>
      <w:r>
        <w:fldChar w:fldCharType="end"/>
      </w:r>
    </w:p>
    <w:p w14:paraId="2E116122" w14:textId="77777777" w:rsidR="007C66F8" w:rsidRDefault="007D504A">
      <w:pPr>
        <w:pStyle w:val="ProductList-Offering2HeadingNoBorder"/>
        <w:outlineLvl w:val="2"/>
      </w:pPr>
      <w:bookmarkStart w:id="300" w:name="_Sec633"/>
      <w:r>
        <w:t>Office 365-applikationer</w:t>
      </w:r>
      <w:bookmarkEnd w:id="300"/>
      <w:r>
        <w:fldChar w:fldCharType="begin"/>
      </w:r>
      <w:r>
        <w:instrText xml:space="preserve"> TC "</w:instrText>
      </w:r>
      <w:bookmarkStart w:id="301" w:name="_Toc454827345"/>
      <w:r>
        <w:instrText>Office 365-applikationer</w:instrText>
      </w:r>
      <w:bookmarkEnd w:id="301"/>
      <w:r>
        <w:instrText>" \l 3</w:instrText>
      </w:r>
      <w:r>
        <w:fldChar w:fldCharType="end"/>
      </w:r>
    </w:p>
    <w:p w14:paraId="2E116123" w14:textId="77777777" w:rsidR="007C66F8" w:rsidRDefault="007D504A">
      <w:pPr>
        <w:pStyle w:val="ProductList-Offering1SubSection"/>
        <w:outlineLvl w:val="3"/>
      </w:pPr>
      <w:bookmarkStart w:id="302" w:name="_Sec719"/>
      <w:r>
        <w:t>1. Programtillgänglighet</w:t>
      </w:r>
      <w:bookmarkEnd w:id="302"/>
    </w:p>
    <w:tbl>
      <w:tblPr>
        <w:tblStyle w:val="PURTable"/>
        <w:tblW w:w="0" w:type="dxa"/>
        <w:tblLook w:val="04A0" w:firstRow="1" w:lastRow="0" w:firstColumn="1" w:lastColumn="0" w:noHBand="0" w:noVBand="1"/>
      </w:tblPr>
      <w:tblGrid>
        <w:gridCol w:w="4445"/>
        <w:gridCol w:w="810"/>
        <w:gridCol w:w="779"/>
        <w:gridCol w:w="794"/>
        <w:gridCol w:w="705"/>
        <w:gridCol w:w="827"/>
        <w:gridCol w:w="820"/>
        <w:gridCol w:w="798"/>
        <w:gridCol w:w="806"/>
      </w:tblGrid>
      <w:tr w:rsidR="007C66F8" w14:paraId="2E1161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124"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125"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26"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27"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128"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29"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2A"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2B"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2C"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137" w14:textId="77777777">
        <w:tc>
          <w:tcPr>
            <w:tcW w:w="5020" w:type="dxa"/>
            <w:tcBorders>
              <w:top w:val="single" w:sz="6" w:space="0" w:color="FFFFFF"/>
              <w:left w:val="none" w:sz="4" w:space="0" w:color="6E6E6E"/>
              <w:bottom w:val="dashed" w:sz="4" w:space="0" w:color="BFBFBF"/>
              <w:right w:val="none" w:sz="4" w:space="0" w:color="6E6E6E"/>
            </w:tcBorders>
          </w:tcPr>
          <w:p w14:paraId="2E11612E" w14:textId="77777777" w:rsidR="007C66F8" w:rsidRDefault="007D504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612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0"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3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3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3"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3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36" w14:textId="77777777" w:rsidR="007C66F8" w:rsidRDefault="007C66F8">
            <w:pPr>
              <w:pStyle w:val="ProductList-TableBody"/>
              <w:jc w:val="center"/>
            </w:pPr>
          </w:p>
        </w:tc>
      </w:tr>
      <w:tr w:rsidR="007C66F8" w14:paraId="2E116141" w14:textId="77777777">
        <w:tc>
          <w:tcPr>
            <w:tcW w:w="5020" w:type="dxa"/>
            <w:tcBorders>
              <w:top w:val="dashed" w:sz="4" w:space="0" w:color="BFBFBF"/>
              <w:left w:val="none" w:sz="4" w:space="0" w:color="6E6E6E"/>
              <w:bottom w:val="dashed" w:sz="4" w:space="0" w:color="BFBFBF"/>
              <w:right w:val="none" w:sz="4" w:space="0" w:color="6E6E6E"/>
            </w:tcBorders>
          </w:tcPr>
          <w:p w14:paraId="2E116138" w14:textId="77777777" w:rsidR="007C66F8" w:rsidRDefault="007D504A">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6139" w14:textId="77777777" w:rsidR="007C66F8" w:rsidRDefault="007D504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A"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3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13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E"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3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40"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14B" w14:textId="77777777">
        <w:tc>
          <w:tcPr>
            <w:tcW w:w="5020" w:type="dxa"/>
            <w:tcBorders>
              <w:top w:val="dashed" w:sz="4" w:space="0" w:color="BFBFBF"/>
              <w:left w:val="none" w:sz="4" w:space="0" w:color="6E6E6E"/>
              <w:bottom w:val="dashed" w:sz="4" w:space="0" w:color="BFBFBF"/>
              <w:right w:val="none" w:sz="4" w:space="0" w:color="6E6E6E"/>
            </w:tcBorders>
          </w:tcPr>
          <w:p w14:paraId="2E116142" w14:textId="77777777" w:rsidR="007C66F8" w:rsidRDefault="007D504A">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14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4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48" w14:textId="77777777" w:rsidR="007C66F8" w:rsidRDefault="007D504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A" w14:textId="77777777" w:rsidR="007C66F8" w:rsidRDefault="007C66F8">
            <w:pPr>
              <w:pStyle w:val="ProductList-TableBody"/>
              <w:jc w:val="center"/>
            </w:pPr>
          </w:p>
        </w:tc>
      </w:tr>
      <w:tr w:rsidR="007C66F8" w14:paraId="2E116155" w14:textId="77777777">
        <w:tc>
          <w:tcPr>
            <w:tcW w:w="5020" w:type="dxa"/>
            <w:tcBorders>
              <w:top w:val="dashed" w:sz="4" w:space="0" w:color="BFBFBF"/>
              <w:left w:val="none" w:sz="4" w:space="0" w:color="6E6E6E"/>
              <w:bottom w:val="dashed" w:sz="4" w:space="0" w:color="BFBFBF"/>
              <w:right w:val="none" w:sz="4" w:space="0" w:color="6E6E6E"/>
            </w:tcBorders>
          </w:tcPr>
          <w:p w14:paraId="2E11614C" w14:textId="77777777" w:rsidR="007C66F8" w:rsidRDefault="007D504A">
            <w:pPr>
              <w:pStyle w:val="ProductList-TableBody"/>
            </w:pPr>
            <w:r>
              <w:t>Project Online with Project Pro för Office 365</w:t>
            </w:r>
            <w:r>
              <w:fldChar w:fldCharType="begin"/>
            </w:r>
            <w:r>
              <w:instrText xml:space="preserve"> XE "Project Online with Project Pro för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14D"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4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15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5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4" w14:textId="77777777" w:rsidR="007C66F8" w:rsidRDefault="007C66F8">
            <w:pPr>
              <w:pStyle w:val="ProductList-TableBody"/>
              <w:jc w:val="center"/>
            </w:pPr>
          </w:p>
        </w:tc>
      </w:tr>
      <w:tr w:rsidR="007C66F8" w14:paraId="2E11615F" w14:textId="77777777">
        <w:tc>
          <w:tcPr>
            <w:tcW w:w="5020" w:type="dxa"/>
            <w:tcBorders>
              <w:top w:val="dashed" w:sz="4" w:space="0" w:color="BFBFBF"/>
              <w:left w:val="none" w:sz="4" w:space="0" w:color="6E6E6E"/>
              <w:bottom w:val="dashed" w:sz="4" w:space="0" w:color="BFBFBF"/>
              <w:right w:val="none" w:sz="4" w:space="0" w:color="6E6E6E"/>
            </w:tcBorders>
          </w:tcPr>
          <w:p w14:paraId="2E116156" w14:textId="77777777" w:rsidR="007C66F8" w:rsidRDefault="007D504A">
            <w:pPr>
              <w:pStyle w:val="ProductList-TableBody"/>
            </w:pPr>
            <w:r>
              <w:t>Project Online with Project Pro för Office 365 Från SA</w:t>
            </w:r>
            <w:r>
              <w:fldChar w:fldCharType="begin"/>
            </w:r>
            <w:r>
              <w:instrText xml:space="preserve"> XE "Project Online with Project Pro för Office 365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15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5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5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5E" w14:textId="77777777" w:rsidR="007C66F8" w:rsidRDefault="007C66F8">
            <w:pPr>
              <w:pStyle w:val="ProductList-TableBody"/>
              <w:jc w:val="center"/>
            </w:pPr>
          </w:p>
        </w:tc>
      </w:tr>
      <w:tr w:rsidR="007C66F8" w14:paraId="2E116169" w14:textId="77777777">
        <w:tc>
          <w:tcPr>
            <w:tcW w:w="5020" w:type="dxa"/>
            <w:tcBorders>
              <w:top w:val="dashed" w:sz="4" w:space="0" w:color="BFBFBF"/>
              <w:left w:val="none" w:sz="4" w:space="0" w:color="6E6E6E"/>
              <w:bottom w:val="dashed" w:sz="4" w:space="0" w:color="BFBFBF"/>
              <w:right w:val="none" w:sz="4" w:space="0" w:color="6E6E6E"/>
            </w:tcBorders>
          </w:tcPr>
          <w:p w14:paraId="2E116160" w14:textId="77777777" w:rsidR="007C66F8" w:rsidRDefault="007D504A">
            <w:pPr>
              <w:pStyle w:val="ProductList-TableBody"/>
            </w:pPr>
            <w:r>
              <w:rPr>
                <w:color w:val="000000"/>
              </w:rPr>
              <w:t>Project Pro för Office 365</w:t>
            </w:r>
            <w:r>
              <w:fldChar w:fldCharType="begin"/>
            </w:r>
            <w:r>
              <w:instrText xml:space="preserve"> XE "Project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161"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62"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6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16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6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6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6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173" w14:textId="77777777">
        <w:tc>
          <w:tcPr>
            <w:tcW w:w="5020" w:type="dxa"/>
            <w:tcBorders>
              <w:top w:val="dashed" w:sz="4" w:space="0" w:color="BFBFBF"/>
              <w:left w:val="none" w:sz="4" w:space="0" w:color="6E6E6E"/>
              <w:bottom w:val="dashed" w:sz="4" w:space="0" w:color="BFBFBF"/>
              <w:right w:val="none" w:sz="4" w:space="0" w:color="6E6E6E"/>
            </w:tcBorders>
          </w:tcPr>
          <w:p w14:paraId="2E11616A" w14:textId="77777777" w:rsidR="007C66F8" w:rsidRDefault="007D504A">
            <w:pPr>
              <w:pStyle w:val="ProductList-TableBody"/>
            </w:pPr>
            <w:r>
              <w:rPr>
                <w:color w:val="000000"/>
              </w:rPr>
              <w:t>Project Pro för Office 365 Från SA</w:t>
            </w:r>
            <w:r>
              <w:fldChar w:fldCharType="begin"/>
            </w:r>
            <w:r>
              <w:instrText xml:space="preserve"> XE "Project Pro för Office 365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16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6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6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6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6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7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7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72" w14:textId="77777777" w:rsidR="007C66F8" w:rsidRDefault="007C66F8">
            <w:pPr>
              <w:pStyle w:val="ProductList-TableBody"/>
              <w:jc w:val="center"/>
            </w:pPr>
          </w:p>
        </w:tc>
      </w:tr>
      <w:tr w:rsidR="007C66F8" w14:paraId="2E11617D" w14:textId="77777777">
        <w:tc>
          <w:tcPr>
            <w:tcW w:w="5020" w:type="dxa"/>
            <w:tcBorders>
              <w:top w:val="dashed" w:sz="4" w:space="0" w:color="BFBFBF"/>
              <w:left w:val="none" w:sz="4" w:space="0" w:color="6E6E6E"/>
              <w:bottom w:val="dashed" w:sz="4" w:space="0" w:color="BFBFBF"/>
              <w:right w:val="none" w:sz="4" w:space="0" w:color="6E6E6E"/>
            </w:tcBorders>
          </w:tcPr>
          <w:p w14:paraId="2E116174" w14:textId="77777777" w:rsidR="007C66F8" w:rsidRDefault="007D504A">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175"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76"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7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17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79"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7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7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7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187" w14:textId="77777777">
        <w:tc>
          <w:tcPr>
            <w:tcW w:w="5020" w:type="dxa"/>
            <w:tcBorders>
              <w:top w:val="dashed" w:sz="4" w:space="0" w:color="BFBFBF"/>
              <w:left w:val="none" w:sz="4" w:space="0" w:color="6E6E6E"/>
              <w:bottom w:val="none" w:sz="4" w:space="0" w:color="BFBFBF"/>
              <w:right w:val="none" w:sz="4" w:space="0" w:color="6E6E6E"/>
            </w:tcBorders>
          </w:tcPr>
          <w:p w14:paraId="2E11617E" w14:textId="77777777" w:rsidR="007C66F8" w:rsidRDefault="007D504A">
            <w:pPr>
              <w:pStyle w:val="ProductList-TableBody"/>
            </w:pPr>
            <w:r>
              <w:rPr>
                <w:color w:val="000000"/>
              </w:rPr>
              <w:t>Visio Pro för Office 365 Från SA</w:t>
            </w:r>
            <w:r>
              <w:fldChar w:fldCharType="begin"/>
            </w:r>
            <w:r>
              <w:instrText xml:space="preserve"> XE "Visio Pro för Office 365 Från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617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8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8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8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8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8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8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86" w14:textId="77777777" w:rsidR="007C66F8" w:rsidRDefault="007C66F8">
            <w:pPr>
              <w:pStyle w:val="ProductList-TableBody"/>
              <w:jc w:val="center"/>
            </w:pPr>
          </w:p>
        </w:tc>
      </w:tr>
    </w:tbl>
    <w:p w14:paraId="2E116188" w14:textId="77777777" w:rsidR="007C66F8" w:rsidRDefault="007D504A">
      <w:pPr>
        <w:pStyle w:val="ProductList-Offering1SubSection"/>
        <w:outlineLvl w:val="3"/>
      </w:pPr>
      <w:bookmarkStart w:id="303" w:name="_Sec774"/>
      <w:r>
        <w:t>2. Produktvillkor</w:t>
      </w:r>
      <w:bookmarkEnd w:id="303"/>
    </w:p>
    <w:tbl>
      <w:tblPr>
        <w:tblStyle w:val="PURTable"/>
        <w:tblW w:w="0" w:type="dxa"/>
        <w:tblLook w:val="04A0" w:firstRow="1" w:lastRow="0" w:firstColumn="1" w:lastColumn="0" w:noHBand="0" w:noVBand="1"/>
      </w:tblPr>
      <w:tblGrid>
        <w:gridCol w:w="3654"/>
        <w:gridCol w:w="3624"/>
        <w:gridCol w:w="3512"/>
      </w:tblGrid>
      <w:tr w:rsidR="007C66F8" w14:paraId="2E116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189"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18A"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618B"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Project Pro för Office 365 och Visio Pro för Office 365</w:t>
            </w:r>
          </w:p>
        </w:tc>
      </w:tr>
      <w:tr w:rsidR="007C66F8" w14:paraId="2E116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8D"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618E" w14:textId="77777777" w:rsidR="007C66F8" w:rsidRDefault="007D504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8F" w14:textId="77777777" w:rsidR="007C66F8" w:rsidRDefault="007D504A">
            <w:pPr>
              <w:pStyle w:val="ProductList-TableBody"/>
            </w:pPr>
            <w:r>
              <w:rPr>
                <w:color w:val="404040"/>
              </w:rPr>
              <w:t>Kampanjer: Ej tillämpligt</w:t>
            </w:r>
          </w:p>
        </w:tc>
      </w:tr>
      <w:tr w:rsidR="007C66F8" w14:paraId="2E116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91"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192"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93" w14:textId="77777777" w:rsidR="007C66F8" w:rsidRDefault="007D504A">
            <w:pPr>
              <w:pStyle w:val="ProductList-TableBody"/>
            </w:pPr>
            <w:r>
              <w:rPr>
                <w:color w:val="404040"/>
              </w:rPr>
              <w:t>Minskning Möjlig (SCE): Ej tillämpligt</w:t>
            </w:r>
          </w:p>
        </w:tc>
      </w:tr>
      <w:tr w:rsidR="007C66F8" w14:paraId="2E116198" w14:textId="77777777">
        <w:tc>
          <w:tcPr>
            <w:tcW w:w="4040" w:type="dxa"/>
            <w:tcBorders>
              <w:top w:val="single" w:sz="4" w:space="0" w:color="000000"/>
              <w:left w:val="single" w:sz="4" w:space="0" w:color="000000"/>
              <w:bottom w:val="single" w:sz="4" w:space="0" w:color="000000"/>
              <w:right w:val="single" w:sz="4" w:space="0" w:color="000000"/>
            </w:tcBorders>
          </w:tcPr>
          <w:p w14:paraId="2E116195"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116196"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197" w14:textId="77777777" w:rsidR="007C66F8" w:rsidRDefault="007C66F8">
            <w:pPr>
              <w:pStyle w:val="ProductList-TableBody"/>
            </w:pPr>
          </w:p>
        </w:tc>
      </w:tr>
    </w:tbl>
    <w:p w14:paraId="2E116199" w14:textId="77777777" w:rsidR="007C66F8" w:rsidRDefault="007C66F8">
      <w:pPr>
        <w:pStyle w:val="ProductList-Body"/>
      </w:pPr>
    </w:p>
    <w:p w14:paraId="2E11619A" w14:textId="77777777" w:rsidR="007C66F8" w:rsidRDefault="007D504A">
      <w:pPr>
        <w:pStyle w:val="ProductList-ClauseHeading"/>
        <w:outlineLvl w:val="4"/>
      </w:pPr>
      <w:r>
        <w:t>2.1 Berättigande för Köp för Office 365-applikationer Från SA-användarabonnemang</w:t>
      </w:r>
    </w:p>
    <w:p w14:paraId="2E11619B" w14:textId="77777777" w:rsidR="007C66F8" w:rsidRDefault="007D504A">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7C66F8" w14:paraId="2E1161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19C" w14:textId="77777777" w:rsidR="007C66F8" w:rsidRDefault="007D504A">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19D" w14:textId="77777777" w:rsidR="007C66F8" w:rsidRDefault="007D504A">
            <w:pPr>
              <w:pStyle w:val="ProductList-TableBody"/>
            </w:pPr>
            <w:r>
              <w:rPr>
                <w:color w:val="FFFFFF"/>
              </w:rPr>
              <w:t>Motsvarande från SA-användarabonnemang</w:t>
            </w:r>
          </w:p>
        </w:tc>
      </w:tr>
      <w:tr w:rsidR="007C66F8" w14:paraId="2E1161A1" w14:textId="77777777">
        <w:tc>
          <w:tcPr>
            <w:tcW w:w="6120" w:type="dxa"/>
            <w:tcBorders>
              <w:top w:val="single" w:sz="4" w:space="0" w:color="000000"/>
              <w:left w:val="single" w:sz="4" w:space="0" w:color="000000"/>
              <w:bottom w:val="single" w:sz="4" w:space="0" w:color="000000"/>
              <w:right w:val="single" w:sz="4" w:space="0" w:color="000000"/>
            </w:tcBorders>
          </w:tcPr>
          <w:p w14:paraId="2E11619F" w14:textId="77777777" w:rsidR="007C66F8" w:rsidRDefault="007D504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1A0" w14:textId="77777777" w:rsidR="007C66F8" w:rsidRDefault="007D504A">
            <w:pPr>
              <w:pStyle w:val="ProductList-TableBody"/>
            </w:pPr>
            <w:r>
              <w:t>Office 365 ProPlus Från SA</w:t>
            </w:r>
          </w:p>
        </w:tc>
      </w:tr>
      <w:tr w:rsidR="007C66F8" w14:paraId="2E1161A4" w14:textId="77777777">
        <w:tc>
          <w:tcPr>
            <w:tcW w:w="6120" w:type="dxa"/>
            <w:tcBorders>
              <w:top w:val="single" w:sz="4" w:space="0" w:color="000000"/>
              <w:left w:val="single" w:sz="4" w:space="0" w:color="000000"/>
              <w:bottom w:val="single" w:sz="4" w:space="0" w:color="000000"/>
              <w:right w:val="single" w:sz="4" w:space="0" w:color="000000"/>
            </w:tcBorders>
          </w:tcPr>
          <w:p w14:paraId="2E1161A2" w14:textId="77777777" w:rsidR="007C66F8" w:rsidRDefault="007D504A">
            <w:pPr>
              <w:pStyle w:val="ProductList-TableBody"/>
            </w:pPr>
            <w:r>
              <w:lastRenderedPageBreak/>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1A3" w14:textId="77777777" w:rsidR="007C66F8" w:rsidRDefault="007D504A">
            <w:pPr>
              <w:pStyle w:val="ProductList-TableBody"/>
            </w:pPr>
            <w:r>
              <w:t>Project Pro för Office 365</w:t>
            </w:r>
          </w:p>
        </w:tc>
      </w:tr>
      <w:tr w:rsidR="007C66F8" w14:paraId="2E1161A7" w14:textId="77777777">
        <w:tc>
          <w:tcPr>
            <w:tcW w:w="6120" w:type="dxa"/>
            <w:tcBorders>
              <w:top w:val="single" w:sz="4" w:space="0" w:color="000000"/>
              <w:left w:val="single" w:sz="4" w:space="0" w:color="000000"/>
              <w:bottom w:val="single" w:sz="4" w:space="0" w:color="000000"/>
              <w:right w:val="single" w:sz="4" w:space="0" w:color="000000"/>
            </w:tcBorders>
          </w:tcPr>
          <w:p w14:paraId="2E1161A5" w14:textId="77777777" w:rsidR="007C66F8" w:rsidRDefault="007D504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1A6" w14:textId="77777777" w:rsidR="007C66F8" w:rsidRDefault="007D504A">
            <w:pPr>
              <w:pStyle w:val="ProductList-TableBody"/>
            </w:pPr>
            <w:r>
              <w:t>Visio Pro för Office 365</w:t>
            </w:r>
          </w:p>
        </w:tc>
      </w:tr>
    </w:tbl>
    <w:p w14:paraId="2E1161A8" w14:textId="77777777" w:rsidR="007C66F8" w:rsidRDefault="007C66F8">
      <w:pPr>
        <w:pStyle w:val="ProductList-Body"/>
      </w:pPr>
    </w:p>
    <w:p w14:paraId="2E1161A9" w14:textId="77777777" w:rsidR="007C66F8" w:rsidRDefault="007D504A">
      <w:pPr>
        <w:pStyle w:val="ProductList-ClauseHeading"/>
        <w:outlineLvl w:val="4"/>
      </w:pPr>
      <w:r>
        <w:t>2.2 Mediebehörighet för Office 365 Pro Plus med Windows To Go-rättigheter</w:t>
      </w:r>
    </w:p>
    <w:p w14:paraId="2E1161AA" w14:textId="77777777" w:rsidR="007C66F8" w:rsidRDefault="007D504A">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14:paraId="2E1161AB" w14:textId="77777777" w:rsidR="007C66F8" w:rsidRDefault="007C66F8">
      <w:pPr>
        <w:pStyle w:val="ProductList-Body"/>
      </w:pPr>
    </w:p>
    <w:p w14:paraId="2E1161AC" w14:textId="77777777" w:rsidR="007C66F8" w:rsidRDefault="007D504A">
      <w:pPr>
        <w:pStyle w:val="ProductList-ClauseHeading"/>
        <w:outlineLvl w:val="4"/>
      </w:pPr>
      <w:r>
        <w:t>2.3 Campus- och School-avtal, Enrollment for Education Solutions och Open Value Subscriptions – Education Solutions</w:t>
      </w:r>
    </w:p>
    <w:p w14:paraId="2E1161AD" w14:textId="77777777" w:rsidR="007C66F8" w:rsidRDefault="007D504A">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14:paraId="2E1161AE" w14:textId="77777777" w:rsidR="007C66F8" w:rsidRDefault="007C66F8">
      <w:pPr>
        <w:pStyle w:val="ProductList-Body"/>
      </w:pPr>
    </w:p>
    <w:p w14:paraId="2E1161AF" w14:textId="77777777" w:rsidR="007C66F8" w:rsidRDefault="007D504A">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14:paraId="2E1161B0" w14:textId="77777777" w:rsidR="007C66F8" w:rsidRDefault="007C66F8">
      <w:pPr>
        <w:pStyle w:val="ProductList-Body"/>
      </w:pPr>
    </w:p>
    <w:p w14:paraId="2E1161B1" w14:textId="77777777" w:rsidR="007C66F8" w:rsidRDefault="007D504A">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14:paraId="2E1161B2" w14:textId="77777777" w:rsidR="007C66F8" w:rsidRDefault="007C66F8">
      <w:pPr>
        <w:pStyle w:val="ProductList-Body"/>
      </w:pPr>
    </w:p>
    <w:p w14:paraId="2E1161B3" w14:textId="77777777" w:rsidR="007C66F8" w:rsidRDefault="007D504A">
      <w:pPr>
        <w:pStyle w:val="ProductList-ClauseHeading"/>
        <w:outlineLvl w:val="4"/>
      </w:pPr>
      <w:r>
        <w:t>2.4 Office Multi Language Pack</w:t>
      </w:r>
    </w:p>
    <w:p w14:paraId="2E1161B4" w14:textId="77777777" w:rsidR="007C66F8" w:rsidRDefault="007D504A">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14:paraId="2E1161B5" w14:textId="77777777" w:rsidR="007C66F8" w:rsidRDefault="007C66F8">
      <w:pPr>
        <w:pStyle w:val="ProductList-Body"/>
      </w:pPr>
    </w:p>
    <w:p w14:paraId="2E1161B6" w14:textId="77777777" w:rsidR="007C66F8" w:rsidRDefault="007D504A">
      <w:pPr>
        <w:pStyle w:val="ProductList-ClauseHeading"/>
        <w:outlineLvl w:val="4"/>
      </w:pPr>
      <w:r>
        <w:t>2.5 E-Learning</w:t>
      </w:r>
    </w:p>
    <w:p w14:paraId="2E1161B7" w14:textId="77777777" w:rsidR="007C66F8" w:rsidRDefault="007D504A">
      <w:pPr>
        <w:pStyle w:val="ProductList-Body"/>
      </w:pPr>
      <w:r>
        <w:t xml:space="preserve">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användningsvillkoren för E-Learning-webbplatsen. </w:t>
      </w:r>
    </w:p>
    <w:p w14:paraId="2E1161B8" w14:textId="77777777" w:rsidR="007C66F8" w:rsidRDefault="007C66F8">
      <w:pPr>
        <w:pStyle w:val="ProductList-Body"/>
      </w:pPr>
    </w:p>
    <w:p w14:paraId="2E1161B9" w14:textId="77777777" w:rsidR="007C66F8" w:rsidRDefault="007D504A">
      <w:pPr>
        <w:pStyle w:val="ProductList-ClauseHeading"/>
        <w:outlineLvl w:val="4"/>
      </w:pPr>
      <w:r>
        <w:t>2.6 Office Online</w:t>
      </w:r>
    </w:p>
    <w:p w14:paraId="2E1161BA" w14:textId="77777777" w:rsidR="007C66F8" w:rsidRDefault="007D504A">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14:paraId="2E1161BB" w14:textId="77777777" w:rsidR="007C66F8" w:rsidRDefault="007C66F8">
      <w:pPr>
        <w:pStyle w:val="ProductList-Body"/>
      </w:pPr>
    </w:p>
    <w:p w14:paraId="2E1161BC" w14:textId="77777777" w:rsidR="007C66F8" w:rsidRDefault="007D504A">
      <w:pPr>
        <w:pStyle w:val="ProductList-ClauseHeading"/>
        <w:outlineLvl w:val="4"/>
      </w:pPr>
      <w:r>
        <w:t>2.7 Migreringsperiod för Open Value Subscription</w:t>
      </w:r>
    </w:p>
    <w:p w14:paraId="2E1161BD" w14:textId="77777777" w:rsidR="007C66F8" w:rsidRDefault="007D504A">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14:paraId="2E1161BE" w14:textId="77777777" w:rsidR="007C66F8" w:rsidRDefault="007C66F8">
      <w:pPr>
        <w:pStyle w:val="ProductList-Body"/>
      </w:pPr>
    </w:p>
    <w:p w14:paraId="2E1161BF" w14:textId="77777777" w:rsidR="007C66F8" w:rsidRDefault="007D504A">
      <w:pPr>
        <w:pStyle w:val="ProductList-ClauseHeading"/>
        <w:outlineLvl w:val="4"/>
      </w:pPr>
      <w:r>
        <w:t>2.8 Villkor för driftsättning för Project Professional 2016 och Visio Professional 2016</w:t>
      </w:r>
    </w:p>
    <w:p w14:paraId="2E1161C0" w14:textId="77777777" w:rsidR="007C66F8" w:rsidRDefault="007D504A">
      <w:pPr>
        <w:pStyle w:val="ProductList-Body"/>
      </w:pPr>
      <w:r>
        <w:t>Varje Office 2016-användare med en prenumeration för Project Pro för Office 365- eller Visio Pro för Office 365-prenumeration får installera och använda en enskild kopia av programvaran Project Professional 2016 eller Visio Professional 2016 på enheten där Office 2016 är installerad.</w:t>
      </w:r>
    </w:p>
    <w:p w14:paraId="2E1161C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1C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1C4" w14:textId="77777777" w:rsidR="007C66F8" w:rsidRDefault="007C66F8">
      <w:pPr>
        <w:pStyle w:val="ProductList-Body"/>
      </w:pPr>
    </w:p>
    <w:p w14:paraId="2E1161C5" w14:textId="77777777" w:rsidR="007C66F8" w:rsidRDefault="007D504A">
      <w:pPr>
        <w:pStyle w:val="ProductList-Offering2HeadingNoBorder"/>
        <w:outlineLvl w:val="2"/>
      </w:pPr>
      <w:bookmarkStart w:id="304" w:name="_Sec634"/>
      <w:r>
        <w:t>Office 365 Suites</w:t>
      </w:r>
      <w:bookmarkEnd w:id="304"/>
      <w:r>
        <w:fldChar w:fldCharType="begin"/>
      </w:r>
      <w:r>
        <w:instrText xml:space="preserve"> TC "</w:instrText>
      </w:r>
      <w:bookmarkStart w:id="305" w:name="_Toc454827346"/>
      <w:r>
        <w:instrText>Office 365 Suites</w:instrText>
      </w:r>
      <w:bookmarkEnd w:id="305"/>
      <w:r>
        <w:instrText>" \l 3</w:instrText>
      </w:r>
      <w:r>
        <w:fldChar w:fldCharType="end"/>
      </w:r>
    </w:p>
    <w:p w14:paraId="2E1161C6" w14:textId="77777777" w:rsidR="007C66F8" w:rsidRDefault="007D504A">
      <w:pPr>
        <w:pStyle w:val="ProductList-Offering1SubSection"/>
        <w:outlineLvl w:val="3"/>
      </w:pPr>
      <w:bookmarkStart w:id="306" w:name="_Sec720"/>
      <w:r>
        <w:t>1. Programtillgänglighet</w:t>
      </w:r>
      <w:bookmarkEnd w:id="306"/>
    </w:p>
    <w:tbl>
      <w:tblPr>
        <w:tblStyle w:val="PURTable"/>
        <w:tblW w:w="0" w:type="dxa"/>
        <w:tblLook w:val="04A0" w:firstRow="1" w:lastRow="0" w:firstColumn="1" w:lastColumn="0" w:noHBand="0" w:noVBand="1"/>
      </w:tblPr>
      <w:tblGrid>
        <w:gridCol w:w="4445"/>
        <w:gridCol w:w="810"/>
        <w:gridCol w:w="778"/>
        <w:gridCol w:w="793"/>
        <w:gridCol w:w="705"/>
        <w:gridCol w:w="827"/>
        <w:gridCol w:w="820"/>
        <w:gridCol w:w="798"/>
        <w:gridCol w:w="808"/>
      </w:tblGrid>
      <w:tr w:rsidR="007C66F8" w14:paraId="2E1161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1C7"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1C8"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C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C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1C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C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C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C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1C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1DA" w14:textId="77777777">
        <w:tc>
          <w:tcPr>
            <w:tcW w:w="5020" w:type="dxa"/>
            <w:tcBorders>
              <w:top w:val="single" w:sz="6" w:space="0" w:color="FFFFFF"/>
              <w:left w:val="none" w:sz="4" w:space="0" w:color="6E6E6E"/>
              <w:bottom w:val="dashed" w:sz="4" w:space="0" w:color="BFBFBF"/>
              <w:right w:val="none" w:sz="4" w:space="0" w:color="6E6E6E"/>
            </w:tcBorders>
          </w:tcPr>
          <w:p w14:paraId="2E1161D1" w14:textId="77777777" w:rsidR="007C66F8" w:rsidRDefault="007D50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61D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D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D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D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D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D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D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D9" w14:textId="77777777" w:rsidR="007C66F8" w:rsidRDefault="007C66F8">
            <w:pPr>
              <w:pStyle w:val="ProductList-TableBody"/>
              <w:jc w:val="center"/>
            </w:pPr>
          </w:p>
        </w:tc>
      </w:tr>
      <w:tr w:rsidR="007C66F8" w14:paraId="2E1161E4" w14:textId="77777777">
        <w:tc>
          <w:tcPr>
            <w:tcW w:w="5020" w:type="dxa"/>
            <w:tcBorders>
              <w:top w:val="dashed" w:sz="4" w:space="0" w:color="BFBFBF"/>
              <w:left w:val="none" w:sz="4" w:space="0" w:color="6E6E6E"/>
              <w:bottom w:val="dashed" w:sz="4" w:space="0" w:color="BFBFBF"/>
              <w:right w:val="none" w:sz="4" w:space="0" w:color="6E6E6E"/>
            </w:tcBorders>
          </w:tcPr>
          <w:p w14:paraId="2E1161DB" w14:textId="77777777" w:rsidR="007C66F8" w:rsidRDefault="007D504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1D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D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D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D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E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E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E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E3" w14:textId="77777777" w:rsidR="007C66F8" w:rsidRDefault="007C66F8">
            <w:pPr>
              <w:pStyle w:val="ProductList-TableBody"/>
              <w:jc w:val="center"/>
            </w:pPr>
          </w:p>
        </w:tc>
      </w:tr>
      <w:tr w:rsidR="007C66F8" w14:paraId="2E1161EE" w14:textId="77777777">
        <w:tc>
          <w:tcPr>
            <w:tcW w:w="5020" w:type="dxa"/>
            <w:tcBorders>
              <w:top w:val="dashed" w:sz="4" w:space="0" w:color="BFBFBF"/>
              <w:left w:val="none" w:sz="4" w:space="0" w:color="6E6E6E"/>
              <w:bottom w:val="dashed" w:sz="4" w:space="0" w:color="BFBFBF"/>
              <w:right w:val="none" w:sz="4" w:space="0" w:color="6E6E6E"/>
            </w:tcBorders>
          </w:tcPr>
          <w:p w14:paraId="2E1161E5" w14:textId="77777777" w:rsidR="007C66F8" w:rsidRDefault="007D504A">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1E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E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E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1E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E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E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E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ED" w14:textId="77777777" w:rsidR="007C66F8" w:rsidRDefault="007D504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1F8" w14:textId="77777777">
        <w:tc>
          <w:tcPr>
            <w:tcW w:w="5020" w:type="dxa"/>
            <w:tcBorders>
              <w:top w:val="dashed" w:sz="4" w:space="0" w:color="BFBFBF"/>
              <w:left w:val="none" w:sz="4" w:space="0" w:color="6E6E6E"/>
              <w:bottom w:val="dashed" w:sz="4" w:space="0" w:color="BFBFBF"/>
              <w:right w:val="none" w:sz="4" w:space="0" w:color="6E6E6E"/>
            </w:tcBorders>
          </w:tcPr>
          <w:p w14:paraId="2E1161EF" w14:textId="77777777" w:rsidR="007C66F8" w:rsidRDefault="007D504A">
            <w:pPr>
              <w:pStyle w:val="ProductList-TableBody"/>
            </w:pPr>
            <w:r>
              <w:lastRenderedPageBreak/>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61F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F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F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1F7"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202" w14:textId="77777777">
        <w:tc>
          <w:tcPr>
            <w:tcW w:w="5020" w:type="dxa"/>
            <w:tcBorders>
              <w:top w:val="dashed" w:sz="4" w:space="0" w:color="BFBFBF"/>
              <w:left w:val="none" w:sz="4" w:space="0" w:color="6E6E6E"/>
              <w:bottom w:val="dashed" w:sz="4" w:space="0" w:color="BFBFBF"/>
              <w:right w:val="none" w:sz="4" w:space="0" w:color="6E6E6E"/>
            </w:tcBorders>
          </w:tcPr>
          <w:p w14:paraId="2E1161F9" w14:textId="77777777" w:rsidR="007C66F8" w:rsidRDefault="007D504A">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61FA"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1F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1F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0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01"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20C" w14:textId="77777777">
        <w:tc>
          <w:tcPr>
            <w:tcW w:w="5020" w:type="dxa"/>
            <w:tcBorders>
              <w:top w:val="dashed" w:sz="4" w:space="0" w:color="BFBFBF"/>
              <w:left w:val="none" w:sz="4" w:space="0" w:color="6E6E6E"/>
              <w:bottom w:val="dashed" w:sz="4" w:space="0" w:color="BFBFBF"/>
              <w:right w:val="none" w:sz="4" w:space="0" w:color="6E6E6E"/>
            </w:tcBorders>
          </w:tcPr>
          <w:p w14:paraId="2E116203" w14:textId="77777777" w:rsidR="007C66F8" w:rsidRDefault="007D504A">
            <w:pPr>
              <w:pStyle w:val="ProductList-TableBody"/>
            </w:pPr>
            <w:r>
              <w:t>Tillägg för Office 365 Education E5 utan PSTN</w:t>
            </w:r>
            <w:r>
              <w:fldChar w:fldCharType="begin"/>
            </w:r>
            <w:r>
              <w:instrText xml:space="preserve"> XE "Tillägg för Office 365 Education E5 utan PSTN"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6204"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0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0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0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0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0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0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0B"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216" w14:textId="77777777">
        <w:tc>
          <w:tcPr>
            <w:tcW w:w="5020" w:type="dxa"/>
            <w:tcBorders>
              <w:top w:val="dashed" w:sz="4" w:space="0" w:color="BFBFBF"/>
              <w:left w:val="none" w:sz="4" w:space="0" w:color="6E6E6E"/>
              <w:bottom w:val="dashed" w:sz="4" w:space="0" w:color="BFBFBF"/>
              <w:right w:val="none" w:sz="4" w:space="0" w:color="6E6E6E"/>
            </w:tcBorders>
          </w:tcPr>
          <w:p w14:paraId="2E11620D" w14:textId="77777777" w:rsidR="007C66F8" w:rsidRDefault="007D504A">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E11620E"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0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11"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12"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13"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5" w14:textId="77777777" w:rsidR="007C66F8" w:rsidRDefault="007C66F8">
            <w:pPr>
              <w:pStyle w:val="ProductList-TableBody"/>
              <w:jc w:val="center"/>
            </w:pPr>
          </w:p>
        </w:tc>
      </w:tr>
      <w:tr w:rsidR="007C66F8" w14:paraId="2E116220" w14:textId="77777777">
        <w:tc>
          <w:tcPr>
            <w:tcW w:w="5020" w:type="dxa"/>
            <w:tcBorders>
              <w:top w:val="dashed" w:sz="4" w:space="0" w:color="BFBFBF"/>
              <w:left w:val="none" w:sz="4" w:space="0" w:color="6E6E6E"/>
              <w:bottom w:val="dashed" w:sz="4" w:space="0" w:color="BFBFBF"/>
              <w:right w:val="none" w:sz="4" w:space="0" w:color="6E6E6E"/>
            </w:tcBorders>
          </w:tcPr>
          <w:p w14:paraId="2E116217" w14:textId="77777777" w:rsidR="007C66F8" w:rsidRDefault="007D504A">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1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1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1D"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1F" w14:textId="77777777" w:rsidR="007C66F8" w:rsidRDefault="007C66F8">
            <w:pPr>
              <w:pStyle w:val="ProductList-TableBody"/>
              <w:jc w:val="center"/>
            </w:pPr>
          </w:p>
        </w:tc>
      </w:tr>
      <w:tr w:rsidR="007C66F8" w14:paraId="2E11622A" w14:textId="77777777">
        <w:tc>
          <w:tcPr>
            <w:tcW w:w="5020" w:type="dxa"/>
            <w:tcBorders>
              <w:top w:val="dashed" w:sz="4" w:space="0" w:color="BFBFBF"/>
              <w:left w:val="none" w:sz="4" w:space="0" w:color="6E6E6E"/>
              <w:bottom w:val="dashed" w:sz="4" w:space="0" w:color="BFBFBF"/>
              <w:right w:val="none" w:sz="4" w:space="0" w:color="6E6E6E"/>
            </w:tcBorders>
          </w:tcPr>
          <w:p w14:paraId="2E116221" w14:textId="77777777" w:rsidR="007C66F8" w:rsidRDefault="007D504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2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2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2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25"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26"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27"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2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29" w14:textId="77777777" w:rsidR="007C66F8" w:rsidRDefault="007C66F8">
            <w:pPr>
              <w:pStyle w:val="ProductList-TableBody"/>
              <w:jc w:val="center"/>
            </w:pPr>
          </w:p>
        </w:tc>
      </w:tr>
      <w:tr w:rsidR="007C66F8" w14:paraId="2E116234" w14:textId="77777777">
        <w:tc>
          <w:tcPr>
            <w:tcW w:w="5020" w:type="dxa"/>
            <w:tcBorders>
              <w:top w:val="dashed" w:sz="4" w:space="0" w:color="BFBFBF"/>
              <w:left w:val="none" w:sz="4" w:space="0" w:color="6E6E6E"/>
              <w:bottom w:val="dashed" w:sz="4" w:space="0" w:color="BFBFBF"/>
              <w:right w:val="none" w:sz="4" w:space="0" w:color="6E6E6E"/>
            </w:tcBorders>
          </w:tcPr>
          <w:p w14:paraId="2E11622B" w14:textId="77777777" w:rsidR="007C66F8" w:rsidRDefault="007D504A">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2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2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2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2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31"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3" w14:textId="77777777" w:rsidR="007C66F8" w:rsidRDefault="007C66F8">
            <w:pPr>
              <w:pStyle w:val="ProductList-TableBody"/>
              <w:jc w:val="center"/>
            </w:pPr>
          </w:p>
        </w:tc>
      </w:tr>
      <w:tr w:rsidR="007C66F8" w14:paraId="2E11623E" w14:textId="77777777">
        <w:tc>
          <w:tcPr>
            <w:tcW w:w="5020" w:type="dxa"/>
            <w:tcBorders>
              <w:top w:val="dashed" w:sz="4" w:space="0" w:color="BFBFBF"/>
              <w:left w:val="none" w:sz="4" w:space="0" w:color="6E6E6E"/>
              <w:bottom w:val="dashed" w:sz="4" w:space="0" w:color="BFBFBF"/>
              <w:right w:val="none" w:sz="4" w:space="0" w:color="6E6E6E"/>
            </w:tcBorders>
          </w:tcPr>
          <w:p w14:paraId="2E116235" w14:textId="77777777" w:rsidR="007C66F8" w:rsidRDefault="007D504A">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3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39"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3D" w14:textId="77777777" w:rsidR="007C66F8" w:rsidRDefault="007C66F8">
            <w:pPr>
              <w:pStyle w:val="ProductList-TableBody"/>
              <w:jc w:val="center"/>
            </w:pPr>
          </w:p>
        </w:tc>
      </w:tr>
      <w:tr w:rsidR="007C66F8" w14:paraId="2E116248" w14:textId="77777777">
        <w:tc>
          <w:tcPr>
            <w:tcW w:w="5020" w:type="dxa"/>
            <w:tcBorders>
              <w:top w:val="dashed" w:sz="4" w:space="0" w:color="BFBFBF"/>
              <w:left w:val="none" w:sz="4" w:space="0" w:color="6E6E6E"/>
              <w:bottom w:val="dashed" w:sz="4" w:space="0" w:color="BFBFBF"/>
              <w:right w:val="none" w:sz="4" w:space="0" w:color="6E6E6E"/>
            </w:tcBorders>
          </w:tcPr>
          <w:p w14:paraId="2E11623F" w14:textId="77777777" w:rsidR="007C66F8" w:rsidRDefault="007D504A">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4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4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4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4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4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45"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4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47" w14:textId="77777777" w:rsidR="007C66F8" w:rsidRDefault="007C66F8">
            <w:pPr>
              <w:pStyle w:val="ProductList-TableBody"/>
              <w:jc w:val="center"/>
            </w:pPr>
          </w:p>
        </w:tc>
      </w:tr>
      <w:tr w:rsidR="007C66F8" w14:paraId="2E116252" w14:textId="77777777">
        <w:tc>
          <w:tcPr>
            <w:tcW w:w="5020" w:type="dxa"/>
            <w:tcBorders>
              <w:top w:val="dashed" w:sz="4" w:space="0" w:color="BFBFBF"/>
              <w:left w:val="none" w:sz="4" w:space="0" w:color="6E6E6E"/>
              <w:bottom w:val="dashed" w:sz="4" w:space="0" w:color="BFBFBF"/>
              <w:right w:val="none" w:sz="4" w:space="0" w:color="6E6E6E"/>
            </w:tcBorders>
          </w:tcPr>
          <w:p w14:paraId="2E116249" w14:textId="77777777" w:rsidR="007C66F8" w:rsidRDefault="007D504A">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24A" w14:textId="77777777" w:rsidR="007C66F8" w:rsidRDefault="007D50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4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4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4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4E"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4F"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1" w14:textId="77777777" w:rsidR="007C66F8" w:rsidRDefault="007C66F8">
            <w:pPr>
              <w:pStyle w:val="ProductList-TableBody"/>
              <w:jc w:val="center"/>
            </w:pPr>
          </w:p>
        </w:tc>
      </w:tr>
      <w:tr w:rsidR="007C66F8" w14:paraId="2E11625C" w14:textId="77777777">
        <w:tc>
          <w:tcPr>
            <w:tcW w:w="5020" w:type="dxa"/>
            <w:tcBorders>
              <w:top w:val="dashed" w:sz="4" w:space="0" w:color="BFBFBF"/>
              <w:left w:val="none" w:sz="4" w:space="0" w:color="6E6E6E"/>
              <w:bottom w:val="dashed" w:sz="4" w:space="0" w:color="BFBFBF"/>
              <w:right w:val="none" w:sz="4" w:space="0" w:color="6E6E6E"/>
            </w:tcBorders>
          </w:tcPr>
          <w:p w14:paraId="2E116253" w14:textId="77777777" w:rsidR="007C66F8" w:rsidRDefault="007D504A">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5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5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59"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B" w14:textId="77777777" w:rsidR="007C66F8" w:rsidRDefault="007C66F8">
            <w:pPr>
              <w:pStyle w:val="ProductList-TableBody"/>
              <w:jc w:val="center"/>
            </w:pPr>
          </w:p>
        </w:tc>
      </w:tr>
      <w:tr w:rsidR="007C66F8" w14:paraId="2E116266" w14:textId="77777777">
        <w:tc>
          <w:tcPr>
            <w:tcW w:w="5020" w:type="dxa"/>
            <w:tcBorders>
              <w:top w:val="dashed" w:sz="4" w:space="0" w:color="BFBFBF"/>
              <w:left w:val="none" w:sz="4" w:space="0" w:color="6E6E6E"/>
              <w:bottom w:val="dashed" w:sz="4" w:space="0" w:color="BFBFBF"/>
              <w:right w:val="none" w:sz="4" w:space="0" w:color="6E6E6E"/>
            </w:tcBorders>
          </w:tcPr>
          <w:p w14:paraId="2E11625D" w14:textId="77777777" w:rsidR="007C66F8" w:rsidRDefault="007D504A">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5E"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5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61"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62" w14:textId="77777777" w:rsidR="007C66F8" w:rsidRDefault="007D504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63"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5" w14:textId="77777777" w:rsidR="007C66F8" w:rsidRDefault="007C66F8">
            <w:pPr>
              <w:pStyle w:val="ProductList-TableBody"/>
              <w:jc w:val="center"/>
            </w:pPr>
          </w:p>
        </w:tc>
      </w:tr>
      <w:tr w:rsidR="007C66F8" w14:paraId="2E116270" w14:textId="77777777">
        <w:tc>
          <w:tcPr>
            <w:tcW w:w="5020" w:type="dxa"/>
            <w:tcBorders>
              <w:top w:val="dashed" w:sz="4" w:space="0" w:color="BFBFBF"/>
              <w:left w:val="none" w:sz="4" w:space="0" w:color="6E6E6E"/>
              <w:bottom w:val="dashed" w:sz="4" w:space="0" w:color="BFBFBF"/>
              <w:right w:val="none" w:sz="4" w:space="0" w:color="6E6E6E"/>
            </w:tcBorders>
          </w:tcPr>
          <w:p w14:paraId="2E116267" w14:textId="77777777" w:rsidR="007C66F8" w:rsidRDefault="007D504A">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68"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6B"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6D"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6F" w14:textId="77777777" w:rsidR="007C66F8" w:rsidRDefault="007C66F8">
            <w:pPr>
              <w:pStyle w:val="ProductList-TableBody"/>
              <w:jc w:val="center"/>
            </w:pPr>
          </w:p>
        </w:tc>
      </w:tr>
      <w:tr w:rsidR="007C66F8" w14:paraId="2E11627A" w14:textId="77777777">
        <w:tc>
          <w:tcPr>
            <w:tcW w:w="5020" w:type="dxa"/>
            <w:tcBorders>
              <w:top w:val="dashed" w:sz="4" w:space="0" w:color="BFBFBF"/>
              <w:left w:val="none" w:sz="4" w:space="0" w:color="6E6E6E"/>
              <w:bottom w:val="dashed" w:sz="4" w:space="0" w:color="BFBFBF"/>
              <w:right w:val="none" w:sz="4" w:space="0" w:color="6E6E6E"/>
            </w:tcBorders>
          </w:tcPr>
          <w:p w14:paraId="2E116271" w14:textId="77777777" w:rsidR="007C66F8" w:rsidRDefault="007D504A">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7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7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7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7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76" w14:textId="77777777" w:rsidR="007C66F8" w:rsidRDefault="007D504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77"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7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79" w14:textId="77777777" w:rsidR="007C66F8" w:rsidRDefault="007C66F8">
            <w:pPr>
              <w:pStyle w:val="ProductList-TableBody"/>
              <w:jc w:val="center"/>
            </w:pPr>
          </w:p>
        </w:tc>
      </w:tr>
      <w:tr w:rsidR="007C66F8" w14:paraId="2E116284" w14:textId="77777777">
        <w:tc>
          <w:tcPr>
            <w:tcW w:w="5020" w:type="dxa"/>
            <w:tcBorders>
              <w:top w:val="dashed" w:sz="4" w:space="0" w:color="BFBFBF"/>
              <w:left w:val="none" w:sz="4" w:space="0" w:color="6E6E6E"/>
              <w:bottom w:val="dashed" w:sz="4" w:space="0" w:color="BFBFBF"/>
              <w:right w:val="none" w:sz="4" w:space="0" w:color="6E6E6E"/>
            </w:tcBorders>
          </w:tcPr>
          <w:p w14:paraId="2E11627B" w14:textId="77777777" w:rsidR="007C66F8" w:rsidRDefault="007D504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7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7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7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7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81" w14:textId="77777777" w:rsidR="007C66F8" w:rsidRDefault="007D504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3" w14:textId="77777777" w:rsidR="007C66F8" w:rsidRDefault="007C66F8">
            <w:pPr>
              <w:pStyle w:val="ProductList-TableBody"/>
              <w:jc w:val="center"/>
            </w:pPr>
          </w:p>
        </w:tc>
      </w:tr>
      <w:tr w:rsidR="007C66F8" w14:paraId="2E11628E" w14:textId="77777777">
        <w:tc>
          <w:tcPr>
            <w:tcW w:w="5020" w:type="dxa"/>
            <w:tcBorders>
              <w:top w:val="dashed" w:sz="4" w:space="0" w:color="BFBFBF"/>
              <w:left w:val="none" w:sz="4" w:space="0" w:color="6E6E6E"/>
              <w:bottom w:val="dashed" w:sz="4" w:space="0" w:color="BFBFBF"/>
              <w:right w:val="none" w:sz="4" w:space="0" w:color="6E6E6E"/>
            </w:tcBorders>
          </w:tcPr>
          <w:p w14:paraId="2E116285" w14:textId="77777777" w:rsidR="007C66F8" w:rsidRDefault="007D504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8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8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8B"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8D" w14:textId="77777777" w:rsidR="007C66F8" w:rsidRDefault="007C66F8">
            <w:pPr>
              <w:pStyle w:val="ProductList-TableBody"/>
              <w:jc w:val="center"/>
            </w:pPr>
          </w:p>
        </w:tc>
      </w:tr>
      <w:tr w:rsidR="007C66F8" w14:paraId="2E116298" w14:textId="77777777">
        <w:tc>
          <w:tcPr>
            <w:tcW w:w="5020" w:type="dxa"/>
            <w:tcBorders>
              <w:top w:val="dashed" w:sz="4" w:space="0" w:color="BFBFBF"/>
              <w:left w:val="none" w:sz="4" w:space="0" w:color="6E6E6E"/>
              <w:bottom w:val="dashed" w:sz="4" w:space="0" w:color="BFBFBF"/>
              <w:right w:val="none" w:sz="4" w:space="0" w:color="6E6E6E"/>
            </w:tcBorders>
          </w:tcPr>
          <w:p w14:paraId="2E11628F" w14:textId="77777777" w:rsidR="007C66F8" w:rsidRDefault="007D504A">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29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293"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9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7" w14:textId="77777777" w:rsidR="007C66F8" w:rsidRDefault="007C66F8">
            <w:pPr>
              <w:pStyle w:val="ProductList-TableBody"/>
              <w:jc w:val="center"/>
            </w:pPr>
          </w:p>
        </w:tc>
      </w:tr>
      <w:tr w:rsidR="007C66F8" w14:paraId="2E1162A2" w14:textId="77777777">
        <w:tc>
          <w:tcPr>
            <w:tcW w:w="5020" w:type="dxa"/>
            <w:tcBorders>
              <w:top w:val="dashed" w:sz="4" w:space="0" w:color="BFBFBF"/>
              <w:left w:val="none" w:sz="4" w:space="0" w:color="6E6E6E"/>
              <w:bottom w:val="none" w:sz="4" w:space="0" w:color="BFBFBF"/>
              <w:right w:val="none" w:sz="4" w:space="0" w:color="6E6E6E"/>
            </w:tcBorders>
          </w:tcPr>
          <w:p w14:paraId="2E116299" w14:textId="77777777" w:rsidR="007C66F8" w:rsidRDefault="007D504A">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E11629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9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29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29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9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A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2A1" w14:textId="77777777" w:rsidR="007C66F8" w:rsidRDefault="007C66F8">
            <w:pPr>
              <w:pStyle w:val="ProductList-TableBody"/>
              <w:jc w:val="center"/>
            </w:pPr>
          </w:p>
        </w:tc>
      </w:tr>
    </w:tbl>
    <w:p w14:paraId="2E1162A3" w14:textId="77777777" w:rsidR="007C66F8" w:rsidRDefault="007D504A">
      <w:pPr>
        <w:pStyle w:val="ProductList-Offering1SubSection"/>
        <w:outlineLvl w:val="3"/>
      </w:pPr>
      <w:bookmarkStart w:id="307" w:name="_Sec775"/>
      <w:r>
        <w:t>2. Produktvillkor</w:t>
      </w:r>
      <w:bookmarkEnd w:id="307"/>
    </w:p>
    <w:tbl>
      <w:tblPr>
        <w:tblStyle w:val="PURTable"/>
        <w:tblW w:w="0" w:type="dxa"/>
        <w:tblLook w:val="04A0" w:firstRow="1" w:lastRow="0" w:firstColumn="1" w:lastColumn="0" w:noHBand="0" w:noVBand="1"/>
      </w:tblPr>
      <w:tblGrid>
        <w:gridCol w:w="3669"/>
        <w:gridCol w:w="3576"/>
        <w:gridCol w:w="3545"/>
      </w:tblGrid>
      <w:tr w:rsidR="007C66F8" w14:paraId="2E116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2A4"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2A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62A6"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7C66F8" w14:paraId="2E116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2A8"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2A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2AA" w14:textId="77777777" w:rsidR="007C66F8" w:rsidRDefault="007D504A">
            <w:pPr>
              <w:pStyle w:val="ProductList-TableBody"/>
            </w:pPr>
            <w:r>
              <w:rPr>
                <w:color w:val="404040"/>
              </w:rPr>
              <w:t>Kampanjer: Ej tillämpligt</w:t>
            </w:r>
          </w:p>
        </w:tc>
      </w:tr>
      <w:tr w:rsidR="007C66F8" w14:paraId="2E1162AF" w14:textId="77777777">
        <w:tc>
          <w:tcPr>
            <w:tcW w:w="4040" w:type="dxa"/>
            <w:tcBorders>
              <w:top w:val="single" w:sz="4" w:space="0" w:color="000000"/>
              <w:left w:val="single" w:sz="4" w:space="0" w:color="000000"/>
              <w:bottom w:val="single" w:sz="4" w:space="0" w:color="000000"/>
              <w:right w:val="single" w:sz="4" w:space="0" w:color="000000"/>
            </w:tcBorders>
          </w:tcPr>
          <w:p w14:paraId="2E1162AC"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E1162AD"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2AE" w14:textId="77777777" w:rsidR="007C66F8" w:rsidRDefault="007D504A">
            <w:pPr>
              <w:pStyle w:val="ProductList-TableBody"/>
            </w:pPr>
            <w:r>
              <w:rPr>
                <w:color w:val="404040"/>
              </w:rPr>
              <w:t>Minskning Möjlig (SCE): Ej tillämpligt</w:t>
            </w:r>
          </w:p>
        </w:tc>
      </w:tr>
      <w:tr w:rsidR="007C66F8" w14:paraId="2E116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2B0"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2B1"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2B2" w14:textId="77777777" w:rsidR="007C66F8" w:rsidRDefault="007C66F8">
            <w:pPr>
              <w:pStyle w:val="ProductList-TableBody"/>
            </w:pPr>
          </w:p>
        </w:tc>
      </w:tr>
    </w:tbl>
    <w:p w14:paraId="2E1162B4" w14:textId="77777777" w:rsidR="007C66F8" w:rsidRDefault="007C66F8">
      <w:pPr>
        <w:pStyle w:val="ProductList-Body"/>
      </w:pPr>
    </w:p>
    <w:p w14:paraId="2E1162B5" w14:textId="77777777" w:rsidR="007C66F8" w:rsidRDefault="007D504A">
      <w:pPr>
        <w:pStyle w:val="ProductList-ClauseHeading"/>
        <w:outlineLvl w:val="4"/>
      </w:pPr>
      <w:r>
        <w:t>2.1 Molntjänst för Myndighetscommunity för USA</w:t>
      </w:r>
    </w:p>
    <w:p w14:paraId="2E1162B6" w14:textId="77777777" w:rsidR="007C66F8" w:rsidRDefault="007D504A">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14:paraId="2E1162B7" w14:textId="77777777" w:rsidR="007C66F8" w:rsidRDefault="007C66F8">
      <w:pPr>
        <w:pStyle w:val="ProductList-Body"/>
      </w:pPr>
    </w:p>
    <w:p w14:paraId="2E1162B8" w14:textId="77777777" w:rsidR="007C66F8" w:rsidRDefault="007D504A">
      <w:pPr>
        <w:pStyle w:val="ProductList-ClauseHeading"/>
        <w:outlineLvl w:val="4"/>
      </w:pPr>
      <w:r>
        <w:t>2.2 Campus- och School-förvärv</w:t>
      </w:r>
    </w:p>
    <w:p w14:paraId="2E1162B9" w14:textId="77777777" w:rsidR="007C66F8" w:rsidRDefault="007D504A">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14:paraId="2E1162BA" w14:textId="77777777" w:rsidR="007C66F8" w:rsidRDefault="007C66F8">
      <w:pPr>
        <w:pStyle w:val="ProductList-Body"/>
      </w:pPr>
    </w:p>
    <w:p w14:paraId="2E1162BB" w14:textId="77777777" w:rsidR="007C66F8" w:rsidRDefault="007D504A">
      <w:pPr>
        <w:pStyle w:val="ProductList-ClauseHeading"/>
        <w:outlineLvl w:val="4"/>
      </w:pPr>
      <w:r>
        <w:t>2.3 Kostnadsfri Office 365 ProPlus Studentlicensiering Baserat på Fakultets-/Personaltäckning</w:t>
      </w:r>
    </w:p>
    <w:p w14:paraId="2E1162BC" w14:textId="77777777" w:rsidR="007C66F8" w:rsidRDefault="007D504A">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14:paraId="2E1162BD" w14:textId="77777777" w:rsidR="007C66F8" w:rsidRDefault="007C66F8">
      <w:pPr>
        <w:pStyle w:val="ProductList-Body"/>
      </w:pPr>
    </w:p>
    <w:p w14:paraId="2E1162BE" w14:textId="77777777" w:rsidR="007C66F8" w:rsidRDefault="007D504A">
      <w:pPr>
        <w:pStyle w:val="ProductList-ClauseHeading"/>
        <w:outlineLvl w:val="4"/>
      </w:pPr>
      <w:r>
        <w:t>2.4 Campus- och School-användning i Laboratorier eller Bibliotek</w:t>
      </w:r>
    </w:p>
    <w:p w14:paraId="2E1162BF" w14:textId="77777777" w:rsidR="007C66F8" w:rsidRDefault="007D504A">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14:paraId="2E1162C0" w14:textId="77777777" w:rsidR="007C66F8" w:rsidRDefault="007C66F8">
      <w:pPr>
        <w:pStyle w:val="ProductList-Body"/>
      </w:pPr>
    </w:p>
    <w:p w14:paraId="2E1162C1" w14:textId="77777777" w:rsidR="007C66F8" w:rsidRDefault="007D504A">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7C66F8" w14:paraId="2E1162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2C2" w14:textId="77777777" w:rsidR="007C66F8" w:rsidRDefault="007D504A">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2C3" w14:textId="77777777" w:rsidR="007C66F8" w:rsidRDefault="007D504A">
            <w:pPr>
              <w:pStyle w:val="ProductList-TableBody"/>
            </w:pPr>
            <w:r>
              <w:rPr>
                <w:color w:val="FFFFFF"/>
              </w:rPr>
              <w:t>User SL-tillägg</w:t>
            </w:r>
          </w:p>
        </w:tc>
      </w:tr>
      <w:tr w:rsidR="007C66F8" w14:paraId="2E1162CF" w14:textId="77777777">
        <w:tc>
          <w:tcPr>
            <w:tcW w:w="6120" w:type="dxa"/>
            <w:tcBorders>
              <w:top w:val="single" w:sz="4" w:space="0" w:color="000000"/>
              <w:left w:val="single" w:sz="4" w:space="0" w:color="000000"/>
              <w:bottom w:val="single" w:sz="4" w:space="0" w:color="000000"/>
              <w:right w:val="single" w:sz="4" w:space="0" w:color="000000"/>
            </w:tcBorders>
          </w:tcPr>
          <w:p w14:paraId="2E1162C5" w14:textId="77777777" w:rsidR="007C66F8" w:rsidRDefault="007D504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62C6" w14:textId="77777777" w:rsidR="007C66F8" w:rsidRDefault="007D504A">
            <w:pPr>
              <w:pStyle w:val="ProductList-TableBody"/>
            </w:pPr>
            <w:r>
              <w:t>– Tillägg för Office 365 Enterprise E1</w:t>
            </w:r>
            <w:r>
              <w:rPr>
                <w:vertAlign w:val="superscript"/>
              </w:rPr>
              <w:t>2</w:t>
            </w:r>
          </w:p>
          <w:p w14:paraId="2E1162C7" w14:textId="77777777" w:rsidR="007C66F8" w:rsidRDefault="007D504A">
            <w:pPr>
              <w:pStyle w:val="ProductList-TableBody"/>
            </w:pPr>
            <w:r>
              <w:t>– Tillägg för Office 365 Enterprise E1 med Exchange Online Archiving</w:t>
            </w:r>
            <w:r>
              <w:rPr>
                <w:vertAlign w:val="superscript"/>
              </w:rPr>
              <w:t>2,3,4</w:t>
            </w:r>
          </w:p>
          <w:p w14:paraId="2E1162C8" w14:textId="77777777" w:rsidR="007C66F8" w:rsidRDefault="007D504A">
            <w:pPr>
              <w:pStyle w:val="ProductList-TableBody"/>
            </w:pPr>
            <w:r>
              <w:t>– Tillägg för Office 365 Government E1</w:t>
            </w:r>
          </w:p>
          <w:p w14:paraId="2E1162C9" w14:textId="77777777" w:rsidR="007C66F8" w:rsidRDefault="007D504A">
            <w:pPr>
              <w:pStyle w:val="ProductList-TableBody"/>
            </w:pPr>
            <w:r>
              <w:t>– Tillägg för Office 365 Enterprise &amp; Government E3 utan ProPlus</w:t>
            </w:r>
          </w:p>
          <w:p w14:paraId="2E1162CA" w14:textId="77777777" w:rsidR="007C66F8" w:rsidRDefault="007D504A">
            <w:pPr>
              <w:pStyle w:val="ProductList-TableBody"/>
            </w:pPr>
            <w:r>
              <w:t>- Tillägg för Office 365 Government E4 utan ProPlus</w:t>
            </w:r>
          </w:p>
          <w:p w14:paraId="2E1162CB" w14:textId="77777777" w:rsidR="007C66F8" w:rsidRDefault="007D504A">
            <w:pPr>
              <w:pStyle w:val="ProductList-TableBody"/>
            </w:pPr>
            <w:r>
              <w:t>– Tillägg för Office 365 Education E5</w:t>
            </w:r>
          </w:p>
          <w:p w14:paraId="2E1162CC" w14:textId="77777777" w:rsidR="007C66F8" w:rsidRDefault="007D504A">
            <w:pPr>
              <w:pStyle w:val="ProductList-TableBody"/>
            </w:pPr>
            <w:r>
              <w:t>– Tillägg för Exchange Online Plan 1</w:t>
            </w:r>
            <w:r>
              <w:fldChar w:fldCharType="begin"/>
            </w:r>
            <w:r>
              <w:instrText xml:space="preserve"> XE "Tillägg för Exchange Online Plan 1" </w:instrText>
            </w:r>
            <w:r>
              <w:fldChar w:fldCharType="end"/>
            </w:r>
          </w:p>
          <w:p w14:paraId="2E1162CD" w14:textId="77777777" w:rsidR="007C66F8" w:rsidRDefault="007D504A">
            <w:pPr>
              <w:pStyle w:val="ProductList-TableBody"/>
            </w:pPr>
            <w:r>
              <w:t>– Tillägg för Skype för Business Online Plan 1</w:t>
            </w:r>
            <w:r>
              <w:fldChar w:fldCharType="begin"/>
            </w:r>
            <w:r>
              <w:instrText xml:space="preserve"> XE "Tillägg för Skype för Business Online Plan 1" </w:instrText>
            </w:r>
            <w:r>
              <w:fldChar w:fldCharType="end"/>
            </w:r>
          </w:p>
          <w:p w14:paraId="2E1162CE" w14:textId="77777777" w:rsidR="007C66F8" w:rsidRDefault="007D504A">
            <w:pPr>
              <w:pStyle w:val="ProductList-TableBody"/>
            </w:pPr>
            <w:r>
              <w:t>– Tillägg för SharePoint Online Plan 1</w:t>
            </w:r>
          </w:p>
        </w:tc>
      </w:tr>
      <w:tr w:rsidR="007C66F8" w14:paraId="2E1162DC" w14:textId="77777777">
        <w:tc>
          <w:tcPr>
            <w:tcW w:w="6120" w:type="dxa"/>
            <w:tcBorders>
              <w:top w:val="single" w:sz="4" w:space="0" w:color="000000"/>
              <w:left w:val="single" w:sz="4" w:space="0" w:color="000000"/>
              <w:bottom w:val="single" w:sz="4" w:space="0" w:color="000000"/>
              <w:right w:val="single" w:sz="4" w:space="0" w:color="000000"/>
            </w:tcBorders>
          </w:tcPr>
          <w:p w14:paraId="2E1162D0" w14:textId="77777777" w:rsidR="007C66F8" w:rsidRDefault="007D504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62D1" w14:textId="77777777" w:rsidR="007C66F8" w:rsidRDefault="007D504A">
            <w:pPr>
              <w:pStyle w:val="ProductList-TableBody"/>
            </w:pPr>
            <w:r>
              <w:t>– Tillägg för Office 365 Enterprise/Government E1 eller E1</w:t>
            </w:r>
          </w:p>
          <w:p w14:paraId="2E1162D2" w14:textId="77777777" w:rsidR="007C66F8" w:rsidRDefault="007D504A">
            <w:pPr>
              <w:pStyle w:val="ProductList-TableBody"/>
            </w:pPr>
            <w:r>
              <w:lastRenderedPageBreak/>
              <w:t>– Tillägg för Office 365 Enterprise E3</w:t>
            </w:r>
            <w:r>
              <w:rPr>
                <w:vertAlign w:val="superscript"/>
              </w:rPr>
              <w:t>2</w:t>
            </w:r>
          </w:p>
          <w:p w14:paraId="2E1162D3" w14:textId="77777777" w:rsidR="007C66F8" w:rsidRDefault="007D504A">
            <w:pPr>
              <w:pStyle w:val="ProductList-TableBody"/>
            </w:pPr>
            <w:r>
              <w:t>– Tillägg för Office 365 Government E3</w:t>
            </w:r>
            <w:r>
              <w:rPr>
                <w:vertAlign w:val="superscript"/>
              </w:rPr>
              <w:t>4</w:t>
            </w:r>
          </w:p>
          <w:p w14:paraId="2E1162D4" w14:textId="77777777" w:rsidR="007C66F8" w:rsidRDefault="007D504A">
            <w:pPr>
              <w:pStyle w:val="ProductList-TableBody"/>
            </w:pPr>
            <w:r>
              <w:t>– Tillägg för Office 365 Enterprise och Government E4 eller E5</w:t>
            </w:r>
          </w:p>
          <w:p w14:paraId="2E1162D5" w14:textId="77777777" w:rsidR="007C66F8" w:rsidRDefault="007D504A">
            <w:pPr>
              <w:pStyle w:val="ProductList-TableBody"/>
            </w:pPr>
            <w:r>
              <w:t>– Tillägg för Office 365 Enterprise &amp; Government E3 utan ProPlus</w:t>
            </w:r>
          </w:p>
          <w:p w14:paraId="2E1162D6" w14:textId="77777777" w:rsidR="007C66F8" w:rsidRDefault="007D504A">
            <w:pPr>
              <w:pStyle w:val="ProductList-TableBody"/>
            </w:pPr>
            <w:r>
              <w:t>- Tillägg för Office 365 Government E4 utan ProPlus</w:t>
            </w:r>
          </w:p>
          <w:p w14:paraId="2E1162D7" w14:textId="77777777" w:rsidR="007C66F8" w:rsidRDefault="007D504A">
            <w:pPr>
              <w:pStyle w:val="ProductList-TableBody"/>
            </w:pPr>
            <w:r>
              <w:t>– Tillägg för Office 365 Education E5</w:t>
            </w:r>
          </w:p>
          <w:p w14:paraId="2E1162D8" w14:textId="77777777" w:rsidR="007C66F8" w:rsidRDefault="007D504A">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14:paraId="2E1162D9" w14:textId="77777777" w:rsidR="007C66F8" w:rsidRDefault="007D504A">
            <w:pPr>
              <w:pStyle w:val="ProductList-TableBody"/>
            </w:pPr>
            <w:r>
              <w:t xml:space="preserve">– Tillägg för Exchange Online Plan 1 </w:t>
            </w:r>
          </w:p>
          <w:p w14:paraId="2E1162DA" w14:textId="77777777" w:rsidR="007C66F8" w:rsidRDefault="007D504A">
            <w:pPr>
              <w:pStyle w:val="ProductList-TableBody"/>
            </w:pPr>
            <w:r>
              <w:t>– Tillägg för Skype för Business Online Plan 1</w:t>
            </w:r>
          </w:p>
          <w:p w14:paraId="2E1162DB" w14:textId="77777777" w:rsidR="007C66F8" w:rsidRDefault="007D504A">
            <w:pPr>
              <w:pStyle w:val="ProductList-TableBody"/>
            </w:pPr>
            <w:r>
              <w:t>– Tillägg för SharePoint Online Plan 1</w:t>
            </w:r>
          </w:p>
        </w:tc>
      </w:tr>
      <w:tr w:rsidR="007C66F8" w14:paraId="2E1162E2" w14:textId="77777777">
        <w:tc>
          <w:tcPr>
            <w:tcW w:w="6120" w:type="dxa"/>
            <w:tcBorders>
              <w:top w:val="single" w:sz="4" w:space="0" w:color="000000"/>
              <w:left w:val="single" w:sz="4" w:space="0" w:color="000000"/>
              <w:bottom w:val="single" w:sz="4" w:space="0" w:color="000000"/>
              <w:right w:val="single" w:sz="4" w:space="0" w:color="000000"/>
            </w:tcBorders>
          </w:tcPr>
          <w:p w14:paraId="2E1162DD" w14:textId="77777777" w:rsidR="007C66F8" w:rsidRDefault="007D504A">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62DE" w14:textId="77777777" w:rsidR="007C66F8" w:rsidRDefault="007D504A">
            <w:pPr>
              <w:pStyle w:val="ProductList-TableBody"/>
            </w:pPr>
            <w:r>
              <w:t>– Tillägg för Office 365 Enterprise &amp; Government E3 utan ProPlus</w:t>
            </w:r>
          </w:p>
          <w:p w14:paraId="2E1162DF" w14:textId="77777777" w:rsidR="007C66F8" w:rsidRDefault="007D504A">
            <w:pPr>
              <w:pStyle w:val="ProductList-TableBody"/>
            </w:pPr>
            <w:r>
              <w:t>– Tillägg för Office 365 Enterprise &amp; Government E4</w:t>
            </w:r>
            <w:r>
              <w:rPr>
                <w:vertAlign w:val="superscript"/>
              </w:rPr>
              <w:t>4</w:t>
            </w:r>
            <w:r>
              <w:t xml:space="preserve"> utan ProPlus</w:t>
            </w:r>
          </w:p>
          <w:p w14:paraId="2E1162E0" w14:textId="77777777" w:rsidR="007C66F8" w:rsidRDefault="007D504A">
            <w:pPr>
              <w:pStyle w:val="ProductList-TableBody"/>
            </w:pPr>
            <w:r>
              <w:t xml:space="preserve">– Tillägg för Office 365 Education E5 </w:t>
            </w:r>
          </w:p>
          <w:p w14:paraId="2E1162E1" w14:textId="77777777" w:rsidR="007C66F8" w:rsidRDefault="007D504A">
            <w:pPr>
              <w:pStyle w:val="ProductList-TableBody"/>
            </w:pPr>
            <w:r>
              <w:t>– Tillägg för Azure Rights Management Premium</w:t>
            </w:r>
            <w:r>
              <w:fldChar w:fldCharType="begin"/>
            </w:r>
            <w:r>
              <w:instrText xml:space="preserve"> XE "Tillägg för Azure Rights Management Premium" </w:instrText>
            </w:r>
            <w:r>
              <w:fldChar w:fldCharType="end"/>
            </w:r>
          </w:p>
        </w:tc>
      </w:tr>
      <w:tr w:rsidR="007C66F8" w14:paraId="2E1162E7" w14:textId="77777777">
        <w:tc>
          <w:tcPr>
            <w:tcW w:w="6120" w:type="dxa"/>
            <w:tcBorders>
              <w:top w:val="single" w:sz="4" w:space="0" w:color="000000"/>
              <w:left w:val="single" w:sz="4" w:space="0" w:color="000000"/>
              <w:bottom w:val="single" w:sz="4" w:space="0" w:color="000000"/>
              <w:right w:val="single" w:sz="4" w:space="0" w:color="000000"/>
            </w:tcBorders>
          </w:tcPr>
          <w:p w14:paraId="2E1162E3" w14:textId="77777777" w:rsidR="007C66F8" w:rsidRDefault="007D504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62E4" w14:textId="77777777" w:rsidR="007C66F8" w:rsidRDefault="007D504A">
            <w:pPr>
              <w:pStyle w:val="ProductList-TableBody"/>
            </w:pPr>
            <w:r>
              <w:t>- Tillägg för Office 365 Enterprise &amp; Government E3</w:t>
            </w:r>
            <w:r>
              <w:rPr>
                <w:vertAlign w:val="superscript"/>
              </w:rPr>
              <w:t>2</w:t>
            </w:r>
            <w:r>
              <w:t>, E4</w:t>
            </w:r>
            <w:r>
              <w:rPr>
                <w:vertAlign w:val="superscript"/>
              </w:rPr>
              <w:t>4</w:t>
            </w:r>
            <w:r>
              <w:t xml:space="preserve"> eller E5</w:t>
            </w:r>
          </w:p>
          <w:p w14:paraId="2E1162E5" w14:textId="77777777" w:rsidR="007C66F8" w:rsidRDefault="007D504A">
            <w:pPr>
              <w:pStyle w:val="ProductList-TableBody"/>
            </w:pPr>
            <w:r>
              <w:t xml:space="preserve">– Tillägg för Office 365 Education E5 </w:t>
            </w:r>
          </w:p>
          <w:p w14:paraId="2E1162E6" w14:textId="77777777" w:rsidR="007C66F8" w:rsidRDefault="007D504A">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7C66F8" w14:paraId="2E1162EC" w14:textId="77777777">
        <w:tc>
          <w:tcPr>
            <w:tcW w:w="6120" w:type="dxa"/>
            <w:tcBorders>
              <w:top w:val="single" w:sz="4" w:space="0" w:color="000000"/>
              <w:left w:val="single" w:sz="4" w:space="0" w:color="000000"/>
              <w:bottom w:val="single" w:sz="4" w:space="0" w:color="000000"/>
              <w:right w:val="single" w:sz="4" w:space="0" w:color="000000"/>
            </w:tcBorders>
          </w:tcPr>
          <w:p w14:paraId="2E1162E8" w14:textId="77777777" w:rsidR="007C66F8" w:rsidRDefault="007D504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1162E9" w14:textId="77777777" w:rsidR="007C66F8" w:rsidRDefault="007D504A">
            <w:pPr>
              <w:pStyle w:val="ProductList-TableBody"/>
            </w:pPr>
            <w:r>
              <w:t>– Tillägg för Office 365 Midsize Business</w:t>
            </w:r>
            <w:r>
              <w:rPr>
                <w:vertAlign w:val="superscript"/>
              </w:rPr>
              <w:t>2,3</w:t>
            </w:r>
          </w:p>
          <w:p w14:paraId="2E1162EA" w14:textId="77777777" w:rsidR="007C66F8" w:rsidRDefault="007D504A">
            <w:pPr>
              <w:pStyle w:val="ProductList-TableBody"/>
            </w:pPr>
            <w:r>
              <w:t>– Tillägg för Office 365 Enterprise E3</w:t>
            </w:r>
            <w:r>
              <w:rPr>
                <w:vertAlign w:val="superscript"/>
              </w:rPr>
              <w:t>2,3</w:t>
            </w:r>
          </w:p>
          <w:p w14:paraId="2E1162EB" w14:textId="77777777" w:rsidR="007C66F8" w:rsidRDefault="007D504A">
            <w:pPr>
              <w:pStyle w:val="ProductList-TableBody"/>
            </w:pPr>
            <w:r>
              <w:t>– Tillägg för Office 365 Education E5</w:t>
            </w:r>
          </w:p>
        </w:tc>
      </w:tr>
    </w:tbl>
    <w:p w14:paraId="2E1162ED" w14:textId="77777777" w:rsidR="007C66F8" w:rsidRDefault="007D504A">
      <w:pPr>
        <w:pStyle w:val="ProductList-Body"/>
      </w:pPr>
      <w:r>
        <w:rPr>
          <w:i/>
          <w:vertAlign w:val="superscript"/>
        </w:rPr>
        <w:t>1</w:t>
      </w:r>
      <w:r>
        <w:rPr>
          <w:i/>
        </w:rPr>
        <w:t>1Varje Kvalificerande Licens måste ha aktiv SA</w:t>
      </w:r>
    </w:p>
    <w:p w14:paraId="2E1162EE" w14:textId="77777777" w:rsidR="007C66F8" w:rsidRDefault="007D504A">
      <w:pPr>
        <w:pStyle w:val="ProductList-Body"/>
      </w:pPr>
      <w:r>
        <w:rPr>
          <w:i/>
          <w:vertAlign w:val="superscript"/>
        </w:rPr>
        <w:t>2</w:t>
      </w:r>
      <w:r>
        <w:rPr>
          <w:i/>
        </w:rPr>
        <w:t>Dessa är de enda erbjudanden som är tillgängliga för Open Value-kunder och Open Value Subscription-kunder.</w:t>
      </w:r>
    </w:p>
    <w:p w14:paraId="2E1162EF" w14:textId="77777777" w:rsidR="007C66F8" w:rsidRDefault="007D504A">
      <w:pPr>
        <w:pStyle w:val="ProductList-Body"/>
      </w:pPr>
      <w:r>
        <w:rPr>
          <w:i/>
          <w:vertAlign w:val="superscript"/>
        </w:rPr>
        <w:t>3</w:t>
      </w:r>
      <w:r>
        <w:rPr>
          <w:i/>
        </w:rPr>
        <w:t>Det här User SL-tillägget får endast köpas under ett Open Value-avtal (Organisationsomfattande) eller Open Value Subscription-avtal.</w:t>
      </w:r>
    </w:p>
    <w:p w14:paraId="2E1162F0" w14:textId="77777777" w:rsidR="007C66F8" w:rsidRDefault="007D504A">
      <w:pPr>
        <w:pStyle w:val="ProductList-Body"/>
      </w:pPr>
      <w:r>
        <w:rPr>
          <w:i/>
          <w:vertAlign w:val="superscript"/>
        </w:rPr>
        <w:t>4</w:t>
      </w:r>
      <w:r>
        <w:rPr>
          <w:i/>
        </w:rPr>
        <w:t>Endast Government-kunder enligt definitionen i Kundens volymlicensieringsavtal får köpa det här User SL-tillägget.</w:t>
      </w:r>
    </w:p>
    <w:p w14:paraId="2E1162F1" w14:textId="77777777" w:rsidR="007C66F8" w:rsidRDefault="007C66F8">
      <w:pPr>
        <w:pStyle w:val="ProductList-Body"/>
      </w:pPr>
    </w:p>
    <w:p w14:paraId="2E1162F2" w14:textId="77777777" w:rsidR="007C66F8" w:rsidRDefault="007D504A">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14:paraId="2E1162F3" w14:textId="77777777" w:rsidR="007C66F8" w:rsidRDefault="007C66F8">
      <w:pPr>
        <w:pStyle w:val="ProductList-Body"/>
      </w:pPr>
    </w:p>
    <w:p w14:paraId="2E1162F4" w14:textId="77777777" w:rsidR="007C66F8" w:rsidRDefault="007D504A">
      <w:pPr>
        <w:pStyle w:val="ProductList-ClauseHeading"/>
        <w:outlineLvl w:val="4"/>
      </w:pPr>
      <w:r>
        <w:t>2.6 Restriktioner för köp</w:t>
      </w:r>
    </w:p>
    <w:p w14:paraId="2E1162F5" w14:textId="77777777" w:rsidR="007C66F8" w:rsidRDefault="007D504A">
      <w:pPr>
        <w:pStyle w:val="ProductList-Body"/>
      </w:pPr>
      <w:r>
        <w:t xml:space="preserve">Endast ett User SL-tillägg får köpas för varje Kvalificerande Licens (eller uppsättning Kvalificerande Licenser). </w:t>
      </w:r>
    </w:p>
    <w:p w14:paraId="2E1162F6" w14:textId="77777777" w:rsidR="007C66F8" w:rsidRDefault="007C66F8">
      <w:pPr>
        <w:pStyle w:val="ProductList-Body"/>
      </w:pPr>
    </w:p>
    <w:p w14:paraId="2E1162F7" w14:textId="77777777" w:rsidR="007C66F8" w:rsidRDefault="007D504A">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14:paraId="2E1162F8" w14:textId="77777777" w:rsidR="007C66F8" w:rsidRDefault="007C66F8">
      <w:pPr>
        <w:pStyle w:val="ProductList-Body"/>
      </w:pPr>
    </w:p>
    <w:p w14:paraId="2E1162F9" w14:textId="77777777" w:rsidR="007C66F8" w:rsidRDefault="007D504A">
      <w:pPr>
        <w:pStyle w:val="ProductList-ClauseHeading"/>
        <w:outlineLvl w:val="4"/>
      </w:pPr>
      <w:r>
        <w:t>2.7 Villkor för Volymlicensieringsprogram</w:t>
      </w:r>
    </w:p>
    <w:p w14:paraId="2E1162FA" w14:textId="77777777" w:rsidR="007C66F8" w:rsidRDefault="007D504A">
      <w:pPr>
        <w:pStyle w:val="ProductList-Body"/>
      </w:pPr>
      <w:r>
        <w:t xml:space="preserve">Programvillkor som gäller för motsvarande Användarabonnemangslicensen för Onlinetjänster gäller även för Tillägg till Användarabonnemangslicenser. </w:t>
      </w:r>
    </w:p>
    <w:p w14:paraId="2E1162FB" w14:textId="77777777" w:rsidR="007C66F8" w:rsidRDefault="007C66F8">
      <w:pPr>
        <w:pStyle w:val="ProductList-Body"/>
      </w:pPr>
    </w:p>
    <w:p w14:paraId="2E1162FC" w14:textId="77777777" w:rsidR="007C66F8" w:rsidRDefault="007D504A">
      <w:pPr>
        <w:pStyle w:val="ProductList-ClauseHeading"/>
        <w:outlineLvl w:val="4"/>
      </w:pPr>
      <w:r>
        <w:t>2.8 Berättigande för köp för Office 365 Från SA-användarabonnemang</w:t>
      </w:r>
    </w:p>
    <w:p w14:paraId="2E1162FD" w14:textId="77777777" w:rsidR="007C66F8" w:rsidRDefault="007D504A">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7C66F8" w14:paraId="2E116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2FE" w14:textId="77777777" w:rsidR="007C66F8" w:rsidRDefault="007D504A">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2FF" w14:textId="77777777" w:rsidR="007C66F8" w:rsidRDefault="007D504A">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300" w14:textId="77777777" w:rsidR="007C66F8" w:rsidRDefault="007D504A">
            <w:pPr>
              <w:pStyle w:val="ProductList-TableBody"/>
            </w:pPr>
            <w:r>
              <w:rPr>
                <w:color w:val="FFFFFF"/>
              </w:rPr>
              <w:t>CAL Suite Bridge som krävs</w:t>
            </w:r>
          </w:p>
        </w:tc>
      </w:tr>
      <w:tr w:rsidR="007C66F8" w14:paraId="2E116305" w14:textId="77777777">
        <w:tc>
          <w:tcPr>
            <w:tcW w:w="4040" w:type="dxa"/>
            <w:tcBorders>
              <w:top w:val="single" w:sz="4" w:space="0" w:color="000000"/>
              <w:left w:val="single" w:sz="4" w:space="0" w:color="000000"/>
              <w:bottom w:val="single" w:sz="4" w:space="0" w:color="000000"/>
              <w:right w:val="single" w:sz="4" w:space="0" w:color="000000"/>
            </w:tcBorders>
          </w:tcPr>
          <w:p w14:paraId="2E116302" w14:textId="77777777" w:rsidR="007C66F8" w:rsidRDefault="007D50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16303" w14:textId="77777777" w:rsidR="007C66F8" w:rsidRDefault="007D504A">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116304" w14:textId="77777777" w:rsidR="007C66F8" w:rsidRDefault="007D504A">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7C66F8" w14:paraId="2E116309" w14:textId="77777777">
        <w:tc>
          <w:tcPr>
            <w:tcW w:w="4040" w:type="dxa"/>
            <w:tcBorders>
              <w:top w:val="single" w:sz="4" w:space="0" w:color="000000"/>
              <w:left w:val="single" w:sz="4" w:space="0" w:color="000000"/>
              <w:bottom w:val="single" w:sz="4" w:space="0" w:color="000000"/>
              <w:right w:val="single" w:sz="4" w:space="0" w:color="000000"/>
            </w:tcBorders>
          </w:tcPr>
          <w:p w14:paraId="2E116306" w14:textId="77777777" w:rsidR="007C66F8" w:rsidRDefault="007D504A">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14:paraId="2E116307" w14:textId="77777777" w:rsidR="007C66F8" w:rsidRDefault="007D504A">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116308" w14:textId="77777777" w:rsidR="007C66F8" w:rsidRDefault="007D504A">
            <w:pPr>
              <w:pStyle w:val="ProductList-TableBody"/>
            </w:pPr>
            <w:r>
              <w:t>Core CAL Bridge för Office 365</w:t>
            </w:r>
            <w:r>
              <w:rPr>
                <w:vertAlign w:val="superscript"/>
              </w:rPr>
              <w:t>2,3</w:t>
            </w:r>
          </w:p>
        </w:tc>
      </w:tr>
      <w:tr w:rsidR="007C66F8" w14:paraId="2E11630D" w14:textId="77777777">
        <w:tc>
          <w:tcPr>
            <w:tcW w:w="4040" w:type="dxa"/>
            <w:tcBorders>
              <w:top w:val="single" w:sz="4" w:space="0" w:color="000000"/>
              <w:left w:val="single" w:sz="4" w:space="0" w:color="000000"/>
              <w:bottom w:val="single" w:sz="4" w:space="0" w:color="000000"/>
              <w:right w:val="single" w:sz="4" w:space="0" w:color="000000"/>
            </w:tcBorders>
          </w:tcPr>
          <w:p w14:paraId="2E11630A" w14:textId="77777777" w:rsidR="007C66F8" w:rsidRDefault="007D504A">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1630B" w14:textId="77777777" w:rsidR="007C66F8" w:rsidRDefault="007D504A">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11630C" w14:textId="77777777" w:rsidR="007C66F8" w:rsidRDefault="007D504A">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14:paraId="2E11630E" w14:textId="77777777" w:rsidR="007C66F8" w:rsidRDefault="007D504A">
      <w:pPr>
        <w:pStyle w:val="ProductList-Body"/>
      </w:pPr>
      <w:r>
        <w:rPr>
          <w:i/>
          <w:vertAlign w:val="superscript"/>
        </w:rPr>
        <w:t>1</w:t>
      </w:r>
      <w:r>
        <w:rPr>
          <w:i/>
        </w:rPr>
        <w:t>Tillgängligt för köpt endast vid registreringsårsdag eller i början av en ny registreringsperiod.</w:t>
      </w:r>
    </w:p>
    <w:p w14:paraId="2E11630F" w14:textId="77777777" w:rsidR="007C66F8" w:rsidRDefault="007D504A">
      <w:pPr>
        <w:pStyle w:val="ProductList-Body"/>
      </w:pPr>
      <w:r>
        <w:rPr>
          <w:i/>
          <w:vertAlign w:val="superscript"/>
        </w:rPr>
        <w:t>2</w:t>
      </w:r>
      <w:r>
        <w:rPr>
          <w:i/>
        </w:rPr>
        <w:t>Krävs för Köp endast vid registreringsårsdag.</w:t>
      </w:r>
    </w:p>
    <w:p w14:paraId="2E116310" w14:textId="77777777" w:rsidR="007C66F8" w:rsidRDefault="007D504A">
      <w:pPr>
        <w:pStyle w:val="ProductList-Body"/>
      </w:pPr>
      <w:r>
        <w:rPr>
          <w:i/>
          <w:vertAlign w:val="superscript"/>
        </w:rPr>
        <w:t>3</w:t>
      </w:r>
      <w:r>
        <w:rPr>
          <w:i/>
        </w:rPr>
        <w:t>Köp krävs inte för användare som också är licensierade med Enterprise Mobility Suite</w:t>
      </w:r>
      <w:r>
        <w:fldChar w:fldCharType="begin"/>
      </w:r>
      <w:r>
        <w:instrText xml:space="preserve"> XE "Enterprise Mobility Suite" </w:instrText>
      </w:r>
      <w:r>
        <w:fldChar w:fldCharType="end"/>
      </w:r>
      <w:r>
        <w:rPr>
          <w:i/>
        </w:rPr>
        <w:t>.</w:t>
      </w:r>
    </w:p>
    <w:p w14:paraId="2E116311" w14:textId="77777777" w:rsidR="007C66F8" w:rsidRDefault="007C66F8">
      <w:pPr>
        <w:pStyle w:val="ProductList-Body"/>
      </w:pPr>
    </w:p>
    <w:p w14:paraId="2E116312" w14:textId="77777777" w:rsidR="007C66F8" w:rsidRDefault="007D504A">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2E116313" w14:textId="77777777" w:rsidR="007C66F8" w:rsidRDefault="007C66F8">
      <w:pPr>
        <w:pStyle w:val="ProductList-Body"/>
      </w:pPr>
    </w:p>
    <w:p w14:paraId="2E116314" w14:textId="77777777" w:rsidR="007C66F8" w:rsidRDefault="007D504A">
      <w:pPr>
        <w:pStyle w:val="ProductList-ClauseHeading"/>
        <w:outlineLvl w:val="4"/>
      </w:pPr>
      <w:r>
        <w:t>2.9 Köp av Från SA-användarabonnemangslicenser</w:t>
      </w:r>
    </w:p>
    <w:p w14:paraId="2E116315" w14:textId="77777777" w:rsidR="007C66F8" w:rsidRDefault="007D504A">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14:paraId="2E116316" w14:textId="77777777" w:rsidR="007C66F8" w:rsidRDefault="007C66F8">
      <w:pPr>
        <w:pStyle w:val="ProductList-Body"/>
      </w:pPr>
    </w:p>
    <w:p w14:paraId="2E116317" w14:textId="77777777" w:rsidR="007C66F8" w:rsidRDefault="007D504A">
      <w:pPr>
        <w:pStyle w:val="ProductList-ClauseHeading"/>
        <w:outlineLvl w:val="4"/>
      </w:pPr>
      <w:r>
        <w:lastRenderedPageBreak/>
        <w:t>2.10 SA-förmåner för Office 365 Från SA-användarabonnemang</w:t>
      </w:r>
    </w:p>
    <w:p w14:paraId="2E116318" w14:textId="77777777" w:rsidR="007C66F8" w:rsidRDefault="007D504A">
      <w:pPr>
        <w:pStyle w:val="ProductList-Body"/>
      </w:pPr>
      <w:r>
        <w:t>Office 365 (Enterprise E1, E3, E5 och Government E1, E3, E4) Från SA-användarabonnemangslicenser ger samma SA-förmåner som de Kvalificerande produkterna i avsnitt 2.8 ovan.</w:t>
      </w:r>
    </w:p>
    <w:p w14:paraId="2E116319" w14:textId="77777777" w:rsidR="007C66F8" w:rsidRDefault="007C66F8">
      <w:pPr>
        <w:pStyle w:val="ProductList-Body"/>
      </w:pPr>
    </w:p>
    <w:p w14:paraId="2E11631A" w14:textId="77777777" w:rsidR="007C66F8" w:rsidRDefault="007D504A">
      <w:pPr>
        <w:pStyle w:val="ProductList-ClauseHeading"/>
        <w:outlineLvl w:val="4"/>
      </w:pPr>
      <w:r>
        <w:t>2.1 Office 365 Enterprise K1</w:t>
      </w:r>
    </w:p>
    <w:p w14:paraId="2E11631B" w14:textId="77777777" w:rsidR="007C66F8" w:rsidRDefault="007D504A">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14:paraId="2E11631C" w14:textId="77777777" w:rsidR="007C66F8" w:rsidRDefault="007C66F8">
      <w:pPr>
        <w:pStyle w:val="ProductList-Body"/>
      </w:pPr>
    </w:p>
    <w:p w14:paraId="2E11631D" w14:textId="77777777" w:rsidR="007C66F8" w:rsidRDefault="007D504A">
      <w:pPr>
        <w:pStyle w:val="ProductList-ClauseHeading"/>
        <w:outlineLvl w:val="4"/>
      </w:pPr>
      <w:r>
        <w:t>2.12 Office Multi Language Pack</w:t>
      </w:r>
    </w:p>
    <w:p w14:paraId="2E11631E" w14:textId="77777777" w:rsidR="007C66F8" w:rsidRDefault="007D504A">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14:paraId="2E11631F" w14:textId="77777777" w:rsidR="007C66F8" w:rsidRDefault="007C66F8">
      <w:pPr>
        <w:pStyle w:val="ProductList-Body"/>
      </w:pPr>
    </w:p>
    <w:p w14:paraId="2E116320" w14:textId="77777777" w:rsidR="007C66F8" w:rsidRDefault="007D504A">
      <w:pPr>
        <w:pStyle w:val="ProductList-ClauseHeading"/>
        <w:outlineLvl w:val="4"/>
      </w:pPr>
      <w:r>
        <w:t>2.13 E-Learning</w:t>
      </w:r>
    </w:p>
    <w:p w14:paraId="2E116321" w14:textId="77777777" w:rsidR="007C66F8" w:rsidRDefault="007D504A">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till hostade E-Learning-kurser online som är relevanta för Office 365 ProPlus-tjänster genom att logga in på webbplatsen för Onlineutbildning med inloggningsuppgifter för Office 365 ProPlus. Kundens användning av hostade E-Learning-kurser omfattas av användningsvillkor för E-Learning-webbplatsen.</w:t>
      </w:r>
    </w:p>
    <w:p w14:paraId="2E116322" w14:textId="77777777" w:rsidR="007C66F8" w:rsidRDefault="007C66F8">
      <w:pPr>
        <w:pStyle w:val="ProductList-Body"/>
      </w:pPr>
    </w:p>
    <w:p w14:paraId="2E116323" w14:textId="77777777" w:rsidR="007C66F8" w:rsidRDefault="007D504A">
      <w:pPr>
        <w:pStyle w:val="ProductList-ClauseHeading"/>
        <w:outlineLvl w:val="4"/>
      </w:pPr>
      <w:r>
        <w:t>2.14 Inlösen av Produktnyckel för Office 365 Midsize Business</w:t>
      </w:r>
    </w:p>
    <w:p w14:paraId="2E116324" w14:textId="77777777" w:rsidR="007C66F8" w:rsidRDefault="007D504A">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14:paraId="2E11632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32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328" w14:textId="77777777" w:rsidR="007C66F8" w:rsidRDefault="007C66F8">
      <w:pPr>
        <w:pStyle w:val="ProductList-Body"/>
      </w:pPr>
    </w:p>
    <w:p w14:paraId="2E116329" w14:textId="77777777" w:rsidR="007C66F8" w:rsidRDefault="007D504A">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7347"/>
      <w:r>
        <w:instrText>Office 365 Advanced Security Management</w:instrText>
      </w:r>
      <w:bookmarkEnd w:id="309"/>
      <w:r>
        <w:instrText>" \l 3</w:instrText>
      </w:r>
      <w:r>
        <w:fldChar w:fldCharType="end"/>
      </w:r>
    </w:p>
    <w:p w14:paraId="2E11632A" w14:textId="77777777" w:rsidR="007C66F8" w:rsidRDefault="007D504A">
      <w:pPr>
        <w:pStyle w:val="ProductList-Offering1SubSection"/>
        <w:outlineLvl w:val="3"/>
      </w:pPr>
      <w:bookmarkStart w:id="310" w:name="_Sec919"/>
      <w:r>
        <w:t>1. Programtillgänglighet</w:t>
      </w:r>
      <w:bookmarkEnd w:id="31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3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32B"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32C"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2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2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32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3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3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3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3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33E" w14:textId="77777777">
        <w:tc>
          <w:tcPr>
            <w:tcW w:w="5020" w:type="dxa"/>
            <w:tcBorders>
              <w:top w:val="single" w:sz="6" w:space="0" w:color="FFFFFF"/>
              <w:left w:val="none" w:sz="4" w:space="0" w:color="6E6E6E"/>
              <w:bottom w:val="none" w:sz="4" w:space="0" w:color="A5A5A5"/>
              <w:right w:val="none" w:sz="4" w:space="0" w:color="6E6E6E"/>
            </w:tcBorders>
          </w:tcPr>
          <w:p w14:paraId="2E116335" w14:textId="77777777" w:rsidR="007C66F8" w:rsidRDefault="007D504A">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E11633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3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3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33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3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3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3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3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33F" w14:textId="77777777" w:rsidR="007C66F8" w:rsidRDefault="007C66F8">
      <w:pPr>
        <w:pStyle w:val="ProductList-Body"/>
      </w:pPr>
    </w:p>
    <w:p w14:paraId="2E116340" w14:textId="77777777" w:rsidR="007C66F8" w:rsidRDefault="007D504A">
      <w:pPr>
        <w:pStyle w:val="ProductList-Offering1SubSection"/>
        <w:outlineLvl w:val="3"/>
      </w:pPr>
      <w:bookmarkStart w:id="311" w:name="_Sec920"/>
      <w:r>
        <w:t>2. Produktvillkor</w:t>
      </w:r>
      <w:bookmarkEnd w:id="311"/>
    </w:p>
    <w:tbl>
      <w:tblPr>
        <w:tblStyle w:val="PURTable"/>
        <w:tblW w:w="0" w:type="dxa"/>
        <w:tblLook w:val="04A0" w:firstRow="1" w:lastRow="0" w:firstColumn="1" w:lastColumn="0" w:noHBand="0" w:noVBand="1"/>
      </w:tblPr>
      <w:tblGrid>
        <w:gridCol w:w="3673"/>
        <w:gridCol w:w="3579"/>
        <w:gridCol w:w="3538"/>
      </w:tblGrid>
      <w:tr w:rsidR="007C66F8" w14:paraId="2E116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341"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342"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6343"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6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45"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46"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47" w14:textId="77777777" w:rsidR="007C66F8" w:rsidRDefault="007D504A">
            <w:pPr>
              <w:pStyle w:val="ProductList-TableBody"/>
            </w:pPr>
            <w:r>
              <w:rPr>
                <w:color w:val="404040"/>
              </w:rPr>
              <w:t>Kampanjer: Ej tillämpligt</w:t>
            </w:r>
          </w:p>
        </w:tc>
      </w:tr>
      <w:tr w:rsidR="007C66F8" w14:paraId="2E11634C" w14:textId="77777777">
        <w:tc>
          <w:tcPr>
            <w:tcW w:w="4040" w:type="dxa"/>
            <w:tcBorders>
              <w:top w:val="single" w:sz="4" w:space="0" w:color="000000"/>
              <w:left w:val="single" w:sz="4" w:space="0" w:color="000000"/>
              <w:bottom w:val="single" w:sz="4" w:space="0" w:color="000000"/>
              <w:right w:val="single" w:sz="4" w:space="0" w:color="000000"/>
            </w:tcBorders>
          </w:tcPr>
          <w:p w14:paraId="2E116349"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634A"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E11634B" w14:textId="77777777" w:rsidR="007C66F8" w:rsidRDefault="007D504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7C66F8" w14:paraId="2E116350" w14:textId="77777777">
        <w:tc>
          <w:tcPr>
            <w:tcW w:w="4040" w:type="dxa"/>
            <w:tcBorders>
              <w:top w:val="single" w:sz="4" w:space="0" w:color="000000"/>
              <w:left w:val="single" w:sz="4" w:space="0" w:color="000000"/>
              <w:bottom w:val="single" w:sz="4" w:space="0" w:color="000000"/>
              <w:right w:val="single" w:sz="4" w:space="0" w:color="000000"/>
            </w:tcBorders>
          </w:tcPr>
          <w:p w14:paraId="2E11634D" w14:textId="77777777" w:rsidR="007C66F8" w:rsidRDefault="007D504A">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634E"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4F" w14:textId="77777777" w:rsidR="007C66F8" w:rsidRDefault="007C66F8">
            <w:pPr>
              <w:pStyle w:val="ProductList-TableBody"/>
            </w:pPr>
          </w:p>
        </w:tc>
      </w:tr>
    </w:tbl>
    <w:p w14:paraId="2E11635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35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354" w14:textId="77777777" w:rsidR="007C66F8" w:rsidRDefault="007C66F8">
      <w:pPr>
        <w:pStyle w:val="ProductList-Body"/>
      </w:pPr>
    </w:p>
    <w:p w14:paraId="2E116355" w14:textId="77777777" w:rsidR="007C66F8" w:rsidRDefault="007D504A">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7348"/>
      <w:r>
        <w:instrText>Office 365 Customer Lockbox</w:instrText>
      </w:r>
      <w:bookmarkEnd w:id="313"/>
      <w:r>
        <w:instrText>" \l 3</w:instrText>
      </w:r>
      <w:r>
        <w:fldChar w:fldCharType="end"/>
      </w:r>
    </w:p>
    <w:p w14:paraId="2E116356" w14:textId="77777777" w:rsidR="007C66F8" w:rsidRDefault="007D504A">
      <w:pPr>
        <w:pStyle w:val="ProductList-Offering1SubSection"/>
        <w:outlineLvl w:val="3"/>
      </w:pPr>
      <w:bookmarkStart w:id="314" w:name="_Sec875"/>
      <w:r>
        <w:t>1. Programtillgänglighet</w:t>
      </w:r>
      <w:bookmarkEnd w:id="31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3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357"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358"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5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5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35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5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5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5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5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36A" w14:textId="77777777">
        <w:tc>
          <w:tcPr>
            <w:tcW w:w="5020" w:type="dxa"/>
            <w:tcBorders>
              <w:top w:val="single" w:sz="6" w:space="0" w:color="FFFFFF"/>
              <w:left w:val="none" w:sz="4" w:space="0" w:color="6E6E6E"/>
              <w:bottom w:val="none" w:sz="4" w:space="0" w:color="BFBFBF"/>
              <w:right w:val="none" w:sz="4" w:space="0" w:color="6E6E6E"/>
            </w:tcBorders>
          </w:tcPr>
          <w:p w14:paraId="2E116361" w14:textId="77777777" w:rsidR="007C66F8" w:rsidRDefault="007D504A">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14:paraId="2E11636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6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6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365"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6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6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6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6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36B" w14:textId="77777777" w:rsidR="007C66F8" w:rsidRDefault="007C66F8">
      <w:pPr>
        <w:pStyle w:val="ProductList-Body"/>
      </w:pPr>
    </w:p>
    <w:p w14:paraId="2E11636C" w14:textId="77777777" w:rsidR="007C66F8" w:rsidRDefault="007D504A">
      <w:pPr>
        <w:pStyle w:val="ProductList-Offering1SubSection"/>
        <w:outlineLvl w:val="3"/>
      </w:pPr>
      <w:bookmarkStart w:id="315" w:name="_Sec876"/>
      <w:r>
        <w:t>2. Produktvillkor</w:t>
      </w:r>
      <w:bookmarkEnd w:id="315"/>
    </w:p>
    <w:tbl>
      <w:tblPr>
        <w:tblStyle w:val="PURTable"/>
        <w:tblW w:w="0" w:type="dxa"/>
        <w:tblLook w:val="04A0" w:firstRow="1" w:lastRow="0" w:firstColumn="1" w:lastColumn="0" w:noHBand="0" w:noVBand="1"/>
      </w:tblPr>
      <w:tblGrid>
        <w:gridCol w:w="3673"/>
        <w:gridCol w:w="3579"/>
        <w:gridCol w:w="3538"/>
      </w:tblGrid>
      <w:tr w:rsidR="007C66F8" w14:paraId="2E116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36D"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36E"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36F" w14:textId="77777777" w:rsidR="007C66F8" w:rsidRDefault="007D504A">
            <w:pPr>
              <w:pStyle w:val="ProductList-TableBody"/>
            </w:pPr>
            <w:r>
              <w:rPr>
                <w:color w:val="404040"/>
              </w:rPr>
              <w:t>Förlängd Giltighetstid Möjlig: Ej tillämpligt</w:t>
            </w:r>
          </w:p>
        </w:tc>
      </w:tr>
      <w:tr w:rsidR="007C66F8" w14:paraId="2E116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71"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72"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73" w14:textId="77777777" w:rsidR="007C66F8" w:rsidRDefault="007D504A">
            <w:pPr>
              <w:pStyle w:val="ProductList-TableBody"/>
            </w:pPr>
            <w:r>
              <w:rPr>
                <w:color w:val="404040"/>
              </w:rPr>
              <w:t>Kampanjer: Ej tillämpligt</w:t>
            </w:r>
          </w:p>
        </w:tc>
      </w:tr>
      <w:tr w:rsidR="007C66F8" w14:paraId="2E116378" w14:textId="77777777">
        <w:tc>
          <w:tcPr>
            <w:tcW w:w="4040" w:type="dxa"/>
            <w:tcBorders>
              <w:top w:val="single" w:sz="4" w:space="0" w:color="000000"/>
              <w:left w:val="single" w:sz="4" w:space="0" w:color="000000"/>
              <w:bottom w:val="single" w:sz="4" w:space="0" w:color="000000"/>
              <w:right w:val="single" w:sz="4" w:space="0" w:color="000000"/>
            </w:tcBorders>
          </w:tcPr>
          <w:p w14:paraId="2E116375"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6376"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77" w14:textId="77777777" w:rsidR="007C66F8" w:rsidRDefault="007D504A">
            <w:pPr>
              <w:pStyle w:val="ProductList-TableBody"/>
            </w:pPr>
            <w:r>
              <w:rPr>
                <w:color w:val="404040"/>
              </w:rPr>
              <w:t>Minskning Möjlig (SCE): Ej tillämpligt</w:t>
            </w:r>
          </w:p>
        </w:tc>
      </w:tr>
      <w:tr w:rsidR="007C66F8" w14:paraId="2E11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79"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37A"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7B" w14:textId="77777777" w:rsidR="007C66F8" w:rsidRDefault="007C66F8">
            <w:pPr>
              <w:pStyle w:val="ProductList-TableBody"/>
            </w:pPr>
          </w:p>
        </w:tc>
      </w:tr>
    </w:tbl>
    <w:p w14:paraId="2E11637D"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37E"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380" w14:textId="77777777" w:rsidR="007C66F8" w:rsidRDefault="007C66F8">
      <w:pPr>
        <w:pStyle w:val="ProductList-Body"/>
      </w:pPr>
    </w:p>
    <w:p w14:paraId="2E116381" w14:textId="77777777" w:rsidR="007C66F8" w:rsidRDefault="007D504A">
      <w:pPr>
        <w:pStyle w:val="ProductList-Offering2HeadingNoBorder"/>
        <w:outlineLvl w:val="2"/>
      </w:pPr>
      <w:bookmarkStart w:id="316" w:name="_Sec877"/>
      <w:r>
        <w:lastRenderedPageBreak/>
        <w:t>Office 365 Delve Analytics</w:t>
      </w:r>
      <w:bookmarkEnd w:id="316"/>
      <w:r>
        <w:fldChar w:fldCharType="begin"/>
      </w:r>
      <w:r>
        <w:instrText xml:space="preserve"> TC "</w:instrText>
      </w:r>
      <w:bookmarkStart w:id="317" w:name="_Toc454827349"/>
      <w:r>
        <w:instrText>Office 365 Delve Analytics</w:instrText>
      </w:r>
      <w:bookmarkEnd w:id="317"/>
      <w:r>
        <w:instrText>" \l 3</w:instrText>
      </w:r>
      <w:r>
        <w:fldChar w:fldCharType="end"/>
      </w:r>
    </w:p>
    <w:p w14:paraId="2E116382" w14:textId="77777777" w:rsidR="007C66F8" w:rsidRDefault="007D504A">
      <w:pPr>
        <w:pStyle w:val="ProductList-Offering1SubSection"/>
        <w:outlineLvl w:val="3"/>
      </w:pPr>
      <w:bookmarkStart w:id="318" w:name="_Sec878"/>
      <w:r>
        <w:t>1. Programtillgänglighet</w:t>
      </w:r>
      <w:bookmarkEnd w:id="318"/>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3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383"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384"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85"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86"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387"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88"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89"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8A"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8B"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396" w14:textId="77777777">
        <w:tc>
          <w:tcPr>
            <w:tcW w:w="5020" w:type="dxa"/>
            <w:tcBorders>
              <w:top w:val="single" w:sz="6" w:space="0" w:color="FFFFFF"/>
              <w:left w:val="none" w:sz="4" w:space="0" w:color="6E6E6E"/>
              <w:bottom w:val="none" w:sz="4" w:space="0" w:color="BFBFBF"/>
              <w:right w:val="none" w:sz="4" w:space="0" w:color="6E6E6E"/>
            </w:tcBorders>
          </w:tcPr>
          <w:p w14:paraId="2E11638D" w14:textId="77777777" w:rsidR="007C66F8" w:rsidRDefault="007D504A">
            <w:pPr>
              <w:pStyle w:val="ProductList-TableBody"/>
            </w:pPr>
            <w:r>
              <w:t>Office 365 Delve Analytics</w:t>
            </w:r>
            <w:r>
              <w:fldChar w:fldCharType="begin"/>
            </w:r>
            <w:r>
              <w:instrText xml:space="preserve"> XE "Office 365 Delve 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14:paraId="2E11638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8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9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39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9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9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9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9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397" w14:textId="77777777" w:rsidR="007C66F8" w:rsidRDefault="007D504A">
      <w:pPr>
        <w:pStyle w:val="ProductList-Offering1SubSection"/>
        <w:outlineLvl w:val="3"/>
      </w:pPr>
      <w:bookmarkStart w:id="319" w:name="_Sec879"/>
      <w:r>
        <w:t>2. Produktvillkor</w:t>
      </w:r>
      <w:bookmarkEnd w:id="319"/>
    </w:p>
    <w:tbl>
      <w:tblPr>
        <w:tblStyle w:val="PURTable"/>
        <w:tblW w:w="0" w:type="dxa"/>
        <w:tblLook w:val="04A0" w:firstRow="1" w:lastRow="0" w:firstColumn="1" w:lastColumn="0" w:noHBand="0" w:noVBand="1"/>
      </w:tblPr>
      <w:tblGrid>
        <w:gridCol w:w="3673"/>
        <w:gridCol w:w="3579"/>
        <w:gridCol w:w="3538"/>
      </w:tblGrid>
      <w:tr w:rsidR="007C66F8" w14:paraId="2E116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398"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399"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39A" w14:textId="77777777" w:rsidR="007C66F8" w:rsidRDefault="007D504A">
            <w:pPr>
              <w:pStyle w:val="ProductList-TableBody"/>
            </w:pPr>
            <w:r>
              <w:rPr>
                <w:color w:val="404040"/>
              </w:rPr>
              <w:t>Förlängd Giltighetstid Möjlig: Ej tillämpligt</w:t>
            </w:r>
          </w:p>
        </w:tc>
      </w:tr>
      <w:tr w:rsidR="007C66F8" w14:paraId="2E116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9C"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9D"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9E" w14:textId="77777777" w:rsidR="007C66F8" w:rsidRDefault="007D504A">
            <w:pPr>
              <w:pStyle w:val="ProductList-TableBody"/>
            </w:pPr>
            <w:r>
              <w:rPr>
                <w:color w:val="404040"/>
              </w:rPr>
              <w:t>Kampanjer: Ej tillämpligt</w:t>
            </w:r>
          </w:p>
        </w:tc>
      </w:tr>
      <w:tr w:rsidR="007C66F8" w14:paraId="2E1163A3" w14:textId="77777777">
        <w:tc>
          <w:tcPr>
            <w:tcW w:w="4040" w:type="dxa"/>
            <w:tcBorders>
              <w:top w:val="single" w:sz="4" w:space="0" w:color="000000"/>
              <w:left w:val="single" w:sz="4" w:space="0" w:color="000000"/>
              <w:bottom w:val="single" w:sz="4" w:space="0" w:color="000000"/>
              <w:right w:val="single" w:sz="4" w:space="0" w:color="000000"/>
            </w:tcBorders>
          </w:tcPr>
          <w:p w14:paraId="2E1163A0"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63A1"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A2" w14:textId="77777777" w:rsidR="007C66F8" w:rsidRDefault="007D504A">
            <w:pPr>
              <w:pStyle w:val="ProductList-TableBody"/>
            </w:pPr>
            <w:r>
              <w:rPr>
                <w:color w:val="404040"/>
              </w:rPr>
              <w:t>Minskning Möjlig (SCE): Ej tillämpligt</w:t>
            </w:r>
          </w:p>
        </w:tc>
      </w:tr>
      <w:tr w:rsidR="007C66F8" w14:paraId="2E116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A4"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3A5"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A6" w14:textId="77777777" w:rsidR="007C66F8" w:rsidRDefault="007C66F8">
            <w:pPr>
              <w:pStyle w:val="ProductList-TableBody"/>
            </w:pPr>
          </w:p>
        </w:tc>
      </w:tr>
    </w:tbl>
    <w:p w14:paraId="2E1163A8"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3A9"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3AB" w14:textId="77777777" w:rsidR="007C66F8" w:rsidRDefault="007C66F8">
      <w:pPr>
        <w:pStyle w:val="ProductList-Body"/>
      </w:pPr>
    </w:p>
    <w:p w14:paraId="2E1163AC" w14:textId="77777777" w:rsidR="007C66F8" w:rsidRDefault="007D504A">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7350"/>
      <w:r>
        <w:instrText>Office 365 Advanced eDiscovery</w:instrText>
      </w:r>
      <w:bookmarkEnd w:id="321"/>
      <w:r>
        <w:instrText>" \l 3</w:instrText>
      </w:r>
      <w:r>
        <w:fldChar w:fldCharType="end"/>
      </w:r>
    </w:p>
    <w:p w14:paraId="2E1163AD" w14:textId="77777777" w:rsidR="007C66F8" w:rsidRDefault="007D504A">
      <w:pPr>
        <w:pStyle w:val="ProductList-Offering1SubSection"/>
        <w:outlineLvl w:val="3"/>
      </w:pPr>
      <w:bookmarkStart w:id="322" w:name="_Sec881"/>
      <w:r>
        <w:t>1. Programtillgänglighet</w:t>
      </w:r>
      <w:bookmarkEnd w:id="322"/>
    </w:p>
    <w:tbl>
      <w:tblPr>
        <w:tblStyle w:val="PURTable"/>
        <w:tblW w:w="0" w:type="dxa"/>
        <w:tblLook w:val="04A0" w:firstRow="1" w:lastRow="0" w:firstColumn="1" w:lastColumn="0" w:noHBand="0" w:noVBand="1"/>
      </w:tblPr>
      <w:tblGrid>
        <w:gridCol w:w="4486"/>
        <w:gridCol w:w="808"/>
        <w:gridCol w:w="773"/>
        <w:gridCol w:w="789"/>
        <w:gridCol w:w="702"/>
        <w:gridCol w:w="825"/>
        <w:gridCol w:w="818"/>
        <w:gridCol w:w="794"/>
        <w:gridCol w:w="789"/>
      </w:tblGrid>
      <w:tr w:rsidR="007C66F8" w14:paraId="2E1163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3AE"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3AF"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B0"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B1"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3B2"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B3"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B4"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B5"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B6"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3C1" w14:textId="77777777">
        <w:tc>
          <w:tcPr>
            <w:tcW w:w="5020" w:type="dxa"/>
            <w:tcBorders>
              <w:top w:val="single" w:sz="6" w:space="0" w:color="FFFFFF"/>
              <w:left w:val="none" w:sz="4" w:space="0" w:color="6E6E6E"/>
              <w:bottom w:val="none" w:sz="4" w:space="0" w:color="BFBFBF"/>
              <w:right w:val="none" w:sz="4" w:space="0" w:color="6E6E6E"/>
            </w:tcBorders>
          </w:tcPr>
          <w:p w14:paraId="2E1163B8" w14:textId="77777777" w:rsidR="007C66F8" w:rsidRDefault="007D504A">
            <w:pPr>
              <w:pStyle w:val="ProductList-TableBody"/>
            </w:pPr>
            <w:r>
              <w:t>Office 365 Advanced eDiscovery</w:t>
            </w:r>
            <w:r>
              <w:fldChar w:fldCharType="begin"/>
            </w:r>
            <w:r>
              <w:instrText xml:space="preserve"> XE "Office 365 Advanced eDiscovery" </w:instrText>
            </w:r>
            <w:r>
              <w:fldChar w:fldCharType="end"/>
            </w:r>
            <w:r>
              <w:rPr>
                <w:color w:val="000000"/>
              </w:rPr>
              <w:t>(Användar-SL)</w:t>
            </w:r>
          </w:p>
        </w:tc>
        <w:tc>
          <w:tcPr>
            <w:tcW w:w="860" w:type="dxa"/>
            <w:tcBorders>
              <w:top w:val="single" w:sz="6" w:space="0" w:color="FFFFFF"/>
              <w:left w:val="none" w:sz="4" w:space="0" w:color="6E6E6E"/>
              <w:bottom w:val="none" w:sz="4" w:space="0" w:color="BFBFBF"/>
              <w:right w:val="single" w:sz="6" w:space="0" w:color="FFFFFF"/>
            </w:tcBorders>
          </w:tcPr>
          <w:p w14:paraId="2E1163B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BA"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B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3B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B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B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B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C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3C2" w14:textId="77777777" w:rsidR="007C66F8" w:rsidRDefault="007D504A">
      <w:pPr>
        <w:pStyle w:val="ProductList-Offering1SubSection"/>
        <w:outlineLvl w:val="3"/>
      </w:pPr>
      <w:bookmarkStart w:id="323" w:name="_Sec882"/>
      <w:r>
        <w:t>2. Produktvillkor</w:t>
      </w:r>
      <w:bookmarkEnd w:id="323"/>
    </w:p>
    <w:tbl>
      <w:tblPr>
        <w:tblStyle w:val="PURTable"/>
        <w:tblW w:w="0" w:type="dxa"/>
        <w:tblLook w:val="04A0" w:firstRow="1" w:lastRow="0" w:firstColumn="1" w:lastColumn="0" w:noHBand="0" w:noVBand="1"/>
      </w:tblPr>
      <w:tblGrid>
        <w:gridCol w:w="3673"/>
        <w:gridCol w:w="3579"/>
        <w:gridCol w:w="3538"/>
      </w:tblGrid>
      <w:tr w:rsidR="007C66F8" w14:paraId="2E116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3C3"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3C4"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3C5" w14:textId="77777777" w:rsidR="007C66F8" w:rsidRDefault="007D504A">
            <w:pPr>
              <w:pStyle w:val="ProductList-TableBody"/>
            </w:pPr>
            <w:r>
              <w:rPr>
                <w:color w:val="404040"/>
              </w:rPr>
              <w:t>Förlängd Giltighetstid Möjlig: Ej tillämpligt</w:t>
            </w:r>
          </w:p>
        </w:tc>
      </w:tr>
      <w:tr w:rsidR="007C66F8" w14:paraId="2E116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C7"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C8"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C9" w14:textId="77777777" w:rsidR="007C66F8" w:rsidRDefault="007D504A">
            <w:pPr>
              <w:pStyle w:val="ProductList-TableBody"/>
            </w:pPr>
            <w:r>
              <w:rPr>
                <w:color w:val="404040"/>
              </w:rPr>
              <w:t>Kampanjer: Ej tillämpligt</w:t>
            </w:r>
          </w:p>
        </w:tc>
      </w:tr>
      <w:tr w:rsidR="007C66F8" w14:paraId="2E1163CE" w14:textId="77777777">
        <w:tc>
          <w:tcPr>
            <w:tcW w:w="4040" w:type="dxa"/>
            <w:tcBorders>
              <w:top w:val="single" w:sz="4" w:space="0" w:color="000000"/>
              <w:left w:val="single" w:sz="4" w:space="0" w:color="000000"/>
              <w:bottom w:val="single" w:sz="4" w:space="0" w:color="000000"/>
              <w:right w:val="single" w:sz="4" w:space="0" w:color="000000"/>
            </w:tcBorders>
          </w:tcPr>
          <w:p w14:paraId="2E1163CB"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E1163CC"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CD" w14:textId="77777777" w:rsidR="007C66F8" w:rsidRDefault="007D504A">
            <w:pPr>
              <w:pStyle w:val="ProductList-TableBody"/>
            </w:pPr>
            <w:r>
              <w:rPr>
                <w:color w:val="404040"/>
              </w:rPr>
              <w:t>Minskning Möjlig (SCE): Ej tillämpligt</w:t>
            </w:r>
          </w:p>
        </w:tc>
      </w:tr>
      <w:tr w:rsidR="007C66F8" w14:paraId="2E116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CF"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3D0"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3D1" w14:textId="77777777" w:rsidR="007C66F8" w:rsidRDefault="007C66F8">
            <w:pPr>
              <w:pStyle w:val="ProductList-TableBody"/>
            </w:pPr>
          </w:p>
        </w:tc>
      </w:tr>
    </w:tbl>
    <w:p w14:paraId="2E1163D3" w14:textId="77777777" w:rsidR="007C66F8" w:rsidRDefault="007C66F8">
      <w:pPr>
        <w:pStyle w:val="ProductList-Body"/>
      </w:pPr>
    </w:p>
    <w:tbl>
      <w:tblPr>
        <w:tblStyle w:val="PURTable"/>
        <w:tblW w:w="0" w:type="dxa"/>
        <w:tblLook w:val="04A0" w:firstRow="1" w:lastRow="0" w:firstColumn="1" w:lastColumn="0" w:noHBand="0" w:noVBand="1"/>
      </w:tblPr>
      <w:tblGrid>
        <w:gridCol w:w="10800"/>
      </w:tblGrid>
      <w:tr w:rsidR="007C66F8" w14:paraId="2E116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3D4"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3D6" w14:textId="77777777" w:rsidR="007C66F8" w:rsidRDefault="007C66F8">
      <w:pPr>
        <w:pStyle w:val="ProductList-Body"/>
      </w:pPr>
    </w:p>
    <w:p w14:paraId="2E1163D7" w14:textId="77777777" w:rsidR="007C66F8" w:rsidRDefault="007D504A">
      <w:pPr>
        <w:pStyle w:val="ProductList-Offering2HeadingNoBorder"/>
        <w:outlineLvl w:val="2"/>
      </w:pPr>
      <w:bookmarkStart w:id="324" w:name="_Sec665"/>
      <w:r>
        <w:t>Exchange Online</w:t>
      </w:r>
      <w:bookmarkEnd w:id="324"/>
      <w:r>
        <w:fldChar w:fldCharType="begin"/>
      </w:r>
      <w:r>
        <w:instrText xml:space="preserve"> TC "</w:instrText>
      </w:r>
      <w:bookmarkStart w:id="325" w:name="_Toc454827351"/>
      <w:r>
        <w:instrText>Exchange Online</w:instrText>
      </w:r>
      <w:bookmarkEnd w:id="325"/>
      <w:r>
        <w:instrText>" \l 3</w:instrText>
      </w:r>
      <w:r>
        <w:fldChar w:fldCharType="end"/>
      </w:r>
    </w:p>
    <w:p w14:paraId="2E1163D8" w14:textId="77777777" w:rsidR="007C66F8" w:rsidRDefault="007D504A">
      <w:pPr>
        <w:pStyle w:val="ProductList-Offering1SubSection"/>
        <w:outlineLvl w:val="3"/>
      </w:pPr>
      <w:bookmarkStart w:id="326" w:name="_Sec721"/>
      <w:r>
        <w:t>1. Programtillgänglighet</w:t>
      </w:r>
      <w:bookmarkEnd w:id="326"/>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3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3D9"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3DA"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DB"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DC"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3DD"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DE"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DF"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E0"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3E1"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3EC" w14:textId="77777777">
        <w:tc>
          <w:tcPr>
            <w:tcW w:w="5020" w:type="dxa"/>
            <w:tcBorders>
              <w:top w:val="single" w:sz="6" w:space="0" w:color="FFFFFF"/>
              <w:left w:val="none" w:sz="4" w:space="0" w:color="6E6E6E"/>
              <w:bottom w:val="dashed" w:sz="4" w:space="0" w:color="BFBFBF"/>
              <w:right w:val="none" w:sz="4" w:space="0" w:color="6E6E6E"/>
            </w:tcBorders>
          </w:tcPr>
          <w:p w14:paraId="2E1163E3" w14:textId="77777777" w:rsidR="007C66F8" w:rsidRDefault="007D504A">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63E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E5"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E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3E7"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E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E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E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E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3F6" w14:textId="77777777">
        <w:tc>
          <w:tcPr>
            <w:tcW w:w="5020" w:type="dxa"/>
            <w:tcBorders>
              <w:top w:val="dashed" w:sz="4" w:space="0" w:color="BFBFBF"/>
              <w:left w:val="none" w:sz="4" w:space="0" w:color="6E6E6E"/>
              <w:bottom w:val="dashed" w:sz="4" w:space="0" w:color="BFBFBF"/>
              <w:right w:val="none" w:sz="4" w:space="0" w:color="6E6E6E"/>
            </w:tcBorders>
          </w:tcPr>
          <w:p w14:paraId="2E1163ED" w14:textId="77777777" w:rsidR="007C66F8" w:rsidRDefault="007D504A">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3E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E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3F1"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F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F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F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5" w14:textId="77777777" w:rsidR="007C66F8" w:rsidRDefault="007C66F8">
            <w:pPr>
              <w:pStyle w:val="ProductList-TableBody"/>
              <w:jc w:val="center"/>
            </w:pPr>
          </w:p>
        </w:tc>
      </w:tr>
      <w:tr w:rsidR="007C66F8" w14:paraId="2E116400" w14:textId="77777777">
        <w:tc>
          <w:tcPr>
            <w:tcW w:w="5020" w:type="dxa"/>
            <w:tcBorders>
              <w:top w:val="dashed" w:sz="4" w:space="0" w:color="BFBFBF"/>
              <w:left w:val="none" w:sz="4" w:space="0" w:color="6E6E6E"/>
              <w:bottom w:val="dashed" w:sz="4" w:space="0" w:color="BFBFBF"/>
              <w:right w:val="none" w:sz="4" w:space="0" w:color="6E6E6E"/>
            </w:tcBorders>
          </w:tcPr>
          <w:p w14:paraId="2E1163F7" w14:textId="77777777" w:rsidR="007C66F8" w:rsidRDefault="007D504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3F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3F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3F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3F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40A" w14:textId="77777777">
        <w:tc>
          <w:tcPr>
            <w:tcW w:w="5020" w:type="dxa"/>
            <w:tcBorders>
              <w:top w:val="dashed" w:sz="4" w:space="0" w:color="BFBFBF"/>
              <w:left w:val="none" w:sz="4" w:space="0" w:color="6E6E6E"/>
              <w:bottom w:val="dashed" w:sz="4" w:space="0" w:color="BFBFBF"/>
              <w:right w:val="none" w:sz="4" w:space="0" w:color="6E6E6E"/>
            </w:tcBorders>
          </w:tcPr>
          <w:p w14:paraId="2E116401" w14:textId="77777777" w:rsidR="007C66F8" w:rsidRDefault="007D504A">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40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0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0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05"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0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0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0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0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414" w14:textId="77777777">
        <w:tc>
          <w:tcPr>
            <w:tcW w:w="5020" w:type="dxa"/>
            <w:tcBorders>
              <w:top w:val="dashed" w:sz="4" w:space="0" w:color="BFBFBF"/>
              <w:left w:val="none" w:sz="4" w:space="0" w:color="6E6E6E"/>
              <w:bottom w:val="dashed" w:sz="4" w:space="0" w:color="BFBFBF"/>
              <w:right w:val="none" w:sz="4" w:space="0" w:color="6E6E6E"/>
            </w:tcBorders>
          </w:tcPr>
          <w:p w14:paraId="2E11640B" w14:textId="77777777" w:rsidR="007C66F8" w:rsidRDefault="007D504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40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0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0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0F"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1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1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1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13" w14:textId="77777777" w:rsidR="007C66F8" w:rsidRDefault="007C66F8">
            <w:pPr>
              <w:pStyle w:val="ProductList-TableBody"/>
              <w:jc w:val="center"/>
            </w:pPr>
          </w:p>
        </w:tc>
      </w:tr>
      <w:tr w:rsidR="007C66F8" w14:paraId="2E11641E" w14:textId="77777777">
        <w:tc>
          <w:tcPr>
            <w:tcW w:w="5020" w:type="dxa"/>
            <w:tcBorders>
              <w:top w:val="dashed" w:sz="4" w:space="0" w:color="BFBFBF"/>
              <w:left w:val="none" w:sz="4" w:space="0" w:color="6E6E6E"/>
              <w:bottom w:val="dashed" w:sz="4" w:space="0" w:color="BFBFBF"/>
              <w:right w:val="none" w:sz="4" w:space="0" w:color="6E6E6E"/>
            </w:tcBorders>
          </w:tcPr>
          <w:p w14:paraId="2E116415" w14:textId="77777777" w:rsidR="007C66F8" w:rsidRDefault="007D504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41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1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1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19"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1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1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1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1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428" w14:textId="77777777">
        <w:tc>
          <w:tcPr>
            <w:tcW w:w="5020" w:type="dxa"/>
            <w:tcBorders>
              <w:top w:val="dashed" w:sz="4" w:space="0" w:color="BFBFBF"/>
              <w:left w:val="none" w:sz="4" w:space="0" w:color="6E6E6E"/>
              <w:bottom w:val="dashed" w:sz="4" w:space="0" w:color="BFBFBF"/>
              <w:right w:val="none" w:sz="4" w:space="0" w:color="6E6E6E"/>
            </w:tcBorders>
          </w:tcPr>
          <w:p w14:paraId="2E11641F" w14:textId="77777777" w:rsidR="007C66F8" w:rsidRDefault="007D504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42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2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23"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432" w14:textId="77777777">
        <w:tc>
          <w:tcPr>
            <w:tcW w:w="5020" w:type="dxa"/>
            <w:tcBorders>
              <w:top w:val="dashed" w:sz="4" w:space="0" w:color="BFBFBF"/>
              <w:left w:val="none" w:sz="4" w:space="0" w:color="6E6E6E"/>
              <w:bottom w:val="dashed" w:sz="4" w:space="0" w:color="BFBFBF"/>
              <w:right w:val="none" w:sz="4" w:space="0" w:color="6E6E6E"/>
            </w:tcBorders>
          </w:tcPr>
          <w:p w14:paraId="2E116429" w14:textId="77777777" w:rsidR="007C66F8" w:rsidRDefault="007D504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42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2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2D"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2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43C" w14:textId="77777777">
        <w:tc>
          <w:tcPr>
            <w:tcW w:w="5020" w:type="dxa"/>
            <w:tcBorders>
              <w:top w:val="dashed" w:sz="4" w:space="0" w:color="BFBFBF"/>
              <w:left w:val="none" w:sz="4" w:space="0" w:color="6E6E6E"/>
              <w:bottom w:val="dashed" w:sz="4" w:space="0" w:color="BFBFBF"/>
              <w:right w:val="none" w:sz="4" w:space="0" w:color="6E6E6E"/>
            </w:tcBorders>
          </w:tcPr>
          <w:p w14:paraId="2E116433" w14:textId="77777777" w:rsidR="007C66F8" w:rsidRDefault="007D504A">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43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5"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3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37"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3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446" w14:textId="77777777">
        <w:tc>
          <w:tcPr>
            <w:tcW w:w="5020" w:type="dxa"/>
            <w:tcBorders>
              <w:top w:val="dashed" w:sz="4" w:space="0" w:color="BFBFBF"/>
              <w:left w:val="none" w:sz="4" w:space="0" w:color="6E6E6E"/>
              <w:bottom w:val="none" w:sz="4" w:space="0" w:color="BFBFBF"/>
              <w:right w:val="none" w:sz="4" w:space="0" w:color="6E6E6E"/>
            </w:tcBorders>
          </w:tcPr>
          <w:p w14:paraId="2E11643D" w14:textId="77777777" w:rsidR="007C66F8" w:rsidRDefault="007D504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643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3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4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44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4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4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4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45" w14:textId="77777777" w:rsidR="007C66F8" w:rsidRDefault="007C66F8">
            <w:pPr>
              <w:pStyle w:val="ProductList-TableBody"/>
              <w:jc w:val="center"/>
            </w:pPr>
          </w:p>
        </w:tc>
      </w:tr>
    </w:tbl>
    <w:p w14:paraId="2E116447" w14:textId="77777777" w:rsidR="007C66F8" w:rsidRDefault="007D504A">
      <w:pPr>
        <w:pStyle w:val="ProductList-Offering1SubSection"/>
        <w:outlineLvl w:val="3"/>
      </w:pPr>
      <w:bookmarkStart w:id="327" w:name="_Sec776"/>
      <w:r>
        <w:t>2. Produktvillkor</w:t>
      </w:r>
      <w:bookmarkEnd w:id="327"/>
    </w:p>
    <w:tbl>
      <w:tblPr>
        <w:tblStyle w:val="PURTable"/>
        <w:tblW w:w="0" w:type="dxa"/>
        <w:tblLook w:val="04A0" w:firstRow="1" w:lastRow="0" w:firstColumn="1" w:lastColumn="0" w:noHBand="0" w:noVBand="1"/>
      </w:tblPr>
      <w:tblGrid>
        <w:gridCol w:w="3673"/>
        <w:gridCol w:w="3579"/>
        <w:gridCol w:w="3538"/>
      </w:tblGrid>
      <w:tr w:rsidR="007C66F8" w14:paraId="2E116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448"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449"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1644A"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7C66F8" w14:paraId="2E116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644C" w14:textId="77777777" w:rsidR="007C66F8" w:rsidRDefault="007D504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1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4D"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4E" w14:textId="77777777" w:rsidR="007C66F8" w:rsidRDefault="007D504A">
            <w:pPr>
              <w:pStyle w:val="ProductList-TableBody"/>
            </w:pPr>
            <w:r>
              <w:rPr>
                <w:color w:val="404040"/>
              </w:rPr>
              <w:t>Kampanjer: Ej tillämpligt</w:t>
            </w:r>
          </w:p>
        </w:tc>
      </w:tr>
      <w:tr w:rsidR="007C66F8" w14:paraId="2E116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6450"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E116451"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52" w14:textId="77777777" w:rsidR="007C66F8" w:rsidRDefault="007D504A">
            <w:pPr>
              <w:pStyle w:val="ProductList-TableBody"/>
            </w:pPr>
            <w:r>
              <w:rPr>
                <w:color w:val="404040"/>
              </w:rPr>
              <w:t>Minskning Möjlig (SCE): Ej tillämpligt</w:t>
            </w:r>
          </w:p>
        </w:tc>
      </w:tr>
      <w:tr w:rsidR="007C66F8" w14:paraId="2E116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54"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6455"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56" w14:textId="77777777" w:rsidR="007C66F8" w:rsidRDefault="007C66F8">
            <w:pPr>
              <w:pStyle w:val="ProductList-TableBody"/>
            </w:pPr>
          </w:p>
        </w:tc>
      </w:tr>
    </w:tbl>
    <w:p w14:paraId="2E116458" w14:textId="77777777" w:rsidR="007C66F8" w:rsidRDefault="007C66F8">
      <w:pPr>
        <w:pStyle w:val="ProductList-Body"/>
      </w:pPr>
    </w:p>
    <w:p w14:paraId="2E116459" w14:textId="77777777" w:rsidR="007C66F8" w:rsidRDefault="007D504A">
      <w:pPr>
        <w:pStyle w:val="ProductList-ClauseHeading"/>
        <w:outlineLvl w:val="4"/>
      </w:pPr>
      <w:r>
        <w:t>2.1 Exchange Online Archiving för Exchange Server</w:t>
      </w:r>
    </w:p>
    <w:p w14:paraId="2E11645A" w14:textId="77777777" w:rsidR="007C66F8" w:rsidRDefault="007D504A">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14:paraId="2E11645B" w14:textId="77777777" w:rsidR="007C66F8" w:rsidRDefault="007C66F8">
      <w:pPr>
        <w:pStyle w:val="ProductList-Body"/>
      </w:pPr>
    </w:p>
    <w:p w14:paraId="2E11645C" w14:textId="77777777" w:rsidR="007C66F8" w:rsidRDefault="007D504A">
      <w:pPr>
        <w:pStyle w:val="ProductList-ClauseHeading"/>
        <w:outlineLvl w:val="4"/>
      </w:pPr>
      <w:r>
        <w:t>2.2 Exchange Online Archiving för Exchange Server A</w:t>
      </w:r>
    </w:p>
    <w:p w14:paraId="2E11645D" w14:textId="77777777" w:rsidR="007C66F8" w:rsidRDefault="007D504A">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14:paraId="2E11645E" w14:textId="77777777" w:rsidR="007C66F8" w:rsidRDefault="007C66F8">
      <w:pPr>
        <w:pStyle w:val="ProductList-Body"/>
      </w:pPr>
    </w:p>
    <w:p w14:paraId="2E11645F" w14:textId="77777777" w:rsidR="007C66F8" w:rsidRDefault="007D504A">
      <w:pPr>
        <w:pStyle w:val="ProductList-ClauseHeading"/>
        <w:outlineLvl w:val="4"/>
      </w:pPr>
      <w:r>
        <w:t>2.3 Förutsättningar: User SL-tillägg</w:t>
      </w:r>
    </w:p>
    <w:p w14:paraId="2E116460" w14:textId="77777777" w:rsidR="007C66F8" w:rsidRDefault="007D504A">
      <w:pPr>
        <w:pStyle w:val="ProductList-Body"/>
      </w:pPr>
      <w:r>
        <w:t xml:space="preserve">Se User SL-tillägg i </w:t>
      </w:r>
      <w:hyperlink w:anchor="_Sec634">
        <w:r>
          <w:rPr>
            <w:color w:val="00467F"/>
            <w:u w:val="single"/>
          </w:rPr>
          <w:t>Office 365 Suites</w:t>
        </w:r>
      </w:hyperlink>
      <w:r>
        <w:t xml:space="preserve"> för information om Tillägg.</w:t>
      </w:r>
    </w:p>
    <w:p w14:paraId="2E11646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46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464" w14:textId="77777777" w:rsidR="007C66F8" w:rsidRDefault="007C66F8">
      <w:pPr>
        <w:pStyle w:val="ProductList-Body"/>
      </w:pPr>
    </w:p>
    <w:p w14:paraId="2E116465" w14:textId="77777777" w:rsidR="007C66F8" w:rsidRDefault="007D504A">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7352"/>
      <w:r>
        <w:instrText>OneDrive for Business</w:instrText>
      </w:r>
      <w:bookmarkEnd w:id="329"/>
      <w:r>
        <w:instrText>" \l 3</w:instrText>
      </w:r>
      <w:r>
        <w:fldChar w:fldCharType="end"/>
      </w:r>
    </w:p>
    <w:p w14:paraId="2E116466" w14:textId="77777777" w:rsidR="007C66F8" w:rsidRDefault="007D504A">
      <w:pPr>
        <w:pStyle w:val="ProductList-Offering1SubSection"/>
        <w:outlineLvl w:val="3"/>
      </w:pPr>
      <w:bookmarkStart w:id="330" w:name="_Sec722"/>
      <w:r>
        <w:t>1. Programtillgänglighet</w:t>
      </w:r>
      <w:bookmarkEnd w:id="330"/>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7C66F8" w14:paraId="2E1164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467"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468"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69"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6A"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46B"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6C"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6D"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6E"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6F"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47A" w14:textId="77777777">
        <w:tc>
          <w:tcPr>
            <w:tcW w:w="5020" w:type="dxa"/>
            <w:tcBorders>
              <w:top w:val="single" w:sz="6" w:space="0" w:color="FFFFFF"/>
              <w:left w:val="none" w:sz="4" w:space="0" w:color="6E6E6E"/>
              <w:bottom w:val="dashed" w:sz="4" w:space="0" w:color="7F7F7F"/>
              <w:right w:val="none" w:sz="4" w:space="0" w:color="6E6E6E"/>
            </w:tcBorders>
          </w:tcPr>
          <w:p w14:paraId="2E116471" w14:textId="77777777" w:rsidR="007C66F8" w:rsidRDefault="007D504A">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14:paraId="2E116472"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7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7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75"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7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7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7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79" w14:textId="77777777" w:rsidR="007C66F8" w:rsidRDefault="007C66F8">
            <w:pPr>
              <w:pStyle w:val="ProductList-TableBody"/>
              <w:jc w:val="center"/>
            </w:pPr>
          </w:p>
        </w:tc>
      </w:tr>
      <w:tr w:rsidR="007C66F8" w14:paraId="2E116484" w14:textId="77777777">
        <w:tc>
          <w:tcPr>
            <w:tcW w:w="5020" w:type="dxa"/>
            <w:tcBorders>
              <w:top w:val="dashed" w:sz="4" w:space="0" w:color="7F7F7F"/>
              <w:left w:val="none" w:sz="4" w:space="0" w:color="6E6E6E"/>
              <w:bottom w:val="none" w:sz="4" w:space="0" w:color="BFBFBF"/>
              <w:right w:val="none" w:sz="4" w:space="0" w:color="6E6E6E"/>
            </w:tcBorders>
          </w:tcPr>
          <w:p w14:paraId="2E11647B" w14:textId="77777777" w:rsidR="007C66F8" w:rsidRDefault="007D504A">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E11647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7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7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7F"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8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8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8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83" w14:textId="77777777" w:rsidR="007C66F8" w:rsidRDefault="007C66F8">
            <w:pPr>
              <w:pStyle w:val="ProductList-TableBody"/>
              <w:jc w:val="center"/>
            </w:pPr>
          </w:p>
        </w:tc>
      </w:tr>
    </w:tbl>
    <w:p w14:paraId="2E116485" w14:textId="77777777" w:rsidR="007C66F8" w:rsidRDefault="007D504A">
      <w:pPr>
        <w:pStyle w:val="ProductList-Offering1SubSection"/>
        <w:outlineLvl w:val="3"/>
      </w:pPr>
      <w:bookmarkStart w:id="331" w:name="_Sec777"/>
      <w:r>
        <w:t>2. Produktvillkor</w:t>
      </w:r>
      <w:bookmarkEnd w:id="331"/>
    </w:p>
    <w:tbl>
      <w:tblPr>
        <w:tblStyle w:val="PURTable"/>
        <w:tblW w:w="0" w:type="dxa"/>
        <w:tblLook w:val="04A0" w:firstRow="1" w:lastRow="0" w:firstColumn="1" w:lastColumn="0" w:noHBand="0" w:noVBand="1"/>
      </w:tblPr>
      <w:tblGrid>
        <w:gridCol w:w="3673"/>
        <w:gridCol w:w="3579"/>
        <w:gridCol w:w="3538"/>
      </w:tblGrid>
      <w:tr w:rsidR="007C66F8" w14:paraId="2E116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486"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487"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6488"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6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8A"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8B"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8C" w14:textId="77777777" w:rsidR="007C66F8" w:rsidRDefault="007D504A">
            <w:pPr>
              <w:pStyle w:val="ProductList-TableBody"/>
            </w:pPr>
            <w:r>
              <w:rPr>
                <w:color w:val="404040"/>
              </w:rPr>
              <w:t>Kampanjer: Ej tillämpligt</w:t>
            </w:r>
          </w:p>
        </w:tc>
      </w:tr>
      <w:tr w:rsidR="007C66F8" w14:paraId="2E116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8E"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48F"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90" w14:textId="77777777" w:rsidR="007C66F8" w:rsidRDefault="007D504A">
            <w:pPr>
              <w:pStyle w:val="ProductList-TableBody"/>
            </w:pPr>
            <w:r>
              <w:rPr>
                <w:color w:val="404040"/>
              </w:rPr>
              <w:t>Minskning Möjlig (SCE): Ej tillämpligt</w:t>
            </w:r>
          </w:p>
        </w:tc>
      </w:tr>
      <w:tr w:rsidR="007C66F8" w14:paraId="2E116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92"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493"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94" w14:textId="77777777" w:rsidR="007C66F8" w:rsidRDefault="007C66F8">
            <w:pPr>
              <w:pStyle w:val="ProductList-TableBody"/>
            </w:pPr>
          </w:p>
        </w:tc>
      </w:tr>
    </w:tbl>
    <w:p w14:paraId="2E116496"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49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499" w14:textId="77777777" w:rsidR="007C66F8" w:rsidRDefault="007C66F8">
      <w:pPr>
        <w:pStyle w:val="ProductList-Body"/>
      </w:pPr>
    </w:p>
    <w:p w14:paraId="2E11649A" w14:textId="77777777" w:rsidR="007C66F8" w:rsidRDefault="007D504A">
      <w:pPr>
        <w:pStyle w:val="ProductList-Offering2HeadingNoBorder"/>
        <w:outlineLvl w:val="2"/>
      </w:pPr>
      <w:bookmarkStart w:id="332" w:name="_Sec667"/>
      <w:r>
        <w:t>Project Online</w:t>
      </w:r>
      <w:bookmarkEnd w:id="332"/>
      <w:r>
        <w:fldChar w:fldCharType="begin"/>
      </w:r>
      <w:r>
        <w:instrText xml:space="preserve"> TC "</w:instrText>
      </w:r>
      <w:bookmarkStart w:id="333" w:name="_Toc454827353"/>
      <w:r>
        <w:instrText>Project Online</w:instrText>
      </w:r>
      <w:bookmarkEnd w:id="333"/>
      <w:r>
        <w:instrText>" \l 3</w:instrText>
      </w:r>
      <w:r>
        <w:fldChar w:fldCharType="end"/>
      </w:r>
    </w:p>
    <w:p w14:paraId="2E11649B" w14:textId="77777777" w:rsidR="007C66F8" w:rsidRDefault="007D504A">
      <w:pPr>
        <w:pStyle w:val="ProductList-Offering1SubSection"/>
        <w:outlineLvl w:val="3"/>
      </w:pPr>
      <w:bookmarkStart w:id="334" w:name="_Sec723"/>
      <w:r>
        <w:t>1. Programtillgänglighet</w:t>
      </w:r>
      <w:bookmarkEnd w:id="334"/>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4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49C"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49D"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9E"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9F"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4A0"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A1"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A2"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A3"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A4"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4AF" w14:textId="77777777">
        <w:tc>
          <w:tcPr>
            <w:tcW w:w="5020" w:type="dxa"/>
            <w:tcBorders>
              <w:top w:val="single" w:sz="6" w:space="0" w:color="FFFFFF"/>
              <w:left w:val="none" w:sz="4" w:space="0" w:color="6E6E6E"/>
              <w:bottom w:val="dashed" w:sz="4" w:space="0" w:color="BFBFBF"/>
              <w:right w:val="none" w:sz="4" w:space="0" w:color="6E6E6E"/>
            </w:tcBorders>
          </w:tcPr>
          <w:p w14:paraId="2E1164A6" w14:textId="77777777" w:rsidR="007C66F8" w:rsidRDefault="007D504A">
            <w:pPr>
              <w:pStyle w:val="ProductList-TableBody"/>
            </w:pPr>
            <w:r>
              <w:t>Project Online</w:t>
            </w:r>
            <w:r>
              <w:fldChar w:fldCharType="begin"/>
            </w:r>
            <w:r>
              <w:instrText xml:space="preserve"> XE "Project Online"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2E1164A7"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A8"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A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A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AB"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A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A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A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4B9" w14:textId="77777777">
        <w:tc>
          <w:tcPr>
            <w:tcW w:w="5020" w:type="dxa"/>
            <w:tcBorders>
              <w:top w:val="dashed" w:sz="4" w:space="0" w:color="BFBFBF"/>
              <w:left w:val="none" w:sz="4" w:space="0" w:color="6E6E6E"/>
              <w:bottom w:val="none" w:sz="4" w:space="0" w:color="BFBFBF"/>
              <w:right w:val="none" w:sz="4" w:space="0" w:color="6E6E6E"/>
            </w:tcBorders>
          </w:tcPr>
          <w:p w14:paraId="2E1164B0" w14:textId="77777777" w:rsidR="007C66F8" w:rsidRDefault="007D504A">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E1164B1"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B2"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B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B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B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B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B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B8" w14:textId="77777777" w:rsidR="007C66F8" w:rsidRDefault="007C66F8">
            <w:pPr>
              <w:pStyle w:val="ProductList-TableBody"/>
              <w:jc w:val="center"/>
            </w:pPr>
          </w:p>
        </w:tc>
      </w:tr>
    </w:tbl>
    <w:p w14:paraId="2E1164BA" w14:textId="77777777" w:rsidR="007C66F8" w:rsidRDefault="007D504A">
      <w:pPr>
        <w:pStyle w:val="ProductList-Offering1SubSection"/>
        <w:outlineLvl w:val="3"/>
      </w:pPr>
      <w:bookmarkStart w:id="335" w:name="_Sec778"/>
      <w:r>
        <w:t>2. Produktvillkor</w:t>
      </w:r>
      <w:bookmarkEnd w:id="335"/>
    </w:p>
    <w:tbl>
      <w:tblPr>
        <w:tblStyle w:val="PURTable"/>
        <w:tblW w:w="0" w:type="dxa"/>
        <w:tblLook w:val="04A0" w:firstRow="1" w:lastRow="0" w:firstColumn="1" w:lastColumn="0" w:noHBand="0" w:noVBand="1"/>
      </w:tblPr>
      <w:tblGrid>
        <w:gridCol w:w="3673"/>
        <w:gridCol w:w="3579"/>
        <w:gridCol w:w="3538"/>
      </w:tblGrid>
      <w:tr w:rsidR="007C66F8" w14:paraId="2E116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4BB"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4BC"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64BD"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6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BF"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C0"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C1" w14:textId="77777777" w:rsidR="007C66F8" w:rsidRDefault="007D504A">
            <w:pPr>
              <w:pStyle w:val="ProductList-TableBody"/>
            </w:pPr>
            <w:r>
              <w:rPr>
                <w:color w:val="404040"/>
              </w:rPr>
              <w:t>Kampanjer: Ej tillämpligt</w:t>
            </w:r>
          </w:p>
        </w:tc>
      </w:tr>
      <w:tr w:rsidR="007C66F8" w14:paraId="2E116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C3"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4C4"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C5" w14:textId="77777777" w:rsidR="007C66F8" w:rsidRDefault="007D504A">
            <w:pPr>
              <w:pStyle w:val="ProductList-TableBody"/>
            </w:pPr>
            <w:r>
              <w:rPr>
                <w:color w:val="404040"/>
              </w:rPr>
              <w:t>Minskning Möjlig (SCE): Ej tillämpligt</w:t>
            </w:r>
          </w:p>
        </w:tc>
      </w:tr>
      <w:tr w:rsidR="007C66F8" w14:paraId="2E116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C7"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4C8"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4C9" w14:textId="77777777" w:rsidR="007C66F8" w:rsidRDefault="007C66F8">
            <w:pPr>
              <w:pStyle w:val="ProductList-TableBody"/>
            </w:pPr>
          </w:p>
        </w:tc>
      </w:tr>
    </w:tbl>
    <w:p w14:paraId="2E1164CB"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4CC"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4CE" w14:textId="77777777" w:rsidR="007C66F8" w:rsidRDefault="007C66F8">
      <w:pPr>
        <w:pStyle w:val="ProductList-Body"/>
      </w:pPr>
    </w:p>
    <w:p w14:paraId="2E1164CF" w14:textId="77777777" w:rsidR="007C66F8" w:rsidRDefault="007D504A">
      <w:pPr>
        <w:pStyle w:val="ProductList-Offering2HeadingNoBorder"/>
        <w:outlineLvl w:val="2"/>
      </w:pPr>
      <w:bookmarkStart w:id="336" w:name="_Sec668"/>
      <w:r>
        <w:t>SharePoint Online</w:t>
      </w:r>
      <w:bookmarkEnd w:id="336"/>
      <w:r>
        <w:fldChar w:fldCharType="begin"/>
      </w:r>
      <w:r>
        <w:instrText xml:space="preserve"> TC "</w:instrText>
      </w:r>
      <w:bookmarkStart w:id="337" w:name="_Toc454827354"/>
      <w:r>
        <w:instrText>SharePoint Online</w:instrText>
      </w:r>
      <w:bookmarkEnd w:id="337"/>
      <w:r>
        <w:instrText>" \l 3</w:instrText>
      </w:r>
      <w:r>
        <w:fldChar w:fldCharType="end"/>
      </w:r>
    </w:p>
    <w:p w14:paraId="2E1164D0" w14:textId="77777777" w:rsidR="007C66F8" w:rsidRDefault="007D504A">
      <w:pPr>
        <w:pStyle w:val="ProductList-Offering1SubSection"/>
        <w:outlineLvl w:val="3"/>
      </w:pPr>
      <w:bookmarkStart w:id="338" w:name="_Sec724"/>
      <w:r>
        <w:t>1. Programtillgänglighet</w:t>
      </w:r>
      <w:bookmarkEnd w:id="338"/>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4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4D1"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4D2"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D3"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D4"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4D5"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D6"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D7"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D8"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4D9"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4E4" w14:textId="77777777">
        <w:tc>
          <w:tcPr>
            <w:tcW w:w="5020" w:type="dxa"/>
            <w:tcBorders>
              <w:top w:val="single" w:sz="6" w:space="0" w:color="FFFFFF"/>
              <w:left w:val="none" w:sz="4" w:space="0" w:color="6E6E6E"/>
              <w:bottom w:val="dashed" w:sz="4" w:space="0" w:color="7F7F7F"/>
              <w:right w:val="none" w:sz="4" w:space="0" w:color="6E6E6E"/>
            </w:tcBorders>
          </w:tcPr>
          <w:p w14:paraId="2E1164DB" w14:textId="77777777" w:rsidR="007C66F8" w:rsidRDefault="007D504A">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2E1164DC"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D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D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DF"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E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E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3" w14:textId="77777777" w:rsidR="007C66F8" w:rsidRDefault="007C66F8">
            <w:pPr>
              <w:pStyle w:val="ProductList-TableBody"/>
              <w:jc w:val="center"/>
            </w:pPr>
          </w:p>
        </w:tc>
      </w:tr>
      <w:tr w:rsidR="007C66F8" w14:paraId="2E1164EE" w14:textId="77777777">
        <w:tc>
          <w:tcPr>
            <w:tcW w:w="5020" w:type="dxa"/>
            <w:tcBorders>
              <w:top w:val="dashed" w:sz="4" w:space="0" w:color="7F7F7F"/>
              <w:left w:val="none" w:sz="4" w:space="0" w:color="6E6E6E"/>
              <w:bottom w:val="dashed" w:sz="4" w:space="0" w:color="7F7F7F"/>
              <w:right w:val="none" w:sz="4" w:space="0" w:color="6E6E6E"/>
            </w:tcBorders>
          </w:tcPr>
          <w:p w14:paraId="2E1164E5" w14:textId="77777777" w:rsidR="007C66F8" w:rsidRDefault="007D504A">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2E1164E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4E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E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ED" w14:textId="77777777" w:rsidR="007C66F8" w:rsidRDefault="007C66F8">
            <w:pPr>
              <w:pStyle w:val="ProductList-TableBody"/>
              <w:jc w:val="center"/>
            </w:pPr>
          </w:p>
        </w:tc>
      </w:tr>
      <w:tr w:rsidR="007C66F8" w14:paraId="2E1164F8" w14:textId="77777777">
        <w:tc>
          <w:tcPr>
            <w:tcW w:w="5020" w:type="dxa"/>
            <w:tcBorders>
              <w:top w:val="dashed" w:sz="4" w:space="0" w:color="7F7F7F"/>
              <w:left w:val="none" w:sz="4" w:space="0" w:color="6E6E6E"/>
              <w:bottom w:val="dashed" w:sz="4" w:space="0" w:color="7F7F7F"/>
              <w:right w:val="none" w:sz="4" w:space="0" w:color="6E6E6E"/>
            </w:tcBorders>
          </w:tcPr>
          <w:p w14:paraId="2E1164EF" w14:textId="77777777" w:rsidR="007C66F8" w:rsidRDefault="007D504A">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E1164F0"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F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F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F3"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F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F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F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F7" w14:textId="77777777" w:rsidR="007C66F8" w:rsidRDefault="007C66F8">
            <w:pPr>
              <w:pStyle w:val="ProductList-TableBody"/>
              <w:jc w:val="center"/>
            </w:pPr>
          </w:p>
        </w:tc>
      </w:tr>
      <w:tr w:rsidR="007C66F8" w14:paraId="2E116502" w14:textId="77777777">
        <w:tc>
          <w:tcPr>
            <w:tcW w:w="5020" w:type="dxa"/>
            <w:tcBorders>
              <w:top w:val="dashed" w:sz="4" w:space="0" w:color="7F7F7F"/>
              <w:left w:val="none" w:sz="4" w:space="0" w:color="6E6E6E"/>
              <w:bottom w:val="none" w:sz="4" w:space="0" w:color="BFBFBF"/>
              <w:right w:val="none" w:sz="4" w:space="0" w:color="6E6E6E"/>
            </w:tcBorders>
          </w:tcPr>
          <w:p w14:paraId="2E1164F9" w14:textId="77777777" w:rsidR="007C66F8" w:rsidRDefault="007D504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14:paraId="2E1164FA"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F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4F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4FD"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F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4F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0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0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503" w14:textId="77777777" w:rsidR="007C66F8" w:rsidRDefault="007D504A">
      <w:pPr>
        <w:pStyle w:val="ProductList-Offering1SubSection"/>
        <w:outlineLvl w:val="3"/>
      </w:pPr>
      <w:bookmarkStart w:id="339" w:name="_Sec779"/>
      <w:r>
        <w:t>2. Produktvillkor</w:t>
      </w:r>
      <w:bookmarkEnd w:id="339"/>
    </w:p>
    <w:tbl>
      <w:tblPr>
        <w:tblStyle w:val="PURTable"/>
        <w:tblW w:w="0" w:type="dxa"/>
        <w:tblLook w:val="04A0" w:firstRow="1" w:lastRow="0" w:firstColumn="1" w:lastColumn="0" w:noHBand="0" w:noVBand="1"/>
      </w:tblPr>
      <w:tblGrid>
        <w:gridCol w:w="3673"/>
        <w:gridCol w:w="3579"/>
        <w:gridCol w:w="3538"/>
      </w:tblGrid>
      <w:tr w:rsidR="007C66F8" w14:paraId="2E116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504"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505"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6506"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6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08" w14:textId="77777777" w:rsidR="007C66F8" w:rsidRDefault="007D504A">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09"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0A" w14:textId="77777777" w:rsidR="007C66F8" w:rsidRDefault="007D504A">
            <w:pPr>
              <w:pStyle w:val="ProductList-TableBody"/>
            </w:pPr>
            <w:r>
              <w:rPr>
                <w:color w:val="404040"/>
              </w:rPr>
              <w:t>Kampanjer: Ej tillämpligt</w:t>
            </w:r>
          </w:p>
        </w:tc>
      </w:tr>
      <w:tr w:rsidR="007C66F8" w14:paraId="2E11650F" w14:textId="77777777">
        <w:tc>
          <w:tcPr>
            <w:tcW w:w="4040" w:type="dxa"/>
            <w:tcBorders>
              <w:top w:val="single" w:sz="4" w:space="0" w:color="000000"/>
              <w:left w:val="single" w:sz="4" w:space="0" w:color="000000"/>
              <w:bottom w:val="single" w:sz="4" w:space="0" w:color="000000"/>
              <w:right w:val="single" w:sz="4" w:space="0" w:color="000000"/>
            </w:tcBorders>
          </w:tcPr>
          <w:p w14:paraId="2E11650C"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2E11650D"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0E" w14:textId="77777777" w:rsidR="007C66F8" w:rsidRDefault="007D504A">
            <w:pPr>
              <w:pStyle w:val="ProductList-TableBody"/>
            </w:pPr>
            <w:r>
              <w:rPr>
                <w:color w:val="404040"/>
              </w:rPr>
              <w:t>Minskning Möjlig (SCE): Ej tillämpligt</w:t>
            </w:r>
          </w:p>
        </w:tc>
      </w:tr>
      <w:tr w:rsidR="007C66F8" w14:paraId="2E116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10"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511"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12" w14:textId="77777777" w:rsidR="007C66F8" w:rsidRDefault="007C66F8">
            <w:pPr>
              <w:pStyle w:val="ProductList-TableBody"/>
            </w:pPr>
          </w:p>
        </w:tc>
      </w:tr>
    </w:tbl>
    <w:p w14:paraId="2E116514" w14:textId="77777777" w:rsidR="007C66F8" w:rsidRDefault="007C66F8">
      <w:pPr>
        <w:pStyle w:val="ProductList-Body"/>
      </w:pPr>
    </w:p>
    <w:p w14:paraId="2E116515" w14:textId="77777777" w:rsidR="007C66F8" w:rsidRDefault="007D504A">
      <w:pPr>
        <w:pStyle w:val="ProductList-ClauseHeading"/>
        <w:outlineLvl w:val="4"/>
      </w:pPr>
      <w:r>
        <w:t>2.1 Förutsättningar: User SL-tillägg</w:t>
      </w:r>
    </w:p>
    <w:p w14:paraId="2E116516" w14:textId="77777777" w:rsidR="007C66F8" w:rsidRDefault="007D504A">
      <w:pPr>
        <w:pStyle w:val="ProductList-Body"/>
      </w:pPr>
      <w:r>
        <w:t xml:space="preserve">Se User SL-tillägg i </w:t>
      </w:r>
      <w:hyperlink w:anchor="_Sec634">
        <w:r>
          <w:rPr>
            <w:color w:val="00467F"/>
            <w:u w:val="single"/>
          </w:rPr>
          <w:t>Office 365 Suites</w:t>
        </w:r>
      </w:hyperlink>
      <w:r>
        <w:t xml:space="preserve"> för information om Tillägg.</w:t>
      </w:r>
    </w:p>
    <w:p w14:paraId="2E116517" w14:textId="77777777" w:rsidR="007C66F8" w:rsidRDefault="007C66F8">
      <w:pPr>
        <w:pStyle w:val="ProductList-Body"/>
      </w:pPr>
    </w:p>
    <w:p w14:paraId="2E116518" w14:textId="77777777" w:rsidR="007C66F8" w:rsidRDefault="007D504A">
      <w:pPr>
        <w:pStyle w:val="ProductList-ClauseHeading"/>
        <w:outlineLvl w:val="4"/>
      </w:pPr>
      <w:r>
        <w:t>2.2 SharePoint Online Plan 1 med Yammer och SharePoint Online Plan 2 med inlösen av Yammer-nyckel</w:t>
      </w:r>
    </w:p>
    <w:p w14:paraId="2E116519" w14:textId="77777777" w:rsidR="007C66F8" w:rsidRDefault="007D504A">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14:paraId="2E11651A"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51B"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51D" w14:textId="77777777" w:rsidR="007C66F8" w:rsidRDefault="007C66F8">
      <w:pPr>
        <w:pStyle w:val="ProductList-Body"/>
      </w:pPr>
    </w:p>
    <w:p w14:paraId="2E11651E" w14:textId="77777777" w:rsidR="007C66F8" w:rsidRDefault="007D504A">
      <w:pPr>
        <w:pStyle w:val="ProductList-Offering2HeadingNoBorder"/>
        <w:outlineLvl w:val="2"/>
      </w:pPr>
      <w:bookmarkStart w:id="340" w:name="_Sec669"/>
      <w:r>
        <w:t>Skype för Business Online</w:t>
      </w:r>
      <w:bookmarkEnd w:id="340"/>
      <w:r>
        <w:fldChar w:fldCharType="begin"/>
      </w:r>
      <w:r>
        <w:instrText xml:space="preserve"> TC "</w:instrText>
      </w:r>
      <w:bookmarkStart w:id="341" w:name="_Toc454827355"/>
      <w:r>
        <w:instrText>Skype för Business Online</w:instrText>
      </w:r>
      <w:bookmarkEnd w:id="341"/>
      <w:r>
        <w:instrText>" \l 3</w:instrText>
      </w:r>
      <w:r>
        <w:fldChar w:fldCharType="end"/>
      </w:r>
    </w:p>
    <w:p w14:paraId="2E11651F" w14:textId="77777777" w:rsidR="007C66F8" w:rsidRDefault="007D504A">
      <w:pPr>
        <w:pStyle w:val="ProductList-Offering1SubSection"/>
        <w:outlineLvl w:val="3"/>
      </w:pPr>
      <w:bookmarkStart w:id="342" w:name="_Sec725"/>
      <w:r>
        <w:t>1. Programtillgänglighet</w:t>
      </w:r>
      <w:bookmarkEnd w:id="342"/>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5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520"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521"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22"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23"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524"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25"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26"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27"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28"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533" w14:textId="77777777">
        <w:tc>
          <w:tcPr>
            <w:tcW w:w="5020" w:type="dxa"/>
            <w:tcBorders>
              <w:top w:val="single" w:sz="6" w:space="0" w:color="FFFFFF"/>
              <w:left w:val="none" w:sz="4" w:space="0" w:color="6E6E6E"/>
              <w:bottom w:val="dashed" w:sz="4" w:space="0" w:color="A5A5A5"/>
              <w:right w:val="none" w:sz="4" w:space="0" w:color="6E6E6E"/>
            </w:tcBorders>
          </w:tcPr>
          <w:p w14:paraId="2E11652A" w14:textId="77777777" w:rsidR="007C66F8" w:rsidRDefault="007D504A">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14:paraId="2E11652B"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2C"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2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2E"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2F"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3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2" w14:textId="77777777" w:rsidR="007C66F8" w:rsidRDefault="007C66F8">
            <w:pPr>
              <w:pStyle w:val="ProductList-TableBody"/>
              <w:jc w:val="center"/>
            </w:pPr>
          </w:p>
        </w:tc>
      </w:tr>
      <w:tr w:rsidR="007C66F8" w14:paraId="2E11653D" w14:textId="77777777">
        <w:tc>
          <w:tcPr>
            <w:tcW w:w="5020" w:type="dxa"/>
            <w:tcBorders>
              <w:top w:val="dashed" w:sz="4" w:space="0" w:color="A5A5A5"/>
              <w:left w:val="none" w:sz="4" w:space="0" w:color="6E6E6E"/>
              <w:bottom w:val="dashed" w:sz="4" w:space="0" w:color="A5A5A5"/>
              <w:right w:val="none" w:sz="4" w:space="0" w:color="6E6E6E"/>
            </w:tcBorders>
          </w:tcPr>
          <w:p w14:paraId="2E116534" w14:textId="77777777" w:rsidR="007C66F8" w:rsidRDefault="007D504A">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E11653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53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3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3C" w14:textId="77777777" w:rsidR="007C66F8" w:rsidRDefault="007C66F8">
            <w:pPr>
              <w:pStyle w:val="ProductList-TableBody"/>
              <w:jc w:val="center"/>
            </w:pPr>
          </w:p>
        </w:tc>
      </w:tr>
      <w:tr w:rsidR="007C66F8" w14:paraId="2E116547" w14:textId="77777777">
        <w:tc>
          <w:tcPr>
            <w:tcW w:w="5020" w:type="dxa"/>
            <w:tcBorders>
              <w:top w:val="dashed" w:sz="4" w:space="0" w:color="A5A5A5"/>
              <w:left w:val="none" w:sz="4" w:space="0" w:color="6E6E6E"/>
              <w:bottom w:val="dashed" w:sz="4" w:space="0" w:color="A5A5A5"/>
              <w:right w:val="none" w:sz="4" w:space="0" w:color="6E6E6E"/>
            </w:tcBorders>
          </w:tcPr>
          <w:p w14:paraId="2E11653E" w14:textId="77777777" w:rsidR="007C66F8" w:rsidRDefault="007D504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E11653F"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40"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4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42" w14:textId="77777777" w:rsidR="007C66F8" w:rsidRDefault="007D504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43"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4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4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46" w14:textId="77777777" w:rsidR="007C66F8" w:rsidRDefault="007C66F8">
            <w:pPr>
              <w:pStyle w:val="ProductList-TableBody"/>
              <w:jc w:val="center"/>
            </w:pPr>
          </w:p>
        </w:tc>
      </w:tr>
      <w:tr w:rsidR="007C66F8" w14:paraId="2E116551" w14:textId="77777777">
        <w:tc>
          <w:tcPr>
            <w:tcW w:w="5020" w:type="dxa"/>
            <w:tcBorders>
              <w:top w:val="dashed" w:sz="4" w:space="0" w:color="A5A5A5"/>
              <w:left w:val="none" w:sz="4" w:space="0" w:color="6E6E6E"/>
              <w:bottom w:val="dashed" w:sz="4" w:space="0" w:color="A5A5A5"/>
              <w:right w:val="none" w:sz="4" w:space="0" w:color="6E6E6E"/>
            </w:tcBorders>
          </w:tcPr>
          <w:p w14:paraId="2E116548" w14:textId="77777777" w:rsidR="007C66F8" w:rsidRDefault="007D504A">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E11654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4A"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4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4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4D"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4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4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50"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55B" w14:textId="77777777">
        <w:tc>
          <w:tcPr>
            <w:tcW w:w="5020" w:type="dxa"/>
            <w:tcBorders>
              <w:top w:val="dashed" w:sz="4" w:space="0" w:color="A5A5A5"/>
              <w:left w:val="none" w:sz="4" w:space="0" w:color="6E6E6E"/>
              <w:bottom w:val="dashed" w:sz="4" w:space="0" w:color="A5A5A5"/>
              <w:right w:val="none" w:sz="4" w:space="0" w:color="6E6E6E"/>
            </w:tcBorders>
          </w:tcPr>
          <w:p w14:paraId="2E116552" w14:textId="77777777" w:rsidR="007C66F8" w:rsidRDefault="007D504A">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2E11655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5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5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55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5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5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5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5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565" w14:textId="77777777">
        <w:tc>
          <w:tcPr>
            <w:tcW w:w="5020" w:type="dxa"/>
            <w:tcBorders>
              <w:top w:val="dashed" w:sz="4" w:space="0" w:color="A5A5A5"/>
              <w:left w:val="none" w:sz="4" w:space="0" w:color="6E6E6E"/>
              <w:bottom w:val="dashed" w:sz="4" w:space="0" w:color="A5A5A5"/>
              <w:right w:val="none" w:sz="4" w:space="0" w:color="6E6E6E"/>
            </w:tcBorders>
          </w:tcPr>
          <w:p w14:paraId="2E11655C" w14:textId="77777777" w:rsidR="007C66F8" w:rsidRDefault="007D504A">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E11655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5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5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56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6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6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C66F8" w14:paraId="2E11656F" w14:textId="77777777">
        <w:tc>
          <w:tcPr>
            <w:tcW w:w="5020" w:type="dxa"/>
            <w:tcBorders>
              <w:top w:val="dashed" w:sz="4" w:space="0" w:color="A5A5A5"/>
              <w:left w:val="none" w:sz="4" w:space="0" w:color="6E6E6E"/>
              <w:bottom w:val="none" w:sz="4" w:space="0" w:color="A5A5A5"/>
              <w:right w:val="none" w:sz="4" w:space="0" w:color="6E6E6E"/>
            </w:tcBorders>
          </w:tcPr>
          <w:p w14:paraId="2E116566" w14:textId="77777777" w:rsidR="007C66F8" w:rsidRDefault="007D504A">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2E11656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56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6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6E" w14:textId="77777777" w:rsidR="007C66F8" w:rsidRDefault="007C66F8">
            <w:pPr>
              <w:pStyle w:val="ProductList-TableBody"/>
              <w:jc w:val="center"/>
            </w:pPr>
          </w:p>
        </w:tc>
      </w:tr>
    </w:tbl>
    <w:p w14:paraId="2E116570" w14:textId="77777777" w:rsidR="007C66F8" w:rsidRDefault="007D504A">
      <w:pPr>
        <w:pStyle w:val="ProductList-Offering1SubSection"/>
        <w:outlineLvl w:val="3"/>
      </w:pPr>
      <w:bookmarkStart w:id="343" w:name="_Sec780"/>
      <w:r>
        <w:t>2. Produktvillkor</w:t>
      </w:r>
      <w:bookmarkEnd w:id="343"/>
    </w:p>
    <w:tbl>
      <w:tblPr>
        <w:tblStyle w:val="PURTable"/>
        <w:tblW w:w="0" w:type="dxa"/>
        <w:tblLook w:val="04A0" w:firstRow="1" w:lastRow="0" w:firstColumn="1" w:lastColumn="0" w:noHBand="0" w:noVBand="1"/>
      </w:tblPr>
      <w:tblGrid>
        <w:gridCol w:w="3673"/>
        <w:gridCol w:w="3579"/>
        <w:gridCol w:w="3538"/>
      </w:tblGrid>
      <w:tr w:rsidR="007C66F8" w14:paraId="2E116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571"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572"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6573"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6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5"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6"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7" w14:textId="77777777" w:rsidR="007C66F8" w:rsidRDefault="007D504A">
            <w:pPr>
              <w:pStyle w:val="ProductList-TableBody"/>
            </w:pPr>
            <w:r>
              <w:rPr>
                <w:color w:val="404040"/>
              </w:rPr>
              <w:t>Kampanjer: Ej tillämpligt</w:t>
            </w:r>
          </w:p>
        </w:tc>
      </w:tr>
      <w:tr w:rsidR="007C66F8" w14:paraId="2E116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9"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11657A"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B" w14:textId="77777777" w:rsidR="007C66F8" w:rsidRDefault="007D504A">
            <w:pPr>
              <w:pStyle w:val="ProductList-TableBody"/>
            </w:pPr>
            <w:r>
              <w:rPr>
                <w:color w:val="404040"/>
              </w:rPr>
              <w:t>Minskning Möjlig (SCE): Ej tillämpligt</w:t>
            </w:r>
          </w:p>
        </w:tc>
      </w:tr>
      <w:tr w:rsidR="007C66F8" w14:paraId="2E116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D"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57E"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57F" w14:textId="77777777" w:rsidR="007C66F8" w:rsidRDefault="007C66F8">
            <w:pPr>
              <w:pStyle w:val="ProductList-TableBody"/>
            </w:pPr>
          </w:p>
        </w:tc>
      </w:tr>
    </w:tbl>
    <w:p w14:paraId="2E116581" w14:textId="77777777" w:rsidR="007C66F8" w:rsidRDefault="007C66F8">
      <w:pPr>
        <w:pStyle w:val="ProductList-Body"/>
      </w:pPr>
    </w:p>
    <w:p w14:paraId="2E116582" w14:textId="77777777" w:rsidR="007C66F8" w:rsidRDefault="007D504A">
      <w:pPr>
        <w:pStyle w:val="ProductList-ClauseHeading"/>
        <w:outlineLvl w:val="4"/>
      </w:pPr>
      <w:r>
        <w:t>2.1 Lync för Mac 2011</w:t>
      </w:r>
    </w:p>
    <w:p w14:paraId="2E116583" w14:textId="77777777" w:rsidR="007C66F8" w:rsidRDefault="007D504A">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14:paraId="2E116584" w14:textId="77777777" w:rsidR="007C66F8" w:rsidRDefault="007C66F8">
      <w:pPr>
        <w:pStyle w:val="ProductList-Body"/>
      </w:pPr>
    </w:p>
    <w:p w14:paraId="2E116585" w14:textId="77777777" w:rsidR="007C66F8" w:rsidRDefault="007D504A">
      <w:pPr>
        <w:pStyle w:val="ProductList-ClauseHeading"/>
        <w:outlineLvl w:val="4"/>
      </w:pPr>
      <w:r>
        <w:t>2.2 Förutsättningar: User SL-tillägg</w:t>
      </w:r>
    </w:p>
    <w:p w14:paraId="2E116586" w14:textId="77777777" w:rsidR="007C66F8" w:rsidRDefault="007D504A">
      <w:pPr>
        <w:pStyle w:val="ProductList-Body"/>
      </w:pPr>
      <w:r>
        <w:t xml:space="preserve">Se User SL-tillägg i </w:t>
      </w:r>
      <w:hyperlink w:anchor="_Sec634">
        <w:r>
          <w:rPr>
            <w:color w:val="00467F"/>
            <w:u w:val="single"/>
          </w:rPr>
          <w:t>Office 365 Suites</w:t>
        </w:r>
      </w:hyperlink>
      <w:r>
        <w:t xml:space="preserve"> för information om Tillägg.</w:t>
      </w:r>
    </w:p>
    <w:p w14:paraId="2E116587" w14:textId="77777777" w:rsidR="007C66F8" w:rsidRDefault="007C66F8">
      <w:pPr>
        <w:pStyle w:val="ProductList-Body"/>
      </w:pPr>
    </w:p>
    <w:p w14:paraId="2E116588" w14:textId="77777777" w:rsidR="007C66F8" w:rsidRDefault="007D504A">
      <w:pPr>
        <w:pStyle w:val="ProductList-ClauseHeading"/>
        <w:outlineLvl w:val="4"/>
      </w:pPr>
      <w:r>
        <w:t>2.3 Skype för Business PSTN Consumption</w:t>
      </w:r>
    </w:p>
    <w:p w14:paraId="2E116589" w14:textId="77777777" w:rsidR="007C66F8" w:rsidRDefault="007D504A">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14:paraId="2E11658A" w14:textId="77777777" w:rsidR="007C66F8" w:rsidRDefault="007C66F8">
      <w:pPr>
        <w:pStyle w:val="ProductList-Body"/>
      </w:pPr>
    </w:p>
    <w:p w14:paraId="2E11658B" w14:textId="77777777" w:rsidR="007C66F8" w:rsidRDefault="007D504A">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14:paraId="2E11658C"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58D"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58F" w14:textId="77777777" w:rsidR="007C66F8" w:rsidRDefault="007C66F8">
      <w:pPr>
        <w:pStyle w:val="ProductList-Body"/>
      </w:pPr>
    </w:p>
    <w:p w14:paraId="2E116590" w14:textId="77777777" w:rsidR="007C66F8" w:rsidRDefault="007D504A">
      <w:pPr>
        <w:pStyle w:val="ProductList-OfferingGroupHeading"/>
        <w:outlineLvl w:val="1"/>
      </w:pPr>
      <w:bookmarkStart w:id="344" w:name="_Sec635"/>
      <w:r>
        <w:lastRenderedPageBreak/>
        <w:t>Andra onlinetjänster</w:t>
      </w:r>
      <w:bookmarkEnd w:id="344"/>
      <w:r>
        <w:fldChar w:fldCharType="begin"/>
      </w:r>
      <w:r>
        <w:instrText xml:space="preserve"> TC "</w:instrText>
      </w:r>
      <w:bookmarkStart w:id="345" w:name="_Toc454827356"/>
      <w:r>
        <w:instrText>Andra onlinetjänster</w:instrText>
      </w:r>
      <w:bookmarkEnd w:id="345"/>
      <w:r>
        <w:instrText>" \l 2</w:instrText>
      </w:r>
      <w:r>
        <w:fldChar w:fldCharType="end"/>
      </w:r>
    </w:p>
    <w:p w14:paraId="2E116591" w14:textId="77777777" w:rsidR="007C66F8" w:rsidRDefault="007D504A">
      <w:pPr>
        <w:pStyle w:val="ProductList-Offering2HeadingNoBorder"/>
        <w:outlineLvl w:val="2"/>
      </w:pPr>
      <w:bookmarkStart w:id="346" w:name="_Sec670"/>
      <w:r>
        <w:t>Bing Maps</w:t>
      </w:r>
      <w:bookmarkEnd w:id="346"/>
      <w:r>
        <w:fldChar w:fldCharType="begin"/>
      </w:r>
      <w:r>
        <w:instrText xml:space="preserve"> TC "</w:instrText>
      </w:r>
      <w:bookmarkStart w:id="347" w:name="_Toc454827357"/>
      <w:r>
        <w:instrText>Bing Maps</w:instrText>
      </w:r>
      <w:bookmarkEnd w:id="347"/>
      <w:r>
        <w:instrText>" \l 3</w:instrText>
      </w:r>
      <w:r>
        <w:fldChar w:fldCharType="end"/>
      </w:r>
    </w:p>
    <w:p w14:paraId="2E116592" w14:textId="77777777" w:rsidR="007C66F8" w:rsidRDefault="007D504A">
      <w:pPr>
        <w:pStyle w:val="ProductList-Offering1SubSection"/>
        <w:outlineLvl w:val="3"/>
      </w:pPr>
      <w:bookmarkStart w:id="348" w:name="_Sec726"/>
      <w:r>
        <w:t>1. Programtillgänglighet</w:t>
      </w:r>
      <w:bookmarkEnd w:id="348"/>
    </w:p>
    <w:tbl>
      <w:tblPr>
        <w:tblStyle w:val="PURTable"/>
        <w:tblW w:w="0" w:type="dxa"/>
        <w:tblLook w:val="04A0" w:firstRow="1" w:lastRow="0" w:firstColumn="1" w:lastColumn="0" w:noHBand="0" w:noVBand="1"/>
      </w:tblPr>
      <w:tblGrid>
        <w:gridCol w:w="4487"/>
        <w:gridCol w:w="808"/>
        <w:gridCol w:w="775"/>
        <w:gridCol w:w="790"/>
        <w:gridCol w:w="703"/>
        <w:gridCol w:w="826"/>
        <w:gridCol w:w="818"/>
        <w:gridCol w:w="795"/>
        <w:gridCol w:w="782"/>
      </w:tblGrid>
      <w:tr w:rsidR="007C66F8" w14:paraId="2E1165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593"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594"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95"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96"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597"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98"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99"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9A"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59B"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5A6" w14:textId="77777777">
        <w:tc>
          <w:tcPr>
            <w:tcW w:w="5020" w:type="dxa"/>
            <w:tcBorders>
              <w:top w:val="single" w:sz="6" w:space="0" w:color="FFFFFF"/>
              <w:left w:val="none" w:sz="4" w:space="0" w:color="6E6E6E"/>
              <w:bottom w:val="dashed" w:sz="4" w:space="0" w:color="BFBFBF"/>
              <w:right w:val="none" w:sz="4" w:space="0" w:color="6E6E6E"/>
            </w:tcBorders>
          </w:tcPr>
          <w:p w14:paraId="2E11659D" w14:textId="77777777" w:rsidR="007C66F8" w:rsidRDefault="007D504A">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659E" w14:textId="77777777" w:rsidR="007C66F8" w:rsidRDefault="007D50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9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A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A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A5" w14:textId="77777777" w:rsidR="007C66F8" w:rsidRDefault="007C66F8">
            <w:pPr>
              <w:pStyle w:val="ProductList-TableBody"/>
              <w:jc w:val="center"/>
            </w:pPr>
          </w:p>
        </w:tc>
      </w:tr>
      <w:tr w:rsidR="007C66F8" w14:paraId="2E1165B0" w14:textId="77777777">
        <w:tc>
          <w:tcPr>
            <w:tcW w:w="5020" w:type="dxa"/>
            <w:tcBorders>
              <w:top w:val="dashed" w:sz="4" w:space="0" w:color="BFBFBF"/>
              <w:left w:val="none" w:sz="4" w:space="0" w:color="6E6E6E"/>
              <w:bottom w:val="dashed" w:sz="4" w:space="0" w:color="BFBFBF"/>
              <w:right w:val="none" w:sz="4" w:space="0" w:color="6E6E6E"/>
            </w:tcBorders>
          </w:tcPr>
          <w:p w14:paraId="2E1165A7" w14:textId="77777777" w:rsidR="007C66F8" w:rsidRDefault="007D504A">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A8" w14:textId="77777777" w:rsidR="007C66F8" w:rsidRDefault="007D50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9"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A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A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A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AF" w14:textId="77777777" w:rsidR="007C66F8" w:rsidRDefault="007C66F8">
            <w:pPr>
              <w:pStyle w:val="ProductList-TableBody"/>
              <w:jc w:val="center"/>
            </w:pPr>
          </w:p>
        </w:tc>
      </w:tr>
      <w:tr w:rsidR="007C66F8" w14:paraId="2E1165BA" w14:textId="77777777">
        <w:tc>
          <w:tcPr>
            <w:tcW w:w="5020" w:type="dxa"/>
            <w:tcBorders>
              <w:top w:val="dashed" w:sz="4" w:space="0" w:color="BFBFBF"/>
              <w:left w:val="none" w:sz="4" w:space="0" w:color="6E6E6E"/>
              <w:bottom w:val="dashed" w:sz="4" w:space="0" w:color="BFBFBF"/>
              <w:right w:val="none" w:sz="4" w:space="0" w:color="6E6E6E"/>
            </w:tcBorders>
          </w:tcPr>
          <w:p w14:paraId="2E1165B1" w14:textId="77777777" w:rsidR="007C66F8" w:rsidRDefault="007D504A">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B2" w14:textId="77777777" w:rsidR="007C66F8" w:rsidRDefault="007D50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B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B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B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B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B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B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B9" w14:textId="77777777" w:rsidR="007C66F8" w:rsidRDefault="007C66F8">
            <w:pPr>
              <w:pStyle w:val="ProductList-TableBody"/>
              <w:jc w:val="center"/>
            </w:pPr>
          </w:p>
        </w:tc>
      </w:tr>
      <w:tr w:rsidR="007C66F8" w14:paraId="2E1165C4" w14:textId="77777777">
        <w:tc>
          <w:tcPr>
            <w:tcW w:w="5020" w:type="dxa"/>
            <w:tcBorders>
              <w:top w:val="dashed" w:sz="4" w:space="0" w:color="BFBFBF"/>
              <w:left w:val="none" w:sz="4" w:space="0" w:color="6E6E6E"/>
              <w:bottom w:val="dashed" w:sz="4" w:space="0" w:color="BFBFBF"/>
              <w:right w:val="none" w:sz="4" w:space="0" w:color="6E6E6E"/>
            </w:tcBorders>
          </w:tcPr>
          <w:p w14:paraId="2E1165BB" w14:textId="77777777" w:rsidR="007C66F8" w:rsidRDefault="007D504A">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BC" w14:textId="77777777" w:rsidR="007C66F8" w:rsidRDefault="007D50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BD"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B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B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C0"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C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C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C3" w14:textId="77777777" w:rsidR="007C66F8" w:rsidRDefault="007C66F8">
            <w:pPr>
              <w:pStyle w:val="ProductList-TableBody"/>
              <w:jc w:val="center"/>
            </w:pPr>
          </w:p>
        </w:tc>
      </w:tr>
      <w:tr w:rsidR="007C66F8" w14:paraId="2E1165CE" w14:textId="77777777">
        <w:tc>
          <w:tcPr>
            <w:tcW w:w="5020" w:type="dxa"/>
            <w:tcBorders>
              <w:top w:val="dashed" w:sz="4" w:space="0" w:color="BFBFBF"/>
              <w:left w:val="none" w:sz="4" w:space="0" w:color="6E6E6E"/>
              <w:bottom w:val="dashed" w:sz="4" w:space="0" w:color="BFBFBF"/>
              <w:right w:val="none" w:sz="4" w:space="0" w:color="6E6E6E"/>
            </w:tcBorders>
          </w:tcPr>
          <w:p w14:paraId="2E1165C5" w14:textId="77777777" w:rsidR="007C66F8" w:rsidRDefault="007D504A">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C6" w14:textId="77777777" w:rsidR="007C66F8" w:rsidRDefault="007D50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C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C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C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C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C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C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CD" w14:textId="77777777" w:rsidR="007C66F8" w:rsidRDefault="007C66F8">
            <w:pPr>
              <w:pStyle w:val="ProductList-TableBody"/>
              <w:jc w:val="center"/>
            </w:pPr>
          </w:p>
        </w:tc>
      </w:tr>
      <w:tr w:rsidR="007C66F8" w14:paraId="2E1165D8" w14:textId="77777777">
        <w:tc>
          <w:tcPr>
            <w:tcW w:w="5020" w:type="dxa"/>
            <w:tcBorders>
              <w:top w:val="dashed" w:sz="4" w:space="0" w:color="BFBFBF"/>
              <w:left w:val="none" w:sz="4" w:space="0" w:color="6E6E6E"/>
              <w:bottom w:val="dashed" w:sz="4" w:space="0" w:color="BFBFBF"/>
              <w:right w:val="none" w:sz="4" w:space="0" w:color="6E6E6E"/>
            </w:tcBorders>
          </w:tcPr>
          <w:p w14:paraId="2E1165CF" w14:textId="77777777" w:rsidR="007C66F8" w:rsidRDefault="007D504A">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D0" w14:textId="77777777" w:rsidR="007C66F8" w:rsidRDefault="007D50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1"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D3"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4"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5"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D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D7" w14:textId="77777777" w:rsidR="007C66F8" w:rsidRDefault="007C66F8">
            <w:pPr>
              <w:pStyle w:val="ProductList-TableBody"/>
              <w:jc w:val="center"/>
            </w:pPr>
          </w:p>
        </w:tc>
      </w:tr>
      <w:tr w:rsidR="007C66F8" w14:paraId="2E1165E2" w14:textId="77777777">
        <w:tc>
          <w:tcPr>
            <w:tcW w:w="5020" w:type="dxa"/>
            <w:tcBorders>
              <w:top w:val="dashed" w:sz="4" w:space="0" w:color="BFBFBF"/>
              <w:left w:val="none" w:sz="4" w:space="0" w:color="6E6E6E"/>
              <w:bottom w:val="dashed" w:sz="4" w:space="0" w:color="BFBFBF"/>
              <w:right w:val="none" w:sz="4" w:space="0" w:color="6E6E6E"/>
            </w:tcBorders>
          </w:tcPr>
          <w:p w14:paraId="2E1165D9" w14:textId="77777777" w:rsidR="007C66F8" w:rsidRDefault="007D504A">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DA" w14:textId="77777777" w:rsidR="007C66F8" w:rsidRDefault="007D50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B"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DD"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E"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DF"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E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E1" w14:textId="77777777" w:rsidR="007C66F8" w:rsidRDefault="007C66F8">
            <w:pPr>
              <w:pStyle w:val="ProductList-TableBody"/>
              <w:jc w:val="center"/>
            </w:pPr>
          </w:p>
        </w:tc>
      </w:tr>
      <w:tr w:rsidR="007C66F8" w14:paraId="2E1165EC" w14:textId="77777777">
        <w:tc>
          <w:tcPr>
            <w:tcW w:w="5020" w:type="dxa"/>
            <w:tcBorders>
              <w:top w:val="dashed" w:sz="4" w:space="0" w:color="BFBFBF"/>
              <w:left w:val="none" w:sz="4" w:space="0" w:color="6E6E6E"/>
              <w:bottom w:val="dashed" w:sz="4" w:space="0" w:color="BFBFBF"/>
              <w:right w:val="none" w:sz="4" w:space="0" w:color="6E6E6E"/>
            </w:tcBorders>
          </w:tcPr>
          <w:p w14:paraId="2E1165E3" w14:textId="77777777" w:rsidR="007C66F8" w:rsidRDefault="007D504A">
            <w:pPr>
              <w:pStyle w:val="ProductList-TableBody"/>
            </w:pPr>
            <w:r>
              <w:rPr>
                <w:color w:val="000000"/>
              </w:rPr>
              <w:t>Bing Maps Asset Management för Windows, Europa eller Nordamerika</w:t>
            </w:r>
            <w:r>
              <w:fldChar w:fldCharType="begin"/>
            </w:r>
            <w:r>
              <w:instrText xml:space="preserve"> XE "Bing Maps Asset Management för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E4"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E5"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E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E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E8"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E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E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EB" w14:textId="77777777" w:rsidR="007C66F8" w:rsidRDefault="007C66F8">
            <w:pPr>
              <w:pStyle w:val="ProductList-TableBody"/>
              <w:jc w:val="center"/>
            </w:pPr>
          </w:p>
        </w:tc>
      </w:tr>
      <w:tr w:rsidR="007C66F8" w14:paraId="2E1165F6" w14:textId="77777777">
        <w:tc>
          <w:tcPr>
            <w:tcW w:w="5020" w:type="dxa"/>
            <w:tcBorders>
              <w:top w:val="dashed" w:sz="4" w:space="0" w:color="BFBFBF"/>
              <w:left w:val="none" w:sz="4" w:space="0" w:color="6E6E6E"/>
              <w:bottom w:val="dashed" w:sz="4" w:space="0" w:color="BFBFBF"/>
              <w:right w:val="none" w:sz="4" w:space="0" w:color="6E6E6E"/>
            </w:tcBorders>
          </w:tcPr>
          <w:p w14:paraId="2E1165ED" w14:textId="77777777" w:rsidR="007C66F8" w:rsidRDefault="007D504A">
            <w:pPr>
              <w:pStyle w:val="ProductList-TableBody"/>
            </w:pPr>
            <w:r>
              <w:rPr>
                <w:color w:val="000000"/>
              </w:rPr>
              <w:t>Månadsabonnemang för Bing Maps Asset Management for Windows Platform Fee</w:t>
            </w:r>
            <w:r>
              <w:fldChar w:fldCharType="begin"/>
            </w:r>
            <w:r>
              <w:instrText xml:space="preserve"> XE "Månadsabonnemang för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EE" w14:textId="77777777" w:rsidR="007C66F8" w:rsidRDefault="007D50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EF"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F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2"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F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F5" w14:textId="77777777" w:rsidR="007C66F8" w:rsidRDefault="007C66F8">
            <w:pPr>
              <w:pStyle w:val="ProductList-TableBody"/>
              <w:jc w:val="center"/>
            </w:pPr>
          </w:p>
        </w:tc>
      </w:tr>
      <w:tr w:rsidR="007C66F8" w14:paraId="2E116600" w14:textId="77777777">
        <w:tc>
          <w:tcPr>
            <w:tcW w:w="5020" w:type="dxa"/>
            <w:tcBorders>
              <w:top w:val="dashed" w:sz="4" w:space="0" w:color="BFBFBF"/>
              <w:left w:val="none" w:sz="4" w:space="0" w:color="6E6E6E"/>
              <w:bottom w:val="dashed" w:sz="4" w:space="0" w:color="BFBFBF"/>
              <w:right w:val="none" w:sz="4" w:space="0" w:color="6E6E6E"/>
            </w:tcBorders>
          </w:tcPr>
          <w:p w14:paraId="2E1165F7" w14:textId="77777777" w:rsidR="007C66F8" w:rsidRDefault="007D504A">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5F8" w14:textId="77777777" w:rsidR="007C66F8" w:rsidRDefault="007D504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9"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5F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C"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5F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F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5FF" w14:textId="77777777" w:rsidR="007C66F8" w:rsidRDefault="007C66F8">
            <w:pPr>
              <w:pStyle w:val="ProductList-TableBody"/>
              <w:jc w:val="center"/>
            </w:pPr>
          </w:p>
        </w:tc>
      </w:tr>
      <w:tr w:rsidR="007C66F8" w14:paraId="2E11660A" w14:textId="77777777">
        <w:tc>
          <w:tcPr>
            <w:tcW w:w="5020" w:type="dxa"/>
            <w:tcBorders>
              <w:top w:val="dashed" w:sz="4" w:space="0" w:color="BFBFBF"/>
              <w:left w:val="none" w:sz="4" w:space="0" w:color="6E6E6E"/>
              <w:bottom w:val="none" w:sz="4" w:space="0" w:color="BFBFBF"/>
              <w:right w:val="none" w:sz="4" w:space="0" w:color="6E6E6E"/>
            </w:tcBorders>
          </w:tcPr>
          <w:p w14:paraId="2E116601" w14:textId="77777777" w:rsidR="007C66F8" w:rsidRDefault="007D504A">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6602" w14:textId="77777777" w:rsidR="007C66F8" w:rsidRDefault="007D50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03"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0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0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06"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0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0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09" w14:textId="77777777" w:rsidR="007C66F8" w:rsidRDefault="007C66F8">
            <w:pPr>
              <w:pStyle w:val="ProductList-TableBody"/>
              <w:jc w:val="center"/>
            </w:pPr>
          </w:p>
        </w:tc>
      </w:tr>
    </w:tbl>
    <w:p w14:paraId="2E11660B" w14:textId="77777777" w:rsidR="007C66F8" w:rsidRDefault="007D504A">
      <w:pPr>
        <w:pStyle w:val="ProductList-Offering1SubSection"/>
        <w:outlineLvl w:val="3"/>
      </w:pPr>
      <w:bookmarkStart w:id="349" w:name="_Sec781"/>
      <w:r>
        <w:t>2. Produktvillkor</w:t>
      </w:r>
      <w:bookmarkEnd w:id="349"/>
    </w:p>
    <w:tbl>
      <w:tblPr>
        <w:tblStyle w:val="PURTable"/>
        <w:tblW w:w="0" w:type="dxa"/>
        <w:tblLook w:val="04A0" w:firstRow="1" w:lastRow="0" w:firstColumn="1" w:lastColumn="0" w:noHBand="0" w:noVBand="1"/>
      </w:tblPr>
      <w:tblGrid>
        <w:gridCol w:w="3673"/>
        <w:gridCol w:w="3579"/>
        <w:gridCol w:w="3538"/>
      </w:tblGrid>
      <w:tr w:rsidR="007C66F8" w14:paraId="2E11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60C"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60D"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60E" w14:textId="77777777" w:rsidR="007C66F8" w:rsidRDefault="007D504A">
            <w:pPr>
              <w:pStyle w:val="ProductList-TableBody"/>
            </w:pPr>
            <w:r>
              <w:rPr>
                <w:color w:val="404040"/>
              </w:rPr>
              <w:t>Förlängd Giltighetstid Möjlig: Ej tillämpligt</w:t>
            </w:r>
          </w:p>
        </w:tc>
      </w:tr>
      <w:tr w:rsidR="007C66F8" w14:paraId="2E116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0"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1"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2" w14:textId="77777777" w:rsidR="007C66F8" w:rsidRDefault="007D504A">
            <w:pPr>
              <w:pStyle w:val="ProductList-TableBody"/>
            </w:pPr>
            <w:r>
              <w:rPr>
                <w:color w:val="404040"/>
              </w:rPr>
              <w:t>Kampanjer: Ej tillämpligt</w:t>
            </w:r>
          </w:p>
        </w:tc>
      </w:tr>
      <w:tr w:rsidR="007C66F8" w14:paraId="2E11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4"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5" w14:textId="77777777" w:rsidR="007C66F8" w:rsidRDefault="007D504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6" w14:textId="77777777" w:rsidR="007C66F8" w:rsidRDefault="007D504A">
            <w:pPr>
              <w:pStyle w:val="ProductList-TableBody"/>
            </w:pPr>
            <w:r>
              <w:rPr>
                <w:color w:val="404040"/>
              </w:rPr>
              <w:t>Minskning Möjlig (SCE): Ej tillämpligt</w:t>
            </w:r>
          </w:p>
        </w:tc>
      </w:tr>
      <w:tr w:rsidR="007C66F8" w14:paraId="2E116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8"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9"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1A" w14:textId="77777777" w:rsidR="007C66F8" w:rsidRDefault="007C66F8">
            <w:pPr>
              <w:pStyle w:val="ProductList-TableBody"/>
            </w:pPr>
          </w:p>
        </w:tc>
      </w:tr>
    </w:tbl>
    <w:p w14:paraId="2E11661C" w14:textId="77777777" w:rsidR="007C66F8" w:rsidRDefault="007C66F8">
      <w:pPr>
        <w:pStyle w:val="ProductList-Body"/>
      </w:pPr>
    </w:p>
    <w:p w14:paraId="2E11661D" w14:textId="77777777" w:rsidR="007C66F8" w:rsidRDefault="007D504A">
      <w:pPr>
        <w:pStyle w:val="ProductList-ClauseHeading"/>
        <w:outlineLvl w:val="4"/>
      </w:pPr>
      <w:r>
        <w:t>2.1 Fakturerbara Transaktioner</w:t>
      </w:r>
    </w:p>
    <w:p w14:paraId="2E11661E" w14:textId="77777777" w:rsidR="007C66F8" w:rsidRDefault="007D504A">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datum för upphörande förfaller alla köpta och ej använda Fakturerbara Transaktioner.</w:t>
      </w:r>
    </w:p>
    <w:p w14:paraId="2E11661F" w14:textId="77777777" w:rsidR="007C66F8" w:rsidRDefault="007C66F8">
      <w:pPr>
        <w:pStyle w:val="ProductList-Body"/>
      </w:pPr>
    </w:p>
    <w:p w14:paraId="2E116620" w14:textId="77777777" w:rsidR="007C66F8" w:rsidRDefault="007D504A">
      <w:pPr>
        <w:pStyle w:val="ProductList-ClauseHeading"/>
        <w:outlineLvl w:val="4"/>
      </w:pPr>
      <w:r>
        <w:t>2.2 Tilläggsabonnemangslicens för Bing Maps Platinum</w:t>
      </w:r>
    </w:p>
    <w:p w14:paraId="2E116621" w14:textId="77777777" w:rsidR="007C66F8" w:rsidRDefault="007D504A">
      <w:pPr>
        <w:pStyle w:val="ProductList-Body"/>
      </w:pPr>
      <w:r>
        <w:t>Tilläggsabonnemangslicens för Bing Maps Platinum kan köpas endast en gång per registrering och har ett användningstak på 400 miljoner Faktureringsbara Transaktioner per år. Kunder som överstiger det här taket måste köpa ytterligare Faktureringsbara Transaktioner.</w:t>
      </w:r>
    </w:p>
    <w:p w14:paraId="2E116622"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623"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625" w14:textId="77777777" w:rsidR="007C66F8" w:rsidRDefault="007C66F8">
      <w:pPr>
        <w:pStyle w:val="ProductList-Body"/>
      </w:pPr>
    </w:p>
    <w:p w14:paraId="2E116626" w14:textId="77777777" w:rsidR="007C66F8" w:rsidRDefault="007D504A">
      <w:pPr>
        <w:pStyle w:val="ProductList-Offering2HeadingNoBorder"/>
        <w:outlineLvl w:val="2"/>
      </w:pPr>
      <w:bookmarkStart w:id="350" w:name="_Sec672"/>
      <w:r>
        <w:t>Microsoft Learning</w:t>
      </w:r>
      <w:bookmarkEnd w:id="350"/>
      <w:r>
        <w:fldChar w:fldCharType="begin"/>
      </w:r>
      <w:r>
        <w:instrText xml:space="preserve"> TC "</w:instrText>
      </w:r>
      <w:bookmarkStart w:id="351" w:name="_Toc454827358"/>
      <w:r>
        <w:instrText>Microsoft Learning</w:instrText>
      </w:r>
      <w:bookmarkEnd w:id="351"/>
      <w:r>
        <w:instrText>" \l 3</w:instrText>
      </w:r>
      <w:r>
        <w:fldChar w:fldCharType="end"/>
      </w:r>
    </w:p>
    <w:p w14:paraId="2E116627" w14:textId="77777777" w:rsidR="007C66F8" w:rsidRDefault="007D504A">
      <w:pPr>
        <w:pStyle w:val="ProductList-Offering1SubSection"/>
        <w:outlineLvl w:val="3"/>
      </w:pPr>
      <w:bookmarkStart w:id="352" w:name="_Sec728"/>
      <w:r>
        <w:t>1. Programtillgänglighet</w:t>
      </w:r>
      <w:bookmarkEnd w:id="352"/>
    </w:p>
    <w:tbl>
      <w:tblPr>
        <w:tblStyle w:val="PURTable"/>
        <w:tblW w:w="0" w:type="dxa"/>
        <w:tblLook w:val="04A0" w:firstRow="1" w:lastRow="0" w:firstColumn="1" w:lastColumn="0" w:noHBand="0" w:noVBand="1"/>
      </w:tblPr>
      <w:tblGrid>
        <w:gridCol w:w="4499"/>
        <w:gridCol w:w="807"/>
        <w:gridCol w:w="771"/>
        <w:gridCol w:w="789"/>
        <w:gridCol w:w="702"/>
        <w:gridCol w:w="825"/>
        <w:gridCol w:w="817"/>
        <w:gridCol w:w="794"/>
        <w:gridCol w:w="780"/>
      </w:tblGrid>
      <w:tr w:rsidR="007C66F8" w14:paraId="2E1166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628"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629"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2A"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2B"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62C"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2D"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2E"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2F"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30"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63B" w14:textId="77777777">
        <w:tc>
          <w:tcPr>
            <w:tcW w:w="5020" w:type="dxa"/>
            <w:tcBorders>
              <w:top w:val="single" w:sz="6" w:space="0" w:color="FFFFFF"/>
              <w:left w:val="none" w:sz="4" w:space="0" w:color="6E6E6E"/>
              <w:bottom w:val="dashed" w:sz="4" w:space="0" w:color="BFBFBF"/>
              <w:right w:val="none" w:sz="4" w:space="0" w:color="6E6E6E"/>
            </w:tcBorders>
          </w:tcPr>
          <w:p w14:paraId="2E116632" w14:textId="77777777" w:rsidR="007C66F8" w:rsidRDefault="007D504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6633"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3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3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3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3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3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39"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3A"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645" w14:textId="77777777">
        <w:tc>
          <w:tcPr>
            <w:tcW w:w="5020" w:type="dxa"/>
            <w:tcBorders>
              <w:top w:val="dashed" w:sz="4" w:space="0" w:color="BFBFBF"/>
              <w:left w:val="none" w:sz="4" w:space="0" w:color="6E6E6E"/>
              <w:bottom w:val="dashed" w:sz="4" w:space="0" w:color="BFBFBF"/>
              <w:right w:val="none" w:sz="4" w:space="0" w:color="6E6E6E"/>
            </w:tcBorders>
          </w:tcPr>
          <w:p w14:paraId="2E11663C" w14:textId="77777777" w:rsidR="007C66F8" w:rsidRDefault="007D504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1663D" w14:textId="77777777" w:rsidR="007C66F8" w:rsidRDefault="007D50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3E"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3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4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41"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42"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43"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44"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64F" w14:textId="77777777">
        <w:tc>
          <w:tcPr>
            <w:tcW w:w="5020" w:type="dxa"/>
            <w:tcBorders>
              <w:top w:val="dashed" w:sz="4" w:space="0" w:color="BFBFBF"/>
              <w:left w:val="none" w:sz="4" w:space="0" w:color="6E6E6E"/>
              <w:bottom w:val="dashed" w:sz="4" w:space="0" w:color="BFBFBF"/>
              <w:right w:val="none" w:sz="4" w:space="0" w:color="6E6E6E"/>
            </w:tcBorders>
          </w:tcPr>
          <w:p w14:paraId="2E116646" w14:textId="77777777" w:rsidR="007C66F8" w:rsidRDefault="007D504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14:paraId="2E116647"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4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4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4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4B"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4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4D"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4E"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659" w14:textId="77777777">
        <w:tc>
          <w:tcPr>
            <w:tcW w:w="5020" w:type="dxa"/>
            <w:tcBorders>
              <w:top w:val="dashed" w:sz="4" w:space="0" w:color="BFBFBF"/>
              <w:left w:val="none" w:sz="4" w:space="0" w:color="6E6E6E"/>
              <w:bottom w:val="dashed" w:sz="4" w:space="0" w:color="BFBFBF"/>
              <w:right w:val="none" w:sz="4" w:space="0" w:color="6E6E6E"/>
            </w:tcBorders>
          </w:tcPr>
          <w:p w14:paraId="2E116650" w14:textId="77777777" w:rsidR="007C66F8" w:rsidRDefault="007D504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116651" w14:textId="77777777" w:rsidR="007C66F8" w:rsidRDefault="007D50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52"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5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65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55"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5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57"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58"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663" w14:textId="77777777">
        <w:tc>
          <w:tcPr>
            <w:tcW w:w="5020" w:type="dxa"/>
            <w:tcBorders>
              <w:top w:val="dashed" w:sz="4" w:space="0" w:color="BFBFBF"/>
              <w:left w:val="none" w:sz="4" w:space="0" w:color="6E6E6E"/>
              <w:bottom w:val="dashed" w:sz="4" w:space="0" w:color="BFBFBF"/>
              <w:right w:val="none" w:sz="4" w:space="0" w:color="6E6E6E"/>
            </w:tcBorders>
          </w:tcPr>
          <w:p w14:paraId="2E11665A" w14:textId="77777777" w:rsidR="007C66F8" w:rsidRDefault="007D504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14:paraId="2E11665B" w14:textId="77777777" w:rsidR="007C66F8" w:rsidRDefault="007D50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5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5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5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5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6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6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6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C66F8" w14:paraId="2E11666D" w14:textId="77777777">
        <w:tc>
          <w:tcPr>
            <w:tcW w:w="5020" w:type="dxa"/>
            <w:tcBorders>
              <w:top w:val="dashed" w:sz="4" w:space="0" w:color="BFBFBF"/>
              <w:left w:val="none" w:sz="4" w:space="0" w:color="6E6E6E"/>
              <w:bottom w:val="none" w:sz="4" w:space="0" w:color="BFBFBF"/>
              <w:right w:val="none" w:sz="4" w:space="0" w:color="6E6E6E"/>
            </w:tcBorders>
          </w:tcPr>
          <w:p w14:paraId="2E116664" w14:textId="77777777" w:rsidR="007C66F8" w:rsidRDefault="007D504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14:paraId="2E116665" w14:textId="77777777" w:rsidR="007C66F8" w:rsidRDefault="007D50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6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6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68"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6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6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6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6C"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E11666E" w14:textId="77777777" w:rsidR="007C66F8" w:rsidRDefault="007D504A">
      <w:pPr>
        <w:pStyle w:val="ProductList-Offering1SubSection"/>
        <w:outlineLvl w:val="3"/>
      </w:pPr>
      <w:bookmarkStart w:id="353" w:name="_Sec783"/>
      <w:r>
        <w:t>2. Produktvillkor</w:t>
      </w:r>
      <w:bookmarkEnd w:id="353"/>
    </w:p>
    <w:tbl>
      <w:tblPr>
        <w:tblStyle w:val="PURTable"/>
        <w:tblW w:w="0" w:type="dxa"/>
        <w:tblLook w:val="04A0" w:firstRow="1" w:lastRow="0" w:firstColumn="1" w:lastColumn="0" w:noHBand="0" w:noVBand="1"/>
      </w:tblPr>
      <w:tblGrid>
        <w:gridCol w:w="3673"/>
        <w:gridCol w:w="3579"/>
        <w:gridCol w:w="3538"/>
      </w:tblGrid>
      <w:tr w:rsidR="007C66F8" w14:paraId="2E116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66F"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670"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671" w14:textId="77777777" w:rsidR="007C66F8" w:rsidRDefault="007D504A">
            <w:pPr>
              <w:pStyle w:val="ProductList-TableBody"/>
            </w:pPr>
            <w:r>
              <w:rPr>
                <w:color w:val="404040"/>
              </w:rPr>
              <w:t>Förlängd Giltighetstid Möjlig: Ej tillämpligt</w:t>
            </w:r>
          </w:p>
        </w:tc>
      </w:tr>
      <w:tr w:rsidR="007C66F8" w14:paraId="2E116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3" w14:textId="77777777" w:rsidR="007C66F8" w:rsidRDefault="007D504A">
            <w:pPr>
              <w:pStyle w:val="ProductList-TableBody"/>
            </w:pPr>
            <w:r>
              <w:rPr>
                <w:color w:val="404040"/>
              </w:rPr>
              <w:lastRenderedPageBreak/>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4"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5" w14:textId="77777777" w:rsidR="007C66F8" w:rsidRDefault="007D504A">
            <w:pPr>
              <w:pStyle w:val="ProductList-TableBody"/>
            </w:pPr>
            <w:r>
              <w:rPr>
                <w:color w:val="404040"/>
              </w:rPr>
              <w:t>Kampanjer: Ej tillämpligt</w:t>
            </w:r>
          </w:p>
        </w:tc>
      </w:tr>
      <w:tr w:rsidR="007C66F8" w14:paraId="2E116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7"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8" w14:textId="77777777" w:rsidR="007C66F8" w:rsidRDefault="007D504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9" w14:textId="77777777" w:rsidR="007C66F8" w:rsidRDefault="007D504A">
            <w:pPr>
              <w:pStyle w:val="ProductList-TableBody"/>
            </w:pPr>
            <w:r>
              <w:rPr>
                <w:color w:val="404040"/>
              </w:rPr>
              <w:t>Minskning Möjlig (SCE): Ej tillämpligt</w:t>
            </w:r>
          </w:p>
        </w:tc>
      </w:tr>
      <w:tr w:rsidR="007C66F8" w14:paraId="2E116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B"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C"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7D" w14:textId="77777777" w:rsidR="007C66F8" w:rsidRDefault="007C66F8">
            <w:pPr>
              <w:pStyle w:val="ProductList-TableBody"/>
            </w:pPr>
          </w:p>
        </w:tc>
      </w:tr>
    </w:tbl>
    <w:p w14:paraId="2E11667F" w14:textId="77777777" w:rsidR="007C66F8" w:rsidRDefault="007C66F8">
      <w:pPr>
        <w:pStyle w:val="ProductList-Body"/>
      </w:pPr>
    </w:p>
    <w:p w14:paraId="2E116680" w14:textId="77777777" w:rsidR="007C66F8" w:rsidRDefault="007D504A">
      <w:pPr>
        <w:pStyle w:val="ProductList-ClauseHeading"/>
        <w:outlineLvl w:val="4"/>
      </w:pPr>
      <w:r>
        <w:t>2.1 Kuponger</w:t>
      </w:r>
    </w:p>
    <w:p w14:paraId="2E116681" w14:textId="77777777" w:rsidR="007C66F8" w:rsidRDefault="007D504A">
      <w:pPr>
        <w:pStyle w:val="ProductList-Body"/>
      </w:pPr>
      <w:r>
        <w:t xml:space="preserve">Kuponger tillhandahålls vid köp och upphör att gälla 12 månader från inköpsdatumet. </w:t>
      </w:r>
    </w:p>
    <w:p w14:paraId="2E116682" w14:textId="77777777" w:rsidR="007C66F8" w:rsidRDefault="007C66F8">
      <w:pPr>
        <w:pStyle w:val="ProductList-Body"/>
      </w:pPr>
    </w:p>
    <w:p w14:paraId="2E116683" w14:textId="77777777" w:rsidR="007C66F8" w:rsidRDefault="007D504A">
      <w:pPr>
        <w:pStyle w:val="ProductList-ClauseHeading"/>
        <w:outlineLvl w:val="4"/>
      </w:pPr>
      <w:r>
        <w:t>2.2 Webbplatslicens för certifieringsprov för Microsoft Office Specialist (MOS), Microsoft Technology Associate (MTA) och Microsoft Certification Educator</w:t>
      </w:r>
    </w:p>
    <w:p w14:paraId="2E116684" w14:textId="77777777" w:rsidR="007C66F8" w:rsidRDefault="007D504A">
      <w:pPr>
        <w:pStyle w:val="ProductList-Body"/>
      </w:pPr>
      <w:r>
        <w:t xml:space="preserve">Kunden måste vara ett Certiport-auktoriserat testcenter för att vara berättigad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Eventuella ej använda certifieringsprov förfaller.</w:t>
      </w:r>
    </w:p>
    <w:p w14:paraId="2E11668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68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688" w14:textId="77777777" w:rsidR="007C66F8" w:rsidRDefault="007C66F8">
      <w:pPr>
        <w:pStyle w:val="ProductList-Body"/>
      </w:pPr>
    </w:p>
    <w:p w14:paraId="2E116689" w14:textId="77777777" w:rsidR="007C66F8" w:rsidRDefault="007D504A">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7359"/>
      <w:r>
        <w:instrText>Microsoft Translator</w:instrText>
      </w:r>
      <w:bookmarkEnd w:id="355"/>
      <w:r>
        <w:instrText>" \l 3</w:instrText>
      </w:r>
      <w:r>
        <w:fldChar w:fldCharType="end"/>
      </w:r>
    </w:p>
    <w:p w14:paraId="2E11668A" w14:textId="77777777" w:rsidR="007C66F8" w:rsidRDefault="007D504A">
      <w:pPr>
        <w:pStyle w:val="ProductList-Offering1SubSection"/>
        <w:outlineLvl w:val="3"/>
      </w:pPr>
      <w:bookmarkStart w:id="356" w:name="_Sec729"/>
      <w:r>
        <w:t>1. Programtillgänglighet</w:t>
      </w:r>
      <w:bookmarkEnd w:id="35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C66F8" w14:paraId="2E1166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68B"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68C"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8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8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68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9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9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9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9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69E" w14:textId="77777777">
        <w:tc>
          <w:tcPr>
            <w:tcW w:w="5020" w:type="dxa"/>
            <w:tcBorders>
              <w:top w:val="single" w:sz="6" w:space="0" w:color="FFFFFF"/>
              <w:left w:val="none" w:sz="4" w:space="0" w:color="6E6E6E"/>
              <w:bottom w:val="none" w:sz="4" w:space="0" w:color="BFBFBF"/>
              <w:right w:val="none" w:sz="4" w:space="0" w:color="6E6E6E"/>
            </w:tcBorders>
          </w:tcPr>
          <w:p w14:paraId="2E116695" w14:textId="77777777" w:rsidR="007C66F8" w:rsidRDefault="007D504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E116696"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9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9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69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9A"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9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9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9D" w14:textId="77777777" w:rsidR="007C66F8" w:rsidRDefault="007C66F8">
            <w:pPr>
              <w:pStyle w:val="ProductList-TableBody"/>
              <w:jc w:val="center"/>
            </w:pPr>
          </w:p>
        </w:tc>
      </w:tr>
    </w:tbl>
    <w:p w14:paraId="2E11669F" w14:textId="77777777" w:rsidR="007C66F8" w:rsidRDefault="007D504A">
      <w:pPr>
        <w:pStyle w:val="ProductList-Offering1SubSection"/>
        <w:outlineLvl w:val="3"/>
      </w:pPr>
      <w:bookmarkStart w:id="357" w:name="_Sec784"/>
      <w:r>
        <w:t>2. Produktvillkor</w:t>
      </w:r>
      <w:bookmarkEnd w:id="357"/>
    </w:p>
    <w:tbl>
      <w:tblPr>
        <w:tblStyle w:val="PURTable"/>
        <w:tblW w:w="0" w:type="dxa"/>
        <w:tblLook w:val="04A0" w:firstRow="1" w:lastRow="0" w:firstColumn="1" w:lastColumn="0" w:noHBand="0" w:noVBand="1"/>
      </w:tblPr>
      <w:tblGrid>
        <w:gridCol w:w="3673"/>
        <w:gridCol w:w="3579"/>
        <w:gridCol w:w="3538"/>
      </w:tblGrid>
      <w:tr w:rsidR="007C66F8" w14:paraId="2E116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6A0"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6A1"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6A2" w14:textId="77777777" w:rsidR="007C66F8" w:rsidRDefault="007D504A">
            <w:pPr>
              <w:pStyle w:val="ProductList-TableBody"/>
            </w:pPr>
            <w:r>
              <w:rPr>
                <w:color w:val="404040"/>
              </w:rPr>
              <w:t>Förlängd Giltighetstid Möjlig: Ej tillämpligt</w:t>
            </w:r>
          </w:p>
        </w:tc>
      </w:tr>
      <w:tr w:rsidR="007C66F8" w14:paraId="2E116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4"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5"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6" w14:textId="77777777" w:rsidR="007C66F8" w:rsidRDefault="007D504A">
            <w:pPr>
              <w:pStyle w:val="ProductList-TableBody"/>
            </w:pPr>
            <w:r>
              <w:rPr>
                <w:color w:val="404040"/>
              </w:rPr>
              <w:t>Kampanjer: Ej tillämpligt</w:t>
            </w:r>
          </w:p>
        </w:tc>
      </w:tr>
      <w:tr w:rsidR="007C66F8" w14:paraId="2E11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8" w14:textId="77777777" w:rsidR="007C66F8" w:rsidRDefault="007D504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66A9" w14:textId="77777777" w:rsidR="007C66F8" w:rsidRDefault="007D504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A" w14:textId="77777777" w:rsidR="007C66F8" w:rsidRDefault="007D504A">
            <w:pPr>
              <w:pStyle w:val="ProductList-TableBody"/>
            </w:pPr>
            <w:r>
              <w:rPr>
                <w:color w:val="404040"/>
              </w:rPr>
              <w:t>Minskning Möjlig (SCE): Ej tillämpligt</w:t>
            </w:r>
          </w:p>
        </w:tc>
      </w:tr>
      <w:tr w:rsidR="007C66F8" w14:paraId="2E116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C"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D"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AE" w14:textId="77777777" w:rsidR="007C66F8" w:rsidRDefault="007C66F8">
            <w:pPr>
              <w:pStyle w:val="ProductList-TableBody"/>
            </w:pPr>
          </w:p>
        </w:tc>
      </w:tr>
    </w:tbl>
    <w:p w14:paraId="2E1166B0"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6B1"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6B3" w14:textId="77777777" w:rsidR="007C66F8" w:rsidRDefault="007C66F8">
      <w:pPr>
        <w:pStyle w:val="ProductList-Body"/>
      </w:pPr>
    </w:p>
    <w:p w14:paraId="2E1166B4" w14:textId="77777777" w:rsidR="007C66F8" w:rsidRDefault="007D504A">
      <w:pPr>
        <w:pStyle w:val="ProductList-Offering2HeadingNoBorder"/>
        <w:outlineLvl w:val="2"/>
      </w:pPr>
      <w:bookmarkStart w:id="358" w:name="_Sec674"/>
      <w:r>
        <w:t>Power BI Pro</w:t>
      </w:r>
      <w:bookmarkEnd w:id="358"/>
      <w:r>
        <w:fldChar w:fldCharType="begin"/>
      </w:r>
      <w:r>
        <w:instrText xml:space="preserve"> TC "</w:instrText>
      </w:r>
      <w:bookmarkStart w:id="359" w:name="_Toc454827360"/>
      <w:r>
        <w:instrText>Power BI Pro</w:instrText>
      </w:r>
      <w:bookmarkEnd w:id="359"/>
      <w:r>
        <w:instrText>" \l 3</w:instrText>
      </w:r>
      <w:r>
        <w:fldChar w:fldCharType="end"/>
      </w:r>
    </w:p>
    <w:p w14:paraId="2E1166B5" w14:textId="77777777" w:rsidR="007C66F8" w:rsidRDefault="007D504A">
      <w:pPr>
        <w:pStyle w:val="ProductList-Offering1SubSection"/>
        <w:outlineLvl w:val="3"/>
      </w:pPr>
      <w:bookmarkStart w:id="360" w:name="_Sec730"/>
      <w:r>
        <w:t>1. Programtillgänglighet</w:t>
      </w:r>
      <w:bookmarkEnd w:id="360"/>
    </w:p>
    <w:tbl>
      <w:tblPr>
        <w:tblStyle w:val="PURTable"/>
        <w:tblW w:w="0" w:type="dxa"/>
        <w:tblLook w:val="04A0" w:firstRow="1" w:lastRow="0" w:firstColumn="1" w:lastColumn="0" w:noHBand="0" w:noVBand="1"/>
      </w:tblPr>
      <w:tblGrid>
        <w:gridCol w:w="4452"/>
        <w:gridCol w:w="811"/>
        <w:gridCol w:w="780"/>
        <w:gridCol w:w="794"/>
        <w:gridCol w:w="705"/>
        <w:gridCol w:w="828"/>
        <w:gridCol w:w="821"/>
        <w:gridCol w:w="799"/>
        <w:gridCol w:w="794"/>
      </w:tblGrid>
      <w:tr w:rsidR="007C66F8" w14:paraId="2E1166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6B6"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6B7" w14:textId="77777777" w:rsidR="007C66F8" w:rsidRDefault="007D504A">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14:paraId="2E1166B8"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B9"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6BA"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BB"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BC"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BD"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BE"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6C9" w14:textId="77777777">
        <w:tc>
          <w:tcPr>
            <w:tcW w:w="5020" w:type="dxa"/>
            <w:tcBorders>
              <w:top w:val="single" w:sz="6" w:space="0" w:color="FFFFFF"/>
              <w:left w:val="none" w:sz="4" w:space="0" w:color="6E6E6E"/>
              <w:bottom w:val="dashed" w:sz="4" w:space="0" w:color="BFBFBF"/>
              <w:right w:val="none" w:sz="4" w:space="0" w:color="6E6E6E"/>
            </w:tcBorders>
          </w:tcPr>
          <w:p w14:paraId="2E1166C0" w14:textId="77777777" w:rsidR="007C66F8" w:rsidRDefault="007D504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166C1"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C2"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C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C4"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C5"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C6"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C7"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C8" w14:textId="77777777" w:rsidR="007C66F8" w:rsidRDefault="007C66F8">
            <w:pPr>
              <w:pStyle w:val="ProductList-TableBody"/>
              <w:jc w:val="center"/>
            </w:pPr>
          </w:p>
        </w:tc>
      </w:tr>
      <w:tr w:rsidR="007C66F8" w14:paraId="2E1166D3" w14:textId="77777777">
        <w:tc>
          <w:tcPr>
            <w:tcW w:w="5020" w:type="dxa"/>
            <w:tcBorders>
              <w:top w:val="dashed" w:sz="4" w:space="0" w:color="BFBFBF"/>
              <w:left w:val="none" w:sz="4" w:space="0" w:color="6E6E6E"/>
              <w:bottom w:val="none" w:sz="4" w:space="0" w:color="BFBFBF"/>
              <w:right w:val="none" w:sz="4" w:space="0" w:color="6E6E6E"/>
            </w:tcBorders>
          </w:tcPr>
          <w:p w14:paraId="2E1166CA" w14:textId="77777777" w:rsidR="007C66F8" w:rsidRDefault="007D504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1166CB"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CC"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C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CE"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CF"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D0"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D1"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D2"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1166D4" w14:textId="77777777" w:rsidR="007C66F8" w:rsidRDefault="007D504A">
      <w:pPr>
        <w:pStyle w:val="ProductList-Offering1SubSection"/>
        <w:outlineLvl w:val="3"/>
      </w:pPr>
      <w:bookmarkStart w:id="361" w:name="_Sec785"/>
      <w:r>
        <w:t>2. Produktvillkor</w:t>
      </w:r>
      <w:bookmarkEnd w:id="361"/>
    </w:p>
    <w:tbl>
      <w:tblPr>
        <w:tblStyle w:val="PURTable"/>
        <w:tblW w:w="0" w:type="dxa"/>
        <w:tblLook w:val="04A0" w:firstRow="1" w:lastRow="0" w:firstColumn="1" w:lastColumn="0" w:noHBand="0" w:noVBand="1"/>
      </w:tblPr>
      <w:tblGrid>
        <w:gridCol w:w="3673"/>
        <w:gridCol w:w="3579"/>
        <w:gridCol w:w="3538"/>
      </w:tblGrid>
      <w:tr w:rsidR="007C66F8" w14:paraId="2E116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6D5"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6D6"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166D7" w14:textId="77777777" w:rsidR="007C66F8" w:rsidRDefault="007D504A">
            <w:pPr>
              <w:pStyle w:val="ProductList-TableBody"/>
            </w:pPr>
            <w:r>
              <w:rPr>
                <w:color w:val="404040"/>
              </w:rPr>
              <w:t>Förlängd Giltighetstid Möjlig: Ej tillämpligt</w:t>
            </w:r>
          </w:p>
        </w:tc>
      </w:tr>
      <w:tr w:rsidR="007C66F8" w14:paraId="2E116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D9"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DA"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DB" w14:textId="77777777" w:rsidR="007C66F8" w:rsidRDefault="007D504A">
            <w:pPr>
              <w:pStyle w:val="ProductList-TableBody"/>
            </w:pPr>
            <w:r>
              <w:rPr>
                <w:color w:val="404040"/>
              </w:rPr>
              <w:t>Kampanjer: Ej tillämpligt</w:t>
            </w:r>
          </w:p>
        </w:tc>
      </w:tr>
      <w:tr w:rsidR="007C66F8" w14:paraId="2E1166E0" w14:textId="77777777">
        <w:tc>
          <w:tcPr>
            <w:tcW w:w="4040" w:type="dxa"/>
            <w:tcBorders>
              <w:top w:val="single" w:sz="4" w:space="0" w:color="000000"/>
              <w:left w:val="single" w:sz="4" w:space="0" w:color="000000"/>
              <w:bottom w:val="single" w:sz="4" w:space="0" w:color="000000"/>
              <w:right w:val="single" w:sz="4" w:space="0" w:color="000000"/>
            </w:tcBorders>
          </w:tcPr>
          <w:p w14:paraId="2E1166DD"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DE" w14:textId="77777777" w:rsidR="007C66F8" w:rsidRDefault="007D504A">
            <w:pPr>
              <w:pStyle w:val="ProductList-TableBody"/>
            </w:pPr>
            <w: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DF" w14:textId="77777777" w:rsidR="007C66F8" w:rsidRDefault="007D504A">
            <w:pPr>
              <w:pStyle w:val="ProductList-TableBody"/>
            </w:pPr>
            <w:r>
              <w:rPr>
                <w:color w:val="404040"/>
              </w:rPr>
              <w:t>Minskning Möjlig (SCE): Ej tillämpligt</w:t>
            </w:r>
          </w:p>
        </w:tc>
      </w:tr>
      <w:tr w:rsidR="007C66F8" w14:paraId="2E116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E1" w14:textId="77777777" w:rsidR="007C66F8" w:rsidRDefault="007D504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E2" w14:textId="77777777" w:rsidR="007C66F8" w:rsidRDefault="007D504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6E3" w14:textId="77777777" w:rsidR="007C66F8" w:rsidRDefault="007C66F8">
            <w:pPr>
              <w:pStyle w:val="ProductList-TableBody"/>
            </w:pPr>
          </w:p>
        </w:tc>
      </w:tr>
    </w:tbl>
    <w:p w14:paraId="2E1166E5"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6E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6E8" w14:textId="77777777" w:rsidR="007C66F8" w:rsidRDefault="007C66F8">
      <w:pPr>
        <w:pStyle w:val="ProductList-Body"/>
      </w:pPr>
    </w:p>
    <w:p w14:paraId="2E1166E9" w14:textId="77777777" w:rsidR="007C66F8" w:rsidRDefault="007D504A">
      <w:pPr>
        <w:pStyle w:val="ProductList-Offering2HeadingNoBorder"/>
        <w:outlineLvl w:val="2"/>
      </w:pPr>
      <w:bookmarkStart w:id="362" w:name="_Sec676"/>
      <w:r>
        <w:t>Yammer Enterprise</w:t>
      </w:r>
      <w:bookmarkEnd w:id="362"/>
      <w:r>
        <w:fldChar w:fldCharType="begin"/>
      </w:r>
      <w:r>
        <w:instrText xml:space="preserve"> TC "</w:instrText>
      </w:r>
      <w:bookmarkStart w:id="363" w:name="_Toc454827361"/>
      <w:r>
        <w:instrText>Yammer Enterprise</w:instrText>
      </w:r>
      <w:bookmarkEnd w:id="363"/>
      <w:r>
        <w:instrText>" \l 3</w:instrText>
      </w:r>
      <w:r>
        <w:fldChar w:fldCharType="end"/>
      </w:r>
    </w:p>
    <w:p w14:paraId="2E1166EA" w14:textId="77777777" w:rsidR="007C66F8" w:rsidRDefault="007D504A">
      <w:pPr>
        <w:pStyle w:val="ProductList-Offering1SubSection"/>
        <w:outlineLvl w:val="3"/>
      </w:pPr>
      <w:bookmarkStart w:id="364" w:name="_Sec732"/>
      <w:r>
        <w:t>1. Programtillgänglighet</w:t>
      </w:r>
      <w:bookmarkEnd w:id="364"/>
    </w:p>
    <w:tbl>
      <w:tblPr>
        <w:tblStyle w:val="PURTable"/>
        <w:tblW w:w="0" w:type="dxa"/>
        <w:tblLook w:val="04A0" w:firstRow="1" w:lastRow="0" w:firstColumn="1" w:lastColumn="0" w:noHBand="0" w:noVBand="1"/>
      </w:tblPr>
      <w:tblGrid>
        <w:gridCol w:w="4458"/>
        <w:gridCol w:w="811"/>
        <w:gridCol w:w="780"/>
        <w:gridCol w:w="795"/>
        <w:gridCol w:w="705"/>
        <w:gridCol w:w="828"/>
        <w:gridCol w:w="821"/>
        <w:gridCol w:w="799"/>
        <w:gridCol w:w="787"/>
      </w:tblGrid>
      <w:tr w:rsidR="007C66F8" w14:paraId="2E1166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1166EB" w14:textId="77777777" w:rsidR="007C66F8" w:rsidRDefault="007D504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166EC" w14:textId="77777777" w:rsidR="007C66F8" w:rsidRDefault="007D504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ED" w14:textId="77777777" w:rsidR="007C66F8" w:rsidRDefault="007D50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EE" w14:textId="77777777" w:rsidR="007C66F8" w:rsidRDefault="007D504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166EF" w14:textId="77777777" w:rsidR="007C66F8" w:rsidRDefault="007D504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F0" w14:textId="77777777" w:rsidR="007C66F8" w:rsidRDefault="007D504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F1" w14:textId="77777777" w:rsidR="007C66F8" w:rsidRDefault="007D504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F2" w14:textId="77777777" w:rsidR="007C66F8" w:rsidRDefault="007D504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66F3" w14:textId="77777777" w:rsidR="007C66F8" w:rsidRDefault="007D50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66F8" w14:paraId="2E1166FE" w14:textId="77777777">
        <w:tc>
          <w:tcPr>
            <w:tcW w:w="5020" w:type="dxa"/>
            <w:tcBorders>
              <w:top w:val="single" w:sz="6" w:space="0" w:color="FFFFFF"/>
              <w:left w:val="none" w:sz="4" w:space="0" w:color="6E6E6E"/>
              <w:bottom w:val="none" w:sz="4" w:space="0" w:color="BFBFBF"/>
              <w:right w:val="none" w:sz="4" w:space="0" w:color="6E6E6E"/>
            </w:tcBorders>
          </w:tcPr>
          <w:p w14:paraId="2E1166F5" w14:textId="77777777" w:rsidR="007C66F8" w:rsidRDefault="007D504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E1166F6" w14:textId="77777777" w:rsidR="007C66F8" w:rsidRDefault="007D50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F7" w14:textId="77777777" w:rsidR="007C66F8" w:rsidRDefault="007D504A">
            <w:pPr>
              <w:pStyle w:val="ProductList-TableBody"/>
              <w:jc w:val="center"/>
            </w:pPr>
            <w:r>
              <w:fldChar w:fldCharType="begin"/>
            </w:r>
            <w:r>
              <w:instrText xml:space="preserve"> AutoTextList   \s NoStyle \t "Open License och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F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6F9"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FA" w14:textId="77777777" w:rsidR="007C66F8" w:rsidRDefault="007D504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166FB" w14:textId="77777777" w:rsidR="007C66F8" w:rsidRDefault="007D504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FC" w14:textId="77777777" w:rsidR="007C66F8" w:rsidRDefault="007C66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66FD" w14:textId="77777777" w:rsidR="007C66F8" w:rsidRDefault="007C66F8">
            <w:pPr>
              <w:pStyle w:val="ProductList-TableBody"/>
              <w:jc w:val="center"/>
            </w:pPr>
          </w:p>
        </w:tc>
      </w:tr>
    </w:tbl>
    <w:p w14:paraId="2E1166FF" w14:textId="77777777" w:rsidR="007C66F8" w:rsidRDefault="007D504A">
      <w:pPr>
        <w:pStyle w:val="ProductList-Offering1SubSection"/>
        <w:outlineLvl w:val="3"/>
      </w:pPr>
      <w:bookmarkStart w:id="365" w:name="_Sec787"/>
      <w:r>
        <w:t>2. Produktvillkor</w:t>
      </w:r>
      <w:bookmarkEnd w:id="365"/>
    </w:p>
    <w:tbl>
      <w:tblPr>
        <w:tblStyle w:val="PURTable"/>
        <w:tblW w:w="0" w:type="dxa"/>
        <w:tblLook w:val="04A0" w:firstRow="1" w:lastRow="0" w:firstColumn="1" w:lastColumn="0" w:noHBand="0" w:noVBand="1"/>
      </w:tblPr>
      <w:tblGrid>
        <w:gridCol w:w="3673"/>
        <w:gridCol w:w="3579"/>
        <w:gridCol w:w="3538"/>
      </w:tblGrid>
      <w:tr w:rsidR="007C66F8" w14:paraId="2E116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6700" w14:textId="77777777" w:rsidR="007C66F8" w:rsidRDefault="007D504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16701" w14:textId="77777777" w:rsidR="007C66F8" w:rsidRDefault="007D504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16702" w14:textId="77777777" w:rsidR="007C66F8" w:rsidRDefault="007D504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C66F8" w14:paraId="2E116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4" w14:textId="77777777" w:rsidR="007C66F8" w:rsidRDefault="007D504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5" w14:textId="77777777" w:rsidR="007C66F8" w:rsidRDefault="007D504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6" w14:textId="77777777" w:rsidR="007C66F8" w:rsidRDefault="007D504A">
            <w:pPr>
              <w:pStyle w:val="ProductList-TableBody"/>
            </w:pPr>
            <w:r>
              <w:rPr>
                <w:color w:val="404040"/>
              </w:rPr>
              <w:t>Kampanjer: Ej tillämpligt</w:t>
            </w:r>
          </w:p>
        </w:tc>
      </w:tr>
      <w:tr w:rsidR="007C66F8" w14:paraId="2E116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16708" w14:textId="77777777" w:rsidR="007C66F8" w:rsidRDefault="007D504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9" w14:textId="77777777" w:rsidR="007C66F8" w:rsidRDefault="007D504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A" w14:textId="77777777" w:rsidR="007C66F8" w:rsidRDefault="007D504A">
            <w:pPr>
              <w:pStyle w:val="ProductList-TableBody"/>
            </w:pPr>
            <w:r>
              <w:rPr>
                <w:color w:val="404040"/>
              </w:rPr>
              <w:t>Minskning Möjlig (SCE): Ej tillämpligt</w:t>
            </w:r>
          </w:p>
        </w:tc>
      </w:tr>
      <w:tr w:rsidR="007C66F8" w14:paraId="2E116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C" w14:textId="77777777" w:rsidR="007C66F8" w:rsidRDefault="007D504A">
            <w:pPr>
              <w:pStyle w:val="ProductList-TableBody"/>
            </w:pPr>
            <w:r>
              <w:rPr>
                <w:color w:val="404040"/>
              </w:rPr>
              <w:lastRenderedPageBreak/>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11670D" w14:textId="77777777" w:rsidR="007C66F8" w:rsidRDefault="007D504A">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670E" w14:textId="77777777" w:rsidR="007C66F8" w:rsidRDefault="007C66F8">
            <w:pPr>
              <w:pStyle w:val="ProductList-TableBody"/>
            </w:pPr>
          </w:p>
        </w:tc>
      </w:tr>
    </w:tbl>
    <w:p w14:paraId="2E116710"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711"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713" w14:textId="77777777" w:rsidR="007C66F8" w:rsidRDefault="007C66F8">
      <w:pPr>
        <w:pStyle w:val="ProductList-Body"/>
      </w:pPr>
    </w:p>
    <w:p w14:paraId="2E116714" w14:textId="77777777" w:rsidR="007C66F8" w:rsidRDefault="007C66F8">
      <w:pPr>
        <w:sectPr w:rsidR="007C66F8">
          <w:headerReference w:type="default" r:id="rId126"/>
          <w:footerReference w:type="default" r:id="rId127"/>
          <w:type w:val="continuous"/>
          <w:pgSz w:w="12240" w:h="15840" w:code="1"/>
          <w:pgMar w:top="1170" w:right="720" w:bottom="720" w:left="720" w:header="432" w:footer="288" w:gutter="0"/>
          <w:cols w:space="360"/>
        </w:sectPr>
      </w:pPr>
    </w:p>
    <w:p w14:paraId="2E116715" w14:textId="77777777" w:rsidR="007C66F8" w:rsidRDefault="007D504A">
      <w:pPr>
        <w:pStyle w:val="ProductList-SectionHeading"/>
        <w:pageBreakBefore/>
        <w:outlineLvl w:val="0"/>
      </w:pPr>
      <w:bookmarkStart w:id="366" w:name="_Sec549"/>
      <w:bookmarkEnd w:id="210"/>
      <w:r>
        <w:lastRenderedPageBreak/>
        <w:t>Ordlista</w:t>
      </w:r>
      <w:r>
        <w:fldChar w:fldCharType="begin"/>
      </w:r>
      <w:r>
        <w:instrText xml:space="preserve"> TC "</w:instrText>
      </w:r>
      <w:bookmarkStart w:id="367" w:name="_Toc454827362"/>
      <w:r>
        <w:instrText>Ordlista</w:instrText>
      </w:r>
      <w:bookmarkEnd w:id="367"/>
      <w:r>
        <w:instrText>" \l 1</w:instrText>
      </w:r>
      <w:r>
        <w:fldChar w:fldCharType="end"/>
      </w:r>
    </w:p>
    <w:p w14:paraId="2E116716" w14:textId="77777777" w:rsidR="007C66F8" w:rsidRDefault="007D504A">
      <w:pPr>
        <w:pStyle w:val="ProductList-Offering1Heading"/>
        <w:outlineLvl w:val="1"/>
      </w:pPr>
      <w:bookmarkStart w:id="368" w:name="_Sec550"/>
      <w:r>
        <w:t>Attribut</w:t>
      </w:r>
      <w:bookmarkEnd w:id="368"/>
      <w:r>
        <w:fldChar w:fldCharType="begin"/>
      </w:r>
      <w:r>
        <w:instrText xml:space="preserve"> TC "</w:instrText>
      </w:r>
      <w:bookmarkStart w:id="369" w:name="_Toc454827363"/>
      <w:r>
        <w:instrText>Attribut</w:instrText>
      </w:r>
      <w:bookmarkEnd w:id="369"/>
      <w:r>
        <w:instrText>" \l 2</w:instrText>
      </w:r>
      <w:r>
        <w:fldChar w:fldCharType="end"/>
      </w:r>
    </w:p>
    <w:p w14:paraId="2E116717" w14:textId="77777777" w:rsidR="007C66F8" w:rsidRDefault="007D504A">
      <w:pPr>
        <w:pStyle w:val="ProductList-BodySpaced"/>
      </w:pPr>
      <w:r>
        <w:t>Attribut identifieras i tabellerna i varje Produktpost och indikerar rättigheter eller villkor som gäller för Produkterna.</w:t>
      </w:r>
    </w:p>
    <w:p w14:paraId="2E116718" w14:textId="77777777" w:rsidR="007C66F8" w:rsidRDefault="007C66F8">
      <w:pPr>
        <w:pStyle w:val="ProductList-BodySpaced"/>
      </w:pPr>
    </w:p>
    <w:p w14:paraId="2E116719" w14:textId="77777777" w:rsidR="007C66F8" w:rsidRDefault="007D504A">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14:paraId="2E11671A" w14:textId="77777777" w:rsidR="007C66F8" w:rsidRDefault="007D504A">
      <w:pPr>
        <w:pStyle w:val="ProductList-BodySpaced"/>
      </w:pPr>
      <w:r>
        <w:rPr>
          <w:b/>
          <w:color w:val="00188F"/>
        </w:rPr>
        <w:t>Klientåtkomstkrav</w:t>
      </w:r>
      <w:r>
        <w:t>: Indikerar om en Serverprodukt kräver CAL-licenser för åtkomst av användare och enheter eller inte.</w:t>
      </w:r>
    </w:p>
    <w:p w14:paraId="2E11671B" w14:textId="77777777" w:rsidR="007C66F8" w:rsidRDefault="007D504A">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2E11671C" w14:textId="77777777" w:rsidR="007C66F8" w:rsidRDefault="007D504A">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2E11671D" w14:textId="77777777" w:rsidR="007C66F8" w:rsidRDefault="007D504A">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2E11671E" w14:textId="77777777" w:rsidR="007C66F8" w:rsidRDefault="007D504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2E11671F" w14:textId="77777777" w:rsidR="007C66F8" w:rsidRDefault="007D504A">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w:t>
      </w:r>
    </w:p>
    <w:p w14:paraId="2E116720" w14:textId="77777777" w:rsidR="007C66F8" w:rsidRDefault="007D504A">
      <w:pPr>
        <w:pStyle w:val="ProductList-BodySpaced"/>
      </w:pPr>
      <w:r>
        <w:rPr>
          <w:b/>
          <w:color w:val="00188F"/>
        </w:rPr>
        <w:t>Moln för Myndighetscommunity (endast USA)</w:t>
      </w:r>
      <w:r>
        <w:t xml:space="preserve">: Onlinetjänster som är tillgängliga endast för kvalificerade federala, statliga, lokala eller stamrelaterade myndighetsenheter i USA. Användningsrättigheter för molntjänster för myndighetscommunity motsvarar sina motsvarigheter för flera innehavare av standardtyp om inget annat anges. Onlinetjänster som erbjuds som molntjänster för myndighetscommunity är inte kvalificerade för Licensreservation.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2E116721" w14:textId="77777777" w:rsidR="007C66F8" w:rsidRDefault="007D504A">
      <w:pPr>
        <w:pStyle w:val="ProductList-BodySpaced"/>
      </w:pPr>
      <w:r>
        <w:rPr>
          <w:b/>
          <w:color w:val="00188F"/>
        </w:rPr>
        <w:t>Tekniker som ingår</w:t>
      </w:r>
      <w:r>
        <w:t>: Indikerar andra Microsoft-komponenter som ingår i en Produkt; se avsnittet Tekniker som ingår i de Universella Licensvillkoren för mer information.</w:t>
      </w:r>
    </w:p>
    <w:p w14:paraId="2E116722" w14:textId="77777777" w:rsidR="007C66F8" w:rsidRDefault="007D504A">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14:paraId="2E116723" w14:textId="77777777" w:rsidR="007C66F8" w:rsidRDefault="007D504A">
      <w:pPr>
        <w:pStyle w:val="ProductList-BodySpaced"/>
      </w:pPr>
      <w:r>
        <w:rPr>
          <w:b/>
          <w:color w:val="00188F"/>
        </w:rPr>
        <w:t>Licensvillkor</w:t>
      </w:r>
      <w:r>
        <w:t>: Allmänna villkor som reglerar driftsättning och användning av en Produkt.</w:t>
      </w:r>
    </w:p>
    <w:p w14:paraId="2E116724" w14:textId="77777777" w:rsidR="007C66F8" w:rsidRDefault="007D504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2E116725" w14:textId="77777777" w:rsidR="007C66F8" w:rsidRDefault="007D504A">
      <w:pPr>
        <w:pStyle w:val="ProductList-BodySpaced"/>
      </w:pPr>
      <w:r>
        <w:rPr>
          <w:b/>
          <w:color w:val="00188F"/>
        </w:rPr>
        <w:t>Förutsättningar</w:t>
      </w:r>
      <w:r>
        <w:t>: Indikerar att vissa ytterligare villkor måste uppfyllas för att kunna köpa Licenser för den här Produkten.</w:t>
      </w:r>
    </w:p>
    <w:p w14:paraId="2E116726" w14:textId="77777777" w:rsidR="007C66F8" w:rsidRDefault="007D504A">
      <w:pPr>
        <w:pStyle w:val="ProductList-BodySpaced"/>
      </w:pPr>
      <w:r>
        <w:rPr>
          <w:b/>
          <w:color w:val="00188F"/>
        </w:rPr>
        <w:t>Förutsättningar (SA)</w:t>
      </w:r>
      <w:r>
        <w:t>:Indikerar att vissa ytterligare villkor måste uppfyllas för att kunna köpa SA-täckning för Produkten.</w:t>
      </w:r>
    </w:p>
    <w:p w14:paraId="2E116727" w14:textId="77777777" w:rsidR="007C66F8" w:rsidRDefault="007D504A">
      <w:pPr>
        <w:pStyle w:val="ProductList-BodySpaced"/>
      </w:pPr>
      <w:r>
        <w:rPr>
          <w:b/>
          <w:color w:val="00188F"/>
        </w:rPr>
        <w:t>Tidigare version</w:t>
      </w:r>
      <w:r>
        <w:t>: Tidigare versioner av Produkter och Tillgänglighetsdatum.</w:t>
      </w:r>
    </w:p>
    <w:p w14:paraId="2E116728" w14:textId="77777777" w:rsidR="007C66F8" w:rsidRDefault="007D504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2E116729" w14:textId="77777777" w:rsidR="007C66F8" w:rsidRDefault="007D504A">
      <w:pPr>
        <w:pStyle w:val="ProductList-BodySpaced"/>
      </w:pPr>
      <w:r>
        <w:rPr>
          <w:b/>
          <w:color w:val="00188F"/>
        </w:rPr>
        <w:t>Onlineprenumerationsprogram (OSP)</w:t>
      </w:r>
      <w:r>
        <w:t>: Produkten är tillgänglig i ett Onlineabonnemangsprogram.</w:t>
      </w:r>
    </w:p>
    <w:p w14:paraId="2E11672A" w14:textId="77777777" w:rsidR="007C66F8" w:rsidRDefault="007D504A">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14:paraId="2E11672B" w14:textId="77777777" w:rsidR="007C66F8" w:rsidRDefault="007D504A">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2E11672C" w14:textId="77777777" w:rsidR="007C66F8" w:rsidRDefault="007D504A">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14:paraId="2E11672D" w14:textId="77777777" w:rsidR="007C66F8" w:rsidRDefault="007D504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2E11672E" w14:textId="77777777" w:rsidR="007C66F8" w:rsidRDefault="007D504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2E11672F" w14:textId="77777777" w:rsidR="007C66F8" w:rsidRDefault="007D504A">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14:paraId="2E116730" w14:textId="77777777" w:rsidR="007C66F8" w:rsidRDefault="007D504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w:t>
      </w:r>
      <w:r>
        <w:lastRenderedPageBreak/>
        <w:t xml:space="preserve">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14:paraId="2E116731" w14:textId="77777777" w:rsidR="007C66F8" w:rsidRDefault="007D504A">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14:paraId="2E116732" w14:textId="77777777" w:rsidR="007C66F8" w:rsidRDefault="007D504A">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14:paraId="2E116733" w14:textId="77777777" w:rsidR="007C66F8" w:rsidRDefault="007D504A">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14:paraId="2E116734" w14:textId="77777777" w:rsidR="007C66F8" w:rsidRDefault="007D504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2E116735" w14:textId="77777777" w:rsidR="007C66F8" w:rsidRDefault="007D504A">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14:paraId="2E116736" w14:textId="77777777" w:rsidR="007C66F8" w:rsidRDefault="007D504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14:paraId="2E116737" w14:textId="77777777" w:rsidR="007C66F8" w:rsidRDefault="007C66F8">
      <w:pPr>
        <w:pStyle w:val="ProductList-BodySpaced"/>
        <w:jc w:val="right"/>
      </w:pPr>
    </w:p>
    <w:tbl>
      <w:tblPr>
        <w:tblStyle w:val="PURTable"/>
        <w:tblW w:w="0" w:type="dxa"/>
        <w:tblLook w:val="04A0" w:firstRow="1" w:lastRow="0" w:firstColumn="1" w:lastColumn="0" w:noHBand="0" w:noVBand="1"/>
      </w:tblPr>
      <w:tblGrid>
        <w:gridCol w:w="10800"/>
      </w:tblGrid>
      <w:tr w:rsidR="007C66F8" w14:paraId="2E116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738"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73A" w14:textId="77777777" w:rsidR="007C66F8" w:rsidRDefault="007C66F8">
      <w:pPr>
        <w:pStyle w:val="ProductList-BodySpaced"/>
      </w:pPr>
    </w:p>
    <w:p w14:paraId="2E11673B" w14:textId="77777777" w:rsidR="007C66F8" w:rsidRDefault="007D504A">
      <w:pPr>
        <w:pStyle w:val="ProductList-Offering1Heading"/>
        <w:outlineLvl w:val="1"/>
      </w:pPr>
      <w:bookmarkStart w:id="370" w:name="_Sec551"/>
      <w:r>
        <w:t>Cellvärden</w:t>
      </w:r>
      <w:bookmarkEnd w:id="370"/>
      <w:r>
        <w:fldChar w:fldCharType="begin"/>
      </w:r>
      <w:r>
        <w:instrText xml:space="preserve"> TC "</w:instrText>
      </w:r>
      <w:bookmarkStart w:id="371" w:name="_Toc454827364"/>
      <w:r>
        <w:instrText>Cellvärden</w:instrText>
      </w:r>
      <w:bookmarkEnd w:id="371"/>
      <w:r>
        <w:instrText>" \l 2</w:instrText>
      </w:r>
      <w:r>
        <w:fldChar w:fldCharType="end"/>
      </w:r>
    </w:p>
    <w:p w14:paraId="2E11673C" w14:textId="77777777" w:rsidR="007C66F8" w:rsidRDefault="007D504A">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2E11673D" w14:textId="77777777" w:rsidR="007C66F8" w:rsidRDefault="007C66F8">
      <w:pPr>
        <w:pStyle w:val="ProductList-BodySpaced"/>
      </w:pPr>
    </w:p>
    <w:p w14:paraId="2E11673E" w14:textId="77777777" w:rsidR="007C66F8" w:rsidRDefault="007D504A">
      <w:pPr>
        <w:pStyle w:val="ProductList-BodySpaced"/>
      </w:pPr>
      <w:r>
        <w:rPr>
          <w:b/>
          <w:color w:val="00188F"/>
        </w:rPr>
        <w:t>A</w:t>
      </w:r>
      <w:r>
        <w:t xml:space="preserve">= </w:t>
      </w:r>
      <w:r>
        <w:rPr>
          <w:color w:val="00188F"/>
        </w:rPr>
        <w:t>Ytterligare produkt</w:t>
      </w:r>
      <w:r>
        <w:t>: Produkten erbjuds som en Ytterligare Produkt.</w:t>
      </w:r>
    </w:p>
    <w:p w14:paraId="2E11673F" w14:textId="77777777" w:rsidR="007C66F8" w:rsidRDefault="007D504A">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14:paraId="2E116740" w14:textId="77777777" w:rsidR="007C66F8" w:rsidRDefault="007D504A">
      <w:pPr>
        <w:pStyle w:val="ProductList-BodySpaced"/>
      </w:pPr>
      <w:r>
        <w:rPr>
          <w:b/>
          <w:color w:val="00188F"/>
        </w:rPr>
        <w:t>AP</w:t>
      </w:r>
      <w:r>
        <w:t xml:space="preserve"> = </w:t>
      </w:r>
      <w:r>
        <w:rPr>
          <w:color w:val="00188F"/>
        </w:rPr>
        <w:t>Programplattformsprodukt</w:t>
      </w:r>
      <w:r>
        <w:t>: Produkten erbjuds som en programplattformsprodukt.</w:t>
      </w:r>
    </w:p>
    <w:p w14:paraId="2E116741" w14:textId="77777777" w:rsidR="007C66F8" w:rsidRDefault="007D504A">
      <w:pPr>
        <w:pStyle w:val="ProductList-BodySpaced"/>
      </w:pPr>
      <w:r>
        <w:rPr>
          <w:b/>
          <w:color w:val="00188F"/>
        </w:rPr>
        <w:t>C</w:t>
      </w:r>
      <w:r>
        <w:t xml:space="preserve"> = </w:t>
      </w:r>
      <w:r>
        <w:rPr>
          <w:color w:val="00188F"/>
        </w:rPr>
        <w:t>Core Infrastructure</w:t>
      </w:r>
      <w:r>
        <w:t>: Produkten erbjuds som en Core Infrastructure-produkt.</w:t>
      </w:r>
    </w:p>
    <w:p w14:paraId="2E116742" w14:textId="77777777" w:rsidR="007C66F8" w:rsidRDefault="007D504A">
      <w:pPr>
        <w:pStyle w:val="ProductList-BodySpaced"/>
      </w:pPr>
      <w:r>
        <w:rPr>
          <w:b/>
          <w:color w:val="00188F"/>
        </w:rPr>
        <w:t>CP</w:t>
      </w:r>
      <w:r>
        <w:t xml:space="preserve"> = </w:t>
      </w:r>
      <w:r>
        <w:rPr>
          <w:color w:val="00188F"/>
        </w:rPr>
        <w:t>Customized Desktop-plattform</w:t>
      </w:r>
      <w:r>
        <w:t>: Produkten erbjuds som en anpassad desktop-plattformsprodukt under Open eller Open Value Subscription för kommersiella kunder eller myndighetskunder som väljer det organisations-/företagsomfattande alternativet.</w:t>
      </w:r>
    </w:p>
    <w:p w14:paraId="2E116743" w14:textId="77777777" w:rsidR="007C66F8" w:rsidRDefault="007D504A">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2E116744" w14:textId="77777777" w:rsidR="007C66F8" w:rsidRDefault="007D504A">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14:paraId="2E116745" w14:textId="77777777" w:rsidR="007C66F8" w:rsidRDefault="007D504A">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14:paraId="2E116746" w14:textId="77777777" w:rsidR="007C66F8" w:rsidRDefault="007D504A">
      <w:pPr>
        <w:pStyle w:val="ProductList-BodySpaced"/>
      </w:pPr>
      <w:r>
        <w:rPr>
          <w:b/>
          <w:color w:val="00188F"/>
        </w:rPr>
        <w:t>EP</w:t>
      </w:r>
      <w:r>
        <w:t xml:space="preserve"> = </w:t>
      </w:r>
      <w:r>
        <w:rPr>
          <w:color w:val="00188F"/>
        </w:rPr>
        <w:t>Enterprise Desktop Platform-produkt</w:t>
      </w:r>
      <w:r>
        <w:t>: Produkten erbjuds som en Företagsomfattande Produkt som också är en företagsdesktop-plattformsprodukt.</w:t>
      </w:r>
    </w:p>
    <w:p w14:paraId="2E116747" w14:textId="77777777" w:rsidR="007C66F8" w:rsidRDefault="007D504A">
      <w:pPr>
        <w:pStyle w:val="ProductList-BodySpaced"/>
      </w:pPr>
      <w:r>
        <w:rPr>
          <w:b/>
          <w:color w:val="00188F"/>
        </w:rPr>
        <w:t>ID</w:t>
      </w:r>
      <w:r>
        <w:t xml:space="preserve">= </w:t>
      </w:r>
      <w:r>
        <w:rPr>
          <w:color w:val="00188F"/>
        </w:rPr>
        <w:t>Industry Device</w:t>
      </w:r>
      <w:r>
        <w:t>: Produkten erbjuds som en Industry Device-programprodukt.</w:t>
      </w:r>
    </w:p>
    <w:p w14:paraId="2E116748" w14:textId="77777777" w:rsidR="007C66F8" w:rsidRDefault="007D504A">
      <w:pPr>
        <w:pStyle w:val="ProductList-BodySpaced"/>
      </w:pPr>
      <w:r>
        <w:rPr>
          <w:b/>
          <w:color w:val="00188F"/>
        </w:rPr>
        <w:t>OA</w:t>
      </w:r>
      <w:r>
        <w:t xml:space="preserve"> = </w:t>
      </w:r>
      <w:r>
        <w:rPr>
          <w:color w:val="00188F"/>
        </w:rPr>
        <w:t>Open License för SA och L/SA</w:t>
      </w:r>
      <w:r>
        <w:t>: Endast tillgänglig i Open License för L&amp;SA och SA. Varje Licens räknas endast som 5 Licenser för det lägsta antalet för den första beställningen i Open License- och/eller Open Value-program.</w:t>
      </w:r>
    </w:p>
    <w:p w14:paraId="2E116749" w14:textId="77777777" w:rsidR="007C66F8" w:rsidRDefault="007D504A">
      <w:pPr>
        <w:pStyle w:val="ProductList-BodySpaced"/>
      </w:pPr>
      <w:r>
        <w:rPr>
          <w:b/>
          <w:color w:val="00188F"/>
        </w:rPr>
        <w:t>OF</w:t>
      </w:r>
      <w:r>
        <w:t xml:space="preserve"> = </w:t>
      </w:r>
      <w:r>
        <w:rPr>
          <w:color w:val="00188F"/>
        </w:rPr>
        <w:t>Open License och Open Value</w:t>
      </w:r>
      <w:r>
        <w:t>: Endast tillgänglig i Open License och Open Value. Varje Licens räknas endast som 5 Licenser för det lägsta antalet för den första beställningen i Open License- och/eller Open Value-program.</w:t>
      </w:r>
    </w:p>
    <w:p w14:paraId="2E11674A" w14:textId="77777777" w:rsidR="007C66F8" w:rsidRDefault="007D504A">
      <w:pPr>
        <w:pStyle w:val="ProductList-BodySpaced"/>
      </w:pPr>
      <w:r>
        <w:rPr>
          <w:b/>
          <w:color w:val="00188F"/>
        </w:rPr>
        <w:t>OS</w:t>
      </w:r>
      <w:r>
        <w:t xml:space="preserve">= </w:t>
      </w:r>
      <w:r>
        <w:rPr>
          <w:color w:val="00188F"/>
        </w:rPr>
        <w:t>Open License och Open Value för SA och L/SA</w:t>
      </w:r>
      <w:r>
        <w:t>: Endast tillgänglig i Open License och Open Value för L&amp;SA och SA. Varje Licens räknas endast som 5 Licenser för det lägsta antalet för den första beställningen i Open License- och/eller Open Value-program.</w:t>
      </w:r>
    </w:p>
    <w:p w14:paraId="2E11674B" w14:textId="77777777" w:rsidR="007C66F8" w:rsidRDefault="007D504A">
      <w:pPr>
        <w:pStyle w:val="ProductList-BodySpaced"/>
      </w:pPr>
      <w:r>
        <w:rPr>
          <w:b/>
          <w:color w:val="00188F"/>
        </w:rPr>
        <w:t>OVS</w:t>
      </w:r>
      <w:r>
        <w:t xml:space="preserve"> = </w:t>
      </w:r>
      <w:r>
        <w:rPr>
          <w:color w:val="00188F"/>
        </w:rPr>
        <w:t>Endast Open Value Subscription</w:t>
      </w:r>
      <w:r>
        <w:t>: Endast tillgänglig i Open Value Subscription.</w:t>
      </w:r>
    </w:p>
    <w:p w14:paraId="2E11674C" w14:textId="77777777" w:rsidR="007C66F8" w:rsidRDefault="007D504A">
      <w:pPr>
        <w:pStyle w:val="ProductList-BodySpaced"/>
      </w:pPr>
      <w:r>
        <w:rPr>
          <w:b/>
          <w:color w:val="00188F"/>
        </w:rPr>
        <w:t>OW</w:t>
      </w:r>
      <w:r>
        <w:t xml:space="preserve"> = </w:t>
      </w:r>
      <w:r>
        <w:rPr>
          <w:color w:val="00188F"/>
        </w:rPr>
        <w:t>Organisationsomfattande</w:t>
      </w:r>
      <w:r>
        <w:t>: Tillgänglig under det organisationsomfattande alternativet.</w:t>
      </w:r>
    </w:p>
    <w:p w14:paraId="2E11674D" w14:textId="77777777" w:rsidR="007C66F8" w:rsidRDefault="007D504A">
      <w:pPr>
        <w:pStyle w:val="ProductList-BodySpaced"/>
      </w:pPr>
      <w:r>
        <w:rPr>
          <w:b/>
          <w:color w:val="00188F"/>
        </w:rPr>
        <w:t>P</w:t>
      </w:r>
      <w:r>
        <w:t xml:space="preserve"> = </w:t>
      </w:r>
      <w:r>
        <w:rPr>
          <w:color w:val="00188F"/>
        </w:rPr>
        <w:t>Icke organisationsomfattande i Open Value</w:t>
      </w:r>
      <w:r>
        <w:t xml:space="preserve">: Produkten erbjuds som icke organisationsomfattande i Open Value. </w:t>
      </w:r>
    </w:p>
    <w:p w14:paraId="2E11674E" w14:textId="77777777" w:rsidR="007C66F8" w:rsidRDefault="007D504A">
      <w:pPr>
        <w:pStyle w:val="ProductList-BodySpaced"/>
      </w:pPr>
      <w:r>
        <w:rPr>
          <w:b/>
          <w:color w:val="00188F"/>
        </w:rPr>
        <w:t>PP</w:t>
      </w:r>
      <w:r>
        <w:t xml:space="preserve">= </w:t>
      </w:r>
      <w:r>
        <w:rPr>
          <w:color w:val="00188F"/>
        </w:rPr>
        <w:t>Professional Desktop Platform-produkt</w:t>
      </w:r>
      <w:r>
        <w:t xml:space="preserve">: Produkten erbjuds som en Företagsomfattande Produkt som också är en Professional Desktop Platform-produkt. </w:t>
      </w:r>
    </w:p>
    <w:p w14:paraId="2E11674F" w14:textId="77777777" w:rsidR="007C66F8" w:rsidRDefault="007D504A">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14:paraId="2E116750" w14:textId="77777777" w:rsidR="007C66F8" w:rsidRDefault="007D504A">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14:paraId="2E116751" w14:textId="77777777" w:rsidR="007C66F8" w:rsidRDefault="007D504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2E116752" w14:textId="77777777" w:rsidR="007C66F8" w:rsidRDefault="007D504A">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14:paraId="2E116753" w14:textId="77777777" w:rsidR="007C66F8" w:rsidRDefault="007C66F8">
      <w:pPr>
        <w:pStyle w:val="ProductList-BodySpaced"/>
        <w:jc w:val="right"/>
      </w:pPr>
    </w:p>
    <w:tbl>
      <w:tblPr>
        <w:tblStyle w:val="PURTable"/>
        <w:tblW w:w="0" w:type="dxa"/>
        <w:tblLook w:val="04A0" w:firstRow="1" w:lastRow="0" w:firstColumn="1" w:lastColumn="0" w:noHBand="0" w:noVBand="1"/>
      </w:tblPr>
      <w:tblGrid>
        <w:gridCol w:w="10800"/>
      </w:tblGrid>
      <w:tr w:rsidR="007C66F8" w14:paraId="2E116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754"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756" w14:textId="77777777" w:rsidR="007C66F8" w:rsidRDefault="007C66F8">
      <w:pPr>
        <w:pStyle w:val="ProductList-BodySpaced"/>
      </w:pPr>
    </w:p>
    <w:p w14:paraId="2E116757" w14:textId="77777777" w:rsidR="007C66F8" w:rsidRDefault="007D504A">
      <w:pPr>
        <w:pStyle w:val="ProductList-Offering1Heading"/>
        <w:outlineLvl w:val="1"/>
      </w:pPr>
      <w:bookmarkStart w:id="372" w:name="_Sec552"/>
      <w:r>
        <w:t>Kolumnrubriker</w:t>
      </w:r>
      <w:bookmarkEnd w:id="372"/>
      <w:r>
        <w:fldChar w:fldCharType="begin"/>
      </w:r>
      <w:r>
        <w:instrText xml:space="preserve"> TC "</w:instrText>
      </w:r>
      <w:bookmarkStart w:id="373" w:name="_Toc454827365"/>
      <w:r>
        <w:instrText>Kolumnrubriker</w:instrText>
      </w:r>
      <w:bookmarkEnd w:id="373"/>
      <w:r>
        <w:instrText>" \l 2</w:instrText>
      </w:r>
      <w:r>
        <w:fldChar w:fldCharType="end"/>
      </w:r>
    </w:p>
    <w:p w14:paraId="2E116758" w14:textId="77777777" w:rsidR="007C66F8" w:rsidRDefault="007D504A">
      <w:pPr>
        <w:pStyle w:val="ProductList-BodySpaced"/>
      </w:pPr>
      <w:r>
        <w:t>Kolumnrubriker visas i tabellen Programtillgänglighet för varje Produktpost och organiserar information om programtillgänglighet efter program, typ av erbjudande, poäng och tillgängliga datum.</w:t>
      </w:r>
    </w:p>
    <w:p w14:paraId="2E116759" w14:textId="77777777" w:rsidR="007C66F8" w:rsidRDefault="007C66F8">
      <w:pPr>
        <w:pStyle w:val="ProductList-BodySpaced"/>
      </w:pPr>
    </w:p>
    <w:p w14:paraId="2E11675A" w14:textId="77777777" w:rsidR="007C66F8" w:rsidRDefault="007D504A">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2E11675B" w14:textId="77777777" w:rsidR="007C66F8" w:rsidRDefault="007D504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2E11675C" w14:textId="77777777" w:rsidR="007C66F8" w:rsidRDefault="007D504A">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E11675D" w14:textId="77777777" w:rsidR="007C66F8" w:rsidRDefault="007D504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2E11675E" w14:textId="77777777" w:rsidR="007C66F8" w:rsidRDefault="007D504A">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14:paraId="2E11675F" w14:textId="77777777" w:rsidR="007C66F8" w:rsidRDefault="007D504A">
      <w:pPr>
        <w:pStyle w:val="ProductList-BodySpaced"/>
      </w:pPr>
      <w:r>
        <w:rPr>
          <w:b/>
          <w:color w:val="00188F"/>
        </w:rPr>
        <w:t>MPSA</w:t>
      </w:r>
      <w:r>
        <w:t xml:space="preserve"> = </w:t>
      </w:r>
      <w:r>
        <w:rPr>
          <w:color w:val="00188F"/>
        </w:rPr>
        <w:t>Microsoft Products and Services Agreement</w:t>
      </w:r>
      <w:r>
        <w:t>.</w:t>
      </w:r>
    </w:p>
    <w:p w14:paraId="2E116760" w14:textId="77777777" w:rsidR="007C66F8" w:rsidRDefault="007D504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2E116761" w14:textId="77777777" w:rsidR="007C66F8" w:rsidRDefault="007D504A">
      <w:pPr>
        <w:pStyle w:val="ProductList-BodySpaced"/>
      </w:pPr>
      <w:r>
        <w:rPr>
          <w:b/>
        </w:rPr>
        <w:t>OV/OVS</w:t>
      </w:r>
      <w:r>
        <w:rPr>
          <w:color w:val="000000"/>
        </w:rPr>
        <w:t xml:space="preserve">= </w:t>
      </w:r>
      <w:r>
        <w:t xml:space="preserve">Open Value och Open Value Subscription: Omfattar Open Value, Open Value Subscription, Open Value for Government och Open Value Subscription for Government. </w:t>
      </w:r>
    </w:p>
    <w:p w14:paraId="2E116762" w14:textId="77777777" w:rsidR="007C66F8" w:rsidRDefault="007D504A">
      <w:pPr>
        <w:pStyle w:val="ProductList-BodySpaced"/>
      </w:pPr>
      <w:r>
        <w:rPr>
          <w:b/>
          <w:color w:val="00188F"/>
        </w:rPr>
        <w:t>OVS-ES</w:t>
      </w:r>
      <w:r>
        <w:t xml:space="preserve"> = </w:t>
      </w:r>
      <w:r>
        <w:rPr>
          <w:color w:val="00188F"/>
        </w:rPr>
        <w:t>Open Value Subscription – Education Solutions</w:t>
      </w:r>
      <w:r>
        <w:t>.</w:t>
      </w:r>
    </w:p>
    <w:p w14:paraId="2E116763" w14:textId="77777777" w:rsidR="007C66F8" w:rsidRDefault="007D504A">
      <w:pPr>
        <w:pStyle w:val="ProductList-BodySpaced"/>
      </w:pPr>
      <w:r>
        <w:rPr>
          <w:b/>
          <w:color w:val="00188F"/>
        </w:rPr>
        <w:t>Point</w:t>
      </w:r>
      <w:r>
        <w:t xml:space="preserve"> = Det värde som har tilldelats en Produkt som används för att beräkna volymprisnivån som gäller för Kundens volymlicensieringsavtal.</w:t>
      </w:r>
    </w:p>
    <w:p w14:paraId="2E116764" w14:textId="77777777" w:rsidR="007C66F8" w:rsidRDefault="007D504A">
      <w:pPr>
        <w:pStyle w:val="ProductList-BodySpaced"/>
      </w:pPr>
      <w:r>
        <w:rPr>
          <w:b/>
          <w:color w:val="00188F"/>
        </w:rPr>
        <w:t>SA</w:t>
      </w:r>
      <w:r>
        <w:t xml:space="preserve"> = </w:t>
      </w:r>
      <w:r>
        <w:rPr>
          <w:color w:val="00188F"/>
        </w:rPr>
        <w:t>Software Assurance</w:t>
      </w:r>
      <w:r>
        <w:t>: Poängvärde som tilldelas när SA erbjuds för den programvara som anges.</w:t>
      </w:r>
    </w:p>
    <w:p w14:paraId="2E116765" w14:textId="77777777" w:rsidR="007C66F8" w:rsidRDefault="007D504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E116766" w14:textId="77777777" w:rsidR="007C66F8" w:rsidRDefault="007C66F8">
      <w:pPr>
        <w:pStyle w:val="ProductList-BodySpaced"/>
        <w:jc w:val="right"/>
      </w:pPr>
    </w:p>
    <w:tbl>
      <w:tblPr>
        <w:tblStyle w:val="PURTable"/>
        <w:tblW w:w="0" w:type="dxa"/>
        <w:tblLook w:val="04A0" w:firstRow="1" w:lastRow="0" w:firstColumn="1" w:lastColumn="0" w:noHBand="0" w:noVBand="1"/>
      </w:tblPr>
      <w:tblGrid>
        <w:gridCol w:w="10800"/>
      </w:tblGrid>
      <w:tr w:rsidR="007C66F8" w14:paraId="2E116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76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769" w14:textId="77777777" w:rsidR="007C66F8" w:rsidRDefault="007C66F8">
      <w:pPr>
        <w:pStyle w:val="ProductList-BodySpaced"/>
      </w:pPr>
    </w:p>
    <w:p w14:paraId="2E11676A" w14:textId="77777777" w:rsidR="007C66F8" w:rsidRDefault="007D504A">
      <w:pPr>
        <w:pStyle w:val="ProductList-Offering1Heading"/>
        <w:outlineLvl w:val="1"/>
      </w:pPr>
      <w:bookmarkStart w:id="374" w:name="_Sec553"/>
      <w:r>
        <w:t>Definitioner</w:t>
      </w:r>
      <w:bookmarkEnd w:id="374"/>
      <w:r>
        <w:fldChar w:fldCharType="begin"/>
      </w:r>
      <w:r>
        <w:instrText xml:space="preserve"> TC "</w:instrText>
      </w:r>
      <w:bookmarkStart w:id="375" w:name="_Toc454827366"/>
      <w:r>
        <w:instrText>Definitioner</w:instrText>
      </w:r>
      <w:bookmarkEnd w:id="375"/>
      <w:r>
        <w:instrText>" \l 2</w:instrText>
      </w:r>
      <w:r>
        <w:fldChar w:fldCharType="end"/>
      </w:r>
    </w:p>
    <w:p w14:paraId="2E11676B" w14:textId="77777777" w:rsidR="007C66F8" w:rsidRDefault="007D504A">
      <w:pPr>
        <w:pStyle w:val="ProductList-BodySpaced"/>
      </w:pPr>
      <w:r>
        <w:t xml:space="preserve">Med </w:t>
      </w:r>
      <w:r>
        <w:rPr>
          <w:b/>
        </w:rPr>
        <w:t xml:space="preserve">Tillägg </w:t>
      </w:r>
      <w:r>
        <w:t xml:space="preserve">menas en licens som köps utöver (och associeras med) en tidigare inköpt Kvalificerande licens (eller uppsättning av Kvalificerande licenser) och tillhör en enskild Kvalificerad användare (enligt definitionen i Kundens Enrollment). Vid eventuella användarlicenstillägg som inte visas enskilt i användningsrättigheterna för onlinetjänster ger licensen åtkomst till onlinetjänster och användningsrättigheter som motsvarar en fullständig användarlicens för samma tjänst.  </w:t>
      </w:r>
    </w:p>
    <w:p w14:paraId="2E11676C" w14:textId="77777777" w:rsidR="007C66F8" w:rsidRDefault="007D504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2E11676D" w14:textId="77777777" w:rsidR="007C66F8" w:rsidRDefault="007D504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2E11676E" w14:textId="77777777" w:rsidR="007C66F8" w:rsidRDefault="007D504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2E11676F" w14:textId="77777777" w:rsidR="007C66F8" w:rsidRDefault="007D504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2E116770" w14:textId="77777777" w:rsidR="007C66F8" w:rsidRDefault="007D504A">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E116771" w14:textId="77777777" w:rsidR="007C66F8" w:rsidRDefault="007D504A">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2E116772" w14:textId="77777777" w:rsidR="007C66F8" w:rsidRDefault="007D504A">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2E116773" w14:textId="77777777" w:rsidR="007C66F8" w:rsidRDefault="007D504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E116774" w14:textId="77777777" w:rsidR="007C66F8" w:rsidRDefault="007D504A">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2E116775" w14:textId="77777777" w:rsidR="007C66F8" w:rsidRDefault="007D504A">
      <w:pPr>
        <w:pStyle w:val="ProductList-BodySpaced"/>
      </w:pPr>
      <w:r>
        <w:rPr>
          <w:b/>
          <w:color w:val="00188F"/>
        </w:rPr>
        <w:lastRenderedPageBreak/>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2E116776" w14:textId="77777777" w:rsidR="007C66F8" w:rsidRDefault="007D504A">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14:paraId="2E116777" w14:textId="77777777" w:rsidR="007C66F8" w:rsidRDefault="007D504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E116778" w14:textId="77777777" w:rsidR="007C66F8" w:rsidRDefault="007D504A">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14:paraId="2E116779" w14:textId="77777777" w:rsidR="007C66F8" w:rsidRDefault="007D504A">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2E11677A" w14:textId="77777777" w:rsidR="007C66F8" w:rsidRDefault="007D504A">
      <w:pPr>
        <w:pStyle w:val="ProductList-BodySpaced"/>
      </w:pPr>
      <w:r>
        <w:rPr>
          <w:b/>
          <w:color w:val="00188F"/>
        </w:rPr>
        <w:t xml:space="preserve">Licens </w:t>
      </w:r>
      <w:r>
        <w:t>avser rätten att ladda ned, installera, få åtkomst till och använda en Produkt.</w:t>
      </w:r>
    </w:p>
    <w:p w14:paraId="2E11677B" w14:textId="77777777" w:rsidR="007C66F8" w:rsidRDefault="007D504A">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2E11677C" w14:textId="77777777" w:rsidR="007C66F8" w:rsidRDefault="007D504A">
      <w:pPr>
        <w:pStyle w:val="ProductList-BodySpaced"/>
      </w:pPr>
      <w:r>
        <w:rPr>
          <w:b/>
          <w:color w:val="00188F"/>
        </w:rPr>
        <w:t xml:space="preserve">License Mobility through Software Assurance Partner </w:t>
      </w:r>
      <w:r>
        <w:t xml:space="preserve">avser en enhet som identifieras på </w:t>
      </w:r>
      <w:hyperlink r:id="rId12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2E11677D" w14:textId="77777777" w:rsidR="007C66F8" w:rsidRDefault="007D504A">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2E11677E" w14:textId="77777777" w:rsidR="007C66F8" w:rsidRDefault="007D504A">
      <w:pPr>
        <w:pStyle w:val="ProductList-BodySpaced"/>
      </w:pPr>
      <w:r>
        <w:rPr>
          <w:b/>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14:paraId="2E11677F" w14:textId="77777777" w:rsidR="007C66F8" w:rsidRDefault="007D504A">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E116780" w14:textId="77777777" w:rsidR="007C66F8" w:rsidRDefault="007D504A">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2E116781" w14:textId="77777777" w:rsidR="007C66F8" w:rsidRDefault="007D504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2E116782" w14:textId="77777777" w:rsidR="007C66F8" w:rsidRDefault="007D504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2E116783" w14:textId="77777777" w:rsidR="007C66F8" w:rsidRDefault="007D504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2E116784" w14:textId="77777777" w:rsidR="007C66F8" w:rsidRDefault="007D504A">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E116785" w14:textId="77777777" w:rsidR="007C66F8" w:rsidRDefault="007D504A">
      <w:pPr>
        <w:pStyle w:val="ProductList-BodySpaced"/>
      </w:pPr>
      <w:r>
        <w:rPr>
          <w:b/>
          <w:color w:val="00188F"/>
        </w:rPr>
        <w:t xml:space="preserve">Fysisk Processor </w:t>
      </w:r>
      <w:r>
        <w:t>avser en processor i ett fysiskt maskinvarusystem.</w:t>
      </w:r>
    </w:p>
    <w:p w14:paraId="2E116786" w14:textId="77777777" w:rsidR="007C66F8" w:rsidRDefault="007D504A">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2E116787" w14:textId="77777777" w:rsidR="007C66F8" w:rsidRDefault="007D504A">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2E116788" w14:textId="77777777" w:rsidR="007C66F8" w:rsidRDefault="007D504A">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14:paraId="2E116789" w14:textId="77777777" w:rsidR="007C66F8" w:rsidRDefault="007D504A">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2E11678A" w14:textId="77777777" w:rsidR="007C66F8" w:rsidRDefault="007D504A">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2E11678B" w14:textId="77777777" w:rsidR="007C66F8" w:rsidRDefault="007D504A">
      <w:pPr>
        <w:pStyle w:val="ProductList-BodySpaced"/>
      </w:pPr>
      <w:r>
        <w:rPr>
          <w:b/>
          <w:color w:val="00188F"/>
        </w:rPr>
        <w:t>Server</w:t>
      </w:r>
      <w:r>
        <w:t xml:space="preserve"> avser ett fysiskt maskinvarusystem på vilket serverprogramvara kan köras.</w:t>
      </w:r>
    </w:p>
    <w:p w14:paraId="2E11678C" w14:textId="77777777" w:rsidR="007C66F8" w:rsidRDefault="007D504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2E11678D" w14:textId="77777777" w:rsidR="007C66F8" w:rsidRDefault="007D504A">
      <w:pPr>
        <w:pStyle w:val="ProductList-BodySpaced"/>
      </w:pPr>
      <w:r>
        <w:rPr>
          <w:b/>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14:paraId="2E11678E" w14:textId="77777777" w:rsidR="007C66F8" w:rsidRDefault="007D504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2E11678F" w14:textId="77777777" w:rsidR="007C66F8" w:rsidRDefault="007D504A">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2E116790" w14:textId="77777777" w:rsidR="007C66F8" w:rsidRDefault="007D504A">
      <w:pPr>
        <w:pStyle w:val="ProductList-BodySpaced"/>
      </w:pPr>
      <w:r>
        <w:rPr>
          <w:b/>
          <w:color w:val="00188F"/>
        </w:rPr>
        <w:lastRenderedPageBreak/>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14:paraId="2E116791" w14:textId="77777777" w:rsidR="007C66F8" w:rsidRDefault="007D504A">
      <w:pPr>
        <w:pStyle w:val="ProductList-BodySpaced"/>
      </w:pPr>
      <w:r>
        <w:t>Programvara i webblösningar används för att köra:</w:t>
      </w:r>
    </w:p>
    <w:p w14:paraId="2E116792" w14:textId="77777777" w:rsidR="007C66F8" w:rsidRDefault="007D504A" w:rsidP="007D504A">
      <w:pPr>
        <w:pStyle w:val="ProductList-Bullet"/>
        <w:numPr>
          <w:ilvl w:val="0"/>
          <w:numId w:val="33"/>
        </w:numPr>
      </w:pPr>
      <w:r>
        <w:t>webbserverprogramvara (till exempel Microsoft Internet Information Services) och hanterings- eller säkerhetsagenter (till exempel System Center Operations Manager-agenten);</w:t>
      </w:r>
    </w:p>
    <w:p w14:paraId="2E116793" w14:textId="77777777" w:rsidR="007C66F8" w:rsidRDefault="007D504A" w:rsidP="007D504A">
      <w:pPr>
        <w:pStyle w:val="ProductList-Bullet"/>
        <w:numPr>
          <w:ilvl w:val="0"/>
          <w:numId w:val="33"/>
        </w:numPr>
      </w:pPr>
      <w:r>
        <w:t>databasmotorprogramvara (till exempel Microsoft SQL Server) endast för att stödja Webblösningar; eller</w:t>
      </w:r>
    </w:p>
    <w:p w14:paraId="2E116794" w14:textId="77777777" w:rsidR="007C66F8" w:rsidRDefault="007D504A" w:rsidP="007D504A">
      <w:pPr>
        <w:pStyle w:val="ProductList-Bullet"/>
        <w:numPr>
          <w:ilvl w:val="0"/>
          <w:numId w:val="33"/>
        </w:numPr>
      </w:pPr>
      <w:r>
        <w:t>DNS-tjänsten för att tillhandahålla lösningar av Internetnamn till IP-adresser så länge som den inte är den enda funktionen för den instansen av programvaran.</w:t>
      </w:r>
    </w:p>
    <w:p w14:paraId="2E116795" w14:textId="77777777" w:rsidR="007C66F8" w:rsidRDefault="007D504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2E116796" w14:textId="77777777" w:rsidR="007C66F8" w:rsidRDefault="007C66F8">
      <w:pPr>
        <w:pStyle w:val="ProductList-BodySpaced"/>
        <w:jc w:val="right"/>
      </w:pPr>
    </w:p>
    <w:tbl>
      <w:tblPr>
        <w:tblStyle w:val="PURTable"/>
        <w:tblW w:w="0" w:type="dxa"/>
        <w:tblLook w:val="04A0" w:firstRow="1" w:lastRow="0" w:firstColumn="1" w:lastColumn="0" w:noHBand="0" w:noVBand="1"/>
      </w:tblPr>
      <w:tblGrid>
        <w:gridCol w:w="10800"/>
      </w:tblGrid>
      <w:tr w:rsidR="007C66F8" w14:paraId="2E116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79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799" w14:textId="77777777" w:rsidR="007C66F8" w:rsidRDefault="007C66F8">
      <w:pPr>
        <w:pStyle w:val="ProductList-BodySpaced"/>
      </w:pPr>
    </w:p>
    <w:p w14:paraId="2E11679A" w14:textId="77777777" w:rsidR="007C66F8" w:rsidRDefault="007C66F8">
      <w:pPr>
        <w:sectPr w:rsidR="007C66F8">
          <w:headerReference w:type="default" r:id="rId129"/>
          <w:footerReference w:type="default" r:id="rId130"/>
          <w:type w:val="continuous"/>
          <w:pgSz w:w="12240" w:h="15840" w:code="1"/>
          <w:pgMar w:top="1170" w:right="720" w:bottom="720" w:left="720" w:header="432" w:footer="288" w:gutter="0"/>
          <w:cols w:space="360"/>
        </w:sectPr>
      </w:pPr>
    </w:p>
    <w:p w14:paraId="2E11679B" w14:textId="77777777" w:rsidR="007C66F8" w:rsidRDefault="007D504A">
      <w:pPr>
        <w:pStyle w:val="ProductList-SectionHeading"/>
        <w:pageBreakBefore/>
        <w:outlineLvl w:val="0"/>
      </w:pPr>
      <w:bookmarkStart w:id="376" w:name="_Sec591"/>
      <w:bookmarkEnd w:id="366"/>
      <w:r>
        <w:lastRenderedPageBreak/>
        <w:t>Bilaga A – Licenser som är likvärdiga CAL/ML</w:t>
      </w:r>
      <w:r>
        <w:fldChar w:fldCharType="begin"/>
      </w:r>
      <w:r>
        <w:instrText xml:space="preserve"> TC "</w:instrText>
      </w:r>
      <w:bookmarkStart w:id="377" w:name="_Toc454827367"/>
      <w:r>
        <w:instrText>Bilaga A – Licenser som är likvärdiga CAL/ML</w:instrText>
      </w:r>
      <w:bookmarkEnd w:id="377"/>
      <w:r>
        <w:instrText>" \l 1</w:instrText>
      </w:r>
      <w:r>
        <w:fldChar w:fldCharType="end"/>
      </w:r>
    </w:p>
    <w:p w14:paraId="2E11679C" w14:textId="77777777" w:rsidR="007C66F8" w:rsidRDefault="007D504A">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2E11679D" w14:textId="77777777" w:rsidR="007C66F8" w:rsidRDefault="007C66F8">
      <w:pPr>
        <w:pStyle w:val="ProductList-Body"/>
      </w:pPr>
    </w:p>
    <w:tbl>
      <w:tblPr>
        <w:tblStyle w:val="PURTable"/>
        <w:tblW w:w="0" w:type="dxa"/>
        <w:tblLook w:val="04A0" w:firstRow="1" w:lastRow="0" w:firstColumn="1" w:lastColumn="0" w:noHBand="0" w:noVBand="1"/>
      </w:tblPr>
      <w:tblGrid>
        <w:gridCol w:w="955"/>
        <w:gridCol w:w="521"/>
        <w:gridCol w:w="521"/>
        <w:gridCol w:w="521"/>
        <w:gridCol w:w="521"/>
        <w:gridCol w:w="597"/>
        <w:gridCol w:w="641"/>
        <w:gridCol w:w="644"/>
        <w:gridCol w:w="964"/>
        <w:gridCol w:w="641"/>
        <w:gridCol w:w="597"/>
        <w:gridCol w:w="641"/>
        <w:gridCol w:w="644"/>
        <w:gridCol w:w="964"/>
        <w:gridCol w:w="641"/>
        <w:gridCol w:w="779"/>
      </w:tblGrid>
      <w:tr w:rsidR="007C66F8" w14:paraId="2E1167A3"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2E11679E" w14:textId="77777777" w:rsidR="007C66F8" w:rsidRDefault="007C66F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2E11679F" w14:textId="77777777" w:rsidR="007C66F8" w:rsidRDefault="007D504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2E1167A0" w14:textId="77777777" w:rsidR="007C66F8" w:rsidRDefault="007D504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2E1167A1" w14:textId="77777777" w:rsidR="007C66F8" w:rsidRDefault="007D504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2E1167A2" w14:textId="77777777" w:rsidR="007C66F8" w:rsidRDefault="007D504A">
            <w:pPr>
              <w:pStyle w:val="ProductList-TableBody"/>
              <w:jc w:val="center"/>
            </w:pPr>
            <w:r>
              <w:rPr>
                <w:color w:val="FFFFFF"/>
              </w:rPr>
              <w:t>Enterprise Mobility</w:t>
            </w:r>
          </w:p>
        </w:tc>
      </w:tr>
      <w:tr w:rsidR="007C66F8" w14:paraId="2E1167B4" w14:textId="77777777">
        <w:tc>
          <w:tcPr>
            <w:tcW w:w="620" w:type="dxa"/>
            <w:tcBorders>
              <w:top w:val="none" w:sz="4" w:space="0" w:color="BFBFBF"/>
              <w:left w:val="none" w:sz="24" w:space="0" w:color="808080"/>
              <w:bottom w:val="single" w:sz="4" w:space="0" w:color="FFFFFF"/>
              <w:right w:val="single" w:sz="6" w:space="0" w:color="FFFFFF"/>
            </w:tcBorders>
          </w:tcPr>
          <w:p w14:paraId="2E1167A4" w14:textId="77777777" w:rsidR="007C66F8" w:rsidRDefault="007D504A">
            <w:pPr>
              <w:pStyle w:val="ProductList-TableBody"/>
            </w:pPr>
            <w:r>
              <w:t>Servrar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5" w14:textId="77777777" w:rsidR="007C66F8" w:rsidRDefault="007D504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6" w14:textId="77777777" w:rsidR="007C66F8" w:rsidRDefault="007D504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7" w14:textId="77777777" w:rsidR="007C66F8" w:rsidRDefault="007D504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8" w14:textId="77777777" w:rsidR="007C66F8" w:rsidRDefault="007D504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9" w14:textId="77777777" w:rsidR="007C66F8" w:rsidRDefault="007D504A">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A" w14:textId="77777777" w:rsidR="007C66F8" w:rsidRDefault="007D504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B" w14:textId="77777777" w:rsidR="007C66F8" w:rsidRDefault="007D504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C" w14:textId="77777777" w:rsidR="007C66F8" w:rsidRDefault="007D504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D" w14:textId="77777777" w:rsidR="007C66F8" w:rsidRDefault="007D504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E" w14:textId="77777777" w:rsidR="007C66F8" w:rsidRDefault="007D504A">
            <w:pPr>
              <w:pStyle w:val="ProductList-TableBody"/>
              <w:jc w:val="center"/>
            </w:pPr>
            <w:r>
              <w:rPr>
                <w:color w:val="FFFFFF"/>
              </w:rPr>
              <w:t>Serie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AF" w14:textId="77777777" w:rsidR="007C66F8" w:rsidRDefault="007D504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B0" w14:textId="77777777" w:rsidR="007C66F8" w:rsidRDefault="007D504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E1167B1" w14:textId="77777777" w:rsidR="007C66F8" w:rsidRDefault="007D504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B2" w14:textId="77777777" w:rsidR="007C66F8" w:rsidRDefault="007D504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E1167B3" w14:textId="77777777" w:rsidR="007C66F8" w:rsidRDefault="007D504A">
            <w:pPr>
              <w:pStyle w:val="ProductList-TableBody"/>
              <w:jc w:val="center"/>
            </w:pPr>
            <w:r>
              <w:rPr>
                <w:color w:val="FFFFFF"/>
              </w:rPr>
              <w:t>Serie</w:t>
            </w:r>
          </w:p>
        </w:tc>
      </w:tr>
      <w:tr w:rsidR="007C66F8" w14:paraId="2E1167B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7B5" w14:textId="77777777" w:rsidR="007C66F8" w:rsidRDefault="007D504A">
            <w:pPr>
              <w:pStyle w:val="ProductList-TableBody"/>
            </w:pPr>
            <w:r>
              <w:rPr>
                <w:b/>
              </w:rPr>
              <w:t>Exchange Server 2016 Standard</w:t>
            </w:r>
          </w:p>
        </w:tc>
      </w:tr>
      <w:tr w:rsidR="007C66F8" w14:paraId="2E1167C7" w14:textId="77777777">
        <w:tc>
          <w:tcPr>
            <w:tcW w:w="620" w:type="dxa"/>
            <w:tcBorders>
              <w:top w:val="dashed" w:sz="4" w:space="0" w:color="BFBFBF"/>
              <w:left w:val="none" w:sz="24" w:space="0" w:color="808080"/>
              <w:bottom w:val="dashed" w:sz="4" w:space="0" w:color="BFBFBF"/>
              <w:right w:val="single" w:sz="6" w:space="0" w:color="FFFFFF"/>
            </w:tcBorders>
          </w:tcPr>
          <w:p w14:paraId="2E1167B7" w14:textId="77777777" w:rsidR="007C66F8" w:rsidRDefault="005E4733">
            <w:pPr>
              <w:pStyle w:val="ProductList-TableBody"/>
            </w:pPr>
            <w:hyperlink w:anchor="_Sec793">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B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B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B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BB"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B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B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B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BF"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C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C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C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C3"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1167C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C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C6" w14:textId="77777777" w:rsidR="007C66F8" w:rsidRDefault="007C66F8">
            <w:pPr>
              <w:pStyle w:val="ProductList-TableBody"/>
              <w:jc w:val="center"/>
            </w:pPr>
          </w:p>
        </w:tc>
      </w:tr>
      <w:tr w:rsidR="007C66F8" w14:paraId="2E1167D8" w14:textId="77777777">
        <w:tc>
          <w:tcPr>
            <w:tcW w:w="620" w:type="dxa"/>
            <w:tcBorders>
              <w:top w:val="dashed" w:sz="4" w:space="0" w:color="BFBFBF"/>
              <w:left w:val="none" w:sz="24" w:space="0" w:color="808080"/>
              <w:bottom w:val="single" w:sz="4" w:space="0" w:color="FFFFFF"/>
              <w:right w:val="single" w:sz="6" w:space="0" w:color="FFFFFF"/>
            </w:tcBorders>
          </w:tcPr>
          <w:p w14:paraId="2E1167C8" w14:textId="77777777" w:rsidR="007C66F8" w:rsidRDefault="005E4733">
            <w:pPr>
              <w:pStyle w:val="ProductList-TableBody"/>
            </w:pPr>
            <w:hyperlink w:anchor="_Sec793">
              <w:r w:rsidR="007D50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C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C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CB"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CC"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C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C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CF"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D0"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D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D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D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D4"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167D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D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D7" w14:textId="77777777" w:rsidR="007C66F8" w:rsidRDefault="007C66F8">
            <w:pPr>
              <w:pStyle w:val="ProductList-TableBody"/>
              <w:jc w:val="center"/>
            </w:pPr>
          </w:p>
        </w:tc>
      </w:tr>
      <w:tr w:rsidR="007C66F8" w14:paraId="2E1167D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7D9" w14:textId="77777777" w:rsidR="007C66F8" w:rsidRDefault="007D504A">
            <w:pPr>
              <w:pStyle w:val="ProductList-TableBody"/>
            </w:pPr>
            <w:r>
              <w:rPr>
                <w:b/>
              </w:rPr>
              <w:t>Exchange Server 2016 Enterprise</w:t>
            </w:r>
          </w:p>
        </w:tc>
      </w:tr>
      <w:tr w:rsidR="007C66F8" w14:paraId="2E1167EB" w14:textId="77777777">
        <w:tc>
          <w:tcPr>
            <w:tcW w:w="620" w:type="dxa"/>
            <w:tcBorders>
              <w:top w:val="dashed" w:sz="4" w:space="0" w:color="BFBFBF"/>
              <w:left w:val="none" w:sz="24" w:space="0" w:color="808080"/>
              <w:bottom w:val="dashed" w:sz="4" w:space="0" w:color="BFBFBF"/>
              <w:right w:val="single" w:sz="6" w:space="0" w:color="FFFFFF"/>
            </w:tcBorders>
          </w:tcPr>
          <w:p w14:paraId="2E1167DB" w14:textId="77777777" w:rsidR="007C66F8" w:rsidRDefault="005E4733">
            <w:pPr>
              <w:pStyle w:val="ProductList-TableBody"/>
            </w:pPr>
            <w:hyperlink w:anchor="_Sec793">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D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D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D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DF"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E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E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E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E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E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E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E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E7"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1167E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7E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7EA" w14:textId="77777777" w:rsidR="007C66F8" w:rsidRDefault="007C66F8">
            <w:pPr>
              <w:pStyle w:val="ProductList-TableBody"/>
              <w:jc w:val="center"/>
            </w:pPr>
          </w:p>
        </w:tc>
      </w:tr>
      <w:tr w:rsidR="007C66F8" w14:paraId="2E1167FC" w14:textId="77777777">
        <w:tc>
          <w:tcPr>
            <w:tcW w:w="620" w:type="dxa"/>
            <w:tcBorders>
              <w:top w:val="dashed" w:sz="4" w:space="0" w:color="BFBFBF"/>
              <w:left w:val="none" w:sz="24" w:space="0" w:color="808080"/>
              <w:bottom w:val="single" w:sz="4" w:space="0" w:color="FFFFFF"/>
              <w:right w:val="single" w:sz="6" w:space="0" w:color="FFFFFF"/>
            </w:tcBorders>
          </w:tcPr>
          <w:p w14:paraId="2E1167EC" w14:textId="77777777" w:rsidR="007C66F8" w:rsidRDefault="005E4733">
            <w:pPr>
              <w:pStyle w:val="ProductList-TableBody"/>
            </w:pPr>
            <w:hyperlink w:anchor="_Sec793">
              <w:r w:rsidR="007D50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E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E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EF"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F0"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4"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F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7"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F8"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167F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7F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7FB" w14:textId="77777777" w:rsidR="007C66F8" w:rsidRDefault="007C66F8">
            <w:pPr>
              <w:pStyle w:val="ProductList-TableBody"/>
              <w:jc w:val="center"/>
            </w:pPr>
          </w:p>
        </w:tc>
      </w:tr>
      <w:tr w:rsidR="007C66F8" w14:paraId="2E1167F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7FD" w14:textId="77777777" w:rsidR="007C66F8" w:rsidRDefault="007D504A">
            <w:pPr>
              <w:pStyle w:val="ProductList-TableBody"/>
            </w:pPr>
            <w:r>
              <w:rPr>
                <w:b/>
              </w:rPr>
              <w:t>SharePoint Server 2016</w:t>
            </w:r>
          </w:p>
        </w:tc>
      </w:tr>
      <w:tr w:rsidR="007C66F8" w14:paraId="2E11680F" w14:textId="77777777">
        <w:tc>
          <w:tcPr>
            <w:tcW w:w="620" w:type="dxa"/>
            <w:tcBorders>
              <w:top w:val="dashed" w:sz="4" w:space="0" w:color="BFBFBF"/>
              <w:left w:val="none" w:sz="24" w:space="0" w:color="808080"/>
              <w:bottom w:val="dashed" w:sz="4" w:space="0" w:color="BFBFBF"/>
              <w:right w:val="single" w:sz="6" w:space="0" w:color="FFFFFF"/>
            </w:tcBorders>
          </w:tcPr>
          <w:p w14:paraId="2E1167FF" w14:textId="77777777" w:rsidR="007C66F8" w:rsidRDefault="005E4733">
            <w:pPr>
              <w:pStyle w:val="ProductList-TableBody"/>
            </w:pPr>
            <w:hyperlink w:anchor="_Sec798">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0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07"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0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B"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11680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0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0E" w14:textId="77777777" w:rsidR="007C66F8" w:rsidRDefault="007C66F8">
            <w:pPr>
              <w:pStyle w:val="ProductList-TableBody"/>
              <w:jc w:val="center"/>
            </w:pPr>
          </w:p>
        </w:tc>
      </w:tr>
      <w:tr w:rsidR="007C66F8" w14:paraId="2E116820" w14:textId="77777777">
        <w:tc>
          <w:tcPr>
            <w:tcW w:w="620" w:type="dxa"/>
            <w:tcBorders>
              <w:top w:val="dashed" w:sz="4" w:space="0" w:color="BFBFBF"/>
              <w:left w:val="none" w:sz="24" w:space="0" w:color="808080"/>
              <w:bottom w:val="single" w:sz="4" w:space="0" w:color="FFFFFF"/>
              <w:right w:val="single" w:sz="6" w:space="0" w:color="FFFFFF"/>
            </w:tcBorders>
          </w:tcPr>
          <w:p w14:paraId="2E116810" w14:textId="77777777" w:rsidR="007C66F8" w:rsidRDefault="005E4733">
            <w:pPr>
              <w:pStyle w:val="ProductList-TableBody"/>
            </w:pPr>
            <w:hyperlink w:anchor="_Sec798">
              <w:r w:rsidR="007D50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1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1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14"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7"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8"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1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B"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1C"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1681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1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1F" w14:textId="77777777" w:rsidR="007C66F8" w:rsidRDefault="007C66F8">
            <w:pPr>
              <w:pStyle w:val="ProductList-TableBody"/>
              <w:jc w:val="center"/>
            </w:pPr>
          </w:p>
        </w:tc>
      </w:tr>
      <w:tr w:rsidR="007C66F8" w14:paraId="2E11682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821" w14:textId="77777777" w:rsidR="007C66F8" w:rsidRDefault="007D504A">
            <w:pPr>
              <w:pStyle w:val="ProductList-TableBody"/>
            </w:pPr>
            <w:r>
              <w:rPr>
                <w:b/>
              </w:rPr>
              <w:t>Microsoft Audit och Control Management Server 2013</w:t>
            </w:r>
          </w:p>
        </w:tc>
      </w:tr>
      <w:tr w:rsidR="007C66F8" w14:paraId="2E116833" w14:textId="77777777">
        <w:tc>
          <w:tcPr>
            <w:tcW w:w="620" w:type="dxa"/>
            <w:tcBorders>
              <w:top w:val="dashed" w:sz="4" w:space="0" w:color="BFBFBF"/>
              <w:left w:val="none" w:sz="24" w:space="0" w:color="808080"/>
              <w:bottom w:val="single" w:sz="4" w:space="0" w:color="FFFFFF"/>
              <w:right w:val="single" w:sz="6" w:space="0" w:color="FFFFFF"/>
            </w:tcBorders>
          </w:tcPr>
          <w:p w14:paraId="2E116823" w14:textId="77777777" w:rsidR="007C66F8" w:rsidRDefault="005E4733">
            <w:pPr>
              <w:pStyle w:val="ProductList-TableBody"/>
            </w:pPr>
            <w:hyperlink w:anchor="_Sec798">
              <w:r w:rsidR="007D504A">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4"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825"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826"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827"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8"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9"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A"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B"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C"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82D"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2E"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82F" w14:textId="77777777" w:rsidR="007C66F8" w:rsidRDefault="007C66F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116830"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31"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832" w14:textId="77777777" w:rsidR="007C66F8" w:rsidRDefault="007C66F8">
            <w:pPr>
              <w:pStyle w:val="ProductList-TableBody"/>
              <w:jc w:val="center"/>
            </w:pPr>
          </w:p>
        </w:tc>
      </w:tr>
      <w:tr w:rsidR="007C66F8" w14:paraId="2E11683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834" w14:textId="77777777" w:rsidR="007C66F8" w:rsidRDefault="007D504A">
            <w:pPr>
              <w:pStyle w:val="ProductList-TableBody"/>
            </w:pPr>
            <w:r>
              <w:rPr>
                <w:b/>
              </w:rPr>
              <w:t>Skype för Business Server 2015</w:t>
            </w:r>
          </w:p>
        </w:tc>
      </w:tr>
      <w:tr w:rsidR="007C66F8" w14:paraId="2E116846" w14:textId="77777777">
        <w:tc>
          <w:tcPr>
            <w:tcW w:w="620" w:type="dxa"/>
            <w:tcBorders>
              <w:top w:val="dashed" w:sz="4" w:space="0" w:color="BFBFBF"/>
              <w:left w:val="none" w:sz="24" w:space="0" w:color="808080"/>
              <w:bottom w:val="dashed" w:sz="4" w:space="0" w:color="BFBFBF"/>
              <w:right w:val="single" w:sz="6" w:space="0" w:color="FFFFFF"/>
            </w:tcBorders>
          </w:tcPr>
          <w:p w14:paraId="2E116836" w14:textId="77777777" w:rsidR="007C66F8" w:rsidRDefault="005E4733">
            <w:pPr>
              <w:pStyle w:val="ProductList-TableBody"/>
            </w:pPr>
            <w:hyperlink w:anchor="_Sec799">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7"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B"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3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3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3F"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4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4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42"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11684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4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45" w14:textId="77777777" w:rsidR="007C66F8" w:rsidRDefault="007C66F8">
            <w:pPr>
              <w:pStyle w:val="ProductList-TableBody"/>
              <w:jc w:val="center"/>
            </w:pPr>
          </w:p>
        </w:tc>
      </w:tr>
      <w:tr w:rsidR="007C66F8" w14:paraId="2E116857" w14:textId="77777777">
        <w:tc>
          <w:tcPr>
            <w:tcW w:w="620" w:type="dxa"/>
            <w:tcBorders>
              <w:top w:val="dashed" w:sz="4" w:space="0" w:color="BFBFBF"/>
              <w:left w:val="none" w:sz="24" w:space="0" w:color="808080"/>
              <w:bottom w:val="dashed" w:sz="4" w:space="0" w:color="BFBFBF"/>
              <w:right w:val="single" w:sz="6" w:space="0" w:color="FFFFFF"/>
            </w:tcBorders>
          </w:tcPr>
          <w:p w14:paraId="2E116847" w14:textId="77777777" w:rsidR="007C66F8" w:rsidRDefault="005E4733">
            <w:pPr>
              <w:pStyle w:val="ProductList-TableBody"/>
            </w:pPr>
            <w:hyperlink w:anchor="_Sec799">
              <w:r w:rsidR="007D504A">
                <w:rPr>
                  <w:color w:val="00467F"/>
                  <w:u w:val="single"/>
                </w:rPr>
                <w:t>Additive</w:t>
              </w:r>
            </w:hyperlink>
            <w:r w:rsidR="007D504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4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4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4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4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4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4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4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4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5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5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5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53"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685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5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56" w14:textId="77777777" w:rsidR="007C66F8" w:rsidRDefault="007C66F8">
            <w:pPr>
              <w:pStyle w:val="ProductList-TableBody"/>
              <w:jc w:val="center"/>
            </w:pPr>
          </w:p>
        </w:tc>
      </w:tr>
      <w:tr w:rsidR="007C66F8" w14:paraId="2E116868" w14:textId="77777777">
        <w:tc>
          <w:tcPr>
            <w:tcW w:w="620" w:type="dxa"/>
            <w:tcBorders>
              <w:top w:val="dashed" w:sz="4" w:space="0" w:color="BFBFBF"/>
              <w:left w:val="none" w:sz="24" w:space="0" w:color="808080"/>
              <w:bottom w:val="single" w:sz="4" w:space="0" w:color="FFFFFF"/>
              <w:right w:val="single" w:sz="6" w:space="0" w:color="FFFFFF"/>
            </w:tcBorders>
          </w:tcPr>
          <w:p w14:paraId="2E116858" w14:textId="77777777" w:rsidR="007C66F8" w:rsidRDefault="005E4733">
            <w:pPr>
              <w:pStyle w:val="ProductList-TableBody"/>
            </w:pPr>
            <w:hyperlink w:anchor="_Sec799">
              <w:r w:rsidR="007D504A">
                <w:rPr>
                  <w:color w:val="00467F"/>
                  <w:u w:val="single"/>
                </w:rPr>
                <w:t>Additive</w:t>
              </w:r>
            </w:hyperlink>
            <w:r w:rsidR="007D504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5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5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5B"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5C"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5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5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5F"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0"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4"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1686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67" w14:textId="77777777" w:rsidR="007C66F8" w:rsidRDefault="007C66F8">
            <w:pPr>
              <w:pStyle w:val="ProductList-TableBody"/>
              <w:jc w:val="center"/>
            </w:pPr>
          </w:p>
        </w:tc>
      </w:tr>
      <w:tr w:rsidR="007C66F8" w14:paraId="2E11686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869" w14:textId="77777777" w:rsidR="007C66F8" w:rsidRDefault="007D504A">
            <w:pPr>
              <w:pStyle w:val="ProductList-TableBody"/>
            </w:pPr>
            <w:r>
              <w:rPr>
                <w:b/>
              </w:rPr>
              <w:t>Windows MultiPoint Server 2012 Standard</w:t>
            </w:r>
          </w:p>
        </w:tc>
      </w:tr>
      <w:tr w:rsidR="007C66F8" w14:paraId="2E11687B" w14:textId="77777777">
        <w:tc>
          <w:tcPr>
            <w:tcW w:w="620" w:type="dxa"/>
            <w:tcBorders>
              <w:top w:val="dashed" w:sz="4" w:space="0" w:color="BFBFBF"/>
              <w:left w:val="none" w:sz="24" w:space="0" w:color="808080"/>
              <w:bottom w:val="dashed" w:sz="4" w:space="0" w:color="BFBFBF"/>
              <w:right w:val="single" w:sz="6" w:space="0" w:color="FFFFFF"/>
            </w:tcBorders>
          </w:tcPr>
          <w:p w14:paraId="2E11686B" w14:textId="77777777" w:rsidR="007C66F8" w:rsidRDefault="005E4733">
            <w:pPr>
              <w:pStyle w:val="ProductList-TableBody"/>
            </w:pPr>
            <w:hyperlink w:anchor="_Sec800">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6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6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6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6F"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7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7"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1687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7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7A" w14:textId="77777777" w:rsidR="007C66F8" w:rsidRDefault="007C66F8">
            <w:pPr>
              <w:pStyle w:val="ProductList-TableBody"/>
              <w:jc w:val="center"/>
            </w:pPr>
          </w:p>
        </w:tc>
      </w:tr>
      <w:tr w:rsidR="007C66F8" w14:paraId="2E11688C" w14:textId="77777777">
        <w:tc>
          <w:tcPr>
            <w:tcW w:w="620" w:type="dxa"/>
            <w:tcBorders>
              <w:top w:val="dashed" w:sz="4" w:space="0" w:color="BFBFBF"/>
              <w:left w:val="none" w:sz="24" w:space="0" w:color="808080"/>
              <w:bottom w:val="single" w:sz="4" w:space="0" w:color="FFFFFF"/>
              <w:right w:val="single" w:sz="6" w:space="0" w:color="FFFFFF"/>
            </w:tcBorders>
          </w:tcPr>
          <w:p w14:paraId="2E11687C" w14:textId="77777777" w:rsidR="007C66F8" w:rsidRDefault="005E4733">
            <w:pPr>
              <w:pStyle w:val="ProductList-TableBody"/>
            </w:pPr>
            <w:hyperlink w:anchor="_Sec800">
              <w:r w:rsidR="007D50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7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7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7F"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0"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4"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8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87"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88"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11688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8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8B" w14:textId="77777777" w:rsidR="007C66F8" w:rsidRDefault="007C66F8">
            <w:pPr>
              <w:pStyle w:val="ProductList-TableBody"/>
              <w:jc w:val="center"/>
            </w:pPr>
          </w:p>
        </w:tc>
      </w:tr>
      <w:tr w:rsidR="007C66F8" w14:paraId="2E11688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88D" w14:textId="77777777" w:rsidR="007C66F8" w:rsidRDefault="007D504A">
            <w:pPr>
              <w:pStyle w:val="ProductList-TableBody"/>
            </w:pPr>
            <w:r>
              <w:rPr>
                <w:b/>
              </w:rPr>
              <w:t>Windows MultiPoint Server 2012 Premium</w:t>
            </w:r>
          </w:p>
        </w:tc>
      </w:tr>
      <w:tr w:rsidR="007C66F8" w14:paraId="2E11689F" w14:textId="77777777">
        <w:tc>
          <w:tcPr>
            <w:tcW w:w="620" w:type="dxa"/>
            <w:tcBorders>
              <w:top w:val="dashed" w:sz="4" w:space="0" w:color="BFBFBF"/>
              <w:left w:val="none" w:sz="24" w:space="0" w:color="808080"/>
              <w:bottom w:val="dashed" w:sz="4" w:space="0" w:color="BFBFBF"/>
              <w:right w:val="single" w:sz="6" w:space="0" w:color="FFFFFF"/>
            </w:tcBorders>
          </w:tcPr>
          <w:p w14:paraId="2E11688F" w14:textId="77777777" w:rsidR="007C66F8" w:rsidRDefault="005E4733">
            <w:pPr>
              <w:pStyle w:val="ProductList-TableBody"/>
            </w:pPr>
            <w:hyperlink w:anchor="_Sec800">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9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9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9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9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7"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9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B"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1689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9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9E" w14:textId="77777777" w:rsidR="007C66F8" w:rsidRDefault="007C66F8">
            <w:pPr>
              <w:pStyle w:val="ProductList-TableBody"/>
              <w:jc w:val="center"/>
            </w:pPr>
          </w:p>
        </w:tc>
      </w:tr>
      <w:tr w:rsidR="007C66F8" w14:paraId="2E1168B0" w14:textId="77777777">
        <w:tc>
          <w:tcPr>
            <w:tcW w:w="620" w:type="dxa"/>
            <w:tcBorders>
              <w:top w:val="dashed" w:sz="4" w:space="0" w:color="BFBFBF"/>
              <w:left w:val="none" w:sz="24" w:space="0" w:color="808080"/>
              <w:bottom w:val="single" w:sz="4" w:space="0" w:color="FFFFFF"/>
              <w:right w:val="single" w:sz="6" w:space="0" w:color="FFFFFF"/>
            </w:tcBorders>
          </w:tcPr>
          <w:p w14:paraId="2E1168A0" w14:textId="77777777" w:rsidR="007C66F8" w:rsidRDefault="005E4733">
            <w:pPr>
              <w:pStyle w:val="ProductList-TableBody"/>
            </w:pPr>
            <w:hyperlink w:anchor="_Sec800">
              <w:r w:rsidR="007D504A">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4"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7"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8"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A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AB"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AC"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1168A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A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AF" w14:textId="77777777" w:rsidR="007C66F8" w:rsidRDefault="007C66F8">
            <w:pPr>
              <w:pStyle w:val="ProductList-TableBody"/>
              <w:jc w:val="center"/>
            </w:pPr>
          </w:p>
        </w:tc>
      </w:tr>
      <w:tr w:rsidR="007C66F8" w14:paraId="2E1168B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8B1" w14:textId="77777777" w:rsidR="007C66F8" w:rsidRDefault="007D504A">
            <w:pPr>
              <w:pStyle w:val="ProductList-TableBody"/>
            </w:pPr>
            <w:r>
              <w:rPr>
                <w:b/>
              </w:rPr>
              <w:t>Windows Server 2012 R2 Standard</w:t>
            </w:r>
          </w:p>
        </w:tc>
      </w:tr>
      <w:tr w:rsidR="007C66F8" w14:paraId="2E1168C3" w14:textId="77777777">
        <w:tc>
          <w:tcPr>
            <w:tcW w:w="620" w:type="dxa"/>
            <w:tcBorders>
              <w:top w:val="dashed" w:sz="4" w:space="0" w:color="BFBFBF"/>
              <w:left w:val="none" w:sz="24" w:space="0" w:color="808080"/>
              <w:bottom w:val="dashed" w:sz="4" w:space="0" w:color="BFBFBF"/>
              <w:right w:val="single" w:sz="6" w:space="0" w:color="FFFFFF"/>
            </w:tcBorders>
          </w:tcPr>
          <w:p w14:paraId="2E1168B3" w14:textId="77777777" w:rsidR="007C66F8" w:rsidRDefault="005E4733">
            <w:pPr>
              <w:pStyle w:val="ProductList-TableBody"/>
            </w:pPr>
            <w:hyperlink w:anchor="_Sec807">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B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B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B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B7"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B"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B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BF"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168C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C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C2" w14:textId="77777777" w:rsidR="007C66F8" w:rsidRDefault="007C66F8">
            <w:pPr>
              <w:pStyle w:val="ProductList-TableBody"/>
              <w:jc w:val="center"/>
            </w:pPr>
          </w:p>
        </w:tc>
      </w:tr>
      <w:tr w:rsidR="007C66F8" w14:paraId="2E1168D4" w14:textId="77777777">
        <w:tc>
          <w:tcPr>
            <w:tcW w:w="620" w:type="dxa"/>
            <w:tcBorders>
              <w:top w:val="dashed" w:sz="4" w:space="0" w:color="BFBFBF"/>
              <w:left w:val="none" w:sz="24" w:space="0" w:color="808080"/>
              <w:bottom w:val="dashed" w:sz="4" w:space="0" w:color="BFBFBF"/>
              <w:right w:val="single" w:sz="6" w:space="0" w:color="FFFFFF"/>
            </w:tcBorders>
          </w:tcPr>
          <w:p w14:paraId="2E1168C4" w14:textId="77777777" w:rsidR="007C66F8" w:rsidRDefault="005E4733">
            <w:pPr>
              <w:pStyle w:val="ProductList-TableBody"/>
            </w:pPr>
            <w:hyperlink w:anchor="_Sec807">
              <w:r w:rsidR="007D504A">
                <w:rPr>
                  <w:color w:val="00467F"/>
                  <w:u w:val="single"/>
                </w:rPr>
                <w:t>Additive</w:t>
              </w:r>
            </w:hyperlink>
            <w:r w:rsidR="007D504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5"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8"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9"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C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C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C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D0"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168D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D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8D3" w14:textId="77777777" w:rsidR="007C66F8" w:rsidRDefault="007C66F8">
            <w:pPr>
              <w:pStyle w:val="ProductList-TableBody"/>
              <w:jc w:val="center"/>
            </w:pPr>
          </w:p>
        </w:tc>
      </w:tr>
      <w:tr w:rsidR="007C66F8" w14:paraId="2E1168E5" w14:textId="77777777">
        <w:tc>
          <w:tcPr>
            <w:tcW w:w="620" w:type="dxa"/>
            <w:tcBorders>
              <w:top w:val="dashed" w:sz="4" w:space="0" w:color="BFBFBF"/>
              <w:left w:val="none" w:sz="24" w:space="0" w:color="808080"/>
              <w:bottom w:val="single" w:sz="4" w:space="0" w:color="FFFFFF"/>
              <w:right w:val="single" w:sz="6" w:space="0" w:color="FFFFFF"/>
            </w:tcBorders>
          </w:tcPr>
          <w:p w14:paraId="2E1168D5" w14:textId="77777777" w:rsidR="007C66F8" w:rsidRDefault="005E4733">
            <w:pPr>
              <w:pStyle w:val="ProductList-TableBody"/>
            </w:pPr>
            <w:hyperlink w:anchor="_Sec807">
              <w:r w:rsidR="007D504A">
                <w:rPr>
                  <w:color w:val="00467F"/>
                  <w:u w:val="single"/>
                </w:rPr>
                <w:t>Additive</w:t>
              </w:r>
            </w:hyperlink>
            <w:r w:rsidR="007D504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6"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7"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8"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9"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A"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B"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C"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DF"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E0"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E1"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168E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8E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8E4" w14:textId="77777777" w:rsidR="007C66F8" w:rsidRDefault="007C66F8">
            <w:pPr>
              <w:pStyle w:val="ProductList-TableBody"/>
              <w:jc w:val="center"/>
            </w:pPr>
          </w:p>
        </w:tc>
      </w:tr>
      <w:tr w:rsidR="007C66F8" w14:paraId="2E1168E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8E6" w14:textId="77777777" w:rsidR="007C66F8" w:rsidRDefault="007D504A">
            <w:pPr>
              <w:pStyle w:val="ProductList-TableBody"/>
            </w:pPr>
            <w:r>
              <w:rPr>
                <w:b/>
              </w:rPr>
              <w:t>Windows Server 2012 R2 Data Center</w:t>
            </w:r>
          </w:p>
        </w:tc>
      </w:tr>
      <w:tr w:rsidR="007C66F8" w14:paraId="2E1168F8" w14:textId="77777777">
        <w:tc>
          <w:tcPr>
            <w:tcW w:w="620" w:type="dxa"/>
            <w:tcBorders>
              <w:top w:val="dashed" w:sz="4" w:space="0" w:color="BFBFBF"/>
              <w:left w:val="none" w:sz="24" w:space="0" w:color="808080"/>
              <w:bottom w:val="dashed" w:sz="4" w:space="0" w:color="BFBFBF"/>
              <w:right w:val="single" w:sz="6" w:space="0" w:color="FFFFFF"/>
            </w:tcBorders>
          </w:tcPr>
          <w:p w14:paraId="2E1168E8" w14:textId="77777777" w:rsidR="007C66F8" w:rsidRDefault="005E4733">
            <w:pPr>
              <w:pStyle w:val="ProductList-TableBody"/>
            </w:pPr>
            <w:hyperlink w:anchor="_Sec807">
              <w:r w:rsidR="007D504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E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E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EB"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EC"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E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E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EF"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F0"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F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F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F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F4"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168F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8F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8F7" w14:textId="77777777" w:rsidR="007C66F8" w:rsidRDefault="007C66F8">
            <w:pPr>
              <w:pStyle w:val="ProductList-TableBody"/>
              <w:jc w:val="center"/>
            </w:pPr>
          </w:p>
        </w:tc>
      </w:tr>
      <w:tr w:rsidR="007C66F8" w14:paraId="2E116909" w14:textId="77777777">
        <w:tc>
          <w:tcPr>
            <w:tcW w:w="620" w:type="dxa"/>
            <w:tcBorders>
              <w:top w:val="dashed" w:sz="4" w:space="0" w:color="BFBFBF"/>
              <w:left w:val="none" w:sz="24" w:space="0" w:color="808080"/>
              <w:bottom w:val="dashed" w:sz="4" w:space="0" w:color="BFBFBF"/>
              <w:right w:val="single" w:sz="6" w:space="0" w:color="FFFFFF"/>
            </w:tcBorders>
          </w:tcPr>
          <w:p w14:paraId="2E1168F9" w14:textId="77777777" w:rsidR="007C66F8" w:rsidRDefault="005E4733">
            <w:pPr>
              <w:pStyle w:val="ProductList-TableBody"/>
            </w:pPr>
            <w:hyperlink w:anchor="_Sec807">
              <w:r w:rsidR="007D504A">
                <w:rPr>
                  <w:color w:val="00467F"/>
                  <w:u w:val="single"/>
                </w:rPr>
                <w:t>Additive</w:t>
              </w:r>
            </w:hyperlink>
            <w:r w:rsidR="007D504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FA"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FB"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FC"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FD"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FE"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8FF"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900"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901"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902"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903"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904"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905" w14:textId="77777777" w:rsidR="007C66F8" w:rsidRDefault="007C66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116906"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6907" w14:textId="77777777" w:rsidR="007C66F8" w:rsidRDefault="007C66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E116908" w14:textId="77777777" w:rsidR="007C66F8" w:rsidRDefault="007C66F8">
            <w:pPr>
              <w:pStyle w:val="ProductList-TableBody"/>
              <w:jc w:val="center"/>
            </w:pPr>
          </w:p>
        </w:tc>
      </w:tr>
      <w:tr w:rsidR="007C66F8" w14:paraId="2E11691A" w14:textId="77777777">
        <w:tc>
          <w:tcPr>
            <w:tcW w:w="620" w:type="dxa"/>
            <w:tcBorders>
              <w:top w:val="dashed" w:sz="4" w:space="0" w:color="BFBFBF"/>
              <w:left w:val="none" w:sz="24" w:space="0" w:color="808080"/>
              <w:bottom w:val="single" w:sz="4" w:space="0" w:color="FFFFFF"/>
              <w:right w:val="single" w:sz="6" w:space="0" w:color="FFFFFF"/>
            </w:tcBorders>
          </w:tcPr>
          <w:p w14:paraId="2E11690A" w14:textId="77777777" w:rsidR="007C66F8" w:rsidRDefault="005E4733">
            <w:pPr>
              <w:pStyle w:val="ProductList-TableBody"/>
            </w:pPr>
            <w:hyperlink w:anchor="_Sec807">
              <w:r w:rsidR="007D504A">
                <w:rPr>
                  <w:color w:val="00467F"/>
                  <w:u w:val="single"/>
                </w:rPr>
                <w:t>Additive</w:t>
              </w:r>
            </w:hyperlink>
            <w:r w:rsidR="007D504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0B"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0C"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0D"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0E"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0F"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0"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1"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2"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3"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4"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5"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6" w14:textId="77777777" w:rsidR="007C66F8" w:rsidRDefault="007C66F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16917"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E116918" w14:textId="77777777" w:rsidR="007C66F8" w:rsidRDefault="007C66F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E116919" w14:textId="77777777" w:rsidR="007C66F8" w:rsidRDefault="007C66F8">
            <w:pPr>
              <w:pStyle w:val="ProductList-TableBody"/>
              <w:jc w:val="center"/>
            </w:pPr>
          </w:p>
        </w:tc>
      </w:tr>
      <w:tr w:rsidR="007C66F8" w14:paraId="2E11691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91B" w14:textId="77777777" w:rsidR="007C66F8" w:rsidRDefault="007D504A">
            <w:pPr>
              <w:pStyle w:val="ProductList-TableBody"/>
            </w:pPr>
            <w:r>
              <w:rPr>
                <w:b/>
              </w:rPr>
              <w:t>Advanced Threat Analytics 2016</w:t>
            </w:r>
          </w:p>
        </w:tc>
      </w:tr>
      <w:tr w:rsidR="007C66F8" w14:paraId="2E11692D" w14:textId="77777777">
        <w:tc>
          <w:tcPr>
            <w:tcW w:w="620" w:type="dxa"/>
            <w:tcBorders>
              <w:top w:val="dashed" w:sz="4" w:space="0" w:color="BFBFBF"/>
              <w:left w:val="none" w:sz="24" w:space="0" w:color="808080"/>
              <w:bottom w:val="single" w:sz="4" w:space="0" w:color="FFFFFF"/>
              <w:right w:val="single" w:sz="6" w:space="0" w:color="FFFFFF"/>
            </w:tcBorders>
          </w:tcPr>
          <w:p w14:paraId="2E11691D" w14:textId="77777777" w:rsidR="007C66F8" w:rsidRDefault="005E4733">
            <w:pPr>
              <w:pStyle w:val="ProductList-TableBody"/>
            </w:pPr>
            <w:hyperlink w:anchor="_Sec801">
              <w:r w:rsidR="007D504A">
                <w:rPr>
                  <w:color w:val="00467F"/>
                  <w:u w:val="single"/>
                </w:rPr>
                <w:t>Hantering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1E"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1F"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0"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1"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2"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3"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4"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5"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6"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927"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928"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9" w14:textId="77777777" w:rsidR="007C66F8" w:rsidRDefault="007C66F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E11692A"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E11692B" w14:textId="77777777" w:rsidR="007C66F8" w:rsidRDefault="007C66F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E11692C" w14:textId="77777777" w:rsidR="007C66F8" w:rsidRDefault="007C66F8">
            <w:pPr>
              <w:pStyle w:val="ProductList-TableBody"/>
              <w:jc w:val="center"/>
            </w:pPr>
          </w:p>
        </w:tc>
      </w:tr>
      <w:tr w:rsidR="007C66F8" w14:paraId="2E11692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E11692E" w14:textId="77777777" w:rsidR="007C66F8" w:rsidRDefault="007D504A">
            <w:pPr>
              <w:pStyle w:val="ProductList-TableBody"/>
            </w:pPr>
            <w:r>
              <w:rPr>
                <w:b/>
              </w:rPr>
              <w:t>System Center 2012 R2 Configuration Manager</w:t>
            </w:r>
          </w:p>
        </w:tc>
      </w:tr>
      <w:tr w:rsidR="007C66F8" w14:paraId="2E116940" w14:textId="77777777">
        <w:tc>
          <w:tcPr>
            <w:tcW w:w="620" w:type="dxa"/>
            <w:tcBorders>
              <w:top w:val="dashed" w:sz="4" w:space="0" w:color="BFBFBF"/>
              <w:left w:val="none" w:sz="24" w:space="0" w:color="808080"/>
              <w:bottom w:val="none" w:sz="4" w:space="0" w:color="6E6E6E"/>
              <w:right w:val="single" w:sz="6" w:space="0" w:color="FFFFFF"/>
            </w:tcBorders>
          </w:tcPr>
          <w:p w14:paraId="2E116930" w14:textId="77777777" w:rsidR="007C66F8" w:rsidRDefault="005E4733">
            <w:pPr>
              <w:pStyle w:val="ProductList-TableBody"/>
            </w:pPr>
            <w:hyperlink w:anchor="_Sec802">
              <w:r w:rsidR="007D504A">
                <w:rPr>
                  <w:color w:val="00467F"/>
                  <w:u w:val="single"/>
                </w:rPr>
                <w:t>Hantering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1"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2"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3"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4"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935"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936"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7"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8"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9"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93A"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93B"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C" w14:textId="77777777" w:rsidR="007C66F8" w:rsidRDefault="007C66F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11693D"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E11693E" w14:textId="77777777" w:rsidR="007C66F8" w:rsidRDefault="007C66F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E11693F" w14:textId="77777777" w:rsidR="007C66F8" w:rsidRDefault="007C66F8">
            <w:pPr>
              <w:pStyle w:val="ProductList-TableBody"/>
              <w:jc w:val="center"/>
            </w:pPr>
          </w:p>
        </w:tc>
      </w:tr>
    </w:tbl>
    <w:p w14:paraId="2E116941" w14:textId="77777777" w:rsidR="007C66F8" w:rsidRDefault="007D504A">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innefattar aktiv SA-täckning och ger rättigheter som motsvarar System Center 2012 R2 Endpoint Protection. En licens för Enterprise CAL Suite med aktiv SA-täckning ger rättigheter som motsvarar Förebyggande av dataförlust och Exchange Online Protection.</w:t>
      </w:r>
    </w:p>
    <w:p w14:paraId="2E116942" w14:textId="77777777" w:rsidR="007C66F8" w:rsidRDefault="007D504A">
      <w:pPr>
        <w:pStyle w:val="ProductList-SectionHeading"/>
        <w:pageBreakBefore/>
        <w:outlineLvl w:val="0"/>
      </w:pPr>
      <w:bookmarkStart w:id="378" w:name="_Sec564"/>
      <w:bookmarkEnd w:id="376"/>
      <w:r>
        <w:lastRenderedPageBreak/>
        <w:t>Bilaga B – Software Assurance</w:t>
      </w:r>
      <w:r>
        <w:fldChar w:fldCharType="begin"/>
      </w:r>
      <w:r>
        <w:instrText xml:space="preserve"> TC "</w:instrText>
      </w:r>
      <w:bookmarkStart w:id="379" w:name="_Toc454827368"/>
      <w:r>
        <w:instrText>Bilaga B – Software Assurance</w:instrText>
      </w:r>
      <w:bookmarkEnd w:id="379"/>
      <w:r>
        <w:instrText>" \l 1</w:instrText>
      </w:r>
      <w:r>
        <w:fldChar w:fldCharType="end"/>
      </w:r>
    </w:p>
    <w:p w14:paraId="2E116943" w14:textId="77777777" w:rsidR="007C66F8" w:rsidRDefault="007D504A">
      <w:pPr>
        <w:pStyle w:val="ProductList-Offering1Heading"/>
        <w:outlineLvl w:val="1"/>
      </w:pPr>
      <w:bookmarkStart w:id="380" w:name="_Sec573"/>
      <w:r>
        <w:t>Köpa Software Assurance</w:t>
      </w:r>
      <w:bookmarkEnd w:id="380"/>
      <w:r>
        <w:fldChar w:fldCharType="begin"/>
      </w:r>
      <w:r>
        <w:instrText xml:space="preserve"> TC "</w:instrText>
      </w:r>
      <w:bookmarkStart w:id="381" w:name="_Toc454827369"/>
      <w:r>
        <w:instrText>Köpa Software Assurance</w:instrText>
      </w:r>
      <w:bookmarkEnd w:id="381"/>
      <w:r>
        <w:instrText>" \l 2</w:instrText>
      </w:r>
      <w:r>
        <w:fldChar w:fldCharType="end"/>
      </w:r>
    </w:p>
    <w:p w14:paraId="2E116944" w14:textId="77777777" w:rsidR="007C66F8" w:rsidRDefault="007D504A">
      <w:pPr>
        <w:pStyle w:val="ProductList-Body"/>
      </w:pPr>
      <w:r>
        <w:t xml:space="preserve">En Kund kan välja tre olika förbindelsenivåer vid köp av SA, vilket kan variera mellan olika program. Kunden kan: </w:t>
      </w:r>
    </w:p>
    <w:p w14:paraId="2E116945" w14:textId="77777777" w:rsidR="007C66F8" w:rsidRDefault="007D504A" w:rsidP="007D504A">
      <w:pPr>
        <w:pStyle w:val="ProductList-Bullet"/>
        <w:numPr>
          <w:ilvl w:val="0"/>
          <w:numId w:val="34"/>
        </w:numPr>
      </w:pPr>
      <w:r>
        <w:t xml:space="preserve">Förbinda sig att bifoga SA på alla plattformsprodukter. </w:t>
      </w:r>
    </w:p>
    <w:p w14:paraId="2E116946" w14:textId="77777777" w:rsidR="007C66F8" w:rsidRDefault="007D504A" w:rsidP="007D504A">
      <w:pPr>
        <w:pStyle w:val="ProductList-Bullet"/>
        <w:numPr>
          <w:ilvl w:val="0"/>
          <w:numId w:val="34"/>
        </w:numPr>
      </w:pPr>
      <w:r>
        <w:t xml:space="preserve">Förbinda sig att bifoga SA på alla köp under en viss produktgrupp (Applikationer, System eller Servrar), vilket kallas Software Assurance-medlemskap (SAM). </w:t>
      </w:r>
    </w:p>
    <w:p w14:paraId="2E116947" w14:textId="77777777" w:rsidR="007C66F8" w:rsidRDefault="007D504A" w:rsidP="007D504A">
      <w:pPr>
        <w:pStyle w:val="ProductList-Bullet"/>
        <w:numPr>
          <w:ilvl w:val="0"/>
          <w:numId w:val="34"/>
        </w:numPr>
      </w:pPr>
      <w:r>
        <w:t>Köpa SA på enskilda Produkter utan att göra någon förbindelse att utöka SA till andra Produkter.</w:t>
      </w:r>
    </w:p>
    <w:p w14:paraId="2E116948" w14:textId="77777777" w:rsidR="007C66F8" w:rsidRDefault="007C66F8">
      <w:pPr>
        <w:pStyle w:val="ProductList-Body"/>
      </w:pPr>
    </w:p>
    <w:p w14:paraId="2E116949" w14:textId="77777777" w:rsidR="007C66F8" w:rsidRDefault="007D504A">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14:paraId="2E11694A" w14:textId="77777777" w:rsidR="007C66F8" w:rsidRDefault="007C66F8">
      <w:pPr>
        <w:pStyle w:val="ProductList-Body"/>
      </w:pPr>
    </w:p>
    <w:p w14:paraId="2E11694B" w14:textId="77777777" w:rsidR="007C66F8" w:rsidRDefault="007D504A">
      <w:pPr>
        <w:pStyle w:val="ProductList-Body"/>
      </w:pPr>
      <w:r>
        <w:t>Kunder kan välja att införskaffa SA för vissa licenser som köps från Återförsäljarens kanaler (kartongförpackad stycklicens (”full packaged product”)) eller från en Komponenttillverkare (OEM), enligt beskrivning i tabellen nedan. Under Open Value gäller detta alternativ endast för icke organisationsomfattande/organisationsomfattande produkter. Under Enterprise-avtal gäller det endast för Ytterligare Produkter inom 90 dagar från inköpsdatumet.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1676"/>
        <w:gridCol w:w="1661"/>
        <w:gridCol w:w="1342"/>
        <w:gridCol w:w="6111"/>
      </w:tblGrid>
      <w:tr w:rsidR="007C66F8" w14:paraId="2E1169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11694C" w14:textId="77777777" w:rsidR="007C66F8" w:rsidRDefault="007D504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11694D" w14:textId="77777777" w:rsidR="007C66F8" w:rsidRDefault="007D504A">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11694E" w14:textId="77777777" w:rsidR="007C66F8" w:rsidRDefault="007D504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11694F" w14:textId="77777777" w:rsidR="007C66F8" w:rsidRDefault="007D504A">
            <w:pPr>
              <w:pStyle w:val="ProductList-TableBody"/>
              <w:jc w:val="center"/>
            </w:pPr>
            <w:r>
              <w:rPr>
                <w:color w:val="FFFFFF"/>
              </w:rPr>
              <w:t>Program</w:t>
            </w:r>
          </w:p>
        </w:tc>
      </w:tr>
      <w:tr w:rsidR="007C66F8" w14:paraId="2E116955" w14:textId="77777777">
        <w:tc>
          <w:tcPr>
            <w:tcW w:w="2440" w:type="dxa"/>
            <w:tcBorders>
              <w:top w:val="single" w:sz="4" w:space="0" w:color="000000"/>
              <w:left w:val="single" w:sz="4" w:space="0" w:color="000000"/>
              <w:bottom w:val="single" w:sz="4" w:space="0" w:color="000000"/>
              <w:right w:val="single" w:sz="4" w:space="0" w:color="000000"/>
            </w:tcBorders>
          </w:tcPr>
          <w:p w14:paraId="2E116951" w14:textId="77777777" w:rsidR="007C66F8" w:rsidRDefault="007D504A">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14:paraId="2E116952" w14:textId="77777777" w:rsidR="007C66F8" w:rsidRDefault="007D504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2E116953" w14:textId="77777777" w:rsidR="007C66F8" w:rsidRDefault="007D504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000000"/>
              <w:right w:val="single" w:sz="4" w:space="0" w:color="000000"/>
            </w:tcBorders>
          </w:tcPr>
          <w:p w14:paraId="2E116954" w14:textId="77777777" w:rsidR="007C66F8" w:rsidRDefault="007D504A">
            <w:pPr>
              <w:pStyle w:val="ProductList-TableBody"/>
            </w:pPr>
            <w:r>
              <w:t xml:space="preserve">Gäller för Öppen Licens, Select, Select Plus och icke Organisationsomfattande enligt Open Value och Ytterligare Produkter enligt Enterprise-avtal. Det gäller inte för Företagsomfattande Produkter enligt Open Value- och Enterprise-avtal För Microsoft Products and Services Agreement (MPSA), se MPSA-licensmanualen på </w:t>
            </w:r>
            <w:hyperlink r:id="rId131">
              <w:r>
                <w:rPr>
                  <w:color w:val="00467F"/>
                  <w:u w:val="single"/>
                </w:rPr>
                <w:t>http://microsoftvolumelicensing.com/DocumentSearch.aspx?Mode=3&amp;DocumentTypeId=44</w:t>
              </w:r>
            </w:hyperlink>
            <w:r>
              <w:t>.</w:t>
            </w:r>
          </w:p>
        </w:tc>
      </w:tr>
      <w:tr w:rsidR="007C66F8" w14:paraId="2E11695A" w14:textId="77777777">
        <w:tc>
          <w:tcPr>
            <w:tcW w:w="2440" w:type="dxa"/>
            <w:tcBorders>
              <w:top w:val="single" w:sz="4" w:space="0" w:color="000000"/>
              <w:left w:val="single" w:sz="4" w:space="0" w:color="000000"/>
              <w:bottom w:val="single" w:sz="4" w:space="0" w:color="000000"/>
              <w:right w:val="single" w:sz="4" w:space="0" w:color="000000"/>
            </w:tcBorders>
          </w:tcPr>
          <w:p w14:paraId="2E116956" w14:textId="77777777" w:rsidR="007C66F8" w:rsidRDefault="007D504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2E116957" w14:textId="77777777" w:rsidR="007C66F8" w:rsidRDefault="007D504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2E116958" w14:textId="77777777" w:rsidR="007C66F8" w:rsidRDefault="007D504A">
            <w:pPr>
              <w:pStyle w:val="ProductList-TableBody"/>
            </w:pPr>
            <w:r>
              <w:t>SA tillgängligt</w:t>
            </w:r>
          </w:p>
        </w:tc>
        <w:tc>
          <w:tcPr>
            <w:tcW w:w="0" w:type="auto"/>
            <w:vMerge/>
          </w:tcPr>
          <w:p w14:paraId="2E116959" w14:textId="77777777" w:rsidR="007C66F8" w:rsidRDefault="007C66F8"/>
        </w:tc>
      </w:tr>
    </w:tbl>
    <w:p w14:paraId="2E11695B" w14:textId="77777777" w:rsidR="007C66F8" w:rsidRDefault="007C66F8">
      <w:pPr>
        <w:pStyle w:val="ProductList-Body"/>
      </w:pPr>
    </w:p>
    <w:p w14:paraId="2E11695C" w14:textId="77777777" w:rsidR="007C66F8" w:rsidRDefault="007D504A">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14:paraId="2E11695D" w14:textId="77777777" w:rsidR="007C66F8" w:rsidRDefault="007C66F8">
      <w:pPr>
        <w:pStyle w:val="ProductList-Body"/>
      </w:pPr>
    </w:p>
    <w:p w14:paraId="2E11695E" w14:textId="77777777" w:rsidR="007C66F8" w:rsidRDefault="007D504A">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2E11695F" w14:textId="77777777" w:rsidR="007C66F8" w:rsidRDefault="007C66F8">
      <w:pPr>
        <w:pStyle w:val="ProductList-Body"/>
      </w:pPr>
    </w:p>
    <w:p w14:paraId="2E116960" w14:textId="77777777" w:rsidR="007C66F8" w:rsidRDefault="007D504A">
      <w:pPr>
        <w:pStyle w:val="ProductList-Body"/>
      </w:pPr>
      <w:r>
        <w:t>Kunder som köper via Microsoft Products and Services Agreement (MPSA) måste se MPSA-licensmanualen för information om SA-köp via MPS och en beskrivning av SA-förmåner enligt MPSA-programmet.</w:t>
      </w:r>
    </w:p>
    <w:p w14:paraId="2E11696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96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964" w14:textId="77777777" w:rsidR="007C66F8" w:rsidRDefault="007C66F8">
      <w:pPr>
        <w:pStyle w:val="ProductList-Body"/>
      </w:pPr>
    </w:p>
    <w:p w14:paraId="2E116965" w14:textId="77777777" w:rsidR="007C66F8" w:rsidRDefault="007D504A">
      <w:pPr>
        <w:pStyle w:val="ProductList-Offering1Heading"/>
        <w:outlineLvl w:val="1"/>
      </w:pPr>
      <w:bookmarkStart w:id="382" w:name="_Sec574"/>
      <w:r>
        <w:t>Förnyelse av Software Assurance</w:t>
      </w:r>
      <w:bookmarkEnd w:id="382"/>
      <w:r>
        <w:fldChar w:fldCharType="begin"/>
      </w:r>
      <w:r>
        <w:instrText xml:space="preserve"> TC "</w:instrText>
      </w:r>
      <w:bookmarkStart w:id="383" w:name="_Toc454827370"/>
      <w:r>
        <w:instrText>Förnyelse av Software Assurance</w:instrText>
      </w:r>
      <w:bookmarkEnd w:id="383"/>
      <w:r>
        <w:instrText>" \l 2</w:instrText>
      </w:r>
      <w:r>
        <w:fldChar w:fldCharType="end"/>
      </w:r>
    </w:p>
    <w:p w14:paraId="2E116966" w14:textId="77777777" w:rsidR="007C66F8" w:rsidRDefault="007D504A">
      <w:pPr>
        <w:pStyle w:val="ProductList-ClauseHeading"/>
        <w:outlineLvl w:val="2"/>
      </w:pPr>
      <w:r>
        <w:t>Förnya täckning under samma avtal</w:t>
      </w:r>
    </w:p>
    <w:p w14:paraId="2E116967" w14:textId="77777777" w:rsidR="007C66F8" w:rsidRDefault="007D504A">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E116968" w14:textId="77777777" w:rsidR="007C66F8" w:rsidRDefault="007C66F8">
      <w:pPr>
        <w:pStyle w:val="ProductList-Body"/>
      </w:pPr>
    </w:p>
    <w:p w14:paraId="2E116969" w14:textId="77777777" w:rsidR="007C66F8" w:rsidRDefault="007D504A">
      <w:pPr>
        <w:pStyle w:val="ProductList-SubClauseHeading"/>
        <w:outlineLvl w:val="3"/>
      </w:pPr>
      <w:r>
        <w:t>Open License</w:t>
      </w:r>
    </w:p>
    <w:p w14:paraId="2E11696A" w14:textId="77777777" w:rsidR="007C66F8" w:rsidRDefault="007D504A">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2E11696B" w14:textId="77777777" w:rsidR="007C66F8" w:rsidRDefault="007C66F8">
      <w:pPr>
        <w:pStyle w:val="ProductList-BodyIndented"/>
      </w:pPr>
    </w:p>
    <w:p w14:paraId="2E11696C" w14:textId="77777777" w:rsidR="007C66F8" w:rsidRDefault="007D504A">
      <w:pPr>
        <w:pStyle w:val="ProductList-SubClauseHeading"/>
        <w:outlineLvl w:val="3"/>
      </w:pPr>
      <w:r>
        <w:t>Enterprise-avtal</w:t>
      </w:r>
    </w:p>
    <w:p w14:paraId="2E11696D" w14:textId="77777777" w:rsidR="007C66F8" w:rsidRDefault="007D504A">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2E11696E" w14:textId="77777777" w:rsidR="007C66F8" w:rsidRDefault="007C66F8">
      <w:pPr>
        <w:pStyle w:val="ProductList-BodyIndented"/>
      </w:pPr>
    </w:p>
    <w:p w14:paraId="2E11696F" w14:textId="77777777" w:rsidR="007C66F8" w:rsidRDefault="007D504A">
      <w:pPr>
        <w:pStyle w:val="ProductList-SubClauseHeading"/>
        <w:outlineLvl w:val="3"/>
      </w:pPr>
      <w:r>
        <w:t>Enrollment for Application Platform</w:t>
      </w:r>
    </w:p>
    <w:p w14:paraId="2E116970" w14:textId="77777777" w:rsidR="007C66F8" w:rsidRDefault="007D504A">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14:paraId="2E116971" w14:textId="77777777" w:rsidR="007C66F8" w:rsidRDefault="007C66F8">
      <w:pPr>
        <w:pStyle w:val="ProductList-BodyIndented"/>
      </w:pPr>
    </w:p>
    <w:p w14:paraId="2E116972" w14:textId="77777777" w:rsidR="007C66F8" w:rsidRDefault="007D504A">
      <w:pPr>
        <w:pStyle w:val="ProductList-ClauseHeading"/>
        <w:outlineLvl w:val="2"/>
      </w:pPr>
      <w:r>
        <w:lastRenderedPageBreak/>
        <w:t>Förnya täckning från ett separat avtal</w:t>
      </w:r>
    </w:p>
    <w:p w14:paraId="2E116973" w14:textId="77777777" w:rsidR="007C66F8" w:rsidRDefault="007D504A">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2E116974" w14:textId="77777777" w:rsidR="007C66F8" w:rsidRDefault="007C66F8">
      <w:pPr>
        <w:pStyle w:val="ProductList-Body"/>
      </w:pPr>
    </w:p>
    <w:p w14:paraId="2E116975" w14:textId="77777777" w:rsidR="007C66F8" w:rsidRDefault="007D504A">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2E116976" w14:textId="77777777" w:rsidR="007C66F8" w:rsidRDefault="007C66F8">
      <w:pPr>
        <w:pStyle w:val="ProductList-Body"/>
      </w:pPr>
    </w:p>
    <w:p w14:paraId="2E116977" w14:textId="77777777" w:rsidR="007C66F8" w:rsidRDefault="007D504A">
      <w:pPr>
        <w:pStyle w:val="ProductList-ClauseHeading"/>
        <w:outlineLvl w:val="2"/>
      </w:pPr>
      <w:r>
        <w:t>Förnya Software Assurance-täckning för Client Access License (CAL) och Client Management License (ML)</w:t>
      </w:r>
    </w:p>
    <w:p w14:paraId="2E116978" w14:textId="77777777" w:rsidR="007C66F8" w:rsidRDefault="007D504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2E116979" w14:textId="77777777" w:rsidR="007C66F8" w:rsidRDefault="007D504A">
      <w:pPr>
        <w:pStyle w:val="ProductList-Body"/>
      </w:pPr>
      <w:r>
        <w:rPr>
          <w:b/>
          <w:color w:val="00188F"/>
        </w:rPr>
        <w:t>Omvandling mellan Användar- och OSE-klienthanteringslicenser</w:t>
      </w:r>
      <w:r>
        <w:t>: Kunder som förnyar SA för klienthanteringslicenser kan växla mellan Användare och OSE.</w:t>
      </w:r>
    </w:p>
    <w:p w14:paraId="2E11697A"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97B"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97D" w14:textId="77777777" w:rsidR="007C66F8" w:rsidRDefault="007C66F8">
      <w:pPr>
        <w:pStyle w:val="ProductList-Body"/>
      </w:pPr>
    </w:p>
    <w:p w14:paraId="2E11697E" w14:textId="77777777" w:rsidR="007C66F8" w:rsidRDefault="007D504A">
      <w:pPr>
        <w:pStyle w:val="ProductList-Offering1Heading"/>
        <w:outlineLvl w:val="1"/>
      </w:pPr>
      <w:bookmarkStart w:id="384" w:name="_Sec575"/>
      <w:r>
        <w:t>Migreringslicens för Produkter som har nått slutet av sin livslängd och har Upphört</w:t>
      </w:r>
      <w:bookmarkEnd w:id="384"/>
      <w:r>
        <w:fldChar w:fldCharType="begin"/>
      </w:r>
      <w:r>
        <w:instrText xml:space="preserve"> TC "</w:instrText>
      </w:r>
      <w:bookmarkStart w:id="385" w:name="_Toc454827371"/>
      <w:r>
        <w:instrText>Migreringslicens för Produkter som har nått slutet av sin livslängd och har Upphört</w:instrText>
      </w:r>
      <w:bookmarkEnd w:id="385"/>
      <w:r>
        <w:instrText>" \l 2</w:instrText>
      </w:r>
      <w:r>
        <w:fldChar w:fldCharType="end"/>
      </w:r>
    </w:p>
    <w:p w14:paraId="2E11697F" w14:textId="77777777" w:rsidR="007C66F8" w:rsidRDefault="007D504A">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2E116980" w14:textId="77777777" w:rsidR="007C66F8" w:rsidRDefault="007D504A">
      <w:pPr>
        <w:pStyle w:val="ProductList-Body"/>
      </w:pPr>
      <w:r>
        <w:t>”</w:t>
      </w:r>
      <w:r>
        <w:rPr>
          <w:b/>
          <w:color w:val="00188F"/>
        </w:rPr>
        <w:t>Migreringslicens</w:t>
      </w:r>
      <w:r>
        <w:t>”, så som det används här, avser beviljade rättigheter i Produktposten som hänvisar till detta avsnitt.</w:t>
      </w:r>
    </w:p>
    <w:p w14:paraId="2E116981" w14:textId="77777777" w:rsidR="007C66F8" w:rsidRDefault="007C66F8">
      <w:pPr>
        <w:pStyle w:val="ProductList-Body"/>
      </w:pPr>
    </w:p>
    <w:p w14:paraId="2E116982" w14:textId="77777777" w:rsidR="007C66F8" w:rsidRDefault="007D504A">
      <w:pPr>
        <w:pStyle w:val="ProductList-Body"/>
      </w:pPr>
      <w:r>
        <w:t>Såvida inget annat anges i Produktposten:</w:t>
      </w:r>
    </w:p>
    <w:p w14:paraId="2E116983" w14:textId="77777777" w:rsidR="007C66F8" w:rsidRDefault="007D504A" w:rsidP="007D504A">
      <w:pPr>
        <w:pStyle w:val="ProductList-Bullet"/>
        <w:numPr>
          <w:ilvl w:val="0"/>
          <w:numId w:val="35"/>
        </w:numPr>
      </w:pPr>
      <w:r>
        <w:t>Kunden kan uppgradera till och använda programvara under en Migreringslicens i stället för programvara som täcks av den Kvalificerande Licensen. Kunden får inte använda programvara under båda licenserna samtidigt.</w:t>
      </w:r>
    </w:p>
    <w:p w14:paraId="2E116984" w14:textId="77777777" w:rsidR="007C66F8" w:rsidRDefault="007D504A" w:rsidP="007D504A">
      <w:pPr>
        <w:pStyle w:val="ProductList-Bullet"/>
        <w:numPr>
          <w:ilvl w:val="0"/>
          <w:numId w:val="35"/>
        </w:numPr>
      </w:pPr>
      <w:r>
        <w:t>Migreringslicenser beviljas 1:1 för var och en av Kundens Kvalificerande Licenser.</w:t>
      </w:r>
    </w:p>
    <w:p w14:paraId="2E116985" w14:textId="77777777" w:rsidR="007C66F8" w:rsidRDefault="007D504A" w:rsidP="007D504A">
      <w:pPr>
        <w:pStyle w:val="ProductList-Bullet"/>
        <w:numPr>
          <w:ilvl w:val="0"/>
          <w:numId w:val="35"/>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14:paraId="2E116986" w14:textId="77777777" w:rsidR="007C66F8" w:rsidRDefault="007D504A" w:rsidP="007D504A">
      <w:pPr>
        <w:pStyle w:val="ProductList-Bullet"/>
        <w:numPr>
          <w:ilvl w:val="0"/>
          <w:numId w:val="35"/>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14:paraId="2E116987" w14:textId="77777777" w:rsidR="007C66F8" w:rsidRDefault="007D504A" w:rsidP="007D504A">
      <w:pPr>
        <w:pStyle w:val="ProductList-Bullet"/>
        <w:numPr>
          <w:ilvl w:val="0"/>
          <w:numId w:val="35"/>
        </w:numPr>
      </w:pPr>
      <w:r>
        <w:t>Kunden får inte överlåta Migreringslicenser separat från Kvalificerande Licenser.</w:t>
      </w:r>
    </w:p>
    <w:p w14:paraId="2E116988" w14:textId="77777777" w:rsidR="007C66F8" w:rsidRDefault="007D504A" w:rsidP="007D504A">
      <w:pPr>
        <w:pStyle w:val="ProductList-Bullet"/>
        <w:numPr>
          <w:ilvl w:val="0"/>
          <w:numId w:val="35"/>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14:paraId="2E116989"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98A"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98C" w14:textId="77777777" w:rsidR="007C66F8" w:rsidRDefault="007C66F8">
      <w:pPr>
        <w:pStyle w:val="ProductList-Body"/>
      </w:pPr>
    </w:p>
    <w:p w14:paraId="2E11698D" w14:textId="77777777" w:rsidR="007C66F8" w:rsidRDefault="007D504A">
      <w:pPr>
        <w:pStyle w:val="ProductList-Offering1Heading"/>
        <w:outlineLvl w:val="1"/>
      </w:pPr>
      <w:bookmarkStart w:id="386" w:name="_Sec576"/>
      <w:r>
        <w:t>Software Assurance-förmåner</w:t>
      </w:r>
      <w:bookmarkEnd w:id="386"/>
      <w:r>
        <w:fldChar w:fldCharType="begin"/>
      </w:r>
      <w:r>
        <w:instrText xml:space="preserve"> TC "</w:instrText>
      </w:r>
      <w:bookmarkStart w:id="387" w:name="_Toc454827372"/>
      <w:r>
        <w:instrText>Software Assurance-förmåner</w:instrText>
      </w:r>
      <w:bookmarkEnd w:id="387"/>
      <w:r>
        <w:instrText>" \l 2</w:instrText>
      </w:r>
      <w:r>
        <w:fldChar w:fldCharType="end"/>
      </w:r>
    </w:p>
    <w:p w14:paraId="2E11698E" w14:textId="77777777" w:rsidR="007C66F8" w:rsidRDefault="007D504A">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Andra förmåner motsvarar SA-medlemskap, och SA-medlemskap för tillämplig Produktgrupp kvalificerar Kunden för dessa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p w14:paraId="2E11698F" w14:textId="77777777" w:rsidR="007C66F8" w:rsidRDefault="007D504A">
      <w:pPr>
        <w:pStyle w:val="ProductList-Body"/>
      </w:pPr>
      <w:r>
        <w:t xml:space="preserve">Kunder som köper via Microsoft Products and Services Agreement (MPSA) måste se MPSA-licensmanualen för information om SA-köp via MPSA. </w:t>
      </w:r>
    </w:p>
    <w:tbl>
      <w:tblPr>
        <w:tblStyle w:val="PURTable"/>
        <w:tblW w:w="0" w:type="dxa"/>
        <w:tblLook w:val="04A0" w:firstRow="1" w:lastRow="0" w:firstColumn="1" w:lastColumn="0" w:noHBand="0" w:noVBand="1"/>
      </w:tblPr>
      <w:tblGrid>
        <w:gridCol w:w="5374"/>
        <w:gridCol w:w="1845"/>
        <w:gridCol w:w="1790"/>
        <w:gridCol w:w="1781"/>
      </w:tblGrid>
      <w:tr w:rsidR="007C66F8" w14:paraId="2E116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990" w14:textId="77777777" w:rsidR="007C66F8" w:rsidRDefault="007D504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991" w14:textId="77777777" w:rsidR="007C66F8" w:rsidRDefault="007D504A">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992" w14:textId="77777777" w:rsidR="007C66F8" w:rsidRDefault="007D504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993" w14:textId="77777777" w:rsidR="007C66F8" w:rsidRDefault="007D504A">
            <w:pPr>
              <w:pStyle w:val="ProductList-TableBody"/>
              <w:jc w:val="center"/>
            </w:pPr>
            <w:r>
              <w:rPr>
                <w:color w:val="FFFFFF"/>
              </w:rPr>
              <w:t>Servergrupp</w:t>
            </w:r>
          </w:p>
        </w:tc>
      </w:tr>
      <w:tr w:rsidR="007C66F8" w14:paraId="2E116999" w14:textId="77777777">
        <w:tc>
          <w:tcPr>
            <w:tcW w:w="6120" w:type="dxa"/>
            <w:tcBorders>
              <w:top w:val="single" w:sz="4" w:space="0" w:color="000000"/>
              <w:left w:val="single" w:sz="4" w:space="0" w:color="000000"/>
              <w:bottom w:val="single" w:sz="4" w:space="0" w:color="000000"/>
              <w:right w:val="single" w:sz="4" w:space="0" w:color="000000"/>
            </w:tcBorders>
          </w:tcPr>
          <w:p w14:paraId="2E116995" w14:textId="77777777" w:rsidR="007C66F8" w:rsidRDefault="005E4733">
            <w:pPr>
              <w:pStyle w:val="ProductList-TableBody"/>
            </w:pPr>
            <w:hyperlink w:anchor="_Sec577">
              <w:r w:rsidR="007D504A">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E116996"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97"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98" w14:textId="77777777" w:rsidR="007C66F8" w:rsidRDefault="007D504A">
            <w:pPr>
              <w:pStyle w:val="ProductList-TableBody"/>
              <w:jc w:val="center"/>
            </w:pPr>
            <w:r>
              <w:t>X</w:t>
            </w:r>
          </w:p>
        </w:tc>
      </w:tr>
      <w:tr w:rsidR="007C66F8" w14:paraId="2E11699E" w14:textId="77777777">
        <w:tc>
          <w:tcPr>
            <w:tcW w:w="6120" w:type="dxa"/>
            <w:tcBorders>
              <w:top w:val="single" w:sz="4" w:space="0" w:color="000000"/>
              <w:left w:val="single" w:sz="4" w:space="0" w:color="000000"/>
              <w:bottom w:val="single" w:sz="4" w:space="0" w:color="000000"/>
              <w:right w:val="single" w:sz="4" w:space="0" w:color="000000"/>
            </w:tcBorders>
          </w:tcPr>
          <w:p w14:paraId="2E11699A" w14:textId="77777777" w:rsidR="007C66F8" w:rsidRDefault="005E4733">
            <w:pPr>
              <w:pStyle w:val="ProductList-TableBody"/>
            </w:pPr>
            <w:hyperlink w:anchor="_Sec579">
              <w:r w:rsidR="007D504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11699B"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9C"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9D" w14:textId="77777777" w:rsidR="007C66F8" w:rsidRDefault="007C66F8">
            <w:pPr>
              <w:pStyle w:val="ProductList-TableBody"/>
              <w:jc w:val="center"/>
            </w:pPr>
          </w:p>
        </w:tc>
      </w:tr>
      <w:tr w:rsidR="007C66F8" w14:paraId="2E1169A3" w14:textId="77777777">
        <w:tc>
          <w:tcPr>
            <w:tcW w:w="6120" w:type="dxa"/>
            <w:tcBorders>
              <w:top w:val="single" w:sz="4" w:space="0" w:color="000000"/>
              <w:left w:val="single" w:sz="4" w:space="0" w:color="000000"/>
              <w:bottom w:val="single" w:sz="4" w:space="0" w:color="000000"/>
              <w:right w:val="single" w:sz="4" w:space="0" w:color="000000"/>
            </w:tcBorders>
          </w:tcPr>
          <w:p w14:paraId="2E11699F" w14:textId="77777777" w:rsidR="007C66F8" w:rsidRDefault="005E4733">
            <w:pPr>
              <w:pStyle w:val="ProductList-TableBody"/>
            </w:pPr>
            <w:hyperlink w:anchor="_Sec580">
              <w:r w:rsidR="007D504A">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2E1169A0"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A1"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A2" w14:textId="77777777" w:rsidR="007C66F8" w:rsidRDefault="007D504A">
            <w:pPr>
              <w:pStyle w:val="ProductList-TableBody"/>
              <w:jc w:val="center"/>
            </w:pPr>
            <w:r>
              <w:t>X</w:t>
            </w:r>
          </w:p>
        </w:tc>
      </w:tr>
      <w:tr w:rsidR="007C66F8" w14:paraId="2E1169A8" w14:textId="77777777">
        <w:tc>
          <w:tcPr>
            <w:tcW w:w="6120" w:type="dxa"/>
            <w:tcBorders>
              <w:top w:val="single" w:sz="4" w:space="0" w:color="000000"/>
              <w:left w:val="single" w:sz="4" w:space="0" w:color="000000"/>
              <w:bottom w:val="single" w:sz="4" w:space="0" w:color="000000"/>
              <w:right w:val="single" w:sz="4" w:space="0" w:color="000000"/>
            </w:tcBorders>
          </w:tcPr>
          <w:p w14:paraId="2E1169A4" w14:textId="77777777" w:rsidR="007C66F8" w:rsidRDefault="005E4733">
            <w:pPr>
              <w:pStyle w:val="ProductList-TableBody"/>
            </w:pPr>
            <w:hyperlink w:anchor="_Sec581">
              <w:r w:rsidR="007D504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E1169A5"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A6"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A7" w14:textId="77777777" w:rsidR="007C66F8" w:rsidRDefault="007C66F8">
            <w:pPr>
              <w:pStyle w:val="ProductList-TableBody"/>
              <w:jc w:val="center"/>
            </w:pPr>
          </w:p>
        </w:tc>
      </w:tr>
      <w:tr w:rsidR="007C66F8" w14:paraId="2E1169AD" w14:textId="77777777">
        <w:tc>
          <w:tcPr>
            <w:tcW w:w="6120" w:type="dxa"/>
            <w:tcBorders>
              <w:top w:val="single" w:sz="4" w:space="0" w:color="000000"/>
              <w:left w:val="single" w:sz="4" w:space="0" w:color="000000"/>
              <w:bottom w:val="single" w:sz="4" w:space="0" w:color="000000"/>
              <w:right w:val="single" w:sz="4" w:space="0" w:color="000000"/>
            </w:tcBorders>
          </w:tcPr>
          <w:p w14:paraId="2E1169A9" w14:textId="77777777" w:rsidR="007C66F8" w:rsidRDefault="005E4733">
            <w:pPr>
              <w:pStyle w:val="ProductList-TableBody"/>
            </w:pPr>
            <w:hyperlink w:anchor="_Sec755">
              <w:r w:rsidR="007D50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E1169AA"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AB"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AC" w14:textId="77777777" w:rsidR="007C66F8" w:rsidRDefault="007C66F8">
            <w:pPr>
              <w:pStyle w:val="ProductList-TableBody"/>
              <w:jc w:val="center"/>
            </w:pPr>
          </w:p>
        </w:tc>
      </w:tr>
      <w:tr w:rsidR="007C66F8" w14:paraId="2E1169B2" w14:textId="77777777">
        <w:tc>
          <w:tcPr>
            <w:tcW w:w="6120" w:type="dxa"/>
            <w:tcBorders>
              <w:top w:val="single" w:sz="4" w:space="0" w:color="000000"/>
              <w:left w:val="single" w:sz="4" w:space="0" w:color="000000"/>
              <w:bottom w:val="single" w:sz="4" w:space="0" w:color="000000"/>
              <w:right w:val="single" w:sz="4" w:space="0" w:color="000000"/>
            </w:tcBorders>
          </w:tcPr>
          <w:p w14:paraId="2E1169AE" w14:textId="77777777" w:rsidR="007C66F8" w:rsidRDefault="005E4733">
            <w:pPr>
              <w:pStyle w:val="ProductList-TableBody"/>
            </w:pPr>
            <w:hyperlink w:anchor="_Sec841">
              <w:r w:rsidR="007D50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1169AF"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B0"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B1" w14:textId="77777777" w:rsidR="007C66F8" w:rsidRDefault="007C66F8">
            <w:pPr>
              <w:pStyle w:val="ProductList-TableBody"/>
              <w:jc w:val="center"/>
            </w:pPr>
          </w:p>
        </w:tc>
      </w:tr>
      <w:tr w:rsidR="007C66F8" w14:paraId="2E1169B7" w14:textId="77777777">
        <w:tc>
          <w:tcPr>
            <w:tcW w:w="6120" w:type="dxa"/>
            <w:tcBorders>
              <w:top w:val="single" w:sz="4" w:space="0" w:color="000000"/>
              <w:left w:val="single" w:sz="4" w:space="0" w:color="000000"/>
              <w:bottom w:val="single" w:sz="4" w:space="0" w:color="000000"/>
              <w:right w:val="single" w:sz="4" w:space="0" w:color="000000"/>
            </w:tcBorders>
          </w:tcPr>
          <w:p w14:paraId="2E1169B3" w14:textId="77777777" w:rsidR="007C66F8" w:rsidRDefault="005E4733">
            <w:pPr>
              <w:pStyle w:val="ProductList-TableBody"/>
            </w:pPr>
            <w:hyperlink w:anchor="_Sec651">
              <w:r w:rsidR="007D50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1169B4"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B5"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B6" w14:textId="77777777" w:rsidR="007C66F8" w:rsidRDefault="007C66F8">
            <w:pPr>
              <w:pStyle w:val="ProductList-TableBody"/>
              <w:jc w:val="center"/>
            </w:pPr>
          </w:p>
        </w:tc>
      </w:tr>
      <w:tr w:rsidR="007C66F8" w14:paraId="2E1169BC" w14:textId="77777777">
        <w:tc>
          <w:tcPr>
            <w:tcW w:w="6120" w:type="dxa"/>
            <w:tcBorders>
              <w:top w:val="single" w:sz="4" w:space="0" w:color="000000"/>
              <w:left w:val="single" w:sz="4" w:space="0" w:color="000000"/>
              <w:bottom w:val="single" w:sz="4" w:space="0" w:color="000000"/>
              <w:right w:val="single" w:sz="4" w:space="0" w:color="000000"/>
            </w:tcBorders>
          </w:tcPr>
          <w:p w14:paraId="2E1169B8" w14:textId="77777777" w:rsidR="007C66F8" w:rsidRDefault="005E4733">
            <w:pPr>
              <w:pStyle w:val="ProductList-TableBody"/>
            </w:pPr>
            <w:hyperlink w:anchor="_Sec841">
              <w:r w:rsidR="007D504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1169B9"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BA"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BB" w14:textId="77777777" w:rsidR="007C66F8" w:rsidRDefault="007C66F8">
            <w:pPr>
              <w:pStyle w:val="ProductList-TableBody"/>
              <w:jc w:val="center"/>
            </w:pPr>
          </w:p>
        </w:tc>
      </w:tr>
      <w:tr w:rsidR="007C66F8" w14:paraId="2E1169C1" w14:textId="77777777">
        <w:tc>
          <w:tcPr>
            <w:tcW w:w="6120" w:type="dxa"/>
            <w:tcBorders>
              <w:top w:val="single" w:sz="4" w:space="0" w:color="000000"/>
              <w:left w:val="single" w:sz="4" w:space="0" w:color="000000"/>
              <w:bottom w:val="single" w:sz="4" w:space="0" w:color="000000"/>
              <w:right w:val="single" w:sz="4" w:space="0" w:color="000000"/>
            </w:tcBorders>
          </w:tcPr>
          <w:p w14:paraId="2E1169BD" w14:textId="77777777" w:rsidR="007C66F8" w:rsidRDefault="005E4733">
            <w:pPr>
              <w:pStyle w:val="ProductList-TableBody"/>
            </w:pPr>
            <w:hyperlink w:anchor="_Sec582">
              <w:r w:rsidR="007D504A">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2E1169BE"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BF"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C0" w14:textId="77777777" w:rsidR="007C66F8" w:rsidRDefault="007C66F8">
            <w:pPr>
              <w:pStyle w:val="ProductList-TableBody"/>
              <w:jc w:val="center"/>
            </w:pPr>
          </w:p>
        </w:tc>
      </w:tr>
      <w:tr w:rsidR="007C66F8" w14:paraId="2E1169C6" w14:textId="77777777">
        <w:tc>
          <w:tcPr>
            <w:tcW w:w="6120" w:type="dxa"/>
            <w:tcBorders>
              <w:top w:val="single" w:sz="4" w:space="0" w:color="000000"/>
              <w:left w:val="single" w:sz="4" w:space="0" w:color="000000"/>
              <w:bottom w:val="single" w:sz="4" w:space="0" w:color="000000"/>
              <w:right w:val="single" w:sz="4" w:space="0" w:color="000000"/>
            </w:tcBorders>
          </w:tcPr>
          <w:p w14:paraId="2E1169C2" w14:textId="77777777" w:rsidR="007C66F8" w:rsidRDefault="005E4733">
            <w:pPr>
              <w:pStyle w:val="ProductList-TableBody"/>
            </w:pPr>
            <w:hyperlink w:anchor="_Sec583">
              <w:r w:rsidR="007D504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E1169C3"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C4"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C5" w14:textId="77777777" w:rsidR="007C66F8" w:rsidRDefault="007D504A">
            <w:pPr>
              <w:pStyle w:val="ProductList-TableBody"/>
              <w:jc w:val="center"/>
            </w:pPr>
            <w:r>
              <w:t>X</w:t>
            </w:r>
          </w:p>
        </w:tc>
      </w:tr>
      <w:tr w:rsidR="007C66F8" w14:paraId="2E1169CB" w14:textId="77777777">
        <w:tc>
          <w:tcPr>
            <w:tcW w:w="6120" w:type="dxa"/>
            <w:tcBorders>
              <w:top w:val="single" w:sz="4" w:space="0" w:color="000000"/>
              <w:left w:val="single" w:sz="4" w:space="0" w:color="000000"/>
              <w:bottom w:val="single" w:sz="4" w:space="0" w:color="000000"/>
              <w:right w:val="single" w:sz="4" w:space="0" w:color="000000"/>
            </w:tcBorders>
          </w:tcPr>
          <w:p w14:paraId="2E1169C7" w14:textId="77777777" w:rsidR="007C66F8" w:rsidRDefault="005E4733">
            <w:pPr>
              <w:pStyle w:val="ProductList-TableBody"/>
            </w:pPr>
            <w:hyperlink w:anchor="_Sec584">
              <w:r w:rsidR="007D504A">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2E1169C8"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C9"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CA" w14:textId="77777777" w:rsidR="007C66F8" w:rsidRDefault="007C66F8">
            <w:pPr>
              <w:pStyle w:val="ProductList-TableBody"/>
              <w:jc w:val="center"/>
            </w:pPr>
          </w:p>
        </w:tc>
      </w:tr>
      <w:tr w:rsidR="007C66F8" w14:paraId="2E1169D0" w14:textId="77777777">
        <w:tc>
          <w:tcPr>
            <w:tcW w:w="6120" w:type="dxa"/>
            <w:tcBorders>
              <w:top w:val="single" w:sz="4" w:space="0" w:color="000000"/>
              <w:left w:val="single" w:sz="4" w:space="0" w:color="000000"/>
              <w:bottom w:val="single" w:sz="4" w:space="0" w:color="000000"/>
              <w:right w:val="single" w:sz="4" w:space="0" w:color="000000"/>
            </w:tcBorders>
          </w:tcPr>
          <w:p w14:paraId="2E1169CC" w14:textId="77777777" w:rsidR="007C66F8" w:rsidRDefault="005E4733">
            <w:pPr>
              <w:pStyle w:val="ProductList-TableBody"/>
            </w:pPr>
            <w:hyperlink w:anchor="_Sec585">
              <w:r w:rsidR="007D504A">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2E1169CD"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CE"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CF" w14:textId="77777777" w:rsidR="007C66F8" w:rsidRDefault="007D504A">
            <w:pPr>
              <w:pStyle w:val="ProductList-TableBody"/>
              <w:jc w:val="center"/>
            </w:pPr>
            <w:r>
              <w:t>X</w:t>
            </w:r>
          </w:p>
        </w:tc>
      </w:tr>
      <w:tr w:rsidR="007C66F8" w14:paraId="2E1169D5" w14:textId="77777777">
        <w:tc>
          <w:tcPr>
            <w:tcW w:w="6120" w:type="dxa"/>
            <w:tcBorders>
              <w:top w:val="single" w:sz="4" w:space="0" w:color="000000"/>
              <w:left w:val="single" w:sz="4" w:space="0" w:color="000000"/>
              <w:bottom w:val="single" w:sz="4" w:space="0" w:color="000000"/>
              <w:right w:val="single" w:sz="4" w:space="0" w:color="000000"/>
            </w:tcBorders>
          </w:tcPr>
          <w:p w14:paraId="2E1169D1" w14:textId="77777777" w:rsidR="007C66F8" w:rsidRDefault="005E4733">
            <w:pPr>
              <w:pStyle w:val="ProductList-TableBody"/>
            </w:pPr>
            <w:hyperlink w:anchor="_Sec586">
              <w:r w:rsidR="007D504A">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2E1169D2"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D3"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D4" w14:textId="77777777" w:rsidR="007C66F8" w:rsidRDefault="007D504A">
            <w:pPr>
              <w:pStyle w:val="ProductList-TableBody"/>
              <w:jc w:val="center"/>
            </w:pPr>
            <w:r>
              <w:t>X</w:t>
            </w:r>
          </w:p>
        </w:tc>
      </w:tr>
      <w:tr w:rsidR="007C66F8" w14:paraId="2E1169DA" w14:textId="77777777">
        <w:tc>
          <w:tcPr>
            <w:tcW w:w="6120" w:type="dxa"/>
            <w:tcBorders>
              <w:top w:val="single" w:sz="4" w:space="0" w:color="000000"/>
              <w:left w:val="single" w:sz="4" w:space="0" w:color="000000"/>
              <w:bottom w:val="single" w:sz="4" w:space="0" w:color="000000"/>
              <w:right w:val="single" w:sz="4" w:space="0" w:color="000000"/>
            </w:tcBorders>
          </w:tcPr>
          <w:p w14:paraId="2E1169D6" w14:textId="77777777" w:rsidR="007C66F8" w:rsidRDefault="005E4733">
            <w:pPr>
              <w:pStyle w:val="ProductList-TableBody"/>
            </w:pPr>
            <w:hyperlink w:anchor="_Sec818">
              <w:r w:rsidR="007D50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1169D7"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D8"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D9" w14:textId="77777777" w:rsidR="007C66F8" w:rsidRDefault="007D504A">
            <w:pPr>
              <w:pStyle w:val="ProductList-TableBody"/>
              <w:jc w:val="center"/>
            </w:pPr>
            <w:r>
              <w:t>X</w:t>
            </w:r>
          </w:p>
        </w:tc>
      </w:tr>
      <w:tr w:rsidR="007C66F8" w14:paraId="2E1169DF" w14:textId="77777777">
        <w:tc>
          <w:tcPr>
            <w:tcW w:w="6120" w:type="dxa"/>
            <w:tcBorders>
              <w:top w:val="single" w:sz="4" w:space="0" w:color="000000"/>
              <w:left w:val="single" w:sz="4" w:space="0" w:color="000000"/>
              <w:bottom w:val="single" w:sz="4" w:space="0" w:color="000000"/>
              <w:right w:val="single" w:sz="4" w:space="0" w:color="000000"/>
            </w:tcBorders>
          </w:tcPr>
          <w:p w14:paraId="2E1169DB" w14:textId="77777777" w:rsidR="007C66F8" w:rsidRDefault="005E4733">
            <w:pPr>
              <w:pStyle w:val="ProductList-TableBody"/>
            </w:pPr>
            <w:hyperlink w:anchor="_Sec587">
              <w:r w:rsidR="007D504A">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2E1169DC"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DD"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DE" w14:textId="77777777" w:rsidR="007C66F8" w:rsidRDefault="007D504A">
            <w:pPr>
              <w:pStyle w:val="ProductList-TableBody"/>
              <w:jc w:val="center"/>
            </w:pPr>
            <w:r>
              <w:t>X</w:t>
            </w:r>
          </w:p>
        </w:tc>
      </w:tr>
      <w:tr w:rsidR="007C66F8" w14:paraId="2E1169E4" w14:textId="77777777">
        <w:tc>
          <w:tcPr>
            <w:tcW w:w="6120" w:type="dxa"/>
            <w:tcBorders>
              <w:top w:val="single" w:sz="4" w:space="0" w:color="000000"/>
              <w:left w:val="single" w:sz="4" w:space="0" w:color="000000"/>
              <w:bottom w:val="single" w:sz="4" w:space="0" w:color="000000"/>
              <w:right w:val="single" w:sz="4" w:space="0" w:color="000000"/>
            </w:tcBorders>
          </w:tcPr>
          <w:p w14:paraId="2E1169E0" w14:textId="77777777" w:rsidR="007C66F8" w:rsidRDefault="005E4733">
            <w:pPr>
              <w:pStyle w:val="ProductList-TableBody"/>
            </w:pPr>
            <w:hyperlink w:anchor="_Sec838">
              <w:r w:rsidR="007D504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E1169E1"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E2"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E3" w14:textId="77777777" w:rsidR="007C66F8" w:rsidRDefault="007D504A">
            <w:pPr>
              <w:pStyle w:val="ProductList-TableBody"/>
              <w:jc w:val="center"/>
            </w:pPr>
            <w:r>
              <w:t>X</w:t>
            </w:r>
          </w:p>
        </w:tc>
      </w:tr>
      <w:tr w:rsidR="007C66F8" w14:paraId="2E1169E9" w14:textId="77777777">
        <w:tc>
          <w:tcPr>
            <w:tcW w:w="6120" w:type="dxa"/>
            <w:tcBorders>
              <w:top w:val="single" w:sz="4" w:space="0" w:color="000000"/>
              <w:left w:val="single" w:sz="4" w:space="0" w:color="000000"/>
              <w:bottom w:val="single" w:sz="4" w:space="0" w:color="000000"/>
              <w:right w:val="single" w:sz="4" w:space="0" w:color="000000"/>
            </w:tcBorders>
          </w:tcPr>
          <w:p w14:paraId="2E1169E5" w14:textId="77777777" w:rsidR="007C66F8" w:rsidRDefault="005E4733">
            <w:pPr>
              <w:pStyle w:val="ProductList-TableBody"/>
            </w:pPr>
            <w:hyperlink w:anchor="_Sec588">
              <w:r w:rsidR="007D504A">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14:paraId="2E1169E6"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E7"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E8" w14:textId="77777777" w:rsidR="007C66F8" w:rsidRDefault="007D504A">
            <w:pPr>
              <w:pStyle w:val="ProductList-TableBody"/>
              <w:jc w:val="center"/>
            </w:pPr>
            <w:r>
              <w:t>X</w:t>
            </w:r>
          </w:p>
        </w:tc>
      </w:tr>
      <w:tr w:rsidR="007C66F8" w14:paraId="2E1169EE" w14:textId="77777777">
        <w:tc>
          <w:tcPr>
            <w:tcW w:w="6120" w:type="dxa"/>
            <w:tcBorders>
              <w:top w:val="single" w:sz="4" w:space="0" w:color="000000"/>
              <w:left w:val="single" w:sz="4" w:space="0" w:color="000000"/>
              <w:bottom w:val="single" w:sz="4" w:space="0" w:color="000000"/>
              <w:right w:val="single" w:sz="4" w:space="0" w:color="000000"/>
            </w:tcBorders>
          </w:tcPr>
          <w:p w14:paraId="2E1169EA" w14:textId="77777777" w:rsidR="007C66F8" w:rsidRDefault="005E4733">
            <w:pPr>
              <w:pStyle w:val="ProductList-TableBody"/>
            </w:pPr>
            <w:hyperlink w:anchor="_Sec589">
              <w:r w:rsidR="007D504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E1169EB"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EC"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ED" w14:textId="77777777" w:rsidR="007C66F8" w:rsidRDefault="007D504A">
            <w:pPr>
              <w:pStyle w:val="ProductList-TableBody"/>
              <w:jc w:val="center"/>
            </w:pPr>
            <w:r>
              <w:t>X</w:t>
            </w:r>
          </w:p>
        </w:tc>
      </w:tr>
      <w:tr w:rsidR="007C66F8" w14:paraId="2E1169F3" w14:textId="77777777">
        <w:tc>
          <w:tcPr>
            <w:tcW w:w="6120" w:type="dxa"/>
            <w:tcBorders>
              <w:top w:val="single" w:sz="4" w:space="0" w:color="000000"/>
              <w:left w:val="single" w:sz="4" w:space="0" w:color="000000"/>
              <w:bottom w:val="single" w:sz="4" w:space="0" w:color="000000"/>
              <w:right w:val="single" w:sz="4" w:space="0" w:color="000000"/>
            </w:tcBorders>
          </w:tcPr>
          <w:p w14:paraId="2E1169EF" w14:textId="77777777" w:rsidR="007C66F8" w:rsidRDefault="005E4733">
            <w:pPr>
              <w:pStyle w:val="ProductList-TableBody"/>
            </w:pPr>
            <w:hyperlink w:anchor="_Sec590">
              <w:r w:rsidR="007D504A">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14:paraId="2E1169F0"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F1"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F2" w14:textId="77777777" w:rsidR="007C66F8" w:rsidRDefault="007D504A">
            <w:pPr>
              <w:pStyle w:val="ProductList-TableBody"/>
              <w:jc w:val="center"/>
            </w:pPr>
            <w:r>
              <w:t>X</w:t>
            </w:r>
          </w:p>
        </w:tc>
      </w:tr>
      <w:tr w:rsidR="007C66F8" w14:paraId="2E1169F8" w14:textId="77777777">
        <w:tc>
          <w:tcPr>
            <w:tcW w:w="6120" w:type="dxa"/>
            <w:tcBorders>
              <w:top w:val="single" w:sz="4" w:space="0" w:color="000000"/>
              <w:left w:val="single" w:sz="4" w:space="0" w:color="000000"/>
              <w:bottom w:val="single" w:sz="4" w:space="0" w:color="000000"/>
              <w:right w:val="single" w:sz="4" w:space="0" w:color="000000"/>
            </w:tcBorders>
          </w:tcPr>
          <w:p w14:paraId="2E1169F4" w14:textId="77777777" w:rsidR="007C66F8" w:rsidRDefault="005E4733">
            <w:pPr>
              <w:pStyle w:val="ProductList-TableBody"/>
            </w:pPr>
            <w:hyperlink w:anchor="_Sec841">
              <w:r w:rsidR="007D504A">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14:paraId="2E1169F5"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F6"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F7" w14:textId="77777777" w:rsidR="007C66F8" w:rsidRDefault="007C66F8">
            <w:pPr>
              <w:pStyle w:val="ProductList-TableBody"/>
              <w:jc w:val="center"/>
            </w:pPr>
          </w:p>
        </w:tc>
      </w:tr>
      <w:tr w:rsidR="007C66F8" w14:paraId="2E1169FD" w14:textId="77777777">
        <w:tc>
          <w:tcPr>
            <w:tcW w:w="6120" w:type="dxa"/>
            <w:tcBorders>
              <w:top w:val="single" w:sz="4" w:space="0" w:color="000000"/>
              <w:left w:val="single" w:sz="4" w:space="0" w:color="000000"/>
              <w:bottom w:val="single" w:sz="4" w:space="0" w:color="000000"/>
              <w:right w:val="single" w:sz="4" w:space="0" w:color="000000"/>
            </w:tcBorders>
          </w:tcPr>
          <w:p w14:paraId="2E1169F9" w14:textId="77777777" w:rsidR="007C66F8" w:rsidRDefault="005E4733">
            <w:pPr>
              <w:pStyle w:val="ProductList-TableBody"/>
            </w:pPr>
            <w:hyperlink w:anchor="_Sec841">
              <w:r w:rsidR="007D50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1169FA"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9FB"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9FC" w14:textId="77777777" w:rsidR="007C66F8" w:rsidRDefault="007C66F8">
            <w:pPr>
              <w:pStyle w:val="ProductList-TableBody"/>
              <w:jc w:val="center"/>
            </w:pPr>
          </w:p>
        </w:tc>
      </w:tr>
      <w:tr w:rsidR="007C66F8" w14:paraId="2E116A02" w14:textId="77777777">
        <w:tc>
          <w:tcPr>
            <w:tcW w:w="6120" w:type="dxa"/>
            <w:tcBorders>
              <w:top w:val="single" w:sz="4" w:space="0" w:color="000000"/>
              <w:left w:val="single" w:sz="4" w:space="0" w:color="000000"/>
              <w:bottom w:val="single" w:sz="4" w:space="0" w:color="000000"/>
              <w:right w:val="single" w:sz="4" w:space="0" w:color="000000"/>
            </w:tcBorders>
          </w:tcPr>
          <w:p w14:paraId="2E1169FE" w14:textId="77777777" w:rsidR="007C66F8" w:rsidRDefault="005E4733">
            <w:pPr>
              <w:pStyle w:val="ProductList-TableBody"/>
            </w:pPr>
            <w:hyperlink w:anchor="_Sec652">
              <w:r w:rsidR="007D504A">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2E1169FF" w14:textId="77777777" w:rsidR="007C66F8" w:rsidRDefault="007C66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16A00"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A01" w14:textId="77777777" w:rsidR="007C66F8" w:rsidRDefault="007C66F8">
            <w:pPr>
              <w:pStyle w:val="ProductList-TableBody"/>
              <w:jc w:val="center"/>
            </w:pPr>
          </w:p>
        </w:tc>
      </w:tr>
    </w:tbl>
    <w:p w14:paraId="2E116A03" w14:textId="77777777" w:rsidR="007C66F8" w:rsidRDefault="007C66F8">
      <w:pPr>
        <w:pStyle w:val="ProductList-Body"/>
      </w:pPr>
    </w:p>
    <w:p w14:paraId="2E116A04" w14:textId="77777777" w:rsidR="007C66F8" w:rsidRDefault="007C66F8">
      <w:pPr>
        <w:pStyle w:val="ProductList-Body"/>
      </w:pPr>
    </w:p>
    <w:p w14:paraId="2E116A05" w14:textId="77777777" w:rsidR="007C66F8" w:rsidRDefault="007D504A">
      <w:pPr>
        <w:pStyle w:val="ProductList-ClauseHeading"/>
        <w:outlineLvl w:val="2"/>
      </w:pPr>
      <w:bookmarkStart w:id="388" w:name="_Sec577"/>
      <w:r>
        <w:t>Rättigheter för ny version</w:t>
      </w:r>
      <w:bookmarkEnd w:id="388"/>
    </w:p>
    <w:p w14:paraId="2E116A06" w14:textId="77777777" w:rsidR="007C66F8" w:rsidRDefault="007D504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2E116A07" w14:textId="77777777" w:rsidR="007C66F8" w:rsidRDefault="007C66F8">
      <w:pPr>
        <w:pStyle w:val="ProductList-Body"/>
      </w:pPr>
    </w:p>
    <w:p w14:paraId="2E116A08" w14:textId="77777777" w:rsidR="007C66F8" w:rsidRDefault="007D504A">
      <w:pPr>
        <w:pStyle w:val="ProductList-ClauseHeading"/>
        <w:outlineLvl w:val="2"/>
      </w:pPr>
      <w:bookmarkStart w:id="389" w:name="_Sec579"/>
      <w:r>
        <w:t>Office Onlinetjänster och Office Online Server</w:t>
      </w:r>
      <w:bookmarkEnd w:id="389"/>
    </w:p>
    <w:p w14:paraId="2E116A09" w14:textId="77777777" w:rsidR="007C66F8" w:rsidRDefault="007D504A">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7C66F8" w14:paraId="2E116A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116A0A" w14:textId="77777777" w:rsidR="007C66F8" w:rsidRDefault="007D504A">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A0B" w14:textId="77777777" w:rsidR="007C66F8" w:rsidRDefault="007D504A">
            <w:pPr>
              <w:pStyle w:val="ProductList-TableBody"/>
            </w:pPr>
            <w:r>
              <w:rPr>
                <w:color w:val="FFFFFF"/>
              </w:rPr>
              <w:t>Office Online-rättigheter</w:t>
            </w:r>
          </w:p>
        </w:tc>
      </w:tr>
      <w:tr w:rsidR="007C66F8" w14:paraId="2E116A12" w14:textId="77777777">
        <w:tc>
          <w:tcPr>
            <w:tcW w:w="6000" w:type="dxa"/>
            <w:tcBorders>
              <w:top w:val="single" w:sz="4" w:space="0" w:color="000000"/>
              <w:left w:val="single" w:sz="4" w:space="0" w:color="000000"/>
              <w:bottom w:val="single" w:sz="4" w:space="0" w:color="000000"/>
              <w:right w:val="single" w:sz="4" w:space="0" w:color="000000"/>
            </w:tcBorders>
          </w:tcPr>
          <w:p w14:paraId="2E116A0D" w14:textId="77777777" w:rsidR="007C66F8" w:rsidRDefault="007D504A">
            <w:pPr>
              <w:pStyle w:val="ProductList-TableBody"/>
            </w:pPr>
            <w:r>
              <w:t>Office Standard</w:t>
            </w:r>
            <w:r>
              <w:fldChar w:fldCharType="begin"/>
            </w:r>
            <w:r>
              <w:instrText xml:space="preserve"> XE "Office Standard" </w:instrText>
            </w:r>
            <w:r>
              <w:fldChar w:fldCharType="end"/>
            </w:r>
          </w:p>
          <w:p w14:paraId="2E116A0E" w14:textId="77777777" w:rsidR="007C66F8" w:rsidRDefault="007D504A">
            <w:pPr>
              <w:pStyle w:val="ProductList-TableBody"/>
            </w:pPr>
            <w:r>
              <w:t>Office Professional Plus</w:t>
            </w:r>
            <w:r>
              <w:fldChar w:fldCharType="begin"/>
            </w:r>
            <w:r>
              <w:instrText xml:space="preserve"> XE "Office Professional Plus" </w:instrText>
            </w:r>
            <w:r>
              <w:fldChar w:fldCharType="end"/>
            </w:r>
          </w:p>
          <w:p w14:paraId="2E116A0F" w14:textId="77777777" w:rsidR="007C66F8" w:rsidRDefault="007D504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A10" w14:textId="77777777" w:rsidR="007C66F8" w:rsidRDefault="007D504A">
            <w:pPr>
              <w:pStyle w:val="ProductList-TableBody"/>
            </w:pPr>
            <w:r>
              <w:t>Office Online för Office 365</w:t>
            </w:r>
            <w:r>
              <w:fldChar w:fldCharType="begin"/>
            </w:r>
            <w:r>
              <w:instrText xml:space="preserve"> XE "Office Online för Office 365" </w:instrText>
            </w:r>
            <w:r>
              <w:fldChar w:fldCharType="end"/>
            </w:r>
          </w:p>
          <w:p w14:paraId="2E116A11" w14:textId="77777777" w:rsidR="007C66F8" w:rsidRDefault="007D504A">
            <w:pPr>
              <w:pStyle w:val="ProductList-TableBody"/>
            </w:pPr>
            <w:r>
              <w:t>Office Online Server</w:t>
            </w:r>
          </w:p>
        </w:tc>
      </w:tr>
    </w:tbl>
    <w:p w14:paraId="2E116A13" w14:textId="77777777" w:rsidR="007C66F8" w:rsidRDefault="007D504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2E116A14" w14:textId="77777777" w:rsidR="007C66F8" w:rsidRDefault="007C66F8">
      <w:pPr>
        <w:pStyle w:val="ProductList-Body"/>
      </w:pPr>
    </w:p>
    <w:p w14:paraId="2E116A15" w14:textId="77777777" w:rsidR="007C66F8" w:rsidRDefault="007D504A">
      <w:pPr>
        <w:pStyle w:val="ProductList-ClauseHeading"/>
        <w:outlineLvl w:val="2"/>
      </w:pPr>
      <w:bookmarkStart w:id="390" w:name="_Sec580"/>
      <w:r>
        <w:t>Planeringstjänster</w:t>
      </w:r>
      <w:bookmarkEnd w:id="390"/>
    </w:p>
    <w:p w14:paraId="2E116A16" w14:textId="77777777" w:rsidR="007C66F8" w:rsidRDefault="007D504A">
      <w:pPr>
        <w:pStyle w:val="ProductList-Body"/>
      </w:pPr>
      <w:r>
        <w:t>Kunder (andra än Academic Select-licens, Select Plus for Academic, Campus- och School-avtal och Open Value Subscription – Education Solutions) med SAM i Applikationen och servergrupperna är kvalificerade för denna förmån. Förmånen planeringstjänster ger kvalificerande kunder förutbestämda anpassade tjänsteerbjudanden.</w:t>
      </w:r>
    </w:p>
    <w:p w14:paraId="2E116A17" w14:textId="77777777" w:rsidR="007C66F8" w:rsidRDefault="007C66F8">
      <w:pPr>
        <w:pStyle w:val="ProductList-Body"/>
      </w:pPr>
    </w:p>
    <w:p w14:paraId="2E116A18" w14:textId="77777777" w:rsidR="007C66F8" w:rsidRDefault="007D504A">
      <w:pPr>
        <w:pStyle w:val="ProductList-Body"/>
      </w:pPr>
      <w:r>
        <w:t>Kvalificerade kunder får ett antal dagar för Planeringstjänster baserat på antalet kvalificerade licenser. Antalet dagar en Kunden får för de tillgängliga erbjudanden för Planeringstjänster kombineras till en grupp med dagar för Planeringstjänster. Följande tabell visar kvalificerande applikations- och serverlicenser och de poäng som är kopplade till var och en:</w:t>
      </w:r>
    </w:p>
    <w:tbl>
      <w:tblPr>
        <w:tblStyle w:val="PURTable"/>
        <w:tblW w:w="0" w:type="dxa"/>
        <w:tblLook w:val="04A0" w:firstRow="1" w:lastRow="0" w:firstColumn="1" w:lastColumn="0" w:noHBand="0" w:noVBand="1"/>
      </w:tblPr>
      <w:tblGrid>
        <w:gridCol w:w="9019"/>
        <w:gridCol w:w="1771"/>
      </w:tblGrid>
      <w:tr w:rsidR="007C66F8" w14:paraId="2E116A1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E116A19" w14:textId="77777777" w:rsidR="007C66F8" w:rsidRDefault="007D504A">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A1A" w14:textId="77777777" w:rsidR="007C66F8" w:rsidRDefault="007D504A">
            <w:pPr>
              <w:pStyle w:val="ProductList-TableBody"/>
              <w:jc w:val="center"/>
            </w:pPr>
            <w:r>
              <w:rPr>
                <w:color w:val="FFFFFF"/>
              </w:rPr>
              <w:t>Poäng</w:t>
            </w:r>
          </w:p>
        </w:tc>
      </w:tr>
      <w:tr w:rsidR="007C66F8" w14:paraId="2E116A1E" w14:textId="77777777">
        <w:tc>
          <w:tcPr>
            <w:tcW w:w="10160" w:type="dxa"/>
            <w:tcBorders>
              <w:top w:val="single" w:sz="4" w:space="0" w:color="000000"/>
              <w:left w:val="single" w:sz="4" w:space="0" w:color="000000"/>
              <w:bottom w:val="single" w:sz="4" w:space="0" w:color="000000"/>
              <w:right w:val="single" w:sz="4" w:space="0" w:color="000000"/>
            </w:tcBorders>
          </w:tcPr>
          <w:p w14:paraId="2E116A1C" w14:textId="77777777" w:rsidR="007C66F8" w:rsidRDefault="007D504A">
            <w:pPr>
              <w:pStyle w:val="ProductList-TableBody"/>
            </w:pPr>
            <w:r>
              <w:t>Produkter i Office-applikationsgruppen (inklusive Office-serier, Project Standard</w:t>
            </w:r>
            <w:r>
              <w:fldChar w:fldCharType="begin"/>
            </w:r>
            <w:r>
              <w:instrText xml:space="preserve"> XE "Project Standard" </w:instrText>
            </w:r>
            <w:r>
              <w:fldChar w:fldCharType="end"/>
            </w:r>
            <w:r>
              <w:t xml:space="preserve"> och Professional, Viso Standard</w:t>
            </w:r>
            <w:r>
              <w:fldChar w:fldCharType="begin"/>
            </w:r>
            <w:r>
              <w:instrText xml:space="preserve"> XE "Viso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2E116A1D" w14:textId="77777777" w:rsidR="007C66F8" w:rsidRDefault="007D504A">
            <w:pPr>
              <w:pStyle w:val="ProductList-TableBody"/>
              <w:jc w:val="center"/>
            </w:pPr>
            <w:r>
              <w:t>1</w:t>
            </w:r>
          </w:p>
        </w:tc>
      </w:tr>
      <w:tr w:rsidR="007C66F8" w14:paraId="2E116A21" w14:textId="77777777">
        <w:tc>
          <w:tcPr>
            <w:tcW w:w="10160" w:type="dxa"/>
            <w:tcBorders>
              <w:top w:val="single" w:sz="4" w:space="0" w:color="000000"/>
              <w:left w:val="single" w:sz="4" w:space="0" w:color="000000"/>
              <w:bottom w:val="single" w:sz="4" w:space="0" w:color="000000"/>
              <w:right w:val="single" w:sz="4" w:space="0" w:color="000000"/>
            </w:tcBorders>
          </w:tcPr>
          <w:p w14:paraId="2E116A1F" w14:textId="77777777" w:rsidR="007C66F8" w:rsidRDefault="007D504A">
            <w:pPr>
              <w:pStyle w:val="ProductList-TableBody"/>
            </w:pPr>
            <w:r>
              <w:t>SQL Server Standard</w:t>
            </w:r>
            <w:r>
              <w:fldChar w:fldCharType="begin"/>
            </w:r>
            <w:r>
              <w:instrText xml:space="preserve"> XE "SQL Server Standard" </w:instrText>
            </w:r>
            <w:r>
              <w:fldChar w:fldCharType="end"/>
            </w:r>
            <w:r>
              <w:t>-utgåva, Windows Server Standard</w:t>
            </w:r>
            <w:r>
              <w:fldChar w:fldCharType="begin"/>
            </w:r>
            <w:r>
              <w:instrText xml:space="preserve"> XE "Windows Server Standard" </w:instrText>
            </w:r>
            <w:r>
              <w:fldChar w:fldCharType="end"/>
            </w:r>
            <w:r>
              <w:t>-utgåva,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116A20" w14:textId="77777777" w:rsidR="007C66F8" w:rsidRDefault="007D504A">
            <w:pPr>
              <w:pStyle w:val="ProductList-TableBody"/>
              <w:jc w:val="center"/>
            </w:pPr>
            <w:r>
              <w:t>25</w:t>
            </w:r>
          </w:p>
        </w:tc>
      </w:tr>
      <w:tr w:rsidR="007C66F8" w14:paraId="2E116A24" w14:textId="77777777">
        <w:tc>
          <w:tcPr>
            <w:tcW w:w="10160" w:type="dxa"/>
            <w:tcBorders>
              <w:top w:val="single" w:sz="4" w:space="0" w:color="000000"/>
              <w:left w:val="single" w:sz="4" w:space="0" w:color="000000"/>
              <w:bottom w:val="single" w:sz="4" w:space="0" w:color="000000"/>
              <w:right w:val="single" w:sz="4" w:space="0" w:color="000000"/>
            </w:tcBorders>
          </w:tcPr>
          <w:p w14:paraId="2E116A22" w14:textId="77777777" w:rsidR="007C66F8" w:rsidRDefault="007D504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116A23" w14:textId="77777777" w:rsidR="007C66F8" w:rsidRDefault="007D504A">
            <w:pPr>
              <w:pStyle w:val="ProductList-TableBody"/>
              <w:jc w:val="center"/>
            </w:pPr>
            <w:r>
              <w:t>50</w:t>
            </w:r>
          </w:p>
        </w:tc>
      </w:tr>
      <w:tr w:rsidR="007C66F8" w14:paraId="2E116A27" w14:textId="77777777">
        <w:tc>
          <w:tcPr>
            <w:tcW w:w="10160" w:type="dxa"/>
            <w:tcBorders>
              <w:top w:val="single" w:sz="4" w:space="0" w:color="000000"/>
              <w:left w:val="single" w:sz="4" w:space="0" w:color="000000"/>
              <w:bottom w:val="single" w:sz="4" w:space="0" w:color="000000"/>
              <w:right w:val="single" w:sz="4" w:space="0" w:color="000000"/>
            </w:tcBorders>
          </w:tcPr>
          <w:p w14:paraId="2E116A25" w14:textId="77777777" w:rsidR="007C66F8" w:rsidRDefault="007D504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2E116A26" w14:textId="77777777" w:rsidR="007C66F8" w:rsidRDefault="007D504A">
            <w:pPr>
              <w:pStyle w:val="ProductList-TableBody"/>
              <w:jc w:val="center"/>
            </w:pPr>
            <w:r>
              <w:t>75</w:t>
            </w:r>
          </w:p>
        </w:tc>
      </w:tr>
    </w:tbl>
    <w:p w14:paraId="2E116A28" w14:textId="77777777" w:rsidR="007C66F8" w:rsidRDefault="007D504A">
      <w:pPr>
        <w:pStyle w:val="ProductList-Body"/>
      </w:pPr>
      <w:r>
        <w:rPr>
          <w:b/>
          <w:i/>
        </w:rPr>
        <w:t>Anmärkning:</w:t>
      </w:r>
      <w:r>
        <w:rPr>
          <w:i/>
        </w:rPr>
        <w:t xml:space="preserve"> För SQL CAL-licenser, se tabellen CAL-serier i detta avsnitt</w:t>
      </w:r>
    </w:p>
    <w:p w14:paraId="2E116A29" w14:textId="77777777" w:rsidR="007C66F8" w:rsidRDefault="007D504A">
      <w:pPr>
        <w:pStyle w:val="ProductList-Body"/>
      </w:pPr>
      <w:r>
        <w:rPr>
          <w:vertAlign w:val="superscript"/>
        </w:rPr>
        <w:t>1</w:t>
      </w:r>
      <w:r>
        <w:rPr>
          <w:i/>
        </w:rPr>
        <w:t xml:space="preserve"> För Microsoft Dynamics CRM Professional CAL ges 2 poäng</w:t>
      </w:r>
    </w:p>
    <w:p w14:paraId="2E116A2A" w14:textId="77777777" w:rsidR="007C66F8" w:rsidRDefault="007C66F8">
      <w:pPr>
        <w:pStyle w:val="ProductList-Body"/>
      </w:pPr>
    </w:p>
    <w:p w14:paraId="2E116A2B" w14:textId="77777777" w:rsidR="007C66F8" w:rsidRDefault="007D504A">
      <w:pPr>
        <w:pStyle w:val="ProductList-Body"/>
      </w:pPr>
      <w:r>
        <w:t>Kvalificerade produkter som köps under SCE samlar samma antal poäng för Distributionsplaneringstjänster (DPS) som de samlar under andra program. 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7C66F8" w14:paraId="2E116A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116A2C" w14:textId="77777777" w:rsidR="007C66F8" w:rsidRDefault="007D504A">
            <w:pPr>
              <w:pStyle w:val="ProductList-TableBody"/>
            </w:pPr>
            <w:r>
              <w:lastRenderedPageBreak/>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2E116A2D" w14:textId="77777777" w:rsidR="007C66F8" w:rsidRDefault="007D50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116A2E" w14:textId="77777777" w:rsidR="007C66F8" w:rsidRDefault="007D50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E116A2F" w14:textId="77777777" w:rsidR="007C66F8" w:rsidRDefault="007D50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116A30" w14:textId="77777777" w:rsidR="007C66F8" w:rsidRDefault="007D50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E116A31" w14:textId="77777777" w:rsidR="007C66F8" w:rsidRDefault="007D50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E116A32" w14:textId="77777777" w:rsidR="007C66F8" w:rsidRDefault="007D50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E116A33" w14:textId="77777777" w:rsidR="007C66F8" w:rsidRDefault="007D50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E116A34" w14:textId="77777777" w:rsidR="007C66F8" w:rsidRDefault="007D50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E116A35" w14:textId="77777777" w:rsidR="007C66F8" w:rsidRDefault="007D50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116A36" w14:textId="77777777" w:rsidR="007C66F8" w:rsidRDefault="007D504A">
            <w:pPr>
              <w:pStyle w:val="ProductList-TableBody"/>
            </w:pPr>
            <w:r>
              <w:t>600,000+</w:t>
            </w:r>
          </w:p>
        </w:tc>
      </w:tr>
      <w:tr w:rsidR="007C66F8" w14:paraId="2E116A4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116A38" w14:textId="77777777" w:rsidR="007C66F8" w:rsidRDefault="007D504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2E116A39" w14:textId="77777777" w:rsidR="007C66F8" w:rsidRDefault="007D50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116A3A" w14:textId="77777777" w:rsidR="007C66F8" w:rsidRDefault="007D50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116A3B" w14:textId="77777777" w:rsidR="007C66F8" w:rsidRDefault="007D50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E116A3C" w14:textId="77777777" w:rsidR="007C66F8" w:rsidRDefault="007D50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E116A3D" w14:textId="77777777" w:rsidR="007C66F8" w:rsidRDefault="007D50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E116A3E" w14:textId="77777777" w:rsidR="007C66F8" w:rsidRDefault="007D50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116A3F" w14:textId="77777777" w:rsidR="007C66F8" w:rsidRDefault="007D50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116A40" w14:textId="77777777" w:rsidR="007C66F8" w:rsidRDefault="007D50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116A41" w14:textId="77777777" w:rsidR="007C66F8" w:rsidRDefault="007D50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116A42" w14:textId="77777777" w:rsidR="007C66F8" w:rsidRDefault="007D504A">
            <w:pPr>
              <w:pStyle w:val="ProductList-TableBody"/>
            </w:pPr>
            <w:r>
              <w:t>75</w:t>
            </w:r>
          </w:p>
        </w:tc>
      </w:tr>
    </w:tbl>
    <w:p w14:paraId="2E116A44" w14:textId="77777777" w:rsidR="007C66F8" w:rsidRDefault="007C66F8">
      <w:pPr>
        <w:pStyle w:val="ProductList-Body"/>
      </w:pPr>
    </w:p>
    <w:p w14:paraId="2E116A45" w14:textId="77777777" w:rsidR="007C66F8" w:rsidRDefault="007D504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7C66F8" w14:paraId="2E116A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116A46" w14:textId="77777777" w:rsidR="007C66F8" w:rsidRDefault="007D504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E116A47" w14:textId="77777777" w:rsidR="007C66F8" w:rsidRDefault="007D50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116A48" w14:textId="77777777" w:rsidR="007C66F8" w:rsidRDefault="007D50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E116A49" w14:textId="77777777" w:rsidR="007C66F8" w:rsidRDefault="007D50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116A4A" w14:textId="77777777" w:rsidR="007C66F8" w:rsidRDefault="007D50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116A4B" w14:textId="77777777" w:rsidR="007C66F8" w:rsidRDefault="007D50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116A4C" w14:textId="77777777" w:rsidR="007C66F8" w:rsidRDefault="007D504A">
            <w:pPr>
              <w:pStyle w:val="ProductList-TableBody"/>
            </w:pPr>
            <w:r>
              <w:t>→600,000+</w:t>
            </w:r>
          </w:p>
        </w:tc>
      </w:tr>
      <w:tr w:rsidR="007C66F8" w14:paraId="2E116A5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116A4E" w14:textId="77777777" w:rsidR="007C66F8" w:rsidRDefault="007D504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2E116A4F" w14:textId="77777777" w:rsidR="007C66F8" w:rsidRDefault="007D50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116A50" w14:textId="77777777" w:rsidR="007C66F8" w:rsidRDefault="007D50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116A51" w14:textId="77777777" w:rsidR="007C66F8" w:rsidRDefault="007D50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E116A52" w14:textId="77777777" w:rsidR="007C66F8" w:rsidRDefault="007D50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E116A53" w14:textId="77777777" w:rsidR="007C66F8" w:rsidRDefault="007D50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116A54" w14:textId="77777777" w:rsidR="007C66F8" w:rsidRDefault="007D504A">
            <w:pPr>
              <w:pStyle w:val="ProductList-TableBody"/>
            </w:pPr>
            <w:r>
              <w:t>12</w:t>
            </w:r>
          </w:p>
        </w:tc>
      </w:tr>
    </w:tbl>
    <w:p w14:paraId="2E116A56" w14:textId="77777777" w:rsidR="007C66F8" w:rsidRDefault="007D504A">
      <w:pPr>
        <w:pStyle w:val="ProductList-Body"/>
      </w:pPr>
      <w:r>
        <w:t xml:space="preserve">Kunder kan välja bland tillgängliga Planeringstjänster som erbjuds av kvalificerade Microsoft-partners eller Microsofts Konsulttjänster. En lista över tillgängliga tjänster finns på </w:t>
      </w:r>
      <w:hyperlink r:id="rId132">
        <w:r>
          <w:rPr>
            <w:color w:val="00467F"/>
            <w:u w:val="single"/>
          </w:rPr>
          <w:t>http://www.microsoft.com/licensing/software-assurance/planning-services-overview.aspx</w:t>
        </w:r>
      </w:hyperlink>
      <w:r>
        <w:t xml:space="preserve">. </w:t>
      </w:r>
    </w:p>
    <w:p w14:paraId="2E116A57" w14:textId="77777777" w:rsidR="007C66F8" w:rsidRDefault="007C66F8">
      <w:pPr>
        <w:pStyle w:val="ProductList-Body"/>
      </w:pPr>
    </w:p>
    <w:p w14:paraId="2E116A58" w14:textId="77777777" w:rsidR="007C66F8" w:rsidRDefault="007D504A">
      <w:pPr>
        <w:pStyle w:val="ProductList-Body"/>
      </w:pPr>
      <w:r>
        <w:t>Listan över tillgängliga tjänster och relaterade tjänstenivåer kan ändras när som helst. Kvalificerade Leverantörer förser kunder med en förklaring av den tillgängliga Arbetsomfattningen för vart och ett av tjänsteerbjudandena ovan vid förfrågan. Kunder kan även omvandla (och omvandla tillbaka) oanvända dagar för Utbildningskuponger (se förmånen Utbildningskuponger) med tre Utbildningskuponger om dagen till en Dags Planeringstjänst, om de (i) för närvarande är berättigade förmånen Utbildningskuponger, (ii) har aktiverat förmånen Utbildningskuponger, och (iii) har minst 3 outkrävda utbildningsdagar från förmånen Utbildningskuponger tillgängliga för omvandling.</w:t>
      </w:r>
    </w:p>
    <w:p w14:paraId="2E116A59" w14:textId="77777777" w:rsidR="007C66F8" w:rsidRDefault="007D504A" w:rsidP="007D504A">
      <w:pPr>
        <w:pStyle w:val="ProductList-Bullet"/>
        <w:numPr>
          <w:ilvl w:val="0"/>
          <w:numId w:val="36"/>
        </w:numPr>
      </w:pPr>
      <w:r>
        <w:t xml:space="preserve">Planeringstjänster kan levereras till Kunden av kvalificerade Microsoft-partners eller Microsofts Konsulttjänster. Tjänster som tillhandahålls genom kuponger levereras under ett avtal mellan Kunden och den Kvalificerade Leverantören. Kunden kan se listan över Kvalificerade Leverantörer här: </w:t>
      </w:r>
      <w:hyperlink r:id="rId133">
        <w:r>
          <w:rPr>
            <w:color w:val="00467F"/>
            <w:u w:val="single"/>
          </w:rPr>
          <w:t>http://directory.partners.extranet.microsoft.com/psbproviders</w:t>
        </w:r>
      </w:hyperlink>
    </w:p>
    <w:p w14:paraId="2E116A5A" w14:textId="77777777" w:rsidR="007C66F8" w:rsidRDefault="007D504A" w:rsidP="007D504A">
      <w:pPr>
        <w:pStyle w:val="ProductList-Bullet"/>
        <w:numPr>
          <w:ilvl w:val="0"/>
          <w:numId w:val="36"/>
        </w:numPr>
      </w:pPr>
      <w:r>
        <w:t>Åtaganden för planeringstjänster tillhandahåller konsulttjänster som täcker en förutbestämd arbetsomfattning som ger en hög nivå på driftsättningsplanen. Den faktiska driftsättningen av programvaran omfattas inte.</w:t>
      </w:r>
    </w:p>
    <w:p w14:paraId="2E116A5B" w14:textId="77777777" w:rsidR="007C66F8" w:rsidRDefault="007D504A" w:rsidP="007D504A">
      <w:pPr>
        <w:pStyle w:val="ProductList-Bullet"/>
        <w:numPr>
          <w:ilvl w:val="0"/>
          <w:numId w:val="36"/>
        </w:numPr>
      </w:pPr>
      <w:r>
        <w:t>Kuponger för planeringstjänster får endast lösas in av kunden som är kvalificerad för förmånen.</w:t>
      </w:r>
    </w:p>
    <w:p w14:paraId="2E116A5C" w14:textId="77777777" w:rsidR="007C66F8" w:rsidRDefault="007D504A" w:rsidP="007D504A">
      <w:pPr>
        <w:pStyle w:val="ProductList-Bullet"/>
        <w:numPr>
          <w:ilvl w:val="0"/>
          <w:numId w:val="36"/>
        </w:numPr>
      </w:pPr>
      <w:r>
        <w:t>Kuponger för planeringstjänster får inte lösas in mot kontanter, pengar eller andra värdehandlingar.</w:t>
      </w:r>
    </w:p>
    <w:p w14:paraId="2E116A5D" w14:textId="77777777" w:rsidR="007C66F8" w:rsidRDefault="007D504A" w:rsidP="007D504A">
      <w:pPr>
        <w:pStyle w:val="ProductList-Bullet"/>
        <w:numPr>
          <w:ilvl w:val="0"/>
          <w:numId w:val="36"/>
        </w:numPr>
      </w:pPr>
      <w:r>
        <w:t>Minskning av kvalificerande SA-täckning till följd av returer och andra fakturajusteringar, där sådana tillåts, kan minska Kundens berättigade dagar för Planeringstjänster.</w:t>
      </w:r>
    </w:p>
    <w:p w14:paraId="2E116A5E" w14:textId="77777777" w:rsidR="007C66F8" w:rsidRDefault="007D504A" w:rsidP="007D504A">
      <w:pPr>
        <w:pStyle w:val="ProductList-Bullet"/>
        <w:numPr>
          <w:ilvl w:val="0"/>
          <w:numId w:val="36"/>
        </w:numPr>
      </w:pPr>
      <w:r>
        <w:t>Kupongtyper kan inte kombineras. Åtaganden gällande Planeringstjänster får inte överskrida den angivna maximala varaktigheten per åtagandetyp.</w:t>
      </w:r>
    </w:p>
    <w:p w14:paraId="2E116A5F" w14:textId="77777777" w:rsidR="007C66F8" w:rsidRDefault="007D504A" w:rsidP="007D504A">
      <w:pPr>
        <w:pStyle w:val="ProductList-Bullet"/>
        <w:numPr>
          <w:ilvl w:val="0"/>
          <w:numId w:val="36"/>
        </w:numPr>
      </w:pPr>
      <w:r>
        <w:t>Kuponger är endast giltiga med kvalificerade Leverantörer för den specifika tjänstetyp för vilken kupongen löses in.</w:t>
      </w:r>
    </w:p>
    <w:p w14:paraId="2E116A60" w14:textId="77777777" w:rsidR="007C66F8" w:rsidRDefault="007D504A" w:rsidP="007D504A">
      <w:pPr>
        <w:pStyle w:val="ProductList-Bullet"/>
        <w:numPr>
          <w:ilvl w:val="0"/>
          <w:numId w:val="36"/>
        </w:numPr>
      </w:pPr>
      <w:r>
        <w:t>Kuponger måste tilldelas under SA-täckningsperioden.</w:t>
      </w:r>
    </w:p>
    <w:p w14:paraId="2E116A61" w14:textId="77777777" w:rsidR="007C66F8" w:rsidRDefault="007D504A" w:rsidP="007D504A">
      <w:pPr>
        <w:pStyle w:val="ProductList-Bullet"/>
        <w:numPr>
          <w:ilvl w:val="0"/>
          <w:numId w:val="36"/>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2E116A62" w14:textId="77777777" w:rsidR="007C66F8" w:rsidRDefault="007C66F8">
      <w:pPr>
        <w:pStyle w:val="ProductList-Body"/>
      </w:pPr>
    </w:p>
    <w:p w14:paraId="2E116A63" w14:textId="77777777" w:rsidR="007C66F8" w:rsidRDefault="007D504A">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2E116A64" w14:textId="77777777" w:rsidR="007C66F8" w:rsidRDefault="007C66F8">
      <w:pPr>
        <w:pStyle w:val="ProductList-Body"/>
      </w:pPr>
    </w:p>
    <w:p w14:paraId="2E116A65" w14:textId="77777777" w:rsidR="007C66F8" w:rsidRDefault="007D504A">
      <w:pPr>
        <w:pStyle w:val="ProductList-ClauseHeading"/>
        <w:outlineLvl w:val="2"/>
      </w:pPr>
      <w:bookmarkStart w:id="391" w:name="_Sec581"/>
      <w:r>
        <w:t>Enterprise Source Licensing Program</w:t>
      </w:r>
      <w:bookmarkEnd w:id="391"/>
    </w:p>
    <w:p w14:paraId="2E116A66" w14:textId="77777777" w:rsidR="007C66F8" w:rsidRDefault="007D504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2E116A67" w14:textId="77777777" w:rsidR="007C66F8" w:rsidRDefault="007C66F8">
      <w:pPr>
        <w:pStyle w:val="ProductList-Body"/>
      </w:pPr>
    </w:p>
    <w:p w14:paraId="2E116A68" w14:textId="77777777" w:rsidR="007C66F8" w:rsidRDefault="007D504A">
      <w:pPr>
        <w:pStyle w:val="ProductList-ClauseHeading"/>
        <w:outlineLvl w:val="2"/>
      </w:pPr>
      <w:bookmarkStart w:id="392" w:name="_Sec582"/>
      <w:r>
        <w:t>Utbildningskuponger</w:t>
      </w:r>
      <w:bookmarkEnd w:id="392"/>
    </w:p>
    <w:p w14:paraId="2E116A69" w14:textId="77777777" w:rsidR="007C66F8" w:rsidRDefault="007D504A">
      <w:pPr>
        <w:pStyle w:val="ProductList-Body"/>
      </w:pPr>
      <w:r>
        <w:t>Kunder (andra än kunder med Academic Select-licens, Select Plus for Academic, Open Value Subscription – Education Solutions, Campus- och School-avtal) med SAM i Produktgrupperna för applikationer eller system är kvalificerade för Microsoft-utbildningskuponger, vilket ger ett visst antal utbildningsdagar, baserat på en treårig registrering eller Avtalsvillkor, enligt beskrivningen nedan.</w:t>
      </w:r>
    </w:p>
    <w:tbl>
      <w:tblPr>
        <w:tblStyle w:val="PURTable"/>
        <w:tblW w:w="0" w:type="dxa"/>
        <w:tblLook w:val="04A0" w:firstRow="1" w:lastRow="0" w:firstColumn="1" w:lastColumn="0" w:noHBand="0" w:noVBand="1"/>
      </w:tblPr>
      <w:tblGrid>
        <w:gridCol w:w="3553"/>
        <w:gridCol w:w="3641"/>
        <w:gridCol w:w="3596"/>
      </w:tblGrid>
      <w:tr w:rsidR="007C66F8" w14:paraId="2E116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A6A" w14:textId="77777777" w:rsidR="007C66F8" w:rsidRDefault="007D504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A6B" w14:textId="77777777" w:rsidR="007C66F8" w:rsidRDefault="007D504A">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A6C" w14:textId="77777777" w:rsidR="007C66F8" w:rsidRDefault="007D504A">
            <w:pPr>
              <w:pStyle w:val="ProductList-TableBody"/>
            </w:pPr>
            <w:r>
              <w:rPr>
                <w:color w:val="FFFFFF"/>
              </w:rPr>
              <w:t>Systemgrupp</w:t>
            </w:r>
          </w:p>
        </w:tc>
      </w:tr>
      <w:tr w:rsidR="007C66F8" w14:paraId="2E116A71" w14:textId="77777777">
        <w:tc>
          <w:tcPr>
            <w:tcW w:w="4040" w:type="dxa"/>
            <w:tcBorders>
              <w:top w:val="single" w:sz="4" w:space="0" w:color="000000"/>
              <w:left w:val="single" w:sz="4" w:space="0" w:color="000000"/>
              <w:bottom w:val="single" w:sz="4" w:space="0" w:color="000000"/>
              <w:right w:val="single" w:sz="4" w:space="0" w:color="000000"/>
            </w:tcBorders>
          </w:tcPr>
          <w:p w14:paraId="2E116A6E" w14:textId="77777777" w:rsidR="007C66F8" w:rsidRDefault="007D50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E116A6F" w14:textId="77777777" w:rsidR="007C66F8" w:rsidRDefault="007D504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2E116A70" w14:textId="77777777" w:rsidR="007C66F8" w:rsidRDefault="007D504A">
            <w:pPr>
              <w:pStyle w:val="ProductList-TableBody"/>
            </w:pPr>
            <w:r>
              <w:t>1 dag per 50 licenser (maximalt 10 dagar)</w:t>
            </w:r>
          </w:p>
        </w:tc>
      </w:tr>
      <w:tr w:rsidR="007C66F8" w14:paraId="2E116A75" w14:textId="77777777">
        <w:tc>
          <w:tcPr>
            <w:tcW w:w="4040" w:type="dxa"/>
            <w:tcBorders>
              <w:top w:val="single" w:sz="4" w:space="0" w:color="000000"/>
              <w:left w:val="single" w:sz="4" w:space="0" w:color="000000"/>
              <w:bottom w:val="single" w:sz="4" w:space="0" w:color="000000"/>
              <w:right w:val="single" w:sz="4" w:space="0" w:color="000000"/>
            </w:tcBorders>
          </w:tcPr>
          <w:p w14:paraId="2E116A72" w14:textId="77777777" w:rsidR="007C66F8" w:rsidRDefault="007D504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E116A73" w14:textId="77777777" w:rsidR="007C66F8" w:rsidRDefault="007D504A">
            <w:pPr>
              <w:pStyle w:val="ProductList-TableBody"/>
            </w:pPr>
            <w:r>
              <w:t>2 dagar per 50 licenser</w:t>
            </w:r>
          </w:p>
        </w:tc>
        <w:tc>
          <w:tcPr>
            <w:tcW w:w="4040" w:type="dxa"/>
            <w:tcBorders>
              <w:top w:val="single" w:sz="4" w:space="0" w:color="000000"/>
              <w:left w:val="single" w:sz="4" w:space="0" w:color="000000"/>
              <w:bottom w:val="single" w:sz="4" w:space="0" w:color="000000"/>
              <w:right w:val="single" w:sz="4" w:space="0" w:color="000000"/>
            </w:tcBorders>
          </w:tcPr>
          <w:p w14:paraId="2E116A74" w14:textId="77777777" w:rsidR="007C66F8" w:rsidRDefault="007D504A">
            <w:pPr>
              <w:pStyle w:val="ProductList-TableBody"/>
            </w:pPr>
            <w:r>
              <w:t>1 dag per 50 licenser</w:t>
            </w:r>
          </w:p>
        </w:tc>
      </w:tr>
      <w:tr w:rsidR="007C66F8" w14:paraId="2E116A79" w14:textId="77777777">
        <w:tc>
          <w:tcPr>
            <w:tcW w:w="4040" w:type="dxa"/>
            <w:tcBorders>
              <w:top w:val="single" w:sz="4" w:space="0" w:color="000000"/>
              <w:left w:val="single" w:sz="4" w:space="0" w:color="000000"/>
              <w:bottom w:val="single" w:sz="4" w:space="0" w:color="000000"/>
              <w:right w:val="single" w:sz="4" w:space="0" w:color="000000"/>
            </w:tcBorders>
          </w:tcPr>
          <w:p w14:paraId="2E116A76" w14:textId="77777777" w:rsidR="007C66F8" w:rsidRDefault="007D504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E116A77" w14:textId="77777777" w:rsidR="007C66F8" w:rsidRDefault="007D504A">
            <w:pPr>
              <w:pStyle w:val="ProductList-TableBody"/>
            </w:pPr>
            <w:r>
              <w:t>20 dagar per berättigad registrering</w:t>
            </w:r>
          </w:p>
        </w:tc>
        <w:tc>
          <w:tcPr>
            <w:tcW w:w="4040" w:type="dxa"/>
            <w:tcBorders>
              <w:top w:val="single" w:sz="4" w:space="0" w:color="000000"/>
              <w:left w:val="single" w:sz="4" w:space="0" w:color="000000"/>
              <w:bottom w:val="single" w:sz="4" w:space="0" w:color="000000"/>
              <w:right w:val="single" w:sz="4" w:space="0" w:color="000000"/>
            </w:tcBorders>
          </w:tcPr>
          <w:p w14:paraId="2E116A78" w14:textId="77777777" w:rsidR="007C66F8" w:rsidRDefault="007D504A">
            <w:pPr>
              <w:pStyle w:val="ProductList-TableBody"/>
            </w:pPr>
            <w:r>
              <w:t>10 dagar per berättigad registrering</w:t>
            </w:r>
          </w:p>
        </w:tc>
      </w:tr>
      <w:tr w:rsidR="007C66F8" w14:paraId="2E116A7D" w14:textId="77777777">
        <w:tc>
          <w:tcPr>
            <w:tcW w:w="4040" w:type="dxa"/>
            <w:tcBorders>
              <w:top w:val="single" w:sz="4" w:space="0" w:color="000000"/>
              <w:left w:val="single" w:sz="4" w:space="0" w:color="000000"/>
              <w:bottom w:val="single" w:sz="4" w:space="0" w:color="000000"/>
              <w:right w:val="single" w:sz="4" w:space="0" w:color="000000"/>
            </w:tcBorders>
          </w:tcPr>
          <w:p w14:paraId="2E116A7A" w14:textId="77777777" w:rsidR="007C66F8" w:rsidRDefault="007D504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E116A7B" w14:textId="77777777" w:rsidR="007C66F8" w:rsidRDefault="007D504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2E116A7C" w14:textId="77777777" w:rsidR="007C66F8" w:rsidRDefault="007D504A">
            <w:pPr>
              <w:pStyle w:val="ProductList-TableBody"/>
            </w:pPr>
            <w:r>
              <w:t>15 dagar*</w:t>
            </w:r>
          </w:p>
        </w:tc>
      </w:tr>
      <w:tr w:rsidR="007C66F8" w14:paraId="2E116A81" w14:textId="77777777">
        <w:tc>
          <w:tcPr>
            <w:tcW w:w="4040" w:type="dxa"/>
            <w:tcBorders>
              <w:top w:val="single" w:sz="4" w:space="0" w:color="000000"/>
              <w:left w:val="single" w:sz="4" w:space="0" w:color="000000"/>
              <w:bottom w:val="single" w:sz="4" w:space="0" w:color="000000"/>
              <w:right w:val="single" w:sz="4" w:space="0" w:color="000000"/>
            </w:tcBorders>
          </w:tcPr>
          <w:p w14:paraId="2E116A7E" w14:textId="77777777" w:rsidR="007C66F8" w:rsidRDefault="007D504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E116A7F" w14:textId="77777777" w:rsidR="007C66F8" w:rsidRDefault="007D504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2E116A80" w14:textId="77777777" w:rsidR="007C66F8" w:rsidRDefault="007D504A">
            <w:pPr>
              <w:pStyle w:val="ProductList-TableBody"/>
            </w:pPr>
            <w:r>
              <w:t>25 dagar*</w:t>
            </w:r>
          </w:p>
        </w:tc>
      </w:tr>
      <w:tr w:rsidR="007C66F8" w14:paraId="2E116A85" w14:textId="77777777">
        <w:tc>
          <w:tcPr>
            <w:tcW w:w="4040" w:type="dxa"/>
            <w:tcBorders>
              <w:top w:val="single" w:sz="4" w:space="0" w:color="000000"/>
              <w:left w:val="single" w:sz="4" w:space="0" w:color="000000"/>
              <w:bottom w:val="single" w:sz="4" w:space="0" w:color="000000"/>
              <w:right w:val="single" w:sz="4" w:space="0" w:color="000000"/>
            </w:tcBorders>
          </w:tcPr>
          <w:p w14:paraId="2E116A82" w14:textId="77777777" w:rsidR="007C66F8" w:rsidRDefault="007D504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E116A83" w14:textId="77777777" w:rsidR="007C66F8" w:rsidRDefault="007D504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2E116A84" w14:textId="77777777" w:rsidR="007C66F8" w:rsidRDefault="007D504A">
            <w:pPr>
              <w:pStyle w:val="ProductList-TableBody"/>
            </w:pPr>
            <w:r>
              <w:t>55 dagar*</w:t>
            </w:r>
          </w:p>
        </w:tc>
      </w:tr>
      <w:tr w:rsidR="007C66F8" w14:paraId="2E116A89" w14:textId="77777777">
        <w:tc>
          <w:tcPr>
            <w:tcW w:w="4040" w:type="dxa"/>
            <w:tcBorders>
              <w:top w:val="single" w:sz="4" w:space="0" w:color="000000"/>
              <w:left w:val="single" w:sz="4" w:space="0" w:color="000000"/>
              <w:bottom w:val="single" w:sz="4" w:space="0" w:color="000000"/>
              <w:right w:val="single" w:sz="4" w:space="0" w:color="000000"/>
            </w:tcBorders>
          </w:tcPr>
          <w:p w14:paraId="2E116A86" w14:textId="77777777" w:rsidR="007C66F8" w:rsidRDefault="007D504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E116A87" w14:textId="77777777" w:rsidR="007C66F8" w:rsidRDefault="007D504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E116A88" w14:textId="77777777" w:rsidR="007C66F8" w:rsidRDefault="007D504A">
            <w:pPr>
              <w:pStyle w:val="ProductList-TableBody"/>
            </w:pPr>
            <w:r>
              <w:t>80 dagar*</w:t>
            </w:r>
          </w:p>
        </w:tc>
      </w:tr>
      <w:tr w:rsidR="007C66F8" w14:paraId="2E116A8D" w14:textId="77777777">
        <w:tc>
          <w:tcPr>
            <w:tcW w:w="4040" w:type="dxa"/>
            <w:tcBorders>
              <w:top w:val="single" w:sz="4" w:space="0" w:color="000000"/>
              <w:left w:val="single" w:sz="4" w:space="0" w:color="000000"/>
              <w:bottom w:val="single" w:sz="4" w:space="0" w:color="000000"/>
              <w:right w:val="single" w:sz="4" w:space="0" w:color="000000"/>
            </w:tcBorders>
          </w:tcPr>
          <w:p w14:paraId="2E116A8A" w14:textId="77777777" w:rsidR="007C66F8" w:rsidRDefault="007D504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E116A8B" w14:textId="77777777" w:rsidR="007C66F8" w:rsidRDefault="007D504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2E116A8C" w14:textId="77777777" w:rsidR="007C66F8" w:rsidRDefault="007D504A">
            <w:pPr>
              <w:pStyle w:val="ProductList-TableBody"/>
            </w:pPr>
            <w:r>
              <w:t>125 dagar*</w:t>
            </w:r>
          </w:p>
        </w:tc>
      </w:tr>
      <w:tr w:rsidR="007C66F8" w14:paraId="2E116A91" w14:textId="77777777">
        <w:tc>
          <w:tcPr>
            <w:tcW w:w="4040" w:type="dxa"/>
            <w:tcBorders>
              <w:top w:val="single" w:sz="4" w:space="0" w:color="000000"/>
              <w:left w:val="single" w:sz="4" w:space="0" w:color="000000"/>
              <w:bottom w:val="single" w:sz="4" w:space="0" w:color="000000"/>
              <w:right w:val="single" w:sz="4" w:space="0" w:color="000000"/>
            </w:tcBorders>
          </w:tcPr>
          <w:p w14:paraId="2E116A8E" w14:textId="77777777" w:rsidR="007C66F8" w:rsidRDefault="007D504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E116A8F" w14:textId="77777777" w:rsidR="007C66F8" w:rsidRDefault="007D504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2E116A90" w14:textId="77777777" w:rsidR="007C66F8" w:rsidRDefault="007D504A">
            <w:pPr>
              <w:pStyle w:val="ProductList-TableBody"/>
            </w:pPr>
            <w:r>
              <w:t>200 dagar*</w:t>
            </w:r>
          </w:p>
        </w:tc>
      </w:tr>
      <w:tr w:rsidR="007C66F8" w14:paraId="2E116A95" w14:textId="77777777">
        <w:tc>
          <w:tcPr>
            <w:tcW w:w="4040" w:type="dxa"/>
            <w:tcBorders>
              <w:top w:val="single" w:sz="4" w:space="0" w:color="000000"/>
              <w:left w:val="single" w:sz="4" w:space="0" w:color="000000"/>
              <w:bottom w:val="single" w:sz="4" w:space="0" w:color="000000"/>
              <w:right w:val="single" w:sz="4" w:space="0" w:color="000000"/>
            </w:tcBorders>
          </w:tcPr>
          <w:p w14:paraId="2E116A92" w14:textId="77777777" w:rsidR="007C66F8" w:rsidRDefault="007D504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E116A93" w14:textId="77777777" w:rsidR="007C66F8" w:rsidRDefault="007D504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2E116A94" w14:textId="77777777" w:rsidR="007C66F8" w:rsidRDefault="007D504A">
            <w:pPr>
              <w:pStyle w:val="ProductList-TableBody"/>
            </w:pPr>
            <w:r>
              <w:t>300 dagar*</w:t>
            </w:r>
          </w:p>
        </w:tc>
      </w:tr>
      <w:tr w:rsidR="007C66F8" w14:paraId="2E116A99" w14:textId="77777777">
        <w:tc>
          <w:tcPr>
            <w:tcW w:w="4040" w:type="dxa"/>
            <w:tcBorders>
              <w:top w:val="single" w:sz="4" w:space="0" w:color="000000"/>
              <w:left w:val="single" w:sz="4" w:space="0" w:color="000000"/>
              <w:bottom w:val="single" w:sz="4" w:space="0" w:color="000000"/>
              <w:right w:val="single" w:sz="4" w:space="0" w:color="000000"/>
            </w:tcBorders>
          </w:tcPr>
          <w:p w14:paraId="2E116A96" w14:textId="77777777" w:rsidR="007C66F8" w:rsidRDefault="007D504A">
            <w:pPr>
              <w:pStyle w:val="ProductList-TableBody"/>
            </w:pPr>
            <w:r>
              <w:lastRenderedPageBreak/>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E116A97" w14:textId="77777777" w:rsidR="007C66F8" w:rsidRDefault="007D504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2E116A98" w14:textId="77777777" w:rsidR="007C66F8" w:rsidRDefault="007D504A">
            <w:pPr>
              <w:pStyle w:val="ProductList-TableBody"/>
            </w:pPr>
            <w:r>
              <w:t>400 dagar*</w:t>
            </w:r>
          </w:p>
        </w:tc>
      </w:tr>
      <w:tr w:rsidR="007C66F8" w14:paraId="2E116A9D" w14:textId="77777777">
        <w:tc>
          <w:tcPr>
            <w:tcW w:w="4040" w:type="dxa"/>
            <w:tcBorders>
              <w:top w:val="single" w:sz="4" w:space="0" w:color="000000"/>
              <w:left w:val="single" w:sz="4" w:space="0" w:color="000000"/>
              <w:bottom w:val="single" w:sz="4" w:space="0" w:color="000000"/>
              <w:right w:val="single" w:sz="4" w:space="0" w:color="000000"/>
            </w:tcBorders>
          </w:tcPr>
          <w:p w14:paraId="2E116A9A" w14:textId="77777777" w:rsidR="007C66F8" w:rsidRDefault="007D504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E116A9B" w14:textId="77777777" w:rsidR="007C66F8" w:rsidRDefault="007D504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2E116A9C" w14:textId="77777777" w:rsidR="007C66F8" w:rsidRDefault="007D504A">
            <w:pPr>
              <w:pStyle w:val="ProductList-TableBody"/>
            </w:pPr>
            <w:r>
              <w:t>700 dagar*</w:t>
            </w:r>
          </w:p>
        </w:tc>
      </w:tr>
    </w:tbl>
    <w:p w14:paraId="2E116A9E" w14:textId="77777777" w:rsidR="007C66F8" w:rsidRDefault="007D504A">
      <w:pPr>
        <w:pStyle w:val="ProductList-Body"/>
      </w:pPr>
      <w:r>
        <w:t>*</w:t>
      </w:r>
      <w:r>
        <w:rPr>
          <w:i/>
        </w:rPr>
        <w:t>Antal dagar per berättigad registrering eller avtal.</w:t>
      </w:r>
    </w:p>
    <w:p w14:paraId="2E116A9F" w14:textId="77777777" w:rsidR="007C66F8" w:rsidRDefault="007C66F8">
      <w:pPr>
        <w:pStyle w:val="ProductList-Body"/>
      </w:pPr>
    </w:p>
    <w:p w14:paraId="2E116AA0" w14:textId="77777777" w:rsidR="007C66F8" w:rsidRDefault="007D504A" w:rsidP="007D504A">
      <w:pPr>
        <w:pStyle w:val="ProductList-Bullet"/>
        <w:numPr>
          <w:ilvl w:val="0"/>
          <w:numId w:val="37"/>
        </w:numPr>
      </w:pPr>
      <w:r>
        <w:t xml:space="preserve">Tjänster som tillhandahålls genom kuponger levereras under ett avtal mellan Kunden och kvalificerad Microsoft Learning Partner. </w:t>
      </w:r>
    </w:p>
    <w:p w14:paraId="2E116AA1" w14:textId="77777777" w:rsidR="007C66F8" w:rsidRDefault="007D504A" w:rsidP="007D504A">
      <w:pPr>
        <w:pStyle w:val="ProductList-Bullet"/>
        <w:numPr>
          <w:ilvl w:val="0"/>
          <w:numId w:val="37"/>
        </w:numPr>
      </w:pPr>
      <w:r>
        <w:t xml:space="preserve">Kurser som levereras i accelererat format måste ha lika många kupongdagar som kursleveransens kursdagar i kupongvaliderings- och reservationssystemet SATV. </w:t>
      </w:r>
    </w:p>
    <w:p w14:paraId="2E116AA2" w14:textId="77777777" w:rsidR="007C66F8" w:rsidRDefault="007D504A" w:rsidP="007D504A">
      <w:pPr>
        <w:pStyle w:val="ProductList-Bullet"/>
        <w:numPr>
          <w:ilvl w:val="0"/>
          <w:numId w:val="37"/>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14:paraId="2E116AA3" w14:textId="77777777" w:rsidR="007C66F8" w:rsidRDefault="007D504A" w:rsidP="007D504A">
      <w:pPr>
        <w:pStyle w:val="ProductList-Bullet"/>
        <w:numPr>
          <w:ilvl w:val="0"/>
          <w:numId w:val="37"/>
        </w:numPr>
      </w:pPr>
      <w:r>
        <w:t>Kuponger får inte användas för att täcka avgifter som gäller för en kund som inte dyker upp vid en reserverad kurs.</w:t>
      </w:r>
    </w:p>
    <w:p w14:paraId="2E116AA4" w14:textId="77777777" w:rsidR="007C66F8" w:rsidRDefault="007D504A" w:rsidP="007D504A">
      <w:pPr>
        <w:pStyle w:val="ProductList-Bullet"/>
        <w:numPr>
          <w:ilvl w:val="0"/>
          <w:numId w:val="37"/>
        </w:numPr>
      </w:pPr>
      <w:r>
        <w:t>Kuponger får endast lösas in av den individ som har godkänts av kunden för att använda kupongen.</w:t>
      </w:r>
    </w:p>
    <w:p w14:paraId="2E116AA5" w14:textId="77777777" w:rsidR="007C66F8" w:rsidRDefault="007D504A" w:rsidP="007D504A">
      <w:pPr>
        <w:pStyle w:val="ProductList-Bullet"/>
        <w:numPr>
          <w:ilvl w:val="0"/>
          <w:numId w:val="37"/>
        </w:numPr>
      </w:pPr>
      <w:r>
        <w:t xml:space="preserve">Kuponger får inte lösas in mot kontanter, pengar eller andra värdehandlingar. </w:t>
      </w:r>
    </w:p>
    <w:p w14:paraId="2E116AA6" w14:textId="77777777" w:rsidR="007C66F8" w:rsidRDefault="007D504A" w:rsidP="007D504A">
      <w:pPr>
        <w:pStyle w:val="ProductList-Bullet"/>
        <w:numPr>
          <w:ilvl w:val="0"/>
          <w:numId w:val="37"/>
        </w:numPr>
      </w:pPr>
      <w:r>
        <w:t xml:space="preserve">Kuponger måste tilldelas under SA-täckningsperioden. </w:t>
      </w:r>
    </w:p>
    <w:p w14:paraId="2E116AA7" w14:textId="77777777" w:rsidR="007C66F8" w:rsidRDefault="007D504A" w:rsidP="007D504A">
      <w:pPr>
        <w:pStyle w:val="ProductList-Bullet"/>
        <w:numPr>
          <w:ilvl w:val="0"/>
          <w:numId w:val="37"/>
        </w:numPr>
      </w:pPr>
      <w:r>
        <w:t xml:space="preserve">Kuponger slutar gälla 180 dagar från datumet för kupongtilldelning. Kuponger som löper ut innan SA-täckningens upphörande återgår till tillgänglig utbildningskuponggrupp med dagar. </w:t>
      </w:r>
    </w:p>
    <w:p w14:paraId="2E116AA8" w14:textId="77777777" w:rsidR="007C66F8" w:rsidRDefault="007D504A" w:rsidP="007D504A">
      <w:pPr>
        <w:pStyle w:val="ProductList-Bullet"/>
        <w:numPr>
          <w:ilvl w:val="0"/>
          <w:numId w:val="37"/>
        </w:numPr>
      </w:pPr>
      <w:r>
        <w:t xml:space="preserve">En utbildningskupongdag motsvarar en utbildningsdag. </w:t>
      </w:r>
    </w:p>
    <w:p w14:paraId="2E116AA9" w14:textId="77777777" w:rsidR="007C66F8" w:rsidRDefault="007D504A" w:rsidP="007D504A">
      <w:pPr>
        <w:pStyle w:val="ProductList-Bullet"/>
        <w:numPr>
          <w:ilvl w:val="0"/>
          <w:numId w:val="37"/>
        </w:numPr>
      </w:pPr>
      <w:r>
        <w:t xml:space="preserve">Kuponger kan endast användas för att reservera utbildning med en kvalificerad Microsoft Learning Partner åt gången. </w:t>
      </w:r>
    </w:p>
    <w:p w14:paraId="2E116AAA" w14:textId="77777777" w:rsidR="007C66F8" w:rsidRDefault="007D504A" w:rsidP="007D504A">
      <w:pPr>
        <w:pStyle w:val="ProductList-Bullet"/>
        <w:numPr>
          <w:ilvl w:val="0"/>
          <w:numId w:val="37"/>
        </w:numPr>
      </w:pPr>
      <w:r>
        <w:t xml:space="preserve">Minskning av antalet kvalificerande licenser för vilka SA införskaffas till följd av returer och andra fakturajusteringar, där sådana tillåts, kan minska Kundens berättigade tjänstenivå för Utbildningskuponger. </w:t>
      </w:r>
    </w:p>
    <w:p w14:paraId="2E116AAB" w14:textId="77777777" w:rsidR="007C66F8" w:rsidRDefault="007D504A" w:rsidP="007D504A">
      <w:pPr>
        <w:pStyle w:val="ProductList-Bullet"/>
        <w:numPr>
          <w:ilvl w:val="0"/>
          <w:numId w:val="37"/>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14:paraId="2E116AAC" w14:textId="77777777" w:rsidR="007C66F8" w:rsidRDefault="007C66F8">
      <w:pPr>
        <w:pStyle w:val="ProductList-Body"/>
      </w:pPr>
    </w:p>
    <w:p w14:paraId="2E116AAD" w14:textId="77777777" w:rsidR="007C66F8" w:rsidRDefault="007D504A">
      <w:pPr>
        <w:pStyle w:val="ProductList-ClauseHeading"/>
        <w:outlineLvl w:val="2"/>
      </w:pPr>
      <w:bookmarkStart w:id="393" w:name="_Sec583"/>
      <w:r>
        <w:t>E-Learning</w:t>
      </w:r>
      <w:bookmarkEnd w:id="393"/>
    </w:p>
    <w:p w14:paraId="2E116AAE" w14:textId="77777777" w:rsidR="007C66F8" w:rsidRDefault="007D504A">
      <w:pPr>
        <w:pStyle w:val="ProductList-Body"/>
      </w:pPr>
      <w:r>
        <w:t>Denna förmån varierar beroende på Applikation, System och Server. Kvalificerade kunder får en åtkomstkod (för Applikationer, System och/eller Servrar) per kvalificerande registrering/avtal. Kunder med kvalificerande serverprodukter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(SCORM-kompatibelt innehåll är inte möjligt).</w:t>
      </w:r>
    </w:p>
    <w:p w14:paraId="2E116AAF" w14:textId="77777777" w:rsidR="007C66F8" w:rsidRDefault="007C66F8">
      <w:pPr>
        <w:pStyle w:val="ProductList-Body"/>
      </w:pPr>
    </w:p>
    <w:p w14:paraId="2E116AB0" w14:textId="77777777" w:rsidR="007C66F8" w:rsidRDefault="007D504A">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14:paraId="2E116AB1" w14:textId="77777777" w:rsidR="007C66F8" w:rsidRDefault="007C66F8">
      <w:pPr>
        <w:pStyle w:val="ProductList-Body"/>
      </w:pPr>
    </w:p>
    <w:p w14:paraId="2E116AB2" w14:textId="77777777" w:rsidR="007C66F8" w:rsidRDefault="007D504A">
      <w:pPr>
        <w:pStyle w:val="ProductList-ClauseHeading"/>
        <w:outlineLvl w:val="2"/>
      </w:pPr>
      <w:bookmarkStart w:id="394" w:name="_Sec584"/>
      <w:r>
        <w:t>Program för hemanvändning</w:t>
      </w:r>
      <w:bookmarkEnd w:id="394"/>
    </w:p>
    <w:p w14:paraId="2E116AB3" w14:textId="77777777" w:rsidR="007C66F8" w:rsidRDefault="007D504A">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Förmånen gäller inte programmen Academic Select (utan SAM), Academic Select Plus (utan SAM) och Academic Open.</w:t>
      </w:r>
    </w:p>
    <w:p w14:paraId="2E116AB4" w14:textId="77777777" w:rsidR="007C66F8" w:rsidRDefault="007C66F8">
      <w:pPr>
        <w:pStyle w:val="ProductList-Body"/>
      </w:pPr>
    </w:p>
    <w:p w14:paraId="2E116AB5" w14:textId="77777777" w:rsidR="007C66F8" w:rsidRDefault="007D504A">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14:paraId="2E116AB6" w14:textId="77777777" w:rsidR="007C66F8" w:rsidRDefault="007C66F8">
      <w:pPr>
        <w:pStyle w:val="ProductList-Body"/>
      </w:pPr>
    </w:p>
    <w:p w14:paraId="2E116AB7" w14:textId="77777777" w:rsidR="007C66F8" w:rsidRDefault="007D504A">
      <w:pPr>
        <w:pStyle w:val="ProductList-Body"/>
      </w:pPr>
      <w:r>
        <w:t>Användningsvillkoren för programvara för programmet för hemanvändning gäller mellan Microsoft och Kundens anställda och finns att läsa via webbplatsen för programmet för hemanvändning.</w:t>
      </w:r>
    </w:p>
    <w:p w14:paraId="2E116AB8" w14:textId="77777777" w:rsidR="007C66F8" w:rsidRDefault="007C66F8">
      <w:pPr>
        <w:pStyle w:val="ProductList-Body"/>
      </w:pPr>
    </w:p>
    <w:p w14:paraId="2E116AB9" w14:textId="77777777" w:rsidR="007C66F8" w:rsidRDefault="007D504A">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7C66F8" w14:paraId="2E116A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116ABA" w14:textId="77777777" w:rsidR="007C66F8" w:rsidRDefault="007D504A">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ABB" w14:textId="77777777" w:rsidR="007C66F8" w:rsidRDefault="007D504A">
            <w:pPr>
              <w:pStyle w:val="ProductList-TableBody"/>
            </w:pPr>
            <w:r>
              <w:rPr>
                <w:color w:val="FFFFFF"/>
              </w:rPr>
              <w:t>Motsvarande Licens för Program för Hemanvändning</w:t>
            </w:r>
          </w:p>
        </w:tc>
      </w:tr>
      <w:tr w:rsidR="007C66F8" w14:paraId="2E116AC1" w14:textId="77777777">
        <w:tc>
          <w:tcPr>
            <w:tcW w:w="6000" w:type="dxa"/>
            <w:tcBorders>
              <w:top w:val="single" w:sz="4" w:space="0" w:color="000000"/>
              <w:left w:val="single" w:sz="4" w:space="0" w:color="000000"/>
              <w:bottom w:val="single" w:sz="4" w:space="0" w:color="000000"/>
              <w:right w:val="single" w:sz="4" w:space="0" w:color="000000"/>
            </w:tcBorders>
          </w:tcPr>
          <w:p w14:paraId="2E116ABD" w14:textId="77777777" w:rsidR="007C66F8" w:rsidRDefault="007D504A">
            <w:pPr>
              <w:pStyle w:val="ProductList-TableBody"/>
            </w:pPr>
            <w:r>
              <w:t>Office Standard 2010/2013/2016</w:t>
            </w:r>
          </w:p>
          <w:p w14:paraId="2E116ABE" w14:textId="77777777" w:rsidR="007C66F8" w:rsidRDefault="007D504A">
            <w:pPr>
              <w:pStyle w:val="ProductList-TableBody"/>
            </w:pPr>
            <w:r>
              <w:t xml:space="preserve">Office Professional Plus 2010/2013/2016 </w:t>
            </w:r>
          </w:p>
          <w:p w14:paraId="2E116ABF" w14:textId="77777777" w:rsidR="007C66F8" w:rsidRDefault="007D504A">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14:paraId="2E116AC0" w14:textId="77777777" w:rsidR="007C66F8" w:rsidRDefault="007D504A">
            <w:pPr>
              <w:pStyle w:val="ProductList-TableBody"/>
            </w:pPr>
            <w:r>
              <w:t>Office Professional Plus 2016 HUP eller Office 2016 för Mac Home &amp; Business med Lync DL HUP</w:t>
            </w:r>
          </w:p>
        </w:tc>
      </w:tr>
      <w:tr w:rsidR="007C66F8" w14:paraId="2E116ACD" w14:textId="77777777">
        <w:tc>
          <w:tcPr>
            <w:tcW w:w="6000" w:type="dxa"/>
            <w:tcBorders>
              <w:top w:val="single" w:sz="4" w:space="0" w:color="000000"/>
              <w:left w:val="single" w:sz="4" w:space="0" w:color="000000"/>
              <w:bottom w:val="single" w:sz="4" w:space="0" w:color="000000"/>
              <w:right w:val="single" w:sz="4" w:space="0" w:color="000000"/>
            </w:tcBorders>
          </w:tcPr>
          <w:p w14:paraId="2E116AC2" w14:textId="77777777" w:rsidR="007C66F8" w:rsidRDefault="007D504A">
            <w:pPr>
              <w:pStyle w:val="ProductList-TableBody"/>
            </w:pPr>
            <w:r>
              <w:t>Access 2010/2013/2016</w:t>
            </w:r>
          </w:p>
          <w:p w14:paraId="2E116AC3" w14:textId="77777777" w:rsidR="007C66F8" w:rsidRDefault="007D504A">
            <w:pPr>
              <w:pStyle w:val="ProductList-TableBody"/>
            </w:pPr>
            <w:r>
              <w:t>Excel 2010/2013/2016</w:t>
            </w:r>
          </w:p>
          <w:p w14:paraId="2E116AC4" w14:textId="77777777" w:rsidR="007C66F8" w:rsidRDefault="007D504A">
            <w:pPr>
              <w:pStyle w:val="ProductList-TableBody"/>
            </w:pPr>
            <w:r>
              <w:t>PowerPoint 2010/2013/2016</w:t>
            </w:r>
          </w:p>
          <w:p w14:paraId="2E116AC5" w14:textId="77777777" w:rsidR="007C66F8" w:rsidRDefault="007D504A">
            <w:pPr>
              <w:pStyle w:val="ProductList-TableBody"/>
            </w:pPr>
            <w:r>
              <w:t>InfoPath 2010/2013/2016</w:t>
            </w:r>
          </w:p>
          <w:p w14:paraId="2E116AC6" w14:textId="77777777" w:rsidR="007C66F8" w:rsidRDefault="007D504A">
            <w:pPr>
              <w:pStyle w:val="ProductList-TableBody"/>
            </w:pPr>
            <w:r>
              <w:t>Lync 2010/2013/2015</w:t>
            </w:r>
          </w:p>
          <w:p w14:paraId="2E116AC7" w14:textId="77777777" w:rsidR="007C66F8" w:rsidRDefault="007D504A">
            <w:pPr>
              <w:pStyle w:val="ProductList-TableBody"/>
            </w:pPr>
            <w:r>
              <w:t>OneNote 2010/2013/2016</w:t>
            </w:r>
          </w:p>
          <w:p w14:paraId="2E116AC8" w14:textId="77777777" w:rsidR="007C66F8" w:rsidRDefault="007D504A">
            <w:pPr>
              <w:pStyle w:val="ProductList-TableBody"/>
            </w:pPr>
            <w:r>
              <w:t>Outlook 2010/2013/2016</w:t>
            </w:r>
          </w:p>
          <w:p w14:paraId="2E116AC9" w14:textId="77777777" w:rsidR="007C66F8" w:rsidRDefault="007D504A">
            <w:pPr>
              <w:pStyle w:val="ProductList-TableBody"/>
            </w:pPr>
            <w:r>
              <w:t>Publisher 2010/2013/2016</w:t>
            </w:r>
          </w:p>
          <w:p w14:paraId="2E116ACA" w14:textId="77777777" w:rsidR="007C66F8" w:rsidRDefault="007D504A">
            <w:pPr>
              <w:pStyle w:val="ProductList-TableBody"/>
            </w:pPr>
            <w:r>
              <w:t>Skype för Business 2015</w:t>
            </w:r>
          </w:p>
          <w:p w14:paraId="2E116ACB" w14:textId="77777777" w:rsidR="007C66F8" w:rsidRDefault="007D50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E116ACC" w14:textId="77777777" w:rsidR="007C66F8" w:rsidRDefault="007D504A">
            <w:pPr>
              <w:pStyle w:val="ProductList-TableBody"/>
            </w:pPr>
            <w:r>
              <w:t xml:space="preserve">Office Professional Plus 2016 HUP eller Office 2016 för Mac Home &amp; Business med Lync DL HUP </w:t>
            </w:r>
          </w:p>
        </w:tc>
      </w:tr>
      <w:tr w:rsidR="007C66F8" w14:paraId="2E116AD1" w14:textId="77777777">
        <w:tc>
          <w:tcPr>
            <w:tcW w:w="6000" w:type="dxa"/>
            <w:tcBorders>
              <w:top w:val="single" w:sz="4" w:space="0" w:color="000000"/>
              <w:left w:val="single" w:sz="4" w:space="0" w:color="000000"/>
              <w:bottom w:val="single" w:sz="4" w:space="0" w:color="000000"/>
              <w:right w:val="single" w:sz="4" w:space="0" w:color="000000"/>
            </w:tcBorders>
          </w:tcPr>
          <w:p w14:paraId="2E116ACE" w14:textId="77777777" w:rsidR="007C66F8" w:rsidRDefault="007D504A">
            <w:pPr>
              <w:pStyle w:val="ProductList-TableBody"/>
            </w:pPr>
            <w:r>
              <w:t xml:space="preserve">Visio Standard 2010/2013/2016 </w:t>
            </w:r>
          </w:p>
          <w:p w14:paraId="2E116ACF" w14:textId="77777777" w:rsidR="007C66F8" w:rsidRDefault="007D504A">
            <w:pPr>
              <w:pStyle w:val="ProductList-TableBody"/>
            </w:pPr>
            <w:r>
              <w:lastRenderedPageBreak/>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E116AD0" w14:textId="77777777" w:rsidR="007C66F8" w:rsidRDefault="007D504A">
            <w:pPr>
              <w:pStyle w:val="ProductList-TableBody"/>
            </w:pPr>
            <w:r>
              <w:lastRenderedPageBreak/>
              <w:t>Visio Professional 2016 HUP</w:t>
            </w:r>
          </w:p>
        </w:tc>
      </w:tr>
      <w:tr w:rsidR="007C66F8" w14:paraId="2E116AD5" w14:textId="77777777">
        <w:tc>
          <w:tcPr>
            <w:tcW w:w="6000" w:type="dxa"/>
            <w:tcBorders>
              <w:top w:val="single" w:sz="4" w:space="0" w:color="000000"/>
              <w:left w:val="single" w:sz="4" w:space="0" w:color="000000"/>
              <w:bottom w:val="single" w:sz="4" w:space="0" w:color="000000"/>
              <w:right w:val="single" w:sz="4" w:space="0" w:color="000000"/>
            </w:tcBorders>
          </w:tcPr>
          <w:p w14:paraId="2E116AD2" w14:textId="77777777" w:rsidR="007C66F8" w:rsidRDefault="007D504A">
            <w:pPr>
              <w:pStyle w:val="ProductList-TableBody"/>
            </w:pPr>
            <w:r>
              <w:t>Project Standard 2010/2013/2016</w:t>
            </w:r>
          </w:p>
          <w:p w14:paraId="2E116AD3" w14:textId="77777777" w:rsidR="007C66F8" w:rsidRDefault="007D504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E116AD4" w14:textId="77777777" w:rsidR="007C66F8" w:rsidRDefault="007D504A">
            <w:pPr>
              <w:pStyle w:val="ProductList-TableBody"/>
            </w:pPr>
            <w:r>
              <w:t>Project Professional 2016 HUP</w:t>
            </w:r>
          </w:p>
        </w:tc>
      </w:tr>
    </w:tbl>
    <w:p w14:paraId="2E116AD6" w14:textId="77777777" w:rsidR="007C66F8" w:rsidRDefault="007D504A">
      <w:pPr>
        <w:pStyle w:val="ProductList-Body"/>
      </w:pPr>
      <w:r>
        <w:rPr>
          <w:i/>
        </w:rPr>
        <w:t xml:space="preserve">För ytterligare information, inklusive information om framtida tillgänglighet för ytterligare programvara för hemanvändnings, se </w:t>
      </w:r>
      <w:hyperlink r:id="rId134">
        <w:r>
          <w:rPr>
            <w:i/>
            <w:color w:val="00467F"/>
            <w:u w:val="single"/>
          </w:rPr>
          <w:t>http://www.microsoft.com/licensing</w:t>
        </w:r>
      </w:hyperlink>
      <w:r>
        <w:rPr>
          <w:i/>
        </w:rPr>
        <w:t>.</w:t>
      </w:r>
    </w:p>
    <w:p w14:paraId="2E116AD7" w14:textId="77777777" w:rsidR="007C66F8" w:rsidRDefault="007C66F8">
      <w:pPr>
        <w:pStyle w:val="ProductList-Body"/>
      </w:pPr>
    </w:p>
    <w:p w14:paraId="2E116AD8" w14:textId="77777777" w:rsidR="007C66F8" w:rsidRDefault="007D504A">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14:paraId="2E116AD9" w14:textId="77777777" w:rsidR="007C66F8" w:rsidRDefault="007C66F8">
      <w:pPr>
        <w:pStyle w:val="ProductList-Body"/>
        <w:jc w:val="right"/>
      </w:pPr>
    </w:p>
    <w:p w14:paraId="2E116ADA" w14:textId="77777777" w:rsidR="007C66F8" w:rsidRDefault="007D504A">
      <w:pPr>
        <w:pStyle w:val="ProductList-ClauseHeading"/>
        <w:outlineLvl w:val="2"/>
      </w:pPr>
      <w:bookmarkStart w:id="395" w:name="_Sec585"/>
      <w:r>
        <w:t>Problemlösningssupport dygnet runt</w:t>
      </w:r>
      <w:bookmarkEnd w:id="395"/>
    </w:p>
    <w:p w14:paraId="2E116ADB" w14:textId="77777777" w:rsidR="007C66F8" w:rsidRDefault="007D504A">
      <w:pPr>
        <w:pStyle w:val="ProductList-Body"/>
      </w:pPr>
      <w:r>
        <w:t xml:space="preserve">Kunder (andra än kunder med Academic Select License, Select Plus for Academic, Academic Open License, Campus- och School-avtal och Open Value Subscription – Education Solutions) med SA-täckning är berättigade till problemlösningssupport dygnet runt. </w:t>
      </w:r>
    </w:p>
    <w:p w14:paraId="2E116ADC" w14:textId="77777777" w:rsidR="007C66F8" w:rsidRDefault="007C66F8">
      <w:pPr>
        <w:pStyle w:val="ProductList-Body"/>
      </w:pPr>
    </w:p>
    <w:p w14:paraId="2E116ADD" w14:textId="77777777" w:rsidR="007C66F8" w:rsidRDefault="007D504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E116ADE" w14:textId="77777777" w:rsidR="007C66F8" w:rsidRDefault="007C66F8">
      <w:pPr>
        <w:pStyle w:val="ProductList-Body"/>
      </w:pPr>
    </w:p>
    <w:p w14:paraId="2E116ADF" w14:textId="77777777" w:rsidR="007C66F8" w:rsidRDefault="007D504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2E116AE0" w14:textId="77777777" w:rsidR="007C66F8" w:rsidRDefault="007C66F8">
      <w:pPr>
        <w:pStyle w:val="ProductList-Body"/>
      </w:pPr>
    </w:p>
    <w:p w14:paraId="2E116AE1" w14:textId="77777777" w:rsidR="007C66F8" w:rsidRDefault="007D504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2E116AE2" w14:textId="77777777" w:rsidR="007C66F8" w:rsidRDefault="007C66F8">
      <w:pPr>
        <w:pStyle w:val="ProductList-Body"/>
      </w:pPr>
    </w:p>
    <w:p w14:paraId="2E116AE3" w14:textId="77777777" w:rsidR="007C66F8" w:rsidRDefault="007D504A">
      <w:pPr>
        <w:pStyle w:val="ProductList-SubClauseHeading"/>
        <w:outlineLvl w:val="3"/>
      </w:pPr>
      <w:r>
        <w:t>Tilldelning av telefonsupportincidenter</w:t>
      </w:r>
    </w:p>
    <w:p w14:paraId="2E116AE4" w14:textId="77777777" w:rsidR="007C66F8" w:rsidRDefault="007D504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7C66F8" w14:paraId="2E116AE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116AE5" w14:textId="77777777" w:rsidR="007C66F8" w:rsidRDefault="007D504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116AE6" w14:textId="77777777" w:rsidR="007C66F8" w:rsidRDefault="007D504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AE7" w14:textId="77777777" w:rsidR="007C66F8" w:rsidRDefault="007D504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AE8" w14:textId="77777777" w:rsidR="007C66F8" w:rsidRDefault="007D504A">
            <w:pPr>
              <w:pStyle w:val="ProductList-TableBody"/>
            </w:pPr>
            <w:r>
              <w:rPr>
                <w:color w:val="FFFFFF"/>
              </w:rPr>
              <w:t>IW/Klient – Ersättningsökningar för incidenter</w:t>
            </w:r>
          </w:p>
        </w:tc>
      </w:tr>
      <w:tr w:rsidR="007C66F8" w14:paraId="2E116AEE" w14:textId="77777777">
        <w:tc>
          <w:tcPr>
            <w:tcW w:w="2940" w:type="dxa"/>
            <w:tcBorders>
              <w:top w:val="single" w:sz="4" w:space="0" w:color="000000"/>
              <w:left w:val="single" w:sz="4" w:space="0" w:color="000000"/>
              <w:bottom w:val="single" w:sz="4" w:space="0" w:color="000000"/>
              <w:right w:val="single" w:sz="4" w:space="0" w:color="000000"/>
            </w:tcBorders>
          </w:tcPr>
          <w:p w14:paraId="2E116AEA" w14:textId="77777777" w:rsidR="007C66F8" w:rsidRDefault="007D504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2E116AEB" w14:textId="77777777" w:rsidR="007C66F8" w:rsidRDefault="007D50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116AEC" w14:textId="77777777" w:rsidR="007C66F8" w:rsidRDefault="007D50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E116AED" w14:textId="77777777" w:rsidR="007C66F8" w:rsidRDefault="007D504A">
            <w:pPr>
              <w:pStyle w:val="ProductList-TableBody"/>
            </w:pPr>
            <w:r>
              <w:t>$200,000</w:t>
            </w:r>
          </w:p>
        </w:tc>
      </w:tr>
      <w:tr w:rsidR="007C66F8" w14:paraId="2E116AF3" w14:textId="77777777">
        <w:tc>
          <w:tcPr>
            <w:tcW w:w="2940" w:type="dxa"/>
            <w:tcBorders>
              <w:top w:val="single" w:sz="4" w:space="0" w:color="000000"/>
              <w:left w:val="single" w:sz="4" w:space="0" w:color="000000"/>
              <w:bottom w:val="single" w:sz="4" w:space="0" w:color="000000"/>
              <w:right w:val="single" w:sz="4" w:space="0" w:color="000000"/>
            </w:tcBorders>
          </w:tcPr>
          <w:p w14:paraId="2E116AEF" w14:textId="77777777" w:rsidR="007C66F8" w:rsidRDefault="007D504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2E116AF0" w14:textId="77777777" w:rsidR="007C66F8" w:rsidRDefault="007D50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E116AF1" w14:textId="77777777" w:rsidR="007C66F8" w:rsidRDefault="007D50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116AF2" w14:textId="77777777" w:rsidR="007C66F8" w:rsidRDefault="007D504A">
            <w:pPr>
              <w:pStyle w:val="ProductList-TableBody"/>
            </w:pPr>
            <w:r>
              <w:t>300,000</w:t>
            </w:r>
          </w:p>
        </w:tc>
      </w:tr>
      <w:tr w:rsidR="007C66F8" w14:paraId="2E116AF8" w14:textId="77777777">
        <w:tc>
          <w:tcPr>
            <w:tcW w:w="2940" w:type="dxa"/>
            <w:tcBorders>
              <w:top w:val="single" w:sz="4" w:space="0" w:color="000000"/>
              <w:left w:val="single" w:sz="4" w:space="0" w:color="000000"/>
              <w:bottom w:val="single" w:sz="4" w:space="0" w:color="000000"/>
              <w:right w:val="single" w:sz="4" w:space="0" w:color="000000"/>
            </w:tcBorders>
          </w:tcPr>
          <w:p w14:paraId="2E116AF4" w14:textId="77777777" w:rsidR="007C66F8" w:rsidRDefault="007D504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2E116AF5" w14:textId="77777777" w:rsidR="007C66F8" w:rsidRDefault="007D50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E116AF6" w14:textId="77777777" w:rsidR="007C66F8" w:rsidRDefault="007D50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116AF7" w14:textId="77777777" w:rsidR="007C66F8" w:rsidRDefault="007D504A">
            <w:pPr>
              <w:pStyle w:val="ProductList-TableBody"/>
            </w:pPr>
            <w:r>
              <w:t>270,000</w:t>
            </w:r>
          </w:p>
        </w:tc>
      </w:tr>
      <w:tr w:rsidR="007C66F8" w14:paraId="2E116AFD" w14:textId="77777777">
        <w:tc>
          <w:tcPr>
            <w:tcW w:w="2940" w:type="dxa"/>
            <w:tcBorders>
              <w:top w:val="single" w:sz="4" w:space="0" w:color="000000"/>
              <w:left w:val="single" w:sz="4" w:space="0" w:color="000000"/>
              <w:bottom w:val="single" w:sz="4" w:space="0" w:color="000000"/>
              <w:right w:val="single" w:sz="4" w:space="0" w:color="000000"/>
            </w:tcBorders>
          </w:tcPr>
          <w:p w14:paraId="2E116AF9" w14:textId="77777777" w:rsidR="007C66F8" w:rsidRDefault="007D504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2E116AFA" w14:textId="77777777" w:rsidR="007C66F8" w:rsidRDefault="007D50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E116AFB" w14:textId="77777777" w:rsidR="007C66F8" w:rsidRDefault="007D504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116AFC" w14:textId="77777777" w:rsidR="007C66F8" w:rsidRDefault="007D504A">
            <w:pPr>
              <w:pStyle w:val="ProductList-TableBody"/>
            </w:pPr>
            <w:r>
              <w:t>S Fr. 330,000</w:t>
            </w:r>
          </w:p>
        </w:tc>
      </w:tr>
      <w:tr w:rsidR="007C66F8" w14:paraId="2E116B02" w14:textId="77777777">
        <w:tc>
          <w:tcPr>
            <w:tcW w:w="2940" w:type="dxa"/>
            <w:tcBorders>
              <w:top w:val="single" w:sz="4" w:space="0" w:color="000000"/>
              <w:left w:val="single" w:sz="4" w:space="0" w:color="000000"/>
              <w:bottom w:val="single" w:sz="4" w:space="0" w:color="000000"/>
              <w:right w:val="single" w:sz="4" w:space="0" w:color="000000"/>
            </w:tcBorders>
          </w:tcPr>
          <w:p w14:paraId="2E116AFE" w14:textId="77777777" w:rsidR="007C66F8" w:rsidRDefault="007D504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2E116AFF" w14:textId="77777777" w:rsidR="007C66F8" w:rsidRDefault="007D50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E116B00" w14:textId="77777777" w:rsidR="007C66F8" w:rsidRDefault="007D504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E116B01" w14:textId="77777777" w:rsidR="007C66F8" w:rsidRDefault="007D504A">
            <w:pPr>
              <w:pStyle w:val="ProductList-TableBody"/>
            </w:pPr>
            <w:r>
              <w:t>1,650,000 CRC</w:t>
            </w:r>
          </w:p>
        </w:tc>
      </w:tr>
      <w:tr w:rsidR="007C66F8" w14:paraId="2E116B07" w14:textId="77777777">
        <w:tc>
          <w:tcPr>
            <w:tcW w:w="2940" w:type="dxa"/>
            <w:tcBorders>
              <w:top w:val="single" w:sz="4" w:space="0" w:color="000000"/>
              <w:left w:val="single" w:sz="4" w:space="0" w:color="000000"/>
              <w:bottom w:val="single" w:sz="4" w:space="0" w:color="000000"/>
              <w:right w:val="single" w:sz="4" w:space="0" w:color="000000"/>
            </w:tcBorders>
          </w:tcPr>
          <w:p w14:paraId="2E116B03" w14:textId="77777777" w:rsidR="007C66F8" w:rsidRDefault="007D504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2E116B04" w14:textId="77777777" w:rsidR="007C66F8" w:rsidRDefault="007D50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116B05" w14:textId="77777777" w:rsidR="007C66F8" w:rsidRDefault="007D504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E116B06" w14:textId="77777777" w:rsidR="007C66F8" w:rsidRDefault="007D504A">
            <w:pPr>
              <w:pStyle w:val="ProductList-TableBody"/>
            </w:pPr>
            <w:r>
              <w:t>1,600,000 kr</w:t>
            </w:r>
          </w:p>
        </w:tc>
      </w:tr>
      <w:tr w:rsidR="007C66F8" w14:paraId="2E116B0C" w14:textId="77777777">
        <w:tc>
          <w:tcPr>
            <w:tcW w:w="2940" w:type="dxa"/>
            <w:tcBorders>
              <w:top w:val="single" w:sz="4" w:space="0" w:color="000000"/>
              <w:left w:val="single" w:sz="4" w:space="0" w:color="000000"/>
              <w:bottom w:val="single" w:sz="4" w:space="0" w:color="000000"/>
              <w:right w:val="single" w:sz="4" w:space="0" w:color="000000"/>
            </w:tcBorders>
          </w:tcPr>
          <w:p w14:paraId="2E116B08" w14:textId="77777777" w:rsidR="007C66F8" w:rsidRDefault="007D50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E116B09" w14:textId="77777777" w:rsidR="007C66F8" w:rsidRDefault="007D50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E116B0A" w14:textId="77777777" w:rsidR="007C66F8" w:rsidRDefault="007D50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116B0B" w14:textId="77777777" w:rsidR="007C66F8" w:rsidRDefault="007D504A">
            <w:pPr>
              <w:pStyle w:val="ProductList-TableBody"/>
            </w:pPr>
            <w:r>
              <w:t>215,000</w:t>
            </w:r>
          </w:p>
        </w:tc>
      </w:tr>
      <w:tr w:rsidR="007C66F8" w14:paraId="2E116B11" w14:textId="77777777">
        <w:tc>
          <w:tcPr>
            <w:tcW w:w="2940" w:type="dxa"/>
            <w:tcBorders>
              <w:top w:val="single" w:sz="4" w:space="0" w:color="000000"/>
              <w:left w:val="single" w:sz="4" w:space="0" w:color="000000"/>
              <w:bottom w:val="single" w:sz="4" w:space="0" w:color="000000"/>
              <w:right w:val="single" w:sz="4" w:space="0" w:color="000000"/>
            </w:tcBorders>
          </w:tcPr>
          <w:p w14:paraId="2E116B0D" w14:textId="77777777" w:rsidR="007C66F8" w:rsidRDefault="007D504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2E116B0E" w14:textId="77777777" w:rsidR="007C66F8" w:rsidRDefault="007D50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116B0F" w14:textId="77777777" w:rsidR="007C66F8" w:rsidRDefault="007D50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116B10" w14:textId="77777777" w:rsidR="007C66F8" w:rsidRDefault="007D504A">
            <w:pPr>
              <w:pStyle w:val="ProductList-TableBody"/>
            </w:pPr>
            <w:r>
              <w:t>£135,000</w:t>
            </w:r>
          </w:p>
        </w:tc>
      </w:tr>
      <w:tr w:rsidR="007C66F8" w14:paraId="2E116B16" w14:textId="77777777">
        <w:tc>
          <w:tcPr>
            <w:tcW w:w="2940" w:type="dxa"/>
            <w:tcBorders>
              <w:top w:val="single" w:sz="4" w:space="0" w:color="000000"/>
              <w:left w:val="single" w:sz="4" w:space="0" w:color="000000"/>
              <w:bottom w:val="single" w:sz="4" w:space="0" w:color="000000"/>
              <w:right w:val="single" w:sz="4" w:space="0" w:color="000000"/>
            </w:tcBorders>
          </w:tcPr>
          <w:p w14:paraId="2E116B12" w14:textId="77777777" w:rsidR="007C66F8" w:rsidRDefault="007D504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2E116B13" w14:textId="77777777" w:rsidR="007C66F8" w:rsidRDefault="007D50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116B14" w14:textId="77777777" w:rsidR="007C66F8" w:rsidRDefault="007D504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2E116B15" w14:textId="77777777" w:rsidR="007C66F8" w:rsidRDefault="007D504A">
            <w:pPr>
              <w:pStyle w:val="ProductList-TableBody"/>
            </w:pPr>
            <w:r>
              <w:t>24,000,000 JPY</w:t>
            </w:r>
          </w:p>
        </w:tc>
      </w:tr>
      <w:tr w:rsidR="007C66F8" w14:paraId="2E116B1B" w14:textId="77777777">
        <w:tc>
          <w:tcPr>
            <w:tcW w:w="2940" w:type="dxa"/>
            <w:tcBorders>
              <w:top w:val="single" w:sz="4" w:space="0" w:color="000000"/>
              <w:left w:val="single" w:sz="4" w:space="0" w:color="000000"/>
              <w:bottom w:val="single" w:sz="4" w:space="0" w:color="000000"/>
              <w:right w:val="single" w:sz="4" w:space="0" w:color="000000"/>
            </w:tcBorders>
          </w:tcPr>
          <w:p w14:paraId="2E116B17" w14:textId="77777777" w:rsidR="007C66F8" w:rsidRDefault="007D504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2E116B18" w14:textId="77777777" w:rsidR="007C66F8" w:rsidRDefault="007D50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116B19" w14:textId="77777777" w:rsidR="007C66F8" w:rsidRDefault="007D504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E116B1A" w14:textId="77777777" w:rsidR="007C66F8" w:rsidRDefault="007D504A">
            <w:pPr>
              <w:pStyle w:val="ProductList-TableBody"/>
            </w:pPr>
            <w:r>
              <w:t>240,000,000 KWD</w:t>
            </w:r>
          </w:p>
        </w:tc>
      </w:tr>
      <w:tr w:rsidR="007C66F8" w14:paraId="2E116B20" w14:textId="77777777">
        <w:tc>
          <w:tcPr>
            <w:tcW w:w="2940" w:type="dxa"/>
            <w:tcBorders>
              <w:top w:val="single" w:sz="4" w:space="0" w:color="000000"/>
              <w:left w:val="single" w:sz="4" w:space="0" w:color="000000"/>
              <w:bottom w:val="single" w:sz="4" w:space="0" w:color="000000"/>
              <w:right w:val="single" w:sz="4" w:space="0" w:color="000000"/>
            </w:tcBorders>
          </w:tcPr>
          <w:p w14:paraId="2E116B1C" w14:textId="77777777" w:rsidR="007C66F8" w:rsidRDefault="007D504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E116B1D" w14:textId="77777777" w:rsidR="007C66F8" w:rsidRDefault="007D50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116B1E" w14:textId="77777777" w:rsidR="007C66F8" w:rsidRDefault="007D504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E116B1F" w14:textId="77777777" w:rsidR="007C66F8" w:rsidRDefault="007D504A">
            <w:pPr>
              <w:pStyle w:val="ProductList-TableBody"/>
            </w:pPr>
            <w:r>
              <w:t>1,650,000 kr</w:t>
            </w:r>
          </w:p>
        </w:tc>
      </w:tr>
      <w:tr w:rsidR="007C66F8" w14:paraId="2E116B25" w14:textId="77777777">
        <w:tc>
          <w:tcPr>
            <w:tcW w:w="2940" w:type="dxa"/>
            <w:tcBorders>
              <w:top w:val="single" w:sz="4" w:space="0" w:color="000000"/>
              <w:left w:val="single" w:sz="4" w:space="0" w:color="000000"/>
              <w:bottom w:val="single" w:sz="4" w:space="0" w:color="000000"/>
              <w:right w:val="single" w:sz="4" w:space="0" w:color="000000"/>
            </w:tcBorders>
          </w:tcPr>
          <w:p w14:paraId="2E116B21" w14:textId="77777777" w:rsidR="007C66F8" w:rsidRDefault="007D504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2E116B22" w14:textId="77777777" w:rsidR="007C66F8" w:rsidRDefault="007D50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116B23" w14:textId="77777777" w:rsidR="007C66F8" w:rsidRDefault="007D50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116B24" w14:textId="77777777" w:rsidR="007C66F8" w:rsidRDefault="007D504A">
            <w:pPr>
              <w:pStyle w:val="ProductList-TableBody"/>
            </w:pPr>
            <w:r>
              <w:t>350,000</w:t>
            </w:r>
          </w:p>
        </w:tc>
      </w:tr>
      <w:tr w:rsidR="007C66F8" w14:paraId="2E116B2A" w14:textId="77777777">
        <w:tc>
          <w:tcPr>
            <w:tcW w:w="2940" w:type="dxa"/>
            <w:tcBorders>
              <w:top w:val="single" w:sz="4" w:space="0" w:color="000000"/>
              <w:left w:val="single" w:sz="4" w:space="0" w:color="000000"/>
              <w:bottom w:val="single" w:sz="4" w:space="0" w:color="000000"/>
              <w:right w:val="single" w:sz="4" w:space="0" w:color="000000"/>
            </w:tcBorders>
          </w:tcPr>
          <w:p w14:paraId="2E116B26" w14:textId="77777777" w:rsidR="007C66F8" w:rsidRDefault="007D504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2E116B27" w14:textId="77777777" w:rsidR="007C66F8" w:rsidRDefault="007D50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E116B28" w14:textId="77777777" w:rsidR="007C66F8" w:rsidRDefault="007D504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E116B29" w14:textId="77777777" w:rsidR="007C66F8" w:rsidRDefault="007D504A">
            <w:pPr>
              <w:pStyle w:val="ProductList-TableBody"/>
            </w:pPr>
            <w:r>
              <w:t>2,000,000 kr</w:t>
            </w:r>
          </w:p>
        </w:tc>
      </w:tr>
      <w:tr w:rsidR="007C66F8" w14:paraId="2E116B2F" w14:textId="77777777">
        <w:tc>
          <w:tcPr>
            <w:tcW w:w="2940" w:type="dxa"/>
            <w:tcBorders>
              <w:top w:val="single" w:sz="4" w:space="0" w:color="000000"/>
              <w:left w:val="single" w:sz="4" w:space="0" w:color="000000"/>
              <w:bottom w:val="single" w:sz="4" w:space="0" w:color="000000"/>
              <w:right w:val="single" w:sz="4" w:space="0" w:color="000000"/>
            </w:tcBorders>
          </w:tcPr>
          <w:p w14:paraId="2E116B2B" w14:textId="77777777" w:rsidR="007C66F8" w:rsidRDefault="007D504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2E116B2C" w14:textId="77777777" w:rsidR="007C66F8" w:rsidRDefault="007D50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116B2D" w14:textId="77777777" w:rsidR="007C66F8" w:rsidRDefault="007D504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E116B2E" w14:textId="77777777" w:rsidR="007C66F8" w:rsidRDefault="007D504A">
            <w:pPr>
              <w:pStyle w:val="ProductList-TableBody"/>
            </w:pPr>
            <w:r>
              <w:t>7,000,000 NTD</w:t>
            </w:r>
          </w:p>
        </w:tc>
      </w:tr>
      <w:tr w:rsidR="007C66F8" w14:paraId="2E116B34" w14:textId="77777777">
        <w:tc>
          <w:tcPr>
            <w:tcW w:w="2940" w:type="dxa"/>
            <w:tcBorders>
              <w:top w:val="single" w:sz="4" w:space="0" w:color="000000"/>
              <w:left w:val="single" w:sz="4" w:space="0" w:color="000000"/>
              <w:bottom w:val="single" w:sz="4" w:space="0" w:color="000000"/>
              <w:right w:val="single" w:sz="4" w:space="0" w:color="000000"/>
            </w:tcBorders>
          </w:tcPr>
          <w:p w14:paraId="2E116B30" w14:textId="77777777" w:rsidR="007C66F8" w:rsidRDefault="007D504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2E116B31" w14:textId="77777777" w:rsidR="007C66F8" w:rsidRDefault="007D50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116B32" w14:textId="77777777" w:rsidR="007C66F8" w:rsidRDefault="007D504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E116B33" w14:textId="77777777" w:rsidR="007C66F8" w:rsidRDefault="007D504A">
            <w:pPr>
              <w:pStyle w:val="ProductList-TableBody"/>
            </w:pPr>
            <w:r>
              <w:t>10,000,000 INR</w:t>
            </w:r>
          </w:p>
        </w:tc>
      </w:tr>
      <w:tr w:rsidR="007C66F8" w14:paraId="2E116B39" w14:textId="77777777">
        <w:tc>
          <w:tcPr>
            <w:tcW w:w="2940" w:type="dxa"/>
            <w:tcBorders>
              <w:top w:val="single" w:sz="4" w:space="0" w:color="000000"/>
              <w:left w:val="single" w:sz="4" w:space="0" w:color="000000"/>
              <w:bottom w:val="single" w:sz="4" w:space="0" w:color="000000"/>
              <w:right w:val="single" w:sz="4" w:space="0" w:color="000000"/>
            </w:tcBorders>
          </w:tcPr>
          <w:p w14:paraId="2E116B35" w14:textId="77777777" w:rsidR="007C66F8" w:rsidRDefault="007D504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2E116B36" w14:textId="77777777" w:rsidR="007C66F8" w:rsidRDefault="007D50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E116B37" w14:textId="77777777" w:rsidR="007C66F8" w:rsidRDefault="007D504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E116B38" w14:textId="77777777" w:rsidR="007C66F8" w:rsidRDefault="007D504A">
            <w:pPr>
              <w:pStyle w:val="ProductList-TableBody"/>
            </w:pPr>
            <w:r>
              <w:t>6,600,000 RUB</w:t>
            </w:r>
          </w:p>
        </w:tc>
      </w:tr>
    </w:tbl>
    <w:p w14:paraId="2E116B3A" w14:textId="77777777" w:rsidR="007C66F8" w:rsidRDefault="007C66F8">
      <w:pPr>
        <w:pStyle w:val="ProductList-BodyIndented"/>
        <w:ind w:left="720"/>
      </w:pPr>
    </w:p>
    <w:p w14:paraId="2E116B3B" w14:textId="77777777" w:rsidR="007C66F8" w:rsidRDefault="007D504A">
      <w:pPr>
        <w:pStyle w:val="ProductList-BodyIndented"/>
      </w:pPr>
      <w:r>
        <w:t>Telefonsupportincidenter som inte har använts löper ut när SA-täckningen upphör. Telefonsupportincidenter kan inte överföras mellan registreringar och avtal.</w:t>
      </w:r>
    </w:p>
    <w:p w14:paraId="2E116B3C" w14:textId="77777777" w:rsidR="007C66F8" w:rsidRDefault="007C66F8">
      <w:pPr>
        <w:pStyle w:val="ProductList-BodyIndented"/>
      </w:pPr>
    </w:p>
    <w:p w14:paraId="2E116B3D" w14:textId="77777777" w:rsidR="007C66F8" w:rsidRDefault="007D504A">
      <w:pPr>
        <w:pStyle w:val="ProductList-BodyIndented"/>
      </w:pPr>
      <w:r>
        <w:t xml:space="preserve">Åtkomst till lokal telefonsupport är tillgänglig under den kontorstid som anges på webbplatsen </w:t>
      </w:r>
      <w:hyperlink r:id="rId135">
        <w:r>
          <w:rPr>
            <w:color w:val="00467F"/>
            <w:u w:val="single"/>
          </w:rPr>
          <w:t>http://support.microsoft.com/gp/saphone</w:t>
        </w:r>
      </w:hyperlink>
      <w:r>
        <w:t xml:space="preserve">. Telefonsupport utanför kontorstid kan tillhandahållas genom regionala och internationella supportcenter. Telefonsupport utanför kontorstid </w:t>
      </w:r>
      <w:r>
        <w:lastRenderedPageBreak/>
        <w:t>kan endast användas för att inleda verksamhetskritiska supportförfrågningar. Kontorstid fastställs efter region. Telefonsupport är inte tillgänglig på alla språk och i alla regioner.</w:t>
      </w:r>
    </w:p>
    <w:p w14:paraId="2E116B3E" w14:textId="77777777" w:rsidR="007C66F8" w:rsidRDefault="007C66F8">
      <w:pPr>
        <w:pStyle w:val="ProductList-BodyIndented"/>
        <w:ind w:left="720"/>
      </w:pPr>
    </w:p>
    <w:p w14:paraId="2E116B3F" w14:textId="77777777" w:rsidR="007C66F8" w:rsidRDefault="007D504A">
      <w:pPr>
        <w:pStyle w:val="ProductList-SubClauseHeading"/>
        <w:outlineLvl w:val="3"/>
      </w:pPr>
      <w:r>
        <w:t>Webbaserade incidenter</w:t>
      </w:r>
    </w:p>
    <w:p w14:paraId="2E116B40" w14:textId="77777777" w:rsidR="007C66F8" w:rsidRDefault="007D504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2E116B41" w14:textId="77777777" w:rsidR="007C66F8" w:rsidRDefault="007C66F8">
      <w:pPr>
        <w:pStyle w:val="ProductList-BodyIndented"/>
      </w:pPr>
    </w:p>
    <w:p w14:paraId="2E116B42" w14:textId="77777777" w:rsidR="007C66F8" w:rsidRDefault="007D504A">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2E116B43" w14:textId="77777777" w:rsidR="007C66F8" w:rsidRDefault="007C66F8">
      <w:pPr>
        <w:pStyle w:val="ProductList-BodyIndented"/>
        <w:ind w:left="720"/>
      </w:pPr>
    </w:p>
    <w:p w14:paraId="2E116B44" w14:textId="77777777" w:rsidR="007C66F8" w:rsidRDefault="007D504A">
      <w:pPr>
        <w:pStyle w:val="ProductList-SubClauseHeading"/>
        <w:outlineLvl w:val="3"/>
      </w:pPr>
      <w:r>
        <w:t>Supportkontakter</w:t>
      </w:r>
    </w:p>
    <w:p w14:paraId="2E116B45" w14:textId="77777777" w:rsidR="007C66F8" w:rsidRDefault="007D504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7C66F8" w14:paraId="2E116B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6" w14:textId="77777777" w:rsidR="007C66F8" w:rsidRDefault="007D504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7" w14:textId="77777777" w:rsidR="007C66F8" w:rsidRDefault="007D50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8" w14:textId="77777777" w:rsidR="007C66F8" w:rsidRDefault="007D50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9" w14:textId="77777777" w:rsidR="007C66F8" w:rsidRDefault="007D504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A" w14:textId="77777777" w:rsidR="007C66F8" w:rsidRDefault="007D504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B" w14:textId="77777777" w:rsidR="007C66F8" w:rsidRDefault="007D504A">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16B4C" w14:textId="77777777" w:rsidR="007C66F8" w:rsidRDefault="007D504A">
            <w:pPr>
              <w:pStyle w:val="ProductList-TableBody"/>
            </w:pPr>
            <w:r>
              <w:rPr>
                <w:color w:val="FFFFFF"/>
              </w:rPr>
              <w:t>S/S+: EA-nivå D</w:t>
            </w:r>
          </w:p>
        </w:tc>
      </w:tr>
      <w:tr w:rsidR="007C66F8" w14:paraId="2E116B55" w14:textId="77777777">
        <w:tc>
          <w:tcPr>
            <w:tcW w:w="1720" w:type="dxa"/>
            <w:tcBorders>
              <w:top w:val="single" w:sz="4" w:space="0" w:color="000000"/>
              <w:left w:val="single" w:sz="4" w:space="0" w:color="000000"/>
              <w:bottom w:val="single" w:sz="4" w:space="0" w:color="000000"/>
              <w:right w:val="single" w:sz="4" w:space="0" w:color="000000"/>
            </w:tcBorders>
          </w:tcPr>
          <w:p w14:paraId="2E116B4E" w14:textId="77777777" w:rsidR="007C66F8" w:rsidRDefault="007D504A">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14:paraId="2E116B4F" w14:textId="77777777" w:rsidR="007C66F8" w:rsidRDefault="007D50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116B50" w14:textId="77777777" w:rsidR="007C66F8" w:rsidRDefault="007D50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116B51" w14:textId="77777777" w:rsidR="007C66F8" w:rsidRDefault="007D50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116B52" w14:textId="77777777" w:rsidR="007C66F8" w:rsidRDefault="007D50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116B53" w14:textId="77777777" w:rsidR="007C66F8" w:rsidRDefault="007D50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E116B54" w14:textId="77777777" w:rsidR="007C66F8" w:rsidRDefault="007D504A">
            <w:pPr>
              <w:pStyle w:val="ProductList-TableBody"/>
            </w:pPr>
            <w:r>
              <w:t>Efter behov</w:t>
            </w:r>
          </w:p>
        </w:tc>
      </w:tr>
      <w:tr w:rsidR="007C66F8" w14:paraId="2E116B5D" w14:textId="77777777">
        <w:tc>
          <w:tcPr>
            <w:tcW w:w="1720" w:type="dxa"/>
            <w:tcBorders>
              <w:top w:val="single" w:sz="4" w:space="0" w:color="000000"/>
              <w:left w:val="single" w:sz="4" w:space="0" w:color="000000"/>
              <w:bottom w:val="single" w:sz="4" w:space="0" w:color="000000"/>
              <w:right w:val="single" w:sz="4" w:space="0" w:color="000000"/>
            </w:tcBorders>
          </w:tcPr>
          <w:p w14:paraId="2E116B56" w14:textId="77777777" w:rsidR="007C66F8" w:rsidRDefault="007D504A">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14:paraId="2E116B57" w14:textId="77777777" w:rsidR="007C66F8" w:rsidRDefault="007D504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E116B58" w14:textId="77777777" w:rsidR="007C66F8" w:rsidRDefault="007D50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116B59" w14:textId="77777777" w:rsidR="007C66F8" w:rsidRDefault="007D50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E116B5A" w14:textId="77777777" w:rsidR="007C66F8" w:rsidRDefault="007D50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116B5B" w14:textId="77777777" w:rsidR="007C66F8" w:rsidRDefault="007D50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116B5C" w14:textId="77777777" w:rsidR="007C66F8" w:rsidRDefault="007D504A">
            <w:pPr>
              <w:pStyle w:val="ProductList-TableBody"/>
            </w:pPr>
            <w:r>
              <w:t>16</w:t>
            </w:r>
          </w:p>
        </w:tc>
      </w:tr>
    </w:tbl>
    <w:p w14:paraId="2E116B5E" w14:textId="77777777" w:rsidR="007C66F8" w:rsidRDefault="007C66F8">
      <w:pPr>
        <w:pStyle w:val="ProductList-BodyIndented"/>
      </w:pPr>
    </w:p>
    <w:p w14:paraId="2E116B5F" w14:textId="77777777" w:rsidR="007C66F8" w:rsidRDefault="007D504A">
      <w:pPr>
        <w:pStyle w:val="ProductList-SubClauseHeading"/>
        <w:outlineLvl w:val="3"/>
      </w:pPr>
      <w:r>
        <w:t>Tjänstenivå för Software Assurance-kunder</w:t>
      </w:r>
    </w:p>
    <w:p w14:paraId="2E116B60" w14:textId="77777777" w:rsidR="007C66F8" w:rsidRDefault="007D504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7C66F8" w14:paraId="2E116B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116B61" w14:textId="77777777" w:rsidR="007C66F8" w:rsidRDefault="007D504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B62" w14:textId="77777777" w:rsidR="007C66F8" w:rsidRDefault="007D50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B63" w14:textId="77777777" w:rsidR="007C66F8" w:rsidRDefault="007D504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B64" w14:textId="77777777" w:rsidR="007C66F8" w:rsidRDefault="007D504A">
            <w:pPr>
              <w:pStyle w:val="ProductList-TableBody"/>
            </w:pPr>
            <w:r>
              <w:rPr>
                <w:color w:val="FFFFFF"/>
              </w:rPr>
              <w:t>Förväntat svar från Kunden</w:t>
            </w:r>
          </w:p>
        </w:tc>
      </w:tr>
      <w:tr w:rsidR="007C66F8" w14:paraId="2E116B6E" w14:textId="77777777">
        <w:tc>
          <w:tcPr>
            <w:tcW w:w="2940" w:type="dxa"/>
            <w:tcBorders>
              <w:top w:val="single" w:sz="4" w:space="0" w:color="000000"/>
              <w:left w:val="single" w:sz="4" w:space="0" w:color="000000"/>
              <w:bottom w:val="single" w:sz="4" w:space="0" w:color="000000"/>
              <w:right w:val="single" w:sz="4" w:space="0" w:color="000000"/>
            </w:tcBorders>
          </w:tcPr>
          <w:p w14:paraId="2E116B66" w14:textId="77777777" w:rsidR="007C66F8" w:rsidRDefault="007D504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E116B67" w14:textId="77777777" w:rsidR="007C66F8" w:rsidRDefault="007D504A">
            <w:pPr>
              <w:pStyle w:val="ProductList-TableBody"/>
            </w:pPr>
            <w:r>
              <w:t xml:space="preserve">Kritisk inverkan på verksamheten: </w:t>
            </w:r>
          </w:p>
          <w:p w14:paraId="2E116B68" w14:textId="77777777" w:rsidR="007C66F8" w:rsidRDefault="007D504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2E116B69" w14:textId="77777777" w:rsidR="007C66F8" w:rsidRDefault="007D504A">
            <w:pPr>
              <w:pStyle w:val="ProductList-TableBody"/>
            </w:pPr>
            <w:r>
              <w:t>Första samtalssvar inom 2 timmar eller mindre baserat på supporterbjudande</w:t>
            </w:r>
          </w:p>
          <w:p w14:paraId="2E116B6A" w14:textId="77777777" w:rsidR="007C66F8" w:rsidRDefault="007D504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2E116B6B" w14:textId="77777777" w:rsidR="007C66F8" w:rsidRDefault="007D504A">
            <w:pPr>
              <w:pStyle w:val="ProductList-TableBody"/>
            </w:pPr>
            <w:r>
              <w:t>Lämpliga resurser sätts in för att upprätthålla en kontinuerlig hjälp dygnet runt2</w:t>
            </w:r>
          </w:p>
          <w:p w14:paraId="2E116B6C" w14:textId="77777777" w:rsidR="007C66F8" w:rsidRDefault="007D504A">
            <w:pPr>
              <w:pStyle w:val="ProductList-TableBody"/>
            </w:pPr>
            <w:r>
              <w:t>Snabb åtkomst och svar från ändringskontrollinstansen</w:t>
            </w:r>
          </w:p>
          <w:p w14:paraId="2E116B6D" w14:textId="77777777" w:rsidR="007C66F8" w:rsidRDefault="007D504A">
            <w:pPr>
              <w:pStyle w:val="ProductList-TableBody"/>
            </w:pPr>
            <w:r>
              <w:t>Lämpliga ansvariga meddelas</w:t>
            </w:r>
          </w:p>
        </w:tc>
      </w:tr>
      <w:tr w:rsidR="007C66F8" w14:paraId="2E116B76" w14:textId="77777777">
        <w:tc>
          <w:tcPr>
            <w:tcW w:w="2940" w:type="dxa"/>
            <w:tcBorders>
              <w:top w:val="single" w:sz="4" w:space="0" w:color="000000"/>
              <w:left w:val="single" w:sz="4" w:space="0" w:color="000000"/>
              <w:bottom w:val="single" w:sz="4" w:space="0" w:color="000000"/>
              <w:right w:val="single" w:sz="4" w:space="0" w:color="000000"/>
            </w:tcBorders>
          </w:tcPr>
          <w:p w14:paraId="2E116B6F" w14:textId="77777777" w:rsidR="007C66F8" w:rsidRDefault="007D504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E116B70" w14:textId="77777777" w:rsidR="007C66F8" w:rsidRDefault="007D504A">
            <w:pPr>
              <w:pStyle w:val="ProductList-TableBody"/>
            </w:pPr>
            <w:r>
              <w:t xml:space="preserve">Måttlig inverkan på verksamheten: </w:t>
            </w:r>
          </w:p>
          <w:p w14:paraId="2E116B71" w14:textId="77777777" w:rsidR="007C66F8" w:rsidRDefault="007D504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2E116B72" w14:textId="77777777" w:rsidR="007C66F8" w:rsidRDefault="007D504A">
            <w:pPr>
              <w:pStyle w:val="ProductList-TableBody"/>
            </w:pPr>
            <w:r>
              <w:t>Första samtalssvar inom 4 timmar eller mindre baserat på supporterbjudande</w:t>
            </w:r>
          </w:p>
          <w:p w14:paraId="2E116B73" w14:textId="77777777" w:rsidR="007C66F8" w:rsidRDefault="007D504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E116B74" w14:textId="77777777" w:rsidR="007C66F8" w:rsidRDefault="007D504A">
            <w:pPr>
              <w:pStyle w:val="ProductList-TableBody"/>
            </w:pPr>
            <w:r>
              <w:t>Lämpliga resurser sätts in för att upprätthålla en kontinuerlig hjälp under Kontorstid</w:t>
            </w:r>
          </w:p>
          <w:p w14:paraId="2E116B75" w14:textId="77777777" w:rsidR="007C66F8" w:rsidRDefault="007D504A">
            <w:pPr>
              <w:pStyle w:val="ProductList-TableBody"/>
            </w:pPr>
            <w:r>
              <w:t>Åtkomst och svar från ändringskontrollinstansen inom 4 timmar (Kontorstid).</w:t>
            </w:r>
          </w:p>
        </w:tc>
      </w:tr>
      <w:tr w:rsidR="007C66F8" w14:paraId="2E116B7E" w14:textId="77777777">
        <w:tc>
          <w:tcPr>
            <w:tcW w:w="2940" w:type="dxa"/>
            <w:tcBorders>
              <w:top w:val="single" w:sz="4" w:space="0" w:color="000000"/>
              <w:left w:val="single" w:sz="4" w:space="0" w:color="000000"/>
              <w:bottom w:val="single" w:sz="4" w:space="0" w:color="000000"/>
              <w:right w:val="single" w:sz="4" w:space="0" w:color="000000"/>
            </w:tcBorders>
          </w:tcPr>
          <w:p w14:paraId="2E116B77" w14:textId="77777777" w:rsidR="007C66F8" w:rsidRDefault="007D504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E116B78" w14:textId="77777777" w:rsidR="007C66F8" w:rsidRDefault="007D504A">
            <w:pPr>
              <w:pStyle w:val="ProductList-TableBody"/>
            </w:pPr>
            <w:r>
              <w:t xml:space="preserve">Minimal inverkan på verksamheten: </w:t>
            </w:r>
          </w:p>
          <w:p w14:paraId="2E116B79" w14:textId="77777777" w:rsidR="007C66F8" w:rsidRDefault="007D504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2E116B7A" w14:textId="77777777" w:rsidR="007C66F8" w:rsidRDefault="007D504A">
            <w:pPr>
              <w:pStyle w:val="ProductList-TableBody"/>
            </w:pPr>
            <w:r>
              <w:t>Första samtalssvar inom en arbetsdag eller mindre baserat på supporterbjudande</w:t>
            </w:r>
          </w:p>
          <w:p w14:paraId="2E116B7B" w14:textId="77777777" w:rsidR="007C66F8" w:rsidRDefault="007D504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E116B7C" w14:textId="77777777" w:rsidR="007C66F8" w:rsidRDefault="007D504A">
            <w:pPr>
              <w:pStyle w:val="ProductList-TableBody"/>
            </w:pPr>
            <w:r>
              <w:t>Korrekt kontaktinformation till ärendeansvarig</w:t>
            </w:r>
          </w:p>
          <w:p w14:paraId="2E116B7D" w14:textId="77777777" w:rsidR="007C66F8" w:rsidRDefault="007D504A">
            <w:pPr>
              <w:pStyle w:val="ProductList-TableBody"/>
            </w:pPr>
            <w:r>
              <w:t>Svar inom en arbetsdag.</w:t>
            </w:r>
          </w:p>
        </w:tc>
      </w:tr>
    </w:tbl>
    <w:p w14:paraId="2E116B7F" w14:textId="77777777" w:rsidR="007C66F8" w:rsidRDefault="007D504A">
      <w:pPr>
        <w:pStyle w:val="ProductList-BodyIndented"/>
      </w:pPr>
      <w:r>
        <w:rPr>
          <w:i/>
        </w:rPr>
        <w:t>1 Kontakta Microsofts representant för lokal kontorstid.</w:t>
      </w:r>
    </w:p>
    <w:p w14:paraId="2E116B80" w14:textId="77777777" w:rsidR="007C66F8" w:rsidRDefault="007D504A">
      <w:pPr>
        <w:pStyle w:val="ProductList-BodyIndented"/>
      </w:pPr>
      <w:r>
        <w:rPr>
          <w:i/>
        </w:rPr>
        <w:t>2 Microsoft kan behöva nedgradera allvarlighetsgraden om Kunden inte kan tillhandahålla tillräckliga resurser eller svar så att Microsoft kan fortsätta med problemlösningsarbetet.</w:t>
      </w:r>
    </w:p>
    <w:p w14:paraId="2E116B81" w14:textId="77777777" w:rsidR="007C66F8" w:rsidRDefault="007C66F8">
      <w:pPr>
        <w:pStyle w:val="ProductList-BodyIndented"/>
        <w:ind w:left="720"/>
      </w:pPr>
    </w:p>
    <w:p w14:paraId="2E116B82" w14:textId="77777777" w:rsidR="007C66F8" w:rsidRDefault="007D504A">
      <w:pPr>
        <w:pStyle w:val="ProductList-SubClauseHeading"/>
        <w:outlineLvl w:val="3"/>
      </w:pPr>
      <w:r>
        <w:t>Omvandling av incidenter för Software Assurance problemlösningssupport dygnet runt till Premier Support-tjänster</w:t>
      </w:r>
    </w:p>
    <w:p w14:paraId="2E116B83" w14:textId="77777777" w:rsidR="007C66F8" w:rsidRDefault="007D504A">
      <w:pPr>
        <w:pStyle w:val="ProductList-BodyIndented"/>
      </w:pPr>
      <w:r>
        <w:t>Kunder kan omvandla SA Problem Resolution Support dygnet runt för Incidenter (SA PRS-incidenter, eller ”SAB”) till timmar för Premier Problem Resolution Support (PRS) eller timmar för Dedicated Support Engineer (DSE) (kan endast tillämpas på reaktiva supportaktiviteter).</w:t>
      </w:r>
    </w:p>
    <w:p w14:paraId="2E116B84" w14:textId="77777777" w:rsidR="007C66F8" w:rsidRDefault="007C66F8">
      <w:pPr>
        <w:pStyle w:val="ProductList-BodyIndented"/>
      </w:pPr>
    </w:p>
    <w:p w14:paraId="2E116B85" w14:textId="77777777" w:rsidR="007C66F8" w:rsidRDefault="007D504A">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2E116B86" w14:textId="77777777" w:rsidR="007C66F8" w:rsidRDefault="007C66F8">
      <w:pPr>
        <w:pStyle w:val="ProductList-BodyIndented"/>
        <w:ind w:left="720"/>
      </w:pPr>
    </w:p>
    <w:p w14:paraId="2E116B87" w14:textId="77777777" w:rsidR="007C66F8" w:rsidRDefault="007D504A">
      <w:pPr>
        <w:pStyle w:val="ProductList-SubClauseHeading"/>
        <w:outlineLvl w:val="3"/>
      </w:pPr>
      <w:r>
        <w:t>Ytterligare Företagsvillkor</w:t>
      </w:r>
    </w:p>
    <w:p w14:paraId="2E116B88" w14:textId="77777777" w:rsidR="007C66F8" w:rsidRDefault="007D504A">
      <w:pPr>
        <w:pStyle w:val="ProductList-BodyIndented"/>
      </w:pPr>
      <w:r>
        <w:t>SA-utgifter kan inte kombineras mellan Select- eller Enterprise-registreringar, Select Plus-registreringar eller Open Value-avtal för att kvalificera för ytterligare tilldelning. Utgifter inom varje registrering eller avtal används för att fastställa tilldelningen för den registreringen eller det avtalet.</w:t>
      </w:r>
    </w:p>
    <w:p w14:paraId="2E116B89" w14:textId="77777777" w:rsidR="007C66F8" w:rsidRDefault="007C66F8">
      <w:pPr>
        <w:pStyle w:val="ProductList-BodyIndented"/>
      </w:pPr>
    </w:p>
    <w:p w14:paraId="2E116B8A" w14:textId="77777777" w:rsidR="007C66F8" w:rsidRDefault="007D504A">
      <w:pPr>
        <w:pStyle w:val="ProductList-BodyIndented"/>
      </w:pPr>
      <w:r>
        <w:lastRenderedPageBreak/>
        <w:t xml:space="preserve">Minskning av SA-utgifter till följd av returer och andra fakturajusteringar, där sådana tillåts, kan leda till förlust av berättigande för support eller tilldelning av telefonincidenter för nuvarande eller framtida tilldelningsperioder. </w:t>
      </w:r>
    </w:p>
    <w:p w14:paraId="2E116B8B" w14:textId="77777777" w:rsidR="007C66F8" w:rsidRDefault="007C66F8">
      <w:pPr>
        <w:pStyle w:val="ProductList-BodyIndented"/>
        <w:ind w:left="720"/>
      </w:pPr>
    </w:p>
    <w:p w14:paraId="2E116B8C" w14:textId="77777777" w:rsidR="007C66F8" w:rsidRDefault="007D504A">
      <w:pPr>
        <w:pStyle w:val="ProductList-SubClauseHeading"/>
        <w:outlineLvl w:val="3"/>
      </w:pPr>
      <w:r>
        <w:t>Obegränsad problemlösningssupport dygnet runt</w:t>
      </w:r>
    </w:p>
    <w:p w14:paraId="2E116B8D" w14:textId="77777777" w:rsidR="007C66F8" w:rsidRDefault="007D504A">
      <w:pPr>
        <w:pStyle w:val="ProductList-BodyIndented"/>
      </w:pPr>
      <w:r>
        <w:t>Denna förmån är endast tillgänglig genom (1) Enrollment for Application Platform (EAP) till ett Enterprise-avtal och/eller (2) Server and Cloud-registrering (SCE) till ett Enterprise-avtal och/eller (3) med köp av licenser för Parallel Data Warehouse (PDW) genom EA, EAP, Select Plus eller Select.</w:t>
      </w:r>
    </w:p>
    <w:p w14:paraId="2E116B8E" w14:textId="77777777" w:rsidR="007C66F8" w:rsidRDefault="007C66F8">
      <w:pPr>
        <w:pStyle w:val="ProductList-BodyIndented"/>
        <w:ind w:left="720"/>
      </w:pPr>
    </w:p>
    <w:p w14:paraId="2E116B8F" w14:textId="77777777" w:rsidR="007C66F8" w:rsidRDefault="007D504A">
      <w:pPr>
        <w:pStyle w:val="ProductList-SubClauseHeading"/>
        <w:outlineLvl w:val="3"/>
      </w:pPr>
      <w:r>
        <w:t>SCE-berättigande</w:t>
      </w:r>
    </w:p>
    <w:p w14:paraId="2E116B90" w14:textId="77777777" w:rsidR="007C66F8" w:rsidRDefault="007D504A">
      <w:pPr>
        <w:pStyle w:val="ProductList-BodyIndented"/>
      </w:pPr>
      <w:r>
        <w:t>Kunder som har en SCE med en minsta genomsnittlig SA-utgift per år på 250 000 USD totalt för kvalificerande produkter i antingen Application Platform eller Core Infrastructure-serien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2E116B91" w14:textId="77777777" w:rsidR="007C66F8" w:rsidRDefault="007C66F8">
      <w:pPr>
        <w:pStyle w:val="ProductList-BodyIndented"/>
      </w:pPr>
    </w:p>
    <w:p w14:paraId="2E116B92" w14:textId="77777777" w:rsidR="007C66F8" w:rsidRDefault="007D504A">
      <w:pPr>
        <w:pStyle w:val="ProductList-BodyIndented"/>
      </w:pPr>
      <w:r>
        <w:t>De kvalificerande Application Platform-produkterna är:</w:t>
      </w:r>
    </w:p>
    <w:p w14:paraId="2E116B93" w14:textId="77777777" w:rsidR="007C66F8" w:rsidRDefault="007D504A" w:rsidP="007D504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2E116B94" w14:textId="77777777" w:rsidR="007C66F8" w:rsidRDefault="007D504A" w:rsidP="007D504A">
      <w:pPr>
        <w:pStyle w:val="ProductList-Bullet"/>
        <w:numPr>
          <w:ilvl w:val="1"/>
          <w:numId w:val="38"/>
        </w:numPr>
      </w:pPr>
      <w:r>
        <w:t>BizTalk Server</w:t>
      </w:r>
      <w:r>
        <w:fldChar w:fldCharType="begin"/>
      </w:r>
      <w:r>
        <w:instrText xml:space="preserve"> XE "BizTalk Server" </w:instrText>
      </w:r>
      <w:r>
        <w:fldChar w:fldCharType="end"/>
      </w:r>
      <w:r>
        <w:t xml:space="preserve"> (Standard, Enterprise och Branch)</w:t>
      </w:r>
    </w:p>
    <w:p w14:paraId="2E116B95" w14:textId="77777777" w:rsidR="007C66F8" w:rsidRDefault="007D504A" w:rsidP="007D504A">
      <w:pPr>
        <w:pStyle w:val="ProductList-Bullet"/>
        <w:numPr>
          <w:ilvl w:val="1"/>
          <w:numId w:val="38"/>
        </w:numPr>
      </w:pPr>
      <w:r>
        <w:t>Office SharePoint Server</w:t>
      </w:r>
      <w:r>
        <w:fldChar w:fldCharType="begin"/>
      </w:r>
      <w:r>
        <w:instrText xml:space="preserve"> XE "SharePoint Server" </w:instrText>
      </w:r>
      <w:r>
        <w:fldChar w:fldCharType="end"/>
      </w:r>
    </w:p>
    <w:p w14:paraId="2E116B96" w14:textId="77777777" w:rsidR="007C66F8" w:rsidRDefault="007D504A">
      <w:pPr>
        <w:pStyle w:val="ProductList-BodyIndented"/>
      </w:pPr>
      <w:r>
        <w:t>De kvalificerande produkterna från Core Infrastructure-komponenten är:</w:t>
      </w:r>
    </w:p>
    <w:p w14:paraId="2E116B97" w14:textId="77777777" w:rsidR="007C66F8" w:rsidRDefault="007D504A" w:rsidP="007D504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2E116B98" w14:textId="77777777" w:rsidR="007C66F8" w:rsidRDefault="007D504A" w:rsidP="007D504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2E116B99" w14:textId="77777777" w:rsidR="007C66F8" w:rsidRDefault="007C66F8">
      <w:pPr>
        <w:pStyle w:val="ProductList-BodyIndented"/>
      </w:pPr>
    </w:p>
    <w:p w14:paraId="2E116B9A" w14:textId="77777777" w:rsidR="007C66F8" w:rsidRDefault="007D504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7C66F8" w14:paraId="2E116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B9B" w14:textId="77777777" w:rsidR="007C66F8" w:rsidRDefault="007D504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B9C" w14:textId="77777777" w:rsidR="007C66F8" w:rsidRDefault="007D504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B9D" w14:textId="77777777" w:rsidR="007C66F8" w:rsidRDefault="007D504A">
            <w:pPr>
              <w:pStyle w:val="ProductList-TableBody"/>
            </w:pPr>
            <w:r>
              <w:rPr>
                <w:color w:val="FFFFFF"/>
              </w:rPr>
              <w:t>Minsta Genomsnittliga SA-utgifter per år för att vara berättigad Obegränsad PRS dygnet runt.</w:t>
            </w:r>
          </w:p>
        </w:tc>
      </w:tr>
      <w:tr w:rsidR="007C66F8" w14:paraId="2E116BA2" w14:textId="77777777">
        <w:tc>
          <w:tcPr>
            <w:tcW w:w="4040" w:type="dxa"/>
            <w:tcBorders>
              <w:top w:val="single" w:sz="4" w:space="0" w:color="000000"/>
              <w:left w:val="single" w:sz="4" w:space="0" w:color="000000"/>
              <w:bottom w:val="single" w:sz="4" w:space="0" w:color="000000"/>
              <w:right w:val="single" w:sz="4" w:space="0" w:color="000000"/>
            </w:tcBorders>
          </w:tcPr>
          <w:p w14:paraId="2E116B9F" w14:textId="77777777" w:rsidR="007C66F8" w:rsidRDefault="007D504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2E116BA0" w14:textId="77777777" w:rsidR="007C66F8" w:rsidRDefault="007D50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E116BA1" w14:textId="77777777" w:rsidR="007C66F8" w:rsidRDefault="007D504A">
            <w:pPr>
              <w:pStyle w:val="ProductList-TableBody"/>
            </w:pPr>
            <w:r>
              <w:t>250,000</w:t>
            </w:r>
          </w:p>
        </w:tc>
      </w:tr>
      <w:tr w:rsidR="007C66F8" w14:paraId="2E116BA6" w14:textId="77777777">
        <w:tc>
          <w:tcPr>
            <w:tcW w:w="4040" w:type="dxa"/>
            <w:tcBorders>
              <w:top w:val="single" w:sz="4" w:space="0" w:color="000000"/>
              <w:left w:val="single" w:sz="4" w:space="0" w:color="000000"/>
              <w:bottom w:val="single" w:sz="4" w:space="0" w:color="000000"/>
              <w:right w:val="single" w:sz="4" w:space="0" w:color="000000"/>
            </w:tcBorders>
          </w:tcPr>
          <w:p w14:paraId="2E116BA3" w14:textId="77777777" w:rsidR="007C66F8" w:rsidRDefault="007D504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2E116BA4" w14:textId="77777777" w:rsidR="007C66F8" w:rsidRDefault="007D50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116BA5" w14:textId="77777777" w:rsidR="007C66F8" w:rsidRDefault="007D504A">
            <w:pPr>
              <w:pStyle w:val="ProductList-TableBody"/>
            </w:pPr>
            <w:r>
              <w:t>375,000</w:t>
            </w:r>
          </w:p>
        </w:tc>
      </w:tr>
      <w:tr w:rsidR="007C66F8" w14:paraId="2E116BAA" w14:textId="77777777">
        <w:tc>
          <w:tcPr>
            <w:tcW w:w="4040" w:type="dxa"/>
            <w:tcBorders>
              <w:top w:val="single" w:sz="4" w:space="0" w:color="000000"/>
              <w:left w:val="single" w:sz="4" w:space="0" w:color="000000"/>
              <w:bottom w:val="single" w:sz="4" w:space="0" w:color="000000"/>
              <w:right w:val="single" w:sz="4" w:space="0" w:color="000000"/>
            </w:tcBorders>
          </w:tcPr>
          <w:p w14:paraId="2E116BA7" w14:textId="77777777" w:rsidR="007C66F8" w:rsidRDefault="007D504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E116BA8" w14:textId="77777777" w:rsidR="007C66F8" w:rsidRDefault="007D50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116BA9" w14:textId="77777777" w:rsidR="007C66F8" w:rsidRDefault="007D504A">
            <w:pPr>
              <w:pStyle w:val="ProductList-TableBody"/>
            </w:pPr>
            <w:r>
              <w:t>337,500</w:t>
            </w:r>
          </w:p>
        </w:tc>
      </w:tr>
      <w:tr w:rsidR="007C66F8" w14:paraId="2E116BAE" w14:textId="77777777">
        <w:tc>
          <w:tcPr>
            <w:tcW w:w="4040" w:type="dxa"/>
            <w:tcBorders>
              <w:top w:val="single" w:sz="4" w:space="0" w:color="000000"/>
              <w:left w:val="single" w:sz="4" w:space="0" w:color="000000"/>
              <w:bottom w:val="single" w:sz="4" w:space="0" w:color="000000"/>
              <w:right w:val="single" w:sz="4" w:space="0" w:color="000000"/>
            </w:tcBorders>
          </w:tcPr>
          <w:p w14:paraId="2E116BAB" w14:textId="77777777" w:rsidR="007C66F8" w:rsidRDefault="007D504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E116BAC" w14:textId="77777777" w:rsidR="007C66F8" w:rsidRDefault="007D50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116BAD" w14:textId="77777777" w:rsidR="007C66F8" w:rsidRDefault="007D504A">
            <w:pPr>
              <w:pStyle w:val="ProductList-TableBody"/>
            </w:pPr>
            <w:r>
              <w:t>412,500</w:t>
            </w:r>
          </w:p>
        </w:tc>
      </w:tr>
      <w:tr w:rsidR="007C66F8" w14:paraId="2E116BB2" w14:textId="77777777">
        <w:tc>
          <w:tcPr>
            <w:tcW w:w="4040" w:type="dxa"/>
            <w:tcBorders>
              <w:top w:val="single" w:sz="4" w:space="0" w:color="000000"/>
              <w:left w:val="single" w:sz="4" w:space="0" w:color="000000"/>
              <w:bottom w:val="single" w:sz="4" w:space="0" w:color="000000"/>
              <w:right w:val="single" w:sz="4" w:space="0" w:color="000000"/>
            </w:tcBorders>
          </w:tcPr>
          <w:p w14:paraId="2E116BAF" w14:textId="77777777" w:rsidR="007C66F8" w:rsidRDefault="007D504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2E116BB0" w14:textId="77777777" w:rsidR="007C66F8" w:rsidRDefault="007D50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E116BB1" w14:textId="77777777" w:rsidR="007C66F8" w:rsidRDefault="007D504A">
            <w:pPr>
              <w:pStyle w:val="ProductList-TableBody"/>
            </w:pPr>
            <w:r>
              <w:t>2,062,500</w:t>
            </w:r>
          </w:p>
        </w:tc>
      </w:tr>
      <w:tr w:rsidR="007C66F8" w14:paraId="2E116BB6" w14:textId="77777777">
        <w:tc>
          <w:tcPr>
            <w:tcW w:w="4040" w:type="dxa"/>
            <w:tcBorders>
              <w:top w:val="single" w:sz="4" w:space="0" w:color="000000"/>
              <w:left w:val="single" w:sz="4" w:space="0" w:color="000000"/>
              <w:bottom w:val="single" w:sz="4" w:space="0" w:color="000000"/>
              <w:right w:val="single" w:sz="4" w:space="0" w:color="000000"/>
            </w:tcBorders>
          </w:tcPr>
          <w:p w14:paraId="2E116BB3" w14:textId="77777777" w:rsidR="007C66F8" w:rsidRDefault="007D504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2E116BB4" w14:textId="77777777" w:rsidR="007C66F8" w:rsidRDefault="007D50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116BB5" w14:textId="77777777" w:rsidR="007C66F8" w:rsidRDefault="007D504A">
            <w:pPr>
              <w:pStyle w:val="ProductList-TableBody"/>
            </w:pPr>
            <w:r>
              <w:t>2,000,000</w:t>
            </w:r>
          </w:p>
        </w:tc>
      </w:tr>
      <w:tr w:rsidR="007C66F8" w14:paraId="2E116BBA" w14:textId="77777777">
        <w:tc>
          <w:tcPr>
            <w:tcW w:w="4040" w:type="dxa"/>
            <w:tcBorders>
              <w:top w:val="single" w:sz="4" w:space="0" w:color="000000"/>
              <w:left w:val="single" w:sz="4" w:space="0" w:color="000000"/>
              <w:bottom w:val="single" w:sz="4" w:space="0" w:color="000000"/>
              <w:right w:val="single" w:sz="4" w:space="0" w:color="000000"/>
            </w:tcBorders>
          </w:tcPr>
          <w:p w14:paraId="2E116BB7" w14:textId="77777777" w:rsidR="007C66F8" w:rsidRDefault="007D50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E116BB8" w14:textId="77777777" w:rsidR="007C66F8" w:rsidRDefault="007D50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116BB9" w14:textId="77777777" w:rsidR="007C66F8" w:rsidRDefault="007D504A">
            <w:pPr>
              <w:pStyle w:val="ProductList-TableBody"/>
            </w:pPr>
            <w:r>
              <w:t>268,750</w:t>
            </w:r>
          </w:p>
        </w:tc>
      </w:tr>
      <w:tr w:rsidR="007C66F8" w14:paraId="2E116BBE" w14:textId="77777777">
        <w:tc>
          <w:tcPr>
            <w:tcW w:w="4040" w:type="dxa"/>
            <w:tcBorders>
              <w:top w:val="single" w:sz="4" w:space="0" w:color="000000"/>
              <w:left w:val="single" w:sz="4" w:space="0" w:color="000000"/>
              <w:bottom w:val="single" w:sz="4" w:space="0" w:color="000000"/>
              <w:right w:val="single" w:sz="4" w:space="0" w:color="000000"/>
            </w:tcBorders>
          </w:tcPr>
          <w:p w14:paraId="2E116BBB" w14:textId="77777777" w:rsidR="007C66F8" w:rsidRDefault="007D504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2E116BBC" w14:textId="77777777" w:rsidR="007C66F8" w:rsidRDefault="007D50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116BBD" w14:textId="77777777" w:rsidR="007C66F8" w:rsidRDefault="007D504A">
            <w:pPr>
              <w:pStyle w:val="ProductList-TableBody"/>
            </w:pPr>
            <w:r>
              <w:t>168,750</w:t>
            </w:r>
          </w:p>
        </w:tc>
      </w:tr>
      <w:tr w:rsidR="007C66F8" w14:paraId="2E116BC2" w14:textId="77777777">
        <w:tc>
          <w:tcPr>
            <w:tcW w:w="4040" w:type="dxa"/>
            <w:tcBorders>
              <w:top w:val="single" w:sz="4" w:space="0" w:color="000000"/>
              <w:left w:val="single" w:sz="4" w:space="0" w:color="000000"/>
              <w:bottom w:val="single" w:sz="4" w:space="0" w:color="000000"/>
              <w:right w:val="single" w:sz="4" w:space="0" w:color="000000"/>
            </w:tcBorders>
          </w:tcPr>
          <w:p w14:paraId="2E116BBF" w14:textId="77777777" w:rsidR="007C66F8" w:rsidRDefault="007D504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2E116BC0" w14:textId="77777777" w:rsidR="007C66F8" w:rsidRDefault="007D50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116BC1" w14:textId="77777777" w:rsidR="007C66F8" w:rsidRDefault="007D504A">
            <w:pPr>
              <w:pStyle w:val="ProductList-TableBody"/>
            </w:pPr>
            <w:r>
              <w:t>30,000,000</w:t>
            </w:r>
          </w:p>
        </w:tc>
      </w:tr>
      <w:tr w:rsidR="007C66F8" w14:paraId="2E116BC6" w14:textId="77777777">
        <w:tc>
          <w:tcPr>
            <w:tcW w:w="4040" w:type="dxa"/>
            <w:tcBorders>
              <w:top w:val="single" w:sz="4" w:space="0" w:color="000000"/>
              <w:left w:val="single" w:sz="4" w:space="0" w:color="000000"/>
              <w:bottom w:val="single" w:sz="4" w:space="0" w:color="000000"/>
              <w:right w:val="single" w:sz="4" w:space="0" w:color="000000"/>
            </w:tcBorders>
          </w:tcPr>
          <w:p w14:paraId="2E116BC3" w14:textId="77777777" w:rsidR="007C66F8" w:rsidRDefault="007D504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2E116BC4" w14:textId="77777777" w:rsidR="007C66F8" w:rsidRDefault="007D50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116BC5" w14:textId="77777777" w:rsidR="007C66F8" w:rsidRDefault="007D504A">
            <w:pPr>
              <w:pStyle w:val="ProductList-TableBody"/>
            </w:pPr>
            <w:r>
              <w:t>300,000,000</w:t>
            </w:r>
          </w:p>
        </w:tc>
      </w:tr>
      <w:tr w:rsidR="007C66F8" w14:paraId="2E116BCA" w14:textId="77777777">
        <w:tc>
          <w:tcPr>
            <w:tcW w:w="4040" w:type="dxa"/>
            <w:tcBorders>
              <w:top w:val="single" w:sz="4" w:space="0" w:color="000000"/>
              <w:left w:val="single" w:sz="4" w:space="0" w:color="000000"/>
              <w:bottom w:val="single" w:sz="4" w:space="0" w:color="000000"/>
              <w:right w:val="single" w:sz="4" w:space="0" w:color="000000"/>
            </w:tcBorders>
          </w:tcPr>
          <w:p w14:paraId="2E116BC7" w14:textId="77777777" w:rsidR="007C66F8" w:rsidRDefault="007D504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2E116BC8" w14:textId="77777777" w:rsidR="007C66F8" w:rsidRDefault="007D50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116BC9" w14:textId="77777777" w:rsidR="007C66F8" w:rsidRDefault="007D504A">
            <w:pPr>
              <w:pStyle w:val="ProductList-TableBody"/>
            </w:pPr>
            <w:r>
              <w:t>2,062,500</w:t>
            </w:r>
          </w:p>
        </w:tc>
      </w:tr>
      <w:tr w:rsidR="007C66F8" w14:paraId="2E116BCE" w14:textId="77777777">
        <w:tc>
          <w:tcPr>
            <w:tcW w:w="4040" w:type="dxa"/>
            <w:tcBorders>
              <w:top w:val="single" w:sz="4" w:space="0" w:color="000000"/>
              <w:left w:val="single" w:sz="4" w:space="0" w:color="000000"/>
              <w:bottom w:val="single" w:sz="4" w:space="0" w:color="000000"/>
              <w:right w:val="single" w:sz="4" w:space="0" w:color="000000"/>
            </w:tcBorders>
          </w:tcPr>
          <w:p w14:paraId="2E116BCB" w14:textId="77777777" w:rsidR="007C66F8" w:rsidRDefault="007D504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2E116BCC" w14:textId="77777777" w:rsidR="007C66F8" w:rsidRDefault="007D50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E116BCD" w14:textId="77777777" w:rsidR="007C66F8" w:rsidRDefault="007D504A">
            <w:pPr>
              <w:pStyle w:val="ProductList-TableBody"/>
            </w:pPr>
            <w:r>
              <w:t>437,500</w:t>
            </w:r>
          </w:p>
        </w:tc>
      </w:tr>
      <w:tr w:rsidR="007C66F8" w14:paraId="2E116BD2" w14:textId="77777777">
        <w:tc>
          <w:tcPr>
            <w:tcW w:w="4040" w:type="dxa"/>
            <w:tcBorders>
              <w:top w:val="single" w:sz="4" w:space="0" w:color="000000"/>
              <w:left w:val="single" w:sz="4" w:space="0" w:color="000000"/>
              <w:bottom w:val="single" w:sz="4" w:space="0" w:color="000000"/>
              <w:right w:val="single" w:sz="4" w:space="0" w:color="000000"/>
            </w:tcBorders>
          </w:tcPr>
          <w:p w14:paraId="2E116BCF" w14:textId="77777777" w:rsidR="007C66F8" w:rsidRDefault="007D504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2E116BD0" w14:textId="77777777" w:rsidR="007C66F8" w:rsidRDefault="007D50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116BD1" w14:textId="77777777" w:rsidR="007C66F8" w:rsidRDefault="007D504A">
            <w:pPr>
              <w:pStyle w:val="ProductList-TableBody"/>
            </w:pPr>
            <w:r>
              <w:t>2,500,000</w:t>
            </w:r>
          </w:p>
        </w:tc>
      </w:tr>
      <w:tr w:rsidR="007C66F8" w14:paraId="2E116BD6" w14:textId="77777777">
        <w:tc>
          <w:tcPr>
            <w:tcW w:w="4040" w:type="dxa"/>
            <w:tcBorders>
              <w:top w:val="single" w:sz="4" w:space="0" w:color="000000"/>
              <w:left w:val="single" w:sz="4" w:space="0" w:color="000000"/>
              <w:bottom w:val="single" w:sz="4" w:space="0" w:color="000000"/>
              <w:right w:val="single" w:sz="4" w:space="0" w:color="000000"/>
            </w:tcBorders>
          </w:tcPr>
          <w:p w14:paraId="2E116BD3" w14:textId="77777777" w:rsidR="007C66F8" w:rsidRDefault="007D504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E116BD4" w14:textId="77777777" w:rsidR="007C66F8" w:rsidRDefault="007D50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116BD5" w14:textId="77777777" w:rsidR="007C66F8" w:rsidRDefault="007D504A">
            <w:pPr>
              <w:pStyle w:val="ProductList-TableBody"/>
            </w:pPr>
            <w:r>
              <w:t>8,750,000</w:t>
            </w:r>
          </w:p>
        </w:tc>
      </w:tr>
      <w:tr w:rsidR="007C66F8" w14:paraId="2E116BDA" w14:textId="77777777">
        <w:tc>
          <w:tcPr>
            <w:tcW w:w="4040" w:type="dxa"/>
            <w:tcBorders>
              <w:top w:val="single" w:sz="4" w:space="0" w:color="000000"/>
              <w:left w:val="single" w:sz="4" w:space="0" w:color="000000"/>
              <w:bottom w:val="single" w:sz="4" w:space="0" w:color="000000"/>
              <w:right w:val="single" w:sz="4" w:space="0" w:color="000000"/>
            </w:tcBorders>
          </w:tcPr>
          <w:p w14:paraId="2E116BD7" w14:textId="77777777" w:rsidR="007C66F8" w:rsidRDefault="007D504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2E116BD8" w14:textId="77777777" w:rsidR="007C66F8" w:rsidRDefault="007D50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E116BD9" w14:textId="77777777" w:rsidR="007C66F8" w:rsidRDefault="007D504A">
            <w:pPr>
              <w:pStyle w:val="ProductList-TableBody"/>
            </w:pPr>
            <w:r>
              <w:t>12,500,000</w:t>
            </w:r>
          </w:p>
        </w:tc>
      </w:tr>
      <w:tr w:rsidR="007C66F8" w14:paraId="2E116BDE" w14:textId="77777777">
        <w:tc>
          <w:tcPr>
            <w:tcW w:w="4040" w:type="dxa"/>
            <w:tcBorders>
              <w:top w:val="single" w:sz="4" w:space="0" w:color="000000"/>
              <w:left w:val="single" w:sz="4" w:space="0" w:color="000000"/>
              <w:bottom w:val="single" w:sz="4" w:space="0" w:color="000000"/>
              <w:right w:val="single" w:sz="4" w:space="0" w:color="000000"/>
            </w:tcBorders>
          </w:tcPr>
          <w:p w14:paraId="2E116BDB" w14:textId="77777777" w:rsidR="007C66F8" w:rsidRDefault="007D504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2E116BDC" w14:textId="77777777" w:rsidR="007C66F8" w:rsidRDefault="007D50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116BDD" w14:textId="77777777" w:rsidR="007C66F8" w:rsidRDefault="007D504A">
            <w:pPr>
              <w:pStyle w:val="ProductList-TableBody"/>
            </w:pPr>
            <w:r>
              <w:t>8,250,000</w:t>
            </w:r>
          </w:p>
        </w:tc>
      </w:tr>
    </w:tbl>
    <w:p w14:paraId="2E116BDF" w14:textId="77777777" w:rsidR="007C66F8" w:rsidRDefault="007C66F8">
      <w:pPr>
        <w:pStyle w:val="ProductList-BodyIndented"/>
        <w:ind w:left="720"/>
      </w:pPr>
    </w:p>
    <w:p w14:paraId="2E116BE0" w14:textId="77777777" w:rsidR="007C66F8" w:rsidRDefault="007D504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2E116BE1" w14:textId="77777777" w:rsidR="007C66F8" w:rsidRDefault="007C66F8">
      <w:pPr>
        <w:pStyle w:val="ProductList-BodyIndented"/>
        <w:ind w:left="720"/>
      </w:pPr>
    </w:p>
    <w:p w14:paraId="2E116BE2" w14:textId="77777777" w:rsidR="007C66F8" w:rsidRDefault="007D504A">
      <w:pPr>
        <w:pStyle w:val="ProductList-SubClauseHeading"/>
        <w:outlineLvl w:val="3"/>
      </w:pPr>
      <w:r>
        <w:t>Berättigande för Parallel Data Warehouse</w:t>
      </w:r>
    </w:p>
    <w:p w14:paraId="2E116BE3" w14:textId="77777777" w:rsidR="007C66F8" w:rsidRDefault="007D504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2E116BE4" w14:textId="77777777" w:rsidR="007C66F8" w:rsidRDefault="007C66F8">
      <w:pPr>
        <w:pStyle w:val="ProductList-BodyIndented"/>
      </w:pPr>
    </w:p>
    <w:p w14:paraId="2E116BE5" w14:textId="77777777" w:rsidR="007C66F8" w:rsidRDefault="007D504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2E116BE6" w14:textId="77777777" w:rsidR="007C66F8" w:rsidRDefault="007C66F8">
      <w:pPr>
        <w:pStyle w:val="ProductList-BodyIndented"/>
      </w:pPr>
    </w:p>
    <w:p w14:paraId="2E116BE7" w14:textId="77777777" w:rsidR="007C66F8" w:rsidRDefault="007D504A">
      <w:pPr>
        <w:pStyle w:val="ProductList-BodyIndented"/>
      </w:pPr>
      <w:r>
        <w:lastRenderedPageBreak/>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7C66F8" w14:paraId="2E116B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BE8" w14:textId="77777777" w:rsidR="007C66F8" w:rsidRDefault="007D504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BE9" w14:textId="77777777" w:rsidR="007C66F8" w:rsidRDefault="007D504A">
            <w:pPr>
              <w:pStyle w:val="ProductList-TableBody"/>
            </w:pPr>
            <w:r>
              <w:rPr>
                <w:color w:val="FFFFFF"/>
              </w:rPr>
              <w:t>Tillåtna supportkontakter</w:t>
            </w:r>
          </w:p>
        </w:tc>
      </w:tr>
      <w:tr w:rsidR="007C66F8" w14:paraId="2E116BED" w14:textId="77777777">
        <w:tc>
          <w:tcPr>
            <w:tcW w:w="6120" w:type="dxa"/>
            <w:tcBorders>
              <w:top w:val="single" w:sz="4" w:space="0" w:color="000000"/>
              <w:left w:val="single" w:sz="4" w:space="0" w:color="000000"/>
              <w:bottom w:val="single" w:sz="4" w:space="0" w:color="000000"/>
              <w:right w:val="single" w:sz="4" w:space="0" w:color="000000"/>
            </w:tcBorders>
          </w:tcPr>
          <w:p w14:paraId="2E116BEB" w14:textId="77777777" w:rsidR="007C66F8" w:rsidRDefault="007D50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116BEC" w14:textId="77777777" w:rsidR="007C66F8" w:rsidRDefault="007D504A">
            <w:pPr>
              <w:pStyle w:val="ProductList-TableBody"/>
            </w:pPr>
            <w:r>
              <w:t>4</w:t>
            </w:r>
          </w:p>
        </w:tc>
      </w:tr>
      <w:tr w:rsidR="007C66F8" w14:paraId="2E116BF0" w14:textId="77777777">
        <w:tc>
          <w:tcPr>
            <w:tcW w:w="6120" w:type="dxa"/>
            <w:tcBorders>
              <w:top w:val="single" w:sz="4" w:space="0" w:color="000000"/>
              <w:left w:val="single" w:sz="4" w:space="0" w:color="000000"/>
              <w:bottom w:val="single" w:sz="4" w:space="0" w:color="000000"/>
              <w:right w:val="single" w:sz="4" w:space="0" w:color="000000"/>
            </w:tcBorders>
          </w:tcPr>
          <w:p w14:paraId="2E116BEE" w14:textId="77777777" w:rsidR="007C66F8" w:rsidRDefault="007D50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116BEF" w14:textId="77777777" w:rsidR="007C66F8" w:rsidRDefault="007D504A">
            <w:pPr>
              <w:pStyle w:val="ProductList-TableBody"/>
            </w:pPr>
            <w:r>
              <w:t>5</w:t>
            </w:r>
          </w:p>
        </w:tc>
      </w:tr>
      <w:tr w:rsidR="007C66F8" w14:paraId="2E116BF3" w14:textId="77777777">
        <w:tc>
          <w:tcPr>
            <w:tcW w:w="6120" w:type="dxa"/>
            <w:tcBorders>
              <w:top w:val="single" w:sz="4" w:space="0" w:color="000000"/>
              <w:left w:val="single" w:sz="4" w:space="0" w:color="000000"/>
              <w:bottom w:val="single" w:sz="4" w:space="0" w:color="000000"/>
              <w:right w:val="single" w:sz="4" w:space="0" w:color="000000"/>
            </w:tcBorders>
          </w:tcPr>
          <w:p w14:paraId="2E116BF1" w14:textId="77777777" w:rsidR="007C66F8" w:rsidRDefault="007D50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116BF2" w14:textId="77777777" w:rsidR="007C66F8" w:rsidRDefault="007D504A">
            <w:pPr>
              <w:pStyle w:val="ProductList-TableBody"/>
            </w:pPr>
            <w:r>
              <w:t>6</w:t>
            </w:r>
          </w:p>
        </w:tc>
      </w:tr>
      <w:tr w:rsidR="007C66F8" w14:paraId="2E116BF6" w14:textId="77777777">
        <w:tc>
          <w:tcPr>
            <w:tcW w:w="6120" w:type="dxa"/>
            <w:tcBorders>
              <w:top w:val="single" w:sz="4" w:space="0" w:color="000000"/>
              <w:left w:val="single" w:sz="4" w:space="0" w:color="000000"/>
              <w:bottom w:val="single" w:sz="4" w:space="0" w:color="000000"/>
              <w:right w:val="single" w:sz="4" w:space="0" w:color="000000"/>
            </w:tcBorders>
          </w:tcPr>
          <w:p w14:paraId="2E116BF4" w14:textId="77777777" w:rsidR="007C66F8" w:rsidRDefault="007D50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E116BF5" w14:textId="77777777" w:rsidR="007C66F8" w:rsidRDefault="007D504A">
            <w:pPr>
              <w:pStyle w:val="ProductList-TableBody"/>
            </w:pPr>
            <w:r>
              <w:t>7</w:t>
            </w:r>
          </w:p>
        </w:tc>
      </w:tr>
      <w:tr w:rsidR="007C66F8" w14:paraId="2E116BF9" w14:textId="77777777">
        <w:tc>
          <w:tcPr>
            <w:tcW w:w="6120" w:type="dxa"/>
            <w:tcBorders>
              <w:top w:val="single" w:sz="4" w:space="0" w:color="000000"/>
              <w:left w:val="single" w:sz="4" w:space="0" w:color="000000"/>
              <w:bottom w:val="single" w:sz="4" w:space="0" w:color="000000"/>
              <w:right w:val="single" w:sz="4" w:space="0" w:color="000000"/>
            </w:tcBorders>
          </w:tcPr>
          <w:p w14:paraId="2E116BF7" w14:textId="77777777" w:rsidR="007C66F8" w:rsidRDefault="007D50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116BF8" w14:textId="77777777" w:rsidR="007C66F8" w:rsidRDefault="007D504A">
            <w:pPr>
              <w:pStyle w:val="ProductList-TableBody"/>
            </w:pPr>
            <w:r>
              <w:t>8</w:t>
            </w:r>
          </w:p>
        </w:tc>
      </w:tr>
    </w:tbl>
    <w:p w14:paraId="2E116BFA" w14:textId="77777777" w:rsidR="007C66F8" w:rsidRDefault="007C66F8">
      <w:pPr>
        <w:pStyle w:val="ProductList-BodyIndented"/>
      </w:pPr>
    </w:p>
    <w:p w14:paraId="2E116BFB" w14:textId="77777777" w:rsidR="007C66F8" w:rsidRDefault="007D504A">
      <w:pPr>
        <w:pStyle w:val="ProductList-BodyIndented"/>
      </w:pPr>
      <w:r>
        <w:t>Förmånen med obegränsad PRS dygnet runt omfattar endast problemlösningstjänster. All tid som ägnas av Technical Account Manager (TAM) eller Designated Support Engineer (DSE) åt att lösa incidenten redovisas under Kundens Premier-tjänsteavtal.</w:t>
      </w:r>
    </w:p>
    <w:p w14:paraId="2E116BFC" w14:textId="77777777" w:rsidR="007C66F8" w:rsidRDefault="007D504A">
      <w:pPr>
        <w:pStyle w:val="ProductList-BodyIndented"/>
      </w:pPr>
      <w:r>
        <w:t xml:space="preserve">Anmärkning: Kunder som för tillfället är licensierade för PDW bibehåller denna fördel i </w:t>
      </w:r>
      <w:hyperlink r:id="rId136">
        <w:r>
          <w:rPr>
            <w:color w:val="00467F"/>
            <w:u w:val="single"/>
          </w:rPr>
          <w:t>Produktvillkoren för juni 2016</w:t>
        </w:r>
      </w:hyperlink>
      <w:r>
        <w:t>.</w:t>
      </w:r>
    </w:p>
    <w:p w14:paraId="2E116BFD" w14:textId="77777777" w:rsidR="007C66F8" w:rsidRDefault="007D504A">
      <w:pPr>
        <w:pStyle w:val="ProductList-ClauseHeading"/>
        <w:outlineLvl w:val="2"/>
      </w:pPr>
      <w:bookmarkStart w:id="396" w:name="_Sec586"/>
      <w:r>
        <w:t>Extended Hotfix Support</w:t>
      </w:r>
      <w:bookmarkEnd w:id="396"/>
    </w:p>
    <w:p w14:paraId="2E116BFE" w14:textId="77777777" w:rsidR="007C66F8" w:rsidRDefault="007D504A">
      <w:pPr>
        <w:pStyle w:val="ProductList-Body"/>
      </w:pPr>
      <w:r>
        <w:t>Extended Hotfix Support är tillgängligt för kunder som har undertecknat ett Premier- eller Essential-supportavtal och har köpt SA under följande program:</w:t>
      </w:r>
    </w:p>
    <w:p w14:paraId="2E116BFF" w14:textId="77777777" w:rsidR="007C66F8" w:rsidRDefault="007D504A" w:rsidP="007D504A">
      <w:pPr>
        <w:pStyle w:val="ProductList-Bullet"/>
        <w:numPr>
          <w:ilvl w:val="0"/>
          <w:numId w:val="40"/>
        </w:numPr>
      </w:pPr>
      <w:r>
        <w:t xml:space="preserve">Kunder (andra än kunder med Academic Select, Select Plus for Academic, Campus- och School-avtal och Open Value Subscription – Education Solutions) med SAM-täckning för Applikationsgruppen är kvalificerade för Extended Hotfix Support för Applikationsgruppsprodukter. </w:t>
      </w:r>
    </w:p>
    <w:p w14:paraId="2E116C00" w14:textId="77777777" w:rsidR="007C66F8" w:rsidRDefault="007D504A" w:rsidP="007D504A">
      <w:pPr>
        <w:pStyle w:val="ProductList-Bullet"/>
        <w:numPr>
          <w:ilvl w:val="0"/>
          <w:numId w:val="40"/>
        </w:numPr>
      </w:pPr>
      <w:r>
        <w:t>Kunder (andra än kunder med Academic Select, Select Plus for Academic, Campus- och School-avtal och Open Value Subscription – Education Solutions) med SAM-täckning för systemgruppen är kvalificerade för Extended Hotfix Support för Windows desktop-operativsystem och/eller Windows Embedded-operativsystem (med SAM-täckning på en Windows Embedded-produkt).</w:t>
      </w:r>
    </w:p>
    <w:p w14:paraId="2E116C01" w14:textId="77777777" w:rsidR="007C66F8" w:rsidRDefault="007D504A" w:rsidP="007D504A">
      <w:pPr>
        <w:pStyle w:val="ProductList-Bullet"/>
        <w:numPr>
          <w:ilvl w:val="0"/>
          <w:numId w:val="40"/>
        </w:numPr>
      </w:pPr>
      <w:r>
        <w:t>Kunder (andra än Academic) med SA på minst en serverprodukt är kvalificerade för Extended Hotfix Support för serverprodukter. Följande serverprodukter täcks: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och Windows Server</w:t>
      </w:r>
      <w:r>
        <w:fldChar w:fldCharType="begin"/>
      </w:r>
      <w:r>
        <w:instrText xml:space="preserve"> XE "Windows Server" </w:instrText>
      </w:r>
      <w:r>
        <w:fldChar w:fldCharType="end"/>
      </w:r>
      <w:r>
        <w:t>.</w:t>
      </w:r>
    </w:p>
    <w:p w14:paraId="2E116C02" w14:textId="77777777" w:rsidR="007C66F8" w:rsidRDefault="007C66F8">
      <w:pPr>
        <w:pStyle w:val="ProductList-Body"/>
      </w:pPr>
    </w:p>
    <w:p w14:paraId="2E116C03" w14:textId="77777777" w:rsidR="007C66F8" w:rsidRDefault="007D504A">
      <w:pPr>
        <w:pStyle w:val="ProductList-Body"/>
      </w:pPr>
      <w:r>
        <w:t>Extended Hotfix Support är en förmån för äldre programvaruversioner som har omvandlats från vanlig till utökad support. För kunder som har undertecknat ett Premier- eller Essential-supportavtal upphör avgifterna för ett Extended Support-avtal att gälla. Kunder ansvarar fortfarande för avgifterna för enskilda snabbkorrigeringar.</w:t>
      </w:r>
    </w:p>
    <w:p w14:paraId="2E116C04" w14:textId="77777777" w:rsidR="007C66F8" w:rsidRDefault="007C66F8">
      <w:pPr>
        <w:pStyle w:val="PURBreadcrumb"/>
      </w:pPr>
    </w:p>
    <w:p w14:paraId="2E116C05" w14:textId="77777777" w:rsidR="007C66F8" w:rsidRDefault="007D504A">
      <w:pPr>
        <w:pStyle w:val="ProductList-ClauseHeading"/>
        <w:outlineLvl w:val="2"/>
      </w:pPr>
      <w:bookmarkStart w:id="397" w:name="_Sec587"/>
      <w:r>
        <w:t>Tillgänglighet för Step-Up-licens</w:t>
      </w:r>
      <w:bookmarkEnd w:id="397"/>
    </w:p>
    <w:p w14:paraId="2E116C06" w14:textId="77777777" w:rsidR="007C66F8" w:rsidRDefault="007D504A">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7C66F8" w14:paraId="2E116C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116C07" w14:textId="77777777" w:rsidR="007C66F8" w:rsidRDefault="007D504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C08" w14:textId="77777777" w:rsidR="007C66F8" w:rsidRDefault="007D504A">
            <w:pPr>
              <w:pStyle w:val="ProductList-TableBody"/>
            </w:pPr>
            <w:r>
              <w:rPr>
                <w:color w:val="FFFFFF"/>
              </w:rPr>
              <w:t>Step-Up Till</w:t>
            </w:r>
          </w:p>
        </w:tc>
      </w:tr>
      <w:tr w:rsidR="007C66F8" w14:paraId="2E116C0C" w14:textId="77777777">
        <w:tc>
          <w:tcPr>
            <w:tcW w:w="6000" w:type="dxa"/>
            <w:tcBorders>
              <w:top w:val="single" w:sz="4" w:space="0" w:color="000000"/>
              <w:left w:val="single" w:sz="4" w:space="0" w:color="000000"/>
              <w:bottom w:val="single" w:sz="4" w:space="0" w:color="000000"/>
              <w:right w:val="single" w:sz="4" w:space="0" w:color="000000"/>
            </w:tcBorders>
          </w:tcPr>
          <w:p w14:paraId="2E116C0A" w14:textId="77777777" w:rsidR="007C66F8" w:rsidRDefault="007D50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0B" w14:textId="77777777" w:rsidR="007C66F8" w:rsidRDefault="007D504A">
            <w:pPr>
              <w:pStyle w:val="ProductList-TableBody"/>
            </w:pPr>
            <w:r>
              <w:t>BizTalk Server Standard</w:t>
            </w:r>
            <w:r>
              <w:fldChar w:fldCharType="begin"/>
            </w:r>
            <w:r>
              <w:instrText xml:space="preserve"> XE "BizTalk Server Standard" </w:instrText>
            </w:r>
            <w:r>
              <w:fldChar w:fldCharType="end"/>
            </w:r>
          </w:p>
        </w:tc>
      </w:tr>
      <w:tr w:rsidR="007C66F8" w14:paraId="2E116C0F" w14:textId="77777777">
        <w:tc>
          <w:tcPr>
            <w:tcW w:w="6000" w:type="dxa"/>
            <w:tcBorders>
              <w:top w:val="single" w:sz="4" w:space="0" w:color="000000"/>
              <w:left w:val="single" w:sz="4" w:space="0" w:color="000000"/>
              <w:bottom w:val="single" w:sz="4" w:space="0" w:color="000000"/>
              <w:right w:val="single" w:sz="4" w:space="0" w:color="000000"/>
            </w:tcBorders>
          </w:tcPr>
          <w:p w14:paraId="2E116C0D" w14:textId="77777777" w:rsidR="007C66F8" w:rsidRDefault="007D50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116C0E" w14:textId="77777777" w:rsidR="007C66F8" w:rsidRDefault="007D504A">
            <w:pPr>
              <w:pStyle w:val="ProductList-TableBody"/>
            </w:pPr>
            <w:r>
              <w:t>BizTalk Server Enterprise</w:t>
            </w:r>
            <w:r>
              <w:fldChar w:fldCharType="begin"/>
            </w:r>
            <w:r>
              <w:instrText xml:space="preserve"> XE "BizTalk Server Enterprise" </w:instrText>
            </w:r>
            <w:r>
              <w:fldChar w:fldCharType="end"/>
            </w:r>
          </w:p>
        </w:tc>
      </w:tr>
      <w:tr w:rsidR="007C66F8" w14:paraId="2E116C12" w14:textId="77777777">
        <w:tc>
          <w:tcPr>
            <w:tcW w:w="6000" w:type="dxa"/>
            <w:tcBorders>
              <w:top w:val="single" w:sz="4" w:space="0" w:color="000000"/>
              <w:left w:val="single" w:sz="4" w:space="0" w:color="000000"/>
              <w:bottom w:val="single" w:sz="4" w:space="0" w:color="000000"/>
              <w:right w:val="single" w:sz="4" w:space="0" w:color="000000"/>
            </w:tcBorders>
          </w:tcPr>
          <w:p w14:paraId="2E116C10" w14:textId="77777777" w:rsidR="007C66F8" w:rsidRDefault="007D50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11" w14:textId="77777777" w:rsidR="007C66F8" w:rsidRDefault="007D504A">
            <w:pPr>
              <w:pStyle w:val="ProductList-TableBody"/>
            </w:pPr>
            <w:r>
              <w:t>BizTalk Server Enterprise</w:t>
            </w:r>
          </w:p>
        </w:tc>
      </w:tr>
      <w:tr w:rsidR="007C66F8" w14:paraId="2E116C15" w14:textId="77777777">
        <w:tc>
          <w:tcPr>
            <w:tcW w:w="6000" w:type="dxa"/>
            <w:tcBorders>
              <w:top w:val="single" w:sz="4" w:space="0" w:color="000000"/>
              <w:left w:val="single" w:sz="4" w:space="0" w:color="000000"/>
              <w:bottom w:val="single" w:sz="4" w:space="0" w:color="000000"/>
              <w:right w:val="single" w:sz="4" w:space="0" w:color="000000"/>
            </w:tcBorders>
          </w:tcPr>
          <w:p w14:paraId="2E116C13" w14:textId="77777777" w:rsidR="007C66F8" w:rsidRDefault="007D50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E116C14" w14:textId="77777777" w:rsidR="007C66F8" w:rsidRDefault="007D504A">
            <w:pPr>
              <w:pStyle w:val="ProductList-TableBody"/>
            </w:pPr>
            <w:r>
              <w:t>Enterprise CAL</w:t>
            </w:r>
            <w:r>
              <w:fldChar w:fldCharType="begin"/>
            </w:r>
            <w:r>
              <w:instrText xml:space="preserve"> XE "Enterprise CAL" </w:instrText>
            </w:r>
            <w:r>
              <w:fldChar w:fldCharType="end"/>
            </w:r>
            <w:r>
              <w:t xml:space="preserve"> Suite</w:t>
            </w:r>
          </w:p>
        </w:tc>
      </w:tr>
      <w:tr w:rsidR="007C66F8" w14:paraId="2E116C18" w14:textId="77777777">
        <w:tc>
          <w:tcPr>
            <w:tcW w:w="6000" w:type="dxa"/>
            <w:tcBorders>
              <w:top w:val="single" w:sz="4" w:space="0" w:color="000000"/>
              <w:left w:val="single" w:sz="4" w:space="0" w:color="000000"/>
              <w:bottom w:val="single" w:sz="4" w:space="0" w:color="000000"/>
              <w:right w:val="single" w:sz="4" w:space="0" w:color="000000"/>
            </w:tcBorders>
          </w:tcPr>
          <w:p w14:paraId="2E116C16" w14:textId="77777777" w:rsidR="007C66F8" w:rsidRDefault="007D50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17" w14:textId="77777777" w:rsidR="007C66F8" w:rsidRDefault="007D504A">
            <w:pPr>
              <w:pStyle w:val="ProductList-TableBody"/>
            </w:pPr>
            <w:r>
              <w:t>Core Infrastructure Server Suite Datacenter</w:t>
            </w:r>
            <w:r>
              <w:fldChar w:fldCharType="begin"/>
            </w:r>
            <w:r>
              <w:instrText xml:space="preserve"> XE "Core Infrastructure Server Suite Datacenter" </w:instrText>
            </w:r>
            <w:r>
              <w:fldChar w:fldCharType="end"/>
            </w:r>
          </w:p>
        </w:tc>
      </w:tr>
      <w:tr w:rsidR="007C66F8" w14:paraId="2E116C1B" w14:textId="77777777">
        <w:tc>
          <w:tcPr>
            <w:tcW w:w="6000" w:type="dxa"/>
            <w:tcBorders>
              <w:top w:val="single" w:sz="4" w:space="0" w:color="000000"/>
              <w:left w:val="single" w:sz="4" w:space="0" w:color="000000"/>
              <w:bottom w:val="single" w:sz="4" w:space="0" w:color="000000"/>
              <w:right w:val="single" w:sz="4" w:space="0" w:color="000000"/>
            </w:tcBorders>
          </w:tcPr>
          <w:p w14:paraId="2E116C19" w14:textId="77777777" w:rsidR="007C66F8" w:rsidRDefault="007D504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2E116C1A" w14:textId="77777777" w:rsidR="007C66F8" w:rsidRDefault="007D504A">
            <w:pPr>
              <w:pStyle w:val="ProductList-TableBody"/>
            </w:pPr>
            <w:r>
              <w:t>Desktop Education med Enterprise CAL Suite</w:t>
            </w:r>
          </w:p>
        </w:tc>
      </w:tr>
      <w:tr w:rsidR="007C66F8" w14:paraId="2E116C1E" w14:textId="77777777">
        <w:tc>
          <w:tcPr>
            <w:tcW w:w="6000" w:type="dxa"/>
            <w:tcBorders>
              <w:top w:val="single" w:sz="4" w:space="0" w:color="000000"/>
              <w:left w:val="single" w:sz="4" w:space="0" w:color="000000"/>
              <w:bottom w:val="single" w:sz="4" w:space="0" w:color="000000"/>
              <w:right w:val="single" w:sz="4" w:space="0" w:color="000000"/>
            </w:tcBorders>
          </w:tcPr>
          <w:p w14:paraId="2E116C1C" w14:textId="77777777" w:rsidR="007C66F8" w:rsidRDefault="007D504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E116C1D" w14:textId="77777777" w:rsidR="007C66F8" w:rsidRDefault="007D504A">
            <w:pPr>
              <w:pStyle w:val="ProductList-TableBody"/>
            </w:pPr>
            <w:r>
              <w:t>Desktop School med Enterprise CAL Suite</w:t>
            </w:r>
          </w:p>
        </w:tc>
      </w:tr>
      <w:tr w:rsidR="007C66F8" w14:paraId="2E116C21" w14:textId="77777777">
        <w:tc>
          <w:tcPr>
            <w:tcW w:w="6000" w:type="dxa"/>
            <w:tcBorders>
              <w:top w:val="single" w:sz="4" w:space="0" w:color="000000"/>
              <w:left w:val="single" w:sz="4" w:space="0" w:color="000000"/>
              <w:bottom w:val="single" w:sz="4" w:space="0" w:color="000000"/>
              <w:right w:val="single" w:sz="4" w:space="0" w:color="000000"/>
            </w:tcBorders>
          </w:tcPr>
          <w:p w14:paraId="2E116C1F" w14:textId="77777777" w:rsidR="007C66F8" w:rsidRDefault="007D50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20" w14:textId="77777777" w:rsidR="007C66F8" w:rsidRDefault="007D504A">
            <w:pPr>
              <w:pStyle w:val="ProductList-TableBody"/>
            </w:pPr>
            <w:r>
              <w:t>Exchange Server Enterprise</w:t>
            </w:r>
            <w:r>
              <w:fldChar w:fldCharType="begin"/>
            </w:r>
            <w:r>
              <w:instrText xml:space="preserve"> XE "Exchange Server Enterprise" </w:instrText>
            </w:r>
            <w:r>
              <w:fldChar w:fldCharType="end"/>
            </w:r>
          </w:p>
        </w:tc>
      </w:tr>
      <w:tr w:rsidR="007C66F8" w14:paraId="2E116C24" w14:textId="77777777">
        <w:tc>
          <w:tcPr>
            <w:tcW w:w="6000" w:type="dxa"/>
            <w:tcBorders>
              <w:top w:val="single" w:sz="4" w:space="0" w:color="000000"/>
              <w:left w:val="single" w:sz="4" w:space="0" w:color="000000"/>
              <w:bottom w:val="single" w:sz="4" w:space="0" w:color="000000"/>
              <w:right w:val="single" w:sz="4" w:space="0" w:color="000000"/>
            </w:tcBorders>
          </w:tcPr>
          <w:p w14:paraId="2E116C22" w14:textId="77777777" w:rsidR="007C66F8" w:rsidRDefault="007D50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23" w14:textId="77777777" w:rsidR="007C66F8" w:rsidRDefault="007D504A">
            <w:pPr>
              <w:pStyle w:val="ProductList-TableBody"/>
            </w:pPr>
            <w:r>
              <w:t>Forefront TMG Enterprise</w:t>
            </w:r>
            <w:r>
              <w:fldChar w:fldCharType="begin"/>
            </w:r>
            <w:r>
              <w:instrText xml:space="preserve"> XE "Forefront TMG Enterprise" </w:instrText>
            </w:r>
            <w:r>
              <w:fldChar w:fldCharType="end"/>
            </w:r>
          </w:p>
        </w:tc>
      </w:tr>
      <w:tr w:rsidR="007C66F8" w14:paraId="2E116C27" w14:textId="77777777">
        <w:tc>
          <w:tcPr>
            <w:tcW w:w="6000" w:type="dxa"/>
            <w:tcBorders>
              <w:top w:val="single" w:sz="4" w:space="0" w:color="000000"/>
              <w:left w:val="single" w:sz="4" w:space="0" w:color="000000"/>
              <w:bottom w:val="single" w:sz="4" w:space="0" w:color="000000"/>
              <w:right w:val="single" w:sz="4" w:space="0" w:color="000000"/>
            </w:tcBorders>
          </w:tcPr>
          <w:p w14:paraId="2E116C25" w14:textId="77777777" w:rsidR="007C66F8" w:rsidRDefault="007D504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26" w14:textId="77777777" w:rsidR="007C66F8" w:rsidRDefault="007D504A">
            <w:pPr>
              <w:pStyle w:val="ProductList-TableBody"/>
            </w:pPr>
            <w:r>
              <w:t>Microsoft Dynamics CRM Server</w:t>
            </w:r>
            <w:r>
              <w:fldChar w:fldCharType="begin"/>
            </w:r>
            <w:r>
              <w:instrText xml:space="preserve"> XE "Microsoft Dynamics CRM Server" </w:instrText>
            </w:r>
            <w:r>
              <w:fldChar w:fldCharType="end"/>
            </w:r>
          </w:p>
        </w:tc>
      </w:tr>
      <w:tr w:rsidR="007C66F8" w14:paraId="2E116C2A" w14:textId="77777777">
        <w:tc>
          <w:tcPr>
            <w:tcW w:w="6000" w:type="dxa"/>
            <w:tcBorders>
              <w:top w:val="single" w:sz="4" w:space="0" w:color="000000"/>
              <w:left w:val="single" w:sz="4" w:space="0" w:color="000000"/>
              <w:bottom w:val="single" w:sz="4" w:space="0" w:color="000000"/>
              <w:right w:val="single" w:sz="4" w:space="0" w:color="000000"/>
            </w:tcBorders>
          </w:tcPr>
          <w:p w14:paraId="2E116C28" w14:textId="77777777" w:rsidR="007C66F8" w:rsidRDefault="007D50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29" w14:textId="77777777" w:rsidR="007C66F8" w:rsidRDefault="007D504A">
            <w:pPr>
              <w:pStyle w:val="ProductList-TableBody"/>
            </w:pPr>
            <w:r>
              <w:t>Office Professional Plus</w:t>
            </w:r>
            <w:r>
              <w:fldChar w:fldCharType="begin"/>
            </w:r>
            <w:r>
              <w:instrText xml:space="preserve"> XE "Office Professional Plus" </w:instrText>
            </w:r>
            <w:r>
              <w:fldChar w:fldCharType="end"/>
            </w:r>
          </w:p>
        </w:tc>
      </w:tr>
      <w:tr w:rsidR="007C66F8" w14:paraId="2E116C2D" w14:textId="77777777">
        <w:tc>
          <w:tcPr>
            <w:tcW w:w="6000" w:type="dxa"/>
            <w:tcBorders>
              <w:top w:val="single" w:sz="4" w:space="0" w:color="000000"/>
              <w:left w:val="single" w:sz="4" w:space="0" w:color="000000"/>
              <w:bottom w:val="single" w:sz="4" w:space="0" w:color="000000"/>
              <w:right w:val="single" w:sz="4" w:space="0" w:color="000000"/>
            </w:tcBorders>
          </w:tcPr>
          <w:p w14:paraId="2E116C2B" w14:textId="77777777" w:rsidR="007C66F8" w:rsidRDefault="007D504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E116C2C" w14:textId="77777777" w:rsidR="007C66F8" w:rsidRDefault="007D504A">
            <w:pPr>
              <w:pStyle w:val="ProductList-TableBody"/>
            </w:pPr>
            <w:r>
              <w:t>Företagsdesktop</w:t>
            </w:r>
          </w:p>
        </w:tc>
      </w:tr>
      <w:tr w:rsidR="007C66F8" w14:paraId="2E116C30" w14:textId="77777777">
        <w:tc>
          <w:tcPr>
            <w:tcW w:w="6000" w:type="dxa"/>
            <w:tcBorders>
              <w:top w:val="single" w:sz="4" w:space="0" w:color="000000"/>
              <w:left w:val="single" w:sz="4" w:space="0" w:color="000000"/>
              <w:bottom w:val="single" w:sz="4" w:space="0" w:color="000000"/>
              <w:right w:val="single" w:sz="4" w:space="0" w:color="000000"/>
            </w:tcBorders>
          </w:tcPr>
          <w:p w14:paraId="2E116C2E" w14:textId="77777777" w:rsidR="007C66F8" w:rsidRDefault="007D50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2F" w14:textId="77777777" w:rsidR="007C66F8" w:rsidRDefault="007D504A">
            <w:pPr>
              <w:pStyle w:val="ProductList-TableBody"/>
            </w:pPr>
            <w:r>
              <w:t>Project Professional</w:t>
            </w:r>
            <w:r>
              <w:fldChar w:fldCharType="begin"/>
            </w:r>
            <w:r>
              <w:instrText xml:space="preserve"> XE "Project Professional" </w:instrText>
            </w:r>
            <w:r>
              <w:fldChar w:fldCharType="end"/>
            </w:r>
          </w:p>
        </w:tc>
      </w:tr>
      <w:tr w:rsidR="007C66F8" w14:paraId="2E116C33" w14:textId="77777777">
        <w:tc>
          <w:tcPr>
            <w:tcW w:w="6000" w:type="dxa"/>
            <w:tcBorders>
              <w:top w:val="single" w:sz="4" w:space="0" w:color="000000"/>
              <w:left w:val="single" w:sz="4" w:space="0" w:color="000000"/>
              <w:bottom w:val="single" w:sz="4" w:space="0" w:color="000000"/>
              <w:right w:val="single" w:sz="4" w:space="0" w:color="000000"/>
            </w:tcBorders>
          </w:tcPr>
          <w:p w14:paraId="2E116C31" w14:textId="77777777" w:rsidR="007C66F8" w:rsidRDefault="007D50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116C32" w14:textId="77777777" w:rsidR="007C66F8" w:rsidRDefault="007D504A">
            <w:pPr>
              <w:pStyle w:val="ProductList-TableBody"/>
            </w:pPr>
            <w:r>
              <w:t>SQL Server Enterprise Core</w:t>
            </w:r>
          </w:p>
        </w:tc>
      </w:tr>
      <w:tr w:rsidR="007C66F8" w14:paraId="2E116C36" w14:textId="77777777">
        <w:tc>
          <w:tcPr>
            <w:tcW w:w="6000" w:type="dxa"/>
            <w:tcBorders>
              <w:top w:val="single" w:sz="4" w:space="0" w:color="000000"/>
              <w:left w:val="single" w:sz="4" w:space="0" w:color="000000"/>
              <w:bottom w:val="single" w:sz="4" w:space="0" w:color="000000"/>
              <w:right w:val="single" w:sz="4" w:space="0" w:color="000000"/>
            </w:tcBorders>
          </w:tcPr>
          <w:p w14:paraId="2E116C34" w14:textId="77777777" w:rsidR="007C66F8" w:rsidRDefault="007D504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116C35" w14:textId="77777777" w:rsidR="007C66F8" w:rsidRDefault="007D504A">
            <w:pPr>
              <w:pStyle w:val="ProductList-TableBody"/>
            </w:pPr>
            <w:r>
              <w:t>SQL Server Enterprise</w:t>
            </w:r>
            <w:r>
              <w:fldChar w:fldCharType="begin"/>
            </w:r>
            <w:r>
              <w:instrText xml:space="preserve"> XE "SQL Server Enterprise" </w:instrText>
            </w:r>
            <w:r>
              <w:fldChar w:fldCharType="end"/>
            </w:r>
            <w:r>
              <w:t xml:space="preserve"> Core</w:t>
            </w:r>
          </w:p>
        </w:tc>
      </w:tr>
      <w:tr w:rsidR="007C66F8" w14:paraId="2E116C39" w14:textId="77777777">
        <w:tc>
          <w:tcPr>
            <w:tcW w:w="6000" w:type="dxa"/>
            <w:tcBorders>
              <w:top w:val="single" w:sz="4" w:space="0" w:color="000000"/>
              <w:left w:val="single" w:sz="4" w:space="0" w:color="000000"/>
              <w:bottom w:val="single" w:sz="4" w:space="0" w:color="000000"/>
              <w:right w:val="single" w:sz="4" w:space="0" w:color="000000"/>
            </w:tcBorders>
          </w:tcPr>
          <w:p w14:paraId="2E116C37" w14:textId="77777777" w:rsidR="007C66F8" w:rsidRDefault="007D50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38" w14:textId="77777777" w:rsidR="007C66F8" w:rsidRDefault="007D504A">
            <w:pPr>
              <w:pStyle w:val="ProductList-TableBody"/>
            </w:pPr>
            <w:r>
              <w:t>SQL Server Business Intelligence</w:t>
            </w:r>
            <w:r>
              <w:fldChar w:fldCharType="begin"/>
            </w:r>
            <w:r>
              <w:instrText xml:space="preserve"> XE "SQL Server Business Intelligence" </w:instrText>
            </w:r>
            <w:r>
              <w:fldChar w:fldCharType="end"/>
            </w:r>
          </w:p>
        </w:tc>
      </w:tr>
      <w:tr w:rsidR="007C66F8" w14:paraId="2E116C3C" w14:textId="77777777">
        <w:tc>
          <w:tcPr>
            <w:tcW w:w="6000" w:type="dxa"/>
            <w:tcBorders>
              <w:top w:val="single" w:sz="4" w:space="0" w:color="000000"/>
              <w:left w:val="single" w:sz="4" w:space="0" w:color="000000"/>
              <w:bottom w:val="single" w:sz="4" w:space="0" w:color="000000"/>
              <w:right w:val="single" w:sz="4" w:space="0" w:color="000000"/>
            </w:tcBorders>
          </w:tcPr>
          <w:p w14:paraId="2E116C3A" w14:textId="77777777" w:rsidR="007C66F8" w:rsidRDefault="007D50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3B" w14:textId="77777777" w:rsidR="007C66F8" w:rsidRDefault="007D504A">
            <w:pPr>
              <w:pStyle w:val="ProductList-TableBody"/>
            </w:pPr>
            <w:r>
              <w:t>System Center Datacenter</w:t>
            </w:r>
            <w:r>
              <w:fldChar w:fldCharType="begin"/>
            </w:r>
            <w:r>
              <w:instrText xml:space="preserve"> XE "System Center Datacenter" </w:instrText>
            </w:r>
            <w:r>
              <w:fldChar w:fldCharType="end"/>
            </w:r>
          </w:p>
        </w:tc>
      </w:tr>
      <w:tr w:rsidR="007C66F8" w14:paraId="2E116C3F" w14:textId="77777777">
        <w:tc>
          <w:tcPr>
            <w:tcW w:w="6000" w:type="dxa"/>
            <w:tcBorders>
              <w:top w:val="single" w:sz="4" w:space="0" w:color="000000"/>
              <w:left w:val="single" w:sz="4" w:space="0" w:color="000000"/>
              <w:bottom w:val="single" w:sz="4" w:space="0" w:color="000000"/>
              <w:right w:val="single" w:sz="4" w:space="0" w:color="000000"/>
            </w:tcBorders>
          </w:tcPr>
          <w:p w14:paraId="2E116C3D" w14:textId="77777777" w:rsidR="007C66F8" w:rsidRDefault="007D50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3E" w14:textId="77777777" w:rsidR="007C66F8" w:rsidRDefault="007D504A">
            <w:pPr>
              <w:pStyle w:val="ProductList-TableBody"/>
            </w:pPr>
            <w:r>
              <w:t>Visio Professional</w:t>
            </w:r>
            <w:r>
              <w:fldChar w:fldCharType="begin"/>
            </w:r>
            <w:r>
              <w:instrText xml:space="preserve"> XE "Visio Professional" </w:instrText>
            </w:r>
            <w:r>
              <w:fldChar w:fldCharType="end"/>
            </w:r>
          </w:p>
        </w:tc>
      </w:tr>
      <w:tr w:rsidR="007C66F8" w14:paraId="2E116C42" w14:textId="77777777">
        <w:tc>
          <w:tcPr>
            <w:tcW w:w="6000" w:type="dxa"/>
            <w:tcBorders>
              <w:top w:val="single" w:sz="4" w:space="0" w:color="000000"/>
              <w:left w:val="single" w:sz="4" w:space="0" w:color="000000"/>
              <w:bottom w:val="single" w:sz="4" w:space="0" w:color="000000"/>
              <w:right w:val="single" w:sz="4" w:space="0" w:color="000000"/>
            </w:tcBorders>
          </w:tcPr>
          <w:p w14:paraId="2E116C40" w14:textId="77777777" w:rsidR="007C66F8" w:rsidRDefault="007D504A">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41" w14:textId="77777777" w:rsidR="007C66F8" w:rsidRDefault="007D504A">
            <w:pPr>
              <w:pStyle w:val="ProductList-TableBody"/>
            </w:pPr>
            <w:r>
              <w:t>Visual Studio Enterprise med MSDN</w:t>
            </w:r>
            <w:r>
              <w:fldChar w:fldCharType="begin"/>
            </w:r>
            <w:r>
              <w:instrText xml:space="preserve"> XE "Visual Studio Enterprise med MSDN" </w:instrText>
            </w:r>
            <w:r>
              <w:fldChar w:fldCharType="end"/>
            </w:r>
          </w:p>
        </w:tc>
      </w:tr>
      <w:tr w:rsidR="007C66F8" w14:paraId="2E116C45" w14:textId="77777777">
        <w:tc>
          <w:tcPr>
            <w:tcW w:w="6000" w:type="dxa"/>
            <w:tcBorders>
              <w:top w:val="single" w:sz="4" w:space="0" w:color="000000"/>
              <w:left w:val="single" w:sz="4" w:space="0" w:color="000000"/>
              <w:bottom w:val="single" w:sz="4" w:space="0" w:color="000000"/>
              <w:right w:val="single" w:sz="4" w:space="0" w:color="000000"/>
            </w:tcBorders>
          </w:tcPr>
          <w:p w14:paraId="2E116C43" w14:textId="77777777" w:rsidR="007C66F8" w:rsidRDefault="007D504A">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44" w14:textId="77777777" w:rsidR="007C66F8" w:rsidRDefault="007D504A">
            <w:pPr>
              <w:pStyle w:val="ProductList-TableBody"/>
            </w:pPr>
            <w:r>
              <w:t>Visual Studio Enterprise med MSDN</w:t>
            </w:r>
            <w:r>
              <w:fldChar w:fldCharType="begin"/>
            </w:r>
            <w:r>
              <w:instrText xml:space="preserve"> XE "Visual Studio Enterprise med MSDN" </w:instrText>
            </w:r>
            <w:r>
              <w:fldChar w:fldCharType="end"/>
            </w:r>
          </w:p>
        </w:tc>
      </w:tr>
      <w:tr w:rsidR="007C66F8" w14:paraId="2E116C48" w14:textId="77777777">
        <w:tc>
          <w:tcPr>
            <w:tcW w:w="6000" w:type="dxa"/>
            <w:tcBorders>
              <w:top w:val="single" w:sz="4" w:space="0" w:color="000000"/>
              <w:left w:val="single" w:sz="4" w:space="0" w:color="000000"/>
              <w:bottom w:val="single" w:sz="4" w:space="0" w:color="000000"/>
              <w:right w:val="single" w:sz="4" w:space="0" w:color="000000"/>
            </w:tcBorders>
          </w:tcPr>
          <w:p w14:paraId="2E116C46" w14:textId="77777777" w:rsidR="007C66F8" w:rsidRDefault="007D50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47" w14:textId="77777777" w:rsidR="007C66F8" w:rsidRDefault="007D504A">
            <w:pPr>
              <w:pStyle w:val="ProductList-TableBody"/>
            </w:pPr>
            <w:r>
              <w:t>Windows Server Datacenter</w:t>
            </w:r>
            <w:r>
              <w:fldChar w:fldCharType="begin"/>
            </w:r>
            <w:r>
              <w:instrText xml:space="preserve"> XE "Windows Server Datacenter" </w:instrText>
            </w:r>
            <w:r>
              <w:fldChar w:fldCharType="end"/>
            </w:r>
          </w:p>
        </w:tc>
      </w:tr>
      <w:tr w:rsidR="007C66F8" w14:paraId="2E116C4B" w14:textId="77777777">
        <w:tc>
          <w:tcPr>
            <w:tcW w:w="6000" w:type="dxa"/>
            <w:tcBorders>
              <w:top w:val="single" w:sz="4" w:space="0" w:color="000000"/>
              <w:left w:val="single" w:sz="4" w:space="0" w:color="000000"/>
              <w:bottom w:val="single" w:sz="4" w:space="0" w:color="000000"/>
              <w:right w:val="single" w:sz="4" w:space="0" w:color="000000"/>
            </w:tcBorders>
          </w:tcPr>
          <w:p w14:paraId="2E116C49" w14:textId="77777777" w:rsidR="007C66F8" w:rsidRDefault="007D504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16C4A" w14:textId="77777777" w:rsidR="007C66F8" w:rsidRDefault="007D504A">
            <w:pPr>
              <w:pStyle w:val="ProductList-TableBody"/>
            </w:pPr>
            <w:r>
              <w:t>Windows MultiPoint Server Premium</w:t>
            </w:r>
            <w:r>
              <w:fldChar w:fldCharType="begin"/>
            </w:r>
            <w:r>
              <w:instrText xml:space="preserve"> XE "Windows MultiPoint Server Premium" </w:instrText>
            </w:r>
            <w:r>
              <w:fldChar w:fldCharType="end"/>
            </w:r>
          </w:p>
        </w:tc>
      </w:tr>
    </w:tbl>
    <w:p w14:paraId="2E116C4C" w14:textId="77777777" w:rsidR="007C66F8" w:rsidRDefault="007C66F8">
      <w:pPr>
        <w:pStyle w:val="ProductList-Body"/>
      </w:pPr>
    </w:p>
    <w:p w14:paraId="2E116C4D" w14:textId="77777777" w:rsidR="007C66F8" w:rsidRDefault="007D504A">
      <w:pPr>
        <w:pStyle w:val="ProductList-ClauseHeading"/>
        <w:outlineLvl w:val="2"/>
      </w:pPr>
      <w:bookmarkStart w:id="398" w:name="_Sec588"/>
      <w:r>
        <w:t>Servrar – Rättigheter för Återställning vid Krasch</w:t>
      </w:r>
      <w:bookmarkEnd w:id="398"/>
    </w:p>
    <w:p w14:paraId="2E116C4E" w14:textId="77777777" w:rsidR="007C66F8" w:rsidRDefault="007D504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lastRenderedPageBreak/>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E116C4F" w14:textId="77777777" w:rsidR="007C66F8" w:rsidRDefault="007C66F8">
      <w:pPr>
        <w:pStyle w:val="ProductList-Body"/>
      </w:pPr>
    </w:p>
    <w:p w14:paraId="2E116C50" w14:textId="77777777" w:rsidR="007C66F8" w:rsidRDefault="007D504A">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2E116C51" w14:textId="77777777" w:rsidR="007C66F8" w:rsidRDefault="007D504A" w:rsidP="007D504A">
      <w:pPr>
        <w:pStyle w:val="ProductList-Bullet"/>
        <w:numPr>
          <w:ilvl w:val="0"/>
          <w:numId w:val="41"/>
        </w:numPr>
      </w:pPr>
      <w:r>
        <w:t>Under korta perioder då återställning vid krasch-funktioner testas under en vecka var 90:e dag;</w:t>
      </w:r>
    </w:p>
    <w:p w14:paraId="2E116C52" w14:textId="77777777" w:rsidR="007C66F8" w:rsidRDefault="007D504A" w:rsidP="007D504A">
      <w:pPr>
        <w:pStyle w:val="ProductList-Bullet"/>
        <w:numPr>
          <w:ilvl w:val="0"/>
          <w:numId w:val="4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2E116C53" w14:textId="77777777" w:rsidR="007C66F8" w:rsidRDefault="007D504A" w:rsidP="007D504A">
      <w:pPr>
        <w:pStyle w:val="ProductList-Bullet"/>
        <w:numPr>
          <w:ilvl w:val="0"/>
          <w:numId w:val="4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14:paraId="2E116C54" w14:textId="77777777" w:rsidR="007C66F8" w:rsidRDefault="007C66F8">
      <w:pPr>
        <w:pStyle w:val="ProductList-Body"/>
      </w:pPr>
    </w:p>
    <w:p w14:paraId="2E116C55" w14:textId="77777777" w:rsidR="007C66F8" w:rsidRDefault="007D504A">
      <w:pPr>
        <w:pStyle w:val="ProductList-Body"/>
      </w:pPr>
      <w:r>
        <w:t>För att använda programvaran under rättigheter för återställning vid krasch måste Kunde uppfylla följande villkor:</w:t>
      </w:r>
    </w:p>
    <w:p w14:paraId="2E116C56" w14:textId="77777777" w:rsidR="007C66F8" w:rsidRDefault="007D504A" w:rsidP="007D504A">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14:paraId="2E116C57" w14:textId="77777777" w:rsidR="007C66F8" w:rsidRDefault="007D504A" w:rsidP="007D504A">
      <w:pPr>
        <w:pStyle w:val="ProductList-Bullet"/>
        <w:numPr>
          <w:ilvl w:val="0"/>
          <w:numId w:val="4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14:paraId="2E116C58" w14:textId="77777777" w:rsidR="007C66F8" w:rsidRDefault="007D504A" w:rsidP="007D504A">
      <w:pPr>
        <w:pStyle w:val="ProductList-Bullet"/>
        <w:numPr>
          <w:ilvl w:val="0"/>
          <w:numId w:val="42"/>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14:paraId="2E116C59" w14:textId="77777777" w:rsidR="007C66F8" w:rsidRDefault="007D504A" w:rsidP="007D504A">
      <w:pPr>
        <w:pStyle w:val="ProductList-Bullet"/>
        <w:numPr>
          <w:ilvl w:val="1"/>
          <w:numId w:val="42"/>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14:paraId="2E116C5A" w14:textId="77777777" w:rsidR="007C66F8" w:rsidRDefault="007D504A" w:rsidP="007D504A">
      <w:pPr>
        <w:pStyle w:val="ProductList-Bullet"/>
        <w:numPr>
          <w:ilvl w:val="1"/>
          <w:numId w:val="4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2E116C5B" w14:textId="77777777" w:rsidR="007C66F8" w:rsidRDefault="007D504A">
      <w:pPr>
        <w:pStyle w:val="ProductList-Body"/>
        <w:ind w:left="1080"/>
      </w:pPr>
      <w:r>
        <w:t>- köra virtualiseringsprogramvara för maskinvaran, t.ex. Hyper-V</w:t>
      </w:r>
    </w:p>
    <w:p w14:paraId="2E116C5C" w14:textId="77777777" w:rsidR="007C66F8" w:rsidRDefault="007D504A">
      <w:pPr>
        <w:pStyle w:val="ProductList-Body"/>
        <w:ind w:left="1080"/>
      </w:pPr>
      <w:r>
        <w:t>- tillhandahålla virtualiseringstjänster för maskinvaran</w:t>
      </w:r>
    </w:p>
    <w:p w14:paraId="2E116C5D" w14:textId="77777777" w:rsidR="007C66F8" w:rsidRDefault="007D504A">
      <w:pPr>
        <w:pStyle w:val="ProductList-Body"/>
        <w:ind w:left="1080"/>
      </w:pPr>
      <w:r>
        <w:t>- köra programvaruagenter för att hantera virtualiseringsprogramvaran för maskinvaran</w:t>
      </w:r>
    </w:p>
    <w:p w14:paraId="2E116C5E" w14:textId="77777777" w:rsidR="007C66F8" w:rsidRDefault="007D504A">
      <w:pPr>
        <w:pStyle w:val="ProductList-Body"/>
        <w:ind w:left="1080"/>
      </w:pPr>
      <w:r>
        <w:t>- fungera som mål för kopiering</w:t>
      </w:r>
    </w:p>
    <w:p w14:paraId="2E116C5F" w14:textId="77777777" w:rsidR="007C66F8" w:rsidRDefault="007D504A">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14:paraId="2E116C60" w14:textId="77777777" w:rsidR="007C66F8" w:rsidRDefault="007D504A">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2E116C61" w14:textId="77777777" w:rsidR="007C66F8" w:rsidRDefault="007D504A">
      <w:pPr>
        <w:pStyle w:val="ProductList-Body"/>
        <w:ind w:left="1080"/>
      </w:pPr>
      <w:r>
        <w:t xml:space="preserve">- köra återställning vid krasch-tjänster enligt vad som beskrivs ovan </w:t>
      </w:r>
    </w:p>
    <w:p w14:paraId="2E116C62" w14:textId="77777777" w:rsidR="007C66F8" w:rsidRDefault="007D504A" w:rsidP="007D504A">
      <w:pPr>
        <w:pStyle w:val="ProductList-Bullet"/>
        <w:numPr>
          <w:ilvl w:val="1"/>
          <w:numId w:val="4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E116C63" w14:textId="77777777" w:rsidR="007C66F8" w:rsidRDefault="007D504A" w:rsidP="007D504A">
      <w:pPr>
        <w:pStyle w:val="ProductList-Bullet"/>
        <w:numPr>
          <w:ilvl w:val="0"/>
          <w:numId w:val="43"/>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14:paraId="2E116C64" w14:textId="77777777" w:rsidR="007C66F8" w:rsidRDefault="007D504A" w:rsidP="007D504A">
      <w:pPr>
        <w:pStyle w:val="ProductList-Bullet"/>
        <w:numPr>
          <w:ilvl w:val="0"/>
          <w:numId w:val="43"/>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14:paraId="2E116C65" w14:textId="77777777" w:rsidR="007C66F8" w:rsidRDefault="007D504A" w:rsidP="007D504A">
      <w:pPr>
        <w:pStyle w:val="ProductList-Bullet"/>
        <w:numPr>
          <w:ilvl w:val="0"/>
          <w:numId w:val="43"/>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14:paraId="2E116C66" w14:textId="77777777" w:rsidR="007C66F8" w:rsidRDefault="007D504A" w:rsidP="007D504A">
      <w:pPr>
        <w:pStyle w:val="ProductList-Bullet"/>
        <w:numPr>
          <w:ilvl w:val="0"/>
          <w:numId w:val="43"/>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2E116C67" w14:textId="77777777" w:rsidR="007C66F8" w:rsidRDefault="007C66F8">
      <w:pPr>
        <w:pStyle w:val="ProductList-Body"/>
      </w:pPr>
    </w:p>
    <w:p w14:paraId="2E116C68" w14:textId="77777777" w:rsidR="007C66F8" w:rsidRDefault="007D504A">
      <w:pPr>
        <w:pStyle w:val="ProductList-ClauseHeading"/>
        <w:outlineLvl w:val="2"/>
      </w:pPr>
      <w:bookmarkStart w:id="399" w:name="_Sec589"/>
      <w:r>
        <w:t>Licensmobilitet</w:t>
      </w:r>
      <w:bookmarkEnd w:id="399"/>
    </w:p>
    <w:p w14:paraId="2E116C69" w14:textId="77777777" w:rsidR="007C66F8" w:rsidRDefault="007D504A">
      <w:pPr>
        <w:pStyle w:val="ProductList-SubClauseHeading"/>
        <w:outlineLvl w:val="3"/>
      </w:pPr>
      <w:r>
        <w:t>Licensmobilitet Över Serverfarmar</w:t>
      </w:r>
    </w:p>
    <w:p w14:paraId="2E116C6A" w14:textId="77777777" w:rsidR="007C66F8" w:rsidRDefault="007D504A">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2E116C6B" w14:textId="77777777" w:rsidR="007C66F8" w:rsidRDefault="007C66F8">
      <w:pPr>
        <w:pStyle w:val="ProductList-BodyIndented"/>
      </w:pPr>
    </w:p>
    <w:p w14:paraId="2E116C6C" w14:textId="77777777" w:rsidR="007C66F8" w:rsidRDefault="007D504A">
      <w:pPr>
        <w:pStyle w:val="ProductList-SubClauseHeading"/>
        <w:outlineLvl w:val="3"/>
      </w:pPr>
      <w:r>
        <w:t>Licensmobilitet genom Software Assurance</w:t>
      </w:r>
    </w:p>
    <w:p w14:paraId="2E116C6D" w14:textId="77777777" w:rsidR="007C66F8" w:rsidRDefault="007D504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2E116C6E" w14:textId="77777777" w:rsidR="007C66F8" w:rsidRDefault="007C66F8">
      <w:pPr>
        <w:pStyle w:val="ProductList-BodyIndented"/>
      </w:pPr>
    </w:p>
    <w:p w14:paraId="2E116C6F" w14:textId="77777777" w:rsidR="007C66F8" w:rsidRDefault="007D504A">
      <w:pPr>
        <w:pStyle w:val="ProductList-SubSubClauseHeading"/>
        <w:outlineLvl w:val="4"/>
      </w:pPr>
      <w:r>
        <w:t>Tillåten användning:</w:t>
      </w:r>
    </w:p>
    <w:p w14:paraId="2E116C70" w14:textId="77777777" w:rsidR="007C66F8" w:rsidRDefault="007D504A">
      <w:pPr>
        <w:pStyle w:val="ProductList-BodyIndented2"/>
      </w:pPr>
      <w:r>
        <w:t>Med Licensmobilitet via SA får Kunden:</w:t>
      </w:r>
    </w:p>
    <w:p w14:paraId="2E116C71" w14:textId="77777777" w:rsidR="007C66F8" w:rsidRDefault="007D504A" w:rsidP="007D504A">
      <w:pPr>
        <w:pStyle w:val="ProductList-Bullet"/>
        <w:numPr>
          <w:ilvl w:val="2"/>
          <w:numId w:val="44"/>
        </w:numPr>
      </w:pPr>
      <w:r>
        <w:t>Köra sin licensierade programvara på delade servrar.</w:t>
      </w:r>
    </w:p>
    <w:p w14:paraId="2E116C72" w14:textId="77777777" w:rsidR="007C66F8" w:rsidRDefault="007D504A" w:rsidP="007D504A">
      <w:pPr>
        <w:pStyle w:val="ProductList-Bullet"/>
        <w:numPr>
          <w:ilvl w:val="2"/>
          <w:numId w:val="44"/>
        </w:numPr>
      </w:pPr>
      <w:r>
        <w:t>Få åtkomst till den programvaran under åtkomstlicens och som den har SA för, och under sin User och Device SL som tillåter åtkomst till Produkterna.</w:t>
      </w:r>
    </w:p>
    <w:p w14:paraId="2E116C73" w14:textId="77777777" w:rsidR="007C66F8" w:rsidRDefault="007D504A" w:rsidP="007D504A">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14:paraId="2E116C74" w14:textId="77777777" w:rsidR="007C66F8" w:rsidRDefault="007D504A" w:rsidP="007D504A">
      <w:pPr>
        <w:pStyle w:val="ProductList-Bullet"/>
        <w:numPr>
          <w:ilvl w:val="2"/>
          <w:numId w:val="44"/>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2E116C75" w14:textId="77777777" w:rsidR="007C66F8" w:rsidRDefault="007C66F8">
      <w:pPr>
        <w:pStyle w:val="ProductList-BodyIndented2"/>
      </w:pPr>
    </w:p>
    <w:p w14:paraId="2E116C76" w14:textId="77777777" w:rsidR="007C66F8" w:rsidRDefault="007D504A">
      <w:pPr>
        <w:pStyle w:val="ProductList-SubSubClauseHeading"/>
        <w:outlineLvl w:val="4"/>
      </w:pPr>
      <w:r>
        <w:t>Krav:</w:t>
      </w:r>
    </w:p>
    <w:p w14:paraId="2E116C77" w14:textId="77777777" w:rsidR="007C66F8" w:rsidRDefault="007D504A">
      <w:pPr>
        <w:pStyle w:val="ProductList-BodyIndented2"/>
      </w:pPr>
      <w:r>
        <w:t>För att använda Licensmobilitet genom SA måste Kunden:</w:t>
      </w:r>
    </w:p>
    <w:p w14:paraId="2E116C78" w14:textId="77777777" w:rsidR="007C66F8" w:rsidRDefault="007D504A" w:rsidP="007D504A">
      <w:pPr>
        <w:pStyle w:val="ProductList-Bullet"/>
        <w:numPr>
          <w:ilvl w:val="2"/>
          <w:numId w:val="45"/>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14:paraId="2E116C79" w14:textId="77777777" w:rsidR="007C66F8" w:rsidRDefault="007D504A" w:rsidP="007D504A">
      <w:pPr>
        <w:pStyle w:val="ProductList-Bullet"/>
        <w:numPr>
          <w:ilvl w:val="2"/>
          <w:numId w:val="45"/>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 </w:t>
      </w:r>
    </w:p>
    <w:p w14:paraId="2E116C7A" w14:textId="77777777" w:rsidR="007C66F8" w:rsidRDefault="007D504A" w:rsidP="007D504A">
      <w:pPr>
        <w:pStyle w:val="ProductList-Bullet"/>
        <w:numPr>
          <w:ilvl w:val="2"/>
          <w:numId w:val="45"/>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2E116C7B" w14:textId="77777777" w:rsidR="007C66F8" w:rsidRDefault="007C66F8">
      <w:pPr>
        <w:pStyle w:val="ProductList-BodyIndented2"/>
      </w:pPr>
    </w:p>
    <w:p w14:paraId="2E116C7C" w14:textId="77777777" w:rsidR="007C66F8" w:rsidRDefault="007D504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w:t>
      </w:r>
      <w:r>
        <w:lastRenderedPageBreak/>
        <w:t xml:space="preserve">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7C66F8" w14:paraId="2E116C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C7D" w14:textId="77777777" w:rsidR="007C66F8" w:rsidRDefault="007D504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C7E" w14:textId="77777777" w:rsidR="007C66F8" w:rsidRDefault="007D504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C7F" w14:textId="77777777" w:rsidR="007C66F8" w:rsidRDefault="007D504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C80" w14:textId="77777777" w:rsidR="007C66F8" w:rsidRDefault="007D504A">
            <w:pPr>
              <w:pStyle w:val="ProductList-TableBody"/>
            </w:pPr>
            <w:r>
              <w:rPr>
                <w:color w:val="FFFFFF"/>
              </w:rPr>
              <w:t>Tillåtet Antal:</w:t>
            </w:r>
          </w:p>
          <w:p w14:paraId="2E116C81" w14:textId="77777777" w:rsidR="007C66F8" w:rsidRDefault="007D504A">
            <w:pPr>
              <w:pStyle w:val="ProductList-TableBody"/>
            </w:pPr>
            <w:r>
              <w:rPr>
                <w:color w:val="FFFFFF"/>
              </w:rPr>
              <w:t>OSE:er eller Kärnor per Licens</w:t>
            </w:r>
          </w:p>
        </w:tc>
      </w:tr>
      <w:tr w:rsidR="007C66F8" w14:paraId="2E116C87" w14:textId="77777777">
        <w:tc>
          <w:tcPr>
            <w:tcW w:w="3060" w:type="dxa"/>
            <w:tcBorders>
              <w:top w:val="single" w:sz="4" w:space="0" w:color="000000"/>
              <w:left w:val="single" w:sz="4" w:space="0" w:color="000000"/>
              <w:bottom w:val="single" w:sz="4" w:space="0" w:color="000000"/>
              <w:right w:val="single" w:sz="4" w:space="0" w:color="000000"/>
            </w:tcBorders>
          </w:tcPr>
          <w:p w14:paraId="2E116C83" w14:textId="77777777" w:rsidR="007C66F8" w:rsidRDefault="007D504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E116C84" w14:textId="77777777" w:rsidR="007C66F8" w:rsidRDefault="007D504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2E116C85" w14:textId="77777777" w:rsidR="007C66F8" w:rsidRDefault="007D504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E116C86" w14:textId="77777777" w:rsidR="007C66F8" w:rsidRDefault="007D504A">
            <w:pPr>
              <w:pStyle w:val="ProductList-TableBody"/>
            </w:pPr>
            <w:r>
              <w:t>1 operativsystemmiljö per licens</w:t>
            </w:r>
          </w:p>
        </w:tc>
      </w:tr>
      <w:tr w:rsidR="007C66F8" w14:paraId="2E116C8C" w14:textId="77777777">
        <w:tc>
          <w:tcPr>
            <w:tcW w:w="3060" w:type="dxa"/>
            <w:tcBorders>
              <w:top w:val="single" w:sz="4" w:space="0" w:color="000000"/>
              <w:left w:val="single" w:sz="4" w:space="0" w:color="000000"/>
              <w:bottom w:val="single" w:sz="4" w:space="0" w:color="000000"/>
              <w:right w:val="single" w:sz="4" w:space="0" w:color="000000"/>
            </w:tcBorders>
          </w:tcPr>
          <w:p w14:paraId="2E116C88" w14:textId="77777777" w:rsidR="007C66F8" w:rsidRDefault="007D504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E116C89" w14:textId="77777777" w:rsidR="007C66F8" w:rsidRDefault="007D50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E116C8A" w14:textId="77777777" w:rsidR="007C66F8" w:rsidRDefault="007D504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E116C8B" w14:textId="77777777" w:rsidR="007C66F8" w:rsidRDefault="007D504A">
            <w:pPr>
              <w:pStyle w:val="ProductList-TableBody"/>
            </w:pPr>
            <w:r>
              <w:t>1 operativsystemmiljö per licens</w:t>
            </w:r>
          </w:p>
        </w:tc>
      </w:tr>
      <w:tr w:rsidR="007C66F8" w14:paraId="2E116C91" w14:textId="77777777">
        <w:tc>
          <w:tcPr>
            <w:tcW w:w="3060" w:type="dxa"/>
            <w:tcBorders>
              <w:top w:val="single" w:sz="4" w:space="0" w:color="000000"/>
              <w:left w:val="single" w:sz="4" w:space="0" w:color="000000"/>
              <w:bottom w:val="single" w:sz="4" w:space="0" w:color="000000"/>
              <w:right w:val="single" w:sz="4" w:space="0" w:color="000000"/>
            </w:tcBorders>
          </w:tcPr>
          <w:p w14:paraId="2E116C8D" w14:textId="77777777" w:rsidR="007C66F8" w:rsidRDefault="007D504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2E116C8E" w14:textId="77777777" w:rsidR="007C66F8" w:rsidRDefault="007D504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2E116C8F" w14:textId="77777777" w:rsidR="007C66F8" w:rsidRDefault="007D504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E116C90" w14:textId="77777777" w:rsidR="007C66F8" w:rsidRDefault="007D504A">
            <w:pPr>
              <w:pStyle w:val="ProductList-TableBody"/>
            </w:pPr>
            <w:r>
              <w:t>En virtuell kärna (i enlighet med produktanvändningsrättigheterna, inklusive kravet på minst 4 kärnor per OSE)</w:t>
            </w:r>
          </w:p>
        </w:tc>
      </w:tr>
      <w:tr w:rsidR="007C66F8" w14:paraId="2E116C96" w14:textId="77777777">
        <w:tc>
          <w:tcPr>
            <w:tcW w:w="3060" w:type="dxa"/>
            <w:tcBorders>
              <w:top w:val="single" w:sz="4" w:space="0" w:color="000000"/>
              <w:left w:val="single" w:sz="4" w:space="0" w:color="000000"/>
              <w:bottom w:val="single" w:sz="4" w:space="0" w:color="000000"/>
              <w:right w:val="single" w:sz="4" w:space="0" w:color="000000"/>
            </w:tcBorders>
          </w:tcPr>
          <w:p w14:paraId="2E116C92" w14:textId="77777777" w:rsidR="007C66F8" w:rsidRDefault="007D504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E116C93" w14:textId="77777777" w:rsidR="007C66F8" w:rsidRDefault="007D50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E116C94" w14:textId="77777777" w:rsidR="007C66F8" w:rsidRDefault="007D504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E116C95" w14:textId="77777777" w:rsidR="007C66F8" w:rsidRDefault="007D504A">
            <w:pPr>
              <w:pStyle w:val="ProductList-TableBody"/>
            </w:pPr>
            <w:r>
              <w:t>2 hanterade OSE:er per licens</w:t>
            </w:r>
          </w:p>
        </w:tc>
      </w:tr>
      <w:tr w:rsidR="007C66F8" w14:paraId="2E116C9B" w14:textId="77777777">
        <w:tc>
          <w:tcPr>
            <w:tcW w:w="3060" w:type="dxa"/>
            <w:tcBorders>
              <w:top w:val="single" w:sz="4" w:space="0" w:color="000000"/>
              <w:left w:val="single" w:sz="4" w:space="0" w:color="000000"/>
              <w:bottom w:val="single" w:sz="4" w:space="0" w:color="000000"/>
              <w:right w:val="single" w:sz="4" w:space="0" w:color="000000"/>
            </w:tcBorders>
          </w:tcPr>
          <w:p w14:paraId="2E116C97" w14:textId="77777777" w:rsidR="007C66F8" w:rsidRDefault="007D504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E116C98" w14:textId="77777777" w:rsidR="007C66F8" w:rsidRDefault="007D50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E116C99" w14:textId="77777777" w:rsidR="007C66F8" w:rsidRDefault="007D504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E116C9A" w14:textId="77777777" w:rsidR="007C66F8" w:rsidRDefault="007D504A">
            <w:pPr>
              <w:pStyle w:val="ProductList-TableBody"/>
            </w:pPr>
            <w:r>
              <w:t>10 hanterade OSE:er per licens</w:t>
            </w:r>
          </w:p>
        </w:tc>
      </w:tr>
    </w:tbl>
    <w:p w14:paraId="2E116C9C" w14:textId="77777777" w:rsidR="007C66F8" w:rsidRDefault="007C66F8">
      <w:pPr>
        <w:pStyle w:val="ProductList-BodyIndented2"/>
      </w:pPr>
    </w:p>
    <w:p w14:paraId="2E116C9D" w14:textId="77777777" w:rsidR="007C66F8" w:rsidRDefault="007D504A">
      <w:pPr>
        <w:pStyle w:val="ProductList-SubSubClauseHeading"/>
        <w:outlineLvl w:val="4"/>
      </w:pPr>
      <w:r>
        <w:t>Övertagande rättigheter</w:t>
      </w:r>
    </w:p>
    <w:p w14:paraId="2E116C9E" w14:textId="77777777" w:rsidR="007C66F8" w:rsidRDefault="007D504A">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2E116C9F" w14:textId="77777777" w:rsidR="007C66F8" w:rsidRDefault="007C66F8">
      <w:pPr>
        <w:pStyle w:val="ProductList-BodyIndented2"/>
      </w:pPr>
    </w:p>
    <w:p w14:paraId="2E116CA0" w14:textId="77777777" w:rsidR="007C66F8" w:rsidRDefault="007D504A">
      <w:pPr>
        <w:pStyle w:val="ProductList-ClauseHeading"/>
        <w:outlineLvl w:val="2"/>
      </w:pPr>
      <w:bookmarkStart w:id="400" w:name="_Sec590"/>
      <w:r>
        <w:t>Servrar – Egenvärdbaserade applikationer</w:t>
      </w:r>
      <w:bookmarkEnd w:id="400"/>
    </w:p>
    <w:p w14:paraId="2E116CA1" w14:textId="77777777" w:rsidR="007C66F8" w:rsidRDefault="007D504A">
      <w:pPr>
        <w:pStyle w:val="ProductList-Body"/>
      </w:pPr>
      <w:r>
        <w:t>Egenvärdbaserade Applikationer avser de Produkter för vilka Egenvärdsbaserade rättigheter gäller.</w:t>
      </w:r>
    </w:p>
    <w:p w14:paraId="2E116CA2" w14:textId="77777777" w:rsidR="007C66F8" w:rsidRDefault="007C66F8">
      <w:pPr>
        <w:pStyle w:val="ProductList-Body"/>
      </w:pPr>
    </w:p>
    <w:p w14:paraId="2E116CA3" w14:textId="77777777" w:rsidR="007C66F8" w:rsidRDefault="007D504A">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14:paraId="2E116CA4" w14:textId="77777777" w:rsidR="007C66F8" w:rsidRDefault="007C66F8">
      <w:pPr>
        <w:pStyle w:val="ProductList-Body"/>
      </w:pPr>
    </w:p>
    <w:p w14:paraId="2E116CA5" w14:textId="77777777" w:rsidR="007C66F8" w:rsidRDefault="007D504A">
      <w:pPr>
        <w:pStyle w:val="ProductList-SubClauseHeading"/>
        <w:outlineLvl w:val="3"/>
      </w:pPr>
      <w:r>
        <w:t>Krav</w:t>
      </w:r>
    </w:p>
    <w:p w14:paraId="2E116CA6" w14:textId="77777777" w:rsidR="007C66F8" w:rsidRDefault="007D504A">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14:paraId="2E116CA7" w14:textId="77777777" w:rsidR="007C66F8" w:rsidRDefault="007D504A" w:rsidP="007D504A">
      <w:pPr>
        <w:pStyle w:val="ProductList-Bullet"/>
        <w:numPr>
          <w:ilvl w:val="1"/>
          <w:numId w:val="46"/>
        </w:numPr>
      </w:pPr>
      <w:r>
        <w:t xml:space="preserve">de Egenvärdbaserade applikationerna som körs som del av den Enhetliga lösningen </w:t>
      </w:r>
    </w:p>
    <w:p w14:paraId="2E116CA8" w14:textId="77777777" w:rsidR="007C66F8" w:rsidRDefault="007D504A" w:rsidP="007D504A">
      <w:pPr>
        <w:pStyle w:val="ProductList-Bullet"/>
        <w:numPr>
          <w:ilvl w:val="1"/>
          <w:numId w:val="46"/>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2E116CA9" w14:textId="77777777" w:rsidR="007C66F8" w:rsidRDefault="007D504A">
      <w:pPr>
        <w:pStyle w:val="ProductList-BodyIndented"/>
      </w:pPr>
      <w:r>
        <w:t xml:space="preserve">All Microsoft-programvara som används för att skapa och leverera den Enhetliga lösningen måste vara: </w:t>
      </w:r>
    </w:p>
    <w:p w14:paraId="2E116CAA" w14:textId="77777777" w:rsidR="007C66F8" w:rsidRDefault="007D504A" w:rsidP="007D504A">
      <w:pPr>
        <w:pStyle w:val="ProductList-Bullet"/>
        <w:numPr>
          <w:ilvl w:val="1"/>
          <w:numId w:val="47"/>
        </w:numPr>
      </w:pPr>
      <w:r>
        <w:t xml:space="preserve">vara licensierad via ett Volymlicensieringsprogram; och </w:t>
      </w:r>
    </w:p>
    <w:p w14:paraId="2E116CAB" w14:textId="77777777" w:rsidR="007C66F8" w:rsidRDefault="007D504A" w:rsidP="007D504A">
      <w:pPr>
        <w:pStyle w:val="ProductList-Bullet"/>
        <w:numPr>
          <w:ilvl w:val="1"/>
          <w:numId w:val="47"/>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14:paraId="2E116CAC" w14:textId="77777777" w:rsidR="007C66F8" w:rsidRDefault="007C66F8">
      <w:pPr>
        <w:pStyle w:val="ProductList-BodyIndented"/>
      </w:pPr>
    </w:p>
    <w:p w14:paraId="2E116CAD" w14:textId="77777777" w:rsidR="007C66F8" w:rsidRDefault="007D504A">
      <w:pPr>
        <w:pStyle w:val="ProductList-BodyIndented"/>
      </w:pPr>
      <w:r>
        <w:t>Om Kunden levererar den Enhetliga lösningen från delade servrar får Kunden inte använda Windows Server som Egenvärdbaserad applikation. Istället måste Kunden använda Windows Server-programvara som licensierats genom en Licensmobilitet genom Software Assurance-partner eller Kundens Licensieringavtal för Tjänsteleverantörer, eller enligt ett annat Microsoft Volymlicensieringsavtal som tillåter användning på delade servrar. Andra Produkter som används i en Enhetlig lösning och som levereras från delade servrar måste ha Licensmobilitet genom Software Assurance.</w:t>
      </w:r>
    </w:p>
    <w:p w14:paraId="2E116CAE" w14:textId="77777777" w:rsidR="007C66F8" w:rsidRDefault="007C66F8">
      <w:pPr>
        <w:pStyle w:val="ProductList-BodyIndented"/>
      </w:pPr>
    </w:p>
    <w:p w14:paraId="2E116CAF" w14:textId="77777777" w:rsidR="007C66F8" w:rsidRDefault="007D504A">
      <w:pPr>
        <w:pStyle w:val="ProductList-BodyIndented"/>
      </w:pPr>
      <w:r>
        <w:t>Kundens programvara måste:</w:t>
      </w:r>
    </w:p>
    <w:p w14:paraId="2E116CB0" w14:textId="77777777" w:rsidR="007C66F8" w:rsidRDefault="007D504A" w:rsidP="007D504A">
      <w:pPr>
        <w:pStyle w:val="ProductList-Bullet"/>
        <w:numPr>
          <w:ilvl w:val="1"/>
          <w:numId w:val="48"/>
        </w:numPr>
      </w:pPr>
      <w:r>
        <w:t xml:space="preserve">lägga till betydande och primära funktioner till de Egenvärdbaserade applikationerna som är en del av den Enhetliga lösningen (instrumentpaneler, HTML-redigerare, verktyg och liknande tekniker är inte ensamt en primär tjänst och/eller applikation av en Enhetlig lösning) </w:t>
      </w:r>
    </w:p>
    <w:p w14:paraId="2E116CB1" w14:textId="77777777" w:rsidR="007C66F8" w:rsidRDefault="007D504A" w:rsidP="007D504A">
      <w:pPr>
        <w:pStyle w:val="ProductList-Bullet"/>
        <w:numPr>
          <w:ilvl w:val="1"/>
          <w:numId w:val="48"/>
        </w:numPr>
      </w:pPr>
      <w:r>
        <w:t xml:space="preserve">vara den primära tjänsten och/eller applikationen av den Enhetliga lösningen, och får inte tillåta att någon slutanvändare av den Enhetliga lösningen får direktåtkomst till de egenvärdbaserade applikationerna </w:t>
      </w:r>
    </w:p>
    <w:p w14:paraId="2E116CB2" w14:textId="77777777" w:rsidR="007C66F8" w:rsidRDefault="007D504A" w:rsidP="007D504A">
      <w:pPr>
        <w:pStyle w:val="ProductList-Bullet"/>
        <w:numPr>
          <w:ilvl w:val="1"/>
          <w:numId w:val="48"/>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2E116CB3" w14:textId="77777777" w:rsidR="007C66F8" w:rsidRDefault="007D504A" w:rsidP="007D504A">
      <w:pPr>
        <w:pStyle w:val="ProductList-Bullet"/>
        <w:numPr>
          <w:ilvl w:val="1"/>
          <w:numId w:val="48"/>
        </w:numPr>
      </w:pPr>
      <w:r>
        <w:t>får inte ägas eller licensieras av Kunden. Kundens programvara får dock innehålla icke-självständig tredje man-programvara som är inbäddad i eller fungerar med stöd av Kundens programvara.</w:t>
      </w:r>
    </w:p>
    <w:p w14:paraId="2E116CB4" w14:textId="77777777" w:rsidR="007C66F8" w:rsidRDefault="007C66F8">
      <w:pPr>
        <w:pStyle w:val="ProductList-BodyIndented"/>
      </w:pPr>
    </w:p>
    <w:p w14:paraId="2E116CB5" w14:textId="77777777" w:rsidR="007C66F8" w:rsidRDefault="007D504A">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2E116CB6" w14:textId="77777777" w:rsidR="007C66F8" w:rsidRDefault="007C66F8">
      <w:pPr>
        <w:pStyle w:val="ProductList-BodyIndented"/>
        <w:jc w:val="right"/>
      </w:pPr>
    </w:p>
    <w:tbl>
      <w:tblPr>
        <w:tblStyle w:val="PURTable0"/>
        <w:tblW w:w="0" w:type="dxa"/>
        <w:tblLook w:val="04A0" w:firstRow="1" w:lastRow="0" w:firstColumn="1" w:lastColumn="0" w:noHBand="0" w:noVBand="1"/>
      </w:tblPr>
      <w:tblGrid>
        <w:gridCol w:w="10440"/>
      </w:tblGrid>
      <w:tr w:rsidR="007C66F8" w14:paraId="2E116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CB7"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CB9" w14:textId="77777777" w:rsidR="007C66F8" w:rsidRDefault="007C66F8">
      <w:pPr>
        <w:pStyle w:val="ProductList-BodyIndented"/>
      </w:pPr>
    </w:p>
    <w:p w14:paraId="2E116CBA" w14:textId="77777777" w:rsidR="007C66F8" w:rsidRDefault="007C66F8">
      <w:pPr>
        <w:pStyle w:val="PURBreadcrumb"/>
      </w:pPr>
    </w:p>
    <w:p w14:paraId="2E116CBB" w14:textId="77777777" w:rsidR="007C66F8" w:rsidRDefault="007D504A">
      <w:pPr>
        <w:pStyle w:val="ProductList-SectionHeading"/>
        <w:pageBreakBefore/>
        <w:outlineLvl w:val="0"/>
      </w:pPr>
      <w:bookmarkStart w:id="401" w:name="_Sec562"/>
      <w:bookmarkEnd w:id="378"/>
      <w:r>
        <w:lastRenderedPageBreak/>
        <w:t>Bilaga C – Professionella Tjänster</w:t>
      </w:r>
      <w:r>
        <w:fldChar w:fldCharType="begin"/>
      </w:r>
      <w:r>
        <w:instrText xml:space="preserve"> TC "</w:instrText>
      </w:r>
      <w:bookmarkStart w:id="402" w:name="_Toc454827373"/>
      <w:r>
        <w:instrText>Bilaga C – Professionella Tjänster</w:instrText>
      </w:r>
      <w:bookmarkEnd w:id="402"/>
      <w:r>
        <w:instrText>" \l 1</w:instrText>
      </w:r>
      <w:r>
        <w:fldChar w:fldCharType="end"/>
      </w:r>
    </w:p>
    <w:p w14:paraId="2E116CBC" w14:textId="77777777" w:rsidR="007C66F8" w:rsidRDefault="007D504A">
      <w:pPr>
        <w:pStyle w:val="ProductList-Body"/>
      </w:pPr>
      <w:r>
        <w:t>De Professionella Tjänster som finns tillgängliga genom Microsoft Volymlicensiering beskrivs nedan.</w:t>
      </w:r>
    </w:p>
    <w:p w14:paraId="2E116CBD" w14:textId="77777777" w:rsidR="007C66F8" w:rsidRDefault="007D504A">
      <w:pPr>
        <w:pStyle w:val="ProductList-Offering1Heading"/>
        <w:outlineLvl w:val="1"/>
      </w:pPr>
      <w:bookmarkStart w:id="403" w:name="_Sec565"/>
      <w:r>
        <w:t>Microsoft Premier-supporterbjudanden</w:t>
      </w:r>
      <w:bookmarkEnd w:id="403"/>
      <w:r>
        <w:fldChar w:fldCharType="begin"/>
      </w:r>
      <w:r>
        <w:instrText xml:space="preserve"> TC "</w:instrText>
      </w:r>
      <w:bookmarkStart w:id="404" w:name="_Toc454827374"/>
      <w:r>
        <w:instrText>Microsoft Premier-supporterbjudanden</w:instrText>
      </w:r>
      <w:bookmarkEnd w:id="404"/>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7C66F8" w14:paraId="2E116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16CBE" w14:textId="77777777" w:rsidR="007C66F8" w:rsidRDefault="007D504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CBF" w14:textId="77777777" w:rsidR="007C66F8" w:rsidRDefault="007D50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CC0" w14:textId="77777777" w:rsidR="007C66F8" w:rsidRDefault="007D50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CC1" w14:textId="77777777" w:rsidR="007C66F8" w:rsidRDefault="007D50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16CC2" w14:textId="77777777" w:rsidR="007C66F8" w:rsidRDefault="007D504A">
            <w:pPr>
              <w:pStyle w:val="ProductList-TableBody"/>
              <w:jc w:val="center"/>
            </w:pPr>
            <w:r>
              <w:rPr>
                <w:color w:val="FFFFFF"/>
              </w:rPr>
              <w:t>Premier Plus</w:t>
            </w:r>
          </w:p>
        </w:tc>
      </w:tr>
      <w:tr w:rsidR="007C66F8" w14:paraId="2E116CC9" w14:textId="77777777">
        <w:tc>
          <w:tcPr>
            <w:tcW w:w="4040" w:type="dxa"/>
            <w:tcBorders>
              <w:top w:val="single" w:sz="4" w:space="0" w:color="000000"/>
              <w:left w:val="single" w:sz="4" w:space="0" w:color="000000"/>
              <w:bottom w:val="single" w:sz="4" w:space="0" w:color="000000"/>
              <w:right w:val="single" w:sz="4" w:space="0" w:color="000000"/>
            </w:tcBorders>
          </w:tcPr>
          <w:p w14:paraId="2E116CC4" w14:textId="77777777" w:rsidR="007C66F8" w:rsidRDefault="007D504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E116CC5"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C6"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C7"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C8" w14:textId="77777777" w:rsidR="007C66F8" w:rsidRDefault="007D504A">
            <w:pPr>
              <w:pStyle w:val="ProductList-TableBody"/>
              <w:jc w:val="center"/>
            </w:pPr>
            <w:r>
              <w:t>X</w:t>
            </w:r>
          </w:p>
        </w:tc>
      </w:tr>
      <w:tr w:rsidR="007C66F8" w14:paraId="2E116CCF" w14:textId="77777777">
        <w:tc>
          <w:tcPr>
            <w:tcW w:w="4040" w:type="dxa"/>
            <w:tcBorders>
              <w:top w:val="single" w:sz="4" w:space="0" w:color="000000"/>
              <w:left w:val="single" w:sz="4" w:space="0" w:color="000000"/>
              <w:bottom w:val="single" w:sz="4" w:space="0" w:color="000000"/>
              <w:right w:val="single" w:sz="4" w:space="0" w:color="000000"/>
            </w:tcBorders>
          </w:tcPr>
          <w:p w14:paraId="2E116CCA" w14:textId="77777777" w:rsidR="007C66F8" w:rsidRDefault="007D504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E116CCB" w14:textId="77777777" w:rsidR="007C66F8" w:rsidRDefault="007D504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E116CCC" w14:textId="77777777" w:rsidR="007C66F8" w:rsidRDefault="007D504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E116CCD" w14:textId="77777777" w:rsidR="007C66F8" w:rsidRDefault="007D504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E116CCE" w14:textId="77777777" w:rsidR="007C66F8" w:rsidRDefault="007D504A">
            <w:pPr>
              <w:pStyle w:val="ProductList-TableBody"/>
            </w:pPr>
            <w:r>
              <w:t>Månatlig</w:t>
            </w:r>
          </w:p>
        </w:tc>
      </w:tr>
      <w:tr w:rsidR="007C66F8" w14:paraId="2E116CD7" w14:textId="77777777">
        <w:tc>
          <w:tcPr>
            <w:tcW w:w="4040" w:type="dxa"/>
            <w:tcBorders>
              <w:top w:val="single" w:sz="4" w:space="0" w:color="000000"/>
              <w:left w:val="single" w:sz="4" w:space="0" w:color="000000"/>
              <w:bottom w:val="single" w:sz="4" w:space="0" w:color="000000"/>
              <w:right w:val="single" w:sz="4" w:space="0" w:color="000000"/>
            </w:tcBorders>
          </w:tcPr>
          <w:p w14:paraId="2E116CD0" w14:textId="77777777" w:rsidR="007C66F8" w:rsidRDefault="007D504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2E116CD1" w14:textId="77777777" w:rsidR="007C66F8" w:rsidRDefault="007D504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2E116CD2" w14:textId="77777777" w:rsidR="007C66F8" w:rsidRDefault="007D504A">
            <w:pPr>
              <w:pStyle w:val="ProductList-TableBody"/>
            </w:pPr>
            <w:r>
              <w:t>Upp till 10 timmar</w:t>
            </w:r>
          </w:p>
          <w:p w14:paraId="2E116CD3" w14:textId="77777777" w:rsidR="007C66F8" w:rsidRDefault="007D504A">
            <w:pPr>
              <w:pStyle w:val="ProductList-TableBody"/>
            </w:pPr>
            <w:r>
              <w:t>+1 Health Check</w:t>
            </w:r>
          </w:p>
          <w:p w14:paraId="2E116CD4" w14:textId="77777777" w:rsidR="007C66F8" w:rsidRDefault="007D504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E116CD5" w14:textId="77777777" w:rsidR="007C66F8" w:rsidRDefault="007D504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2E116CD6" w14:textId="77777777" w:rsidR="007C66F8" w:rsidRDefault="007D504A">
            <w:pPr>
              <w:pStyle w:val="ProductList-TableBody"/>
            </w:pPr>
            <w:r>
              <w:t>Upp till 160 timmar</w:t>
            </w:r>
          </w:p>
        </w:tc>
      </w:tr>
      <w:tr w:rsidR="007C66F8" w14:paraId="2E116CDD" w14:textId="77777777">
        <w:tc>
          <w:tcPr>
            <w:tcW w:w="4040" w:type="dxa"/>
            <w:tcBorders>
              <w:top w:val="single" w:sz="4" w:space="0" w:color="000000"/>
              <w:left w:val="single" w:sz="4" w:space="0" w:color="000000"/>
              <w:bottom w:val="single" w:sz="4" w:space="0" w:color="000000"/>
              <w:right w:val="single" w:sz="4" w:space="0" w:color="000000"/>
            </w:tcBorders>
          </w:tcPr>
          <w:p w14:paraId="2E116CD8" w14:textId="77777777" w:rsidR="007C66F8" w:rsidRDefault="007D504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2E116CD9" w14:textId="77777777" w:rsidR="007C66F8" w:rsidRDefault="007D504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2E116CDA" w14:textId="77777777" w:rsidR="007C66F8" w:rsidRDefault="007D504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E116CDB" w14:textId="77777777" w:rsidR="007C66F8" w:rsidRDefault="007D504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2E116CDC" w14:textId="77777777" w:rsidR="007C66F8" w:rsidRDefault="007D504A">
            <w:pPr>
              <w:pStyle w:val="ProductList-TableBody"/>
            </w:pPr>
            <w:r>
              <w:t>Upp till 140 timmar</w:t>
            </w:r>
          </w:p>
        </w:tc>
      </w:tr>
      <w:tr w:rsidR="007C66F8" w14:paraId="2E116CE3" w14:textId="77777777">
        <w:tc>
          <w:tcPr>
            <w:tcW w:w="4040" w:type="dxa"/>
            <w:tcBorders>
              <w:top w:val="single" w:sz="4" w:space="0" w:color="000000"/>
              <w:left w:val="single" w:sz="4" w:space="0" w:color="000000"/>
              <w:bottom w:val="single" w:sz="4" w:space="0" w:color="000000"/>
              <w:right w:val="single" w:sz="4" w:space="0" w:color="000000"/>
            </w:tcBorders>
          </w:tcPr>
          <w:p w14:paraId="2E116CDE" w14:textId="77777777" w:rsidR="007C66F8" w:rsidRDefault="007D504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E116CDF"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0"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1"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2" w14:textId="77777777" w:rsidR="007C66F8" w:rsidRDefault="007D504A">
            <w:pPr>
              <w:pStyle w:val="ProductList-TableBody"/>
              <w:jc w:val="center"/>
            </w:pPr>
            <w:r>
              <w:t>X</w:t>
            </w:r>
          </w:p>
        </w:tc>
      </w:tr>
      <w:tr w:rsidR="007C66F8" w14:paraId="2E116CE9" w14:textId="77777777">
        <w:tc>
          <w:tcPr>
            <w:tcW w:w="4040" w:type="dxa"/>
            <w:tcBorders>
              <w:top w:val="single" w:sz="4" w:space="0" w:color="000000"/>
              <w:left w:val="single" w:sz="4" w:space="0" w:color="000000"/>
              <w:bottom w:val="single" w:sz="4" w:space="0" w:color="000000"/>
              <w:right w:val="single" w:sz="4" w:space="0" w:color="000000"/>
            </w:tcBorders>
          </w:tcPr>
          <w:p w14:paraId="2E116CE4" w14:textId="77777777" w:rsidR="007C66F8" w:rsidRDefault="007D504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2E116CE5"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6"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7"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8" w14:textId="77777777" w:rsidR="007C66F8" w:rsidRDefault="007D504A">
            <w:pPr>
              <w:pStyle w:val="ProductList-TableBody"/>
              <w:jc w:val="center"/>
            </w:pPr>
            <w:r>
              <w:t>X</w:t>
            </w:r>
          </w:p>
        </w:tc>
      </w:tr>
      <w:tr w:rsidR="007C66F8" w14:paraId="2E116CEF" w14:textId="77777777">
        <w:tc>
          <w:tcPr>
            <w:tcW w:w="4040" w:type="dxa"/>
            <w:tcBorders>
              <w:top w:val="single" w:sz="4" w:space="0" w:color="000000"/>
              <w:left w:val="single" w:sz="4" w:space="0" w:color="000000"/>
              <w:bottom w:val="single" w:sz="4" w:space="0" w:color="000000"/>
              <w:right w:val="single" w:sz="4" w:space="0" w:color="000000"/>
            </w:tcBorders>
          </w:tcPr>
          <w:p w14:paraId="2E116CEA" w14:textId="77777777" w:rsidR="007C66F8" w:rsidRDefault="007D504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2E116CEB"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C"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D"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EE" w14:textId="77777777" w:rsidR="007C66F8" w:rsidRDefault="007D504A">
            <w:pPr>
              <w:pStyle w:val="ProductList-TableBody"/>
              <w:jc w:val="center"/>
            </w:pPr>
            <w:r>
              <w:t>X</w:t>
            </w:r>
          </w:p>
        </w:tc>
      </w:tr>
      <w:tr w:rsidR="007C66F8" w14:paraId="2E116CF5" w14:textId="77777777">
        <w:tc>
          <w:tcPr>
            <w:tcW w:w="4040" w:type="dxa"/>
            <w:tcBorders>
              <w:top w:val="single" w:sz="4" w:space="0" w:color="000000"/>
              <w:left w:val="single" w:sz="4" w:space="0" w:color="000000"/>
              <w:bottom w:val="single" w:sz="4" w:space="0" w:color="000000"/>
              <w:right w:val="single" w:sz="4" w:space="0" w:color="000000"/>
            </w:tcBorders>
          </w:tcPr>
          <w:p w14:paraId="2E116CF0" w14:textId="77777777" w:rsidR="007C66F8" w:rsidRDefault="007D50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E116CF1"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F2"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F3" w14:textId="77777777" w:rsidR="007C66F8" w:rsidRDefault="007D50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6CF4" w14:textId="77777777" w:rsidR="007C66F8" w:rsidRDefault="007D504A">
            <w:pPr>
              <w:pStyle w:val="ProductList-TableBody"/>
              <w:jc w:val="center"/>
            </w:pPr>
            <w:r>
              <w:t>X</w:t>
            </w:r>
          </w:p>
        </w:tc>
      </w:tr>
      <w:tr w:rsidR="007C66F8" w14:paraId="2E116CFB" w14:textId="77777777">
        <w:tc>
          <w:tcPr>
            <w:tcW w:w="4040" w:type="dxa"/>
            <w:tcBorders>
              <w:top w:val="single" w:sz="4" w:space="0" w:color="000000"/>
              <w:left w:val="single" w:sz="4" w:space="0" w:color="000000"/>
              <w:bottom w:val="single" w:sz="4" w:space="0" w:color="000000"/>
              <w:right w:val="single" w:sz="4" w:space="0" w:color="000000"/>
            </w:tcBorders>
          </w:tcPr>
          <w:p w14:paraId="2E116CF6" w14:textId="77777777" w:rsidR="007C66F8" w:rsidRDefault="007D504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2E116CF7" w14:textId="77777777" w:rsidR="007C66F8" w:rsidRDefault="007D504A">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14:paraId="2E116CF8" w14:textId="77777777" w:rsidR="007C66F8" w:rsidRDefault="007D504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2E116CF9" w14:textId="77777777" w:rsidR="007C66F8" w:rsidRDefault="007D504A">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14:paraId="2E116CFA" w14:textId="77777777" w:rsidR="007C66F8" w:rsidRDefault="007D504A">
            <w:pPr>
              <w:pStyle w:val="ProductList-TableBody"/>
            </w:pPr>
            <w:r>
              <w:t>Paket om 20</w:t>
            </w:r>
          </w:p>
        </w:tc>
      </w:tr>
    </w:tbl>
    <w:p w14:paraId="2E116CFC" w14:textId="77777777" w:rsidR="007C66F8" w:rsidRDefault="007D504A">
      <w:pPr>
        <w:pStyle w:val="ProductList-Body"/>
      </w:pPr>
      <w:r>
        <w:rPr>
          <w:vertAlign w:val="superscript"/>
        </w:rPr>
        <w:t xml:space="preserve">1 </w:t>
      </w:r>
      <w:r>
        <w:rPr>
          <w:i/>
        </w:rPr>
        <w:t>Kontorstid definieras lokalt.</w:t>
      </w:r>
    </w:p>
    <w:p w14:paraId="2E116CFD" w14:textId="77777777" w:rsidR="007C66F8" w:rsidRDefault="007C66F8">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7C66F8" w14:paraId="2E116D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CFE" w14:textId="77777777" w:rsidR="007C66F8" w:rsidRDefault="007D504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CFF" w14:textId="77777777" w:rsidR="007C66F8" w:rsidRDefault="007D50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D00" w14:textId="77777777" w:rsidR="007C66F8" w:rsidRDefault="007D504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D01" w14:textId="77777777" w:rsidR="007C66F8" w:rsidRDefault="007D504A">
            <w:pPr>
              <w:pStyle w:val="ProductList-TableBody"/>
            </w:pPr>
            <w:r>
              <w:rPr>
                <w:color w:val="FFFFFF"/>
              </w:rPr>
              <w:t>Förväntat Svar från Kunden</w:t>
            </w:r>
          </w:p>
        </w:tc>
      </w:tr>
      <w:tr w:rsidR="007C66F8" w14:paraId="2E116D0F" w14:textId="77777777">
        <w:tc>
          <w:tcPr>
            <w:tcW w:w="3060" w:type="dxa"/>
            <w:tcBorders>
              <w:top w:val="single" w:sz="4" w:space="0" w:color="000000"/>
              <w:left w:val="single" w:sz="4" w:space="0" w:color="000000"/>
              <w:bottom w:val="single" w:sz="4" w:space="0" w:color="000000"/>
              <w:right w:val="single" w:sz="4" w:space="0" w:color="000000"/>
            </w:tcBorders>
          </w:tcPr>
          <w:p w14:paraId="2E116D03" w14:textId="77777777" w:rsidR="007C66F8" w:rsidRDefault="007D504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E116D04" w14:textId="77777777" w:rsidR="007C66F8" w:rsidRDefault="007D504A">
            <w:pPr>
              <w:pStyle w:val="ProductList-TableBody"/>
            </w:pPr>
            <w:r>
              <w:t xml:space="preserve">Katastrofal inverkan på verksamheten: </w:t>
            </w:r>
          </w:p>
          <w:p w14:paraId="2E116D05" w14:textId="77777777" w:rsidR="007C66F8" w:rsidRDefault="007D504A">
            <w:pPr>
              <w:pStyle w:val="ProductList-TableBody"/>
            </w:pPr>
            <w:r>
              <w:t>En mycket viktig (uppdragskritisk) affärsprocess går helt om intet och arbetet kan rimligen inte fortsätta</w:t>
            </w:r>
          </w:p>
          <w:p w14:paraId="2E116D06" w14:textId="77777777" w:rsidR="007C66F8" w:rsidRDefault="007D504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2E116D07" w14:textId="77777777" w:rsidR="007C66F8" w:rsidRDefault="007D504A">
            <w:pPr>
              <w:pStyle w:val="ProductList-TableBody"/>
            </w:pPr>
            <w:r>
              <w:t>Första samtalssvar inom 1 timme eller mindre</w:t>
            </w:r>
          </w:p>
          <w:p w14:paraId="2E116D08" w14:textId="77777777" w:rsidR="007C66F8" w:rsidRDefault="007D504A">
            <w:pPr>
              <w:pStyle w:val="ProductList-TableBody"/>
            </w:pPr>
            <w:r>
              <w:t>Microsofts Resurser på kundens anläggning så snabbt som möjligt.</w:t>
            </w:r>
          </w:p>
          <w:p w14:paraId="2E116D09" w14:textId="77777777" w:rsidR="007C66F8" w:rsidRDefault="007D504A">
            <w:pPr>
              <w:pStyle w:val="ProductList-TableBody"/>
            </w:pPr>
            <w:r>
              <w:t>Kontinuerlig hjälp dygnet runt</w:t>
            </w:r>
          </w:p>
          <w:p w14:paraId="2E116D0A" w14:textId="77777777" w:rsidR="007C66F8" w:rsidRDefault="007D504A">
            <w:pPr>
              <w:pStyle w:val="ProductList-TableBody"/>
            </w:pPr>
            <w:r>
              <w:t>Snabb Uppflyttning inom Microsoft till Produktteamen</w:t>
            </w:r>
          </w:p>
          <w:p w14:paraId="2E116D0B" w14:textId="77777777" w:rsidR="007C66F8" w:rsidRDefault="007D504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2E116D0C" w14:textId="77777777" w:rsidR="007C66F8" w:rsidRDefault="007D504A">
            <w:pPr>
              <w:pStyle w:val="ProductList-TableBody"/>
            </w:pPr>
            <w:r>
              <w:t xml:space="preserve">De Överordnade cheferna hos Kunden meddelas. </w:t>
            </w:r>
          </w:p>
          <w:p w14:paraId="2E116D0D" w14:textId="77777777" w:rsidR="007C66F8" w:rsidRDefault="007D504A">
            <w:pPr>
              <w:pStyle w:val="ProductList-TableBody"/>
            </w:pPr>
            <w:r>
              <w:t>Lämpliga resurser sätts in för att upprätthålla en kontinuerlig hjälp dygnet runt</w:t>
            </w:r>
            <w:r>
              <w:rPr>
                <w:vertAlign w:val="superscript"/>
              </w:rPr>
              <w:t>2</w:t>
            </w:r>
          </w:p>
          <w:p w14:paraId="2E116D0E" w14:textId="77777777" w:rsidR="007C66F8" w:rsidRDefault="007D504A">
            <w:pPr>
              <w:pStyle w:val="ProductList-TableBody"/>
            </w:pPr>
            <w:r>
              <w:t>Snabb åtkomst och svar från ändringskontrollinstansen</w:t>
            </w:r>
          </w:p>
        </w:tc>
      </w:tr>
      <w:tr w:rsidR="007C66F8" w14:paraId="2E116D1B" w14:textId="77777777">
        <w:tc>
          <w:tcPr>
            <w:tcW w:w="3060" w:type="dxa"/>
            <w:tcBorders>
              <w:top w:val="single" w:sz="4" w:space="0" w:color="000000"/>
              <w:left w:val="single" w:sz="4" w:space="0" w:color="000000"/>
              <w:bottom w:val="single" w:sz="4" w:space="0" w:color="000000"/>
              <w:right w:val="single" w:sz="4" w:space="0" w:color="000000"/>
            </w:tcBorders>
          </w:tcPr>
          <w:p w14:paraId="2E116D10" w14:textId="77777777" w:rsidR="007C66F8" w:rsidRDefault="007D504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E116D11" w14:textId="77777777" w:rsidR="007C66F8" w:rsidRDefault="007D504A">
            <w:pPr>
              <w:pStyle w:val="ProductList-TableBody"/>
            </w:pPr>
            <w:r>
              <w:t xml:space="preserve">Kritisk inverkan på verksamheten: </w:t>
            </w:r>
          </w:p>
          <w:p w14:paraId="2E116D12" w14:textId="77777777" w:rsidR="007C66F8" w:rsidRDefault="007D504A">
            <w:pPr>
              <w:pStyle w:val="ProductList-TableBody"/>
            </w:pPr>
            <w:r>
              <w:t>Betydande förlust eller försämring av tjänster</w:t>
            </w:r>
          </w:p>
          <w:p w14:paraId="2E116D13" w14:textId="77777777" w:rsidR="007C66F8" w:rsidRDefault="007D504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E116D14" w14:textId="77777777" w:rsidR="007C66F8" w:rsidRDefault="007D504A">
            <w:pPr>
              <w:pStyle w:val="ProductList-TableBody"/>
            </w:pPr>
            <w:r>
              <w:t>Första samtalssvar inom 1 timme eller mindre</w:t>
            </w:r>
          </w:p>
          <w:p w14:paraId="2E116D15" w14:textId="77777777" w:rsidR="007C66F8" w:rsidRDefault="007D504A">
            <w:pPr>
              <w:pStyle w:val="ProductList-TableBody"/>
            </w:pPr>
            <w:r>
              <w:t>Microsofts Resurser på Kundens anläggning efter behov.</w:t>
            </w:r>
          </w:p>
          <w:p w14:paraId="2E116D16" w14:textId="77777777" w:rsidR="007C66F8" w:rsidRDefault="007D504A">
            <w:pPr>
              <w:pStyle w:val="ProductList-TableBody"/>
            </w:pPr>
            <w:r>
              <w:t>Kontinuerlig hjälp dygnet runt</w:t>
            </w:r>
          </w:p>
          <w:p w14:paraId="2E116D17" w14:textId="77777777" w:rsidR="007C66F8" w:rsidRDefault="007D504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2E116D18" w14:textId="77777777" w:rsidR="007C66F8" w:rsidRDefault="007D504A">
            <w:pPr>
              <w:pStyle w:val="ProductList-TableBody"/>
            </w:pPr>
            <w:r>
              <w:t>Lämpliga resurser sätts in för att upprätthålla en kontinuerlig hjälp dygnet runt</w:t>
            </w:r>
            <w:r>
              <w:rPr>
                <w:vertAlign w:val="superscript"/>
              </w:rPr>
              <w:t>2</w:t>
            </w:r>
          </w:p>
          <w:p w14:paraId="2E116D19" w14:textId="77777777" w:rsidR="007C66F8" w:rsidRDefault="007D504A">
            <w:pPr>
              <w:pStyle w:val="ProductList-TableBody"/>
            </w:pPr>
            <w:r>
              <w:t>Snabb åtkomst och svar från ändringskontrollinstansen</w:t>
            </w:r>
          </w:p>
          <w:p w14:paraId="2E116D1A" w14:textId="77777777" w:rsidR="007C66F8" w:rsidRDefault="007D504A">
            <w:pPr>
              <w:pStyle w:val="ProductList-TableBody"/>
            </w:pPr>
            <w:r>
              <w:t>Lämpliga ansvariga meddelas</w:t>
            </w:r>
          </w:p>
        </w:tc>
      </w:tr>
      <w:tr w:rsidR="007C66F8" w14:paraId="2E116D24" w14:textId="77777777">
        <w:tc>
          <w:tcPr>
            <w:tcW w:w="3060" w:type="dxa"/>
            <w:tcBorders>
              <w:top w:val="single" w:sz="4" w:space="0" w:color="000000"/>
              <w:left w:val="single" w:sz="4" w:space="0" w:color="000000"/>
              <w:bottom w:val="single" w:sz="4" w:space="0" w:color="000000"/>
              <w:right w:val="single" w:sz="4" w:space="0" w:color="000000"/>
            </w:tcBorders>
          </w:tcPr>
          <w:p w14:paraId="2E116D1C" w14:textId="77777777" w:rsidR="007C66F8" w:rsidRDefault="007D504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E116D1D" w14:textId="77777777" w:rsidR="007C66F8" w:rsidRDefault="007D504A">
            <w:pPr>
              <w:pStyle w:val="ProductList-TableBody"/>
            </w:pPr>
            <w:r>
              <w:t xml:space="preserve">Måttlig inverkan på verksamheten: </w:t>
            </w:r>
          </w:p>
          <w:p w14:paraId="2E116D1E" w14:textId="77777777" w:rsidR="007C66F8" w:rsidRDefault="007D504A">
            <w:pPr>
              <w:pStyle w:val="ProductList-TableBody"/>
            </w:pPr>
            <w:r>
              <w:t>Måttlig förlust eller försämring av tjänsterna, men arbetet kan rimligen fortsätta på något sätt.</w:t>
            </w:r>
          </w:p>
          <w:p w14:paraId="2E116D1F" w14:textId="77777777" w:rsidR="007C66F8" w:rsidRDefault="007D504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116D20" w14:textId="77777777" w:rsidR="007C66F8" w:rsidRDefault="007D504A">
            <w:pPr>
              <w:pStyle w:val="ProductList-TableBody"/>
            </w:pPr>
            <w:r>
              <w:t>Första samtalssvar inom 2 timmar eller mindre</w:t>
            </w:r>
          </w:p>
          <w:p w14:paraId="2E116D21" w14:textId="77777777" w:rsidR="007C66F8" w:rsidRDefault="007D504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116D22" w14:textId="77777777" w:rsidR="007C66F8" w:rsidRDefault="007D504A">
            <w:pPr>
              <w:pStyle w:val="ProductList-TableBody"/>
            </w:pPr>
            <w:r>
              <w:t>Lämpliga resurser sätts in för att upprätthålla en kontinuerlig hjälp under Kontorstid</w:t>
            </w:r>
          </w:p>
          <w:p w14:paraId="2E116D23" w14:textId="77777777" w:rsidR="007C66F8" w:rsidRDefault="007D504A">
            <w:pPr>
              <w:pStyle w:val="ProductList-TableBody"/>
            </w:pPr>
            <w:r>
              <w:t>Åtkomst och svar från ändringskontrollinstansen inom 4 timmar (Kontorstid)</w:t>
            </w:r>
            <w:r>
              <w:rPr>
                <w:vertAlign w:val="superscript"/>
              </w:rPr>
              <w:t>1</w:t>
            </w:r>
          </w:p>
        </w:tc>
      </w:tr>
      <w:tr w:rsidR="007C66F8" w14:paraId="2E116D2D" w14:textId="77777777">
        <w:tc>
          <w:tcPr>
            <w:tcW w:w="3060" w:type="dxa"/>
            <w:tcBorders>
              <w:top w:val="single" w:sz="4" w:space="0" w:color="000000"/>
              <w:left w:val="single" w:sz="4" w:space="0" w:color="000000"/>
              <w:bottom w:val="single" w:sz="4" w:space="0" w:color="000000"/>
              <w:right w:val="single" w:sz="4" w:space="0" w:color="000000"/>
            </w:tcBorders>
          </w:tcPr>
          <w:p w14:paraId="2E116D25" w14:textId="77777777" w:rsidR="007C66F8" w:rsidRDefault="007D504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E116D26" w14:textId="77777777" w:rsidR="007C66F8" w:rsidRDefault="007D504A">
            <w:pPr>
              <w:pStyle w:val="ProductList-TableBody"/>
            </w:pPr>
            <w:r>
              <w:t xml:space="preserve">Minimal inverkan på verksamheten: </w:t>
            </w:r>
          </w:p>
          <w:p w14:paraId="2E116D27" w14:textId="77777777" w:rsidR="007C66F8" w:rsidRDefault="007D504A">
            <w:pPr>
              <w:pStyle w:val="ProductList-TableBody"/>
            </w:pPr>
            <w:r>
              <w:t>Kundens verksamhet fungerar till stor del med kortare eller inga avbrott i tjänsterna.</w:t>
            </w:r>
          </w:p>
          <w:p w14:paraId="2E116D28" w14:textId="77777777" w:rsidR="007C66F8" w:rsidRDefault="007D504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116D29" w14:textId="77777777" w:rsidR="007C66F8" w:rsidRDefault="007D504A">
            <w:pPr>
              <w:pStyle w:val="ProductList-TableBody"/>
            </w:pPr>
            <w:r>
              <w:t>Första samtalssvar inom 4 timmar eller mindre</w:t>
            </w:r>
          </w:p>
          <w:p w14:paraId="2E116D2A" w14:textId="77777777" w:rsidR="007C66F8" w:rsidRDefault="007D504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116D2B" w14:textId="77777777" w:rsidR="007C66F8" w:rsidRDefault="007D504A">
            <w:pPr>
              <w:pStyle w:val="ProductList-TableBody"/>
            </w:pPr>
            <w:r>
              <w:t>Korrekt kontaktinformation till ärendeansvarig</w:t>
            </w:r>
          </w:p>
          <w:p w14:paraId="2E116D2C" w14:textId="77777777" w:rsidR="007C66F8" w:rsidRDefault="007D504A">
            <w:pPr>
              <w:pStyle w:val="ProductList-TableBody"/>
            </w:pPr>
            <w:r>
              <w:t>Svar inom 24 timmar</w:t>
            </w:r>
          </w:p>
        </w:tc>
      </w:tr>
    </w:tbl>
    <w:p w14:paraId="2E116D2E" w14:textId="77777777" w:rsidR="007C66F8" w:rsidRDefault="007D504A">
      <w:pPr>
        <w:pStyle w:val="ProductList-Body"/>
      </w:pPr>
      <w:r>
        <w:rPr>
          <w:vertAlign w:val="superscript"/>
        </w:rPr>
        <w:t>1</w:t>
      </w:r>
      <w:r>
        <w:rPr>
          <w:i/>
        </w:rPr>
        <w:t>Kontorstid definieras lokalt.</w:t>
      </w:r>
    </w:p>
    <w:p w14:paraId="2E116D2F" w14:textId="77777777" w:rsidR="007C66F8" w:rsidRDefault="007D504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2E116D30" w14:textId="77777777" w:rsidR="007C66F8" w:rsidRDefault="007C66F8">
      <w:pPr>
        <w:pStyle w:val="ProductList-Body"/>
      </w:pPr>
    </w:p>
    <w:p w14:paraId="2E116D31" w14:textId="77777777" w:rsidR="007C66F8" w:rsidRDefault="007D504A">
      <w:pPr>
        <w:pStyle w:val="ProductList-ClauseHeading"/>
        <w:outlineLvl w:val="2"/>
      </w:pPr>
      <w:r>
        <w:t>Kopplade affärsregler</w:t>
      </w:r>
    </w:p>
    <w:p w14:paraId="2E116D32" w14:textId="77777777" w:rsidR="007C66F8" w:rsidRDefault="007D504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E116D33" w14:textId="77777777" w:rsidR="007C66F8" w:rsidRDefault="007D504A">
      <w:pPr>
        <w:pStyle w:val="ProductList-Offering1Heading"/>
        <w:outlineLvl w:val="1"/>
      </w:pPr>
      <w:bookmarkStart w:id="405" w:name="_Sec566"/>
      <w:r>
        <w:t>Erbjudanden för Microsoft Enterprise Strategy-programmet</w:t>
      </w:r>
      <w:bookmarkEnd w:id="405"/>
      <w:r>
        <w:fldChar w:fldCharType="begin"/>
      </w:r>
      <w:r>
        <w:instrText xml:space="preserve"> TC "</w:instrText>
      </w:r>
      <w:bookmarkStart w:id="406" w:name="_Toc454827375"/>
      <w:r>
        <w:instrText>Erbjudanden för Microsoft Enterprise Strategy-programmet</w:instrText>
      </w:r>
      <w:bookmarkEnd w:id="406"/>
      <w:r>
        <w:instrText>" \l 2</w:instrText>
      </w:r>
      <w:r>
        <w:fldChar w:fldCharType="end"/>
      </w:r>
    </w:p>
    <w:p w14:paraId="2E116D34" w14:textId="77777777" w:rsidR="007C66F8" w:rsidRDefault="007D504A">
      <w:pPr>
        <w:pStyle w:val="ProductList-Body"/>
      </w:pPr>
      <w:r>
        <w:lastRenderedPageBreak/>
        <w:t>Erbjudanden för Enterprise Strategy-programmet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7C66F8" w14:paraId="2E116D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D35" w14:textId="77777777" w:rsidR="007C66F8" w:rsidRDefault="007D504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D36" w14:textId="77777777" w:rsidR="007C66F8" w:rsidRDefault="007D504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D37" w14:textId="77777777" w:rsidR="007C66F8" w:rsidRDefault="007D504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16D38" w14:textId="77777777" w:rsidR="007C66F8" w:rsidRDefault="007D504A">
            <w:pPr>
              <w:pStyle w:val="ProductList-TableBody"/>
            </w:pPr>
            <w:r>
              <w:rPr>
                <w:color w:val="FFFFFF"/>
              </w:rPr>
              <w:t>Enterprise Strategy Portfolio</w:t>
            </w:r>
          </w:p>
        </w:tc>
      </w:tr>
      <w:tr w:rsidR="007C66F8" w14:paraId="2E116D3E" w14:textId="77777777">
        <w:tc>
          <w:tcPr>
            <w:tcW w:w="3060" w:type="dxa"/>
            <w:tcBorders>
              <w:top w:val="single" w:sz="4" w:space="0" w:color="000000"/>
              <w:left w:val="single" w:sz="4" w:space="0" w:color="000000"/>
              <w:bottom w:val="single" w:sz="4" w:space="0" w:color="000000"/>
              <w:right w:val="single" w:sz="4" w:space="0" w:color="000000"/>
            </w:tcBorders>
          </w:tcPr>
          <w:p w14:paraId="2E116D3A" w14:textId="77777777" w:rsidR="007C66F8" w:rsidRDefault="007D504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2E116D3B" w14:textId="77777777" w:rsidR="007C66F8" w:rsidRDefault="007D50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116D3C" w14:textId="77777777" w:rsidR="007C66F8" w:rsidRDefault="007D50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E116D3D" w14:textId="77777777" w:rsidR="007C66F8" w:rsidRDefault="007D504A">
            <w:pPr>
              <w:pStyle w:val="ProductList-TableBody"/>
            </w:pPr>
            <w:r>
              <w:t>9RO-xxxx</w:t>
            </w:r>
          </w:p>
        </w:tc>
      </w:tr>
      <w:tr w:rsidR="007C66F8" w14:paraId="2E116D43" w14:textId="77777777">
        <w:tc>
          <w:tcPr>
            <w:tcW w:w="3060" w:type="dxa"/>
            <w:tcBorders>
              <w:top w:val="single" w:sz="4" w:space="0" w:color="000000"/>
              <w:left w:val="single" w:sz="4" w:space="0" w:color="000000"/>
              <w:bottom w:val="single" w:sz="4" w:space="0" w:color="000000"/>
              <w:right w:val="single" w:sz="4" w:space="0" w:color="000000"/>
            </w:tcBorders>
          </w:tcPr>
          <w:p w14:paraId="2E116D3F" w14:textId="77777777" w:rsidR="007C66F8" w:rsidRDefault="007D504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2E116D40" w14:textId="77777777" w:rsidR="007C66F8" w:rsidRDefault="007D504A">
            <w:pPr>
              <w:pStyle w:val="ProductList-TableBody"/>
            </w:pPr>
            <w:r>
              <w:t xml:space="preserve">Upp till 400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E116D41" w14:textId="77777777" w:rsidR="007C66F8" w:rsidRDefault="007D504A">
            <w:pPr>
              <w:pStyle w:val="ProductList-TableBody"/>
            </w:pPr>
            <w:r>
              <w:t xml:space="preserve">Upp till 800 timmar sammanlagt med en Microsoft-arkitekt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E116D42" w14:textId="77777777" w:rsidR="007C66F8" w:rsidRDefault="007D504A">
            <w:pPr>
              <w:pStyle w:val="ProductList-TableBody"/>
            </w:pPr>
            <w:r>
              <w:t xml:space="preserve">Upp till 1600 timmar sammanlagt med en Microsoft-arkitekt och Enterprise-tjänstteamet. </w:t>
            </w:r>
          </w:p>
        </w:tc>
      </w:tr>
      <w:tr w:rsidR="007C66F8" w14:paraId="2E116D48" w14:textId="77777777">
        <w:tc>
          <w:tcPr>
            <w:tcW w:w="3060" w:type="dxa"/>
            <w:tcBorders>
              <w:top w:val="single" w:sz="4" w:space="0" w:color="000000"/>
              <w:left w:val="single" w:sz="4" w:space="0" w:color="000000"/>
              <w:bottom w:val="single" w:sz="4" w:space="0" w:color="000000"/>
              <w:right w:val="single" w:sz="4" w:space="0" w:color="000000"/>
            </w:tcBorders>
          </w:tcPr>
          <w:p w14:paraId="2E116D44" w14:textId="77777777" w:rsidR="007C66F8" w:rsidRDefault="007D504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E116D45" w14:textId="77777777" w:rsidR="007C66F8" w:rsidRDefault="007C6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16D46" w14:textId="77777777" w:rsidR="007C66F8" w:rsidRDefault="007C6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16D47" w14:textId="77777777" w:rsidR="007C66F8" w:rsidRDefault="007C66F8">
            <w:pPr>
              <w:pStyle w:val="ProductList-TableBody"/>
            </w:pPr>
          </w:p>
        </w:tc>
      </w:tr>
      <w:tr w:rsidR="007C66F8" w14:paraId="2E116D4D" w14:textId="77777777">
        <w:tc>
          <w:tcPr>
            <w:tcW w:w="3060" w:type="dxa"/>
            <w:tcBorders>
              <w:top w:val="single" w:sz="4" w:space="0" w:color="000000"/>
              <w:left w:val="single" w:sz="4" w:space="0" w:color="000000"/>
              <w:bottom w:val="single" w:sz="4" w:space="0" w:color="000000"/>
              <w:right w:val="single" w:sz="4" w:space="0" w:color="000000"/>
            </w:tcBorders>
          </w:tcPr>
          <w:p w14:paraId="2E116D49" w14:textId="77777777" w:rsidR="007C66F8" w:rsidRDefault="007D504A">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E116D4A" w14:textId="77777777" w:rsidR="007C66F8" w:rsidRDefault="007C6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16D4B" w14:textId="77777777" w:rsidR="007C66F8" w:rsidRDefault="007C6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16D4C" w14:textId="77777777" w:rsidR="007C66F8" w:rsidRDefault="007C66F8">
            <w:pPr>
              <w:pStyle w:val="ProductList-TableBody"/>
            </w:pPr>
          </w:p>
        </w:tc>
      </w:tr>
      <w:tr w:rsidR="007C66F8" w14:paraId="2E116D52" w14:textId="77777777">
        <w:tc>
          <w:tcPr>
            <w:tcW w:w="3060" w:type="dxa"/>
            <w:tcBorders>
              <w:top w:val="single" w:sz="4" w:space="0" w:color="000000"/>
              <w:left w:val="single" w:sz="4" w:space="0" w:color="000000"/>
              <w:bottom w:val="single" w:sz="4" w:space="0" w:color="000000"/>
              <w:right w:val="single" w:sz="4" w:space="0" w:color="000000"/>
            </w:tcBorders>
          </w:tcPr>
          <w:p w14:paraId="2E116D4E" w14:textId="77777777" w:rsidR="007C66F8" w:rsidRDefault="007D504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2E116D4F" w14:textId="77777777" w:rsidR="007C66F8" w:rsidRDefault="007C6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16D50" w14:textId="77777777" w:rsidR="007C66F8" w:rsidRDefault="007C66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116D51" w14:textId="77777777" w:rsidR="007C66F8" w:rsidRDefault="007C66F8">
            <w:pPr>
              <w:pStyle w:val="ProductList-TableBody"/>
            </w:pPr>
          </w:p>
        </w:tc>
      </w:tr>
      <w:tr w:rsidR="007C66F8" w14:paraId="2E116D55" w14:textId="77777777">
        <w:tc>
          <w:tcPr>
            <w:tcW w:w="3060" w:type="dxa"/>
            <w:tcBorders>
              <w:top w:val="single" w:sz="4" w:space="0" w:color="000000"/>
              <w:left w:val="single" w:sz="4" w:space="0" w:color="000000"/>
              <w:bottom w:val="single" w:sz="4" w:space="0" w:color="000000"/>
              <w:right w:val="single" w:sz="4" w:space="0" w:color="000000"/>
            </w:tcBorders>
          </w:tcPr>
          <w:p w14:paraId="2E116D53" w14:textId="77777777" w:rsidR="007C66F8" w:rsidRDefault="007D504A">
            <w:pPr>
              <w:pStyle w:val="ProductList-TableBody"/>
            </w:pPr>
            <w:r>
              <w:t>Enterprise Strategy Capacity (SKU-produktfamilj: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E116D54" w14:textId="77777777" w:rsidR="007C66F8" w:rsidRDefault="007D504A">
            <w:pPr>
              <w:pStyle w:val="ProductList-TableBody"/>
            </w:pPr>
            <w:r>
              <w:t>200 timmar (kan läggas till i alla ovanstående erbjudanden)</w:t>
            </w:r>
          </w:p>
        </w:tc>
      </w:tr>
    </w:tbl>
    <w:p w14:paraId="2E116D56" w14:textId="77777777" w:rsidR="007C66F8" w:rsidRDefault="007C66F8">
      <w:pPr>
        <w:pStyle w:val="ProductList-Body"/>
      </w:pPr>
    </w:p>
    <w:p w14:paraId="2E116D57" w14:textId="77777777" w:rsidR="007C66F8" w:rsidRDefault="007D504A">
      <w:pPr>
        <w:pStyle w:val="ProductList-ClauseHeading"/>
        <w:outlineLvl w:val="2"/>
      </w:pPr>
      <w:r>
        <w:t>Enterprise Strategy-tjänstemoduler</w:t>
      </w:r>
    </w:p>
    <w:p w14:paraId="2E116D58" w14:textId="77777777" w:rsidR="007C66F8" w:rsidRDefault="007D504A">
      <w:pPr>
        <w:pStyle w:val="ProductList-Body"/>
      </w:pPr>
      <w:r>
        <w:t>Enterprise Strategy-åtagandet omfattar en eller flera Enterprise Strategy-tjänstemoduler, som dokumenteras i leveransplanen för tjänsten.</w:t>
      </w:r>
    </w:p>
    <w:p w14:paraId="2E116D59" w14:textId="77777777" w:rsidR="007C66F8" w:rsidRDefault="007C66F8">
      <w:pPr>
        <w:pStyle w:val="ProductList-Body"/>
      </w:pPr>
    </w:p>
    <w:p w14:paraId="2E116D5A" w14:textId="77777777" w:rsidR="007C66F8" w:rsidRDefault="007D504A">
      <w:pPr>
        <w:pStyle w:val="ProductList-ClauseHeading"/>
        <w:outlineLvl w:val="2"/>
      </w:pPr>
      <w:r>
        <w:t>Tjänster som inte omfattas</w:t>
      </w:r>
    </w:p>
    <w:p w14:paraId="2E116D5B" w14:textId="77777777" w:rsidR="007C66F8" w:rsidRDefault="007D504A">
      <w:pPr>
        <w:pStyle w:val="ProductList-Body"/>
      </w:pPr>
      <w:r>
        <w:t>De Professionella Tjänsterna i ett Enterprise Strategy-program omfattar inte problemlösning eller reparationssupport eller granskning av källkod som inte härrör från Microsoft, eller konsultation rörande teknik eller arkitektur förutom det leveransmaterial som beskrivs i en Leveransplan för Tjänst. För källkod som inte härrör från Microsoft begränsas Microsofts Professionella Tjänster till en analys av binär data, som till exempel en processdump eller nätverksövervakningsspår.</w:t>
      </w:r>
    </w:p>
    <w:p w14:paraId="2E116D5C" w14:textId="77777777" w:rsidR="007C66F8" w:rsidRDefault="007C66F8">
      <w:pPr>
        <w:pStyle w:val="ProductList-Body"/>
      </w:pPr>
    </w:p>
    <w:p w14:paraId="2E116D5D" w14:textId="77777777" w:rsidR="007C66F8" w:rsidRDefault="007D504A">
      <w:pPr>
        <w:pStyle w:val="ProductList-ClauseHeading"/>
        <w:outlineLvl w:val="2"/>
      </w:pPr>
      <w:r>
        <w:t>Kundens ansvar</w:t>
      </w:r>
    </w:p>
    <w:p w14:paraId="2E116D5E" w14:textId="77777777" w:rsidR="007C66F8" w:rsidRDefault="007D504A">
      <w:pPr>
        <w:pStyle w:val="ProductList-Body"/>
      </w:pPr>
      <w:r>
        <w:t>Kunden samtycker till att samarbeta med Microsoft som en del av Enterprise-strategiprogrammet,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2E116D5F" w14:textId="77777777" w:rsidR="007C66F8" w:rsidRDefault="007D504A">
      <w:pPr>
        <w:pStyle w:val="ProductList-Offering1Heading"/>
        <w:outlineLvl w:val="1"/>
      </w:pPr>
      <w:bookmarkStart w:id="407" w:name="_Sec567"/>
      <w:r>
        <w:t>Erbjudanden om Sales Productivity Accelerator</w:t>
      </w:r>
      <w:bookmarkEnd w:id="407"/>
      <w:r>
        <w:fldChar w:fldCharType="begin"/>
      </w:r>
      <w:r>
        <w:instrText xml:space="preserve"> TC "</w:instrText>
      </w:r>
      <w:bookmarkStart w:id="408" w:name="_Toc454827376"/>
      <w:r>
        <w:instrText>Erbjudanden om Sales Productivity Accelerator</w:instrText>
      </w:r>
      <w:bookmarkEnd w:id="408"/>
      <w:r>
        <w:instrText>" \l 2</w:instrText>
      </w:r>
      <w:r>
        <w:fldChar w:fldCharType="end"/>
      </w:r>
    </w:p>
    <w:p w14:paraId="2E116D60" w14:textId="77777777" w:rsidR="007C66F8" w:rsidRDefault="007D504A">
      <w:pPr>
        <w:pStyle w:val="ProductList-ClauseHeading"/>
        <w:outlineLvl w:val="2"/>
      </w:pPr>
      <w:r>
        <w:t>Översikt över Sales Productivity Accelerator</w:t>
      </w:r>
    </w:p>
    <w:p w14:paraId="2E116D61" w14:textId="77777777" w:rsidR="007C66F8" w:rsidRDefault="007D504A">
      <w:pPr>
        <w:pStyle w:val="ProductList-Body"/>
      </w:pPr>
      <w:r>
        <w:t>Sales Productivity Accelerator är en tjänst som tillhanda hålls av Microsoft Services under en period på fyra (4) veckor för att leverera en implementering av Microsoft Dynamics CRM Online med fast omfattning.</w:t>
      </w:r>
    </w:p>
    <w:p w14:paraId="2E116D62" w14:textId="77777777" w:rsidR="007C66F8" w:rsidRDefault="007C66F8">
      <w:pPr>
        <w:pStyle w:val="ProductList-Body"/>
      </w:pPr>
    </w:p>
    <w:p w14:paraId="2E116D63" w14:textId="77777777" w:rsidR="007C66F8" w:rsidRDefault="007D504A">
      <w:pPr>
        <w:pStyle w:val="ProductList-Body"/>
      </w:pPr>
      <w:r>
        <w:t>Sales Productivity Accelerator inkluderar följande leveransmaterial:</w:t>
      </w:r>
    </w:p>
    <w:p w14:paraId="2E116D64" w14:textId="77777777" w:rsidR="007C66F8" w:rsidRDefault="007D504A" w:rsidP="007D504A">
      <w:pPr>
        <w:pStyle w:val="ProductList-Bullet"/>
        <w:numPr>
          <w:ilvl w:val="0"/>
          <w:numId w:val="49"/>
        </w:numPr>
      </w:pPr>
      <w:r>
        <w:rPr>
          <w:b/>
          <w:color w:val="00188F"/>
        </w:rPr>
        <w:t>Service Delivery Plan</w:t>
      </w:r>
      <w:r>
        <w:t>: skapad av en Microsoft-konsult för att uppfylla kundens verksamhetsmål.</w:t>
      </w:r>
    </w:p>
    <w:p w14:paraId="2E116D65" w14:textId="77777777" w:rsidR="007C66F8" w:rsidRDefault="007D504A" w:rsidP="007D504A">
      <w:pPr>
        <w:pStyle w:val="ProductList-Bullet"/>
        <w:numPr>
          <w:ilvl w:val="0"/>
          <w:numId w:val="49"/>
        </w:numPr>
      </w:pPr>
      <w:r>
        <w:rPr>
          <w:b/>
          <w:color w:val="00188F"/>
        </w:rPr>
        <w:t>Workshops</w:t>
      </w:r>
      <w:r>
        <w:t>: avsätter upp till totalt sexton (16) timmar för workshops:</w:t>
      </w:r>
    </w:p>
    <w:p w14:paraId="2E116D66" w14:textId="77777777" w:rsidR="007C66F8" w:rsidRDefault="007D504A" w:rsidP="007D504A">
      <w:pPr>
        <w:pStyle w:val="ProductList-Bullet"/>
        <w:numPr>
          <w:ilvl w:val="1"/>
          <w:numId w:val="49"/>
        </w:numPr>
      </w:pPr>
      <w:r>
        <w:t>Upp till två (2) upptäcktsworkshops, för att utforska och definiera huvudanvändning och verksamhetskrav, enligt vad som tillhandahålls av Kunden, för konfigurationsinställningar;</w:t>
      </w:r>
    </w:p>
    <w:p w14:paraId="2E116D67" w14:textId="77777777" w:rsidR="007C66F8" w:rsidRDefault="007D504A" w:rsidP="007D504A">
      <w:pPr>
        <w:pStyle w:val="ProductList-Bullet"/>
        <w:numPr>
          <w:ilvl w:val="1"/>
          <w:numId w:val="49"/>
        </w:numPr>
      </w:pPr>
      <w:r>
        <w:t>Upp till fyra (4) workshops för granskning av design under Byggfasen.</w:t>
      </w:r>
    </w:p>
    <w:p w14:paraId="2E116D68" w14:textId="77777777" w:rsidR="007C66F8" w:rsidRDefault="007D504A" w:rsidP="007D504A">
      <w:pPr>
        <w:pStyle w:val="ProductList-Bullet"/>
        <w:numPr>
          <w:ilvl w:val="0"/>
          <w:numId w:val="49"/>
        </w:numPr>
      </w:pPr>
      <w:r>
        <w:rPr>
          <w:b/>
          <w:color w:val="00188F"/>
        </w:rPr>
        <w:t>Rapportering</w:t>
      </w:r>
      <w:r>
        <w:t>: En (1) intern Microsoft Dynamics CRM Online-instrumentpanel med upp till fyra (4) interna komponenter och två (2) Excel Power View-rapporter med hjälp av Power BI Pro5 konfigurerat för upp till två (2). Rapporterna visar upp till två (2) interaktiva tabeller per enhet med data från Microsoft Dynamics CRM Online.</w:t>
      </w:r>
    </w:p>
    <w:p w14:paraId="2E116D69" w14:textId="77777777" w:rsidR="007C66F8" w:rsidRDefault="007D504A" w:rsidP="007D504A">
      <w:pPr>
        <w:pStyle w:val="ProductList-Bullet"/>
        <w:numPr>
          <w:ilvl w:val="0"/>
          <w:numId w:val="49"/>
        </w:numPr>
      </w:pPr>
      <w:r>
        <w:rPr>
          <w:b/>
          <w:color w:val="00188F"/>
        </w:rPr>
        <w:t>Konfiguration</w:t>
      </w:r>
      <w:r>
        <w:t>: Microsoft Dynamics CRM Online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CRM Online.</w:t>
      </w:r>
    </w:p>
    <w:p w14:paraId="2E116D6A" w14:textId="77777777" w:rsidR="007C66F8" w:rsidRDefault="007D504A" w:rsidP="007D504A">
      <w:pPr>
        <w:pStyle w:val="ProductList-Bullet"/>
        <w:numPr>
          <w:ilvl w:val="0"/>
          <w:numId w:val="49"/>
        </w:numPr>
      </w:pPr>
      <w:r>
        <w:rPr>
          <w:b/>
          <w:color w:val="00188F"/>
        </w:rPr>
        <w:t>Testning</w:t>
      </w:r>
      <w:r>
        <w:t>: avsätter upp till tjugosex (26) timmar till upp till två (2) teser (t.ex. Systemtest och UAT).</w:t>
      </w:r>
    </w:p>
    <w:p w14:paraId="2E116D6B" w14:textId="77777777" w:rsidR="007C66F8" w:rsidRDefault="007D504A" w:rsidP="007D504A">
      <w:pPr>
        <w:pStyle w:val="ProductList-Bullet"/>
        <w:numPr>
          <w:ilvl w:val="0"/>
          <w:numId w:val="49"/>
        </w:numPr>
      </w:pPr>
      <w:r>
        <w:rPr>
          <w:b/>
          <w:color w:val="00188F"/>
        </w:rPr>
        <w:t>Utbildning och Överföring av Kunskap</w:t>
      </w:r>
      <w:r>
        <w:t>: Tillhandahålla en (1) produktorienterad utbildning för Kundens användare, för upp till totalt fyra (4) timmar.</w:t>
      </w:r>
    </w:p>
    <w:p w14:paraId="2E116D6C" w14:textId="77777777" w:rsidR="007C66F8" w:rsidRDefault="007D504A" w:rsidP="007D504A">
      <w:pPr>
        <w:pStyle w:val="ProductList-Bullet"/>
        <w:numPr>
          <w:ilvl w:val="0"/>
          <w:numId w:val="49"/>
        </w:numPr>
      </w:pPr>
      <w:r>
        <w:rPr>
          <w:b/>
          <w:color w:val="00188F"/>
        </w:rPr>
        <w:t>Driftsättningsverktyg</w:t>
      </w:r>
      <w:r>
        <w:t>: Tillhandahålla upp till fyrtio (40) timmar med support för driftsättning och lansering (vecka 4) med förbehåll för projektet förbestämda omfattning och krav.</w:t>
      </w:r>
    </w:p>
    <w:p w14:paraId="2E116D6D" w14:textId="77777777" w:rsidR="007C66F8" w:rsidRDefault="007C66F8">
      <w:pPr>
        <w:pStyle w:val="ProductList-Body"/>
      </w:pPr>
    </w:p>
    <w:p w14:paraId="2E116D6E" w14:textId="77777777" w:rsidR="007C66F8" w:rsidRDefault="007D504A">
      <w:pPr>
        <w:pStyle w:val="ProductList-ClauseHeading"/>
        <w:outlineLvl w:val="2"/>
      </w:pPr>
      <w:r>
        <w:t>Kundens ansvar</w:t>
      </w:r>
    </w:p>
    <w:p w14:paraId="2E116D6F" w14:textId="77777777" w:rsidR="007C66F8" w:rsidRDefault="007D504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2E116D70"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D71"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D73" w14:textId="77777777" w:rsidR="007C66F8" w:rsidRDefault="007C66F8">
      <w:pPr>
        <w:pStyle w:val="ProductList-Body"/>
      </w:pPr>
    </w:p>
    <w:p w14:paraId="2E116D74" w14:textId="77777777" w:rsidR="007C66F8" w:rsidRDefault="007D504A">
      <w:pPr>
        <w:pStyle w:val="ProductList-SectionHeading"/>
        <w:pageBreakBefore/>
        <w:outlineLvl w:val="0"/>
      </w:pPr>
      <w:bookmarkStart w:id="409" w:name="_Sec563"/>
      <w:bookmarkEnd w:id="401"/>
      <w:r>
        <w:lastRenderedPageBreak/>
        <w:t>Bilaga D – Kompletterande Villkor för Programavtal</w:t>
      </w:r>
      <w:r>
        <w:fldChar w:fldCharType="begin"/>
      </w:r>
      <w:r>
        <w:instrText xml:space="preserve"> TC "</w:instrText>
      </w:r>
      <w:bookmarkStart w:id="410" w:name="_Toc454827377"/>
      <w:r>
        <w:instrText>Bilaga D – Kompletterande Villkor för Programavtal</w:instrText>
      </w:r>
      <w:bookmarkEnd w:id="410"/>
      <w:r>
        <w:instrText>" \l 1</w:instrText>
      </w:r>
      <w:r>
        <w:fldChar w:fldCharType="end"/>
      </w:r>
    </w:p>
    <w:p w14:paraId="2E116D75" w14:textId="77777777" w:rsidR="007C66F8" w:rsidRDefault="007D504A">
      <w:pPr>
        <w:pStyle w:val="ProductList-Body"/>
      </w:pPr>
      <w:r>
        <w:t>Villkoren nedan gäller för Kundens volymlicensieringsavtal, enligt beskrivning.</w:t>
      </w:r>
    </w:p>
    <w:p w14:paraId="2E116D76" w14:textId="77777777" w:rsidR="007C66F8" w:rsidRDefault="007D504A">
      <w:pPr>
        <w:pStyle w:val="ProductList-Offering1Heading"/>
        <w:outlineLvl w:val="1"/>
      </w:pPr>
      <w:bookmarkStart w:id="411" w:name="_Sec568"/>
      <w:r>
        <w:t>Kompletterande villkor för Select Plus-program</w:t>
      </w:r>
      <w:bookmarkEnd w:id="411"/>
      <w:r>
        <w:fldChar w:fldCharType="begin"/>
      </w:r>
      <w:r>
        <w:instrText xml:space="preserve"> TC "</w:instrText>
      </w:r>
      <w:bookmarkStart w:id="412" w:name="_Toc454827378"/>
      <w:r>
        <w:instrText>Kompletterande villkor för Select Plus-program</w:instrText>
      </w:r>
      <w:bookmarkEnd w:id="412"/>
      <w:r>
        <w:instrText>" \l 2</w:instrText>
      </w:r>
      <w:r>
        <w:fldChar w:fldCharType="end"/>
      </w:r>
    </w:p>
    <w:p w14:paraId="2E116D77" w14:textId="77777777" w:rsidR="007C66F8" w:rsidRDefault="007D504A">
      <w:pPr>
        <w:pStyle w:val="ProductList-Body"/>
      </w:pPr>
      <w:r>
        <w:t>Select Plus kräver en minsta beställningsmängd på 500 poäng per grupp under det första året. Det här kravet på beställningsmängd kan hävas om ett Kvalificerat Avtal tillhandahålls.</w:t>
      </w:r>
    </w:p>
    <w:p w14:paraId="2E116D78" w14:textId="77777777" w:rsidR="007C66F8" w:rsidRDefault="007C66F8">
      <w:pPr>
        <w:pStyle w:val="ProductList-Body"/>
      </w:pPr>
    </w:p>
    <w:p w14:paraId="2E116D79" w14:textId="77777777" w:rsidR="007C66F8" w:rsidRDefault="007D504A">
      <w:pPr>
        <w:pStyle w:val="ProductList-ClauseHeading"/>
        <w:outlineLvl w:val="2"/>
      </w:pPr>
      <w:r>
        <w:t>Prisnivåer i Select Plus</w:t>
      </w:r>
    </w:p>
    <w:p w14:paraId="2E116D7A" w14:textId="77777777" w:rsidR="007C66F8" w:rsidRDefault="007D504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7C66F8" w14:paraId="2E116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D7B" w14:textId="77777777" w:rsidR="007C66F8" w:rsidRDefault="007D504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16D7C" w14:textId="77777777" w:rsidR="007C66F8" w:rsidRDefault="007D504A">
            <w:pPr>
              <w:pStyle w:val="ProductList-TableBody"/>
            </w:pPr>
            <w:r>
              <w:rPr>
                <w:color w:val="FFFFFF"/>
              </w:rPr>
              <w:t>Lägsta Årliga Poäng per Grupp</w:t>
            </w:r>
          </w:p>
        </w:tc>
      </w:tr>
      <w:tr w:rsidR="007C66F8" w14:paraId="2E116D80" w14:textId="77777777">
        <w:tc>
          <w:tcPr>
            <w:tcW w:w="6120" w:type="dxa"/>
            <w:tcBorders>
              <w:top w:val="single" w:sz="4" w:space="0" w:color="000000"/>
              <w:left w:val="single" w:sz="4" w:space="0" w:color="000000"/>
              <w:bottom w:val="single" w:sz="4" w:space="0" w:color="000000"/>
              <w:right w:val="single" w:sz="4" w:space="0" w:color="000000"/>
            </w:tcBorders>
          </w:tcPr>
          <w:p w14:paraId="2E116D7E" w14:textId="77777777" w:rsidR="007C66F8" w:rsidRDefault="007D50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E116D7F" w14:textId="77777777" w:rsidR="007C66F8" w:rsidRDefault="007D504A">
            <w:pPr>
              <w:pStyle w:val="ProductList-TableBody"/>
            </w:pPr>
            <w:r>
              <w:t>500</w:t>
            </w:r>
          </w:p>
        </w:tc>
      </w:tr>
      <w:tr w:rsidR="007C66F8" w14:paraId="2E116D83" w14:textId="77777777">
        <w:tc>
          <w:tcPr>
            <w:tcW w:w="6120" w:type="dxa"/>
            <w:tcBorders>
              <w:top w:val="single" w:sz="4" w:space="0" w:color="000000"/>
              <w:left w:val="single" w:sz="4" w:space="0" w:color="000000"/>
              <w:bottom w:val="single" w:sz="4" w:space="0" w:color="000000"/>
              <w:right w:val="single" w:sz="4" w:space="0" w:color="000000"/>
            </w:tcBorders>
          </w:tcPr>
          <w:p w14:paraId="2E116D81" w14:textId="77777777" w:rsidR="007C66F8" w:rsidRDefault="007D50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E116D82" w14:textId="77777777" w:rsidR="007C66F8" w:rsidRDefault="007D504A">
            <w:pPr>
              <w:pStyle w:val="ProductList-TableBody"/>
            </w:pPr>
            <w:r>
              <w:t>4,000</w:t>
            </w:r>
          </w:p>
        </w:tc>
      </w:tr>
      <w:tr w:rsidR="007C66F8" w14:paraId="2E116D86" w14:textId="77777777">
        <w:tc>
          <w:tcPr>
            <w:tcW w:w="6120" w:type="dxa"/>
            <w:tcBorders>
              <w:top w:val="single" w:sz="4" w:space="0" w:color="000000"/>
              <w:left w:val="single" w:sz="4" w:space="0" w:color="000000"/>
              <w:bottom w:val="single" w:sz="4" w:space="0" w:color="000000"/>
              <w:right w:val="single" w:sz="4" w:space="0" w:color="000000"/>
            </w:tcBorders>
          </w:tcPr>
          <w:p w14:paraId="2E116D84" w14:textId="77777777" w:rsidR="007C66F8" w:rsidRDefault="007D50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E116D85" w14:textId="77777777" w:rsidR="007C66F8" w:rsidRDefault="007D504A">
            <w:pPr>
              <w:pStyle w:val="ProductList-TableBody"/>
            </w:pPr>
            <w:r>
              <w:t>10,000</w:t>
            </w:r>
          </w:p>
        </w:tc>
      </w:tr>
      <w:tr w:rsidR="007C66F8" w14:paraId="2E116D89" w14:textId="77777777">
        <w:tc>
          <w:tcPr>
            <w:tcW w:w="6120" w:type="dxa"/>
            <w:tcBorders>
              <w:top w:val="single" w:sz="4" w:space="0" w:color="000000"/>
              <w:left w:val="single" w:sz="4" w:space="0" w:color="000000"/>
              <w:bottom w:val="single" w:sz="4" w:space="0" w:color="000000"/>
              <w:right w:val="single" w:sz="4" w:space="0" w:color="000000"/>
            </w:tcBorders>
          </w:tcPr>
          <w:p w14:paraId="2E116D87" w14:textId="77777777" w:rsidR="007C66F8" w:rsidRDefault="007D50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116D88" w14:textId="77777777" w:rsidR="007C66F8" w:rsidRDefault="007D504A">
            <w:pPr>
              <w:pStyle w:val="ProductList-TableBody"/>
            </w:pPr>
            <w:r>
              <w:t>25,000</w:t>
            </w:r>
          </w:p>
        </w:tc>
      </w:tr>
    </w:tbl>
    <w:p w14:paraId="2E116D8A" w14:textId="77777777" w:rsidR="007C66F8" w:rsidRDefault="007D504A">
      <w:pPr>
        <w:pStyle w:val="ProductList-Offering1Heading"/>
        <w:outlineLvl w:val="1"/>
      </w:pPr>
      <w:bookmarkStart w:id="413" w:name="_Sec569"/>
      <w:r>
        <w:t>Definitioner av hantering för Kvalificerade Enheter</w:t>
      </w:r>
      <w:bookmarkEnd w:id="413"/>
      <w:r>
        <w:fldChar w:fldCharType="begin"/>
      </w:r>
      <w:r>
        <w:instrText xml:space="preserve"> TC "</w:instrText>
      </w:r>
      <w:bookmarkStart w:id="414" w:name="_Toc454827379"/>
      <w:r>
        <w:instrText>Definitioner av hantering för Kvalificerade Enheter</w:instrText>
      </w:r>
      <w:bookmarkEnd w:id="414"/>
      <w:r>
        <w:instrText>" \l 2</w:instrText>
      </w:r>
      <w:r>
        <w:fldChar w:fldCharType="end"/>
      </w:r>
    </w:p>
    <w:p w14:paraId="2E116D8B" w14:textId="77777777" w:rsidR="007C66F8" w:rsidRDefault="007D504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2E116D8C" w14:textId="77777777" w:rsidR="007C66F8" w:rsidRDefault="007D504A" w:rsidP="007D504A">
      <w:pPr>
        <w:pStyle w:val="ProductList-Bullet"/>
        <w:numPr>
          <w:ilvl w:val="0"/>
          <w:numId w:val="50"/>
        </w:numPr>
      </w:pPr>
      <w:r>
        <w:t>kunden tillåter att gå med i kundens domän, eller</w:t>
      </w:r>
    </w:p>
    <w:p w14:paraId="2E116D8D" w14:textId="77777777" w:rsidR="007C66F8" w:rsidRDefault="007D504A" w:rsidP="007D504A">
      <w:pPr>
        <w:pStyle w:val="ProductList-Bullet"/>
        <w:numPr>
          <w:ilvl w:val="0"/>
          <w:numId w:val="50"/>
        </w:numPr>
      </w:pPr>
      <w:r>
        <w:t>kunden autentiserar som ett krav för att använda applikationer på kundens plats, eller</w:t>
      </w:r>
    </w:p>
    <w:p w14:paraId="2E116D8E" w14:textId="77777777" w:rsidR="007C66F8" w:rsidRDefault="007D504A" w:rsidP="007D504A">
      <w:pPr>
        <w:pStyle w:val="ProductList-Bullet"/>
        <w:numPr>
          <w:ilvl w:val="0"/>
          <w:numId w:val="50"/>
        </w:numPr>
      </w:pPr>
      <w:r>
        <w:t>kunden installerar agenter på (t.ex. antivirusprogram, program mot skadlig kod eller andra agenter som krävs av Kundens policy), eller</w:t>
      </w:r>
    </w:p>
    <w:p w14:paraId="2E116D8F" w14:textId="77777777" w:rsidR="007C66F8" w:rsidRDefault="007D504A" w:rsidP="007D504A">
      <w:pPr>
        <w:pStyle w:val="ProductList-Bullet"/>
        <w:numPr>
          <w:ilvl w:val="0"/>
          <w:numId w:val="50"/>
        </w:numPr>
      </w:pPr>
      <w:r>
        <w:t>på vilka kunden direkt eller indirekt tillämpar och genomdriver grupp-policyer, eller</w:t>
      </w:r>
    </w:p>
    <w:p w14:paraId="2E116D90" w14:textId="77777777" w:rsidR="007C66F8" w:rsidRDefault="007D504A" w:rsidP="007D504A">
      <w:pPr>
        <w:pStyle w:val="ProductList-Bullet"/>
        <w:numPr>
          <w:ilvl w:val="0"/>
          <w:numId w:val="50"/>
        </w:numPr>
      </w:pPr>
      <w:r>
        <w:t>på vilka kunden samlar in eller tar emot data om, och konfigurerar eller ger instruktioner till maskin- eller programvaran som direkt eller indirekt tillhör en operativsystemmiljö, eller</w:t>
      </w:r>
    </w:p>
    <w:p w14:paraId="2E116D91" w14:textId="77777777" w:rsidR="007C66F8" w:rsidRDefault="007D504A" w:rsidP="007D504A">
      <w:pPr>
        <w:pStyle w:val="ProductList-Bullet"/>
        <w:numPr>
          <w:ilvl w:val="0"/>
          <w:numId w:val="50"/>
        </w:numPr>
      </w:pPr>
      <w:r>
        <w:t>kunden tillåter åtkomst till en virtuell desktopinfrastruktur (VDI) utanför Windows SA, Microsoft Intune (enhet) eller glidande användningsrättigheter för Windows Virtual Desktop Access.</w:t>
      </w:r>
    </w:p>
    <w:p w14:paraId="2E116D92" w14:textId="77777777" w:rsidR="007C66F8" w:rsidRDefault="007C66F8">
      <w:pPr>
        <w:pStyle w:val="ProductList-Body"/>
      </w:pPr>
    </w:p>
    <w:p w14:paraId="2E116D93" w14:textId="77777777" w:rsidR="007C66F8" w:rsidRDefault="007D504A">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14:paraId="2E116D94" w14:textId="77777777" w:rsidR="007C66F8" w:rsidRDefault="007D504A">
      <w:pPr>
        <w:pStyle w:val="ProductList-Offering1Heading"/>
        <w:outlineLvl w:val="1"/>
      </w:pPr>
      <w:bookmarkStart w:id="415" w:name="_Sec570"/>
      <w:r>
        <w:t>Onlinetjänster i Open-program</w:t>
      </w:r>
      <w:bookmarkEnd w:id="415"/>
      <w:r>
        <w:fldChar w:fldCharType="begin"/>
      </w:r>
      <w:r>
        <w:instrText xml:space="preserve"> TC "</w:instrText>
      </w:r>
      <w:bookmarkStart w:id="416" w:name="_Toc454827380"/>
      <w:r>
        <w:instrText>Onlinetjänster i Open-program</w:instrText>
      </w:r>
      <w:bookmarkEnd w:id="416"/>
      <w:r>
        <w:instrText>" \l 2</w:instrText>
      </w:r>
      <w:r>
        <w:fldChar w:fldCharType="end"/>
      </w:r>
    </w:p>
    <w:p w14:paraId="2E116D95" w14:textId="77777777" w:rsidR="007C66F8" w:rsidRDefault="007D504A">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14:paraId="2E116D96" w14:textId="77777777" w:rsidR="007C66F8" w:rsidRDefault="007C66F8">
      <w:pPr>
        <w:pStyle w:val="ProductList-Body"/>
      </w:pPr>
    </w:p>
    <w:p w14:paraId="2E116D97" w14:textId="77777777" w:rsidR="007C66F8" w:rsidRDefault="007D504A">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2E116D98" w14:textId="77777777" w:rsidR="007C66F8" w:rsidRDefault="007D504A">
      <w:pPr>
        <w:pStyle w:val="ProductList-Offering1Heading"/>
        <w:outlineLvl w:val="1"/>
      </w:pPr>
      <w:bookmarkStart w:id="417" w:name="_Sec571"/>
      <w:r>
        <w:t>Kompletterande Villkor för Professionella Tjänster – Gamla Avtal</w:t>
      </w:r>
      <w:bookmarkEnd w:id="417"/>
      <w:r>
        <w:fldChar w:fldCharType="begin"/>
      </w:r>
      <w:r>
        <w:instrText xml:space="preserve"> TC "</w:instrText>
      </w:r>
      <w:bookmarkStart w:id="418" w:name="_Toc454827381"/>
      <w:r>
        <w:instrText>Kompletterande Villkor för Professionella Tjänster – Gamla Avtal</w:instrText>
      </w:r>
      <w:bookmarkEnd w:id="418"/>
      <w:r>
        <w:instrText>" \l 2</w:instrText>
      </w:r>
      <w:r>
        <w:fldChar w:fldCharType="end"/>
      </w:r>
    </w:p>
    <w:p w14:paraId="2E116D99" w14:textId="77777777" w:rsidR="007C66F8" w:rsidRDefault="007D504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2E116D9A" w14:textId="77777777" w:rsidR="007C66F8" w:rsidRDefault="007C66F8">
      <w:pPr>
        <w:pStyle w:val="ProductList-Body"/>
      </w:pPr>
    </w:p>
    <w:p w14:paraId="2E116D9B" w14:textId="77777777" w:rsidR="007C66F8" w:rsidRDefault="007D504A">
      <w:pPr>
        <w:pStyle w:val="ProductList-ClauseHeading"/>
        <w:outlineLvl w:val="2"/>
      </w:pPr>
      <w:r>
        <w:t>Användning, Äganderätt och Licensrättigheter</w:t>
      </w:r>
    </w:p>
    <w:p w14:paraId="2E116D9C" w14:textId="77777777" w:rsidR="007C66F8" w:rsidRDefault="007D504A">
      <w:pPr>
        <w:pStyle w:val="ProductList-SubClauseHeading"/>
        <w:outlineLvl w:val="3"/>
      </w:pPr>
      <w:r>
        <w:t>Korrigeringar</w:t>
      </w:r>
    </w:p>
    <w:p w14:paraId="2E116D9D" w14:textId="77777777" w:rsidR="007C66F8" w:rsidRDefault="007D504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2E116D9E" w14:textId="77777777" w:rsidR="007C66F8" w:rsidRDefault="007C66F8">
      <w:pPr>
        <w:pStyle w:val="ProductList-BodyIndented"/>
      </w:pPr>
    </w:p>
    <w:p w14:paraId="2E116D9F" w14:textId="77777777" w:rsidR="007C66F8" w:rsidRDefault="007D504A">
      <w:pPr>
        <w:pStyle w:val="ProductList-SubClauseHeading"/>
        <w:outlineLvl w:val="3"/>
      </w:pPr>
      <w:r>
        <w:t>Redan Existerande arbete</w:t>
      </w:r>
    </w:p>
    <w:p w14:paraId="2E116DA0" w14:textId="77777777" w:rsidR="007C66F8" w:rsidRDefault="007D504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2E116DA1" w14:textId="77777777" w:rsidR="007C66F8" w:rsidRDefault="007D504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2E116DA2" w14:textId="77777777" w:rsidR="007C66F8" w:rsidRDefault="007C66F8">
      <w:pPr>
        <w:pStyle w:val="ProductList-BodyIndented"/>
      </w:pPr>
    </w:p>
    <w:p w14:paraId="2E116DA3" w14:textId="77777777" w:rsidR="007C66F8" w:rsidRDefault="007D504A">
      <w:pPr>
        <w:pStyle w:val="ProductList-SubClauseHeading"/>
        <w:outlineLvl w:val="3"/>
      </w:pPr>
      <w:r>
        <w:t>Services Deliverables</w:t>
      </w:r>
    </w:p>
    <w:p w14:paraId="2E116DA4" w14:textId="77777777" w:rsidR="007C66F8" w:rsidRDefault="007D504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2E116DA5" w14:textId="77777777" w:rsidR="007C66F8" w:rsidRDefault="007C66F8">
      <w:pPr>
        <w:pStyle w:val="ProductList-BodyIndented"/>
      </w:pPr>
    </w:p>
    <w:p w14:paraId="2E116DA6" w14:textId="77777777" w:rsidR="007C66F8" w:rsidRDefault="007D504A">
      <w:pPr>
        <w:pStyle w:val="ProductList-SubClauseHeading"/>
        <w:outlineLvl w:val="3"/>
      </w:pPr>
      <w:r>
        <w:t>Användning av teknisk information från Professionella Tjänster</w:t>
      </w:r>
    </w:p>
    <w:p w14:paraId="2E116DA7" w14:textId="77777777" w:rsidR="007C66F8" w:rsidRDefault="007D504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2E116DA8" w14:textId="77777777" w:rsidR="007C66F8" w:rsidRDefault="007C66F8">
      <w:pPr>
        <w:pStyle w:val="ProductList-BodyIndented"/>
      </w:pPr>
    </w:p>
    <w:p w14:paraId="2E116DA9" w14:textId="77777777" w:rsidR="007C66F8" w:rsidRDefault="007D504A">
      <w:pPr>
        <w:pStyle w:val="ProductList-SubClauseHeading"/>
        <w:outlineLvl w:val="3"/>
      </w:pPr>
      <w:r>
        <w:t>Begränsningar för Licens för öppen källkod</w:t>
      </w:r>
    </w:p>
    <w:p w14:paraId="2E116DAA" w14:textId="77777777" w:rsidR="007C66F8" w:rsidRDefault="007D504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2E116DAB" w14:textId="77777777" w:rsidR="007C66F8" w:rsidRDefault="007C66F8">
      <w:pPr>
        <w:pStyle w:val="ProductList-BodyIndented"/>
      </w:pPr>
    </w:p>
    <w:p w14:paraId="2E116DAC" w14:textId="77777777" w:rsidR="007C66F8" w:rsidRDefault="007D504A">
      <w:pPr>
        <w:pStyle w:val="ProductList-SubClauseHeading"/>
        <w:outlineLvl w:val="3"/>
      </w:pPr>
      <w:r>
        <w:t>Koncernbolagens rättigheter</w:t>
      </w:r>
    </w:p>
    <w:p w14:paraId="2E116DAD" w14:textId="77777777" w:rsidR="007C66F8" w:rsidRDefault="007D504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2E116DAE" w14:textId="77777777" w:rsidR="007C66F8" w:rsidRDefault="007C66F8">
      <w:pPr>
        <w:pStyle w:val="ProductList-BodyIndented"/>
      </w:pPr>
    </w:p>
    <w:p w14:paraId="2E116DAF" w14:textId="77777777" w:rsidR="007C66F8" w:rsidRDefault="007D504A">
      <w:pPr>
        <w:pStyle w:val="ProductList-ClauseHeading"/>
        <w:outlineLvl w:val="2"/>
      </w:pPr>
      <w:r>
        <w:t>Garantier och Ansvarsbegränsningar</w:t>
      </w:r>
    </w:p>
    <w:p w14:paraId="2E116DB0" w14:textId="77777777" w:rsidR="007C66F8" w:rsidRDefault="007D504A">
      <w:pPr>
        <w:pStyle w:val="ProductList-SubClauseHeading"/>
        <w:outlineLvl w:val="3"/>
      </w:pPr>
      <w:r>
        <w:t>Garanti för Professionella Tjänster</w:t>
      </w:r>
    </w:p>
    <w:p w14:paraId="2E116DB1" w14:textId="77777777" w:rsidR="007C66F8" w:rsidRDefault="007D504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2E116DB2" w14:textId="77777777" w:rsidR="007C66F8" w:rsidRDefault="007C66F8">
      <w:pPr>
        <w:pStyle w:val="ProductList-BodyIndented"/>
      </w:pPr>
    </w:p>
    <w:p w14:paraId="2E116DB3" w14:textId="77777777" w:rsidR="007C66F8" w:rsidRDefault="007D504A">
      <w:pPr>
        <w:pStyle w:val="ProductList-SubClauseHeading"/>
        <w:outlineLvl w:val="3"/>
      </w:pPr>
      <w:r>
        <w:t>Ansvarsbegränsning</w:t>
      </w:r>
    </w:p>
    <w:p w14:paraId="2E116DB4" w14:textId="77777777" w:rsidR="007C66F8" w:rsidRDefault="007D504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14:paraId="2E116DB5" w14:textId="77777777" w:rsidR="007C66F8" w:rsidRDefault="007C66F8">
      <w:pPr>
        <w:pStyle w:val="ProductList-BodyIndented"/>
        <w:jc w:val="right"/>
      </w:pPr>
    </w:p>
    <w:tbl>
      <w:tblPr>
        <w:tblStyle w:val="PURTable0"/>
        <w:tblW w:w="0" w:type="dxa"/>
        <w:tblLook w:val="04A0" w:firstRow="1" w:lastRow="0" w:firstColumn="1" w:lastColumn="0" w:noHBand="0" w:noVBand="1"/>
      </w:tblPr>
      <w:tblGrid>
        <w:gridCol w:w="10440"/>
      </w:tblGrid>
      <w:tr w:rsidR="007C66F8" w14:paraId="2E116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DB6"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DB8" w14:textId="77777777" w:rsidR="007C66F8" w:rsidRDefault="007C66F8">
      <w:pPr>
        <w:pStyle w:val="ProductList-BodyIndented"/>
      </w:pPr>
    </w:p>
    <w:p w14:paraId="2E116DB9" w14:textId="77777777" w:rsidR="007C66F8" w:rsidRDefault="007D504A">
      <w:pPr>
        <w:pStyle w:val="ProductList-SectionHeading"/>
        <w:pageBreakBefore/>
        <w:outlineLvl w:val="0"/>
      </w:pPr>
      <w:bookmarkStart w:id="419" w:name="_Sec572"/>
      <w:bookmarkEnd w:id="409"/>
      <w:r>
        <w:lastRenderedPageBreak/>
        <w:t>Bilaga E – Kampanjer</w:t>
      </w:r>
      <w:r>
        <w:fldChar w:fldCharType="begin"/>
      </w:r>
      <w:r>
        <w:instrText xml:space="preserve"> TC "</w:instrText>
      </w:r>
      <w:bookmarkStart w:id="420" w:name="_Toc454827382"/>
      <w:r>
        <w:instrText>Bilaga E – Kampanjer</w:instrText>
      </w:r>
      <w:bookmarkEnd w:id="420"/>
      <w:r>
        <w:instrText>" \l 1</w:instrText>
      </w:r>
      <w:r>
        <w:fldChar w:fldCharType="end"/>
      </w:r>
    </w:p>
    <w:p w14:paraId="2E116DBA" w14:textId="77777777" w:rsidR="007C66F8" w:rsidRDefault="007D504A">
      <w:pPr>
        <w:pStyle w:val="ProductList-OfferingGroupHeading"/>
        <w:outlineLvl w:val="1"/>
      </w:pPr>
      <w:bookmarkStart w:id="421" w:name="_Sec867"/>
      <w:r>
        <w:t>Kampanj för System Center Client Management Suite</w:t>
      </w:r>
      <w:bookmarkEnd w:id="421"/>
      <w:r>
        <w:fldChar w:fldCharType="begin"/>
      </w:r>
      <w:r>
        <w:instrText xml:space="preserve"> TC "</w:instrText>
      </w:r>
      <w:bookmarkStart w:id="422" w:name="_Toc454827383"/>
      <w:r>
        <w:instrText>Kampanj för System Center Client Management Suite</w:instrText>
      </w:r>
      <w:bookmarkEnd w:id="422"/>
      <w:r>
        <w:instrText>" \l 2</w:instrText>
      </w:r>
      <w:r>
        <w:fldChar w:fldCharType="end"/>
      </w:r>
    </w:p>
    <w:p w14:paraId="2E116DBB" w14:textId="77777777" w:rsidR="007C66F8" w:rsidRDefault="007D504A">
      <w:pPr>
        <w:pStyle w:val="ProductList-Body"/>
      </w:pPr>
      <w:r>
        <w:t>Rätten att använda System Center Client Management Suite kommer att inkluderas med alla licenser för Enterprise CAL Suite och Enterprise CAL Suite Bridge för Office 365 (med eller utan Microsoft Intune) som beställt fram till 31 december 2016.</w:t>
      </w:r>
    </w:p>
    <w:p w14:paraId="2E116DBC" w14:textId="77777777" w:rsidR="007C66F8" w:rsidRDefault="007D504A">
      <w:pPr>
        <w:pStyle w:val="ProductList-OfferingGroupHeading"/>
        <w:outlineLvl w:val="1"/>
      </w:pPr>
      <w:bookmarkStart w:id="423" w:name="_Sec871"/>
      <w:r>
        <w:t>Azure Compute Capacity-kampanjen</w:t>
      </w:r>
      <w:bookmarkEnd w:id="423"/>
      <w:r>
        <w:fldChar w:fldCharType="begin"/>
      </w:r>
      <w:r>
        <w:instrText xml:space="preserve"> TC "</w:instrText>
      </w:r>
      <w:bookmarkStart w:id="424" w:name="_Toc454827384"/>
      <w:r>
        <w:instrText>Azure Compute Capacity-kampanjen</w:instrText>
      </w:r>
      <w:bookmarkEnd w:id="424"/>
      <w:r>
        <w:instrText>" \l 2</w:instrText>
      </w:r>
      <w:r>
        <w:fldChar w:fldCharType="end"/>
      </w:r>
    </w:p>
    <w:p w14:paraId="2E116DBD" w14:textId="77777777" w:rsidR="007C66F8" w:rsidRDefault="007D504A">
      <w:pPr>
        <w:pStyle w:val="ProductList-Body"/>
      </w:pPr>
      <w:r>
        <w:t>Från 1 november 2015 till 31 december 2016 ger Azure Compute Capacity-kampanjen rabatt på A, D och G-serierna med Compute-instanser som icke-sammanfallande 12-månadersprenumerationer. Om kunden köper instanserna enligt Enterprise-avtalet under det sista året av en Registrering, kan eventuell rätt som återstår vid uppsägningen förbrukas vid en i tid förnyad Registrering. Om Registreringen inte förnyas i tid förlorar Kunden all kvarvarande rätt.</w:t>
      </w:r>
    </w:p>
    <w:p w14:paraId="2E116DBE"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DBF"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DC1" w14:textId="77777777" w:rsidR="007C66F8" w:rsidRDefault="007C66F8">
      <w:pPr>
        <w:pStyle w:val="ProductList-Body"/>
      </w:pPr>
    </w:p>
    <w:p w14:paraId="2E116DC2" w14:textId="77777777" w:rsidR="007C66F8" w:rsidRDefault="007D504A">
      <w:pPr>
        <w:pStyle w:val="ProductList-SectionHeading"/>
        <w:pageBreakBefore/>
        <w:outlineLvl w:val="0"/>
      </w:pPr>
      <w:bookmarkStart w:id="425" w:name="_Sec899"/>
      <w:bookmarkEnd w:id="419"/>
      <w:r>
        <w:lastRenderedPageBreak/>
        <w:t>Bilaga F - Villkor för Lagringsmatris</w:t>
      </w:r>
      <w:r>
        <w:fldChar w:fldCharType="begin"/>
      </w:r>
      <w:r>
        <w:instrText xml:space="preserve"> TC "</w:instrText>
      </w:r>
      <w:bookmarkStart w:id="426" w:name="_Toc454827385"/>
      <w:r>
        <w:instrText>Bilaga F - Villkor för Lagringsmatris</w:instrText>
      </w:r>
      <w:bookmarkEnd w:id="426"/>
      <w:r>
        <w:instrText>" \l 1</w:instrText>
      </w:r>
      <w:r>
        <w:fldChar w:fldCharType="end"/>
      </w:r>
    </w:p>
    <w:p w14:paraId="2E116DC3" w14:textId="77777777" w:rsidR="007C66F8" w:rsidRDefault="007D504A">
      <w:pPr>
        <w:pStyle w:val="ProductList-Offering1Heading"/>
        <w:outlineLvl w:val="1"/>
      </w:pPr>
      <w:bookmarkStart w:id="427" w:name="_Sec900"/>
      <w:r>
        <w:t>Tillgänglighet</w:t>
      </w:r>
      <w:bookmarkEnd w:id="427"/>
      <w:r>
        <w:fldChar w:fldCharType="begin"/>
      </w:r>
      <w:r>
        <w:instrText xml:space="preserve"> TC "</w:instrText>
      </w:r>
      <w:bookmarkStart w:id="428" w:name="_Toc454827386"/>
      <w:r>
        <w:instrText>Tillgänglighet</w:instrText>
      </w:r>
      <w:bookmarkEnd w:id="428"/>
      <w:r>
        <w:instrText>" \l 2</w:instrText>
      </w:r>
      <w:r>
        <w:fldChar w:fldCharType="end"/>
      </w:r>
    </w:p>
    <w:p w14:paraId="2E116DC4" w14:textId="77777777" w:rsidR="007C66F8" w:rsidRDefault="007D504A">
      <w:pPr>
        <w:pStyle w:val="ProductList-Body"/>
      </w:pPr>
      <w:r>
        <w:t>Lagringsmatrisen är tillgänglig för leverans endast i de följande geografiska platserna: Australien, Bahrain, Belgien, Brasilien, Chile, Colombia, Danmark, Egypten, Filippinerna, Finland, Frankrike, Förenade Arabemiraten, Grekland, Hongkong, Indien, Indonesien, Irland, Island, Israel, Italien, Japan, Kanada, Kenya, Kuwait, Macau, Malaysia, Mexiko, Nederländerna, Nigeria, Norge, Nya Zeeland, Peru, Polen, Portugal, Puerto Rico, Qatar, Rumänien, Ryssland, Saudiarabien, Schweiz, Singapore, Slovakien, Slovenien, Spanien, Sri Lanka, Storbritannien, Sverige, Sydafrika, Sydkorea, Taiwan, Thailand, Tjeckien, Turkiet, Tyskland, Ukraina, Ungern, USA, Vietnam, Österrike.</w:t>
      </w:r>
    </w:p>
    <w:p w14:paraId="2E116DC5" w14:textId="77777777" w:rsidR="007C66F8" w:rsidRDefault="007D504A">
      <w:pPr>
        <w:pStyle w:val="ProductList-Offering1Heading"/>
        <w:outlineLvl w:val="1"/>
      </w:pPr>
      <w:bookmarkStart w:id="429" w:name="_Sec901"/>
      <w:r>
        <w:t>Frakt och titel</w:t>
      </w:r>
      <w:bookmarkEnd w:id="429"/>
      <w:r>
        <w:fldChar w:fldCharType="begin"/>
      </w:r>
      <w:r>
        <w:instrText xml:space="preserve"> TC "</w:instrText>
      </w:r>
      <w:bookmarkStart w:id="430" w:name="_Toc454827387"/>
      <w:r>
        <w:instrText>Frakt och titel</w:instrText>
      </w:r>
      <w:bookmarkEnd w:id="430"/>
      <w:r>
        <w:instrText>" \l 2</w:instrText>
      </w:r>
      <w:r>
        <w:fldChar w:fldCharType="end"/>
      </w:r>
    </w:p>
    <w:p w14:paraId="2E116DC6" w14:textId="77777777" w:rsidR="007C66F8" w:rsidRDefault="007D504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2E116DC7" w14:textId="77777777" w:rsidR="007C66F8" w:rsidRDefault="007D504A">
      <w:pPr>
        <w:pStyle w:val="ProductList-Offering1Heading"/>
        <w:outlineLvl w:val="1"/>
      </w:pPr>
      <w:bookmarkStart w:id="431" w:name="_Sec902"/>
      <w:r>
        <w:t>Lagringsmatrisprogramvara:</w:t>
      </w:r>
      <w:bookmarkEnd w:id="431"/>
      <w:r>
        <w:fldChar w:fldCharType="begin"/>
      </w:r>
      <w:r>
        <w:instrText xml:space="preserve"> TC "</w:instrText>
      </w:r>
      <w:bookmarkStart w:id="432" w:name="_Toc454827388"/>
      <w:r>
        <w:instrText>Lagringsmatrisprogramvara:</w:instrText>
      </w:r>
      <w:bookmarkEnd w:id="432"/>
      <w:r>
        <w:instrText>" \l 2</w:instrText>
      </w:r>
      <w:r>
        <w:fldChar w:fldCharType="end"/>
      </w:r>
    </w:p>
    <w:p w14:paraId="2E116DC8" w14:textId="77777777" w:rsidR="007C66F8" w:rsidRDefault="007D504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2E116DC9" w14:textId="77777777" w:rsidR="007C66F8" w:rsidRDefault="007C66F8">
      <w:pPr>
        <w:pStyle w:val="ProductList-Body"/>
      </w:pPr>
    </w:p>
    <w:p w14:paraId="2E116DCA" w14:textId="77777777" w:rsidR="007C66F8" w:rsidRDefault="007D504A">
      <w:pPr>
        <w:pStyle w:val="ProductList-ClauseHeading"/>
        <w:outlineLvl w:val="2"/>
      </w:pPr>
      <w:r>
        <w:t>Begränsningar</w:t>
      </w:r>
    </w:p>
    <w:p w14:paraId="2E116DCB" w14:textId="77777777" w:rsidR="007C66F8" w:rsidRDefault="007D504A">
      <w:pPr>
        <w:pStyle w:val="ProductList-Body"/>
      </w:pPr>
      <w:r>
        <w:t>Kunden får inte använda Lagringsmatrisprogramvaran för jämförelser eller benchmarking förutom för Kundens interna syften eller publicera eller avslöja resultaten.</w:t>
      </w:r>
    </w:p>
    <w:p w14:paraId="2E116DCC" w14:textId="77777777" w:rsidR="007C66F8" w:rsidRDefault="007C66F8">
      <w:pPr>
        <w:pStyle w:val="ProductList-Body"/>
      </w:pPr>
    </w:p>
    <w:p w14:paraId="2E116DCD" w14:textId="77777777" w:rsidR="007C66F8" w:rsidRDefault="007D504A">
      <w:pPr>
        <w:pStyle w:val="ProductList-ClauseHeading"/>
        <w:outlineLvl w:val="2"/>
      </w:pPr>
      <w:r>
        <w:t>Viss programvara med öppen källkod från tredje man</w:t>
      </w:r>
    </w:p>
    <w:p w14:paraId="2E116DCE" w14:textId="77777777" w:rsidR="007C66F8" w:rsidRDefault="007D504A">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38">
        <w:r>
          <w:rPr>
            <w:color w:val="00467F"/>
            <w:u w:val="single"/>
          </w:rPr>
          <w:t>http://go.microsoft.com/fwlink/?LinkId=627000</w:t>
        </w:r>
      </w:hyperlink>
      <w:r>
        <w:t>, och är licensierad till Kunden i enlighet med de tillämpliga licenserna för öppen källkod.</w:t>
      </w:r>
    </w:p>
    <w:p w14:paraId="2E116DCF" w14:textId="77777777" w:rsidR="007C66F8" w:rsidRDefault="007C66F8">
      <w:pPr>
        <w:pStyle w:val="ProductList-Body"/>
      </w:pPr>
    </w:p>
    <w:p w14:paraId="2E116DD0" w14:textId="77777777" w:rsidR="007C66F8" w:rsidRDefault="007D504A">
      <w:pPr>
        <w:pStyle w:val="ProductList-ClauseHeading"/>
        <w:outlineLvl w:val="2"/>
      </w:pPr>
      <w:r>
        <w:t>Aktivering av/Medgivande till Internetbaserade tjänster</w:t>
      </w:r>
    </w:p>
    <w:p w14:paraId="2E116DD1" w14:textId="77777777" w:rsidR="007C66F8" w:rsidRDefault="007D504A">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2E116DD2" w14:textId="77777777" w:rsidR="007C66F8" w:rsidRDefault="007C66F8">
      <w:pPr>
        <w:pStyle w:val="ProductList-Body"/>
      </w:pPr>
    </w:p>
    <w:p w14:paraId="2E116DD3" w14:textId="77777777" w:rsidR="007C66F8" w:rsidRDefault="007D504A">
      <w:pPr>
        <w:pStyle w:val="ProductList-ClauseHeading"/>
        <w:outlineLvl w:val="2"/>
      </w:pPr>
      <w:r>
        <w:t>Uppdateringar av Lagringsmatrisprogramvara:</w:t>
      </w:r>
    </w:p>
    <w:p w14:paraId="2E116DD4" w14:textId="77777777" w:rsidR="007C66F8" w:rsidRDefault="007D504A">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2E116DD5" w14:textId="77777777" w:rsidR="007C66F8" w:rsidRDefault="007D504A">
      <w:pPr>
        <w:pStyle w:val="ProductList-Offering1Heading"/>
        <w:outlineLvl w:val="1"/>
      </w:pPr>
      <w:bookmarkStart w:id="433" w:name="_Sec903"/>
      <w:r>
        <w:t>Begränsad maskinvarugaranti</w:t>
      </w:r>
      <w:bookmarkEnd w:id="433"/>
      <w:r>
        <w:fldChar w:fldCharType="begin"/>
      </w:r>
      <w:r>
        <w:instrText xml:space="preserve"> TC "</w:instrText>
      </w:r>
      <w:bookmarkStart w:id="434" w:name="_Toc454827389"/>
      <w:r>
        <w:instrText>Begränsad maskinvarugaranti</w:instrText>
      </w:r>
      <w:bookmarkEnd w:id="434"/>
      <w:r>
        <w:instrText>" \l 2</w:instrText>
      </w:r>
      <w:r>
        <w:fldChar w:fldCharType="end"/>
      </w:r>
    </w:p>
    <w:p w14:paraId="2E116DD6" w14:textId="77777777" w:rsidR="007C66F8" w:rsidRDefault="007D504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w:t>
      </w:r>
      <w:r>
        <w:lastRenderedPageBreak/>
        <w:t xml:space="preserve">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14:paraId="2E116DD7" w14:textId="77777777" w:rsidR="007C66F8" w:rsidRDefault="007D504A">
      <w:pPr>
        <w:pStyle w:val="ProductList-Offering1Heading"/>
        <w:outlineLvl w:val="1"/>
      </w:pPr>
      <w:bookmarkStart w:id="435" w:name="_Sec904"/>
      <w:r>
        <w:t>Skadeersättning. Försvar av krav från tredje man</w:t>
      </w:r>
      <w:bookmarkEnd w:id="435"/>
      <w:r>
        <w:fldChar w:fldCharType="begin"/>
      </w:r>
      <w:r>
        <w:instrText xml:space="preserve"> TC "</w:instrText>
      </w:r>
      <w:bookmarkStart w:id="436" w:name="_Toc454827390"/>
      <w:r>
        <w:instrText>Skadeersättning. Försvar av krav från tredje man</w:instrText>
      </w:r>
      <w:bookmarkEnd w:id="436"/>
      <w:r>
        <w:instrText>" \l 2</w:instrText>
      </w:r>
      <w:r>
        <w:fldChar w:fldCharType="end"/>
      </w:r>
    </w:p>
    <w:p w14:paraId="2E116DD8" w14:textId="77777777" w:rsidR="007C66F8" w:rsidRDefault="007D504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E116DD9" w14:textId="77777777" w:rsidR="007C66F8" w:rsidRDefault="007D504A">
      <w:pPr>
        <w:pStyle w:val="ProductList-Offering1Heading"/>
        <w:outlineLvl w:val="1"/>
      </w:pPr>
      <w:bookmarkStart w:id="437" w:name="_Sec905"/>
      <w:r>
        <w:t>Ansvarsbegränsning</w:t>
      </w:r>
      <w:bookmarkEnd w:id="437"/>
      <w:r>
        <w:fldChar w:fldCharType="begin"/>
      </w:r>
      <w:r>
        <w:instrText xml:space="preserve"> TC "</w:instrText>
      </w:r>
      <w:bookmarkStart w:id="438" w:name="_Toc454827391"/>
      <w:r>
        <w:instrText>Ansvarsbegränsning</w:instrText>
      </w:r>
      <w:bookmarkEnd w:id="438"/>
      <w:r>
        <w:instrText>" \l 2</w:instrText>
      </w:r>
      <w:r>
        <w:fldChar w:fldCharType="end"/>
      </w:r>
    </w:p>
    <w:p w14:paraId="2E116DDA" w14:textId="77777777" w:rsidR="007C66F8" w:rsidRDefault="007D504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14:paraId="2E116DDB" w14:textId="77777777" w:rsidR="007C66F8" w:rsidRDefault="007D504A">
      <w:pPr>
        <w:pStyle w:val="ProductList-Offering1Heading"/>
        <w:outlineLvl w:val="1"/>
      </w:pPr>
      <w:bookmarkStart w:id="439" w:name="_Sec906"/>
      <w:r>
        <w:t>Amerikanska exportlagar</w:t>
      </w:r>
      <w:bookmarkEnd w:id="439"/>
      <w:r>
        <w:fldChar w:fldCharType="begin"/>
      </w:r>
      <w:r>
        <w:instrText xml:space="preserve"> TC "</w:instrText>
      </w:r>
      <w:bookmarkStart w:id="440" w:name="_Toc454827392"/>
      <w:r>
        <w:instrText>Amerikanska exportlagar</w:instrText>
      </w:r>
      <w:bookmarkEnd w:id="440"/>
      <w:r>
        <w:instrText>" \l 2</w:instrText>
      </w:r>
      <w:r>
        <w:fldChar w:fldCharType="end"/>
      </w:r>
    </w:p>
    <w:p w14:paraId="2E116DDC" w14:textId="77777777" w:rsidR="007C66F8" w:rsidRDefault="007D504A">
      <w:pPr>
        <w:pStyle w:val="ProductList-Body"/>
      </w:pPr>
      <w:r>
        <w:t>Lagringsmatrisen omfattas av villkoren i Kundens volymlicensavtal om amerikansk exportjurisdiktion.</w:t>
      </w:r>
    </w:p>
    <w:p w14:paraId="2E116DDD" w14:textId="77777777" w:rsidR="007C66F8" w:rsidRDefault="007D504A">
      <w:pPr>
        <w:pStyle w:val="ProductList-Offering1Heading"/>
        <w:outlineLvl w:val="1"/>
      </w:pPr>
      <w:bookmarkStart w:id="441" w:name="_Sec907"/>
      <w:r>
        <w:t>Insamling av diagnostisk information</w:t>
      </w:r>
      <w:bookmarkEnd w:id="441"/>
      <w:r>
        <w:fldChar w:fldCharType="begin"/>
      </w:r>
      <w:r>
        <w:instrText xml:space="preserve"> TC "</w:instrText>
      </w:r>
      <w:bookmarkStart w:id="442" w:name="_Toc454827393"/>
      <w:r>
        <w:instrText>Insamling av diagnostisk information</w:instrText>
      </w:r>
      <w:bookmarkEnd w:id="442"/>
      <w:r>
        <w:instrText>" \l 2</w:instrText>
      </w:r>
      <w:r>
        <w:fldChar w:fldCharType="end"/>
      </w:r>
    </w:p>
    <w:p w14:paraId="2E116DDE" w14:textId="77777777" w:rsidR="007C66F8" w:rsidRDefault="007D504A">
      <w:pPr>
        <w:pStyle w:val="ProductList-Body"/>
      </w:pPr>
      <w:r>
        <w:t>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https://www.microsoft.com/en-us/privacystatement.</w:t>
      </w:r>
    </w:p>
    <w:p w14:paraId="2E116DDF" w14:textId="77777777" w:rsidR="007C66F8" w:rsidRDefault="007D504A">
      <w:pPr>
        <w:pStyle w:val="ProductList-Offering1Heading"/>
        <w:outlineLvl w:val="1"/>
      </w:pPr>
      <w:bookmarkStart w:id="443" w:name="_Sec908"/>
      <w:r>
        <w:t>Myndighetsanvändning</w:t>
      </w:r>
      <w:bookmarkEnd w:id="443"/>
      <w:r>
        <w:fldChar w:fldCharType="begin"/>
      </w:r>
      <w:r>
        <w:instrText xml:space="preserve"> TC "</w:instrText>
      </w:r>
      <w:bookmarkStart w:id="444" w:name="_Toc454827394"/>
      <w:r>
        <w:instrText>Myndighetsanvändning</w:instrText>
      </w:r>
      <w:bookmarkEnd w:id="444"/>
      <w:r>
        <w:instrText>" \l 2</w:instrText>
      </w:r>
      <w:r>
        <w:fldChar w:fldCharType="end"/>
      </w:r>
    </w:p>
    <w:p w14:paraId="2E116DE0" w14:textId="77777777" w:rsidR="007C66F8" w:rsidRDefault="007D504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14:paraId="2E116DE1" w14:textId="77777777" w:rsidR="007C66F8" w:rsidRDefault="007C66F8">
      <w:pPr>
        <w:pStyle w:val="ProductList-Body"/>
        <w:jc w:val="right"/>
      </w:pPr>
    </w:p>
    <w:tbl>
      <w:tblPr>
        <w:tblStyle w:val="PURTable"/>
        <w:tblW w:w="0" w:type="dxa"/>
        <w:tblLook w:val="04A0" w:firstRow="1" w:lastRow="0" w:firstColumn="1" w:lastColumn="0" w:noHBand="0" w:noVBand="1"/>
      </w:tblPr>
      <w:tblGrid>
        <w:gridCol w:w="10800"/>
      </w:tblGrid>
      <w:tr w:rsidR="007C66F8" w14:paraId="2E116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6DE2" w14:textId="77777777" w:rsidR="007C66F8" w:rsidRDefault="005E4733">
            <w:pPr>
              <w:pStyle w:val="ProductList-TableBody"/>
              <w:jc w:val="right"/>
            </w:pPr>
            <w:hyperlink w:anchor="_Sec842">
              <w:r w:rsidR="007D504A">
                <w:rPr>
                  <w:color w:val="00467F"/>
                  <w:sz w:val="14"/>
                  <w:u w:val="single"/>
                </w:rPr>
                <w:t>Innehållsförteckning</w:t>
              </w:r>
            </w:hyperlink>
            <w:r w:rsidR="007D504A">
              <w:rPr>
                <w:sz w:val="14"/>
              </w:rPr>
              <w:t xml:space="preserve"> / </w:t>
            </w:r>
            <w:hyperlink w:anchor="_Sec549">
              <w:r w:rsidR="007D504A">
                <w:rPr>
                  <w:color w:val="00467F"/>
                  <w:sz w:val="14"/>
                  <w:u w:val="single"/>
                </w:rPr>
                <w:t>Ordlista</w:t>
              </w:r>
            </w:hyperlink>
            <w:r w:rsidR="007D504A">
              <w:rPr>
                <w:sz w:val="14"/>
              </w:rPr>
              <w:t xml:space="preserve"> / </w:t>
            </w:r>
            <w:hyperlink w:anchor="_Sec844">
              <w:r w:rsidR="007D504A">
                <w:rPr>
                  <w:color w:val="00467F"/>
                  <w:sz w:val="14"/>
                  <w:u w:val="single"/>
                </w:rPr>
                <w:t>Index</w:t>
              </w:r>
            </w:hyperlink>
          </w:p>
        </w:tc>
      </w:tr>
    </w:tbl>
    <w:p w14:paraId="2E116DE4" w14:textId="77777777" w:rsidR="007C66F8" w:rsidRDefault="007C66F8">
      <w:pPr>
        <w:pStyle w:val="ProductList-Body"/>
      </w:pPr>
    </w:p>
    <w:p w14:paraId="2E116DE5" w14:textId="77777777" w:rsidR="007C66F8" w:rsidRDefault="007C66F8">
      <w:pPr>
        <w:sectPr w:rsidR="007C66F8">
          <w:headerReference w:type="default" r:id="rId139"/>
          <w:footerReference w:type="default" r:id="rId140"/>
          <w:type w:val="continuous"/>
          <w:pgSz w:w="12240" w:h="15840" w:code="1"/>
          <w:pgMar w:top="1170" w:right="720" w:bottom="720" w:left="720" w:header="432" w:footer="288" w:gutter="0"/>
          <w:cols w:space="360"/>
        </w:sectPr>
      </w:pPr>
    </w:p>
    <w:bookmarkEnd w:id="425"/>
    <w:p w14:paraId="2E116DE6" w14:textId="77777777" w:rsidR="007C66F8" w:rsidRDefault="007D504A">
      <w:pPr>
        <w:pStyle w:val="ProductList-SectionHeading"/>
        <w:pageBreakBefore/>
        <w:outlineLvl w:val="0"/>
      </w:pPr>
      <w:r>
        <w:lastRenderedPageBreak/>
        <w:t>Index</w:t>
      </w:r>
      <w:r>
        <w:fldChar w:fldCharType="begin"/>
      </w:r>
      <w:r>
        <w:instrText xml:space="preserve"> TC "</w:instrText>
      </w:r>
      <w:bookmarkStart w:id="445" w:name="_Toc454827395"/>
      <w:r>
        <w:instrText>Index</w:instrText>
      </w:r>
      <w:bookmarkEnd w:id="445"/>
      <w:r>
        <w:instrText>" \l 1</w:instrText>
      </w:r>
      <w:r>
        <w:fldChar w:fldCharType="end"/>
      </w:r>
    </w:p>
    <w:p w14:paraId="2E116DE7" w14:textId="77777777" w:rsidR="007C66F8" w:rsidRDefault="007C66F8">
      <w:pPr>
        <w:pStyle w:val="ProductList-Body"/>
      </w:pPr>
    </w:p>
    <w:p w14:paraId="2E116DE8" w14:textId="77777777" w:rsidR="007C66F8" w:rsidRDefault="007C66F8">
      <w:pPr>
        <w:sectPr w:rsidR="007C66F8">
          <w:headerReference w:type="default" r:id="rId141"/>
          <w:footerReference w:type="default" r:id="rId142"/>
          <w:type w:val="continuous"/>
          <w:pgSz w:w="12240" w:h="15840" w:code="1"/>
          <w:pgMar w:top="1170" w:right="720" w:bottom="720" w:left="720" w:header="432" w:footer="288" w:gutter="0"/>
          <w:cols w:space="360"/>
        </w:sectPr>
      </w:pPr>
    </w:p>
    <w:p w14:paraId="2E116DE9" w14:textId="77777777" w:rsidR="007D504A" w:rsidRDefault="007D504A">
      <w:pPr>
        <w:pStyle w:val="ProductList-Body"/>
        <w:rPr>
          <w:noProof/>
        </w:rPr>
        <w:sectPr w:rsidR="007D504A" w:rsidSect="007D50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E116DEA" w14:textId="77777777" w:rsidR="007D504A" w:rsidRDefault="007D504A">
      <w:pPr>
        <w:pStyle w:val="Index1"/>
        <w:tabs>
          <w:tab w:val="right" w:pos="5030"/>
        </w:tabs>
        <w:rPr>
          <w:noProof/>
        </w:rPr>
      </w:pPr>
      <w:r>
        <w:rPr>
          <w:noProof/>
        </w:rPr>
        <w:t>Access 2016, 22</w:t>
      </w:r>
    </w:p>
    <w:p w14:paraId="2E116DEB" w14:textId="77777777" w:rsidR="007D504A" w:rsidRDefault="007D504A">
      <w:pPr>
        <w:pStyle w:val="Index1"/>
        <w:tabs>
          <w:tab w:val="right" w:pos="5030"/>
        </w:tabs>
        <w:rPr>
          <w:noProof/>
        </w:rPr>
      </w:pPr>
      <w:r>
        <w:rPr>
          <w:noProof/>
        </w:rPr>
        <w:t>Advanced Threat Protection, 64</w:t>
      </w:r>
    </w:p>
    <w:p w14:paraId="2E116DEC" w14:textId="77777777" w:rsidR="007D504A" w:rsidRDefault="007D504A">
      <w:pPr>
        <w:pStyle w:val="Index1"/>
        <w:tabs>
          <w:tab w:val="right" w:pos="5030"/>
        </w:tabs>
        <w:rPr>
          <w:noProof/>
        </w:rPr>
      </w:pPr>
      <w:r>
        <w:rPr>
          <w:noProof/>
        </w:rPr>
        <w:t>Användar-CAL för Microsoft Dynamics AX Task, 56</w:t>
      </w:r>
    </w:p>
    <w:p w14:paraId="2E116DED" w14:textId="77777777" w:rsidR="007D504A" w:rsidRDefault="007D504A">
      <w:pPr>
        <w:pStyle w:val="Index1"/>
        <w:tabs>
          <w:tab w:val="right" w:pos="5030"/>
        </w:tabs>
        <w:rPr>
          <w:noProof/>
        </w:rPr>
      </w:pPr>
      <w:r>
        <w:rPr>
          <w:noProof/>
        </w:rPr>
        <w:t>Användar-CAL för Microsoft Dynamics AX Task Additive, 56</w:t>
      </w:r>
    </w:p>
    <w:p w14:paraId="2E116DEE" w14:textId="77777777" w:rsidR="007D504A" w:rsidRDefault="007D504A">
      <w:pPr>
        <w:pStyle w:val="Index1"/>
        <w:tabs>
          <w:tab w:val="right" w:pos="5030"/>
        </w:tabs>
        <w:rPr>
          <w:noProof/>
        </w:rPr>
      </w:pPr>
      <w:r>
        <w:rPr>
          <w:noProof/>
        </w:rPr>
        <w:t>Apple Macintosh, 39</w:t>
      </w:r>
    </w:p>
    <w:p w14:paraId="2E116DEF" w14:textId="77777777" w:rsidR="007D504A" w:rsidRDefault="007D504A">
      <w:pPr>
        <w:pStyle w:val="Index1"/>
        <w:tabs>
          <w:tab w:val="right" w:pos="5030"/>
        </w:tabs>
        <w:rPr>
          <w:noProof/>
        </w:rPr>
      </w:pPr>
      <w:r>
        <w:rPr>
          <w:noProof/>
        </w:rPr>
        <w:t>Azure Active Directory Basic (Användar-SL), 52</w:t>
      </w:r>
    </w:p>
    <w:p w14:paraId="2E116DF0" w14:textId="77777777" w:rsidR="007D504A" w:rsidRDefault="007D504A">
      <w:pPr>
        <w:pStyle w:val="Index1"/>
        <w:tabs>
          <w:tab w:val="right" w:pos="5030"/>
        </w:tabs>
        <w:rPr>
          <w:noProof/>
        </w:rPr>
      </w:pPr>
      <w:r>
        <w:rPr>
          <w:noProof/>
        </w:rPr>
        <w:t>Azure Active Directory Premium (Användar-SL), 52</w:t>
      </w:r>
    </w:p>
    <w:p w14:paraId="2E116DF1" w14:textId="77777777" w:rsidR="007D504A" w:rsidRDefault="007D504A">
      <w:pPr>
        <w:pStyle w:val="Index1"/>
        <w:tabs>
          <w:tab w:val="right" w:pos="5030"/>
        </w:tabs>
        <w:rPr>
          <w:noProof/>
        </w:rPr>
      </w:pPr>
      <w:r>
        <w:rPr>
          <w:noProof/>
        </w:rPr>
        <w:t>Azure Active Professional Direct Support, 50</w:t>
      </w:r>
    </w:p>
    <w:p w14:paraId="2E116DF2" w14:textId="77777777" w:rsidR="007D504A" w:rsidRDefault="007D504A">
      <w:pPr>
        <w:pStyle w:val="Index1"/>
        <w:tabs>
          <w:tab w:val="right" w:pos="5030"/>
        </w:tabs>
        <w:rPr>
          <w:noProof/>
        </w:rPr>
      </w:pPr>
      <w:r>
        <w:rPr>
          <w:noProof/>
        </w:rPr>
        <w:t>Azure Active Standard Support, 50</w:t>
      </w:r>
    </w:p>
    <w:p w14:paraId="2E116DF3" w14:textId="77777777" w:rsidR="007D504A" w:rsidRDefault="007D504A">
      <w:pPr>
        <w:pStyle w:val="Index1"/>
        <w:tabs>
          <w:tab w:val="right" w:pos="5030"/>
        </w:tabs>
        <w:rPr>
          <w:noProof/>
        </w:rPr>
      </w:pPr>
      <w:r>
        <w:rPr>
          <w:noProof/>
        </w:rPr>
        <w:t>Azure Site Recovery, 84</w:t>
      </w:r>
    </w:p>
    <w:p w14:paraId="2E116DF4" w14:textId="77777777" w:rsidR="007D504A" w:rsidRDefault="007D504A">
      <w:pPr>
        <w:pStyle w:val="Index1"/>
        <w:tabs>
          <w:tab w:val="right" w:pos="5030"/>
        </w:tabs>
        <w:rPr>
          <w:noProof/>
        </w:rPr>
      </w:pPr>
      <w:r>
        <w:rPr>
          <w:noProof/>
        </w:rPr>
        <w:t>Azure-fjärrapp, 53</w:t>
      </w:r>
    </w:p>
    <w:p w14:paraId="2E116DF5" w14:textId="77777777" w:rsidR="007D504A" w:rsidRDefault="007D504A">
      <w:pPr>
        <w:pStyle w:val="Index1"/>
        <w:tabs>
          <w:tab w:val="right" w:pos="5030"/>
        </w:tabs>
        <w:rPr>
          <w:noProof/>
        </w:rPr>
      </w:pPr>
      <w:r>
        <w:rPr>
          <w:noProof/>
        </w:rPr>
        <w:t>Basic Additive CAL för Microsoft Dynamics CRM, 57</w:t>
      </w:r>
    </w:p>
    <w:p w14:paraId="2E116DF6" w14:textId="77777777" w:rsidR="007D504A" w:rsidRDefault="007D504A">
      <w:pPr>
        <w:pStyle w:val="Index1"/>
        <w:tabs>
          <w:tab w:val="right" w:pos="5030"/>
        </w:tabs>
        <w:rPr>
          <w:noProof/>
        </w:rPr>
      </w:pPr>
      <w:r>
        <w:rPr>
          <w:noProof/>
        </w:rPr>
        <w:t>Basic CAL för Microsoft Dynamics CRM, 57</w:t>
      </w:r>
    </w:p>
    <w:p w14:paraId="2E116DF7" w14:textId="77777777" w:rsidR="007D504A" w:rsidRDefault="007D504A">
      <w:pPr>
        <w:pStyle w:val="Index1"/>
        <w:tabs>
          <w:tab w:val="right" w:pos="5030"/>
        </w:tabs>
        <w:rPr>
          <w:noProof/>
        </w:rPr>
      </w:pPr>
      <w:r>
        <w:rPr>
          <w:noProof/>
        </w:rPr>
        <w:t>Bing Maps Asset Management för Windows, Europa eller Nordamerika, 67</w:t>
      </w:r>
    </w:p>
    <w:p w14:paraId="2E116DF8" w14:textId="77777777" w:rsidR="007D504A" w:rsidRDefault="007D504A">
      <w:pPr>
        <w:pStyle w:val="Index1"/>
        <w:tabs>
          <w:tab w:val="right" w:pos="5030"/>
        </w:tabs>
        <w:rPr>
          <w:noProof/>
        </w:rPr>
      </w:pPr>
      <w:r>
        <w:rPr>
          <w:noProof/>
        </w:rPr>
        <w:t>BizTalk Server, 83</w:t>
      </w:r>
    </w:p>
    <w:p w14:paraId="2E116DF9" w14:textId="77777777" w:rsidR="007D504A" w:rsidRDefault="007D504A">
      <w:pPr>
        <w:pStyle w:val="Index1"/>
        <w:tabs>
          <w:tab w:val="right" w:pos="5030"/>
        </w:tabs>
        <w:rPr>
          <w:noProof/>
        </w:rPr>
      </w:pPr>
      <w:r>
        <w:rPr>
          <w:noProof/>
        </w:rPr>
        <w:t>BizTalk Server 2013, 14</w:t>
      </w:r>
    </w:p>
    <w:p w14:paraId="2E116DFA" w14:textId="77777777" w:rsidR="007D504A" w:rsidRDefault="007D504A">
      <w:pPr>
        <w:pStyle w:val="Index1"/>
        <w:tabs>
          <w:tab w:val="right" w:pos="5030"/>
        </w:tabs>
        <w:rPr>
          <w:noProof/>
        </w:rPr>
      </w:pPr>
      <w:r>
        <w:rPr>
          <w:noProof/>
        </w:rPr>
        <w:t>BizTalk Server 2013 R2 Branch Edition, 13</w:t>
      </w:r>
    </w:p>
    <w:p w14:paraId="2E116DFB" w14:textId="77777777" w:rsidR="007D504A" w:rsidRDefault="007D504A">
      <w:pPr>
        <w:pStyle w:val="Index1"/>
        <w:tabs>
          <w:tab w:val="right" w:pos="5030"/>
        </w:tabs>
        <w:rPr>
          <w:noProof/>
        </w:rPr>
      </w:pPr>
      <w:r>
        <w:rPr>
          <w:noProof/>
        </w:rPr>
        <w:t>BizTalk Server 2013 R2 Branch IDC, 13</w:t>
      </w:r>
    </w:p>
    <w:p w14:paraId="2E116DFC" w14:textId="77777777" w:rsidR="007D504A" w:rsidRDefault="007D504A">
      <w:pPr>
        <w:pStyle w:val="Index1"/>
        <w:tabs>
          <w:tab w:val="right" w:pos="5030"/>
        </w:tabs>
        <w:rPr>
          <w:noProof/>
        </w:rPr>
      </w:pPr>
      <w:r>
        <w:rPr>
          <w:noProof/>
        </w:rPr>
        <w:t>BizTalk Server 2013 R2 Developer, 13</w:t>
      </w:r>
    </w:p>
    <w:p w14:paraId="2E116DFD" w14:textId="77777777" w:rsidR="007D504A" w:rsidRDefault="007D504A">
      <w:pPr>
        <w:pStyle w:val="Index1"/>
        <w:tabs>
          <w:tab w:val="right" w:pos="5030"/>
        </w:tabs>
        <w:rPr>
          <w:noProof/>
        </w:rPr>
      </w:pPr>
      <w:r>
        <w:rPr>
          <w:noProof/>
        </w:rPr>
        <w:t>BizTalk Server 2013 R2 Enterprise Edition, 14</w:t>
      </w:r>
    </w:p>
    <w:p w14:paraId="2E116DFE" w14:textId="77777777" w:rsidR="007D504A" w:rsidRDefault="007D504A">
      <w:pPr>
        <w:pStyle w:val="Index1"/>
        <w:tabs>
          <w:tab w:val="right" w:pos="5030"/>
        </w:tabs>
        <w:rPr>
          <w:noProof/>
        </w:rPr>
      </w:pPr>
      <w:r>
        <w:rPr>
          <w:noProof/>
        </w:rPr>
        <w:t>BizTalk Server 2013 R2 Standard Edition, 14</w:t>
      </w:r>
    </w:p>
    <w:p w14:paraId="2E116DFF" w14:textId="77777777" w:rsidR="007D504A" w:rsidRDefault="007D504A">
      <w:pPr>
        <w:pStyle w:val="Index1"/>
        <w:tabs>
          <w:tab w:val="right" w:pos="5030"/>
        </w:tabs>
        <w:rPr>
          <w:noProof/>
        </w:rPr>
      </w:pPr>
      <w:r>
        <w:rPr>
          <w:noProof/>
        </w:rPr>
        <w:t>BizTalk Server 2013 R2 Standard Edition IDC, 14</w:t>
      </w:r>
    </w:p>
    <w:p w14:paraId="2E116E00" w14:textId="77777777" w:rsidR="007D504A" w:rsidRDefault="007D504A">
      <w:pPr>
        <w:pStyle w:val="Index1"/>
        <w:tabs>
          <w:tab w:val="right" w:pos="5030"/>
        </w:tabs>
        <w:rPr>
          <w:noProof/>
        </w:rPr>
      </w:pPr>
      <w:r>
        <w:rPr>
          <w:noProof/>
        </w:rPr>
        <w:t>BizTalk Server Branch, 84</w:t>
      </w:r>
    </w:p>
    <w:p w14:paraId="2E116E01" w14:textId="77777777" w:rsidR="007D504A" w:rsidRDefault="007D504A">
      <w:pPr>
        <w:pStyle w:val="Index1"/>
        <w:tabs>
          <w:tab w:val="right" w:pos="5030"/>
        </w:tabs>
        <w:rPr>
          <w:noProof/>
        </w:rPr>
      </w:pPr>
      <w:r>
        <w:rPr>
          <w:noProof/>
        </w:rPr>
        <w:t>BizTalk Server Enterprise, 84</w:t>
      </w:r>
    </w:p>
    <w:p w14:paraId="2E116E02" w14:textId="77777777" w:rsidR="007D504A" w:rsidRDefault="007D504A">
      <w:pPr>
        <w:pStyle w:val="Index1"/>
        <w:tabs>
          <w:tab w:val="right" w:pos="5030"/>
        </w:tabs>
        <w:rPr>
          <w:noProof/>
        </w:rPr>
      </w:pPr>
      <w:r>
        <w:rPr>
          <w:noProof/>
        </w:rPr>
        <w:t>BizTalk Server Standard, 84</w:t>
      </w:r>
    </w:p>
    <w:p w14:paraId="2E116E03" w14:textId="77777777" w:rsidR="007D504A" w:rsidRDefault="007D504A">
      <w:pPr>
        <w:pStyle w:val="Index1"/>
        <w:tabs>
          <w:tab w:val="right" w:pos="5030"/>
        </w:tabs>
        <w:rPr>
          <w:noProof/>
        </w:rPr>
      </w:pPr>
      <w:r>
        <w:rPr>
          <w:noProof/>
        </w:rPr>
        <w:t>Business Productivity Online Deskless Suite, 63</w:t>
      </w:r>
    </w:p>
    <w:p w14:paraId="2E116E04" w14:textId="77777777" w:rsidR="007D504A" w:rsidRDefault="007D504A">
      <w:pPr>
        <w:pStyle w:val="Index1"/>
        <w:tabs>
          <w:tab w:val="right" w:pos="5030"/>
        </w:tabs>
        <w:rPr>
          <w:noProof/>
        </w:rPr>
      </w:pPr>
      <w:r>
        <w:rPr>
          <w:noProof/>
        </w:rPr>
        <w:t>CIS Datacenter, 83</w:t>
      </w:r>
    </w:p>
    <w:p w14:paraId="2E116E05" w14:textId="77777777" w:rsidR="007D504A" w:rsidRDefault="007D504A">
      <w:pPr>
        <w:pStyle w:val="Index1"/>
        <w:tabs>
          <w:tab w:val="right" w:pos="5030"/>
        </w:tabs>
        <w:rPr>
          <w:noProof/>
        </w:rPr>
      </w:pPr>
      <w:r>
        <w:rPr>
          <w:noProof/>
        </w:rPr>
        <w:t>CIS Standard, 83</w:t>
      </w:r>
    </w:p>
    <w:p w14:paraId="2E116E06" w14:textId="77777777" w:rsidR="007D504A" w:rsidRDefault="007D504A">
      <w:pPr>
        <w:pStyle w:val="Index1"/>
        <w:tabs>
          <w:tab w:val="right" w:pos="5030"/>
        </w:tabs>
        <w:rPr>
          <w:noProof/>
        </w:rPr>
      </w:pPr>
      <w:r>
        <w:rPr>
          <w:noProof/>
        </w:rPr>
        <w:t>Communicator för Mac 2011, 24</w:t>
      </w:r>
    </w:p>
    <w:p w14:paraId="2E116E07" w14:textId="77777777" w:rsidR="007D504A" w:rsidRDefault="007D504A">
      <w:pPr>
        <w:pStyle w:val="Index1"/>
        <w:tabs>
          <w:tab w:val="right" w:pos="5030"/>
        </w:tabs>
        <w:rPr>
          <w:noProof/>
        </w:rPr>
      </w:pPr>
      <w:r>
        <w:rPr>
          <w:noProof/>
        </w:rPr>
        <w:t>Core CAL, 33, 51, 61, 79, 84</w:t>
      </w:r>
    </w:p>
    <w:p w14:paraId="2E116E08" w14:textId="77777777" w:rsidR="007D504A" w:rsidRDefault="007D504A">
      <w:pPr>
        <w:pStyle w:val="Index1"/>
        <w:tabs>
          <w:tab w:val="right" w:pos="5030"/>
        </w:tabs>
        <w:rPr>
          <w:noProof/>
        </w:rPr>
      </w:pPr>
      <w:r>
        <w:rPr>
          <w:noProof/>
        </w:rPr>
        <w:t>Core CAL Bridge för Office 365, 62</w:t>
      </w:r>
    </w:p>
    <w:p w14:paraId="2E116E09" w14:textId="77777777" w:rsidR="007D504A" w:rsidRDefault="007D504A">
      <w:pPr>
        <w:pStyle w:val="Index1"/>
        <w:tabs>
          <w:tab w:val="right" w:pos="5030"/>
        </w:tabs>
        <w:rPr>
          <w:noProof/>
        </w:rPr>
      </w:pPr>
      <w:r>
        <w:rPr>
          <w:noProof/>
        </w:rPr>
        <w:t>Core CAL Suite, 15</w:t>
      </w:r>
    </w:p>
    <w:p w14:paraId="2E116E0A" w14:textId="77777777" w:rsidR="007D504A" w:rsidRDefault="007D504A">
      <w:pPr>
        <w:pStyle w:val="Index1"/>
        <w:tabs>
          <w:tab w:val="right" w:pos="5030"/>
        </w:tabs>
        <w:rPr>
          <w:noProof/>
        </w:rPr>
      </w:pPr>
      <w:r>
        <w:rPr>
          <w:noProof/>
        </w:rPr>
        <w:t>Core CAL Suite Bridge för Enterprise Mobility Suite, 15</w:t>
      </w:r>
    </w:p>
    <w:p w14:paraId="2E116E0B" w14:textId="77777777" w:rsidR="007D504A" w:rsidRDefault="007D504A">
      <w:pPr>
        <w:pStyle w:val="Index1"/>
        <w:tabs>
          <w:tab w:val="right" w:pos="5030"/>
        </w:tabs>
        <w:rPr>
          <w:noProof/>
        </w:rPr>
      </w:pPr>
      <w:r>
        <w:rPr>
          <w:noProof/>
        </w:rPr>
        <w:t>Core CAL Suite Bridge för Microsoft Intune, 15</w:t>
      </w:r>
    </w:p>
    <w:p w14:paraId="2E116E0C" w14:textId="77777777" w:rsidR="007D504A" w:rsidRDefault="007D504A">
      <w:pPr>
        <w:pStyle w:val="Index1"/>
        <w:tabs>
          <w:tab w:val="right" w:pos="5030"/>
        </w:tabs>
        <w:rPr>
          <w:noProof/>
        </w:rPr>
      </w:pPr>
      <w:r>
        <w:rPr>
          <w:noProof/>
        </w:rPr>
        <w:t>Core CAL Suite Bridge för Office 365, 15, 51</w:t>
      </w:r>
    </w:p>
    <w:p w14:paraId="2E116E0D" w14:textId="77777777" w:rsidR="007D504A" w:rsidRDefault="007D504A">
      <w:pPr>
        <w:pStyle w:val="Index1"/>
        <w:tabs>
          <w:tab w:val="right" w:pos="5030"/>
        </w:tabs>
        <w:rPr>
          <w:noProof/>
        </w:rPr>
      </w:pPr>
      <w:r>
        <w:rPr>
          <w:noProof/>
        </w:rPr>
        <w:t>Core CAL Suite Bridge för Office 365 och Microsoft Intune, 15, 51</w:t>
      </w:r>
    </w:p>
    <w:p w14:paraId="2E116E0E" w14:textId="77777777" w:rsidR="007D504A" w:rsidRDefault="007D504A">
      <w:pPr>
        <w:pStyle w:val="Index1"/>
        <w:tabs>
          <w:tab w:val="right" w:pos="5030"/>
        </w:tabs>
        <w:rPr>
          <w:noProof/>
        </w:rPr>
      </w:pPr>
      <w:r>
        <w:rPr>
          <w:noProof/>
        </w:rPr>
        <w:t>Core Infrastructure Server Suite Datacenter, 16, 84</w:t>
      </w:r>
    </w:p>
    <w:p w14:paraId="2E116E0F" w14:textId="77777777" w:rsidR="007D504A" w:rsidRDefault="007D504A">
      <w:pPr>
        <w:pStyle w:val="Index1"/>
        <w:tabs>
          <w:tab w:val="right" w:pos="5030"/>
        </w:tabs>
        <w:rPr>
          <w:noProof/>
        </w:rPr>
      </w:pPr>
      <w:r>
        <w:rPr>
          <w:noProof/>
        </w:rPr>
        <w:t>Core Infrastructure Server Suite Standard, 16, 84</w:t>
      </w:r>
    </w:p>
    <w:p w14:paraId="2E116E10" w14:textId="77777777" w:rsidR="007D504A" w:rsidRDefault="007D504A">
      <w:pPr>
        <w:pStyle w:val="Index1"/>
        <w:tabs>
          <w:tab w:val="right" w:pos="5030"/>
        </w:tabs>
        <w:rPr>
          <w:noProof/>
        </w:rPr>
      </w:pPr>
      <w:r>
        <w:rPr>
          <w:noProof/>
        </w:rPr>
        <w:t>Distansövervakningsplan för IoT Suite 1, 53</w:t>
      </w:r>
    </w:p>
    <w:p w14:paraId="2E116E11" w14:textId="77777777" w:rsidR="007D504A" w:rsidRDefault="007D504A">
      <w:pPr>
        <w:pStyle w:val="Index1"/>
        <w:tabs>
          <w:tab w:val="right" w:pos="5030"/>
        </w:tabs>
        <w:rPr>
          <w:noProof/>
        </w:rPr>
      </w:pPr>
      <w:r>
        <w:rPr>
          <w:noProof/>
        </w:rPr>
        <w:t>Distansövervakningsplan för IoT Suite 2, 53</w:t>
      </w:r>
    </w:p>
    <w:p w14:paraId="2E116E12" w14:textId="77777777" w:rsidR="007D504A" w:rsidRDefault="007D504A">
      <w:pPr>
        <w:pStyle w:val="Index1"/>
        <w:tabs>
          <w:tab w:val="right" w:pos="5030"/>
        </w:tabs>
        <w:rPr>
          <w:noProof/>
        </w:rPr>
      </w:pPr>
      <w:r>
        <w:rPr>
          <w:noProof/>
        </w:rPr>
        <w:t>Enhets-CAL för Microsoft Dynamics AX Task, 56</w:t>
      </w:r>
    </w:p>
    <w:p w14:paraId="2E116E13" w14:textId="77777777" w:rsidR="007D504A" w:rsidRDefault="007D504A">
      <w:pPr>
        <w:pStyle w:val="Index1"/>
        <w:tabs>
          <w:tab w:val="right" w:pos="5030"/>
        </w:tabs>
        <w:rPr>
          <w:noProof/>
        </w:rPr>
      </w:pPr>
      <w:r>
        <w:rPr>
          <w:noProof/>
        </w:rPr>
        <w:t>Enhets-CAL för Microsoft Dynamics AX Task Additive, 56</w:t>
      </w:r>
    </w:p>
    <w:p w14:paraId="2E116E14" w14:textId="77777777" w:rsidR="007D504A" w:rsidRDefault="007D504A">
      <w:pPr>
        <w:pStyle w:val="Index1"/>
        <w:tabs>
          <w:tab w:val="right" w:pos="5030"/>
        </w:tabs>
        <w:rPr>
          <w:noProof/>
        </w:rPr>
      </w:pPr>
      <w:r>
        <w:rPr>
          <w:noProof/>
        </w:rPr>
        <w:t>Enterprise Additive CAL för Microsoft Dynamics AX, 56</w:t>
      </w:r>
    </w:p>
    <w:p w14:paraId="2E116E15" w14:textId="77777777" w:rsidR="007D504A" w:rsidRDefault="007D504A">
      <w:pPr>
        <w:pStyle w:val="Index1"/>
        <w:tabs>
          <w:tab w:val="right" w:pos="5030"/>
        </w:tabs>
        <w:rPr>
          <w:noProof/>
        </w:rPr>
      </w:pPr>
      <w:r>
        <w:rPr>
          <w:noProof/>
        </w:rPr>
        <w:t>Enterprise CAL, 33, 51, 62, 65, 79, 84</w:t>
      </w:r>
    </w:p>
    <w:p w14:paraId="2E116E16" w14:textId="77777777" w:rsidR="007D504A" w:rsidRDefault="007D504A">
      <w:pPr>
        <w:pStyle w:val="Index1"/>
        <w:tabs>
          <w:tab w:val="right" w:pos="5030"/>
        </w:tabs>
        <w:rPr>
          <w:noProof/>
        </w:rPr>
      </w:pPr>
      <w:r>
        <w:rPr>
          <w:noProof/>
        </w:rPr>
        <w:t>Enterprise CAL Bridge för Enterprise Mobility Suite, 15</w:t>
      </w:r>
    </w:p>
    <w:p w14:paraId="2E116E17" w14:textId="77777777" w:rsidR="007D504A" w:rsidRDefault="007D504A">
      <w:pPr>
        <w:pStyle w:val="Index1"/>
        <w:tabs>
          <w:tab w:val="right" w:pos="5030"/>
        </w:tabs>
        <w:rPr>
          <w:noProof/>
        </w:rPr>
      </w:pPr>
      <w:r>
        <w:rPr>
          <w:noProof/>
        </w:rPr>
        <w:t>Enterprise CAL Bridge för Enterprise Mobility Suite Från SA, 15</w:t>
      </w:r>
    </w:p>
    <w:p w14:paraId="2E116E18" w14:textId="77777777" w:rsidR="007D504A" w:rsidRDefault="007D504A">
      <w:pPr>
        <w:pStyle w:val="Index1"/>
        <w:tabs>
          <w:tab w:val="right" w:pos="5030"/>
        </w:tabs>
        <w:rPr>
          <w:noProof/>
        </w:rPr>
      </w:pPr>
      <w:r>
        <w:rPr>
          <w:noProof/>
        </w:rPr>
        <w:t>Enterprise CAL Bridge för Office 365, 62</w:t>
      </w:r>
    </w:p>
    <w:p w14:paraId="2E116E19" w14:textId="77777777" w:rsidR="007D504A" w:rsidRDefault="007D504A">
      <w:pPr>
        <w:pStyle w:val="Index1"/>
        <w:tabs>
          <w:tab w:val="right" w:pos="5030"/>
        </w:tabs>
        <w:rPr>
          <w:noProof/>
        </w:rPr>
      </w:pPr>
      <w:r>
        <w:rPr>
          <w:noProof/>
        </w:rPr>
        <w:t>Enterprise CAL för Microsoft Dynamics AX, 56</w:t>
      </w:r>
    </w:p>
    <w:p w14:paraId="2E116E1A" w14:textId="77777777" w:rsidR="007D504A" w:rsidRDefault="007D504A">
      <w:pPr>
        <w:pStyle w:val="Index1"/>
        <w:tabs>
          <w:tab w:val="right" w:pos="5030"/>
        </w:tabs>
        <w:rPr>
          <w:noProof/>
        </w:rPr>
      </w:pPr>
      <w:r>
        <w:rPr>
          <w:noProof/>
        </w:rPr>
        <w:t>Enterprise CAL Suite, 15</w:t>
      </w:r>
    </w:p>
    <w:p w14:paraId="2E116E1B" w14:textId="77777777" w:rsidR="007D504A" w:rsidRDefault="007D504A">
      <w:pPr>
        <w:pStyle w:val="Index1"/>
        <w:tabs>
          <w:tab w:val="right" w:pos="5030"/>
        </w:tabs>
        <w:rPr>
          <w:noProof/>
        </w:rPr>
      </w:pPr>
      <w:r>
        <w:rPr>
          <w:noProof/>
        </w:rPr>
        <w:t>Enterprise CAL Suite Bridge för Microsoft Intune, 15</w:t>
      </w:r>
    </w:p>
    <w:p w14:paraId="2E116E1C" w14:textId="77777777" w:rsidR="007D504A" w:rsidRDefault="007D504A">
      <w:pPr>
        <w:pStyle w:val="Index1"/>
        <w:tabs>
          <w:tab w:val="right" w:pos="5030"/>
        </w:tabs>
        <w:rPr>
          <w:noProof/>
        </w:rPr>
      </w:pPr>
      <w:r>
        <w:rPr>
          <w:noProof/>
        </w:rPr>
        <w:t>Enterprise CAL Suite Bridge för Office 365, 15, 51</w:t>
      </w:r>
    </w:p>
    <w:p w14:paraId="2E116E1D" w14:textId="77777777" w:rsidR="007D504A" w:rsidRDefault="007D504A">
      <w:pPr>
        <w:pStyle w:val="Index1"/>
        <w:tabs>
          <w:tab w:val="right" w:pos="5030"/>
        </w:tabs>
        <w:rPr>
          <w:noProof/>
        </w:rPr>
      </w:pPr>
      <w:r>
        <w:rPr>
          <w:noProof/>
        </w:rPr>
        <w:t>Enterprise CAL Suite Bridge för Office 365 Från SA, 15</w:t>
      </w:r>
    </w:p>
    <w:p w14:paraId="2E116E1E" w14:textId="77777777" w:rsidR="007D504A" w:rsidRDefault="007D504A">
      <w:pPr>
        <w:pStyle w:val="Index1"/>
        <w:tabs>
          <w:tab w:val="right" w:pos="5030"/>
        </w:tabs>
        <w:rPr>
          <w:noProof/>
        </w:rPr>
      </w:pPr>
      <w:r>
        <w:rPr>
          <w:noProof/>
        </w:rPr>
        <w:t>Enterprise CAL Suite Bridge för Office 365 och Microsoft Intune, 15, 51</w:t>
      </w:r>
    </w:p>
    <w:p w14:paraId="2E116E1F" w14:textId="77777777" w:rsidR="007D504A" w:rsidRDefault="007D504A">
      <w:pPr>
        <w:pStyle w:val="Index1"/>
        <w:tabs>
          <w:tab w:val="right" w:pos="5030"/>
        </w:tabs>
        <w:rPr>
          <w:noProof/>
        </w:rPr>
      </w:pPr>
      <w:r>
        <w:rPr>
          <w:noProof/>
        </w:rPr>
        <w:t>Enterprise Cloud Suite, 55</w:t>
      </w:r>
    </w:p>
    <w:p w14:paraId="2E116E20" w14:textId="77777777" w:rsidR="007D504A" w:rsidRDefault="007D504A">
      <w:pPr>
        <w:pStyle w:val="Index1"/>
        <w:tabs>
          <w:tab w:val="right" w:pos="5030"/>
        </w:tabs>
        <w:rPr>
          <w:noProof/>
        </w:rPr>
      </w:pPr>
      <w:r>
        <w:rPr>
          <w:noProof/>
        </w:rPr>
        <w:t>Enterprise Cloud Suite Från SA, 55</w:t>
      </w:r>
    </w:p>
    <w:p w14:paraId="2E116E21" w14:textId="77777777" w:rsidR="007D504A" w:rsidRDefault="007D504A">
      <w:pPr>
        <w:pStyle w:val="Index1"/>
        <w:tabs>
          <w:tab w:val="right" w:pos="5030"/>
        </w:tabs>
        <w:rPr>
          <w:noProof/>
        </w:rPr>
      </w:pPr>
      <w:r>
        <w:rPr>
          <w:noProof/>
        </w:rPr>
        <w:t>Enterprise Mobility Suite, 15, 16, 51, 55, 62</w:t>
      </w:r>
    </w:p>
    <w:p w14:paraId="2E116E22" w14:textId="77777777" w:rsidR="007D504A" w:rsidRDefault="007D504A">
      <w:pPr>
        <w:pStyle w:val="Index1"/>
        <w:tabs>
          <w:tab w:val="right" w:pos="5030"/>
        </w:tabs>
        <w:rPr>
          <w:noProof/>
        </w:rPr>
      </w:pPr>
      <w:r>
        <w:rPr>
          <w:noProof/>
        </w:rPr>
        <w:t>Enterprise Mobility Suite från SA, 55</w:t>
      </w:r>
    </w:p>
    <w:p w14:paraId="2E116E23" w14:textId="77777777" w:rsidR="007D504A" w:rsidRDefault="007D504A">
      <w:pPr>
        <w:pStyle w:val="Index1"/>
        <w:tabs>
          <w:tab w:val="right" w:pos="5030"/>
        </w:tabs>
        <w:rPr>
          <w:noProof/>
        </w:rPr>
      </w:pPr>
      <w:r>
        <w:rPr>
          <w:noProof/>
        </w:rPr>
        <w:t>Enterprise Mobility Suite Från SA, 51</w:t>
      </w:r>
    </w:p>
    <w:p w14:paraId="2E116E24" w14:textId="77777777" w:rsidR="007D504A" w:rsidRDefault="007D504A">
      <w:pPr>
        <w:pStyle w:val="Index1"/>
        <w:tabs>
          <w:tab w:val="right" w:pos="5030"/>
        </w:tabs>
        <w:rPr>
          <w:noProof/>
        </w:rPr>
      </w:pPr>
      <w:r>
        <w:rPr>
          <w:noProof/>
        </w:rPr>
        <w:t>Essential CAL för Microsoft Dynamics CRM, 57</w:t>
      </w:r>
    </w:p>
    <w:p w14:paraId="2E116E25" w14:textId="77777777" w:rsidR="007D504A" w:rsidRDefault="007D504A">
      <w:pPr>
        <w:pStyle w:val="Index1"/>
        <w:tabs>
          <w:tab w:val="right" w:pos="5030"/>
        </w:tabs>
        <w:rPr>
          <w:noProof/>
        </w:rPr>
      </w:pPr>
      <w:r>
        <w:rPr>
          <w:noProof/>
        </w:rPr>
        <w:t>Excel 2016, 22</w:t>
      </w:r>
    </w:p>
    <w:p w14:paraId="2E116E26" w14:textId="77777777" w:rsidR="007D504A" w:rsidRDefault="007D504A">
      <w:pPr>
        <w:pStyle w:val="Index1"/>
        <w:tabs>
          <w:tab w:val="right" w:pos="5030"/>
        </w:tabs>
        <w:rPr>
          <w:noProof/>
        </w:rPr>
      </w:pPr>
      <w:r>
        <w:rPr>
          <w:noProof/>
        </w:rPr>
        <w:t>Excel 2016 för Mac, 24</w:t>
      </w:r>
    </w:p>
    <w:p w14:paraId="2E116E27" w14:textId="77777777" w:rsidR="007D504A" w:rsidRDefault="007D504A">
      <w:pPr>
        <w:pStyle w:val="Index1"/>
        <w:tabs>
          <w:tab w:val="right" w:pos="5030"/>
        </w:tabs>
        <w:rPr>
          <w:noProof/>
        </w:rPr>
      </w:pPr>
      <w:r>
        <w:rPr>
          <w:noProof/>
        </w:rPr>
        <w:t>Exchange Hosted Archive, 64</w:t>
      </w:r>
    </w:p>
    <w:p w14:paraId="2E116E28" w14:textId="77777777" w:rsidR="007D504A" w:rsidRDefault="007D504A">
      <w:pPr>
        <w:pStyle w:val="Index1"/>
        <w:tabs>
          <w:tab w:val="right" w:pos="5030"/>
        </w:tabs>
        <w:rPr>
          <w:noProof/>
        </w:rPr>
      </w:pPr>
      <w:r>
        <w:rPr>
          <w:noProof/>
        </w:rPr>
        <w:t>Exchange Online Archiving for Exchange Online, 64</w:t>
      </w:r>
    </w:p>
    <w:p w14:paraId="2E116E29" w14:textId="77777777" w:rsidR="007D504A" w:rsidRDefault="007D504A">
      <w:pPr>
        <w:pStyle w:val="Index1"/>
        <w:tabs>
          <w:tab w:val="right" w:pos="5030"/>
        </w:tabs>
        <w:rPr>
          <w:noProof/>
        </w:rPr>
      </w:pPr>
      <w:r>
        <w:rPr>
          <w:noProof/>
        </w:rPr>
        <w:t>Exchange Online Archiving for Exchange Server, 64</w:t>
      </w:r>
    </w:p>
    <w:p w14:paraId="2E116E2A" w14:textId="77777777" w:rsidR="007D504A" w:rsidRDefault="007D504A">
      <w:pPr>
        <w:pStyle w:val="Index1"/>
        <w:tabs>
          <w:tab w:val="right" w:pos="5030"/>
        </w:tabs>
        <w:rPr>
          <w:noProof/>
        </w:rPr>
      </w:pPr>
      <w:r>
        <w:rPr>
          <w:noProof/>
        </w:rPr>
        <w:t>Exchange Online Archiving för Exchange Server, 15</w:t>
      </w:r>
    </w:p>
    <w:p w14:paraId="2E116E2B" w14:textId="77777777" w:rsidR="007D504A" w:rsidRDefault="007D504A">
      <w:pPr>
        <w:pStyle w:val="Index1"/>
        <w:tabs>
          <w:tab w:val="right" w:pos="5030"/>
        </w:tabs>
        <w:rPr>
          <w:noProof/>
        </w:rPr>
      </w:pPr>
      <w:r>
        <w:rPr>
          <w:noProof/>
        </w:rPr>
        <w:t>Exchange Online Kiosk, 64</w:t>
      </w:r>
    </w:p>
    <w:p w14:paraId="2E116E2C" w14:textId="77777777" w:rsidR="007D504A" w:rsidRDefault="007D504A">
      <w:pPr>
        <w:pStyle w:val="Index1"/>
        <w:tabs>
          <w:tab w:val="right" w:pos="5030"/>
        </w:tabs>
        <w:rPr>
          <w:noProof/>
        </w:rPr>
      </w:pPr>
      <w:r>
        <w:rPr>
          <w:noProof/>
        </w:rPr>
        <w:t>Exchange Online Plan 1, 25, 64</w:t>
      </w:r>
    </w:p>
    <w:p w14:paraId="2E116E2D" w14:textId="77777777" w:rsidR="007D504A" w:rsidRDefault="007D504A">
      <w:pPr>
        <w:pStyle w:val="Index1"/>
        <w:tabs>
          <w:tab w:val="right" w:pos="5030"/>
        </w:tabs>
        <w:rPr>
          <w:noProof/>
        </w:rPr>
      </w:pPr>
      <w:r>
        <w:rPr>
          <w:noProof/>
        </w:rPr>
        <w:t>Exchange Online Plan 1A for Alumni, 64</w:t>
      </w:r>
    </w:p>
    <w:p w14:paraId="2E116E2E" w14:textId="77777777" w:rsidR="007D504A" w:rsidRDefault="007D504A">
      <w:pPr>
        <w:pStyle w:val="Index1"/>
        <w:tabs>
          <w:tab w:val="right" w:pos="5030"/>
        </w:tabs>
        <w:rPr>
          <w:noProof/>
        </w:rPr>
      </w:pPr>
      <w:r>
        <w:rPr>
          <w:noProof/>
        </w:rPr>
        <w:t>Exchange Online Plan 2, 25, 64</w:t>
      </w:r>
    </w:p>
    <w:p w14:paraId="2E116E2F" w14:textId="77777777" w:rsidR="007D504A" w:rsidRDefault="007D504A">
      <w:pPr>
        <w:pStyle w:val="Index1"/>
        <w:tabs>
          <w:tab w:val="right" w:pos="5030"/>
        </w:tabs>
        <w:rPr>
          <w:noProof/>
        </w:rPr>
      </w:pPr>
      <w:r>
        <w:rPr>
          <w:noProof/>
        </w:rPr>
        <w:t>Exchange Online Protection, 15, 64</w:t>
      </w:r>
    </w:p>
    <w:p w14:paraId="2E116E30" w14:textId="77777777" w:rsidR="007D504A" w:rsidRDefault="007D504A">
      <w:pPr>
        <w:pStyle w:val="Index1"/>
        <w:tabs>
          <w:tab w:val="right" w:pos="5030"/>
        </w:tabs>
        <w:rPr>
          <w:noProof/>
        </w:rPr>
      </w:pPr>
      <w:r>
        <w:rPr>
          <w:noProof/>
        </w:rPr>
        <w:t>Exchange Server, 84</w:t>
      </w:r>
    </w:p>
    <w:p w14:paraId="2E116E31" w14:textId="77777777" w:rsidR="007D504A" w:rsidRDefault="007D504A">
      <w:pPr>
        <w:pStyle w:val="Index1"/>
        <w:tabs>
          <w:tab w:val="right" w:pos="5030"/>
        </w:tabs>
        <w:rPr>
          <w:noProof/>
        </w:rPr>
      </w:pPr>
      <w:r>
        <w:rPr>
          <w:noProof/>
        </w:rPr>
        <w:t>Exchange Server 2013, 25</w:t>
      </w:r>
    </w:p>
    <w:p w14:paraId="2E116E32" w14:textId="77777777" w:rsidR="007D504A" w:rsidRDefault="007D504A">
      <w:pPr>
        <w:pStyle w:val="Index1"/>
        <w:tabs>
          <w:tab w:val="right" w:pos="5030"/>
        </w:tabs>
        <w:rPr>
          <w:noProof/>
        </w:rPr>
      </w:pPr>
      <w:r>
        <w:rPr>
          <w:noProof/>
        </w:rPr>
        <w:t>Exchange Server Enterprise, 84</w:t>
      </w:r>
    </w:p>
    <w:p w14:paraId="2E116E33" w14:textId="77777777" w:rsidR="007D504A" w:rsidRDefault="007D504A">
      <w:pPr>
        <w:pStyle w:val="Index1"/>
        <w:tabs>
          <w:tab w:val="right" w:pos="5030"/>
        </w:tabs>
        <w:rPr>
          <w:noProof/>
        </w:rPr>
      </w:pPr>
      <w:r>
        <w:rPr>
          <w:noProof/>
        </w:rPr>
        <w:t>Exchange Server Enterprise 2016, 25</w:t>
      </w:r>
    </w:p>
    <w:p w14:paraId="2E116E34" w14:textId="77777777" w:rsidR="007D504A" w:rsidRDefault="007D504A">
      <w:pPr>
        <w:pStyle w:val="Index1"/>
        <w:tabs>
          <w:tab w:val="right" w:pos="5030"/>
        </w:tabs>
        <w:rPr>
          <w:noProof/>
        </w:rPr>
      </w:pPr>
      <w:r>
        <w:rPr>
          <w:noProof/>
        </w:rPr>
        <w:t>Exchange Server Enterprise 2016 CAL, 25</w:t>
      </w:r>
    </w:p>
    <w:p w14:paraId="2E116E35" w14:textId="77777777" w:rsidR="007D504A" w:rsidRDefault="007D504A">
      <w:pPr>
        <w:pStyle w:val="Index1"/>
        <w:tabs>
          <w:tab w:val="right" w:pos="5030"/>
        </w:tabs>
        <w:rPr>
          <w:noProof/>
        </w:rPr>
      </w:pPr>
      <w:r>
        <w:rPr>
          <w:noProof/>
        </w:rPr>
        <w:t>Exchange Server Standard, 84</w:t>
      </w:r>
    </w:p>
    <w:p w14:paraId="2E116E36" w14:textId="77777777" w:rsidR="007D504A" w:rsidRDefault="007D504A">
      <w:pPr>
        <w:pStyle w:val="Index1"/>
        <w:tabs>
          <w:tab w:val="right" w:pos="5030"/>
        </w:tabs>
        <w:rPr>
          <w:noProof/>
        </w:rPr>
      </w:pPr>
      <w:r>
        <w:rPr>
          <w:noProof/>
        </w:rPr>
        <w:t>Exchange Server Standard 2016, 25</w:t>
      </w:r>
    </w:p>
    <w:p w14:paraId="2E116E37" w14:textId="77777777" w:rsidR="007D504A" w:rsidRDefault="007D504A">
      <w:pPr>
        <w:pStyle w:val="Index1"/>
        <w:tabs>
          <w:tab w:val="right" w:pos="5030"/>
        </w:tabs>
        <w:rPr>
          <w:noProof/>
        </w:rPr>
      </w:pPr>
      <w:r>
        <w:rPr>
          <w:noProof/>
        </w:rPr>
        <w:t>Exchange Server Standard 2016 CAL, 25</w:t>
      </w:r>
    </w:p>
    <w:p w14:paraId="2E116E38" w14:textId="77777777" w:rsidR="007D504A" w:rsidRDefault="007D504A">
      <w:pPr>
        <w:pStyle w:val="Index1"/>
        <w:tabs>
          <w:tab w:val="right" w:pos="5030"/>
        </w:tabs>
        <w:rPr>
          <w:noProof/>
        </w:rPr>
      </w:pPr>
      <w:r>
        <w:rPr>
          <w:noProof/>
        </w:rPr>
        <w:t>Extern anslutning för Windows Server 2012, 45</w:t>
      </w:r>
    </w:p>
    <w:p w14:paraId="2E116E39" w14:textId="77777777" w:rsidR="007D504A" w:rsidRDefault="007D504A">
      <w:pPr>
        <w:pStyle w:val="Index1"/>
        <w:tabs>
          <w:tab w:val="right" w:pos="5030"/>
        </w:tabs>
        <w:rPr>
          <w:noProof/>
        </w:rPr>
      </w:pPr>
      <w:r>
        <w:rPr>
          <w:noProof/>
        </w:rPr>
        <w:t>Extern anslutning för Windows Server 2012 Remote Desktop, 45</w:t>
      </w:r>
    </w:p>
    <w:p w14:paraId="2E116E3A" w14:textId="77777777" w:rsidR="007D504A" w:rsidRDefault="007D504A">
      <w:pPr>
        <w:pStyle w:val="Index1"/>
        <w:tabs>
          <w:tab w:val="right" w:pos="5030"/>
        </w:tabs>
        <w:rPr>
          <w:noProof/>
        </w:rPr>
      </w:pPr>
      <w:r>
        <w:rPr>
          <w:noProof/>
        </w:rPr>
        <w:t>Externa Anslutningar för Windows Server 2012 Active Directory Rights Management Services, 45</w:t>
      </w:r>
    </w:p>
    <w:p w14:paraId="2E116E3B" w14:textId="77777777" w:rsidR="007D504A" w:rsidRDefault="007D504A">
      <w:pPr>
        <w:pStyle w:val="Index1"/>
        <w:tabs>
          <w:tab w:val="right" w:pos="5030"/>
        </w:tabs>
        <w:rPr>
          <w:noProof/>
        </w:rPr>
      </w:pPr>
      <w:r>
        <w:rPr>
          <w:noProof/>
        </w:rPr>
        <w:t>Flerfaktorautentisering, 54</w:t>
      </w:r>
    </w:p>
    <w:p w14:paraId="2E116E3C" w14:textId="77777777" w:rsidR="007D504A" w:rsidRDefault="007D504A">
      <w:pPr>
        <w:pStyle w:val="Index1"/>
        <w:tabs>
          <w:tab w:val="right" w:pos="5030"/>
        </w:tabs>
        <w:rPr>
          <w:noProof/>
        </w:rPr>
      </w:pPr>
      <w:r>
        <w:rPr>
          <w:noProof/>
        </w:rPr>
        <w:t>Forefront Identity Manager 2010 – Windows Live Edition, 18</w:t>
      </w:r>
    </w:p>
    <w:p w14:paraId="2E116E3D" w14:textId="77777777" w:rsidR="007D504A" w:rsidRDefault="007D504A">
      <w:pPr>
        <w:pStyle w:val="Index1"/>
        <w:tabs>
          <w:tab w:val="right" w:pos="5030"/>
        </w:tabs>
        <w:rPr>
          <w:noProof/>
        </w:rPr>
      </w:pPr>
      <w:r>
        <w:rPr>
          <w:noProof/>
        </w:rPr>
        <w:t>Forefront Identity Manager 2010 R2, 22, 47</w:t>
      </w:r>
    </w:p>
    <w:p w14:paraId="2E116E3E" w14:textId="77777777" w:rsidR="007D504A" w:rsidRDefault="007D504A">
      <w:pPr>
        <w:pStyle w:val="Index1"/>
        <w:tabs>
          <w:tab w:val="right" w:pos="5030"/>
        </w:tabs>
        <w:rPr>
          <w:noProof/>
        </w:rPr>
      </w:pPr>
      <w:r>
        <w:rPr>
          <w:noProof/>
        </w:rPr>
        <w:t>Forefront Identity Manager 2010 R2 – Windows Live Edition, 18</w:t>
      </w:r>
    </w:p>
    <w:p w14:paraId="2E116E3F" w14:textId="77777777" w:rsidR="007D504A" w:rsidRDefault="007D504A">
      <w:pPr>
        <w:pStyle w:val="Index1"/>
        <w:tabs>
          <w:tab w:val="right" w:pos="5030"/>
        </w:tabs>
        <w:rPr>
          <w:noProof/>
        </w:rPr>
      </w:pPr>
      <w:r>
        <w:rPr>
          <w:noProof/>
        </w:rPr>
        <w:t>Forefront TMG Enterprise, 84</w:t>
      </w:r>
    </w:p>
    <w:p w14:paraId="2E116E40" w14:textId="77777777" w:rsidR="007D504A" w:rsidRDefault="007D504A">
      <w:pPr>
        <w:pStyle w:val="Index1"/>
        <w:tabs>
          <w:tab w:val="right" w:pos="5030"/>
        </w:tabs>
        <w:rPr>
          <w:noProof/>
        </w:rPr>
      </w:pPr>
      <w:r>
        <w:rPr>
          <w:noProof/>
        </w:rPr>
        <w:t>Forefront TMG Standard, 84</w:t>
      </w:r>
    </w:p>
    <w:p w14:paraId="2E116E41" w14:textId="77777777" w:rsidR="007D504A" w:rsidRDefault="007D504A">
      <w:pPr>
        <w:pStyle w:val="Index1"/>
        <w:tabs>
          <w:tab w:val="right" w:pos="5030"/>
        </w:tabs>
        <w:rPr>
          <w:noProof/>
        </w:rPr>
      </w:pPr>
      <w:r>
        <w:rPr>
          <w:noProof/>
        </w:rPr>
        <w:t>Forefront United Access Gateway 2010, 16</w:t>
      </w:r>
    </w:p>
    <w:p w14:paraId="2E116E42" w14:textId="77777777" w:rsidR="007D504A" w:rsidRDefault="007D504A">
      <w:pPr>
        <w:pStyle w:val="Index1"/>
        <w:tabs>
          <w:tab w:val="right" w:pos="5030"/>
        </w:tabs>
        <w:rPr>
          <w:noProof/>
        </w:rPr>
      </w:pPr>
      <w:r>
        <w:rPr>
          <w:noProof/>
        </w:rPr>
        <w:t>Functional Additive CAL för Microsoft Dynamics AX, 56</w:t>
      </w:r>
    </w:p>
    <w:p w14:paraId="2E116E43" w14:textId="77777777" w:rsidR="007D504A" w:rsidRDefault="007D504A">
      <w:pPr>
        <w:pStyle w:val="Index1"/>
        <w:tabs>
          <w:tab w:val="right" w:pos="5030"/>
        </w:tabs>
        <w:rPr>
          <w:noProof/>
        </w:rPr>
      </w:pPr>
      <w:r>
        <w:rPr>
          <w:noProof/>
        </w:rPr>
        <w:t>Functional CAL för Microsoft Dynamics AX, 56</w:t>
      </w:r>
    </w:p>
    <w:p w14:paraId="2E116E44" w14:textId="77777777" w:rsidR="007D504A" w:rsidRDefault="007D504A">
      <w:pPr>
        <w:pStyle w:val="Index1"/>
        <w:tabs>
          <w:tab w:val="right" w:pos="5030"/>
        </w:tabs>
        <w:rPr>
          <w:noProof/>
        </w:rPr>
      </w:pPr>
      <w:r>
        <w:rPr>
          <w:noProof/>
        </w:rPr>
        <w:t>HPC Pack, 47</w:t>
      </w:r>
    </w:p>
    <w:p w14:paraId="2E116E45" w14:textId="77777777" w:rsidR="007D504A" w:rsidRDefault="007D504A">
      <w:pPr>
        <w:pStyle w:val="Index1"/>
        <w:tabs>
          <w:tab w:val="right" w:pos="5030"/>
        </w:tabs>
        <w:rPr>
          <w:noProof/>
        </w:rPr>
      </w:pPr>
      <w:r>
        <w:rPr>
          <w:noProof/>
        </w:rPr>
        <w:t>Import Service för Office 365, 64</w:t>
      </w:r>
    </w:p>
    <w:p w14:paraId="2E116E46" w14:textId="77777777" w:rsidR="007D504A" w:rsidRDefault="007D504A">
      <w:pPr>
        <w:pStyle w:val="Index1"/>
        <w:tabs>
          <w:tab w:val="right" w:pos="5030"/>
        </w:tabs>
        <w:rPr>
          <w:noProof/>
        </w:rPr>
      </w:pPr>
      <w:r>
        <w:rPr>
          <w:noProof/>
        </w:rPr>
        <w:t>Klienthanteringslicens för Advanced Threat Analytics 2016 per Användare, 13</w:t>
      </w:r>
    </w:p>
    <w:p w14:paraId="2E116E47" w14:textId="77777777" w:rsidR="007D504A" w:rsidRDefault="007D504A">
      <w:pPr>
        <w:pStyle w:val="Index1"/>
        <w:tabs>
          <w:tab w:val="right" w:pos="5030"/>
        </w:tabs>
        <w:rPr>
          <w:noProof/>
        </w:rPr>
      </w:pPr>
      <w:r>
        <w:rPr>
          <w:noProof/>
        </w:rPr>
        <w:t>Klienthanteringslicens för Advanced Threat Analytics 2016 per OSE, 13</w:t>
      </w:r>
    </w:p>
    <w:p w14:paraId="2E116E48" w14:textId="77777777" w:rsidR="007D504A" w:rsidRDefault="007D504A">
      <w:pPr>
        <w:pStyle w:val="Index1"/>
        <w:tabs>
          <w:tab w:val="right" w:pos="5030"/>
        </w:tabs>
        <w:rPr>
          <w:noProof/>
        </w:rPr>
      </w:pPr>
      <w:r>
        <w:rPr>
          <w:noProof/>
        </w:rPr>
        <w:t>Kommersiell användning av Office Home &amp; Student 2013 RT, 22</w:t>
      </w:r>
    </w:p>
    <w:p w14:paraId="2E116E49" w14:textId="77777777" w:rsidR="007D504A" w:rsidRDefault="007D504A">
      <w:pPr>
        <w:pStyle w:val="Index1"/>
        <w:tabs>
          <w:tab w:val="right" w:pos="5030"/>
        </w:tabs>
        <w:rPr>
          <w:noProof/>
        </w:rPr>
      </w:pPr>
      <w:r>
        <w:rPr>
          <w:noProof/>
        </w:rPr>
        <w:t>Live Meeting Professional, 28</w:t>
      </w:r>
    </w:p>
    <w:p w14:paraId="2E116E4A" w14:textId="77777777" w:rsidR="007D504A" w:rsidRDefault="007D504A">
      <w:pPr>
        <w:pStyle w:val="Index1"/>
        <w:tabs>
          <w:tab w:val="right" w:pos="5030"/>
        </w:tabs>
        <w:rPr>
          <w:noProof/>
        </w:rPr>
      </w:pPr>
      <w:r>
        <w:rPr>
          <w:noProof/>
        </w:rPr>
        <w:t>Live Meeting Standard, 28</w:t>
      </w:r>
    </w:p>
    <w:p w14:paraId="2E116E4B" w14:textId="77777777" w:rsidR="007D504A" w:rsidRDefault="007D504A">
      <w:pPr>
        <w:pStyle w:val="Index1"/>
        <w:tabs>
          <w:tab w:val="right" w:pos="5030"/>
        </w:tabs>
        <w:rPr>
          <w:noProof/>
        </w:rPr>
      </w:pPr>
      <w:r>
        <w:rPr>
          <w:noProof/>
        </w:rPr>
        <w:t>Lync 2013, 23</w:t>
      </w:r>
    </w:p>
    <w:p w14:paraId="2E116E4C" w14:textId="77777777" w:rsidR="007D504A" w:rsidRDefault="007D504A">
      <w:pPr>
        <w:pStyle w:val="Index1"/>
        <w:tabs>
          <w:tab w:val="right" w:pos="5030"/>
        </w:tabs>
        <w:rPr>
          <w:noProof/>
        </w:rPr>
      </w:pPr>
      <w:r>
        <w:rPr>
          <w:noProof/>
        </w:rPr>
        <w:t>Lync för Mac 2011, 24, 66</w:t>
      </w:r>
    </w:p>
    <w:p w14:paraId="2E116E4D" w14:textId="77777777" w:rsidR="007D504A" w:rsidRDefault="007D504A">
      <w:pPr>
        <w:pStyle w:val="Index1"/>
        <w:tabs>
          <w:tab w:val="right" w:pos="5030"/>
        </w:tabs>
        <w:rPr>
          <w:noProof/>
        </w:rPr>
      </w:pPr>
      <w:r>
        <w:rPr>
          <w:noProof/>
        </w:rPr>
        <w:lastRenderedPageBreak/>
        <w:t>Lync Server 2010, 28</w:t>
      </w:r>
    </w:p>
    <w:p w14:paraId="2E116E4E" w14:textId="77777777" w:rsidR="007D504A" w:rsidRDefault="007D504A">
      <w:pPr>
        <w:pStyle w:val="Index1"/>
        <w:tabs>
          <w:tab w:val="right" w:pos="5030"/>
        </w:tabs>
        <w:rPr>
          <w:noProof/>
        </w:rPr>
      </w:pPr>
      <w:r>
        <w:rPr>
          <w:noProof/>
        </w:rPr>
        <w:t>Lync Server 2013, 28</w:t>
      </w:r>
    </w:p>
    <w:p w14:paraId="2E116E4F" w14:textId="77777777" w:rsidR="007D504A" w:rsidRDefault="007D504A">
      <w:pPr>
        <w:pStyle w:val="Index1"/>
        <w:tabs>
          <w:tab w:val="right" w:pos="5030"/>
        </w:tabs>
        <w:rPr>
          <w:noProof/>
        </w:rPr>
      </w:pPr>
      <w:r>
        <w:rPr>
          <w:noProof/>
        </w:rPr>
        <w:t>Månadsabonnemang för Bing Maps Asset Management for Windows Platform Fee, 67</w:t>
      </w:r>
    </w:p>
    <w:p w14:paraId="2E116E50" w14:textId="77777777" w:rsidR="007D504A" w:rsidRDefault="007D504A">
      <w:pPr>
        <w:pStyle w:val="Index1"/>
        <w:tabs>
          <w:tab w:val="right" w:pos="5030"/>
        </w:tabs>
        <w:rPr>
          <w:noProof/>
        </w:rPr>
      </w:pPr>
      <w:r>
        <w:rPr>
          <w:noProof/>
        </w:rPr>
        <w:t>Månadsabonnemang för Bing Maps Enterprise Fee, 67</w:t>
      </w:r>
    </w:p>
    <w:p w14:paraId="2E116E51" w14:textId="77777777" w:rsidR="007D504A" w:rsidRDefault="007D504A">
      <w:pPr>
        <w:pStyle w:val="Index1"/>
        <w:tabs>
          <w:tab w:val="right" w:pos="5030"/>
        </w:tabs>
        <w:rPr>
          <w:noProof/>
        </w:rPr>
      </w:pPr>
      <w:r>
        <w:rPr>
          <w:noProof/>
        </w:rPr>
        <w:t>Månadsabonnemang för Bing Maps Internal Website Usage, 100 000 Transaktioner, 67</w:t>
      </w:r>
    </w:p>
    <w:p w14:paraId="2E116E52" w14:textId="77777777" w:rsidR="007D504A" w:rsidRDefault="007D504A">
      <w:pPr>
        <w:pStyle w:val="Index1"/>
        <w:tabs>
          <w:tab w:val="right" w:pos="5030"/>
        </w:tabs>
        <w:rPr>
          <w:noProof/>
        </w:rPr>
      </w:pPr>
      <w:r>
        <w:rPr>
          <w:noProof/>
        </w:rPr>
        <w:t>Månadsabonnemang för Bing Maps Internal Website Usage, 500 000 (och fler) Transaktioner, 67</w:t>
      </w:r>
    </w:p>
    <w:p w14:paraId="2E116E53" w14:textId="77777777" w:rsidR="007D504A" w:rsidRDefault="007D504A">
      <w:pPr>
        <w:pStyle w:val="Index1"/>
        <w:tabs>
          <w:tab w:val="right" w:pos="5030"/>
        </w:tabs>
        <w:rPr>
          <w:noProof/>
        </w:rPr>
      </w:pPr>
      <w:r>
        <w:rPr>
          <w:noProof/>
        </w:rPr>
        <w:t>Månadsabonnemang för Bing Maps Known 5K User, 67</w:t>
      </w:r>
    </w:p>
    <w:p w14:paraId="2E116E54" w14:textId="77777777" w:rsidR="007D504A" w:rsidRDefault="007D504A">
      <w:pPr>
        <w:pStyle w:val="Index1"/>
        <w:tabs>
          <w:tab w:val="right" w:pos="5030"/>
        </w:tabs>
        <w:rPr>
          <w:noProof/>
        </w:rPr>
      </w:pPr>
      <w:r>
        <w:rPr>
          <w:noProof/>
        </w:rPr>
        <w:t>Månadsabonnemang för Bing Maps Known Per User, 67</w:t>
      </w:r>
    </w:p>
    <w:p w14:paraId="2E116E55" w14:textId="77777777" w:rsidR="007D504A" w:rsidRDefault="007D504A">
      <w:pPr>
        <w:pStyle w:val="Index1"/>
        <w:tabs>
          <w:tab w:val="right" w:pos="5030"/>
        </w:tabs>
        <w:rPr>
          <w:noProof/>
        </w:rPr>
      </w:pPr>
      <w:r>
        <w:rPr>
          <w:noProof/>
        </w:rPr>
        <w:t>Månadsabonnemang för Bing Maps Light Known 500 User, 67</w:t>
      </w:r>
    </w:p>
    <w:p w14:paraId="2E116E56" w14:textId="77777777" w:rsidR="007D504A" w:rsidRDefault="007D504A">
      <w:pPr>
        <w:pStyle w:val="Index1"/>
        <w:tabs>
          <w:tab w:val="right" w:pos="5030"/>
        </w:tabs>
        <w:rPr>
          <w:noProof/>
        </w:rPr>
      </w:pPr>
      <w:r>
        <w:rPr>
          <w:noProof/>
        </w:rPr>
        <w:t>Månadsabonnemang för Bing Maps Light Known 5K User, 67</w:t>
      </w:r>
    </w:p>
    <w:p w14:paraId="2E116E57" w14:textId="77777777" w:rsidR="007D504A" w:rsidRDefault="007D504A">
      <w:pPr>
        <w:pStyle w:val="Index1"/>
        <w:tabs>
          <w:tab w:val="right" w:pos="5030"/>
        </w:tabs>
        <w:rPr>
          <w:noProof/>
        </w:rPr>
      </w:pPr>
      <w:r>
        <w:rPr>
          <w:noProof/>
        </w:rPr>
        <w:t>Månadsabonnemang för Bing Maps Public Website Usage, 100 000 Transaktioner, 67</w:t>
      </w:r>
    </w:p>
    <w:p w14:paraId="2E116E58" w14:textId="77777777" w:rsidR="007D504A" w:rsidRDefault="007D504A">
      <w:pPr>
        <w:pStyle w:val="Index1"/>
        <w:tabs>
          <w:tab w:val="right" w:pos="5030"/>
        </w:tabs>
        <w:rPr>
          <w:noProof/>
        </w:rPr>
      </w:pPr>
      <w:r>
        <w:rPr>
          <w:noProof/>
        </w:rPr>
        <w:t>Månadsabonnemang för Bing Maps Public Website Usage, 500 000 (och fler) Transaktioner, 67</w:t>
      </w:r>
    </w:p>
    <w:p w14:paraId="2E116E59" w14:textId="77777777" w:rsidR="007D504A" w:rsidRDefault="007D504A">
      <w:pPr>
        <w:pStyle w:val="Index1"/>
        <w:tabs>
          <w:tab w:val="right" w:pos="5030"/>
        </w:tabs>
        <w:rPr>
          <w:noProof/>
        </w:rPr>
      </w:pPr>
      <w:r>
        <w:rPr>
          <w:noProof/>
        </w:rPr>
        <w:t>Microsoft Azure Platform-tjänster, 85</w:t>
      </w:r>
    </w:p>
    <w:p w14:paraId="2E116E5A" w14:textId="77777777" w:rsidR="007D504A" w:rsidRDefault="007D504A">
      <w:pPr>
        <w:pStyle w:val="Index1"/>
        <w:tabs>
          <w:tab w:val="right" w:pos="5030"/>
        </w:tabs>
        <w:rPr>
          <w:noProof/>
        </w:rPr>
      </w:pPr>
      <w:r>
        <w:rPr>
          <w:noProof/>
        </w:rPr>
        <w:t>Microsoft Azure Site Recovery, 50</w:t>
      </w:r>
    </w:p>
    <w:p w14:paraId="2E116E5B" w14:textId="77777777" w:rsidR="007D504A" w:rsidRDefault="007D504A">
      <w:pPr>
        <w:pStyle w:val="Index1"/>
        <w:tabs>
          <w:tab w:val="right" w:pos="5030"/>
        </w:tabs>
        <w:rPr>
          <w:noProof/>
        </w:rPr>
      </w:pPr>
      <w:r>
        <w:rPr>
          <w:noProof/>
        </w:rPr>
        <w:t>Microsoft Azure-tjänster, 50, 84, 85</w:t>
      </w:r>
    </w:p>
    <w:p w14:paraId="2E116E5C" w14:textId="77777777" w:rsidR="007D504A" w:rsidRDefault="007D504A">
      <w:pPr>
        <w:pStyle w:val="Index1"/>
        <w:tabs>
          <w:tab w:val="right" w:pos="5030"/>
        </w:tabs>
        <w:rPr>
          <w:noProof/>
        </w:rPr>
      </w:pPr>
      <w:r>
        <w:rPr>
          <w:noProof/>
        </w:rPr>
        <w:t>Microsoft Dynamics AX 2012 R2, 19</w:t>
      </w:r>
    </w:p>
    <w:p w14:paraId="2E116E5D" w14:textId="77777777" w:rsidR="007D504A" w:rsidRDefault="007D504A">
      <w:pPr>
        <w:pStyle w:val="Index1"/>
        <w:tabs>
          <w:tab w:val="right" w:pos="5030"/>
        </w:tabs>
        <w:rPr>
          <w:noProof/>
        </w:rPr>
      </w:pPr>
      <w:r>
        <w:rPr>
          <w:noProof/>
        </w:rPr>
        <w:t>Microsoft Dynamics AX 2012 R3 Enterprise Additive CAL, 19</w:t>
      </w:r>
    </w:p>
    <w:p w14:paraId="2E116E5E" w14:textId="77777777" w:rsidR="007D504A" w:rsidRDefault="007D504A">
      <w:pPr>
        <w:pStyle w:val="Index1"/>
        <w:tabs>
          <w:tab w:val="right" w:pos="5030"/>
        </w:tabs>
        <w:rPr>
          <w:noProof/>
        </w:rPr>
      </w:pPr>
      <w:r>
        <w:rPr>
          <w:noProof/>
        </w:rPr>
        <w:t>Microsoft Dynamics AX 2012 R3 Enterprise CAL, 19</w:t>
      </w:r>
    </w:p>
    <w:p w14:paraId="2E116E5F" w14:textId="77777777" w:rsidR="007D504A" w:rsidRDefault="007D504A">
      <w:pPr>
        <w:pStyle w:val="Index1"/>
        <w:tabs>
          <w:tab w:val="right" w:pos="5030"/>
        </w:tabs>
        <w:rPr>
          <w:noProof/>
        </w:rPr>
      </w:pPr>
      <w:r>
        <w:rPr>
          <w:noProof/>
        </w:rPr>
        <w:t>Microsoft Dynamics AX 2012 R3 Functional Additive CAL, 19</w:t>
      </w:r>
    </w:p>
    <w:p w14:paraId="2E116E60" w14:textId="77777777" w:rsidR="007D504A" w:rsidRDefault="007D504A">
      <w:pPr>
        <w:pStyle w:val="Index1"/>
        <w:tabs>
          <w:tab w:val="right" w:pos="5030"/>
        </w:tabs>
        <w:rPr>
          <w:noProof/>
        </w:rPr>
      </w:pPr>
      <w:r>
        <w:rPr>
          <w:noProof/>
        </w:rPr>
        <w:t>Microsoft Dynamics AX 2012 R3 Functional CAL, 19</w:t>
      </w:r>
    </w:p>
    <w:p w14:paraId="2E116E61" w14:textId="77777777" w:rsidR="007D504A" w:rsidRDefault="007D504A">
      <w:pPr>
        <w:pStyle w:val="Index1"/>
        <w:tabs>
          <w:tab w:val="right" w:pos="5030"/>
        </w:tabs>
        <w:rPr>
          <w:noProof/>
        </w:rPr>
      </w:pPr>
      <w:r>
        <w:rPr>
          <w:noProof/>
        </w:rPr>
        <w:t>Microsoft Dynamics AX 2012 R3 Self Serve CAL, 19</w:t>
      </w:r>
    </w:p>
    <w:p w14:paraId="2E116E62" w14:textId="77777777" w:rsidR="007D504A" w:rsidRDefault="007D504A">
      <w:pPr>
        <w:pStyle w:val="Index1"/>
        <w:tabs>
          <w:tab w:val="right" w:pos="5030"/>
        </w:tabs>
        <w:rPr>
          <w:noProof/>
        </w:rPr>
      </w:pPr>
      <w:r>
        <w:rPr>
          <w:noProof/>
        </w:rPr>
        <w:t>Microsoft Dynamics AX 2012 R3 Server, 18</w:t>
      </w:r>
    </w:p>
    <w:p w14:paraId="2E116E63" w14:textId="77777777" w:rsidR="007D504A" w:rsidRDefault="007D504A">
      <w:pPr>
        <w:pStyle w:val="Index1"/>
        <w:tabs>
          <w:tab w:val="right" w:pos="5030"/>
        </w:tabs>
        <w:rPr>
          <w:noProof/>
        </w:rPr>
      </w:pPr>
      <w:r>
        <w:rPr>
          <w:noProof/>
        </w:rPr>
        <w:t>Microsoft Dynamics AX 2012 R3 Standard Commerce Server Core, 19</w:t>
      </w:r>
    </w:p>
    <w:p w14:paraId="2E116E64" w14:textId="77777777" w:rsidR="007D504A" w:rsidRDefault="007D504A">
      <w:pPr>
        <w:pStyle w:val="Index1"/>
        <w:tabs>
          <w:tab w:val="right" w:pos="5030"/>
        </w:tabs>
        <w:rPr>
          <w:noProof/>
        </w:rPr>
      </w:pPr>
      <w:r>
        <w:rPr>
          <w:noProof/>
        </w:rPr>
        <w:t>Microsoft Dynamics AX 2012 R3 Store Server, 18</w:t>
      </w:r>
    </w:p>
    <w:p w14:paraId="2E116E65" w14:textId="77777777" w:rsidR="007D504A" w:rsidRDefault="007D504A">
      <w:pPr>
        <w:pStyle w:val="Index1"/>
        <w:tabs>
          <w:tab w:val="right" w:pos="5030"/>
        </w:tabs>
        <w:rPr>
          <w:noProof/>
        </w:rPr>
      </w:pPr>
      <w:r>
        <w:rPr>
          <w:noProof/>
        </w:rPr>
        <w:t>Microsoft Dynamics AX 2012 R3 Task Additive CAL, 19</w:t>
      </w:r>
    </w:p>
    <w:p w14:paraId="2E116E66" w14:textId="77777777" w:rsidR="007D504A" w:rsidRDefault="007D504A">
      <w:pPr>
        <w:pStyle w:val="Index1"/>
        <w:tabs>
          <w:tab w:val="right" w:pos="5030"/>
        </w:tabs>
        <w:rPr>
          <w:noProof/>
        </w:rPr>
      </w:pPr>
      <w:r>
        <w:rPr>
          <w:noProof/>
        </w:rPr>
        <w:t>Microsoft Dynamics AX 2012 R3 Task CAL, 19</w:t>
      </w:r>
    </w:p>
    <w:p w14:paraId="2E116E67" w14:textId="77777777" w:rsidR="007D504A" w:rsidRDefault="007D504A">
      <w:pPr>
        <w:pStyle w:val="Index1"/>
        <w:tabs>
          <w:tab w:val="right" w:pos="5030"/>
        </w:tabs>
        <w:rPr>
          <w:noProof/>
        </w:rPr>
      </w:pPr>
      <w:r>
        <w:rPr>
          <w:noProof/>
        </w:rPr>
        <w:t>Microsoft Dynamics AX Additional Storage, 56</w:t>
      </w:r>
    </w:p>
    <w:p w14:paraId="2E116E68" w14:textId="77777777" w:rsidR="007D504A" w:rsidRDefault="007D504A">
      <w:pPr>
        <w:pStyle w:val="Index1"/>
        <w:tabs>
          <w:tab w:val="right" w:pos="5030"/>
        </w:tabs>
        <w:rPr>
          <w:noProof/>
        </w:rPr>
      </w:pPr>
      <w:r>
        <w:rPr>
          <w:noProof/>
        </w:rPr>
        <w:t>Microsoft Dynamics AX Device, 56</w:t>
      </w:r>
    </w:p>
    <w:p w14:paraId="2E116E69" w14:textId="77777777" w:rsidR="007D504A" w:rsidRDefault="007D504A">
      <w:pPr>
        <w:pStyle w:val="Index1"/>
        <w:tabs>
          <w:tab w:val="right" w:pos="5030"/>
        </w:tabs>
        <w:rPr>
          <w:noProof/>
        </w:rPr>
      </w:pPr>
      <w:r>
        <w:rPr>
          <w:noProof/>
        </w:rPr>
        <w:t>Microsoft Dynamics AX Device för SA, 56</w:t>
      </w:r>
    </w:p>
    <w:p w14:paraId="2E116E6A" w14:textId="77777777" w:rsidR="007D504A" w:rsidRDefault="007D504A">
      <w:pPr>
        <w:pStyle w:val="Index1"/>
        <w:tabs>
          <w:tab w:val="right" w:pos="5030"/>
        </w:tabs>
        <w:rPr>
          <w:noProof/>
        </w:rPr>
      </w:pPr>
      <w:r>
        <w:rPr>
          <w:noProof/>
        </w:rPr>
        <w:t>Microsoft Dynamics AX Enterprise, 56</w:t>
      </w:r>
    </w:p>
    <w:p w14:paraId="2E116E6B" w14:textId="77777777" w:rsidR="007D504A" w:rsidRDefault="007D504A">
      <w:pPr>
        <w:pStyle w:val="Index1"/>
        <w:tabs>
          <w:tab w:val="right" w:pos="5030"/>
        </w:tabs>
        <w:rPr>
          <w:noProof/>
        </w:rPr>
      </w:pPr>
      <w:r>
        <w:rPr>
          <w:noProof/>
        </w:rPr>
        <w:t>Microsoft Dynamics AX Enterprise CAL, 78</w:t>
      </w:r>
    </w:p>
    <w:p w14:paraId="2E116E6C" w14:textId="77777777" w:rsidR="007D504A" w:rsidRDefault="007D504A">
      <w:pPr>
        <w:pStyle w:val="Index1"/>
        <w:tabs>
          <w:tab w:val="right" w:pos="5030"/>
        </w:tabs>
        <w:rPr>
          <w:noProof/>
        </w:rPr>
      </w:pPr>
      <w:r>
        <w:rPr>
          <w:noProof/>
        </w:rPr>
        <w:t>Microsoft Dynamics AX Enterprise for SA, 56</w:t>
      </w:r>
    </w:p>
    <w:p w14:paraId="2E116E6D" w14:textId="77777777" w:rsidR="007D504A" w:rsidRDefault="007D504A">
      <w:pPr>
        <w:pStyle w:val="Index1"/>
        <w:tabs>
          <w:tab w:val="right" w:pos="5030"/>
        </w:tabs>
        <w:rPr>
          <w:noProof/>
        </w:rPr>
      </w:pPr>
      <w:r>
        <w:rPr>
          <w:noProof/>
        </w:rPr>
        <w:t>Microsoft Dynamics AX Functional CAL, 78</w:t>
      </w:r>
    </w:p>
    <w:p w14:paraId="2E116E6E" w14:textId="77777777" w:rsidR="007D504A" w:rsidRDefault="007D504A">
      <w:pPr>
        <w:pStyle w:val="Index1"/>
        <w:tabs>
          <w:tab w:val="right" w:pos="5030"/>
        </w:tabs>
        <w:rPr>
          <w:noProof/>
        </w:rPr>
      </w:pPr>
      <w:r>
        <w:rPr>
          <w:noProof/>
        </w:rPr>
        <w:t>Microsoft Dynamics AX Professional Direct Support, 56</w:t>
      </w:r>
    </w:p>
    <w:p w14:paraId="2E116E6F" w14:textId="77777777" w:rsidR="007D504A" w:rsidRDefault="007D504A">
      <w:pPr>
        <w:pStyle w:val="Index1"/>
        <w:tabs>
          <w:tab w:val="right" w:pos="5030"/>
        </w:tabs>
        <w:rPr>
          <w:noProof/>
        </w:rPr>
      </w:pPr>
      <w:r>
        <w:rPr>
          <w:noProof/>
        </w:rPr>
        <w:t>Microsoft Dynamics AX Retail Scale Unit, 56</w:t>
      </w:r>
    </w:p>
    <w:p w14:paraId="2E116E70" w14:textId="77777777" w:rsidR="007D504A" w:rsidRDefault="007D504A">
      <w:pPr>
        <w:pStyle w:val="Index1"/>
        <w:tabs>
          <w:tab w:val="right" w:pos="5030"/>
        </w:tabs>
        <w:rPr>
          <w:noProof/>
        </w:rPr>
      </w:pPr>
      <w:r>
        <w:rPr>
          <w:noProof/>
        </w:rPr>
        <w:t>Microsoft Dynamics AX Sandbox Tier 1</w:t>
      </w:r>
    </w:p>
    <w:p w14:paraId="2E116E71" w14:textId="77777777" w:rsidR="007D504A" w:rsidRDefault="007D504A">
      <w:pPr>
        <w:pStyle w:val="Index2"/>
        <w:tabs>
          <w:tab w:val="right" w:pos="5030"/>
        </w:tabs>
        <w:rPr>
          <w:noProof/>
        </w:rPr>
      </w:pPr>
      <w:r>
        <w:rPr>
          <w:noProof/>
        </w:rPr>
        <w:t>Developer &amp; Test Instance, 56</w:t>
      </w:r>
    </w:p>
    <w:p w14:paraId="2E116E72" w14:textId="77777777" w:rsidR="007D504A" w:rsidRDefault="007D504A">
      <w:pPr>
        <w:pStyle w:val="Index1"/>
        <w:tabs>
          <w:tab w:val="right" w:pos="5030"/>
        </w:tabs>
        <w:rPr>
          <w:noProof/>
        </w:rPr>
      </w:pPr>
      <w:r>
        <w:rPr>
          <w:noProof/>
        </w:rPr>
        <w:t>Microsoft Dynamics AX Sandbox Tier 2</w:t>
      </w:r>
    </w:p>
    <w:p w14:paraId="2E116E73" w14:textId="77777777" w:rsidR="007D504A" w:rsidRDefault="007D504A">
      <w:pPr>
        <w:pStyle w:val="Index2"/>
        <w:tabs>
          <w:tab w:val="right" w:pos="5030"/>
        </w:tabs>
        <w:rPr>
          <w:noProof/>
        </w:rPr>
      </w:pPr>
      <w:r>
        <w:rPr>
          <w:noProof/>
        </w:rPr>
        <w:t>Standard Acceptance testing, 56</w:t>
      </w:r>
    </w:p>
    <w:p w14:paraId="2E116E74" w14:textId="77777777" w:rsidR="007D504A" w:rsidRDefault="007D504A">
      <w:pPr>
        <w:pStyle w:val="Index1"/>
        <w:tabs>
          <w:tab w:val="right" w:pos="5030"/>
        </w:tabs>
        <w:rPr>
          <w:noProof/>
        </w:rPr>
      </w:pPr>
      <w:r>
        <w:rPr>
          <w:noProof/>
        </w:rPr>
        <w:t>Microsoft Dynamics AX Sandbox Tier 3</w:t>
      </w:r>
    </w:p>
    <w:p w14:paraId="2E116E75" w14:textId="77777777" w:rsidR="007D504A" w:rsidRDefault="007D504A">
      <w:pPr>
        <w:pStyle w:val="Index2"/>
        <w:tabs>
          <w:tab w:val="right" w:pos="5030"/>
        </w:tabs>
        <w:rPr>
          <w:noProof/>
        </w:rPr>
      </w:pPr>
      <w:r>
        <w:rPr>
          <w:noProof/>
        </w:rPr>
        <w:t>Premier Acceptance testing, 56</w:t>
      </w:r>
    </w:p>
    <w:p w14:paraId="2E116E76" w14:textId="77777777" w:rsidR="007D504A" w:rsidRDefault="007D504A">
      <w:pPr>
        <w:pStyle w:val="Index1"/>
        <w:tabs>
          <w:tab w:val="right" w:pos="5030"/>
        </w:tabs>
        <w:rPr>
          <w:noProof/>
        </w:rPr>
      </w:pPr>
      <w:r>
        <w:rPr>
          <w:noProof/>
        </w:rPr>
        <w:t>Microsoft Dynamics AX Sandbox Tier 4</w:t>
      </w:r>
    </w:p>
    <w:p w14:paraId="2E116E77" w14:textId="77777777" w:rsidR="007D504A" w:rsidRDefault="007D504A">
      <w:pPr>
        <w:pStyle w:val="Index2"/>
        <w:tabs>
          <w:tab w:val="right" w:pos="5030"/>
        </w:tabs>
        <w:rPr>
          <w:noProof/>
        </w:rPr>
      </w:pPr>
      <w:r>
        <w:rPr>
          <w:noProof/>
        </w:rPr>
        <w:t>Standard Performance testing (Add-on SL), 56</w:t>
      </w:r>
    </w:p>
    <w:p w14:paraId="2E116E78" w14:textId="77777777" w:rsidR="007D504A" w:rsidRDefault="007D504A">
      <w:pPr>
        <w:pStyle w:val="Index1"/>
        <w:tabs>
          <w:tab w:val="right" w:pos="5030"/>
        </w:tabs>
        <w:rPr>
          <w:noProof/>
        </w:rPr>
      </w:pPr>
      <w:r>
        <w:rPr>
          <w:noProof/>
        </w:rPr>
        <w:t>Microsoft Dynamics AX Sandbox Tier 5</w:t>
      </w:r>
    </w:p>
    <w:p w14:paraId="2E116E79" w14:textId="77777777" w:rsidR="007D504A" w:rsidRDefault="007D504A">
      <w:pPr>
        <w:pStyle w:val="Index2"/>
        <w:tabs>
          <w:tab w:val="right" w:pos="5030"/>
        </w:tabs>
        <w:rPr>
          <w:noProof/>
        </w:rPr>
      </w:pPr>
      <w:r>
        <w:rPr>
          <w:noProof/>
        </w:rPr>
        <w:t>Premier Performance testing, 56</w:t>
      </w:r>
    </w:p>
    <w:p w14:paraId="2E116E7A" w14:textId="77777777" w:rsidR="007D504A" w:rsidRDefault="007D504A">
      <w:pPr>
        <w:pStyle w:val="Index1"/>
        <w:tabs>
          <w:tab w:val="right" w:pos="5030"/>
        </w:tabs>
        <w:rPr>
          <w:noProof/>
        </w:rPr>
      </w:pPr>
      <w:r>
        <w:rPr>
          <w:noProof/>
        </w:rPr>
        <w:t>Microsoft Dynamics AX Self Serve, 56</w:t>
      </w:r>
    </w:p>
    <w:p w14:paraId="2E116E7B" w14:textId="77777777" w:rsidR="007D504A" w:rsidRDefault="007D504A">
      <w:pPr>
        <w:pStyle w:val="Index1"/>
        <w:tabs>
          <w:tab w:val="right" w:pos="5030"/>
        </w:tabs>
        <w:rPr>
          <w:noProof/>
        </w:rPr>
      </w:pPr>
      <w:r>
        <w:rPr>
          <w:noProof/>
        </w:rPr>
        <w:t>Microsoft Dynamics AX Self Serve för SA, 56</w:t>
      </w:r>
    </w:p>
    <w:p w14:paraId="2E116E7C" w14:textId="77777777" w:rsidR="007D504A" w:rsidRDefault="007D504A">
      <w:pPr>
        <w:pStyle w:val="Index1"/>
        <w:tabs>
          <w:tab w:val="right" w:pos="5030"/>
        </w:tabs>
        <w:rPr>
          <w:noProof/>
        </w:rPr>
      </w:pPr>
      <w:r>
        <w:rPr>
          <w:noProof/>
        </w:rPr>
        <w:t>Microsoft Dynamics AX Standard Commerce Core Server, 78</w:t>
      </w:r>
    </w:p>
    <w:p w14:paraId="2E116E7D" w14:textId="77777777" w:rsidR="007D504A" w:rsidRDefault="007D504A">
      <w:pPr>
        <w:pStyle w:val="Index1"/>
        <w:tabs>
          <w:tab w:val="right" w:pos="5030"/>
        </w:tabs>
        <w:rPr>
          <w:noProof/>
        </w:rPr>
      </w:pPr>
      <w:r>
        <w:rPr>
          <w:noProof/>
        </w:rPr>
        <w:t>Microsoft Dynamics AX Store Server, 78</w:t>
      </w:r>
    </w:p>
    <w:p w14:paraId="2E116E7E" w14:textId="77777777" w:rsidR="007D504A" w:rsidRDefault="007D504A">
      <w:pPr>
        <w:pStyle w:val="Index1"/>
        <w:tabs>
          <w:tab w:val="right" w:pos="5030"/>
        </w:tabs>
        <w:rPr>
          <w:noProof/>
        </w:rPr>
      </w:pPr>
      <w:r>
        <w:rPr>
          <w:noProof/>
        </w:rPr>
        <w:t>Microsoft Dynamics AX Task, 56</w:t>
      </w:r>
    </w:p>
    <w:p w14:paraId="2E116E7F" w14:textId="77777777" w:rsidR="007D504A" w:rsidRDefault="007D504A">
      <w:pPr>
        <w:pStyle w:val="Index1"/>
        <w:tabs>
          <w:tab w:val="right" w:pos="5030"/>
        </w:tabs>
        <w:rPr>
          <w:noProof/>
        </w:rPr>
      </w:pPr>
      <w:r>
        <w:rPr>
          <w:noProof/>
        </w:rPr>
        <w:t>Microsoft Dynamics AX Task CAL, 78</w:t>
      </w:r>
    </w:p>
    <w:p w14:paraId="2E116E80" w14:textId="77777777" w:rsidR="007D504A" w:rsidRDefault="007D504A">
      <w:pPr>
        <w:pStyle w:val="Index1"/>
        <w:tabs>
          <w:tab w:val="right" w:pos="5030"/>
        </w:tabs>
        <w:rPr>
          <w:noProof/>
        </w:rPr>
      </w:pPr>
      <w:r>
        <w:rPr>
          <w:noProof/>
        </w:rPr>
        <w:t>Microsoft Dynamics AX Task för SA, 56</w:t>
      </w:r>
    </w:p>
    <w:p w14:paraId="2E116E81" w14:textId="77777777" w:rsidR="007D504A" w:rsidRDefault="007D504A">
      <w:pPr>
        <w:pStyle w:val="Index1"/>
        <w:tabs>
          <w:tab w:val="right" w:pos="5030"/>
        </w:tabs>
        <w:rPr>
          <w:noProof/>
        </w:rPr>
      </w:pPr>
      <w:r>
        <w:rPr>
          <w:noProof/>
        </w:rPr>
        <w:t>Microsoft Dynamics CRM 2013, 20</w:t>
      </w:r>
    </w:p>
    <w:p w14:paraId="2E116E82" w14:textId="77777777" w:rsidR="007D504A" w:rsidRDefault="007D504A">
      <w:pPr>
        <w:pStyle w:val="Index1"/>
        <w:tabs>
          <w:tab w:val="right" w:pos="5030"/>
        </w:tabs>
        <w:rPr>
          <w:noProof/>
        </w:rPr>
      </w:pPr>
      <w:r>
        <w:rPr>
          <w:noProof/>
        </w:rPr>
        <w:t>Microsoft Dynamics CRM 2015, 20</w:t>
      </w:r>
    </w:p>
    <w:p w14:paraId="2E116E83" w14:textId="77777777" w:rsidR="007D504A" w:rsidRDefault="007D504A">
      <w:pPr>
        <w:pStyle w:val="Index1"/>
        <w:tabs>
          <w:tab w:val="right" w:pos="5030"/>
        </w:tabs>
        <w:rPr>
          <w:noProof/>
        </w:rPr>
      </w:pPr>
      <w:r>
        <w:rPr>
          <w:noProof/>
        </w:rPr>
        <w:t>Microsoft Dynamics CRM 2016 Basic Additive CAL, 20</w:t>
      </w:r>
    </w:p>
    <w:p w14:paraId="2E116E84" w14:textId="77777777" w:rsidR="007D504A" w:rsidRDefault="007D504A">
      <w:pPr>
        <w:pStyle w:val="Index1"/>
        <w:tabs>
          <w:tab w:val="right" w:pos="5030"/>
        </w:tabs>
        <w:rPr>
          <w:noProof/>
        </w:rPr>
      </w:pPr>
      <w:r>
        <w:rPr>
          <w:noProof/>
        </w:rPr>
        <w:t>Microsoft Dynamics CRM 2016 Basic CAL, 20</w:t>
      </w:r>
    </w:p>
    <w:p w14:paraId="2E116E85" w14:textId="77777777" w:rsidR="007D504A" w:rsidRDefault="007D504A">
      <w:pPr>
        <w:pStyle w:val="Index1"/>
        <w:tabs>
          <w:tab w:val="right" w:pos="5030"/>
        </w:tabs>
        <w:rPr>
          <w:noProof/>
        </w:rPr>
      </w:pPr>
      <w:r>
        <w:rPr>
          <w:noProof/>
        </w:rPr>
        <w:t>Microsoft Dynamics CRM 2016 Essentials CAL, 20</w:t>
      </w:r>
    </w:p>
    <w:p w14:paraId="2E116E86" w14:textId="77777777" w:rsidR="007D504A" w:rsidRDefault="007D504A">
      <w:pPr>
        <w:pStyle w:val="Index1"/>
        <w:tabs>
          <w:tab w:val="right" w:pos="5030"/>
        </w:tabs>
        <w:rPr>
          <w:noProof/>
        </w:rPr>
      </w:pPr>
      <w:r>
        <w:rPr>
          <w:noProof/>
        </w:rPr>
        <w:t>Microsoft Dynamics CRM 2016 Professional Additive CAL, 20</w:t>
      </w:r>
    </w:p>
    <w:p w14:paraId="2E116E87" w14:textId="77777777" w:rsidR="007D504A" w:rsidRDefault="007D504A">
      <w:pPr>
        <w:pStyle w:val="Index1"/>
        <w:tabs>
          <w:tab w:val="right" w:pos="5030"/>
        </w:tabs>
        <w:rPr>
          <w:noProof/>
        </w:rPr>
      </w:pPr>
      <w:r>
        <w:rPr>
          <w:noProof/>
        </w:rPr>
        <w:t>Microsoft Dynamics CRM 2016 Professional CAL, 20</w:t>
      </w:r>
    </w:p>
    <w:p w14:paraId="2E116E88" w14:textId="77777777" w:rsidR="007D504A" w:rsidRDefault="007D504A">
      <w:pPr>
        <w:pStyle w:val="Index1"/>
        <w:tabs>
          <w:tab w:val="right" w:pos="5030"/>
        </w:tabs>
        <w:rPr>
          <w:noProof/>
        </w:rPr>
      </w:pPr>
      <w:r>
        <w:rPr>
          <w:noProof/>
        </w:rPr>
        <w:t>Microsoft Dynamics CRM CAL, 78</w:t>
      </w:r>
    </w:p>
    <w:p w14:paraId="2E116E89" w14:textId="77777777" w:rsidR="007D504A" w:rsidRDefault="007D504A">
      <w:pPr>
        <w:pStyle w:val="Index1"/>
        <w:tabs>
          <w:tab w:val="right" w:pos="5030"/>
        </w:tabs>
        <w:rPr>
          <w:noProof/>
        </w:rPr>
      </w:pPr>
      <w:r>
        <w:rPr>
          <w:noProof/>
        </w:rPr>
        <w:t>Microsoft Dynamics CRM Online Additional Non-Production Instance, 57</w:t>
      </w:r>
    </w:p>
    <w:p w14:paraId="2E116E8A" w14:textId="77777777" w:rsidR="007D504A" w:rsidRDefault="007D504A">
      <w:pPr>
        <w:pStyle w:val="Index1"/>
        <w:tabs>
          <w:tab w:val="right" w:pos="5030"/>
        </w:tabs>
        <w:rPr>
          <w:noProof/>
        </w:rPr>
      </w:pPr>
      <w:r>
        <w:rPr>
          <w:noProof/>
        </w:rPr>
        <w:t>Microsoft Dynamics CRM Online Additional Portal Page Views (Tilläggs-SL), 57</w:t>
      </w:r>
    </w:p>
    <w:p w14:paraId="2E116E8B" w14:textId="77777777" w:rsidR="007D504A" w:rsidRDefault="007D504A">
      <w:pPr>
        <w:pStyle w:val="Index1"/>
        <w:tabs>
          <w:tab w:val="right" w:pos="5030"/>
        </w:tabs>
        <w:rPr>
          <w:noProof/>
        </w:rPr>
      </w:pPr>
      <w:r>
        <w:rPr>
          <w:noProof/>
        </w:rPr>
        <w:t>Microsoft Dynamics CRM Online Additional Production Instance, 57</w:t>
      </w:r>
    </w:p>
    <w:p w14:paraId="2E116E8C" w14:textId="77777777" w:rsidR="007D504A" w:rsidRDefault="007D504A">
      <w:pPr>
        <w:pStyle w:val="Index1"/>
        <w:tabs>
          <w:tab w:val="right" w:pos="5030"/>
        </w:tabs>
        <w:rPr>
          <w:noProof/>
        </w:rPr>
      </w:pPr>
      <w:r>
        <w:rPr>
          <w:noProof/>
        </w:rPr>
        <w:t>Microsoft Dynamics CRM Online Additional Storage, 57</w:t>
      </w:r>
    </w:p>
    <w:p w14:paraId="2E116E8D" w14:textId="77777777" w:rsidR="007D504A" w:rsidRDefault="007D504A">
      <w:pPr>
        <w:pStyle w:val="Index1"/>
        <w:tabs>
          <w:tab w:val="right" w:pos="5030"/>
        </w:tabs>
        <w:rPr>
          <w:noProof/>
        </w:rPr>
      </w:pPr>
      <w:r>
        <w:rPr>
          <w:noProof/>
        </w:rPr>
        <w:t>Microsoft Dynamics CRM Online Basic, 57</w:t>
      </w:r>
    </w:p>
    <w:p w14:paraId="2E116E8E" w14:textId="77777777" w:rsidR="007D504A" w:rsidRDefault="007D504A">
      <w:pPr>
        <w:pStyle w:val="Index1"/>
        <w:tabs>
          <w:tab w:val="right" w:pos="5030"/>
        </w:tabs>
        <w:rPr>
          <w:noProof/>
        </w:rPr>
      </w:pPr>
      <w:r>
        <w:rPr>
          <w:noProof/>
        </w:rPr>
        <w:t>Microsoft Dynamics CRM Online Basic för SA, 57</w:t>
      </w:r>
    </w:p>
    <w:p w14:paraId="2E116E8F" w14:textId="77777777" w:rsidR="007D504A" w:rsidRDefault="007D504A">
      <w:pPr>
        <w:pStyle w:val="Index1"/>
        <w:tabs>
          <w:tab w:val="right" w:pos="5030"/>
        </w:tabs>
        <w:rPr>
          <w:noProof/>
        </w:rPr>
      </w:pPr>
      <w:r>
        <w:rPr>
          <w:noProof/>
        </w:rPr>
        <w:t>Microsoft Dynamics CRM Online Enhanced Support, 57</w:t>
      </w:r>
    </w:p>
    <w:p w14:paraId="2E116E90" w14:textId="77777777" w:rsidR="007D504A" w:rsidRDefault="007D504A">
      <w:pPr>
        <w:pStyle w:val="Index1"/>
        <w:tabs>
          <w:tab w:val="right" w:pos="5030"/>
        </w:tabs>
        <w:rPr>
          <w:noProof/>
        </w:rPr>
      </w:pPr>
      <w:r>
        <w:rPr>
          <w:noProof/>
        </w:rPr>
        <w:t>Microsoft Dynamics CRM Online Enterprise, 57</w:t>
      </w:r>
    </w:p>
    <w:p w14:paraId="2E116E91" w14:textId="77777777" w:rsidR="007D504A" w:rsidRDefault="007D504A">
      <w:pPr>
        <w:pStyle w:val="Index1"/>
        <w:tabs>
          <w:tab w:val="right" w:pos="5030"/>
        </w:tabs>
        <w:rPr>
          <w:noProof/>
        </w:rPr>
      </w:pPr>
      <w:r>
        <w:rPr>
          <w:noProof/>
        </w:rPr>
        <w:t>Microsoft Dynamics CRM Online Enterprise för SA, 57</w:t>
      </w:r>
    </w:p>
    <w:p w14:paraId="2E116E92" w14:textId="77777777" w:rsidR="007D504A" w:rsidRDefault="007D504A">
      <w:pPr>
        <w:pStyle w:val="Index1"/>
        <w:tabs>
          <w:tab w:val="right" w:pos="5030"/>
        </w:tabs>
        <w:rPr>
          <w:noProof/>
        </w:rPr>
      </w:pPr>
      <w:r>
        <w:rPr>
          <w:noProof/>
        </w:rPr>
        <w:t>Microsoft Dynamics CRM Online Essential, 57</w:t>
      </w:r>
    </w:p>
    <w:p w14:paraId="2E116E93" w14:textId="77777777" w:rsidR="007D504A" w:rsidRDefault="007D504A">
      <w:pPr>
        <w:pStyle w:val="Index1"/>
        <w:tabs>
          <w:tab w:val="right" w:pos="5030"/>
        </w:tabs>
        <w:rPr>
          <w:noProof/>
        </w:rPr>
      </w:pPr>
      <w:r>
        <w:rPr>
          <w:noProof/>
        </w:rPr>
        <w:t>Microsoft Dynamics CRM Online Essential för SA, 57</w:t>
      </w:r>
    </w:p>
    <w:p w14:paraId="2E116E94" w14:textId="77777777" w:rsidR="007D504A" w:rsidRDefault="007D504A">
      <w:pPr>
        <w:pStyle w:val="Index1"/>
        <w:tabs>
          <w:tab w:val="right" w:pos="5030"/>
        </w:tabs>
        <w:rPr>
          <w:noProof/>
        </w:rPr>
      </w:pPr>
      <w:r>
        <w:rPr>
          <w:noProof/>
        </w:rPr>
        <w:t>Microsoft Dynamics CRM Online Field Service (Användar-SL), 57</w:t>
      </w:r>
    </w:p>
    <w:p w14:paraId="2E116E95" w14:textId="77777777" w:rsidR="007D504A" w:rsidRDefault="007D504A">
      <w:pPr>
        <w:pStyle w:val="Index1"/>
        <w:tabs>
          <w:tab w:val="right" w:pos="5030"/>
        </w:tabs>
        <w:rPr>
          <w:noProof/>
        </w:rPr>
      </w:pPr>
      <w:r>
        <w:rPr>
          <w:noProof/>
        </w:rPr>
        <w:t>Microsoft Dynamics CRM Online Portal, 57</w:t>
      </w:r>
    </w:p>
    <w:p w14:paraId="2E116E96" w14:textId="77777777" w:rsidR="007D504A" w:rsidRDefault="007D504A">
      <w:pPr>
        <w:pStyle w:val="Index1"/>
        <w:tabs>
          <w:tab w:val="right" w:pos="5030"/>
        </w:tabs>
        <w:rPr>
          <w:noProof/>
        </w:rPr>
      </w:pPr>
      <w:r>
        <w:rPr>
          <w:noProof/>
        </w:rPr>
        <w:t>Microsoft Dynamics CRM Online Professional, 57</w:t>
      </w:r>
    </w:p>
    <w:p w14:paraId="2E116E97" w14:textId="77777777" w:rsidR="007D504A" w:rsidRDefault="007D504A">
      <w:pPr>
        <w:pStyle w:val="Index1"/>
        <w:tabs>
          <w:tab w:val="right" w:pos="5030"/>
        </w:tabs>
        <w:rPr>
          <w:noProof/>
        </w:rPr>
      </w:pPr>
      <w:r>
        <w:rPr>
          <w:noProof/>
        </w:rPr>
        <w:t>Microsoft Dynamics CRM Online Professional Direct Support, 57</w:t>
      </w:r>
    </w:p>
    <w:p w14:paraId="2E116E98" w14:textId="77777777" w:rsidR="007D504A" w:rsidRDefault="007D504A">
      <w:pPr>
        <w:pStyle w:val="Index1"/>
        <w:tabs>
          <w:tab w:val="right" w:pos="5030"/>
        </w:tabs>
        <w:rPr>
          <w:noProof/>
        </w:rPr>
      </w:pPr>
      <w:r>
        <w:rPr>
          <w:noProof/>
        </w:rPr>
        <w:t>Microsoft Dynamics CRM Online Professional för SA, 57</w:t>
      </w:r>
    </w:p>
    <w:p w14:paraId="2E116E99" w14:textId="77777777" w:rsidR="007D504A" w:rsidRDefault="007D504A">
      <w:pPr>
        <w:pStyle w:val="Index1"/>
        <w:tabs>
          <w:tab w:val="right" w:pos="5030"/>
        </w:tabs>
        <w:rPr>
          <w:noProof/>
        </w:rPr>
      </w:pPr>
      <w:r>
        <w:rPr>
          <w:noProof/>
        </w:rPr>
        <w:t>Microsoft Dynamics CRM Online Professional-tillägg för Office 365, 57</w:t>
      </w:r>
    </w:p>
    <w:p w14:paraId="2E116E9A" w14:textId="77777777" w:rsidR="007D504A" w:rsidRDefault="007D504A">
      <w:pPr>
        <w:pStyle w:val="Index1"/>
        <w:tabs>
          <w:tab w:val="right" w:pos="5030"/>
        </w:tabs>
        <w:rPr>
          <w:noProof/>
        </w:rPr>
      </w:pPr>
      <w:r>
        <w:rPr>
          <w:noProof/>
        </w:rPr>
        <w:t>Microsoft Dynamics CRM Online Professional-tillägg för Office 365 för SA, 57</w:t>
      </w:r>
    </w:p>
    <w:p w14:paraId="2E116E9B" w14:textId="77777777" w:rsidR="007D504A" w:rsidRDefault="007D504A">
      <w:pPr>
        <w:pStyle w:val="Index1"/>
        <w:tabs>
          <w:tab w:val="right" w:pos="5030"/>
        </w:tabs>
        <w:rPr>
          <w:noProof/>
        </w:rPr>
      </w:pPr>
      <w:r>
        <w:rPr>
          <w:noProof/>
        </w:rPr>
        <w:t>Microsoft Dynamics CRM Professional CAL, 58</w:t>
      </w:r>
    </w:p>
    <w:p w14:paraId="2E116E9C" w14:textId="77777777" w:rsidR="007D504A" w:rsidRDefault="007D504A">
      <w:pPr>
        <w:pStyle w:val="Index1"/>
        <w:tabs>
          <w:tab w:val="right" w:pos="5030"/>
        </w:tabs>
        <w:rPr>
          <w:noProof/>
        </w:rPr>
      </w:pPr>
      <w:r>
        <w:rPr>
          <w:noProof/>
        </w:rPr>
        <w:t>Microsoft Dynamics CRM Server, 84</w:t>
      </w:r>
    </w:p>
    <w:p w14:paraId="2E116E9D" w14:textId="77777777" w:rsidR="007D504A" w:rsidRDefault="007D504A">
      <w:pPr>
        <w:pStyle w:val="Index1"/>
        <w:tabs>
          <w:tab w:val="right" w:pos="5030"/>
        </w:tabs>
        <w:rPr>
          <w:noProof/>
        </w:rPr>
      </w:pPr>
      <w:r>
        <w:rPr>
          <w:noProof/>
        </w:rPr>
        <w:t>Microsoft Dynamics CRM Server 2011, 78</w:t>
      </w:r>
    </w:p>
    <w:p w14:paraId="2E116E9E" w14:textId="77777777" w:rsidR="007D504A" w:rsidRDefault="007D504A">
      <w:pPr>
        <w:pStyle w:val="Index1"/>
        <w:tabs>
          <w:tab w:val="right" w:pos="5030"/>
        </w:tabs>
        <w:rPr>
          <w:noProof/>
        </w:rPr>
      </w:pPr>
      <w:r>
        <w:rPr>
          <w:noProof/>
        </w:rPr>
        <w:t>Microsoft Dynamics CRM Server 2013, 78</w:t>
      </w:r>
    </w:p>
    <w:p w14:paraId="2E116E9F" w14:textId="77777777" w:rsidR="007D504A" w:rsidRDefault="007D504A">
      <w:pPr>
        <w:pStyle w:val="Index1"/>
        <w:tabs>
          <w:tab w:val="right" w:pos="5030"/>
        </w:tabs>
        <w:rPr>
          <w:noProof/>
        </w:rPr>
      </w:pPr>
      <w:r>
        <w:rPr>
          <w:noProof/>
        </w:rPr>
        <w:t>Microsoft Dynamics CRM Server 2015, 78</w:t>
      </w:r>
    </w:p>
    <w:p w14:paraId="2E116EA0" w14:textId="77777777" w:rsidR="007D504A" w:rsidRDefault="007D504A">
      <w:pPr>
        <w:pStyle w:val="Index1"/>
        <w:tabs>
          <w:tab w:val="right" w:pos="5030"/>
        </w:tabs>
        <w:rPr>
          <w:noProof/>
        </w:rPr>
      </w:pPr>
      <w:r>
        <w:rPr>
          <w:noProof/>
        </w:rPr>
        <w:t>Microsoft Dynamics CRM Server 2016, 20</w:t>
      </w:r>
    </w:p>
    <w:p w14:paraId="2E116EA1" w14:textId="77777777" w:rsidR="007D504A" w:rsidRDefault="007D504A">
      <w:pPr>
        <w:pStyle w:val="Index1"/>
        <w:tabs>
          <w:tab w:val="right" w:pos="5030"/>
        </w:tabs>
        <w:rPr>
          <w:noProof/>
        </w:rPr>
      </w:pPr>
      <w:r>
        <w:rPr>
          <w:noProof/>
        </w:rPr>
        <w:t>Microsoft Dynamics CRM Workgroup Server, 84</w:t>
      </w:r>
    </w:p>
    <w:p w14:paraId="2E116EA2" w14:textId="77777777" w:rsidR="007D504A" w:rsidRDefault="007D504A">
      <w:pPr>
        <w:pStyle w:val="Index1"/>
        <w:tabs>
          <w:tab w:val="right" w:pos="5030"/>
        </w:tabs>
        <w:rPr>
          <w:noProof/>
        </w:rPr>
      </w:pPr>
      <w:r>
        <w:rPr>
          <w:noProof/>
        </w:rPr>
        <w:t>Microsoft Dynamics CRM Workgroup Server 2016, 20</w:t>
      </w:r>
    </w:p>
    <w:p w14:paraId="2E116EA3" w14:textId="77777777" w:rsidR="007D504A" w:rsidRDefault="007D504A">
      <w:pPr>
        <w:pStyle w:val="Index1"/>
        <w:tabs>
          <w:tab w:val="right" w:pos="5030"/>
        </w:tabs>
        <w:rPr>
          <w:noProof/>
        </w:rPr>
      </w:pPr>
      <w:r>
        <w:rPr>
          <w:noProof/>
        </w:rPr>
        <w:t>Microsoft Dynamics Employee Self Service (User SL), 57</w:t>
      </w:r>
    </w:p>
    <w:p w14:paraId="2E116EA4" w14:textId="77777777" w:rsidR="007D504A" w:rsidRDefault="007D504A">
      <w:pPr>
        <w:pStyle w:val="Index1"/>
        <w:tabs>
          <w:tab w:val="right" w:pos="5030"/>
        </w:tabs>
        <w:rPr>
          <w:noProof/>
        </w:rPr>
      </w:pPr>
      <w:r>
        <w:rPr>
          <w:noProof/>
        </w:rPr>
        <w:t>Microsoft Dynamics Marketing Enhanced Support, 58</w:t>
      </w:r>
    </w:p>
    <w:p w14:paraId="2E116EA5" w14:textId="77777777" w:rsidR="007D504A" w:rsidRDefault="007D504A">
      <w:pPr>
        <w:pStyle w:val="Index1"/>
        <w:tabs>
          <w:tab w:val="right" w:pos="5030"/>
        </w:tabs>
        <w:rPr>
          <w:noProof/>
        </w:rPr>
      </w:pPr>
      <w:r>
        <w:rPr>
          <w:noProof/>
        </w:rPr>
        <w:t>Microsoft Dynamics Marketing Enterprise, 58</w:t>
      </w:r>
    </w:p>
    <w:p w14:paraId="2E116EA6" w14:textId="77777777" w:rsidR="007D504A" w:rsidRDefault="007D504A">
      <w:pPr>
        <w:pStyle w:val="Index1"/>
        <w:tabs>
          <w:tab w:val="right" w:pos="5030"/>
        </w:tabs>
        <w:rPr>
          <w:noProof/>
        </w:rPr>
      </w:pPr>
      <w:r>
        <w:rPr>
          <w:noProof/>
        </w:rPr>
        <w:t>Microsoft Dynamics Marketing Enterprise Extra Storage, 58</w:t>
      </w:r>
    </w:p>
    <w:p w14:paraId="2E116EA7" w14:textId="77777777" w:rsidR="007D504A" w:rsidRDefault="007D504A">
      <w:pPr>
        <w:pStyle w:val="Index1"/>
        <w:tabs>
          <w:tab w:val="right" w:pos="5030"/>
        </w:tabs>
        <w:rPr>
          <w:noProof/>
        </w:rPr>
      </w:pPr>
      <w:r>
        <w:rPr>
          <w:noProof/>
        </w:rPr>
        <w:t>Microsoft Dynamics Marketing Extra Messages, 58</w:t>
      </w:r>
    </w:p>
    <w:p w14:paraId="2E116EA8" w14:textId="77777777" w:rsidR="007D504A" w:rsidRDefault="007D504A">
      <w:pPr>
        <w:pStyle w:val="Index1"/>
        <w:tabs>
          <w:tab w:val="right" w:pos="5030"/>
        </w:tabs>
        <w:rPr>
          <w:noProof/>
        </w:rPr>
      </w:pPr>
      <w:r>
        <w:rPr>
          <w:noProof/>
        </w:rPr>
        <w:t>Microsoft Dynamics Marketing Professional Direct Support, 58</w:t>
      </w:r>
    </w:p>
    <w:p w14:paraId="2E116EA9" w14:textId="77777777" w:rsidR="007D504A" w:rsidRDefault="007D504A">
      <w:pPr>
        <w:pStyle w:val="Index1"/>
        <w:tabs>
          <w:tab w:val="right" w:pos="5030"/>
        </w:tabs>
        <w:rPr>
          <w:noProof/>
        </w:rPr>
      </w:pPr>
      <w:r>
        <w:rPr>
          <w:noProof/>
        </w:rPr>
        <w:t>Microsoft Dynamics Marketing Sales Collaboration, 57, 58</w:t>
      </w:r>
    </w:p>
    <w:p w14:paraId="2E116EAA" w14:textId="77777777" w:rsidR="007D504A" w:rsidRDefault="007D504A">
      <w:pPr>
        <w:pStyle w:val="Index1"/>
        <w:tabs>
          <w:tab w:val="right" w:pos="5030"/>
        </w:tabs>
        <w:rPr>
          <w:noProof/>
        </w:rPr>
      </w:pPr>
      <w:r>
        <w:rPr>
          <w:noProof/>
        </w:rPr>
        <w:t>Microsoft Dynamics Marketing SMS Credit (Tilläggs-SL), 58</w:t>
      </w:r>
    </w:p>
    <w:p w14:paraId="2E116EAB" w14:textId="77777777" w:rsidR="007D504A" w:rsidRDefault="007D504A">
      <w:pPr>
        <w:pStyle w:val="Index1"/>
        <w:tabs>
          <w:tab w:val="right" w:pos="5030"/>
        </w:tabs>
        <w:rPr>
          <w:noProof/>
        </w:rPr>
      </w:pPr>
      <w:r>
        <w:rPr>
          <w:noProof/>
        </w:rPr>
        <w:t>Microsoft Identity Manager 2016 CAL, 22</w:t>
      </w:r>
    </w:p>
    <w:p w14:paraId="2E116EAC" w14:textId="77777777" w:rsidR="007D504A" w:rsidRDefault="007D504A">
      <w:pPr>
        <w:pStyle w:val="Index1"/>
        <w:tabs>
          <w:tab w:val="right" w:pos="5030"/>
        </w:tabs>
        <w:rPr>
          <w:noProof/>
        </w:rPr>
      </w:pPr>
      <w:r>
        <w:rPr>
          <w:noProof/>
        </w:rPr>
        <w:t>Microsoft Identity Manager 2016 External Connector, 22</w:t>
      </w:r>
    </w:p>
    <w:p w14:paraId="2E116EAD" w14:textId="77777777" w:rsidR="007D504A" w:rsidRDefault="007D504A">
      <w:pPr>
        <w:pStyle w:val="Index1"/>
        <w:tabs>
          <w:tab w:val="right" w:pos="5030"/>
        </w:tabs>
        <w:rPr>
          <w:noProof/>
        </w:rPr>
      </w:pPr>
      <w:r>
        <w:rPr>
          <w:noProof/>
        </w:rPr>
        <w:t>Microsoft Intune, 15, 16, 33, 55</w:t>
      </w:r>
    </w:p>
    <w:p w14:paraId="2E116EAE" w14:textId="77777777" w:rsidR="007D504A" w:rsidRDefault="007D504A">
      <w:pPr>
        <w:pStyle w:val="Index1"/>
        <w:tabs>
          <w:tab w:val="right" w:pos="5030"/>
        </w:tabs>
        <w:rPr>
          <w:noProof/>
        </w:rPr>
      </w:pPr>
      <w:r>
        <w:rPr>
          <w:noProof/>
        </w:rPr>
        <w:t>Microsoft Intune User SL Add-on Extra Storage 1 GB, 55</w:t>
      </w:r>
    </w:p>
    <w:p w14:paraId="2E116EAF" w14:textId="77777777" w:rsidR="007D504A" w:rsidRDefault="007D504A">
      <w:pPr>
        <w:pStyle w:val="Index1"/>
        <w:tabs>
          <w:tab w:val="right" w:pos="5030"/>
        </w:tabs>
        <w:rPr>
          <w:noProof/>
        </w:rPr>
      </w:pPr>
      <w:r>
        <w:rPr>
          <w:noProof/>
        </w:rPr>
        <w:t>Microsoft Learning E-Reference Library, 67</w:t>
      </w:r>
    </w:p>
    <w:p w14:paraId="2E116EB0" w14:textId="77777777" w:rsidR="007D504A" w:rsidRDefault="007D504A">
      <w:pPr>
        <w:pStyle w:val="Index1"/>
        <w:tabs>
          <w:tab w:val="right" w:pos="5030"/>
        </w:tabs>
        <w:rPr>
          <w:noProof/>
        </w:rPr>
      </w:pPr>
      <w:r>
        <w:rPr>
          <w:noProof/>
        </w:rPr>
        <w:t>Microsoft Learning Imagine Academy, 67</w:t>
      </w:r>
    </w:p>
    <w:p w14:paraId="2E116EB1" w14:textId="77777777" w:rsidR="007D504A" w:rsidRDefault="007D504A">
      <w:pPr>
        <w:pStyle w:val="Index1"/>
        <w:tabs>
          <w:tab w:val="right" w:pos="5030"/>
        </w:tabs>
        <w:rPr>
          <w:noProof/>
        </w:rPr>
      </w:pPr>
      <w:r>
        <w:rPr>
          <w:noProof/>
        </w:rPr>
        <w:t>Microsoft Learning MCP 1 Exam Vouchers, 67</w:t>
      </w:r>
    </w:p>
    <w:p w14:paraId="2E116EB2" w14:textId="77777777" w:rsidR="007D504A" w:rsidRDefault="007D504A">
      <w:pPr>
        <w:pStyle w:val="Index1"/>
        <w:tabs>
          <w:tab w:val="right" w:pos="5030"/>
        </w:tabs>
        <w:rPr>
          <w:noProof/>
        </w:rPr>
      </w:pPr>
      <w:r>
        <w:rPr>
          <w:noProof/>
        </w:rPr>
        <w:t>Microsoft Learning MCP 30 Exam Vouchers, 67</w:t>
      </w:r>
    </w:p>
    <w:p w14:paraId="2E116EB3" w14:textId="77777777" w:rsidR="007D504A" w:rsidRDefault="007D504A">
      <w:pPr>
        <w:pStyle w:val="Index1"/>
        <w:tabs>
          <w:tab w:val="right" w:pos="5030"/>
        </w:tabs>
        <w:rPr>
          <w:noProof/>
        </w:rPr>
      </w:pPr>
      <w:r>
        <w:rPr>
          <w:noProof/>
        </w:rPr>
        <w:t>Microsoft Learning MOS 500 Exam Site License, 67</w:t>
      </w:r>
    </w:p>
    <w:p w14:paraId="2E116EB4" w14:textId="77777777" w:rsidR="007D504A" w:rsidRDefault="007D504A">
      <w:pPr>
        <w:pStyle w:val="Index1"/>
        <w:tabs>
          <w:tab w:val="right" w:pos="5030"/>
        </w:tabs>
        <w:rPr>
          <w:noProof/>
        </w:rPr>
      </w:pPr>
      <w:r>
        <w:rPr>
          <w:noProof/>
        </w:rPr>
        <w:t>Microsoft Learning MTA 250 Exam Site License, 67</w:t>
      </w:r>
    </w:p>
    <w:p w14:paraId="2E116EB5" w14:textId="77777777" w:rsidR="007D504A" w:rsidRDefault="007D504A">
      <w:pPr>
        <w:pStyle w:val="Index1"/>
        <w:tabs>
          <w:tab w:val="right" w:pos="5030"/>
        </w:tabs>
        <w:rPr>
          <w:noProof/>
        </w:rPr>
      </w:pPr>
      <w:r>
        <w:rPr>
          <w:noProof/>
        </w:rPr>
        <w:t>Microsoft Office Audit och Control Management Server 2013, 26</w:t>
      </w:r>
    </w:p>
    <w:p w14:paraId="2E116EB6" w14:textId="77777777" w:rsidR="007D504A" w:rsidRDefault="007D504A">
      <w:pPr>
        <w:pStyle w:val="Index1"/>
        <w:tabs>
          <w:tab w:val="right" w:pos="5030"/>
        </w:tabs>
        <w:rPr>
          <w:noProof/>
        </w:rPr>
      </w:pPr>
      <w:r>
        <w:rPr>
          <w:noProof/>
        </w:rPr>
        <w:lastRenderedPageBreak/>
        <w:t>Microsoft Social Engagement, 57</w:t>
      </w:r>
    </w:p>
    <w:p w14:paraId="2E116EB7" w14:textId="77777777" w:rsidR="007D504A" w:rsidRDefault="007D504A">
      <w:pPr>
        <w:pStyle w:val="Index1"/>
        <w:tabs>
          <w:tab w:val="right" w:pos="5030"/>
        </w:tabs>
        <w:rPr>
          <w:noProof/>
        </w:rPr>
      </w:pPr>
      <w:r>
        <w:rPr>
          <w:noProof/>
        </w:rPr>
        <w:t>Microsoft Social Engagement Additional Posts, 58</w:t>
      </w:r>
    </w:p>
    <w:p w14:paraId="2E116EB8" w14:textId="77777777" w:rsidR="007D504A" w:rsidRDefault="007D504A">
      <w:pPr>
        <w:pStyle w:val="Index1"/>
        <w:tabs>
          <w:tab w:val="right" w:pos="5030"/>
        </w:tabs>
        <w:rPr>
          <w:noProof/>
        </w:rPr>
      </w:pPr>
      <w:r>
        <w:rPr>
          <w:noProof/>
        </w:rPr>
        <w:t>Microsoft Social Engagement Enhanced Support, 58</w:t>
      </w:r>
    </w:p>
    <w:p w14:paraId="2E116EB9" w14:textId="77777777" w:rsidR="007D504A" w:rsidRDefault="007D504A">
      <w:pPr>
        <w:pStyle w:val="Index1"/>
        <w:tabs>
          <w:tab w:val="right" w:pos="5030"/>
        </w:tabs>
        <w:rPr>
          <w:noProof/>
        </w:rPr>
      </w:pPr>
      <w:r>
        <w:rPr>
          <w:noProof/>
        </w:rPr>
        <w:t>Microsoft Social Engagement Enterprise, 58</w:t>
      </w:r>
    </w:p>
    <w:p w14:paraId="2E116EBA" w14:textId="77777777" w:rsidR="007D504A" w:rsidRDefault="007D504A">
      <w:pPr>
        <w:pStyle w:val="Index1"/>
        <w:tabs>
          <w:tab w:val="right" w:pos="5030"/>
        </w:tabs>
        <w:rPr>
          <w:noProof/>
        </w:rPr>
      </w:pPr>
      <w:r>
        <w:rPr>
          <w:noProof/>
        </w:rPr>
        <w:t>Microsoft Social Engagement Professional, 58</w:t>
      </w:r>
    </w:p>
    <w:p w14:paraId="2E116EBB" w14:textId="77777777" w:rsidR="007D504A" w:rsidRDefault="007D504A">
      <w:pPr>
        <w:pStyle w:val="Index1"/>
        <w:tabs>
          <w:tab w:val="right" w:pos="5030"/>
        </w:tabs>
        <w:rPr>
          <w:noProof/>
        </w:rPr>
      </w:pPr>
      <w:r>
        <w:rPr>
          <w:noProof/>
        </w:rPr>
        <w:t>Microsoft Social Engagement Professional Direct Support, 58</w:t>
      </w:r>
    </w:p>
    <w:p w14:paraId="2E116EBC" w14:textId="77777777" w:rsidR="007D504A" w:rsidRDefault="007D504A">
      <w:pPr>
        <w:pStyle w:val="Index1"/>
        <w:tabs>
          <w:tab w:val="right" w:pos="5030"/>
        </w:tabs>
        <w:rPr>
          <w:noProof/>
        </w:rPr>
      </w:pPr>
      <w:r>
        <w:rPr>
          <w:noProof/>
        </w:rPr>
        <w:t>Microsoft Translator API, 68</w:t>
      </w:r>
    </w:p>
    <w:p w14:paraId="2E116EBD" w14:textId="77777777" w:rsidR="007D504A" w:rsidRDefault="007D504A">
      <w:pPr>
        <w:pStyle w:val="Index1"/>
        <w:tabs>
          <w:tab w:val="right" w:pos="5030"/>
        </w:tabs>
        <w:rPr>
          <w:noProof/>
        </w:rPr>
      </w:pPr>
      <w:r>
        <w:rPr>
          <w:noProof/>
        </w:rPr>
        <w:t>MSDN-plattformar, 35</w:t>
      </w:r>
    </w:p>
    <w:p w14:paraId="2E116EBE" w14:textId="77777777" w:rsidR="007D504A" w:rsidRDefault="007D504A">
      <w:pPr>
        <w:pStyle w:val="Index1"/>
        <w:tabs>
          <w:tab w:val="right" w:pos="5030"/>
        </w:tabs>
        <w:rPr>
          <w:noProof/>
        </w:rPr>
      </w:pPr>
      <w:r>
        <w:rPr>
          <w:noProof/>
        </w:rPr>
        <w:t>Office 2013, 23</w:t>
      </w:r>
    </w:p>
    <w:p w14:paraId="2E116EBF" w14:textId="77777777" w:rsidR="007D504A" w:rsidRDefault="007D504A">
      <w:pPr>
        <w:pStyle w:val="Index1"/>
        <w:tabs>
          <w:tab w:val="right" w:pos="5030"/>
        </w:tabs>
        <w:rPr>
          <w:noProof/>
        </w:rPr>
      </w:pPr>
      <w:r>
        <w:rPr>
          <w:noProof/>
        </w:rPr>
        <w:t>Office 2016 för Mac Standard, 24</w:t>
      </w:r>
    </w:p>
    <w:p w14:paraId="2E116EC0" w14:textId="77777777" w:rsidR="007D504A" w:rsidRDefault="007D504A">
      <w:pPr>
        <w:pStyle w:val="Index1"/>
        <w:tabs>
          <w:tab w:val="right" w:pos="5030"/>
        </w:tabs>
        <w:rPr>
          <w:noProof/>
        </w:rPr>
      </w:pPr>
      <w:r>
        <w:rPr>
          <w:noProof/>
        </w:rPr>
        <w:t>Office 365 Advanced eDiscovery, 64</w:t>
      </w:r>
    </w:p>
    <w:p w14:paraId="2E116EC1" w14:textId="77777777" w:rsidR="007D504A" w:rsidRDefault="007D504A">
      <w:pPr>
        <w:pStyle w:val="Index1"/>
        <w:tabs>
          <w:tab w:val="right" w:pos="5030"/>
        </w:tabs>
        <w:rPr>
          <w:noProof/>
        </w:rPr>
      </w:pPr>
      <w:r>
        <w:rPr>
          <w:noProof/>
        </w:rPr>
        <w:t>Office 365 Advanced Security Management (User SL), 63</w:t>
      </w:r>
    </w:p>
    <w:p w14:paraId="2E116EC2" w14:textId="77777777" w:rsidR="007D504A" w:rsidRDefault="007D504A">
      <w:pPr>
        <w:pStyle w:val="Index1"/>
        <w:tabs>
          <w:tab w:val="right" w:pos="5030"/>
        </w:tabs>
        <w:rPr>
          <w:noProof/>
        </w:rPr>
      </w:pPr>
      <w:r>
        <w:rPr>
          <w:noProof/>
        </w:rPr>
        <w:t>Office 365 Business, 59</w:t>
      </w:r>
    </w:p>
    <w:p w14:paraId="2E116EC3" w14:textId="77777777" w:rsidR="007D504A" w:rsidRDefault="007D504A">
      <w:pPr>
        <w:pStyle w:val="Index1"/>
        <w:tabs>
          <w:tab w:val="right" w:pos="5030"/>
        </w:tabs>
        <w:rPr>
          <w:noProof/>
        </w:rPr>
      </w:pPr>
      <w:r>
        <w:rPr>
          <w:noProof/>
        </w:rPr>
        <w:t>Office 365 Business Essentials, 60</w:t>
      </w:r>
    </w:p>
    <w:p w14:paraId="2E116EC4" w14:textId="77777777" w:rsidR="007D504A" w:rsidRDefault="007D504A">
      <w:pPr>
        <w:pStyle w:val="Index1"/>
        <w:tabs>
          <w:tab w:val="right" w:pos="5030"/>
        </w:tabs>
        <w:rPr>
          <w:noProof/>
        </w:rPr>
      </w:pPr>
      <w:r>
        <w:rPr>
          <w:noProof/>
        </w:rPr>
        <w:t>Office 365 Business Premium, 60</w:t>
      </w:r>
    </w:p>
    <w:p w14:paraId="2E116EC5" w14:textId="77777777" w:rsidR="007D504A" w:rsidRDefault="007D504A">
      <w:pPr>
        <w:pStyle w:val="Index1"/>
        <w:tabs>
          <w:tab w:val="right" w:pos="5030"/>
        </w:tabs>
        <w:rPr>
          <w:noProof/>
        </w:rPr>
      </w:pPr>
      <w:r>
        <w:rPr>
          <w:noProof/>
        </w:rPr>
        <w:t>Office 365 Customer Lockbox, 63</w:t>
      </w:r>
    </w:p>
    <w:p w14:paraId="2E116EC6" w14:textId="77777777" w:rsidR="007D504A" w:rsidRDefault="007D504A">
      <w:pPr>
        <w:pStyle w:val="Index1"/>
        <w:tabs>
          <w:tab w:val="right" w:pos="5030"/>
        </w:tabs>
        <w:rPr>
          <w:noProof/>
        </w:rPr>
      </w:pPr>
      <w:r>
        <w:rPr>
          <w:noProof/>
        </w:rPr>
        <w:t>Office 365 Delve Analytics, 64</w:t>
      </w:r>
    </w:p>
    <w:p w14:paraId="2E116EC7" w14:textId="77777777" w:rsidR="007D504A" w:rsidRDefault="007D504A">
      <w:pPr>
        <w:pStyle w:val="Index1"/>
        <w:tabs>
          <w:tab w:val="right" w:pos="5030"/>
        </w:tabs>
        <w:rPr>
          <w:noProof/>
        </w:rPr>
      </w:pPr>
      <w:r>
        <w:rPr>
          <w:noProof/>
        </w:rPr>
        <w:t>Office 365 E3 från SA, 55</w:t>
      </w:r>
    </w:p>
    <w:p w14:paraId="2E116EC8" w14:textId="77777777" w:rsidR="007D504A" w:rsidRDefault="007D504A">
      <w:pPr>
        <w:pStyle w:val="Index1"/>
        <w:tabs>
          <w:tab w:val="right" w:pos="5030"/>
        </w:tabs>
        <w:rPr>
          <w:noProof/>
        </w:rPr>
      </w:pPr>
      <w:r>
        <w:rPr>
          <w:noProof/>
        </w:rPr>
        <w:t>Office 365 Education, 60</w:t>
      </w:r>
    </w:p>
    <w:p w14:paraId="2E116EC9" w14:textId="77777777" w:rsidR="007D504A" w:rsidRDefault="007D504A">
      <w:pPr>
        <w:pStyle w:val="Index1"/>
        <w:tabs>
          <w:tab w:val="right" w:pos="5030"/>
        </w:tabs>
        <w:rPr>
          <w:noProof/>
        </w:rPr>
      </w:pPr>
      <w:r>
        <w:rPr>
          <w:noProof/>
        </w:rPr>
        <w:t>Office 365 Education E5, 60</w:t>
      </w:r>
    </w:p>
    <w:p w14:paraId="2E116ECA" w14:textId="77777777" w:rsidR="007D504A" w:rsidRDefault="007D504A">
      <w:pPr>
        <w:pStyle w:val="Index1"/>
        <w:tabs>
          <w:tab w:val="right" w:pos="5030"/>
        </w:tabs>
        <w:rPr>
          <w:noProof/>
        </w:rPr>
      </w:pPr>
      <w:r>
        <w:rPr>
          <w:noProof/>
        </w:rPr>
        <w:t>Office 365 Enterprise E1, 15, 61</w:t>
      </w:r>
    </w:p>
    <w:p w14:paraId="2E116ECB" w14:textId="77777777" w:rsidR="007D504A" w:rsidRDefault="007D504A">
      <w:pPr>
        <w:pStyle w:val="Index1"/>
        <w:tabs>
          <w:tab w:val="right" w:pos="5030"/>
        </w:tabs>
        <w:rPr>
          <w:noProof/>
        </w:rPr>
      </w:pPr>
      <w:r>
        <w:rPr>
          <w:noProof/>
        </w:rPr>
        <w:t>Office 365 Enterprise E1 Från SA, 61</w:t>
      </w:r>
    </w:p>
    <w:p w14:paraId="2E116ECC" w14:textId="77777777" w:rsidR="007D504A" w:rsidRDefault="007D504A">
      <w:pPr>
        <w:pStyle w:val="Index1"/>
        <w:tabs>
          <w:tab w:val="right" w:pos="5030"/>
        </w:tabs>
        <w:rPr>
          <w:noProof/>
        </w:rPr>
      </w:pPr>
      <w:r>
        <w:rPr>
          <w:noProof/>
        </w:rPr>
        <w:t>Office 365 Enterprise E1 och Microsoft Intune, 15</w:t>
      </w:r>
    </w:p>
    <w:p w14:paraId="2E116ECD" w14:textId="77777777" w:rsidR="007D504A" w:rsidRDefault="007D504A">
      <w:pPr>
        <w:pStyle w:val="Index1"/>
        <w:tabs>
          <w:tab w:val="right" w:pos="5030"/>
        </w:tabs>
        <w:rPr>
          <w:noProof/>
        </w:rPr>
      </w:pPr>
      <w:r>
        <w:rPr>
          <w:noProof/>
        </w:rPr>
        <w:t>Office 365 Enterprise E3, 15, 55, 61</w:t>
      </w:r>
    </w:p>
    <w:p w14:paraId="2E116ECE" w14:textId="77777777" w:rsidR="007D504A" w:rsidRDefault="007D504A">
      <w:pPr>
        <w:pStyle w:val="Index1"/>
        <w:tabs>
          <w:tab w:val="right" w:pos="5030"/>
        </w:tabs>
        <w:rPr>
          <w:noProof/>
        </w:rPr>
      </w:pPr>
      <w:r>
        <w:rPr>
          <w:noProof/>
        </w:rPr>
        <w:t>Office 365 Enterprise E3 Från SA, 61</w:t>
      </w:r>
    </w:p>
    <w:p w14:paraId="2E116ECF" w14:textId="77777777" w:rsidR="007D504A" w:rsidRDefault="007D504A">
      <w:pPr>
        <w:pStyle w:val="Index1"/>
        <w:tabs>
          <w:tab w:val="right" w:pos="5030"/>
        </w:tabs>
        <w:rPr>
          <w:noProof/>
        </w:rPr>
      </w:pPr>
      <w:r>
        <w:rPr>
          <w:noProof/>
        </w:rPr>
        <w:t>Office 365 Enterprise E3 och Microsoft Intune, 15, 16</w:t>
      </w:r>
    </w:p>
    <w:p w14:paraId="2E116ED0" w14:textId="77777777" w:rsidR="007D504A" w:rsidRDefault="007D504A">
      <w:pPr>
        <w:pStyle w:val="Index1"/>
        <w:tabs>
          <w:tab w:val="right" w:pos="5030"/>
        </w:tabs>
        <w:rPr>
          <w:noProof/>
        </w:rPr>
      </w:pPr>
      <w:r>
        <w:rPr>
          <w:noProof/>
        </w:rPr>
        <w:t>Office 365 Enterprise E4, 61</w:t>
      </w:r>
    </w:p>
    <w:p w14:paraId="2E116ED1" w14:textId="77777777" w:rsidR="007D504A" w:rsidRDefault="007D504A">
      <w:pPr>
        <w:pStyle w:val="Index1"/>
        <w:tabs>
          <w:tab w:val="right" w:pos="5030"/>
        </w:tabs>
        <w:rPr>
          <w:noProof/>
        </w:rPr>
      </w:pPr>
      <w:r>
        <w:rPr>
          <w:noProof/>
        </w:rPr>
        <w:t>Office 365 Enterprise E4 Från SA, 61</w:t>
      </w:r>
    </w:p>
    <w:p w14:paraId="2E116ED2" w14:textId="77777777" w:rsidR="007D504A" w:rsidRDefault="007D504A">
      <w:pPr>
        <w:pStyle w:val="Index1"/>
        <w:tabs>
          <w:tab w:val="right" w:pos="5030"/>
        </w:tabs>
        <w:rPr>
          <w:noProof/>
        </w:rPr>
      </w:pPr>
      <w:r>
        <w:rPr>
          <w:noProof/>
        </w:rPr>
        <w:t>Office 365 Enterprise E5, 15</w:t>
      </w:r>
    </w:p>
    <w:p w14:paraId="2E116ED3" w14:textId="77777777" w:rsidR="007D504A" w:rsidRDefault="007D504A">
      <w:pPr>
        <w:pStyle w:val="Index1"/>
        <w:tabs>
          <w:tab w:val="right" w:pos="5030"/>
        </w:tabs>
        <w:rPr>
          <w:noProof/>
        </w:rPr>
      </w:pPr>
      <w:r>
        <w:rPr>
          <w:noProof/>
        </w:rPr>
        <w:t>Office 365 Enterprise E5 (Användar-SL), 61</w:t>
      </w:r>
    </w:p>
    <w:p w14:paraId="2E116ED4" w14:textId="77777777" w:rsidR="007D504A" w:rsidRDefault="007D504A">
      <w:pPr>
        <w:pStyle w:val="Index1"/>
        <w:tabs>
          <w:tab w:val="right" w:pos="5030"/>
        </w:tabs>
        <w:rPr>
          <w:noProof/>
        </w:rPr>
      </w:pPr>
      <w:r>
        <w:rPr>
          <w:noProof/>
        </w:rPr>
        <w:t>Office 365 Enterprise E5 Från SA, 61</w:t>
      </w:r>
    </w:p>
    <w:p w14:paraId="2E116ED5" w14:textId="77777777" w:rsidR="007D504A" w:rsidRDefault="007D504A">
      <w:pPr>
        <w:pStyle w:val="Index1"/>
        <w:tabs>
          <w:tab w:val="right" w:pos="5030"/>
        </w:tabs>
        <w:rPr>
          <w:noProof/>
        </w:rPr>
      </w:pPr>
      <w:r>
        <w:rPr>
          <w:noProof/>
        </w:rPr>
        <w:t>Office 365 Enterprise E5 och Microsoft Intune, eller, 15, 16</w:t>
      </w:r>
    </w:p>
    <w:p w14:paraId="2E116ED6" w14:textId="77777777" w:rsidR="007D504A" w:rsidRDefault="007D504A">
      <w:pPr>
        <w:pStyle w:val="Index1"/>
        <w:tabs>
          <w:tab w:val="right" w:pos="5030"/>
        </w:tabs>
        <w:rPr>
          <w:noProof/>
        </w:rPr>
      </w:pPr>
      <w:r>
        <w:rPr>
          <w:noProof/>
        </w:rPr>
        <w:t>Office 365 Enterprise K1, 61</w:t>
      </w:r>
    </w:p>
    <w:p w14:paraId="2E116ED7" w14:textId="77777777" w:rsidR="007D504A" w:rsidRDefault="007D504A">
      <w:pPr>
        <w:pStyle w:val="Index1"/>
        <w:tabs>
          <w:tab w:val="right" w:pos="5030"/>
        </w:tabs>
        <w:rPr>
          <w:noProof/>
        </w:rPr>
      </w:pPr>
      <w:r>
        <w:rPr>
          <w:noProof/>
        </w:rPr>
        <w:t>Office 365 Extra File Storage 1 GB, 65</w:t>
      </w:r>
    </w:p>
    <w:p w14:paraId="2E116ED8" w14:textId="77777777" w:rsidR="007D504A" w:rsidRDefault="007D504A">
      <w:pPr>
        <w:pStyle w:val="Index1"/>
        <w:tabs>
          <w:tab w:val="right" w:pos="5030"/>
        </w:tabs>
        <w:rPr>
          <w:noProof/>
        </w:rPr>
      </w:pPr>
      <w:r>
        <w:rPr>
          <w:noProof/>
        </w:rPr>
        <w:t>Office 365 Midsize Business, 61, 63</w:t>
      </w:r>
    </w:p>
    <w:p w14:paraId="2E116ED9" w14:textId="77777777" w:rsidR="007D504A" w:rsidRDefault="007D504A">
      <w:pPr>
        <w:pStyle w:val="Index1"/>
        <w:tabs>
          <w:tab w:val="right" w:pos="5030"/>
        </w:tabs>
        <w:rPr>
          <w:noProof/>
        </w:rPr>
      </w:pPr>
      <w:r>
        <w:rPr>
          <w:noProof/>
        </w:rPr>
        <w:t>Office 365 Pro Plus, 80</w:t>
      </w:r>
    </w:p>
    <w:p w14:paraId="2E116EDA" w14:textId="77777777" w:rsidR="007D504A" w:rsidRDefault="007D504A">
      <w:pPr>
        <w:pStyle w:val="Index1"/>
        <w:tabs>
          <w:tab w:val="right" w:pos="5030"/>
        </w:tabs>
        <w:rPr>
          <w:noProof/>
        </w:rPr>
      </w:pPr>
      <w:r>
        <w:rPr>
          <w:noProof/>
        </w:rPr>
        <w:t>Office 365 ProPlus, 59</w:t>
      </w:r>
    </w:p>
    <w:p w14:paraId="2E116EDB" w14:textId="77777777" w:rsidR="007D504A" w:rsidRDefault="007D504A">
      <w:pPr>
        <w:pStyle w:val="Index1"/>
        <w:tabs>
          <w:tab w:val="right" w:pos="5030"/>
        </w:tabs>
        <w:rPr>
          <w:noProof/>
        </w:rPr>
      </w:pPr>
      <w:r>
        <w:rPr>
          <w:noProof/>
        </w:rPr>
        <w:t>Office 365 ProPlus Från SA, 59</w:t>
      </w:r>
    </w:p>
    <w:p w14:paraId="2E116EDC" w14:textId="77777777" w:rsidR="007D504A" w:rsidRDefault="007D504A">
      <w:pPr>
        <w:pStyle w:val="Index1"/>
        <w:tabs>
          <w:tab w:val="right" w:pos="5030"/>
        </w:tabs>
        <w:rPr>
          <w:noProof/>
        </w:rPr>
      </w:pPr>
      <w:r>
        <w:rPr>
          <w:noProof/>
        </w:rPr>
        <w:t>Office för Mac 2011, 24</w:t>
      </w:r>
    </w:p>
    <w:p w14:paraId="2E116EDD" w14:textId="77777777" w:rsidR="007D504A" w:rsidRDefault="007D504A">
      <w:pPr>
        <w:pStyle w:val="Index1"/>
        <w:tabs>
          <w:tab w:val="right" w:pos="5030"/>
        </w:tabs>
        <w:rPr>
          <w:noProof/>
        </w:rPr>
      </w:pPr>
      <w:r>
        <w:rPr>
          <w:noProof/>
        </w:rPr>
        <w:t>Office för Mac Standard, 78</w:t>
      </w:r>
    </w:p>
    <w:p w14:paraId="2E116EDE" w14:textId="77777777" w:rsidR="007D504A" w:rsidRDefault="007D504A">
      <w:pPr>
        <w:pStyle w:val="Index1"/>
        <w:tabs>
          <w:tab w:val="right" w:pos="5030"/>
        </w:tabs>
        <w:rPr>
          <w:noProof/>
        </w:rPr>
      </w:pPr>
      <w:r>
        <w:rPr>
          <w:noProof/>
        </w:rPr>
        <w:t>Office Multi Language Pack, 60, 63</w:t>
      </w:r>
    </w:p>
    <w:p w14:paraId="2E116EDF" w14:textId="77777777" w:rsidR="007D504A" w:rsidRDefault="007D504A">
      <w:pPr>
        <w:pStyle w:val="Index1"/>
        <w:tabs>
          <w:tab w:val="right" w:pos="5030"/>
        </w:tabs>
        <w:rPr>
          <w:noProof/>
        </w:rPr>
      </w:pPr>
      <w:r>
        <w:rPr>
          <w:noProof/>
        </w:rPr>
        <w:t>Office Multi Language Pack 2013, 22</w:t>
      </w:r>
    </w:p>
    <w:p w14:paraId="2E116EE0" w14:textId="77777777" w:rsidR="007D504A" w:rsidRDefault="007D504A">
      <w:pPr>
        <w:pStyle w:val="Index1"/>
        <w:tabs>
          <w:tab w:val="right" w:pos="5030"/>
        </w:tabs>
        <w:rPr>
          <w:noProof/>
        </w:rPr>
      </w:pPr>
      <w:r>
        <w:rPr>
          <w:noProof/>
        </w:rPr>
        <w:t>Office Online för Office 365, 78</w:t>
      </w:r>
    </w:p>
    <w:p w14:paraId="2E116EE1" w14:textId="77777777" w:rsidR="007D504A" w:rsidRDefault="007D504A">
      <w:pPr>
        <w:pStyle w:val="Index1"/>
        <w:tabs>
          <w:tab w:val="right" w:pos="5030"/>
        </w:tabs>
        <w:rPr>
          <w:noProof/>
        </w:rPr>
      </w:pPr>
      <w:r>
        <w:rPr>
          <w:noProof/>
        </w:rPr>
        <w:t>Office Online-tjänster, 60</w:t>
      </w:r>
    </w:p>
    <w:p w14:paraId="2E116EE2" w14:textId="77777777" w:rsidR="007D504A" w:rsidRDefault="007D504A">
      <w:pPr>
        <w:pStyle w:val="Index1"/>
        <w:tabs>
          <w:tab w:val="right" w:pos="5030"/>
        </w:tabs>
        <w:rPr>
          <w:noProof/>
        </w:rPr>
      </w:pPr>
      <w:r>
        <w:rPr>
          <w:noProof/>
        </w:rPr>
        <w:t>Office Professional Plus, 59, 60, 62, 78, 84</w:t>
      </w:r>
    </w:p>
    <w:p w14:paraId="2E116EE3" w14:textId="77777777" w:rsidR="007D504A" w:rsidRDefault="007D504A">
      <w:pPr>
        <w:pStyle w:val="Index1"/>
        <w:tabs>
          <w:tab w:val="right" w:pos="5030"/>
        </w:tabs>
        <w:rPr>
          <w:noProof/>
        </w:rPr>
      </w:pPr>
      <w:r>
        <w:rPr>
          <w:noProof/>
        </w:rPr>
        <w:t>Office Professional Plus 2013, 60</w:t>
      </w:r>
    </w:p>
    <w:p w14:paraId="2E116EE4" w14:textId="77777777" w:rsidR="007D504A" w:rsidRDefault="007D504A">
      <w:pPr>
        <w:pStyle w:val="Index1"/>
        <w:tabs>
          <w:tab w:val="right" w:pos="5030"/>
        </w:tabs>
        <w:rPr>
          <w:noProof/>
        </w:rPr>
      </w:pPr>
      <w:r>
        <w:rPr>
          <w:noProof/>
        </w:rPr>
        <w:t>Office Professional Plus 2016, 22, 36, 61</w:t>
      </w:r>
    </w:p>
    <w:p w14:paraId="2E116EE5" w14:textId="77777777" w:rsidR="007D504A" w:rsidRDefault="007D504A">
      <w:pPr>
        <w:pStyle w:val="Index1"/>
        <w:tabs>
          <w:tab w:val="right" w:pos="5030"/>
        </w:tabs>
        <w:rPr>
          <w:noProof/>
        </w:rPr>
      </w:pPr>
      <w:r>
        <w:rPr>
          <w:noProof/>
        </w:rPr>
        <w:t>Office Standard, 60, 78, 84</w:t>
      </w:r>
    </w:p>
    <w:p w14:paraId="2E116EE6" w14:textId="77777777" w:rsidR="007D504A" w:rsidRDefault="007D504A">
      <w:pPr>
        <w:pStyle w:val="Index1"/>
        <w:tabs>
          <w:tab w:val="right" w:pos="5030"/>
        </w:tabs>
        <w:rPr>
          <w:noProof/>
        </w:rPr>
      </w:pPr>
      <w:r>
        <w:rPr>
          <w:noProof/>
        </w:rPr>
        <w:t>Office Standard 2016, 22</w:t>
      </w:r>
    </w:p>
    <w:p w14:paraId="2E116EE7" w14:textId="77777777" w:rsidR="007D504A" w:rsidRDefault="007D504A">
      <w:pPr>
        <w:pStyle w:val="Index1"/>
        <w:tabs>
          <w:tab w:val="right" w:pos="5030"/>
        </w:tabs>
        <w:rPr>
          <w:noProof/>
        </w:rPr>
      </w:pPr>
      <w:r>
        <w:rPr>
          <w:noProof/>
        </w:rPr>
        <w:t>OneDrive for Business Plan 1, 65</w:t>
      </w:r>
    </w:p>
    <w:p w14:paraId="2E116EE8" w14:textId="77777777" w:rsidR="007D504A" w:rsidRDefault="007D504A">
      <w:pPr>
        <w:pStyle w:val="Index1"/>
        <w:tabs>
          <w:tab w:val="right" w:pos="5030"/>
        </w:tabs>
        <w:rPr>
          <w:noProof/>
        </w:rPr>
      </w:pPr>
      <w:r>
        <w:rPr>
          <w:noProof/>
        </w:rPr>
        <w:t>OneDrive for Business Plan 2, 65</w:t>
      </w:r>
    </w:p>
    <w:p w14:paraId="2E116EE9" w14:textId="77777777" w:rsidR="007D504A" w:rsidRDefault="007D504A">
      <w:pPr>
        <w:pStyle w:val="Index1"/>
        <w:tabs>
          <w:tab w:val="right" w:pos="5030"/>
        </w:tabs>
        <w:rPr>
          <w:noProof/>
        </w:rPr>
      </w:pPr>
      <w:r>
        <w:rPr>
          <w:noProof/>
        </w:rPr>
        <w:t>Operations Management Suite Datacenter Edition-tillägg, 53</w:t>
      </w:r>
    </w:p>
    <w:p w14:paraId="2E116EEA" w14:textId="77777777" w:rsidR="007D504A" w:rsidRDefault="007D504A">
      <w:pPr>
        <w:pStyle w:val="Index1"/>
        <w:tabs>
          <w:tab w:val="right" w:pos="5030"/>
        </w:tabs>
        <w:rPr>
          <w:noProof/>
        </w:rPr>
      </w:pPr>
      <w:r>
        <w:rPr>
          <w:noProof/>
        </w:rPr>
        <w:t>Operations Management Suite L2, 53</w:t>
      </w:r>
    </w:p>
    <w:p w14:paraId="2E116EEB" w14:textId="77777777" w:rsidR="007D504A" w:rsidRDefault="007D504A">
      <w:pPr>
        <w:pStyle w:val="Index1"/>
        <w:tabs>
          <w:tab w:val="right" w:pos="5030"/>
        </w:tabs>
        <w:rPr>
          <w:noProof/>
        </w:rPr>
      </w:pPr>
      <w:r>
        <w:rPr>
          <w:noProof/>
        </w:rPr>
        <w:t>Operations Management Suite Standard Edition-tillägg, 53</w:t>
      </w:r>
    </w:p>
    <w:p w14:paraId="2E116EEC" w14:textId="77777777" w:rsidR="007D504A" w:rsidRDefault="007D504A">
      <w:pPr>
        <w:pStyle w:val="Index1"/>
        <w:tabs>
          <w:tab w:val="right" w:pos="5030"/>
        </w:tabs>
        <w:rPr>
          <w:noProof/>
        </w:rPr>
      </w:pPr>
      <w:r>
        <w:rPr>
          <w:noProof/>
        </w:rPr>
        <w:t>Outlook 2016, 22</w:t>
      </w:r>
    </w:p>
    <w:p w14:paraId="2E116EED" w14:textId="77777777" w:rsidR="007D504A" w:rsidRDefault="007D504A">
      <w:pPr>
        <w:pStyle w:val="Index1"/>
        <w:tabs>
          <w:tab w:val="right" w:pos="5030"/>
        </w:tabs>
        <w:rPr>
          <w:noProof/>
        </w:rPr>
      </w:pPr>
      <w:r>
        <w:rPr>
          <w:noProof/>
        </w:rPr>
        <w:t>Outlook 2016 för Mac, 24</w:t>
      </w:r>
    </w:p>
    <w:p w14:paraId="2E116EEE" w14:textId="77777777" w:rsidR="007D504A" w:rsidRDefault="007D504A">
      <w:pPr>
        <w:pStyle w:val="Index1"/>
        <w:tabs>
          <w:tab w:val="right" w:pos="5030"/>
        </w:tabs>
        <w:rPr>
          <w:noProof/>
        </w:rPr>
      </w:pPr>
      <w:r>
        <w:rPr>
          <w:noProof/>
        </w:rPr>
        <w:t>Parature Additional Departments, 59</w:t>
      </w:r>
    </w:p>
    <w:p w14:paraId="2E116EEF" w14:textId="77777777" w:rsidR="007D504A" w:rsidRDefault="007D504A">
      <w:pPr>
        <w:pStyle w:val="Index1"/>
        <w:tabs>
          <w:tab w:val="right" w:pos="5030"/>
        </w:tabs>
        <w:rPr>
          <w:noProof/>
        </w:rPr>
      </w:pPr>
      <w:r>
        <w:rPr>
          <w:noProof/>
        </w:rPr>
        <w:t>Parature Additional File Storage, 59</w:t>
      </w:r>
    </w:p>
    <w:p w14:paraId="2E116EF0" w14:textId="77777777" w:rsidR="007D504A" w:rsidRDefault="007D504A">
      <w:pPr>
        <w:pStyle w:val="Index1"/>
        <w:tabs>
          <w:tab w:val="right" w:pos="5030"/>
        </w:tabs>
        <w:rPr>
          <w:noProof/>
        </w:rPr>
      </w:pPr>
      <w:r>
        <w:rPr>
          <w:noProof/>
        </w:rPr>
        <w:t>Parature Additional Page Views, 59</w:t>
      </w:r>
    </w:p>
    <w:p w14:paraId="2E116EF1" w14:textId="77777777" w:rsidR="007D504A" w:rsidRDefault="007D504A">
      <w:pPr>
        <w:pStyle w:val="Index1"/>
        <w:tabs>
          <w:tab w:val="right" w:pos="5030"/>
        </w:tabs>
        <w:rPr>
          <w:noProof/>
        </w:rPr>
      </w:pPr>
      <w:r>
        <w:rPr>
          <w:noProof/>
        </w:rPr>
        <w:t>Parature Additional Records, 59</w:t>
      </w:r>
    </w:p>
    <w:p w14:paraId="2E116EF2" w14:textId="77777777" w:rsidR="007D504A" w:rsidRDefault="007D504A">
      <w:pPr>
        <w:pStyle w:val="Index1"/>
        <w:tabs>
          <w:tab w:val="right" w:pos="5030"/>
        </w:tabs>
        <w:rPr>
          <w:noProof/>
        </w:rPr>
      </w:pPr>
      <w:r>
        <w:rPr>
          <w:noProof/>
        </w:rPr>
        <w:t>Parature Enhanced Support, 59</w:t>
      </w:r>
    </w:p>
    <w:p w14:paraId="2E116EF3" w14:textId="77777777" w:rsidR="007D504A" w:rsidRDefault="007D504A">
      <w:pPr>
        <w:pStyle w:val="Index1"/>
        <w:tabs>
          <w:tab w:val="right" w:pos="5030"/>
        </w:tabs>
        <w:rPr>
          <w:noProof/>
        </w:rPr>
      </w:pPr>
      <w:r>
        <w:rPr>
          <w:noProof/>
        </w:rPr>
        <w:t>Parature Enterprise, 59</w:t>
      </w:r>
    </w:p>
    <w:p w14:paraId="2E116EF4" w14:textId="77777777" w:rsidR="007D504A" w:rsidRDefault="007D504A">
      <w:pPr>
        <w:pStyle w:val="Index1"/>
        <w:tabs>
          <w:tab w:val="right" w:pos="5030"/>
        </w:tabs>
        <w:rPr>
          <w:noProof/>
        </w:rPr>
      </w:pPr>
      <w:r>
        <w:rPr>
          <w:noProof/>
        </w:rPr>
        <w:t>Parature Professional Direct Support, 59</w:t>
      </w:r>
    </w:p>
    <w:p w14:paraId="2E116EF5" w14:textId="77777777" w:rsidR="007D504A" w:rsidRDefault="007D504A">
      <w:pPr>
        <w:pStyle w:val="Index1"/>
        <w:tabs>
          <w:tab w:val="right" w:pos="5030"/>
        </w:tabs>
        <w:rPr>
          <w:noProof/>
        </w:rPr>
      </w:pPr>
      <w:r>
        <w:rPr>
          <w:noProof/>
        </w:rPr>
        <w:t>Power BI Pro, 68</w:t>
      </w:r>
    </w:p>
    <w:p w14:paraId="2E116EF6" w14:textId="77777777" w:rsidR="007D504A" w:rsidRDefault="007D504A">
      <w:pPr>
        <w:pStyle w:val="Index1"/>
        <w:tabs>
          <w:tab w:val="right" w:pos="5030"/>
        </w:tabs>
        <w:rPr>
          <w:noProof/>
        </w:rPr>
      </w:pPr>
      <w:r>
        <w:rPr>
          <w:noProof/>
        </w:rPr>
        <w:t>Power BI Pro A, 68</w:t>
      </w:r>
    </w:p>
    <w:p w14:paraId="2E116EF7" w14:textId="77777777" w:rsidR="007D504A" w:rsidRDefault="007D504A">
      <w:pPr>
        <w:pStyle w:val="Index1"/>
        <w:tabs>
          <w:tab w:val="right" w:pos="5030"/>
        </w:tabs>
        <w:rPr>
          <w:noProof/>
        </w:rPr>
      </w:pPr>
      <w:r>
        <w:rPr>
          <w:noProof/>
        </w:rPr>
        <w:t>PowerPoint 2016, 22</w:t>
      </w:r>
    </w:p>
    <w:p w14:paraId="2E116EF8" w14:textId="77777777" w:rsidR="007D504A" w:rsidRDefault="007D504A">
      <w:pPr>
        <w:pStyle w:val="Index1"/>
        <w:tabs>
          <w:tab w:val="right" w:pos="5030"/>
        </w:tabs>
        <w:rPr>
          <w:noProof/>
        </w:rPr>
      </w:pPr>
      <w:r>
        <w:rPr>
          <w:noProof/>
        </w:rPr>
        <w:t>PowerPoint 2016 för Mac, 24</w:t>
      </w:r>
    </w:p>
    <w:p w14:paraId="2E116EF9" w14:textId="77777777" w:rsidR="007D504A" w:rsidRDefault="007D504A">
      <w:pPr>
        <w:pStyle w:val="Index1"/>
        <w:tabs>
          <w:tab w:val="right" w:pos="5030"/>
        </w:tabs>
        <w:rPr>
          <w:noProof/>
        </w:rPr>
      </w:pPr>
      <w:r>
        <w:rPr>
          <w:noProof/>
        </w:rPr>
        <w:t>Prediktiv underhållsplan 1 för IoT Suite, 53</w:t>
      </w:r>
    </w:p>
    <w:p w14:paraId="2E116EFA" w14:textId="77777777" w:rsidR="007D504A" w:rsidRDefault="007D504A">
      <w:pPr>
        <w:pStyle w:val="Index1"/>
        <w:tabs>
          <w:tab w:val="right" w:pos="5030"/>
        </w:tabs>
        <w:rPr>
          <w:noProof/>
        </w:rPr>
      </w:pPr>
      <w:r>
        <w:rPr>
          <w:noProof/>
        </w:rPr>
        <w:t>Prediktiv underhållsplan 2 för IoT Suite, 53</w:t>
      </w:r>
    </w:p>
    <w:p w14:paraId="2E116EFB" w14:textId="77777777" w:rsidR="007D504A" w:rsidRDefault="007D504A">
      <w:pPr>
        <w:pStyle w:val="Index1"/>
        <w:tabs>
          <w:tab w:val="right" w:pos="5030"/>
        </w:tabs>
        <w:rPr>
          <w:noProof/>
        </w:rPr>
      </w:pPr>
      <w:r>
        <w:rPr>
          <w:noProof/>
        </w:rPr>
        <w:t>Professional Additive CAL för Microsoft Dynamics CRM, 57</w:t>
      </w:r>
    </w:p>
    <w:p w14:paraId="2E116EFC" w14:textId="77777777" w:rsidR="007D504A" w:rsidRDefault="007D504A">
      <w:pPr>
        <w:pStyle w:val="Index1"/>
        <w:tabs>
          <w:tab w:val="right" w:pos="5030"/>
        </w:tabs>
        <w:rPr>
          <w:noProof/>
        </w:rPr>
      </w:pPr>
      <w:r>
        <w:rPr>
          <w:noProof/>
        </w:rPr>
        <w:t>Professional CAL för Microsoft Dynamics CRM, 57</w:t>
      </w:r>
    </w:p>
    <w:p w14:paraId="2E116EFD" w14:textId="77777777" w:rsidR="007D504A" w:rsidRDefault="007D504A">
      <w:pPr>
        <w:pStyle w:val="Index1"/>
        <w:tabs>
          <w:tab w:val="right" w:pos="5030"/>
        </w:tabs>
        <w:rPr>
          <w:noProof/>
        </w:rPr>
      </w:pPr>
      <w:r>
        <w:rPr>
          <w:noProof/>
        </w:rPr>
        <w:t>Project 2013, 26</w:t>
      </w:r>
    </w:p>
    <w:p w14:paraId="2E116EFE" w14:textId="77777777" w:rsidR="007D504A" w:rsidRDefault="007D504A">
      <w:pPr>
        <w:pStyle w:val="Index1"/>
        <w:tabs>
          <w:tab w:val="right" w:pos="5030"/>
        </w:tabs>
        <w:rPr>
          <w:noProof/>
        </w:rPr>
      </w:pPr>
      <w:r>
        <w:rPr>
          <w:noProof/>
        </w:rPr>
        <w:t>Project Lite, 26, 65</w:t>
      </w:r>
    </w:p>
    <w:p w14:paraId="2E116EFF" w14:textId="77777777" w:rsidR="007D504A" w:rsidRDefault="007D504A">
      <w:pPr>
        <w:pStyle w:val="Index1"/>
        <w:tabs>
          <w:tab w:val="right" w:pos="5030"/>
        </w:tabs>
        <w:rPr>
          <w:noProof/>
        </w:rPr>
      </w:pPr>
      <w:r>
        <w:rPr>
          <w:noProof/>
        </w:rPr>
        <w:t>Project Online, 26, 65</w:t>
      </w:r>
    </w:p>
    <w:p w14:paraId="2E116F00" w14:textId="77777777" w:rsidR="007D504A" w:rsidRDefault="007D504A">
      <w:pPr>
        <w:pStyle w:val="Index1"/>
        <w:tabs>
          <w:tab w:val="right" w:pos="5030"/>
        </w:tabs>
        <w:rPr>
          <w:noProof/>
        </w:rPr>
      </w:pPr>
      <w:r>
        <w:rPr>
          <w:noProof/>
        </w:rPr>
        <w:t>Project Online with Project Pro för Office 365, 59</w:t>
      </w:r>
    </w:p>
    <w:p w14:paraId="2E116F01" w14:textId="77777777" w:rsidR="007D504A" w:rsidRDefault="007D504A">
      <w:pPr>
        <w:pStyle w:val="Index1"/>
        <w:tabs>
          <w:tab w:val="right" w:pos="5030"/>
        </w:tabs>
        <w:rPr>
          <w:noProof/>
        </w:rPr>
      </w:pPr>
      <w:r>
        <w:rPr>
          <w:noProof/>
        </w:rPr>
        <w:t>Project Online with Project Pro för Office 365 Från SA, 59</w:t>
      </w:r>
    </w:p>
    <w:p w14:paraId="2E116F02" w14:textId="77777777" w:rsidR="007D504A" w:rsidRDefault="007D504A">
      <w:pPr>
        <w:pStyle w:val="Index1"/>
        <w:tabs>
          <w:tab w:val="right" w:pos="5030"/>
        </w:tabs>
        <w:rPr>
          <w:noProof/>
        </w:rPr>
      </w:pPr>
      <w:r>
        <w:rPr>
          <w:noProof/>
        </w:rPr>
        <w:t>Project Pro för Office 365, 26, 59</w:t>
      </w:r>
    </w:p>
    <w:p w14:paraId="2E116F03" w14:textId="77777777" w:rsidR="007D504A" w:rsidRDefault="007D504A">
      <w:pPr>
        <w:pStyle w:val="Index1"/>
        <w:tabs>
          <w:tab w:val="right" w:pos="5030"/>
        </w:tabs>
        <w:rPr>
          <w:noProof/>
        </w:rPr>
      </w:pPr>
      <w:r>
        <w:rPr>
          <w:noProof/>
        </w:rPr>
        <w:t>Project Pro för Office 365 Från SA, 59</w:t>
      </w:r>
    </w:p>
    <w:p w14:paraId="2E116F04" w14:textId="77777777" w:rsidR="007D504A" w:rsidRDefault="007D504A">
      <w:pPr>
        <w:pStyle w:val="Index1"/>
        <w:tabs>
          <w:tab w:val="right" w:pos="5030"/>
        </w:tabs>
        <w:rPr>
          <w:noProof/>
        </w:rPr>
      </w:pPr>
      <w:r>
        <w:rPr>
          <w:noProof/>
        </w:rPr>
        <w:t>Project Professional, 59, 84</w:t>
      </w:r>
    </w:p>
    <w:p w14:paraId="2E116F05" w14:textId="77777777" w:rsidR="007D504A" w:rsidRDefault="007D504A">
      <w:pPr>
        <w:pStyle w:val="Index1"/>
        <w:tabs>
          <w:tab w:val="right" w:pos="5030"/>
        </w:tabs>
        <w:rPr>
          <w:noProof/>
        </w:rPr>
      </w:pPr>
      <w:r>
        <w:rPr>
          <w:noProof/>
        </w:rPr>
        <w:t>Project Professional 2016, 22</w:t>
      </w:r>
    </w:p>
    <w:p w14:paraId="2E116F06" w14:textId="77777777" w:rsidR="007D504A" w:rsidRDefault="007D504A">
      <w:pPr>
        <w:pStyle w:val="Index1"/>
        <w:tabs>
          <w:tab w:val="right" w:pos="5030"/>
        </w:tabs>
        <w:rPr>
          <w:noProof/>
        </w:rPr>
      </w:pPr>
      <w:r>
        <w:rPr>
          <w:noProof/>
        </w:rPr>
        <w:t>Project Server 2016, 23, 26</w:t>
      </w:r>
    </w:p>
    <w:p w14:paraId="2E116F07" w14:textId="77777777" w:rsidR="007D504A" w:rsidRDefault="007D504A">
      <w:pPr>
        <w:pStyle w:val="Index1"/>
        <w:tabs>
          <w:tab w:val="right" w:pos="5030"/>
        </w:tabs>
        <w:rPr>
          <w:noProof/>
        </w:rPr>
      </w:pPr>
      <w:r>
        <w:rPr>
          <w:noProof/>
        </w:rPr>
        <w:t>Project Server 2016 CAL, 26</w:t>
      </w:r>
    </w:p>
    <w:p w14:paraId="2E116F08" w14:textId="77777777" w:rsidR="007D504A" w:rsidRDefault="007D504A">
      <w:pPr>
        <w:pStyle w:val="Index1"/>
        <w:tabs>
          <w:tab w:val="right" w:pos="5030"/>
        </w:tabs>
        <w:rPr>
          <w:noProof/>
        </w:rPr>
      </w:pPr>
      <w:r>
        <w:rPr>
          <w:noProof/>
        </w:rPr>
        <w:t>Project Server 2016 enhets-CAL, 23</w:t>
      </w:r>
    </w:p>
    <w:p w14:paraId="2E116F09" w14:textId="77777777" w:rsidR="007D504A" w:rsidRDefault="007D504A">
      <w:pPr>
        <w:pStyle w:val="Index1"/>
        <w:tabs>
          <w:tab w:val="right" w:pos="5030"/>
        </w:tabs>
        <w:rPr>
          <w:noProof/>
        </w:rPr>
      </w:pPr>
      <w:r>
        <w:rPr>
          <w:noProof/>
        </w:rPr>
        <w:t>Project Standard, 78, 84</w:t>
      </w:r>
    </w:p>
    <w:p w14:paraId="2E116F0A" w14:textId="77777777" w:rsidR="007D504A" w:rsidRDefault="007D504A">
      <w:pPr>
        <w:pStyle w:val="Index1"/>
        <w:tabs>
          <w:tab w:val="right" w:pos="5030"/>
        </w:tabs>
        <w:rPr>
          <w:noProof/>
        </w:rPr>
      </w:pPr>
      <w:r>
        <w:rPr>
          <w:noProof/>
        </w:rPr>
        <w:t>Project Standard 2016, 22</w:t>
      </w:r>
    </w:p>
    <w:p w14:paraId="2E116F0B" w14:textId="77777777" w:rsidR="007D504A" w:rsidRDefault="007D504A">
      <w:pPr>
        <w:pStyle w:val="Index1"/>
        <w:tabs>
          <w:tab w:val="right" w:pos="5030"/>
        </w:tabs>
        <w:rPr>
          <w:noProof/>
        </w:rPr>
      </w:pPr>
      <w:r>
        <w:rPr>
          <w:noProof/>
        </w:rPr>
        <w:t>Publisher 2016, 22</w:t>
      </w:r>
    </w:p>
    <w:p w14:paraId="2E116F0C" w14:textId="77777777" w:rsidR="007D504A" w:rsidRDefault="007D504A">
      <w:pPr>
        <w:pStyle w:val="Index1"/>
        <w:tabs>
          <w:tab w:val="right" w:pos="5030"/>
        </w:tabs>
        <w:rPr>
          <w:noProof/>
        </w:rPr>
      </w:pPr>
      <w:r>
        <w:rPr>
          <w:noProof/>
        </w:rPr>
        <w:t>R Server 2016 för Hadoop, 28</w:t>
      </w:r>
    </w:p>
    <w:p w14:paraId="2E116F0D" w14:textId="77777777" w:rsidR="007D504A" w:rsidRDefault="007D504A">
      <w:pPr>
        <w:pStyle w:val="Index1"/>
        <w:tabs>
          <w:tab w:val="right" w:pos="5030"/>
        </w:tabs>
        <w:rPr>
          <w:noProof/>
        </w:rPr>
      </w:pPr>
      <w:r>
        <w:rPr>
          <w:noProof/>
        </w:rPr>
        <w:t>R Server 2016 för Linux, 28</w:t>
      </w:r>
    </w:p>
    <w:p w14:paraId="2E116F0E" w14:textId="77777777" w:rsidR="007D504A" w:rsidRDefault="007D504A">
      <w:pPr>
        <w:pStyle w:val="Index1"/>
        <w:tabs>
          <w:tab w:val="right" w:pos="5030"/>
        </w:tabs>
        <w:rPr>
          <w:noProof/>
        </w:rPr>
      </w:pPr>
      <w:r>
        <w:rPr>
          <w:noProof/>
        </w:rPr>
        <w:t>R Server 2016 för Teradata DB, 29</w:t>
      </w:r>
    </w:p>
    <w:p w14:paraId="2E116F0F" w14:textId="77777777" w:rsidR="007D504A" w:rsidRDefault="007D504A">
      <w:pPr>
        <w:pStyle w:val="Index1"/>
        <w:tabs>
          <w:tab w:val="right" w:pos="5030"/>
        </w:tabs>
        <w:rPr>
          <w:noProof/>
        </w:rPr>
      </w:pPr>
      <w:r>
        <w:rPr>
          <w:noProof/>
        </w:rPr>
        <w:t>Self Serve CAL för Microsoft Dynamics AX, 56</w:t>
      </w:r>
    </w:p>
    <w:p w14:paraId="2E116F10" w14:textId="77777777" w:rsidR="007D504A" w:rsidRDefault="007D504A">
      <w:pPr>
        <w:pStyle w:val="Index1"/>
        <w:tabs>
          <w:tab w:val="right" w:pos="5030"/>
        </w:tabs>
        <w:rPr>
          <w:noProof/>
        </w:rPr>
      </w:pPr>
      <w:r>
        <w:rPr>
          <w:noProof/>
        </w:rPr>
        <w:t>SharePoint Online-, 78</w:t>
      </w:r>
    </w:p>
    <w:p w14:paraId="2E116F11" w14:textId="77777777" w:rsidR="007D504A" w:rsidRDefault="007D504A">
      <w:pPr>
        <w:pStyle w:val="Index1"/>
        <w:tabs>
          <w:tab w:val="right" w:pos="5030"/>
        </w:tabs>
        <w:rPr>
          <w:noProof/>
        </w:rPr>
      </w:pPr>
      <w:r>
        <w:rPr>
          <w:noProof/>
        </w:rPr>
        <w:t>SharePoint Online Plan 1, 65</w:t>
      </w:r>
    </w:p>
    <w:p w14:paraId="2E116F12" w14:textId="77777777" w:rsidR="007D504A" w:rsidRDefault="007D504A">
      <w:pPr>
        <w:pStyle w:val="Index1"/>
        <w:tabs>
          <w:tab w:val="right" w:pos="5030"/>
        </w:tabs>
        <w:rPr>
          <w:noProof/>
        </w:rPr>
      </w:pPr>
      <w:r>
        <w:rPr>
          <w:noProof/>
        </w:rPr>
        <w:t>SharePoint Online Plan 1 eller 2, 27</w:t>
      </w:r>
    </w:p>
    <w:p w14:paraId="2E116F13" w14:textId="77777777" w:rsidR="007D504A" w:rsidRDefault="007D504A">
      <w:pPr>
        <w:pStyle w:val="Index1"/>
        <w:tabs>
          <w:tab w:val="right" w:pos="5030"/>
        </w:tabs>
        <w:rPr>
          <w:noProof/>
        </w:rPr>
      </w:pPr>
      <w:r>
        <w:rPr>
          <w:noProof/>
        </w:rPr>
        <w:t>SharePoint Online Plan 2, 27, 65</w:t>
      </w:r>
    </w:p>
    <w:p w14:paraId="2E116F14" w14:textId="77777777" w:rsidR="007D504A" w:rsidRDefault="007D504A">
      <w:pPr>
        <w:pStyle w:val="Index1"/>
        <w:tabs>
          <w:tab w:val="right" w:pos="5030"/>
        </w:tabs>
        <w:rPr>
          <w:noProof/>
        </w:rPr>
      </w:pPr>
      <w:r>
        <w:rPr>
          <w:noProof/>
        </w:rPr>
        <w:t>SharePoint Server, 83</w:t>
      </w:r>
    </w:p>
    <w:p w14:paraId="2E116F15" w14:textId="77777777" w:rsidR="007D504A" w:rsidRDefault="007D504A">
      <w:pPr>
        <w:pStyle w:val="Index1"/>
        <w:tabs>
          <w:tab w:val="right" w:pos="5030"/>
        </w:tabs>
        <w:rPr>
          <w:noProof/>
        </w:rPr>
      </w:pPr>
      <w:r>
        <w:rPr>
          <w:noProof/>
        </w:rPr>
        <w:t>SharePoint Server 2013, 26</w:t>
      </w:r>
    </w:p>
    <w:p w14:paraId="2E116F16" w14:textId="77777777" w:rsidR="007D504A" w:rsidRDefault="007D504A">
      <w:pPr>
        <w:pStyle w:val="Index1"/>
        <w:tabs>
          <w:tab w:val="right" w:pos="5030"/>
        </w:tabs>
        <w:rPr>
          <w:noProof/>
        </w:rPr>
      </w:pPr>
      <w:r>
        <w:rPr>
          <w:noProof/>
        </w:rPr>
        <w:t>SharePoint Server 2016, 26</w:t>
      </w:r>
    </w:p>
    <w:p w14:paraId="2E116F17" w14:textId="77777777" w:rsidR="007D504A" w:rsidRDefault="007D504A">
      <w:pPr>
        <w:pStyle w:val="Index1"/>
        <w:tabs>
          <w:tab w:val="right" w:pos="5030"/>
        </w:tabs>
        <w:rPr>
          <w:noProof/>
        </w:rPr>
      </w:pPr>
      <w:r>
        <w:rPr>
          <w:noProof/>
        </w:rPr>
        <w:t>SharePoint Server 2016 Enterprise CAL, 26</w:t>
      </w:r>
    </w:p>
    <w:p w14:paraId="2E116F18" w14:textId="77777777" w:rsidR="007D504A" w:rsidRDefault="007D504A">
      <w:pPr>
        <w:pStyle w:val="Index1"/>
        <w:tabs>
          <w:tab w:val="right" w:pos="5030"/>
        </w:tabs>
        <w:rPr>
          <w:noProof/>
        </w:rPr>
      </w:pPr>
      <w:r>
        <w:rPr>
          <w:noProof/>
        </w:rPr>
        <w:t>SharePoint Server 2016 Standard CAL, 26</w:t>
      </w:r>
    </w:p>
    <w:p w14:paraId="2E116F19" w14:textId="77777777" w:rsidR="007D504A" w:rsidRDefault="007D504A">
      <w:pPr>
        <w:pStyle w:val="Index1"/>
        <w:tabs>
          <w:tab w:val="right" w:pos="5030"/>
        </w:tabs>
        <w:rPr>
          <w:noProof/>
        </w:rPr>
      </w:pPr>
      <w:r>
        <w:rPr>
          <w:noProof/>
        </w:rPr>
        <w:t>Skype för Business 2016, 22</w:t>
      </w:r>
    </w:p>
    <w:p w14:paraId="2E116F1A" w14:textId="77777777" w:rsidR="007D504A" w:rsidRDefault="007D504A">
      <w:pPr>
        <w:pStyle w:val="Index1"/>
        <w:tabs>
          <w:tab w:val="right" w:pos="5030"/>
        </w:tabs>
        <w:rPr>
          <w:noProof/>
        </w:rPr>
      </w:pPr>
      <w:r>
        <w:rPr>
          <w:noProof/>
        </w:rPr>
        <w:t>Skype for Business Online Cloud PBX, 66</w:t>
      </w:r>
    </w:p>
    <w:p w14:paraId="2E116F1B" w14:textId="77777777" w:rsidR="007D504A" w:rsidRDefault="007D504A">
      <w:pPr>
        <w:pStyle w:val="Index1"/>
        <w:tabs>
          <w:tab w:val="right" w:pos="5030"/>
        </w:tabs>
        <w:rPr>
          <w:noProof/>
        </w:rPr>
      </w:pPr>
      <w:r>
        <w:rPr>
          <w:noProof/>
        </w:rPr>
        <w:t>Skype for Business Online Plan 1, 28, 66</w:t>
      </w:r>
    </w:p>
    <w:p w14:paraId="2E116F1C" w14:textId="77777777" w:rsidR="007D504A" w:rsidRDefault="007D504A">
      <w:pPr>
        <w:pStyle w:val="Index1"/>
        <w:tabs>
          <w:tab w:val="right" w:pos="5030"/>
        </w:tabs>
        <w:rPr>
          <w:noProof/>
        </w:rPr>
      </w:pPr>
      <w:r>
        <w:rPr>
          <w:noProof/>
        </w:rPr>
        <w:t>Skype for Business Online Plan 2, 28, 66</w:t>
      </w:r>
    </w:p>
    <w:p w14:paraId="2E116F1D" w14:textId="77777777" w:rsidR="007D504A" w:rsidRDefault="007D504A">
      <w:pPr>
        <w:pStyle w:val="Index1"/>
        <w:tabs>
          <w:tab w:val="right" w:pos="5030"/>
        </w:tabs>
        <w:rPr>
          <w:noProof/>
        </w:rPr>
      </w:pPr>
      <w:r>
        <w:rPr>
          <w:noProof/>
        </w:rPr>
        <w:t>Skype for Business Online PSTN Calling, 66</w:t>
      </w:r>
    </w:p>
    <w:p w14:paraId="2E116F1E" w14:textId="77777777" w:rsidR="007D504A" w:rsidRDefault="007D504A">
      <w:pPr>
        <w:pStyle w:val="Index1"/>
        <w:tabs>
          <w:tab w:val="right" w:pos="5030"/>
        </w:tabs>
        <w:rPr>
          <w:noProof/>
        </w:rPr>
      </w:pPr>
      <w:r>
        <w:rPr>
          <w:noProof/>
        </w:rPr>
        <w:t>Skype for Business Online PSTN Conferencing, 66</w:t>
      </w:r>
    </w:p>
    <w:p w14:paraId="2E116F1F" w14:textId="77777777" w:rsidR="007D504A" w:rsidRDefault="007D504A">
      <w:pPr>
        <w:pStyle w:val="Index1"/>
        <w:tabs>
          <w:tab w:val="right" w:pos="5030"/>
        </w:tabs>
        <w:rPr>
          <w:noProof/>
        </w:rPr>
      </w:pPr>
      <w:r>
        <w:rPr>
          <w:noProof/>
        </w:rPr>
        <w:t>Skype for Business Plus CAL, 27</w:t>
      </w:r>
    </w:p>
    <w:p w14:paraId="2E116F20" w14:textId="77777777" w:rsidR="007D504A" w:rsidRDefault="007D504A">
      <w:pPr>
        <w:pStyle w:val="Index1"/>
        <w:tabs>
          <w:tab w:val="right" w:pos="5030"/>
        </w:tabs>
        <w:rPr>
          <w:noProof/>
        </w:rPr>
      </w:pPr>
      <w:r>
        <w:rPr>
          <w:noProof/>
        </w:rPr>
        <w:t>Skype for Business PSTN Consumption, 66</w:t>
      </w:r>
    </w:p>
    <w:p w14:paraId="2E116F21" w14:textId="77777777" w:rsidR="007D504A" w:rsidRDefault="007D504A">
      <w:pPr>
        <w:pStyle w:val="Index1"/>
        <w:tabs>
          <w:tab w:val="right" w:pos="5030"/>
        </w:tabs>
        <w:rPr>
          <w:noProof/>
        </w:rPr>
      </w:pPr>
      <w:r>
        <w:rPr>
          <w:noProof/>
        </w:rPr>
        <w:t>Skype för Business Server 2015, 27</w:t>
      </w:r>
    </w:p>
    <w:p w14:paraId="2E116F22" w14:textId="77777777" w:rsidR="007D504A" w:rsidRDefault="007D504A">
      <w:pPr>
        <w:pStyle w:val="Index1"/>
        <w:tabs>
          <w:tab w:val="right" w:pos="5030"/>
        </w:tabs>
        <w:rPr>
          <w:noProof/>
        </w:rPr>
      </w:pPr>
      <w:r>
        <w:rPr>
          <w:noProof/>
        </w:rPr>
        <w:t>Skype for Business Server 2015 Enterprise CAL, 27</w:t>
      </w:r>
    </w:p>
    <w:p w14:paraId="2E116F23" w14:textId="77777777" w:rsidR="007D504A" w:rsidRDefault="007D504A">
      <w:pPr>
        <w:pStyle w:val="Index1"/>
        <w:tabs>
          <w:tab w:val="right" w:pos="5030"/>
        </w:tabs>
        <w:rPr>
          <w:noProof/>
        </w:rPr>
      </w:pPr>
      <w:r>
        <w:rPr>
          <w:noProof/>
        </w:rPr>
        <w:t>Skype for Business Server 2015 Plus CAL, 27</w:t>
      </w:r>
    </w:p>
    <w:p w14:paraId="2E116F24" w14:textId="77777777" w:rsidR="007D504A" w:rsidRDefault="007D504A">
      <w:pPr>
        <w:pStyle w:val="Index1"/>
        <w:tabs>
          <w:tab w:val="right" w:pos="5030"/>
        </w:tabs>
        <w:rPr>
          <w:noProof/>
        </w:rPr>
      </w:pPr>
      <w:r>
        <w:rPr>
          <w:noProof/>
        </w:rPr>
        <w:t>Skype for Business Server 2015 Standard CAL, 27</w:t>
      </w:r>
    </w:p>
    <w:p w14:paraId="2E116F25" w14:textId="77777777" w:rsidR="007D504A" w:rsidRDefault="007D504A">
      <w:pPr>
        <w:pStyle w:val="Index1"/>
        <w:tabs>
          <w:tab w:val="right" w:pos="5030"/>
        </w:tabs>
        <w:rPr>
          <w:noProof/>
        </w:rPr>
      </w:pPr>
      <w:r>
        <w:rPr>
          <w:noProof/>
        </w:rPr>
        <w:t>SQL Parallel Data Warehouse, 78, 84</w:t>
      </w:r>
    </w:p>
    <w:p w14:paraId="2E116F26" w14:textId="77777777" w:rsidR="007D504A" w:rsidRDefault="007D504A">
      <w:pPr>
        <w:pStyle w:val="Index1"/>
        <w:tabs>
          <w:tab w:val="right" w:pos="5030"/>
        </w:tabs>
        <w:rPr>
          <w:noProof/>
        </w:rPr>
      </w:pPr>
      <w:r>
        <w:rPr>
          <w:noProof/>
        </w:rPr>
        <w:t>SQL Server, 83, 84</w:t>
      </w:r>
    </w:p>
    <w:p w14:paraId="2E116F27" w14:textId="77777777" w:rsidR="007D504A" w:rsidRDefault="007D504A">
      <w:pPr>
        <w:pStyle w:val="Index1"/>
        <w:tabs>
          <w:tab w:val="right" w:pos="5030"/>
        </w:tabs>
        <w:rPr>
          <w:noProof/>
        </w:rPr>
      </w:pPr>
      <w:r>
        <w:rPr>
          <w:noProof/>
        </w:rPr>
        <w:t>SQL Server 2014, 29</w:t>
      </w:r>
    </w:p>
    <w:p w14:paraId="2E116F28" w14:textId="77777777" w:rsidR="007D504A" w:rsidRDefault="007D504A">
      <w:pPr>
        <w:pStyle w:val="Index1"/>
        <w:tabs>
          <w:tab w:val="right" w:pos="5030"/>
        </w:tabs>
        <w:rPr>
          <w:noProof/>
        </w:rPr>
      </w:pPr>
      <w:r>
        <w:rPr>
          <w:noProof/>
        </w:rPr>
        <w:lastRenderedPageBreak/>
        <w:t>SQL Server 2016 CAL, 29</w:t>
      </w:r>
    </w:p>
    <w:p w14:paraId="2E116F29" w14:textId="77777777" w:rsidR="007D504A" w:rsidRDefault="007D504A">
      <w:pPr>
        <w:pStyle w:val="Index1"/>
        <w:tabs>
          <w:tab w:val="right" w:pos="5030"/>
        </w:tabs>
        <w:rPr>
          <w:noProof/>
        </w:rPr>
      </w:pPr>
      <w:r>
        <w:rPr>
          <w:noProof/>
        </w:rPr>
        <w:t>SQL Server 2016 Enterprise, 29</w:t>
      </w:r>
    </w:p>
    <w:p w14:paraId="2E116F2A" w14:textId="77777777" w:rsidR="007D504A" w:rsidRDefault="007D504A">
      <w:pPr>
        <w:pStyle w:val="Index1"/>
        <w:tabs>
          <w:tab w:val="right" w:pos="5030"/>
        </w:tabs>
        <w:rPr>
          <w:noProof/>
        </w:rPr>
      </w:pPr>
      <w:r>
        <w:rPr>
          <w:noProof/>
        </w:rPr>
        <w:t>SQL Server 2016 Enterprise Core, 29</w:t>
      </w:r>
    </w:p>
    <w:p w14:paraId="2E116F2B" w14:textId="77777777" w:rsidR="007D504A" w:rsidRDefault="007D504A">
      <w:pPr>
        <w:pStyle w:val="Index1"/>
        <w:tabs>
          <w:tab w:val="right" w:pos="5030"/>
        </w:tabs>
        <w:rPr>
          <w:noProof/>
        </w:rPr>
      </w:pPr>
      <w:r>
        <w:rPr>
          <w:noProof/>
        </w:rPr>
        <w:t>SQL Server 2016 Enterprise-kunder, 30</w:t>
      </w:r>
    </w:p>
    <w:p w14:paraId="2E116F2C" w14:textId="77777777" w:rsidR="007D504A" w:rsidRDefault="007D504A">
      <w:pPr>
        <w:pStyle w:val="Index1"/>
        <w:tabs>
          <w:tab w:val="right" w:pos="5030"/>
        </w:tabs>
        <w:rPr>
          <w:noProof/>
        </w:rPr>
      </w:pPr>
      <w:r>
        <w:rPr>
          <w:noProof/>
        </w:rPr>
        <w:t>SQL Server 2016 Standard, 29</w:t>
      </w:r>
    </w:p>
    <w:p w14:paraId="2E116F2D" w14:textId="77777777" w:rsidR="007D504A" w:rsidRDefault="007D504A">
      <w:pPr>
        <w:pStyle w:val="Index1"/>
        <w:tabs>
          <w:tab w:val="right" w:pos="5030"/>
        </w:tabs>
        <w:rPr>
          <w:noProof/>
        </w:rPr>
      </w:pPr>
      <w:r>
        <w:rPr>
          <w:noProof/>
        </w:rPr>
        <w:t>SQL Server 2016 Standard Core, 29</w:t>
      </w:r>
    </w:p>
    <w:p w14:paraId="2E116F2E" w14:textId="77777777" w:rsidR="007D504A" w:rsidRDefault="007D504A">
      <w:pPr>
        <w:pStyle w:val="Index1"/>
        <w:tabs>
          <w:tab w:val="right" w:pos="5030"/>
        </w:tabs>
        <w:rPr>
          <w:noProof/>
        </w:rPr>
      </w:pPr>
      <w:r>
        <w:rPr>
          <w:noProof/>
        </w:rPr>
        <w:t>SQL Server Business Intelligence, 78, 84</w:t>
      </w:r>
    </w:p>
    <w:p w14:paraId="2E116F2F" w14:textId="77777777" w:rsidR="007D504A" w:rsidRDefault="007D504A">
      <w:pPr>
        <w:pStyle w:val="Index1"/>
        <w:tabs>
          <w:tab w:val="right" w:pos="5030"/>
        </w:tabs>
        <w:rPr>
          <w:noProof/>
        </w:rPr>
      </w:pPr>
      <w:r>
        <w:rPr>
          <w:noProof/>
        </w:rPr>
        <w:t>SQL Server Data Center, 78</w:t>
      </w:r>
    </w:p>
    <w:p w14:paraId="2E116F30" w14:textId="77777777" w:rsidR="007D504A" w:rsidRDefault="007D504A">
      <w:pPr>
        <w:pStyle w:val="Index1"/>
        <w:tabs>
          <w:tab w:val="right" w:pos="5030"/>
        </w:tabs>
        <w:rPr>
          <w:noProof/>
        </w:rPr>
      </w:pPr>
      <w:r>
        <w:rPr>
          <w:noProof/>
        </w:rPr>
        <w:t>SQL Server Enterprise, 78, 84</w:t>
      </w:r>
    </w:p>
    <w:p w14:paraId="2E116F31" w14:textId="77777777" w:rsidR="007D504A" w:rsidRDefault="007D504A">
      <w:pPr>
        <w:pStyle w:val="Index1"/>
        <w:tabs>
          <w:tab w:val="right" w:pos="5030"/>
        </w:tabs>
        <w:rPr>
          <w:noProof/>
        </w:rPr>
      </w:pPr>
      <w:r>
        <w:rPr>
          <w:noProof/>
        </w:rPr>
        <w:t>SQL Server Standard, 78, 84</w:t>
      </w:r>
    </w:p>
    <w:p w14:paraId="2E116F32" w14:textId="77777777" w:rsidR="007D504A" w:rsidRDefault="007D504A">
      <w:pPr>
        <w:pStyle w:val="Index1"/>
        <w:tabs>
          <w:tab w:val="right" w:pos="5030"/>
        </w:tabs>
        <w:rPr>
          <w:noProof/>
        </w:rPr>
      </w:pPr>
      <w:r>
        <w:rPr>
          <w:noProof/>
        </w:rPr>
        <w:t>StorSimple Beloppsmässiga åtaganden, 54</w:t>
      </w:r>
    </w:p>
    <w:p w14:paraId="2E116F33" w14:textId="77777777" w:rsidR="007D504A" w:rsidRDefault="007D504A">
      <w:pPr>
        <w:pStyle w:val="Index1"/>
        <w:tabs>
          <w:tab w:val="right" w:pos="5030"/>
        </w:tabs>
        <w:rPr>
          <w:noProof/>
        </w:rPr>
      </w:pPr>
      <w:r>
        <w:rPr>
          <w:noProof/>
        </w:rPr>
        <w:t>StorSimple-premiumsupport, 54</w:t>
      </w:r>
    </w:p>
    <w:p w14:paraId="2E116F34" w14:textId="77777777" w:rsidR="007D504A" w:rsidRDefault="007D504A">
      <w:pPr>
        <w:pStyle w:val="Index1"/>
        <w:tabs>
          <w:tab w:val="right" w:pos="5030"/>
        </w:tabs>
        <w:rPr>
          <w:noProof/>
        </w:rPr>
      </w:pPr>
      <w:r>
        <w:rPr>
          <w:noProof/>
        </w:rPr>
        <w:t>StorSimple-standardsupport, 54</w:t>
      </w:r>
    </w:p>
    <w:p w14:paraId="2E116F35" w14:textId="77777777" w:rsidR="007D504A" w:rsidRDefault="007D504A">
      <w:pPr>
        <w:pStyle w:val="Index1"/>
        <w:tabs>
          <w:tab w:val="right" w:pos="5030"/>
        </w:tabs>
        <w:rPr>
          <w:noProof/>
        </w:rPr>
      </w:pPr>
      <w:r>
        <w:rPr>
          <w:noProof/>
        </w:rPr>
        <w:t>StorSimple-standardsupport till Premiumsupport, 54</w:t>
      </w:r>
    </w:p>
    <w:p w14:paraId="2E116F36" w14:textId="77777777" w:rsidR="007D504A" w:rsidRDefault="007D504A">
      <w:pPr>
        <w:pStyle w:val="Index1"/>
        <w:tabs>
          <w:tab w:val="right" w:pos="5030"/>
        </w:tabs>
        <w:rPr>
          <w:noProof/>
        </w:rPr>
      </w:pPr>
      <w:r>
        <w:rPr>
          <w:noProof/>
        </w:rPr>
        <w:t>System Center 2012, 31, 84</w:t>
      </w:r>
    </w:p>
    <w:p w14:paraId="2E116F37" w14:textId="77777777" w:rsidR="007D504A" w:rsidRDefault="007D504A">
      <w:pPr>
        <w:pStyle w:val="Index1"/>
        <w:tabs>
          <w:tab w:val="right" w:pos="5030"/>
        </w:tabs>
        <w:rPr>
          <w:noProof/>
        </w:rPr>
      </w:pPr>
      <w:r>
        <w:rPr>
          <w:noProof/>
        </w:rPr>
        <w:t>System Center 2012 Client Management Suite, 32</w:t>
      </w:r>
    </w:p>
    <w:p w14:paraId="2E116F38" w14:textId="77777777" w:rsidR="007D504A" w:rsidRDefault="007D504A">
      <w:pPr>
        <w:pStyle w:val="Index1"/>
        <w:tabs>
          <w:tab w:val="right" w:pos="5030"/>
        </w:tabs>
        <w:rPr>
          <w:noProof/>
        </w:rPr>
      </w:pPr>
      <w:r>
        <w:rPr>
          <w:noProof/>
        </w:rPr>
        <w:t>System Center 2012 Configuration Manager, 33</w:t>
      </w:r>
    </w:p>
    <w:p w14:paraId="2E116F39" w14:textId="77777777" w:rsidR="007D504A" w:rsidRDefault="007D504A">
      <w:pPr>
        <w:pStyle w:val="Index1"/>
        <w:tabs>
          <w:tab w:val="right" w:pos="5030"/>
        </w:tabs>
        <w:rPr>
          <w:noProof/>
        </w:rPr>
      </w:pPr>
      <w:r>
        <w:rPr>
          <w:noProof/>
        </w:rPr>
        <w:t>System Center 2012 Datacenter Server Management License, 78</w:t>
      </w:r>
    </w:p>
    <w:p w14:paraId="2E116F3A" w14:textId="77777777" w:rsidR="007D504A" w:rsidRDefault="007D504A">
      <w:pPr>
        <w:pStyle w:val="Index1"/>
        <w:tabs>
          <w:tab w:val="right" w:pos="5030"/>
        </w:tabs>
        <w:rPr>
          <w:noProof/>
        </w:rPr>
      </w:pPr>
      <w:r>
        <w:rPr>
          <w:noProof/>
        </w:rPr>
        <w:t>System Center 2012 Endpoint Protection, 34</w:t>
      </w:r>
    </w:p>
    <w:p w14:paraId="2E116F3B" w14:textId="77777777" w:rsidR="007D504A" w:rsidRDefault="007D504A">
      <w:pPr>
        <w:pStyle w:val="Index1"/>
        <w:tabs>
          <w:tab w:val="right" w:pos="5030"/>
        </w:tabs>
        <w:rPr>
          <w:noProof/>
        </w:rPr>
      </w:pPr>
      <w:r>
        <w:rPr>
          <w:noProof/>
        </w:rPr>
        <w:t>System Center 2012 R2 Client Management Suite, 32</w:t>
      </w:r>
    </w:p>
    <w:p w14:paraId="2E116F3C" w14:textId="77777777" w:rsidR="007D504A" w:rsidRDefault="007D504A">
      <w:pPr>
        <w:pStyle w:val="Index1"/>
        <w:tabs>
          <w:tab w:val="right" w:pos="5030"/>
        </w:tabs>
        <w:rPr>
          <w:noProof/>
        </w:rPr>
      </w:pPr>
      <w:r>
        <w:rPr>
          <w:noProof/>
        </w:rPr>
        <w:t>System Center 2012 R2 Configuration Manager Client Management License, 33</w:t>
      </w:r>
    </w:p>
    <w:p w14:paraId="2E116F3D" w14:textId="77777777" w:rsidR="007D504A" w:rsidRDefault="007D504A">
      <w:pPr>
        <w:pStyle w:val="Index1"/>
        <w:tabs>
          <w:tab w:val="right" w:pos="5030"/>
        </w:tabs>
        <w:rPr>
          <w:noProof/>
        </w:rPr>
      </w:pPr>
      <w:r>
        <w:rPr>
          <w:noProof/>
        </w:rPr>
        <w:t>System Center 2012 R2 Datacenter Server Management License, 31</w:t>
      </w:r>
    </w:p>
    <w:p w14:paraId="2E116F3E" w14:textId="77777777" w:rsidR="007D504A" w:rsidRDefault="007D504A">
      <w:pPr>
        <w:pStyle w:val="Index1"/>
        <w:tabs>
          <w:tab w:val="right" w:pos="5030"/>
        </w:tabs>
        <w:rPr>
          <w:noProof/>
        </w:rPr>
      </w:pPr>
      <w:r>
        <w:rPr>
          <w:noProof/>
        </w:rPr>
        <w:t>System Center 2012 R2 Endpoint Protection, 34</w:t>
      </w:r>
    </w:p>
    <w:p w14:paraId="2E116F3F" w14:textId="77777777" w:rsidR="007D504A" w:rsidRDefault="007D504A">
      <w:pPr>
        <w:pStyle w:val="Index1"/>
        <w:tabs>
          <w:tab w:val="right" w:pos="5030"/>
        </w:tabs>
        <w:rPr>
          <w:noProof/>
        </w:rPr>
      </w:pPr>
      <w:r>
        <w:rPr>
          <w:noProof/>
        </w:rPr>
        <w:t>System Center 2012 R2 Standard Server Management License, 31</w:t>
      </w:r>
    </w:p>
    <w:p w14:paraId="2E116F40" w14:textId="77777777" w:rsidR="007D504A" w:rsidRDefault="007D504A">
      <w:pPr>
        <w:pStyle w:val="Index1"/>
        <w:tabs>
          <w:tab w:val="right" w:pos="5030"/>
        </w:tabs>
        <w:rPr>
          <w:noProof/>
        </w:rPr>
      </w:pPr>
      <w:r>
        <w:rPr>
          <w:noProof/>
        </w:rPr>
        <w:t>System Center 2012 Standard Server Management License, 78</w:t>
      </w:r>
    </w:p>
    <w:p w14:paraId="2E116F41" w14:textId="77777777" w:rsidR="007D504A" w:rsidRDefault="007D504A">
      <w:pPr>
        <w:pStyle w:val="Index1"/>
        <w:tabs>
          <w:tab w:val="right" w:pos="5030"/>
        </w:tabs>
        <w:rPr>
          <w:noProof/>
        </w:rPr>
      </w:pPr>
      <w:r>
        <w:rPr>
          <w:noProof/>
        </w:rPr>
        <w:t>System Center Configuration Manager Server 2007 R2, 33</w:t>
      </w:r>
    </w:p>
    <w:p w14:paraId="2E116F42" w14:textId="77777777" w:rsidR="007D504A" w:rsidRDefault="007D504A">
      <w:pPr>
        <w:pStyle w:val="Index1"/>
        <w:tabs>
          <w:tab w:val="right" w:pos="5030"/>
        </w:tabs>
        <w:rPr>
          <w:noProof/>
        </w:rPr>
      </w:pPr>
      <w:r>
        <w:rPr>
          <w:noProof/>
        </w:rPr>
        <w:t>System Center Data Protection Manager 2010, 34</w:t>
      </w:r>
    </w:p>
    <w:p w14:paraId="2E116F43" w14:textId="77777777" w:rsidR="007D504A" w:rsidRDefault="007D504A">
      <w:pPr>
        <w:pStyle w:val="Index1"/>
        <w:tabs>
          <w:tab w:val="right" w:pos="5030"/>
        </w:tabs>
        <w:rPr>
          <w:noProof/>
        </w:rPr>
      </w:pPr>
      <w:r>
        <w:rPr>
          <w:noProof/>
        </w:rPr>
        <w:t>System Center Datacenter, 17, 83, 84</w:t>
      </w:r>
    </w:p>
    <w:p w14:paraId="2E116F44" w14:textId="77777777" w:rsidR="007D504A" w:rsidRDefault="007D504A">
      <w:pPr>
        <w:pStyle w:val="Index1"/>
        <w:tabs>
          <w:tab w:val="right" w:pos="5030"/>
        </w:tabs>
        <w:rPr>
          <w:noProof/>
        </w:rPr>
      </w:pPr>
      <w:r>
        <w:rPr>
          <w:noProof/>
        </w:rPr>
        <w:t>System Center Global Service Monitor, 32</w:t>
      </w:r>
    </w:p>
    <w:p w14:paraId="2E116F45" w14:textId="77777777" w:rsidR="007D504A" w:rsidRDefault="007D504A">
      <w:pPr>
        <w:pStyle w:val="Index1"/>
        <w:tabs>
          <w:tab w:val="right" w:pos="5030"/>
        </w:tabs>
        <w:rPr>
          <w:noProof/>
        </w:rPr>
      </w:pPr>
      <w:r>
        <w:rPr>
          <w:noProof/>
        </w:rPr>
        <w:t>System Center Operation Manager 2007 R2, 35</w:t>
      </w:r>
    </w:p>
    <w:p w14:paraId="2E116F46" w14:textId="77777777" w:rsidR="007D504A" w:rsidRDefault="007D504A">
      <w:pPr>
        <w:pStyle w:val="Index1"/>
        <w:tabs>
          <w:tab w:val="right" w:pos="5030"/>
        </w:tabs>
        <w:rPr>
          <w:noProof/>
        </w:rPr>
      </w:pPr>
      <w:r>
        <w:rPr>
          <w:noProof/>
        </w:rPr>
        <w:t>System Center Server Management Suite, 35</w:t>
      </w:r>
    </w:p>
    <w:p w14:paraId="2E116F47" w14:textId="77777777" w:rsidR="007D504A" w:rsidRDefault="007D504A">
      <w:pPr>
        <w:pStyle w:val="Index1"/>
        <w:tabs>
          <w:tab w:val="right" w:pos="5030"/>
        </w:tabs>
        <w:rPr>
          <w:noProof/>
        </w:rPr>
      </w:pPr>
      <w:r>
        <w:rPr>
          <w:noProof/>
        </w:rPr>
        <w:t>System Center Service Manager 2010, 35</w:t>
      </w:r>
    </w:p>
    <w:p w14:paraId="2E116F48" w14:textId="77777777" w:rsidR="007D504A" w:rsidRDefault="007D504A">
      <w:pPr>
        <w:pStyle w:val="Index1"/>
        <w:tabs>
          <w:tab w:val="right" w:pos="5030"/>
        </w:tabs>
        <w:rPr>
          <w:noProof/>
        </w:rPr>
      </w:pPr>
      <w:r>
        <w:rPr>
          <w:noProof/>
        </w:rPr>
        <w:t>System Center Standard, 17, 83, 84</w:t>
      </w:r>
    </w:p>
    <w:p w14:paraId="2E116F49" w14:textId="77777777" w:rsidR="007D504A" w:rsidRDefault="007D504A">
      <w:pPr>
        <w:pStyle w:val="Index1"/>
        <w:tabs>
          <w:tab w:val="right" w:pos="5030"/>
        </w:tabs>
        <w:rPr>
          <w:noProof/>
        </w:rPr>
      </w:pPr>
      <w:r>
        <w:rPr>
          <w:noProof/>
        </w:rPr>
        <w:t>Tillägg för Azure Rights Management Premium, 62</w:t>
      </w:r>
    </w:p>
    <w:p w14:paraId="2E116F4A" w14:textId="77777777" w:rsidR="007D504A" w:rsidRDefault="007D504A">
      <w:pPr>
        <w:pStyle w:val="Index1"/>
        <w:tabs>
          <w:tab w:val="right" w:pos="5030"/>
        </w:tabs>
        <w:rPr>
          <w:noProof/>
        </w:rPr>
      </w:pPr>
      <w:r>
        <w:rPr>
          <w:noProof/>
        </w:rPr>
        <w:t>Tillägg för Enterprise Cloud Suite, 55</w:t>
      </w:r>
    </w:p>
    <w:p w14:paraId="2E116F4B" w14:textId="77777777" w:rsidR="007D504A" w:rsidRDefault="007D504A">
      <w:pPr>
        <w:pStyle w:val="Index1"/>
        <w:tabs>
          <w:tab w:val="right" w:pos="5030"/>
        </w:tabs>
        <w:rPr>
          <w:noProof/>
        </w:rPr>
      </w:pPr>
      <w:r>
        <w:rPr>
          <w:noProof/>
        </w:rPr>
        <w:t>Tillägg för Enterprise Mobility Suite, 51</w:t>
      </w:r>
    </w:p>
    <w:p w14:paraId="2E116F4C" w14:textId="77777777" w:rsidR="007D504A" w:rsidRDefault="007D504A">
      <w:pPr>
        <w:pStyle w:val="Index1"/>
        <w:tabs>
          <w:tab w:val="right" w:pos="5030"/>
        </w:tabs>
        <w:rPr>
          <w:noProof/>
        </w:rPr>
      </w:pPr>
      <w:r>
        <w:rPr>
          <w:noProof/>
        </w:rPr>
        <w:t>Tillägg för Exchange Online Plan 1, 61, 64</w:t>
      </w:r>
    </w:p>
    <w:p w14:paraId="2E116F4D" w14:textId="77777777" w:rsidR="007D504A" w:rsidRDefault="007D504A">
      <w:pPr>
        <w:pStyle w:val="Index1"/>
        <w:tabs>
          <w:tab w:val="right" w:pos="5030"/>
        </w:tabs>
        <w:rPr>
          <w:noProof/>
        </w:rPr>
      </w:pPr>
      <w:r>
        <w:rPr>
          <w:noProof/>
        </w:rPr>
        <w:t>Tillägg för Lync Voice för Enterprise Cloud Suite, 55</w:t>
      </w:r>
    </w:p>
    <w:p w14:paraId="2E116F4E" w14:textId="77777777" w:rsidR="007D504A" w:rsidRDefault="007D504A">
      <w:pPr>
        <w:pStyle w:val="Index1"/>
        <w:tabs>
          <w:tab w:val="right" w:pos="5030"/>
        </w:tabs>
        <w:rPr>
          <w:noProof/>
        </w:rPr>
      </w:pPr>
      <w:r>
        <w:rPr>
          <w:noProof/>
        </w:rPr>
        <w:t>Tillägg för Microsoft Intune, 55</w:t>
      </w:r>
    </w:p>
    <w:p w14:paraId="2E116F4F" w14:textId="77777777" w:rsidR="007D504A" w:rsidRDefault="007D504A">
      <w:pPr>
        <w:pStyle w:val="Index1"/>
        <w:tabs>
          <w:tab w:val="right" w:pos="5030"/>
        </w:tabs>
        <w:rPr>
          <w:noProof/>
        </w:rPr>
      </w:pPr>
      <w:r>
        <w:rPr>
          <w:noProof/>
        </w:rPr>
        <w:t>Tillägg för Microsoft Social Engagement Professional, 58</w:t>
      </w:r>
    </w:p>
    <w:p w14:paraId="2E116F50" w14:textId="77777777" w:rsidR="007D504A" w:rsidRDefault="007D504A">
      <w:pPr>
        <w:pStyle w:val="Index1"/>
        <w:tabs>
          <w:tab w:val="right" w:pos="5030"/>
        </w:tabs>
        <w:rPr>
          <w:noProof/>
        </w:rPr>
      </w:pPr>
      <w:r>
        <w:rPr>
          <w:noProof/>
        </w:rPr>
        <w:t>Tillägg för Office 365 Education E5, 61</w:t>
      </w:r>
    </w:p>
    <w:p w14:paraId="2E116F51" w14:textId="77777777" w:rsidR="007D504A" w:rsidRDefault="007D504A">
      <w:pPr>
        <w:pStyle w:val="Index1"/>
        <w:tabs>
          <w:tab w:val="right" w:pos="5030"/>
        </w:tabs>
        <w:rPr>
          <w:noProof/>
        </w:rPr>
      </w:pPr>
      <w:r>
        <w:rPr>
          <w:noProof/>
        </w:rPr>
        <w:t>Tillägg för Office 365 Education E5 utan PSTN, 61</w:t>
      </w:r>
    </w:p>
    <w:p w14:paraId="2E116F52" w14:textId="77777777" w:rsidR="007D504A" w:rsidRDefault="007D504A">
      <w:pPr>
        <w:pStyle w:val="Index1"/>
        <w:tabs>
          <w:tab w:val="right" w:pos="5030"/>
        </w:tabs>
        <w:rPr>
          <w:noProof/>
        </w:rPr>
      </w:pPr>
      <w:r>
        <w:rPr>
          <w:noProof/>
        </w:rPr>
        <w:t>Tillägg för Office 365 Enterprise E1, E3, 61</w:t>
      </w:r>
    </w:p>
    <w:p w14:paraId="2E116F53" w14:textId="77777777" w:rsidR="007D504A" w:rsidRDefault="007D504A">
      <w:pPr>
        <w:pStyle w:val="Index1"/>
        <w:tabs>
          <w:tab w:val="right" w:pos="5030"/>
        </w:tabs>
        <w:rPr>
          <w:noProof/>
        </w:rPr>
      </w:pPr>
      <w:r>
        <w:rPr>
          <w:noProof/>
        </w:rPr>
        <w:t>Tillägg för Office 365 Enterprise E3, E4 utan ProPlus, 61</w:t>
      </w:r>
    </w:p>
    <w:p w14:paraId="2E116F54" w14:textId="77777777" w:rsidR="007D504A" w:rsidRDefault="007D504A">
      <w:pPr>
        <w:pStyle w:val="Index1"/>
        <w:tabs>
          <w:tab w:val="right" w:pos="5030"/>
        </w:tabs>
        <w:rPr>
          <w:noProof/>
        </w:rPr>
      </w:pPr>
      <w:r>
        <w:rPr>
          <w:noProof/>
        </w:rPr>
        <w:t>Tillägg för Office 365 Enterprise E4, 61</w:t>
      </w:r>
    </w:p>
    <w:p w14:paraId="2E116F55" w14:textId="77777777" w:rsidR="007D504A" w:rsidRDefault="007D504A">
      <w:pPr>
        <w:pStyle w:val="Index1"/>
        <w:tabs>
          <w:tab w:val="right" w:pos="5030"/>
        </w:tabs>
        <w:rPr>
          <w:noProof/>
        </w:rPr>
      </w:pPr>
      <w:r>
        <w:rPr>
          <w:noProof/>
        </w:rPr>
        <w:t>Tillägg för Office 365 Enterprise E5, 61</w:t>
      </w:r>
    </w:p>
    <w:p w14:paraId="2E116F56" w14:textId="77777777" w:rsidR="007D504A" w:rsidRDefault="007D504A">
      <w:pPr>
        <w:pStyle w:val="Index1"/>
        <w:tabs>
          <w:tab w:val="right" w:pos="5030"/>
        </w:tabs>
        <w:rPr>
          <w:noProof/>
        </w:rPr>
      </w:pPr>
      <w:r>
        <w:rPr>
          <w:noProof/>
        </w:rPr>
        <w:t>Tillägg för Office 365 Midsize Business, 62</w:t>
      </w:r>
    </w:p>
    <w:p w14:paraId="2E116F57" w14:textId="77777777" w:rsidR="007D504A" w:rsidRDefault="007D504A">
      <w:pPr>
        <w:pStyle w:val="Index1"/>
        <w:tabs>
          <w:tab w:val="right" w:pos="5030"/>
        </w:tabs>
        <w:rPr>
          <w:noProof/>
        </w:rPr>
      </w:pPr>
      <w:r>
        <w:rPr>
          <w:noProof/>
        </w:rPr>
        <w:t>Tillägg för SharePoint Online Plan 1, 65</w:t>
      </w:r>
    </w:p>
    <w:p w14:paraId="2E116F58" w14:textId="77777777" w:rsidR="007D504A" w:rsidRDefault="007D504A">
      <w:pPr>
        <w:pStyle w:val="Index1"/>
        <w:tabs>
          <w:tab w:val="right" w:pos="5030"/>
        </w:tabs>
        <w:rPr>
          <w:noProof/>
        </w:rPr>
      </w:pPr>
      <w:r>
        <w:rPr>
          <w:noProof/>
        </w:rPr>
        <w:t>Tillägg för Skype for Business Online Plan 1, 66</w:t>
      </w:r>
    </w:p>
    <w:p w14:paraId="2E116F59" w14:textId="77777777" w:rsidR="007D504A" w:rsidRDefault="007D504A">
      <w:pPr>
        <w:pStyle w:val="Index1"/>
        <w:tabs>
          <w:tab w:val="right" w:pos="5030"/>
        </w:tabs>
        <w:rPr>
          <w:noProof/>
        </w:rPr>
      </w:pPr>
      <w:r>
        <w:rPr>
          <w:noProof/>
        </w:rPr>
        <w:t>Tillägg för Skype för Business Online Plan 1, 61</w:t>
      </w:r>
    </w:p>
    <w:p w14:paraId="2E116F5A" w14:textId="77777777" w:rsidR="007D504A" w:rsidRDefault="007D504A">
      <w:pPr>
        <w:pStyle w:val="Index1"/>
        <w:tabs>
          <w:tab w:val="right" w:pos="5030"/>
        </w:tabs>
        <w:rPr>
          <w:noProof/>
        </w:rPr>
      </w:pPr>
      <w:r>
        <w:rPr>
          <w:noProof/>
        </w:rPr>
        <w:t>Tillägg för Windows SA Per användarabonnemang, 38</w:t>
      </w:r>
    </w:p>
    <w:p w14:paraId="2E116F5B" w14:textId="77777777" w:rsidR="007D504A" w:rsidRDefault="007D504A">
      <w:pPr>
        <w:pStyle w:val="Index1"/>
        <w:tabs>
          <w:tab w:val="right" w:pos="5030"/>
        </w:tabs>
        <w:rPr>
          <w:noProof/>
        </w:rPr>
      </w:pPr>
      <w:r>
        <w:rPr>
          <w:noProof/>
        </w:rPr>
        <w:t>Uppgradering för Windows 10 Enterprise LTSB, 38</w:t>
      </w:r>
    </w:p>
    <w:p w14:paraId="2E116F5C" w14:textId="77777777" w:rsidR="007D504A" w:rsidRDefault="007D504A">
      <w:pPr>
        <w:pStyle w:val="Index1"/>
        <w:tabs>
          <w:tab w:val="right" w:pos="5030"/>
        </w:tabs>
        <w:rPr>
          <w:noProof/>
        </w:rPr>
      </w:pPr>
      <w:r>
        <w:rPr>
          <w:noProof/>
        </w:rPr>
        <w:t>Uppgradering för Windows 10 Pro, 38</w:t>
      </w:r>
    </w:p>
    <w:p w14:paraId="2E116F5D" w14:textId="77777777" w:rsidR="007D504A" w:rsidRDefault="007D504A">
      <w:pPr>
        <w:pStyle w:val="Index1"/>
        <w:tabs>
          <w:tab w:val="right" w:pos="5030"/>
        </w:tabs>
        <w:rPr>
          <w:noProof/>
        </w:rPr>
      </w:pPr>
      <w:r>
        <w:rPr>
          <w:noProof/>
        </w:rPr>
        <w:t>VDI, 35</w:t>
      </w:r>
    </w:p>
    <w:p w14:paraId="2E116F5E" w14:textId="77777777" w:rsidR="007D504A" w:rsidRDefault="007D504A">
      <w:pPr>
        <w:pStyle w:val="Index1"/>
        <w:tabs>
          <w:tab w:val="right" w:pos="5030"/>
        </w:tabs>
        <w:rPr>
          <w:noProof/>
        </w:rPr>
      </w:pPr>
      <w:r>
        <w:rPr>
          <w:noProof/>
        </w:rPr>
        <w:t>Visio 2016 Professional, 23</w:t>
      </w:r>
    </w:p>
    <w:p w14:paraId="2E116F5F" w14:textId="77777777" w:rsidR="007D504A" w:rsidRDefault="007D504A">
      <w:pPr>
        <w:pStyle w:val="Index1"/>
        <w:tabs>
          <w:tab w:val="right" w:pos="5030"/>
        </w:tabs>
        <w:rPr>
          <w:noProof/>
        </w:rPr>
      </w:pPr>
      <w:r>
        <w:rPr>
          <w:noProof/>
        </w:rPr>
        <w:t>Visio 2016 Standard, 22</w:t>
      </w:r>
    </w:p>
    <w:p w14:paraId="2E116F60" w14:textId="77777777" w:rsidR="007D504A" w:rsidRDefault="007D504A">
      <w:pPr>
        <w:pStyle w:val="Index1"/>
        <w:tabs>
          <w:tab w:val="right" w:pos="5030"/>
        </w:tabs>
        <w:rPr>
          <w:noProof/>
        </w:rPr>
      </w:pPr>
      <w:r>
        <w:rPr>
          <w:noProof/>
        </w:rPr>
        <w:t>Visio Pro för Office 365, 59</w:t>
      </w:r>
    </w:p>
    <w:p w14:paraId="2E116F61" w14:textId="77777777" w:rsidR="007D504A" w:rsidRDefault="007D504A">
      <w:pPr>
        <w:pStyle w:val="Index1"/>
        <w:tabs>
          <w:tab w:val="right" w:pos="5030"/>
        </w:tabs>
        <w:rPr>
          <w:noProof/>
        </w:rPr>
      </w:pPr>
      <w:r>
        <w:rPr>
          <w:noProof/>
        </w:rPr>
        <w:t>Visio Pro för Office 365 Från SA, 59</w:t>
      </w:r>
    </w:p>
    <w:p w14:paraId="2E116F62" w14:textId="77777777" w:rsidR="007D504A" w:rsidRDefault="007D504A">
      <w:pPr>
        <w:pStyle w:val="Index1"/>
        <w:tabs>
          <w:tab w:val="right" w:pos="5030"/>
        </w:tabs>
        <w:rPr>
          <w:noProof/>
        </w:rPr>
      </w:pPr>
      <w:r>
        <w:rPr>
          <w:noProof/>
        </w:rPr>
        <w:t>Visio Professional, 60, 84</w:t>
      </w:r>
    </w:p>
    <w:p w14:paraId="2E116F63" w14:textId="77777777" w:rsidR="007D504A" w:rsidRDefault="007D504A">
      <w:pPr>
        <w:pStyle w:val="Index1"/>
        <w:tabs>
          <w:tab w:val="right" w:pos="5030"/>
        </w:tabs>
        <w:rPr>
          <w:noProof/>
        </w:rPr>
      </w:pPr>
      <w:r>
        <w:rPr>
          <w:noProof/>
        </w:rPr>
        <w:t>Visio Standard, 84</w:t>
      </w:r>
    </w:p>
    <w:p w14:paraId="2E116F64" w14:textId="77777777" w:rsidR="007D504A" w:rsidRDefault="007D504A">
      <w:pPr>
        <w:pStyle w:val="Index1"/>
        <w:tabs>
          <w:tab w:val="right" w:pos="5030"/>
        </w:tabs>
        <w:rPr>
          <w:noProof/>
        </w:rPr>
      </w:pPr>
      <w:r>
        <w:rPr>
          <w:noProof/>
        </w:rPr>
        <w:t>Viso Standard, 78</w:t>
      </w:r>
    </w:p>
    <w:p w14:paraId="2E116F65" w14:textId="77777777" w:rsidR="007D504A" w:rsidRDefault="007D504A">
      <w:pPr>
        <w:pStyle w:val="Index1"/>
        <w:tabs>
          <w:tab w:val="right" w:pos="5030"/>
        </w:tabs>
        <w:rPr>
          <w:noProof/>
        </w:rPr>
      </w:pPr>
      <w:r>
        <w:rPr>
          <w:noProof/>
        </w:rPr>
        <w:t>Visual Studio 2013, 35</w:t>
      </w:r>
    </w:p>
    <w:p w14:paraId="2E116F66" w14:textId="77777777" w:rsidR="007D504A" w:rsidRDefault="007D504A">
      <w:pPr>
        <w:pStyle w:val="Index1"/>
        <w:tabs>
          <w:tab w:val="right" w:pos="5030"/>
        </w:tabs>
        <w:rPr>
          <w:noProof/>
        </w:rPr>
      </w:pPr>
      <w:r>
        <w:rPr>
          <w:noProof/>
        </w:rPr>
        <w:t>Visual Studio Enterprise 2015 med MSDN, 35</w:t>
      </w:r>
    </w:p>
    <w:p w14:paraId="2E116F67" w14:textId="77777777" w:rsidR="007D504A" w:rsidRDefault="007D504A">
      <w:pPr>
        <w:pStyle w:val="Index1"/>
        <w:tabs>
          <w:tab w:val="right" w:pos="5030"/>
        </w:tabs>
        <w:rPr>
          <w:noProof/>
        </w:rPr>
      </w:pPr>
      <w:r>
        <w:rPr>
          <w:noProof/>
        </w:rPr>
        <w:t>Visual Studio Enterprise med MSDN, 78, 84</w:t>
      </w:r>
    </w:p>
    <w:p w14:paraId="2E116F68" w14:textId="77777777" w:rsidR="007D504A" w:rsidRDefault="007D504A">
      <w:pPr>
        <w:pStyle w:val="Index1"/>
        <w:tabs>
          <w:tab w:val="right" w:pos="5030"/>
        </w:tabs>
        <w:rPr>
          <w:noProof/>
        </w:rPr>
      </w:pPr>
      <w:r>
        <w:rPr>
          <w:noProof/>
        </w:rPr>
        <w:t>Visual Studio Professional 2015, 35</w:t>
      </w:r>
    </w:p>
    <w:p w14:paraId="2E116F69" w14:textId="77777777" w:rsidR="007D504A" w:rsidRDefault="007D504A">
      <w:pPr>
        <w:pStyle w:val="Index1"/>
        <w:tabs>
          <w:tab w:val="right" w:pos="5030"/>
        </w:tabs>
        <w:rPr>
          <w:noProof/>
        </w:rPr>
      </w:pPr>
      <w:r>
        <w:rPr>
          <w:noProof/>
        </w:rPr>
        <w:t>Visual Studio Professional 2015 med MSDN, 35</w:t>
      </w:r>
    </w:p>
    <w:p w14:paraId="2E116F6A" w14:textId="77777777" w:rsidR="007D504A" w:rsidRDefault="007D504A">
      <w:pPr>
        <w:pStyle w:val="Index1"/>
        <w:tabs>
          <w:tab w:val="right" w:pos="5030"/>
        </w:tabs>
        <w:rPr>
          <w:noProof/>
        </w:rPr>
      </w:pPr>
      <w:r>
        <w:rPr>
          <w:noProof/>
        </w:rPr>
        <w:t>Visual Studio Professional med MSDN, 78, 84</w:t>
      </w:r>
    </w:p>
    <w:p w14:paraId="2E116F6B" w14:textId="77777777" w:rsidR="007D504A" w:rsidRDefault="007D504A">
      <w:pPr>
        <w:pStyle w:val="Index1"/>
        <w:tabs>
          <w:tab w:val="right" w:pos="5030"/>
        </w:tabs>
        <w:rPr>
          <w:noProof/>
        </w:rPr>
      </w:pPr>
      <w:r>
        <w:rPr>
          <w:noProof/>
        </w:rPr>
        <w:t>Visual Studio Team Foundation Server 2015 CAL, 37</w:t>
      </w:r>
    </w:p>
    <w:p w14:paraId="2E116F6C" w14:textId="77777777" w:rsidR="007D504A" w:rsidRDefault="007D504A">
      <w:pPr>
        <w:pStyle w:val="Index1"/>
        <w:tabs>
          <w:tab w:val="right" w:pos="5030"/>
        </w:tabs>
        <w:rPr>
          <w:noProof/>
        </w:rPr>
      </w:pPr>
      <w:r>
        <w:rPr>
          <w:noProof/>
        </w:rPr>
        <w:t>Visual Studio Team Foundation Server 2015 med SQL Server 2014-teknik, 37</w:t>
      </w:r>
    </w:p>
    <w:p w14:paraId="2E116F6D" w14:textId="77777777" w:rsidR="007D504A" w:rsidRDefault="007D504A">
      <w:pPr>
        <w:pStyle w:val="Index1"/>
        <w:tabs>
          <w:tab w:val="right" w:pos="5030"/>
        </w:tabs>
        <w:rPr>
          <w:noProof/>
        </w:rPr>
      </w:pPr>
      <w:r>
        <w:rPr>
          <w:noProof/>
        </w:rPr>
        <w:t>Visual Studio Test Professional 2015 med MSDN, 35</w:t>
      </w:r>
    </w:p>
    <w:p w14:paraId="2E116F6E" w14:textId="77777777" w:rsidR="007D504A" w:rsidRDefault="007D504A">
      <w:pPr>
        <w:pStyle w:val="Index1"/>
        <w:tabs>
          <w:tab w:val="right" w:pos="5030"/>
        </w:tabs>
        <w:rPr>
          <w:noProof/>
        </w:rPr>
      </w:pPr>
      <w:r>
        <w:rPr>
          <w:noProof/>
        </w:rPr>
        <w:t>Visual Studio Test Professional med MSDN, 78, 84</w:t>
      </w:r>
    </w:p>
    <w:p w14:paraId="2E116F6F" w14:textId="77777777" w:rsidR="007D504A" w:rsidRDefault="007D504A">
      <w:pPr>
        <w:pStyle w:val="Index1"/>
        <w:tabs>
          <w:tab w:val="right" w:pos="5030"/>
        </w:tabs>
        <w:rPr>
          <w:noProof/>
        </w:rPr>
      </w:pPr>
      <w:r>
        <w:rPr>
          <w:noProof/>
        </w:rPr>
        <w:t>Windows 10 Education Upgrade (Per Enhet), 38</w:t>
      </w:r>
    </w:p>
    <w:p w14:paraId="2E116F70" w14:textId="77777777" w:rsidR="007D504A" w:rsidRDefault="007D504A">
      <w:pPr>
        <w:pStyle w:val="Index1"/>
        <w:tabs>
          <w:tab w:val="right" w:pos="5030"/>
        </w:tabs>
        <w:rPr>
          <w:noProof/>
        </w:rPr>
      </w:pPr>
      <w:r>
        <w:rPr>
          <w:noProof/>
        </w:rPr>
        <w:t>Windows 10 Enterprise Software Assurance Per Användarabonnemangslicens, 38</w:t>
      </w:r>
    </w:p>
    <w:p w14:paraId="2E116F71" w14:textId="77777777" w:rsidR="007D504A" w:rsidRDefault="007D504A">
      <w:pPr>
        <w:pStyle w:val="Index1"/>
        <w:tabs>
          <w:tab w:val="right" w:pos="5030"/>
        </w:tabs>
        <w:rPr>
          <w:noProof/>
        </w:rPr>
      </w:pPr>
      <w:r>
        <w:rPr>
          <w:noProof/>
        </w:rPr>
        <w:t>Windows 10 Enterprise Software Assurance Per Användare Från SA, 38</w:t>
      </w:r>
    </w:p>
    <w:p w14:paraId="2E116F72" w14:textId="77777777" w:rsidR="007D504A" w:rsidRDefault="007D504A">
      <w:pPr>
        <w:pStyle w:val="Index1"/>
        <w:tabs>
          <w:tab w:val="right" w:pos="5030"/>
        </w:tabs>
        <w:rPr>
          <w:noProof/>
        </w:rPr>
      </w:pPr>
      <w:r>
        <w:rPr>
          <w:noProof/>
        </w:rPr>
        <w:t>Windows 10 IoT Enterprise, 39</w:t>
      </w:r>
    </w:p>
    <w:p w14:paraId="2E116F73" w14:textId="77777777" w:rsidR="007D504A" w:rsidRDefault="007D504A">
      <w:pPr>
        <w:pStyle w:val="Index1"/>
        <w:tabs>
          <w:tab w:val="right" w:pos="5030"/>
        </w:tabs>
        <w:rPr>
          <w:noProof/>
        </w:rPr>
      </w:pPr>
      <w:r>
        <w:rPr>
          <w:noProof/>
        </w:rPr>
        <w:t>Windows 10 Mobile Enterprise (Per Enhet), 38</w:t>
      </w:r>
    </w:p>
    <w:p w14:paraId="2E116F74" w14:textId="77777777" w:rsidR="007D504A" w:rsidRDefault="007D504A">
      <w:pPr>
        <w:pStyle w:val="Index1"/>
        <w:tabs>
          <w:tab w:val="right" w:pos="5030"/>
        </w:tabs>
        <w:rPr>
          <w:noProof/>
        </w:rPr>
      </w:pPr>
      <w:r>
        <w:rPr>
          <w:noProof/>
        </w:rPr>
        <w:t>Windows 2000 Professional for Embedded Systems, 39</w:t>
      </w:r>
    </w:p>
    <w:p w14:paraId="2E116F75" w14:textId="77777777" w:rsidR="007D504A" w:rsidRDefault="007D504A">
      <w:pPr>
        <w:pStyle w:val="Index1"/>
        <w:tabs>
          <w:tab w:val="right" w:pos="5030"/>
        </w:tabs>
        <w:rPr>
          <w:noProof/>
        </w:rPr>
      </w:pPr>
      <w:r>
        <w:rPr>
          <w:noProof/>
        </w:rPr>
        <w:t>Windows 7, 39</w:t>
      </w:r>
    </w:p>
    <w:p w14:paraId="2E116F76" w14:textId="77777777" w:rsidR="007D504A" w:rsidRDefault="007D504A">
      <w:pPr>
        <w:pStyle w:val="Index1"/>
        <w:tabs>
          <w:tab w:val="right" w:pos="5030"/>
        </w:tabs>
        <w:rPr>
          <w:noProof/>
        </w:rPr>
      </w:pPr>
      <w:r>
        <w:rPr>
          <w:noProof/>
        </w:rPr>
        <w:t>Windows 7 Professional for Embedded Systems, 39</w:t>
      </w:r>
    </w:p>
    <w:p w14:paraId="2E116F77" w14:textId="77777777" w:rsidR="007D504A" w:rsidRDefault="007D504A">
      <w:pPr>
        <w:pStyle w:val="Index1"/>
        <w:tabs>
          <w:tab w:val="right" w:pos="5030"/>
        </w:tabs>
        <w:rPr>
          <w:noProof/>
        </w:rPr>
      </w:pPr>
      <w:r>
        <w:rPr>
          <w:noProof/>
        </w:rPr>
        <w:t>Windows 7 Ultimate for Embedded Systems, 39</w:t>
      </w:r>
    </w:p>
    <w:p w14:paraId="2E116F78" w14:textId="77777777" w:rsidR="007D504A" w:rsidRDefault="007D504A">
      <w:pPr>
        <w:pStyle w:val="Index1"/>
        <w:tabs>
          <w:tab w:val="right" w:pos="5030"/>
        </w:tabs>
        <w:rPr>
          <w:noProof/>
        </w:rPr>
      </w:pPr>
      <w:r>
        <w:rPr>
          <w:noProof/>
        </w:rPr>
        <w:t>Windows 8.1, 38</w:t>
      </w:r>
    </w:p>
    <w:p w14:paraId="2E116F79" w14:textId="77777777" w:rsidR="007D504A" w:rsidRDefault="007D504A">
      <w:pPr>
        <w:pStyle w:val="Index1"/>
        <w:tabs>
          <w:tab w:val="right" w:pos="5030"/>
        </w:tabs>
        <w:rPr>
          <w:noProof/>
        </w:rPr>
      </w:pPr>
      <w:r>
        <w:rPr>
          <w:noProof/>
        </w:rPr>
        <w:t>Windows 8.1 Enterprise Sideloading, 38</w:t>
      </w:r>
    </w:p>
    <w:p w14:paraId="2E116F7A" w14:textId="77777777" w:rsidR="007D504A" w:rsidRDefault="007D504A">
      <w:pPr>
        <w:pStyle w:val="Index1"/>
        <w:tabs>
          <w:tab w:val="right" w:pos="5030"/>
        </w:tabs>
        <w:rPr>
          <w:noProof/>
        </w:rPr>
      </w:pPr>
      <w:r>
        <w:rPr>
          <w:noProof/>
        </w:rPr>
        <w:t>Windows 8.1 Enterprise-uppgradering och SA Per Användare (från SA), 55</w:t>
      </w:r>
    </w:p>
    <w:p w14:paraId="2E116F7B" w14:textId="77777777" w:rsidR="007D504A" w:rsidRDefault="007D504A">
      <w:pPr>
        <w:pStyle w:val="Index1"/>
        <w:tabs>
          <w:tab w:val="right" w:pos="5030"/>
        </w:tabs>
        <w:rPr>
          <w:noProof/>
        </w:rPr>
      </w:pPr>
      <w:r>
        <w:rPr>
          <w:noProof/>
        </w:rPr>
        <w:t>Windows Embedded 2009, 40</w:t>
      </w:r>
    </w:p>
    <w:p w14:paraId="2E116F7C" w14:textId="77777777" w:rsidR="007D504A" w:rsidRDefault="007D504A">
      <w:pPr>
        <w:pStyle w:val="Index1"/>
        <w:tabs>
          <w:tab w:val="right" w:pos="5030"/>
        </w:tabs>
        <w:rPr>
          <w:noProof/>
        </w:rPr>
      </w:pPr>
      <w:r>
        <w:rPr>
          <w:noProof/>
        </w:rPr>
        <w:t>Windows Embedded 8 och 8.1 Industry Retail, 39</w:t>
      </w:r>
    </w:p>
    <w:p w14:paraId="2E116F7D" w14:textId="77777777" w:rsidR="007D504A" w:rsidRDefault="007D504A">
      <w:pPr>
        <w:pStyle w:val="Index1"/>
        <w:tabs>
          <w:tab w:val="right" w:pos="5030"/>
        </w:tabs>
        <w:rPr>
          <w:noProof/>
        </w:rPr>
      </w:pPr>
      <w:r>
        <w:rPr>
          <w:noProof/>
        </w:rPr>
        <w:t>Windows Embedded 8 Standard, 40</w:t>
      </w:r>
    </w:p>
    <w:p w14:paraId="2E116F7E" w14:textId="77777777" w:rsidR="007D504A" w:rsidRDefault="007D504A">
      <w:pPr>
        <w:pStyle w:val="Index1"/>
        <w:tabs>
          <w:tab w:val="right" w:pos="5030"/>
        </w:tabs>
        <w:rPr>
          <w:noProof/>
        </w:rPr>
      </w:pPr>
      <w:r>
        <w:rPr>
          <w:noProof/>
        </w:rPr>
        <w:t>Windows Embedded 8 Standard Enterprise-kit (100-pack), 38</w:t>
      </w:r>
    </w:p>
    <w:p w14:paraId="2E116F7F" w14:textId="77777777" w:rsidR="007D504A" w:rsidRDefault="007D504A">
      <w:pPr>
        <w:pStyle w:val="Index1"/>
        <w:tabs>
          <w:tab w:val="right" w:pos="5030"/>
        </w:tabs>
        <w:rPr>
          <w:noProof/>
        </w:rPr>
      </w:pPr>
      <w:r>
        <w:rPr>
          <w:noProof/>
        </w:rPr>
        <w:t>Windows Embedded 8.1 Industry, 38</w:t>
      </w:r>
    </w:p>
    <w:p w14:paraId="2E116F80" w14:textId="77777777" w:rsidR="007D504A" w:rsidRDefault="007D504A">
      <w:pPr>
        <w:pStyle w:val="Index1"/>
        <w:tabs>
          <w:tab w:val="right" w:pos="5030"/>
        </w:tabs>
        <w:rPr>
          <w:noProof/>
        </w:rPr>
      </w:pPr>
      <w:r>
        <w:rPr>
          <w:noProof/>
        </w:rPr>
        <w:t>Windows Embedded 8/8.1 Industry Pro, 39</w:t>
      </w:r>
    </w:p>
    <w:p w14:paraId="2E116F81" w14:textId="77777777" w:rsidR="007D504A" w:rsidRDefault="007D504A">
      <w:pPr>
        <w:pStyle w:val="Index1"/>
        <w:tabs>
          <w:tab w:val="right" w:pos="5030"/>
        </w:tabs>
        <w:rPr>
          <w:noProof/>
        </w:rPr>
      </w:pPr>
      <w:r>
        <w:rPr>
          <w:noProof/>
        </w:rPr>
        <w:t>Windows Embedded 8/8.1 Pro, 39</w:t>
      </w:r>
    </w:p>
    <w:p w14:paraId="2E116F82" w14:textId="77777777" w:rsidR="007D504A" w:rsidRDefault="007D504A">
      <w:pPr>
        <w:pStyle w:val="Index1"/>
        <w:tabs>
          <w:tab w:val="right" w:pos="5030"/>
        </w:tabs>
        <w:rPr>
          <w:noProof/>
        </w:rPr>
      </w:pPr>
      <w:r>
        <w:rPr>
          <w:noProof/>
        </w:rPr>
        <w:t>Windows Embedded for Point of Service, 39</w:t>
      </w:r>
    </w:p>
    <w:p w14:paraId="2E116F83" w14:textId="77777777" w:rsidR="007D504A" w:rsidRDefault="007D504A">
      <w:pPr>
        <w:pStyle w:val="Index1"/>
        <w:tabs>
          <w:tab w:val="right" w:pos="5030"/>
        </w:tabs>
        <w:rPr>
          <w:noProof/>
        </w:rPr>
      </w:pPr>
      <w:r>
        <w:rPr>
          <w:noProof/>
        </w:rPr>
        <w:t>Windows Embedded POSReady 2009, 39</w:t>
      </w:r>
    </w:p>
    <w:p w14:paraId="2E116F84" w14:textId="77777777" w:rsidR="007D504A" w:rsidRDefault="007D504A">
      <w:pPr>
        <w:pStyle w:val="Index1"/>
        <w:tabs>
          <w:tab w:val="right" w:pos="5030"/>
        </w:tabs>
        <w:rPr>
          <w:noProof/>
        </w:rPr>
      </w:pPr>
      <w:r>
        <w:rPr>
          <w:noProof/>
        </w:rPr>
        <w:t>Windows Embedded POSReady 7, 39</w:t>
      </w:r>
    </w:p>
    <w:p w14:paraId="2E116F85" w14:textId="77777777" w:rsidR="007D504A" w:rsidRDefault="007D504A">
      <w:pPr>
        <w:pStyle w:val="Index1"/>
        <w:tabs>
          <w:tab w:val="right" w:pos="5030"/>
        </w:tabs>
        <w:rPr>
          <w:noProof/>
        </w:rPr>
      </w:pPr>
      <w:r>
        <w:rPr>
          <w:noProof/>
        </w:rPr>
        <w:t>Windows Embedded POSReady 7 Pro, 39</w:t>
      </w:r>
    </w:p>
    <w:p w14:paraId="2E116F86" w14:textId="77777777" w:rsidR="007D504A" w:rsidRDefault="007D504A">
      <w:pPr>
        <w:pStyle w:val="Index1"/>
        <w:tabs>
          <w:tab w:val="right" w:pos="5030"/>
        </w:tabs>
        <w:rPr>
          <w:noProof/>
        </w:rPr>
      </w:pPr>
      <w:r>
        <w:rPr>
          <w:noProof/>
        </w:rPr>
        <w:t>Windows Embedded Standard 7, 40</w:t>
      </w:r>
    </w:p>
    <w:p w14:paraId="2E116F87" w14:textId="77777777" w:rsidR="007D504A" w:rsidRDefault="007D504A">
      <w:pPr>
        <w:pStyle w:val="Index1"/>
        <w:tabs>
          <w:tab w:val="right" w:pos="5030"/>
        </w:tabs>
        <w:rPr>
          <w:noProof/>
        </w:rPr>
      </w:pPr>
      <w:r>
        <w:rPr>
          <w:noProof/>
        </w:rPr>
        <w:t>Windows HPC Server, 47</w:t>
      </w:r>
    </w:p>
    <w:p w14:paraId="2E116F88" w14:textId="77777777" w:rsidR="007D504A" w:rsidRDefault="007D504A">
      <w:pPr>
        <w:pStyle w:val="Index1"/>
        <w:tabs>
          <w:tab w:val="right" w:pos="5030"/>
        </w:tabs>
        <w:rPr>
          <w:noProof/>
        </w:rPr>
      </w:pPr>
      <w:r>
        <w:rPr>
          <w:noProof/>
        </w:rPr>
        <w:t>Windows MultiPoint Server 2011, 44</w:t>
      </w:r>
    </w:p>
    <w:p w14:paraId="2E116F89" w14:textId="77777777" w:rsidR="007D504A" w:rsidRDefault="007D504A">
      <w:pPr>
        <w:pStyle w:val="Index1"/>
        <w:tabs>
          <w:tab w:val="right" w:pos="5030"/>
        </w:tabs>
        <w:rPr>
          <w:noProof/>
        </w:rPr>
      </w:pPr>
      <w:r>
        <w:rPr>
          <w:noProof/>
        </w:rPr>
        <w:t>Windows MultiPoint Server 2012 CAL, 44</w:t>
      </w:r>
    </w:p>
    <w:p w14:paraId="2E116F8A" w14:textId="77777777" w:rsidR="007D504A" w:rsidRDefault="007D504A">
      <w:pPr>
        <w:pStyle w:val="Index1"/>
        <w:tabs>
          <w:tab w:val="right" w:pos="5030"/>
        </w:tabs>
        <w:rPr>
          <w:noProof/>
        </w:rPr>
      </w:pPr>
      <w:r>
        <w:rPr>
          <w:noProof/>
        </w:rPr>
        <w:t>Windows MultiPoint Server 2012 CAL med Windows Server 2012 CAL, 44</w:t>
      </w:r>
    </w:p>
    <w:p w14:paraId="2E116F8B" w14:textId="77777777" w:rsidR="007D504A" w:rsidRDefault="007D504A">
      <w:pPr>
        <w:pStyle w:val="Index1"/>
        <w:tabs>
          <w:tab w:val="right" w:pos="5030"/>
        </w:tabs>
        <w:rPr>
          <w:noProof/>
        </w:rPr>
      </w:pPr>
      <w:r>
        <w:rPr>
          <w:noProof/>
        </w:rPr>
        <w:t>Windows MultiPoint Server 2012 Premium, 44</w:t>
      </w:r>
    </w:p>
    <w:p w14:paraId="2E116F8C" w14:textId="77777777" w:rsidR="007D504A" w:rsidRDefault="007D504A">
      <w:pPr>
        <w:pStyle w:val="Index1"/>
        <w:tabs>
          <w:tab w:val="right" w:pos="5030"/>
        </w:tabs>
        <w:rPr>
          <w:noProof/>
        </w:rPr>
      </w:pPr>
      <w:r>
        <w:rPr>
          <w:noProof/>
        </w:rPr>
        <w:t>Windows MultiPoint Server 2012 Premium med Windows MultiPoint Server 2012 CAL (5 klienter) med Windows Server 2012 CAL (5 klienter), 44</w:t>
      </w:r>
    </w:p>
    <w:p w14:paraId="2E116F8D" w14:textId="77777777" w:rsidR="007D504A" w:rsidRDefault="007D504A">
      <w:pPr>
        <w:pStyle w:val="Index1"/>
        <w:tabs>
          <w:tab w:val="right" w:pos="5030"/>
        </w:tabs>
        <w:rPr>
          <w:noProof/>
        </w:rPr>
      </w:pPr>
      <w:r>
        <w:rPr>
          <w:noProof/>
        </w:rPr>
        <w:t>Windows MultiPoint Server 2012 Premium with Windows MultiPoint Server 2012 CAL (5 klienter), 44</w:t>
      </w:r>
    </w:p>
    <w:p w14:paraId="2E116F8E" w14:textId="77777777" w:rsidR="007D504A" w:rsidRDefault="007D504A">
      <w:pPr>
        <w:pStyle w:val="Index1"/>
        <w:tabs>
          <w:tab w:val="right" w:pos="5030"/>
        </w:tabs>
        <w:rPr>
          <w:noProof/>
        </w:rPr>
      </w:pPr>
      <w:r>
        <w:rPr>
          <w:noProof/>
        </w:rPr>
        <w:t>Windows MultiPoint Server 2012 Standard, 44</w:t>
      </w:r>
    </w:p>
    <w:p w14:paraId="2E116F8F" w14:textId="77777777" w:rsidR="007D504A" w:rsidRDefault="007D504A">
      <w:pPr>
        <w:pStyle w:val="Index1"/>
        <w:tabs>
          <w:tab w:val="right" w:pos="5030"/>
        </w:tabs>
        <w:rPr>
          <w:noProof/>
        </w:rPr>
      </w:pPr>
      <w:r>
        <w:rPr>
          <w:noProof/>
        </w:rPr>
        <w:t>Windows MultiPoint Server Premium, 84</w:t>
      </w:r>
    </w:p>
    <w:p w14:paraId="2E116F90" w14:textId="77777777" w:rsidR="007D504A" w:rsidRDefault="007D504A">
      <w:pPr>
        <w:pStyle w:val="Index1"/>
        <w:tabs>
          <w:tab w:val="right" w:pos="5030"/>
        </w:tabs>
        <w:rPr>
          <w:noProof/>
        </w:rPr>
      </w:pPr>
      <w:r>
        <w:rPr>
          <w:noProof/>
        </w:rPr>
        <w:t>Windows MultiPoint Server Standard, 84</w:t>
      </w:r>
    </w:p>
    <w:p w14:paraId="2E116F91" w14:textId="77777777" w:rsidR="007D504A" w:rsidRDefault="007D504A">
      <w:pPr>
        <w:pStyle w:val="Index1"/>
        <w:tabs>
          <w:tab w:val="right" w:pos="5030"/>
        </w:tabs>
        <w:rPr>
          <w:noProof/>
        </w:rPr>
      </w:pPr>
      <w:r>
        <w:rPr>
          <w:noProof/>
        </w:rPr>
        <w:lastRenderedPageBreak/>
        <w:t>Windows SA per Användare, 55</w:t>
      </w:r>
    </w:p>
    <w:p w14:paraId="2E116F92" w14:textId="77777777" w:rsidR="007D504A" w:rsidRDefault="007D504A">
      <w:pPr>
        <w:pStyle w:val="Index1"/>
        <w:tabs>
          <w:tab w:val="right" w:pos="5030"/>
        </w:tabs>
        <w:rPr>
          <w:noProof/>
        </w:rPr>
      </w:pPr>
      <w:r>
        <w:rPr>
          <w:noProof/>
        </w:rPr>
        <w:t>Windows Server, 84</w:t>
      </w:r>
    </w:p>
    <w:p w14:paraId="2E116F93" w14:textId="77777777" w:rsidR="007D504A" w:rsidRDefault="007D504A">
      <w:pPr>
        <w:pStyle w:val="Index1"/>
        <w:tabs>
          <w:tab w:val="right" w:pos="5030"/>
        </w:tabs>
        <w:rPr>
          <w:noProof/>
        </w:rPr>
      </w:pPr>
      <w:r>
        <w:rPr>
          <w:noProof/>
        </w:rPr>
        <w:t>Windows Server 2008, 45</w:t>
      </w:r>
    </w:p>
    <w:p w14:paraId="2E116F94" w14:textId="77777777" w:rsidR="007D504A" w:rsidRDefault="007D504A">
      <w:pPr>
        <w:pStyle w:val="Index1"/>
        <w:tabs>
          <w:tab w:val="right" w:pos="5030"/>
        </w:tabs>
        <w:rPr>
          <w:noProof/>
        </w:rPr>
      </w:pPr>
      <w:r>
        <w:rPr>
          <w:noProof/>
        </w:rPr>
        <w:t>Windows Server 2008 R2 Enterprise, 17</w:t>
      </w:r>
    </w:p>
    <w:p w14:paraId="2E116F95" w14:textId="77777777" w:rsidR="007D504A" w:rsidRDefault="007D504A">
      <w:pPr>
        <w:pStyle w:val="Index1"/>
        <w:tabs>
          <w:tab w:val="right" w:pos="5030"/>
        </w:tabs>
        <w:rPr>
          <w:noProof/>
        </w:rPr>
      </w:pPr>
      <w:r>
        <w:rPr>
          <w:noProof/>
        </w:rPr>
        <w:t>Windows Server 2012, 45</w:t>
      </w:r>
    </w:p>
    <w:p w14:paraId="2E116F96" w14:textId="77777777" w:rsidR="007D504A" w:rsidRDefault="007D504A">
      <w:pPr>
        <w:pStyle w:val="Index1"/>
        <w:tabs>
          <w:tab w:val="right" w:pos="5030"/>
        </w:tabs>
        <w:rPr>
          <w:noProof/>
        </w:rPr>
      </w:pPr>
      <w:r>
        <w:rPr>
          <w:noProof/>
        </w:rPr>
        <w:t>Windows Server 2012 Active Directory Rights Management Services CAL, 44, 45</w:t>
      </w:r>
    </w:p>
    <w:p w14:paraId="2E116F97" w14:textId="77777777" w:rsidR="007D504A" w:rsidRDefault="007D504A">
      <w:pPr>
        <w:pStyle w:val="Index1"/>
        <w:tabs>
          <w:tab w:val="right" w:pos="5030"/>
        </w:tabs>
        <w:rPr>
          <w:noProof/>
        </w:rPr>
      </w:pPr>
      <w:r>
        <w:rPr>
          <w:noProof/>
        </w:rPr>
        <w:t>Windows Server 2012 CAL, 44, 45</w:t>
      </w:r>
    </w:p>
    <w:p w14:paraId="2E116F98" w14:textId="77777777" w:rsidR="007D504A" w:rsidRDefault="007D504A">
      <w:pPr>
        <w:pStyle w:val="Index1"/>
        <w:tabs>
          <w:tab w:val="right" w:pos="5030"/>
        </w:tabs>
        <w:rPr>
          <w:noProof/>
        </w:rPr>
      </w:pPr>
      <w:r>
        <w:rPr>
          <w:noProof/>
        </w:rPr>
        <w:t>Windows Server 2012 R2 Datacenter, 45</w:t>
      </w:r>
    </w:p>
    <w:p w14:paraId="2E116F99" w14:textId="77777777" w:rsidR="007D504A" w:rsidRDefault="007D504A">
      <w:pPr>
        <w:pStyle w:val="Index1"/>
        <w:tabs>
          <w:tab w:val="right" w:pos="5030"/>
        </w:tabs>
        <w:rPr>
          <w:noProof/>
        </w:rPr>
      </w:pPr>
      <w:r>
        <w:rPr>
          <w:noProof/>
        </w:rPr>
        <w:t>Windows Server 2012 R2 Essentials, 45</w:t>
      </w:r>
    </w:p>
    <w:p w14:paraId="2E116F9A" w14:textId="77777777" w:rsidR="007D504A" w:rsidRDefault="007D504A">
      <w:pPr>
        <w:pStyle w:val="Index1"/>
        <w:tabs>
          <w:tab w:val="right" w:pos="5030"/>
        </w:tabs>
        <w:rPr>
          <w:noProof/>
        </w:rPr>
      </w:pPr>
      <w:r>
        <w:rPr>
          <w:noProof/>
        </w:rPr>
        <w:t>Windows Server 2012 R2 Standard, 45</w:t>
      </w:r>
    </w:p>
    <w:p w14:paraId="2E116F9B" w14:textId="77777777" w:rsidR="007D504A" w:rsidRDefault="007D504A">
      <w:pPr>
        <w:pStyle w:val="Index1"/>
        <w:tabs>
          <w:tab w:val="right" w:pos="5030"/>
        </w:tabs>
        <w:rPr>
          <w:noProof/>
        </w:rPr>
      </w:pPr>
      <w:r>
        <w:rPr>
          <w:noProof/>
        </w:rPr>
        <w:t>Windows Server 2012 Remote Desktop Services CAL, 45</w:t>
      </w:r>
    </w:p>
    <w:p w14:paraId="2E116F9C" w14:textId="77777777" w:rsidR="007D504A" w:rsidRDefault="007D504A">
      <w:pPr>
        <w:pStyle w:val="Index1"/>
        <w:tabs>
          <w:tab w:val="right" w:pos="5030"/>
        </w:tabs>
        <w:rPr>
          <w:noProof/>
        </w:rPr>
      </w:pPr>
      <w:r>
        <w:rPr>
          <w:noProof/>
        </w:rPr>
        <w:t>Windows Server Data Center, 78</w:t>
      </w:r>
    </w:p>
    <w:p w14:paraId="2E116F9D" w14:textId="77777777" w:rsidR="007D504A" w:rsidRDefault="007D504A">
      <w:pPr>
        <w:pStyle w:val="Index1"/>
        <w:tabs>
          <w:tab w:val="right" w:pos="5030"/>
        </w:tabs>
        <w:rPr>
          <w:noProof/>
        </w:rPr>
      </w:pPr>
      <w:r>
        <w:rPr>
          <w:noProof/>
        </w:rPr>
        <w:t>Windows Server Datacenter, 17, 83, 84</w:t>
      </w:r>
    </w:p>
    <w:p w14:paraId="2E116F9E" w14:textId="77777777" w:rsidR="007D504A" w:rsidRDefault="007D504A">
      <w:pPr>
        <w:pStyle w:val="Index1"/>
        <w:tabs>
          <w:tab w:val="right" w:pos="5030"/>
        </w:tabs>
        <w:rPr>
          <w:noProof/>
        </w:rPr>
      </w:pPr>
      <w:r>
        <w:rPr>
          <w:noProof/>
        </w:rPr>
        <w:t>Windows Server Enterprise, 47, 78</w:t>
      </w:r>
    </w:p>
    <w:p w14:paraId="2E116F9F" w14:textId="77777777" w:rsidR="007D504A" w:rsidRDefault="007D504A">
      <w:pPr>
        <w:pStyle w:val="Index1"/>
        <w:tabs>
          <w:tab w:val="right" w:pos="5030"/>
        </w:tabs>
        <w:rPr>
          <w:noProof/>
        </w:rPr>
      </w:pPr>
      <w:r>
        <w:rPr>
          <w:noProof/>
        </w:rPr>
        <w:t>Windows Server for Itanium Based Systems, 47</w:t>
      </w:r>
    </w:p>
    <w:p w14:paraId="2E116FA0" w14:textId="77777777" w:rsidR="007D504A" w:rsidRDefault="007D504A">
      <w:pPr>
        <w:pStyle w:val="Index1"/>
        <w:tabs>
          <w:tab w:val="right" w:pos="5030"/>
        </w:tabs>
        <w:rPr>
          <w:noProof/>
        </w:rPr>
      </w:pPr>
      <w:r>
        <w:rPr>
          <w:noProof/>
        </w:rPr>
        <w:t>Windows Server HPC Edition, 47</w:t>
      </w:r>
    </w:p>
    <w:p w14:paraId="2E116FA1" w14:textId="77777777" w:rsidR="007D504A" w:rsidRDefault="007D504A">
      <w:pPr>
        <w:pStyle w:val="Index1"/>
        <w:tabs>
          <w:tab w:val="right" w:pos="5030"/>
        </w:tabs>
        <w:rPr>
          <w:noProof/>
        </w:rPr>
      </w:pPr>
      <w:r>
        <w:rPr>
          <w:noProof/>
        </w:rPr>
        <w:t>Windows Server Standard, 17, 78, 83, 84</w:t>
      </w:r>
    </w:p>
    <w:p w14:paraId="2E116FA2" w14:textId="77777777" w:rsidR="007D504A" w:rsidRDefault="007D504A">
      <w:pPr>
        <w:pStyle w:val="Index1"/>
        <w:tabs>
          <w:tab w:val="right" w:pos="5030"/>
        </w:tabs>
        <w:rPr>
          <w:noProof/>
        </w:rPr>
      </w:pPr>
      <w:r>
        <w:rPr>
          <w:noProof/>
        </w:rPr>
        <w:t>Windows Server Standard, 17</w:t>
      </w:r>
    </w:p>
    <w:p w14:paraId="2E116FA3" w14:textId="77777777" w:rsidR="007D504A" w:rsidRDefault="007D504A">
      <w:pPr>
        <w:pStyle w:val="Index1"/>
        <w:tabs>
          <w:tab w:val="right" w:pos="5030"/>
        </w:tabs>
        <w:rPr>
          <w:noProof/>
        </w:rPr>
      </w:pPr>
      <w:r>
        <w:rPr>
          <w:noProof/>
        </w:rPr>
        <w:t>Windows Small Business Server, 47</w:t>
      </w:r>
    </w:p>
    <w:p w14:paraId="2E116FA4" w14:textId="77777777" w:rsidR="007D504A" w:rsidRDefault="007D504A">
      <w:pPr>
        <w:pStyle w:val="Index1"/>
        <w:tabs>
          <w:tab w:val="right" w:pos="5030"/>
        </w:tabs>
        <w:rPr>
          <w:noProof/>
        </w:rPr>
      </w:pPr>
      <w:r>
        <w:rPr>
          <w:noProof/>
        </w:rPr>
        <w:t>Windows Virtual Desktop Access, 38</w:t>
      </w:r>
    </w:p>
    <w:p w14:paraId="2E116FA5" w14:textId="77777777" w:rsidR="007D504A" w:rsidRDefault="007D504A">
      <w:pPr>
        <w:pStyle w:val="Index1"/>
        <w:tabs>
          <w:tab w:val="right" w:pos="5030"/>
        </w:tabs>
        <w:rPr>
          <w:noProof/>
        </w:rPr>
      </w:pPr>
      <w:r>
        <w:rPr>
          <w:noProof/>
        </w:rPr>
        <w:t>Windows Vista, 39</w:t>
      </w:r>
    </w:p>
    <w:p w14:paraId="2E116FA6" w14:textId="77777777" w:rsidR="007D504A" w:rsidRDefault="007D504A">
      <w:pPr>
        <w:pStyle w:val="Index1"/>
        <w:tabs>
          <w:tab w:val="right" w:pos="5030"/>
        </w:tabs>
        <w:rPr>
          <w:noProof/>
        </w:rPr>
      </w:pPr>
      <w:r>
        <w:rPr>
          <w:noProof/>
        </w:rPr>
        <w:t>Windows Vista Business for Embedded Systems, 39</w:t>
      </w:r>
    </w:p>
    <w:p w14:paraId="2E116FA7" w14:textId="77777777" w:rsidR="007D504A" w:rsidRDefault="007D504A">
      <w:pPr>
        <w:pStyle w:val="Index1"/>
        <w:tabs>
          <w:tab w:val="right" w:pos="5030"/>
        </w:tabs>
        <w:rPr>
          <w:noProof/>
        </w:rPr>
      </w:pPr>
      <w:r>
        <w:rPr>
          <w:noProof/>
        </w:rPr>
        <w:t>Windows Vista Ultimate for Embedded Systems, 39</w:t>
      </w:r>
    </w:p>
    <w:p w14:paraId="2E116FA8" w14:textId="77777777" w:rsidR="007D504A" w:rsidRDefault="007D504A">
      <w:pPr>
        <w:pStyle w:val="Index1"/>
        <w:tabs>
          <w:tab w:val="right" w:pos="5030"/>
        </w:tabs>
        <w:rPr>
          <w:noProof/>
        </w:rPr>
      </w:pPr>
      <w:r>
        <w:rPr>
          <w:noProof/>
        </w:rPr>
        <w:t>Windows XP, 39</w:t>
      </w:r>
    </w:p>
    <w:p w14:paraId="2E116FA9" w14:textId="77777777" w:rsidR="007D504A" w:rsidRDefault="007D504A">
      <w:pPr>
        <w:pStyle w:val="Index1"/>
        <w:tabs>
          <w:tab w:val="right" w:pos="5030"/>
        </w:tabs>
        <w:rPr>
          <w:noProof/>
        </w:rPr>
      </w:pPr>
      <w:r>
        <w:rPr>
          <w:noProof/>
        </w:rPr>
        <w:t>Windows XP Embedded, 40</w:t>
      </w:r>
    </w:p>
    <w:p w14:paraId="2E116FAA" w14:textId="77777777" w:rsidR="007D504A" w:rsidRDefault="007D504A">
      <w:pPr>
        <w:pStyle w:val="Index1"/>
        <w:tabs>
          <w:tab w:val="right" w:pos="5030"/>
        </w:tabs>
        <w:rPr>
          <w:noProof/>
        </w:rPr>
      </w:pPr>
      <w:r>
        <w:rPr>
          <w:noProof/>
        </w:rPr>
        <w:t>Windows XP Professional for Embedded Systems, 39</w:t>
      </w:r>
    </w:p>
    <w:p w14:paraId="2E116FAB" w14:textId="77777777" w:rsidR="007D504A" w:rsidRDefault="007D504A">
      <w:pPr>
        <w:pStyle w:val="Index1"/>
        <w:tabs>
          <w:tab w:val="right" w:pos="5030"/>
        </w:tabs>
        <w:rPr>
          <w:noProof/>
        </w:rPr>
      </w:pPr>
      <w:r>
        <w:rPr>
          <w:noProof/>
        </w:rPr>
        <w:t>Windows-följeabonnemang, 41</w:t>
      </w:r>
    </w:p>
    <w:p w14:paraId="2E116FAC" w14:textId="77777777" w:rsidR="007D504A" w:rsidRDefault="007D504A">
      <w:pPr>
        <w:pStyle w:val="Index1"/>
        <w:tabs>
          <w:tab w:val="right" w:pos="5030"/>
        </w:tabs>
        <w:rPr>
          <w:noProof/>
        </w:rPr>
      </w:pPr>
      <w:r>
        <w:rPr>
          <w:noProof/>
        </w:rPr>
        <w:t>Word 2016, 23</w:t>
      </w:r>
    </w:p>
    <w:p w14:paraId="2E116FAD" w14:textId="77777777" w:rsidR="007D504A" w:rsidRDefault="007D504A">
      <w:pPr>
        <w:pStyle w:val="Index1"/>
        <w:tabs>
          <w:tab w:val="right" w:pos="5030"/>
        </w:tabs>
        <w:rPr>
          <w:noProof/>
        </w:rPr>
      </w:pPr>
      <w:r>
        <w:rPr>
          <w:noProof/>
        </w:rPr>
        <w:t>Word 2016 för Mac, 24</w:t>
      </w:r>
    </w:p>
    <w:p w14:paraId="2E116FAE" w14:textId="77777777" w:rsidR="007D504A" w:rsidRDefault="007D504A">
      <w:pPr>
        <w:pStyle w:val="Index1"/>
        <w:tabs>
          <w:tab w:val="right" w:pos="5030"/>
        </w:tabs>
        <w:rPr>
          <w:noProof/>
        </w:rPr>
      </w:pPr>
      <w:r>
        <w:rPr>
          <w:noProof/>
        </w:rPr>
        <w:t>Work at Home för Mac 2016, 24</w:t>
      </w:r>
    </w:p>
    <w:p w14:paraId="2E116FAF" w14:textId="77777777" w:rsidR="007D504A" w:rsidRDefault="007D504A">
      <w:pPr>
        <w:pStyle w:val="Index1"/>
        <w:tabs>
          <w:tab w:val="right" w:pos="5030"/>
        </w:tabs>
        <w:rPr>
          <w:noProof/>
        </w:rPr>
      </w:pPr>
      <w:r>
        <w:rPr>
          <w:noProof/>
        </w:rPr>
        <w:t>Work at Home for Office Professional Plus 2016, 23</w:t>
      </w:r>
    </w:p>
    <w:p w14:paraId="2E116FB0" w14:textId="77777777" w:rsidR="007D504A" w:rsidRDefault="007D504A">
      <w:pPr>
        <w:pStyle w:val="Index1"/>
        <w:tabs>
          <w:tab w:val="right" w:pos="5030"/>
        </w:tabs>
        <w:rPr>
          <w:noProof/>
        </w:rPr>
      </w:pPr>
      <w:r>
        <w:rPr>
          <w:noProof/>
        </w:rPr>
        <w:t>Work at Home for Office Standard 2016, 23</w:t>
      </w:r>
    </w:p>
    <w:p w14:paraId="2E116FB1" w14:textId="77777777" w:rsidR="007D504A" w:rsidRDefault="007D504A">
      <w:pPr>
        <w:pStyle w:val="Index1"/>
        <w:tabs>
          <w:tab w:val="right" w:pos="5030"/>
        </w:tabs>
        <w:rPr>
          <w:noProof/>
        </w:rPr>
      </w:pPr>
      <w:r>
        <w:rPr>
          <w:noProof/>
        </w:rPr>
        <w:t>Yammer, 21</w:t>
      </w:r>
    </w:p>
    <w:p w14:paraId="2E116FB2" w14:textId="77777777" w:rsidR="007D504A" w:rsidRDefault="007D504A">
      <w:pPr>
        <w:pStyle w:val="Index1"/>
        <w:tabs>
          <w:tab w:val="right" w:pos="5030"/>
        </w:tabs>
        <w:rPr>
          <w:noProof/>
        </w:rPr>
      </w:pPr>
      <w:r>
        <w:rPr>
          <w:noProof/>
        </w:rPr>
        <w:t>Yammer Enterprise, 68</w:t>
      </w:r>
    </w:p>
    <w:p w14:paraId="2E116FB3" w14:textId="77777777" w:rsidR="007D504A" w:rsidRDefault="007D504A">
      <w:pPr>
        <w:pStyle w:val="ProductList-Body"/>
        <w:rPr>
          <w:noProof/>
        </w:rPr>
        <w:sectPr w:rsidR="007D504A" w:rsidSect="007D504A">
          <w:type w:val="continuous"/>
          <w:pgSz w:w="12240" w:h="15840" w:code="1"/>
          <w:pgMar w:top="1170" w:right="720" w:bottom="720" w:left="720" w:header="432" w:footer="288" w:gutter="0"/>
          <w:cols w:num="2" w:space="720"/>
        </w:sectPr>
      </w:pPr>
    </w:p>
    <w:p w14:paraId="2E116FB4" w14:textId="77777777" w:rsidR="007C66F8" w:rsidRDefault="007D504A">
      <w:pPr>
        <w:pStyle w:val="ProductList-Body"/>
        <w:sectPr w:rsidR="007C66F8" w:rsidSect="007D504A">
          <w:type w:val="continuous"/>
          <w:pgSz w:w="12240" w:h="15840" w:code="1"/>
          <w:pgMar w:top="1170" w:right="720" w:bottom="720" w:left="720" w:header="432" w:footer="288" w:gutter="0"/>
          <w:cols w:num="2" w:space="360"/>
        </w:sectPr>
      </w:pPr>
      <w:r>
        <w:fldChar w:fldCharType="end"/>
      </w:r>
    </w:p>
    <w:p w14:paraId="2E116FB5" w14:textId="77777777" w:rsidR="007C66F8" w:rsidRDefault="007C66F8">
      <w:pPr>
        <w:pStyle w:val="ProductList-Body"/>
      </w:pPr>
    </w:p>
    <w:sectPr w:rsidR="007C66F8"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116FC5" w14:textId="77777777" w:rsidR="007A784C" w:rsidRDefault="007A784C" w:rsidP="007C7D4D">
      <w:pPr>
        <w:spacing w:after="0"/>
      </w:pPr>
      <w:r>
        <w:separator/>
      </w:r>
    </w:p>
    <w:p w14:paraId="2E116FC6" w14:textId="77777777" w:rsidR="007A784C" w:rsidRDefault="007A784C"/>
  </w:endnote>
  <w:endnote w:type="continuationSeparator" w:id="0">
    <w:p w14:paraId="2E116FC7" w14:textId="77777777" w:rsidR="007A784C" w:rsidRDefault="007A784C" w:rsidP="007C7D4D">
      <w:pPr>
        <w:spacing w:after="0"/>
      </w:pPr>
      <w:r>
        <w:continuationSeparator/>
      </w:r>
    </w:p>
    <w:p w14:paraId="2E116FC8" w14:textId="77777777" w:rsidR="007A784C" w:rsidRDefault="007A784C"/>
  </w:endnote>
  <w:endnote w:type="continuationNotice" w:id="1">
    <w:p w14:paraId="2E116FC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16FCA" w14:textId="77777777" w:rsidR="001228F2" w:rsidRDefault="007D504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6F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6FCE"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CF"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0"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D1"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2"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D3"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4"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D5"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6"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D7"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8"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D9"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A"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DB"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DC" w14:textId="77777777" w:rsidR="007C66F8" w:rsidRDefault="005E4733">
          <w:pPr>
            <w:pStyle w:val="PURFooterText"/>
            <w:jc w:val="center"/>
          </w:pPr>
          <w:hyperlink w:anchor="_Sec844">
            <w:r w:rsidR="007D504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6F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6FE1"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2"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3"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4"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5"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6"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7"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8"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9"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A"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B"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C"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D"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EE"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EF" w14:textId="77777777" w:rsidR="007C66F8" w:rsidRDefault="005E4733">
          <w:pPr>
            <w:pStyle w:val="PURFooterText"/>
            <w:jc w:val="center"/>
          </w:pPr>
          <w:hyperlink w:anchor="_Sec844">
            <w:r w:rsidR="007D504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66F8" w14:paraId="2E1170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6FF4"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F5"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F6"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F7"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F8"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F9"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FA"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FB"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FC"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FD"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6FFE"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6FFF"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00"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01"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02" w14:textId="77777777" w:rsidR="007C66F8" w:rsidRDefault="005E4733">
          <w:pPr>
            <w:pStyle w:val="PURFooterText"/>
            <w:jc w:val="center"/>
          </w:pPr>
          <w:hyperlink w:anchor="_Sec844">
            <w:r w:rsidR="007D504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07"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08"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09"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0A"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0B"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0C"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0D"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0E"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0F"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10"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11"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12"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13"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14"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15" w14:textId="77777777" w:rsidR="007C66F8" w:rsidRDefault="005E4733">
          <w:pPr>
            <w:pStyle w:val="PURFooterText"/>
            <w:jc w:val="center"/>
          </w:pPr>
          <w:hyperlink w:anchor="_Sec844">
            <w:r w:rsidR="007D504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1A"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1B"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1C"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1D"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1E"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1F"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0"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21"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2"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23"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4"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25"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6"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27"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8" w14:textId="77777777" w:rsidR="007C66F8" w:rsidRDefault="005E4733">
          <w:pPr>
            <w:pStyle w:val="PURFooterText"/>
            <w:jc w:val="center"/>
          </w:pPr>
          <w:hyperlink w:anchor="_Sec844">
            <w:r w:rsidR="007D504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D"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2E"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2F"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30"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31"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32"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33"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34"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35"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36"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37"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38"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39"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3A"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3B" w14:textId="77777777" w:rsidR="007C66F8" w:rsidRDefault="005E4733">
          <w:pPr>
            <w:pStyle w:val="PURFooterText"/>
            <w:jc w:val="center"/>
          </w:pPr>
          <w:hyperlink w:anchor="_Sec844">
            <w:r w:rsidR="007D504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0"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1"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2"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3"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4"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5"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6"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7"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48"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9"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A"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B"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C"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4D"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4E" w14:textId="77777777" w:rsidR="007C66F8" w:rsidRDefault="005E4733">
          <w:pPr>
            <w:pStyle w:val="PURFooterText"/>
            <w:jc w:val="center"/>
          </w:pPr>
          <w:hyperlink w:anchor="_Sec844">
            <w:r w:rsidR="007D504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53"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54"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55"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56"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57"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58"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59"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5A"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5B"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5C"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5D"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5E"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5F"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60"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61" w14:textId="77777777" w:rsidR="007C66F8" w:rsidRDefault="005E4733">
          <w:pPr>
            <w:pStyle w:val="PURFooterText"/>
            <w:jc w:val="center"/>
          </w:pPr>
          <w:hyperlink w:anchor="_Sec844">
            <w:r w:rsidR="007D504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66"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67"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68"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69"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6A"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6B"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6C"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6D"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6E"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6F"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70"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71"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72"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73"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74" w14:textId="77777777" w:rsidR="007C66F8" w:rsidRDefault="005E4733">
          <w:pPr>
            <w:pStyle w:val="PURFooterText"/>
            <w:jc w:val="center"/>
          </w:pPr>
          <w:hyperlink w:anchor="_Sec844">
            <w:r w:rsidR="007D504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C66F8" w14:paraId="2E1170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79"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7A"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7B"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7C"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7D"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7E"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7F"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80"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81"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82"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83"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84"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85"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86"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87" w14:textId="77777777" w:rsidR="007C66F8" w:rsidRDefault="005E4733">
          <w:pPr>
            <w:pStyle w:val="PURFooterText"/>
            <w:jc w:val="center"/>
          </w:pPr>
          <w:hyperlink w:anchor="_Sec844">
            <w:r w:rsidR="007D504A">
              <w:rPr>
                <w:color w:val="00467F"/>
                <w:u w:val="single"/>
              </w:rPr>
              <w:t>Index</w:t>
            </w:r>
          </w:hyperlink>
        </w:p>
      </w:tc>
    </w:tr>
  </w:tbl>
  <w:p w14:paraId="2E117089" w14:textId="77777777" w:rsidR="007C66F8" w:rsidRDefault="007C66F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66F8" w14:paraId="2E1170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8D" w14:textId="77777777" w:rsidR="007C66F8" w:rsidRDefault="005E4733">
          <w:pPr>
            <w:pStyle w:val="PURFooterText"/>
            <w:jc w:val="center"/>
          </w:pPr>
          <w:hyperlink w:anchor="_Sec842">
            <w:r w:rsidR="007D504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8E"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8F" w14:textId="77777777" w:rsidR="007C66F8" w:rsidRDefault="005E4733">
          <w:pPr>
            <w:pStyle w:val="PURFooterText"/>
            <w:jc w:val="center"/>
          </w:pPr>
          <w:hyperlink w:anchor="_Sec531">
            <w:r w:rsidR="007D504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90"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91" w14:textId="77777777" w:rsidR="007C66F8" w:rsidRDefault="005E4733">
          <w:pPr>
            <w:pStyle w:val="PURFooterText"/>
            <w:jc w:val="center"/>
          </w:pPr>
          <w:hyperlink w:anchor="_Sec536">
            <w:r w:rsidR="007D504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92"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93" w14:textId="77777777" w:rsidR="007C66F8" w:rsidRDefault="005E4733">
          <w:pPr>
            <w:pStyle w:val="PURFooterText"/>
            <w:jc w:val="center"/>
          </w:pPr>
          <w:hyperlink w:anchor="_Sec547">
            <w:r w:rsidR="007D504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94"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95" w14:textId="77777777" w:rsidR="007C66F8" w:rsidRDefault="005E4733">
          <w:pPr>
            <w:pStyle w:val="PURFooterText"/>
            <w:jc w:val="center"/>
          </w:pPr>
          <w:hyperlink w:anchor="_Sec548">
            <w:r w:rsidR="007D504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96"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97" w14:textId="77777777" w:rsidR="007C66F8" w:rsidRDefault="005E4733">
          <w:pPr>
            <w:pStyle w:val="PURFooterText"/>
            <w:jc w:val="center"/>
          </w:pPr>
          <w:hyperlink w:anchor="_Sec549">
            <w:r w:rsidR="007D504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98"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7099" w14:textId="77777777" w:rsidR="007C66F8" w:rsidRDefault="005E4733">
          <w:pPr>
            <w:pStyle w:val="PURFooterText"/>
            <w:jc w:val="center"/>
          </w:pPr>
          <w:hyperlink w:anchor="_Sec591">
            <w:r w:rsidR="007D504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1709A" w14:textId="77777777" w:rsidR="007C66F8" w:rsidRDefault="007C66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11709B" w14:textId="77777777" w:rsidR="007C66F8" w:rsidRDefault="005E4733">
          <w:pPr>
            <w:pStyle w:val="PURFooterText"/>
            <w:jc w:val="center"/>
          </w:pPr>
          <w:hyperlink w:anchor="_Sec844">
            <w:r w:rsidR="007D504A">
              <w:rPr>
                <w:color w:val="00467F"/>
                <w:u w:val="single"/>
              </w:rPr>
              <w:t>Index</w:t>
            </w:r>
          </w:hyperlink>
        </w:p>
      </w:tc>
    </w:tr>
  </w:tbl>
  <w:p w14:paraId="2E11709D" w14:textId="77777777" w:rsidR="007C66F8" w:rsidRDefault="007C66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116FC0" w14:textId="77777777" w:rsidR="007A784C" w:rsidRDefault="007A784C" w:rsidP="007C7D4D">
      <w:pPr>
        <w:spacing w:after="0"/>
      </w:pPr>
      <w:r>
        <w:separator/>
      </w:r>
    </w:p>
    <w:p w14:paraId="2E116FC1" w14:textId="77777777" w:rsidR="007A784C" w:rsidRDefault="007A784C"/>
  </w:footnote>
  <w:footnote w:type="continuationSeparator" w:id="0">
    <w:p w14:paraId="2E116FC2" w14:textId="77777777" w:rsidR="007A784C" w:rsidRDefault="007A784C" w:rsidP="007C7D4D">
      <w:pPr>
        <w:spacing w:after="0"/>
      </w:pPr>
      <w:r>
        <w:continuationSeparator/>
      </w:r>
    </w:p>
    <w:p w14:paraId="2E116FC3" w14:textId="77777777" w:rsidR="007A784C" w:rsidRDefault="007A784C"/>
  </w:footnote>
  <w:footnote w:type="continuationNotice" w:id="1">
    <w:p w14:paraId="2E116FC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C66F8" w14:paraId="2E116FCD" w14:textId="77777777">
      <w:tc>
        <w:tcPr>
          <w:tcW w:w="8560" w:type="dxa"/>
        </w:tcPr>
        <w:p w14:paraId="2E116FCB" w14:textId="77777777" w:rsidR="007C66F8" w:rsidRDefault="007D504A">
          <w:pPr>
            <w:pStyle w:val="PURHeaderText"/>
          </w:pPr>
          <w:r>
            <w:t>Produktvillkor för Microsofts volymlicensiering (svenska, juli 2016)</w:t>
          </w:r>
        </w:p>
      </w:tc>
      <w:tc>
        <w:tcPr>
          <w:tcW w:w="3680" w:type="dxa"/>
        </w:tcPr>
        <w:p w14:paraId="2E116FCC" w14:textId="58632EFE" w:rsidR="007C66F8" w:rsidRDefault="007D504A">
          <w:pPr>
            <w:pStyle w:val="PURHeaderText"/>
            <w:jc w:val="right"/>
          </w:pPr>
          <w:r>
            <w:fldChar w:fldCharType="begin"/>
          </w:r>
          <w:r>
            <w:instrText xml:space="preserve"> PAGE \* MERGEFORMAT </w:instrText>
          </w:r>
          <w:r>
            <w:fldChar w:fldCharType="separate"/>
          </w:r>
          <w:r w:rsidR="005E473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C66F8" w14:paraId="2E116FE0" w14:textId="77777777">
      <w:tc>
        <w:tcPr>
          <w:tcW w:w="8560" w:type="dxa"/>
        </w:tcPr>
        <w:p w14:paraId="2E116FDE" w14:textId="77777777" w:rsidR="007C66F8" w:rsidRDefault="007D504A">
          <w:pPr>
            <w:pStyle w:val="PURHeaderText"/>
          </w:pPr>
          <w:r>
            <w:t>Produktvillkor för Microsofts volymlicensiering (svenska, juli 2016)</w:t>
          </w:r>
        </w:p>
      </w:tc>
      <w:tc>
        <w:tcPr>
          <w:tcW w:w="3680" w:type="dxa"/>
        </w:tcPr>
        <w:p w14:paraId="2E116FDF" w14:textId="5C17B175" w:rsidR="007C66F8" w:rsidRDefault="007D504A">
          <w:pPr>
            <w:pStyle w:val="PURHeaderText"/>
            <w:jc w:val="right"/>
          </w:pPr>
          <w:r>
            <w:fldChar w:fldCharType="begin"/>
          </w:r>
          <w:r>
            <w:instrText xml:space="preserve"> PAGE \* MERGEFORMAT </w:instrText>
          </w:r>
          <w:r>
            <w:fldChar w:fldCharType="separate"/>
          </w:r>
          <w:r w:rsidR="005E473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C66F8" w14:paraId="2E116FF3" w14:textId="77777777">
      <w:tc>
        <w:tcPr>
          <w:tcW w:w="8560" w:type="dxa"/>
        </w:tcPr>
        <w:p w14:paraId="2E116FF1" w14:textId="77777777" w:rsidR="007C66F8" w:rsidRDefault="007D504A">
          <w:pPr>
            <w:pStyle w:val="PURHeaderText"/>
          </w:pPr>
          <w:r>
            <w:t>Produktvillkor för Microsofts volymlicensiering (svenska, juli 2016)</w:t>
          </w:r>
        </w:p>
      </w:tc>
      <w:tc>
        <w:tcPr>
          <w:tcW w:w="3680" w:type="dxa"/>
        </w:tcPr>
        <w:p w14:paraId="2E116FF2" w14:textId="77777777" w:rsidR="007C66F8" w:rsidRDefault="007D504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C66F8" w14:paraId="2E117006" w14:textId="77777777">
      <w:tc>
        <w:tcPr>
          <w:tcW w:w="8560" w:type="dxa"/>
        </w:tcPr>
        <w:p w14:paraId="2E117004" w14:textId="77777777" w:rsidR="007C66F8" w:rsidRDefault="007D504A">
          <w:pPr>
            <w:pStyle w:val="PURHeaderText"/>
          </w:pPr>
          <w:r>
            <w:t>Produktvillkor för Microsofts volymlicensiering (svenska, juli 2016)</w:t>
          </w:r>
        </w:p>
      </w:tc>
      <w:tc>
        <w:tcPr>
          <w:tcW w:w="3680" w:type="dxa"/>
        </w:tcPr>
        <w:p w14:paraId="2E117005" w14:textId="12137F08" w:rsidR="007C66F8" w:rsidRDefault="007D504A">
          <w:pPr>
            <w:pStyle w:val="PURHeaderText"/>
            <w:jc w:val="right"/>
          </w:pPr>
          <w:r>
            <w:fldChar w:fldCharType="begin"/>
          </w:r>
          <w:r>
            <w:instrText xml:space="preserve"> PAGE \* MERGEFORMAT </w:instrText>
          </w:r>
          <w:r>
            <w:fldChar w:fldCharType="separate"/>
          </w:r>
          <w:r w:rsidR="005E4733">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C66F8" w14:paraId="2E117019" w14:textId="77777777">
      <w:tc>
        <w:tcPr>
          <w:tcW w:w="8560" w:type="dxa"/>
        </w:tcPr>
        <w:p w14:paraId="2E117017" w14:textId="77777777" w:rsidR="007C66F8" w:rsidRDefault="007D504A">
          <w:pPr>
            <w:pStyle w:val="PURHeaderText"/>
          </w:pPr>
          <w:r>
            <w:t>Produktvillkor för Microsofts volymlicensiering (svenska, juli 2016)</w:t>
          </w:r>
        </w:p>
      </w:tc>
      <w:tc>
        <w:tcPr>
          <w:tcW w:w="3680" w:type="dxa"/>
        </w:tcPr>
        <w:p w14:paraId="2E117018" w14:textId="79826A3C" w:rsidR="007C66F8" w:rsidRDefault="007D504A">
          <w:pPr>
            <w:pStyle w:val="PURHeaderText"/>
            <w:jc w:val="right"/>
          </w:pPr>
          <w:r>
            <w:fldChar w:fldCharType="begin"/>
          </w:r>
          <w:r>
            <w:instrText xml:space="preserve"> PAGE \* MERGEFORMAT </w:instrText>
          </w:r>
          <w:r>
            <w:fldChar w:fldCharType="separate"/>
          </w:r>
          <w:r w:rsidR="005E4733">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C66F8" w14:paraId="2E11702C" w14:textId="77777777">
      <w:tc>
        <w:tcPr>
          <w:tcW w:w="8560" w:type="dxa"/>
        </w:tcPr>
        <w:p w14:paraId="2E11702A" w14:textId="77777777" w:rsidR="007C66F8" w:rsidRDefault="007D504A">
          <w:pPr>
            <w:pStyle w:val="PURHeaderText"/>
          </w:pPr>
          <w:r>
            <w:t>Produktvillkor för Microsofts volymlicensiering (svenska, juli 2016)</w:t>
          </w:r>
        </w:p>
      </w:tc>
      <w:tc>
        <w:tcPr>
          <w:tcW w:w="3680" w:type="dxa"/>
        </w:tcPr>
        <w:p w14:paraId="2E11702B" w14:textId="64D41FDF" w:rsidR="007C66F8" w:rsidRDefault="007D504A">
          <w:pPr>
            <w:pStyle w:val="PURHeaderText"/>
            <w:jc w:val="right"/>
          </w:pPr>
          <w:r>
            <w:fldChar w:fldCharType="begin"/>
          </w:r>
          <w:r>
            <w:instrText xml:space="preserve"> PAGE \* MERGEFORMAT </w:instrText>
          </w:r>
          <w:r>
            <w:fldChar w:fldCharType="separate"/>
          </w:r>
          <w:r w:rsidR="005E4733">
            <w:rPr>
              <w:noProof/>
            </w:rPr>
            <w:t>47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C66F8" w14:paraId="2E11703F" w14:textId="77777777">
      <w:tc>
        <w:tcPr>
          <w:tcW w:w="8560" w:type="dxa"/>
        </w:tcPr>
        <w:p w14:paraId="2E11703D" w14:textId="77777777" w:rsidR="007C66F8" w:rsidRDefault="007D504A">
          <w:pPr>
            <w:pStyle w:val="PURHeaderText"/>
          </w:pPr>
          <w:r>
            <w:t>Produktvillkor för Microsofts volymlicensiering (svenska, juli 2016)</w:t>
          </w:r>
        </w:p>
      </w:tc>
      <w:tc>
        <w:tcPr>
          <w:tcW w:w="3680" w:type="dxa"/>
        </w:tcPr>
        <w:p w14:paraId="2E11703E" w14:textId="351193B6" w:rsidR="007C66F8" w:rsidRDefault="007D504A">
          <w:pPr>
            <w:pStyle w:val="PURHeaderText"/>
            <w:jc w:val="right"/>
          </w:pPr>
          <w:r>
            <w:fldChar w:fldCharType="begin"/>
          </w:r>
          <w:r>
            <w:instrText xml:space="preserve"> PAGE \* MERGEFORMAT </w:instrText>
          </w:r>
          <w:r>
            <w:fldChar w:fldCharType="separate"/>
          </w:r>
          <w:r w:rsidR="005E4733">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C66F8" w14:paraId="2E117052" w14:textId="77777777">
      <w:tc>
        <w:tcPr>
          <w:tcW w:w="8560" w:type="dxa"/>
        </w:tcPr>
        <w:p w14:paraId="2E117050" w14:textId="77777777" w:rsidR="007C66F8" w:rsidRDefault="007D504A">
          <w:pPr>
            <w:pStyle w:val="PURHeaderText"/>
          </w:pPr>
          <w:r>
            <w:t>Produktvillkor för Microsofts volymlicensiering (svenska, juli 2016)</w:t>
          </w:r>
        </w:p>
      </w:tc>
      <w:tc>
        <w:tcPr>
          <w:tcW w:w="3680" w:type="dxa"/>
        </w:tcPr>
        <w:p w14:paraId="2E117051" w14:textId="3390799B" w:rsidR="007C66F8" w:rsidRDefault="007D504A">
          <w:pPr>
            <w:pStyle w:val="PURHeaderText"/>
            <w:jc w:val="right"/>
          </w:pPr>
          <w:r>
            <w:fldChar w:fldCharType="begin"/>
          </w:r>
          <w:r>
            <w:instrText xml:space="preserve"> PAGE \* MERGEFORMAT </w:instrText>
          </w:r>
          <w:r>
            <w:fldChar w:fldCharType="separate"/>
          </w:r>
          <w:r w:rsidR="005E4733">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C66F8" w14:paraId="2E117065" w14:textId="77777777">
      <w:tc>
        <w:tcPr>
          <w:tcW w:w="8560" w:type="dxa"/>
        </w:tcPr>
        <w:p w14:paraId="2E117063" w14:textId="77777777" w:rsidR="007C66F8" w:rsidRDefault="007D504A">
          <w:pPr>
            <w:pStyle w:val="PURHeaderText"/>
          </w:pPr>
          <w:r>
            <w:t>Produktvillkor för Microsofts volymlicensiering (svenska, juli 2016)</w:t>
          </w:r>
        </w:p>
      </w:tc>
      <w:tc>
        <w:tcPr>
          <w:tcW w:w="3680" w:type="dxa"/>
        </w:tcPr>
        <w:p w14:paraId="2E117064" w14:textId="7C99CF89" w:rsidR="007C66F8" w:rsidRDefault="007D504A">
          <w:pPr>
            <w:pStyle w:val="PURHeaderText"/>
            <w:jc w:val="right"/>
          </w:pPr>
          <w:r>
            <w:fldChar w:fldCharType="begin"/>
          </w:r>
          <w:r>
            <w:instrText xml:space="preserve"> PAGE \* MERGEFORMAT </w:instrText>
          </w:r>
          <w:r>
            <w:fldChar w:fldCharType="separate"/>
          </w:r>
          <w:r w:rsidR="005E4733">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C66F8" w14:paraId="2E117078" w14:textId="77777777">
      <w:tc>
        <w:tcPr>
          <w:tcW w:w="8560" w:type="dxa"/>
        </w:tcPr>
        <w:p w14:paraId="2E117076" w14:textId="77777777" w:rsidR="007C66F8" w:rsidRDefault="007D504A">
          <w:pPr>
            <w:pStyle w:val="PURHeaderText"/>
          </w:pPr>
          <w:r>
            <w:t>Produktvillkor för Microsofts volymlicensiering (svenska, juli 2016)</w:t>
          </w:r>
        </w:p>
      </w:tc>
      <w:tc>
        <w:tcPr>
          <w:tcW w:w="3680" w:type="dxa"/>
        </w:tcPr>
        <w:p w14:paraId="2E117077" w14:textId="1919AD33" w:rsidR="007C66F8" w:rsidRDefault="007D504A">
          <w:pPr>
            <w:pStyle w:val="PURHeaderText"/>
            <w:jc w:val="right"/>
          </w:pPr>
          <w:r>
            <w:fldChar w:fldCharType="begin"/>
          </w:r>
          <w:r>
            <w:instrText xml:space="preserve"> PAGE \* MERGEFORMAT </w:instrText>
          </w:r>
          <w:r>
            <w:fldChar w:fldCharType="separate"/>
          </w:r>
          <w:r w:rsidR="005E4733">
            <w:rPr>
              <w:noProof/>
            </w:rPr>
            <w:t>99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C66F8" w14:paraId="2E11708C" w14:textId="77777777">
      <w:tc>
        <w:tcPr>
          <w:tcW w:w="8560" w:type="dxa"/>
        </w:tcPr>
        <w:p w14:paraId="2E11708A" w14:textId="77777777" w:rsidR="007C66F8" w:rsidRDefault="007D504A">
          <w:pPr>
            <w:pStyle w:val="PURHeaderText"/>
          </w:pPr>
          <w:r>
            <w:t>Produktvillkor för Microsofts volymlicensiering (svenska, juli 2016)</w:t>
          </w:r>
        </w:p>
      </w:tc>
      <w:tc>
        <w:tcPr>
          <w:tcW w:w="3680" w:type="dxa"/>
        </w:tcPr>
        <w:p w14:paraId="2E11708B" w14:textId="77777777" w:rsidR="007C66F8" w:rsidRDefault="007D50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C205F"/>
    <w:multiLevelType w:val="multilevel"/>
    <w:tmpl w:val="26A61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6F2FE8"/>
    <w:multiLevelType w:val="multilevel"/>
    <w:tmpl w:val="23222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A1694"/>
    <w:multiLevelType w:val="multilevel"/>
    <w:tmpl w:val="AF804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2835E8"/>
    <w:multiLevelType w:val="multilevel"/>
    <w:tmpl w:val="91BA2D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8A5D2E"/>
    <w:multiLevelType w:val="multilevel"/>
    <w:tmpl w:val="D4CC34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50AAE"/>
    <w:multiLevelType w:val="multilevel"/>
    <w:tmpl w:val="A89A8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DA2A87"/>
    <w:multiLevelType w:val="multilevel"/>
    <w:tmpl w:val="7222E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9810C2"/>
    <w:multiLevelType w:val="multilevel"/>
    <w:tmpl w:val="48346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850A8A"/>
    <w:multiLevelType w:val="multilevel"/>
    <w:tmpl w:val="03FAF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1C5DBB"/>
    <w:multiLevelType w:val="multilevel"/>
    <w:tmpl w:val="2A4AB8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5D1789"/>
    <w:multiLevelType w:val="multilevel"/>
    <w:tmpl w:val="302C5C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FE3278"/>
    <w:multiLevelType w:val="multilevel"/>
    <w:tmpl w:val="AFDCF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7947D7"/>
    <w:multiLevelType w:val="multilevel"/>
    <w:tmpl w:val="B0EC0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DB6F4A"/>
    <w:multiLevelType w:val="multilevel"/>
    <w:tmpl w:val="6C209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265945"/>
    <w:multiLevelType w:val="multilevel"/>
    <w:tmpl w:val="E5E89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B537BE"/>
    <w:multiLevelType w:val="multilevel"/>
    <w:tmpl w:val="5C1AC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6178F4"/>
    <w:multiLevelType w:val="multilevel"/>
    <w:tmpl w:val="F26A6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7E59FC"/>
    <w:multiLevelType w:val="multilevel"/>
    <w:tmpl w:val="BBEA7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DE3C9A"/>
    <w:multiLevelType w:val="multilevel"/>
    <w:tmpl w:val="573C00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B1368A"/>
    <w:multiLevelType w:val="multilevel"/>
    <w:tmpl w:val="0A12A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BE162F"/>
    <w:multiLevelType w:val="multilevel"/>
    <w:tmpl w:val="6F848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0551C8"/>
    <w:multiLevelType w:val="multilevel"/>
    <w:tmpl w:val="34C01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4F36E0"/>
    <w:multiLevelType w:val="multilevel"/>
    <w:tmpl w:val="CB481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9A4989"/>
    <w:multiLevelType w:val="multilevel"/>
    <w:tmpl w:val="90F0D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86AC2"/>
    <w:multiLevelType w:val="multilevel"/>
    <w:tmpl w:val="BA863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3A18F4"/>
    <w:multiLevelType w:val="multilevel"/>
    <w:tmpl w:val="08F058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6B10B5"/>
    <w:multiLevelType w:val="multilevel"/>
    <w:tmpl w:val="4B3EF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9B575C"/>
    <w:multiLevelType w:val="multilevel"/>
    <w:tmpl w:val="3F1A2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9A0213"/>
    <w:multiLevelType w:val="multilevel"/>
    <w:tmpl w:val="99B4340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210C14"/>
    <w:multiLevelType w:val="multilevel"/>
    <w:tmpl w:val="28A6E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4A2A1D"/>
    <w:multiLevelType w:val="multilevel"/>
    <w:tmpl w:val="C3540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E718CD"/>
    <w:multiLevelType w:val="multilevel"/>
    <w:tmpl w:val="5D700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772A97"/>
    <w:multiLevelType w:val="multilevel"/>
    <w:tmpl w:val="429A928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DF3D07"/>
    <w:multiLevelType w:val="multilevel"/>
    <w:tmpl w:val="08506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B6530F"/>
    <w:multiLevelType w:val="multilevel"/>
    <w:tmpl w:val="6E809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D25402"/>
    <w:multiLevelType w:val="multilevel"/>
    <w:tmpl w:val="45A89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C87D5B"/>
    <w:multiLevelType w:val="multilevel"/>
    <w:tmpl w:val="A4D629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A44501"/>
    <w:multiLevelType w:val="multilevel"/>
    <w:tmpl w:val="D0BAE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C06738"/>
    <w:multiLevelType w:val="multilevel"/>
    <w:tmpl w:val="44A61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795558"/>
    <w:multiLevelType w:val="multilevel"/>
    <w:tmpl w:val="9E5A8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41730D"/>
    <w:multiLevelType w:val="multilevel"/>
    <w:tmpl w:val="F378D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3F5F19"/>
    <w:multiLevelType w:val="multilevel"/>
    <w:tmpl w:val="248A3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745018"/>
    <w:multiLevelType w:val="multilevel"/>
    <w:tmpl w:val="F2CE8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0162B8"/>
    <w:multiLevelType w:val="multilevel"/>
    <w:tmpl w:val="D2B65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B86AE8"/>
    <w:multiLevelType w:val="multilevel"/>
    <w:tmpl w:val="4B64C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C04DBB"/>
    <w:multiLevelType w:val="multilevel"/>
    <w:tmpl w:val="62F27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78786C"/>
    <w:multiLevelType w:val="multilevel"/>
    <w:tmpl w:val="597434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42457"/>
    <w:multiLevelType w:val="multilevel"/>
    <w:tmpl w:val="C5FE5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3"/>
  </w:num>
  <w:num w:numId="4">
    <w:abstractNumId w:val="22"/>
  </w:num>
  <w:num w:numId="5">
    <w:abstractNumId w:val="13"/>
  </w:num>
  <w:num w:numId="6">
    <w:abstractNumId w:val="0"/>
  </w:num>
  <w:num w:numId="7">
    <w:abstractNumId w:val="24"/>
  </w:num>
  <w:num w:numId="8">
    <w:abstractNumId w:val="17"/>
  </w:num>
  <w:num w:numId="9">
    <w:abstractNumId w:val="23"/>
  </w:num>
  <w:num w:numId="10">
    <w:abstractNumId w:val="8"/>
  </w:num>
  <w:num w:numId="11">
    <w:abstractNumId w:val="16"/>
  </w:num>
  <w:num w:numId="12">
    <w:abstractNumId w:val="41"/>
  </w:num>
  <w:num w:numId="13">
    <w:abstractNumId w:val="36"/>
  </w:num>
  <w:num w:numId="14">
    <w:abstractNumId w:val="30"/>
  </w:num>
  <w:num w:numId="15">
    <w:abstractNumId w:val="27"/>
  </w:num>
  <w:num w:numId="16">
    <w:abstractNumId w:val="20"/>
  </w:num>
  <w:num w:numId="17">
    <w:abstractNumId w:val="21"/>
  </w:num>
  <w:num w:numId="18">
    <w:abstractNumId w:val="48"/>
  </w:num>
  <w:num w:numId="19">
    <w:abstractNumId w:val="40"/>
  </w:num>
  <w:num w:numId="20">
    <w:abstractNumId w:val="26"/>
  </w:num>
  <w:num w:numId="21">
    <w:abstractNumId w:val="37"/>
  </w:num>
  <w:num w:numId="22">
    <w:abstractNumId w:val="33"/>
  </w:num>
  <w:num w:numId="23">
    <w:abstractNumId w:val="44"/>
  </w:num>
  <w:num w:numId="24">
    <w:abstractNumId w:val="19"/>
  </w:num>
  <w:num w:numId="25">
    <w:abstractNumId w:val="46"/>
  </w:num>
  <w:num w:numId="26">
    <w:abstractNumId w:val="10"/>
  </w:num>
  <w:num w:numId="27">
    <w:abstractNumId w:val="1"/>
  </w:num>
  <w:num w:numId="28">
    <w:abstractNumId w:val="34"/>
  </w:num>
  <w:num w:numId="29">
    <w:abstractNumId w:val="32"/>
  </w:num>
  <w:num w:numId="30">
    <w:abstractNumId w:val="4"/>
  </w:num>
  <w:num w:numId="31">
    <w:abstractNumId w:val="6"/>
  </w:num>
  <w:num w:numId="32">
    <w:abstractNumId w:val="28"/>
  </w:num>
  <w:num w:numId="33">
    <w:abstractNumId w:val="14"/>
  </w:num>
  <w:num w:numId="34">
    <w:abstractNumId w:val="47"/>
  </w:num>
  <w:num w:numId="35">
    <w:abstractNumId w:val="15"/>
  </w:num>
  <w:num w:numId="36">
    <w:abstractNumId w:val="39"/>
  </w:num>
  <w:num w:numId="37">
    <w:abstractNumId w:val="49"/>
  </w:num>
  <w:num w:numId="38">
    <w:abstractNumId w:val="11"/>
  </w:num>
  <w:num w:numId="39">
    <w:abstractNumId w:val="5"/>
  </w:num>
  <w:num w:numId="40">
    <w:abstractNumId w:val="7"/>
  </w:num>
  <w:num w:numId="41">
    <w:abstractNumId w:val="45"/>
  </w:num>
  <w:num w:numId="42">
    <w:abstractNumId w:val="18"/>
  </w:num>
  <w:num w:numId="43">
    <w:abstractNumId w:val="25"/>
  </w:num>
  <w:num w:numId="44">
    <w:abstractNumId w:val="12"/>
  </w:num>
  <w:num w:numId="45">
    <w:abstractNumId w:val="2"/>
  </w:num>
  <w:num w:numId="46">
    <w:abstractNumId w:val="29"/>
  </w:num>
  <w:num w:numId="47">
    <w:abstractNumId w:val="42"/>
  </w:num>
  <w:num w:numId="48">
    <w:abstractNumId w:val="38"/>
  </w:num>
  <w:num w:numId="49">
    <w:abstractNumId w:val="9"/>
  </w:num>
  <w:num w:numId="50">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2y5GChtrrgXE5r3G3UzNdEYmXoH1sdI8NYtzMfgXrrpyfYyTLamjaU7UCjBKYkYy5ZSw2z8FyiHYcdQdE2BLQ==" w:salt="GlpbYZ77mxmGZ5CjfwhgY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8F2"/>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73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6F8"/>
    <w:rsid w:val="007C7D4D"/>
    <w:rsid w:val="007D0C46"/>
    <w:rsid w:val="007D1A0E"/>
    <w:rsid w:val="007D272B"/>
    <w:rsid w:val="007D4890"/>
    <w:rsid w:val="007D4C18"/>
    <w:rsid w:val="007D504A"/>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57DFA"/>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11460E"/>
  <w15:docId w15:val="{DBB13A4E-42B9-4A4D-BFBD-F25F44412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50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elements/1.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http://purl.org/dc/dcmitype/"/>
  </ds:schemaRefs>
</ds:datastoreItem>
</file>

<file path=customXml/itemProps4.xml><?xml version="1.0" encoding="utf-8"?>
<ds:datastoreItem xmlns:ds="http://schemas.openxmlformats.org/officeDocument/2006/customXml" ds:itemID="{119E194D-AB1B-465E-912D-21067234B8BC}">
  <ds:schemaRefs>
    <ds:schemaRef ds:uri="http://schemas.openxmlformats.org/officeDocument/2006/bibliography"/>
  </ds:schemaRefs>
</ds:datastoreItem>
</file>

<file path=customXml/itemProps5.xml><?xml version="1.0" encoding="utf-8"?>
<ds:datastoreItem xmlns:ds="http://schemas.openxmlformats.org/officeDocument/2006/customXml" ds:itemID="{38F0CE4C-2753-46FC-AD94-CF7D18EA2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105099</Words>
  <Characters>599065</Characters>
  <Application>Microsoft Office Word</Application>
  <DocSecurity>8</DocSecurity>
  <Lines>4992</Lines>
  <Paragraphs>1405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702759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2016-06-29T17:31:00Z</dcterms:created>
  <dcterms:modified xsi:type="dcterms:W3CDTF">2016-06-29T17:31:00Z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